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Proba Pro Lt" w:hAnsi="Proba Pro Lt"/>
          <w:sz w:val="20"/>
          <w:szCs w:val="20"/>
        </w:rPr>
        <w:id w:val="-276555599"/>
        <w:docPartObj>
          <w:docPartGallery w:val="Cover Pages"/>
          <w:docPartUnique/>
        </w:docPartObj>
      </w:sdtPr>
      <w:sdtEndPr>
        <w:rPr>
          <w:rFonts w:eastAsiaTheme="majorEastAsia" w:cstheme="majorBidi"/>
          <w:b/>
          <w:color w:val="5B9BD5" w:themeColor="accent1"/>
        </w:rPr>
      </w:sdtEndPr>
      <w:sdtContent>
        <w:p w14:paraId="3C01D149" w14:textId="1C973AAC" w:rsidR="009A31AC" w:rsidRPr="008176A5" w:rsidRDefault="009A31AC" w:rsidP="008176A5">
          <w:pPr>
            <w:spacing w:after="0" w:line="240" w:lineRule="auto"/>
            <w:rPr>
              <w:rFonts w:ascii="Proba Pro Lt" w:hAnsi="Proba Pro Lt"/>
              <w:sz w:val="20"/>
              <w:szCs w:val="20"/>
            </w:rPr>
          </w:pPr>
          <w:r w:rsidRPr="008176A5">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4FC6EC2B" w:rsidR="00870920" w:rsidRPr="00FD0202" w:rsidRDefault="00870920">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BIOPROCESNO INŽENJERSTVO</w:t>
                                    </w:r>
                                  </w:p>
                                </w:sdtContent>
                              </w:sdt>
                              <w:p w14:paraId="3036DE84" w14:textId="77777777" w:rsidR="00870920" w:rsidRDefault="00870920">
                                <w:pPr>
                                  <w:spacing w:before="240"/>
                                  <w:ind w:left="720"/>
                                  <w:jc w:val="right"/>
                                  <w:rPr>
                                    <w:color w:val="FFFFFF" w:themeColor="background1"/>
                                  </w:rPr>
                                </w:pPr>
                              </w:p>
                              <w:p w14:paraId="013AF1ED" w14:textId="33AF180B" w:rsidR="00870920" w:rsidRPr="00F52198" w:rsidRDefault="00870920">
                                <w:pPr>
                                  <w:spacing w:before="240"/>
                                  <w:ind w:left="1008"/>
                                  <w:jc w:val="right"/>
                                  <w:rPr>
                                    <w:b/>
                                    <w:color w:val="FFFFFF" w:themeColor="background1"/>
                                    <w:sz w:val="32"/>
                                  </w:rPr>
                                </w:pPr>
                                <w:r>
                                  <w:rPr>
                                    <w:b/>
                                    <w:color w:val="FFFFFF" w:themeColor="background1"/>
                                    <w:sz w:val="28"/>
                                    <w:szCs w:val="21"/>
                                  </w:rPr>
                                  <w:t>Za akademsku godinu 2020</w:t>
                                </w:r>
                                <w:r w:rsidRPr="00F52198">
                                  <w:rPr>
                                    <w:b/>
                                    <w:color w:val="FFFFFF" w:themeColor="background1"/>
                                    <w:sz w:val="28"/>
                                    <w:szCs w:val="21"/>
                                  </w:rPr>
                                  <w:t>.</w:t>
                                </w:r>
                                <w:r>
                                  <w:rPr>
                                    <w:b/>
                                    <w:color w:val="FFFFFF" w:themeColor="background1"/>
                                    <w:sz w:val="28"/>
                                    <w:szCs w:val="21"/>
                                  </w:rPr>
                                  <w:t>/2021.</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4FC6EC2B" w:rsidR="00870920" w:rsidRPr="00FD0202" w:rsidRDefault="00870920">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BIOPROCESNO INŽENJERSTVO</w:t>
                              </w:r>
                            </w:p>
                          </w:sdtContent>
                        </w:sdt>
                        <w:p w14:paraId="3036DE84" w14:textId="77777777" w:rsidR="00870920" w:rsidRDefault="00870920">
                          <w:pPr>
                            <w:spacing w:before="240"/>
                            <w:ind w:left="720"/>
                            <w:jc w:val="right"/>
                            <w:rPr>
                              <w:color w:val="FFFFFF" w:themeColor="background1"/>
                            </w:rPr>
                          </w:pPr>
                        </w:p>
                        <w:p w14:paraId="013AF1ED" w14:textId="33AF180B" w:rsidR="00870920" w:rsidRPr="00F52198" w:rsidRDefault="00870920">
                          <w:pPr>
                            <w:spacing w:before="240"/>
                            <w:ind w:left="1008"/>
                            <w:jc w:val="right"/>
                            <w:rPr>
                              <w:b/>
                              <w:color w:val="FFFFFF" w:themeColor="background1"/>
                              <w:sz w:val="32"/>
                            </w:rPr>
                          </w:pPr>
                          <w:r>
                            <w:rPr>
                              <w:b/>
                              <w:color w:val="FFFFFF" w:themeColor="background1"/>
                              <w:sz w:val="28"/>
                              <w:szCs w:val="21"/>
                            </w:rPr>
                            <w:t>Za akademsku godinu 2020</w:t>
                          </w:r>
                          <w:r w:rsidRPr="00F52198">
                            <w:rPr>
                              <w:b/>
                              <w:color w:val="FFFFFF" w:themeColor="background1"/>
                              <w:sz w:val="28"/>
                              <w:szCs w:val="21"/>
                            </w:rPr>
                            <w:t>.</w:t>
                          </w:r>
                          <w:r>
                            <w:rPr>
                              <w:b/>
                              <w:color w:val="FFFFFF" w:themeColor="background1"/>
                              <w:sz w:val="28"/>
                              <w:szCs w:val="21"/>
                            </w:rPr>
                            <w:t>/2021.</w:t>
                          </w:r>
                        </w:p>
                      </w:txbxContent>
                    </v:textbox>
                    <w10:wrap anchorx="page" anchory="page"/>
                  </v:rect>
                </w:pict>
              </mc:Fallback>
            </mc:AlternateContent>
          </w:r>
          <w:r w:rsidRPr="008176A5">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870920" w:rsidRDefault="00870920">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870920" w:rsidRDefault="00870920">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8176A5" w:rsidRDefault="009A31AC" w:rsidP="008176A5">
          <w:pPr>
            <w:spacing w:after="0" w:line="240" w:lineRule="auto"/>
            <w:rPr>
              <w:rFonts w:ascii="Proba Pro Lt" w:hAnsi="Proba Pro Lt"/>
              <w:sz w:val="20"/>
              <w:szCs w:val="20"/>
            </w:rPr>
          </w:pPr>
        </w:p>
        <w:p w14:paraId="530046BD" w14:textId="741D0244" w:rsidR="009A31AC" w:rsidRPr="008176A5" w:rsidRDefault="009A31AC" w:rsidP="008176A5">
          <w:pPr>
            <w:spacing w:after="0" w:line="240" w:lineRule="auto"/>
            <w:rPr>
              <w:rFonts w:ascii="Proba Pro Lt" w:eastAsiaTheme="majorEastAsia" w:hAnsi="Proba Pro Lt" w:cstheme="majorBidi"/>
              <w:b/>
              <w:color w:val="5B9BD5" w:themeColor="accent1"/>
              <w:sz w:val="20"/>
              <w:szCs w:val="20"/>
            </w:rPr>
          </w:pPr>
          <w:r w:rsidRPr="008176A5">
            <w:rPr>
              <w:rFonts w:ascii="Proba Pro Lt" w:eastAsiaTheme="majorEastAsia" w:hAnsi="Proba Pro Lt" w:cstheme="majorBidi"/>
              <w:b/>
              <w:color w:val="5B9BD5" w:themeColor="accent1"/>
              <w:sz w:val="20"/>
              <w:szCs w:val="20"/>
            </w:rPr>
            <w:br w:type="page"/>
          </w:r>
        </w:p>
      </w:sdtContent>
    </w:sdt>
    <w:p w14:paraId="71E00A35" w14:textId="7B1050F3" w:rsidR="0010641C" w:rsidRPr="008A2307" w:rsidRDefault="00701B06" w:rsidP="008A2307">
      <w:pPr>
        <w:shd w:val="clear" w:color="auto" w:fill="00A0DC"/>
        <w:spacing w:after="0" w:line="240" w:lineRule="auto"/>
        <w:jc w:val="center"/>
        <w:rPr>
          <w:rFonts w:ascii="Proba Pro Lt" w:hAnsi="Proba Pro Lt" w:cs="Cambria"/>
          <w:b/>
          <w:bCs/>
          <w:color w:val="FFFFFF" w:themeColor="background1"/>
          <w:sz w:val="24"/>
          <w:szCs w:val="24"/>
        </w:rPr>
      </w:pPr>
      <w:r w:rsidRPr="008A2307">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3BFE6367" w:rsidR="002D202F" w:rsidRDefault="002D202F" w:rsidP="008176A5">
      <w:pPr>
        <w:spacing w:after="0" w:line="240" w:lineRule="auto"/>
        <w:jc w:val="both"/>
        <w:rPr>
          <w:rFonts w:ascii="Proba Pro Lt" w:hAnsi="Proba Pro Lt" w:cs="Cambria"/>
          <w:b/>
          <w:bCs/>
          <w:color w:val="FFFFFF" w:themeColor="background1"/>
          <w:sz w:val="20"/>
          <w:szCs w:val="20"/>
        </w:rPr>
      </w:pPr>
    </w:p>
    <w:p w14:paraId="29383A44" w14:textId="77777777" w:rsidR="008A2307" w:rsidRPr="008176A5" w:rsidRDefault="008A2307" w:rsidP="008176A5">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3"/>
        <w:gridCol w:w="2553"/>
        <w:gridCol w:w="499"/>
        <w:gridCol w:w="449"/>
        <w:gridCol w:w="582"/>
        <w:gridCol w:w="900"/>
        <w:gridCol w:w="6"/>
        <w:gridCol w:w="791"/>
        <w:gridCol w:w="6"/>
        <w:gridCol w:w="1227"/>
      </w:tblGrid>
      <w:tr w:rsidR="00701B06" w:rsidRPr="008176A5" w14:paraId="32D5E91E" w14:textId="77777777" w:rsidTr="000C6E41">
        <w:tc>
          <w:tcPr>
            <w:tcW w:w="5000" w:type="pct"/>
            <w:gridSpan w:val="10"/>
            <w:tcBorders>
              <w:top w:val="single" w:sz="12" w:space="0" w:color="auto"/>
            </w:tcBorders>
          </w:tcPr>
          <w:p w14:paraId="24D8F905" w14:textId="54A0C8EF"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701B06" w:rsidRPr="008176A5" w14:paraId="3042DB8F" w14:textId="77777777" w:rsidTr="000C6E41">
        <w:tc>
          <w:tcPr>
            <w:tcW w:w="5000" w:type="pct"/>
            <w:gridSpan w:val="10"/>
            <w:tcBorders>
              <w:bottom w:val="single" w:sz="12" w:space="0" w:color="auto"/>
            </w:tcBorders>
          </w:tcPr>
          <w:p w14:paraId="535CF57F" w14:textId="1598D9BD"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320973" w:rsidRPr="008176A5" w14:paraId="3DC985AE" w14:textId="77777777" w:rsidTr="00320973">
        <w:tc>
          <w:tcPr>
            <w:tcW w:w="1640" w:type="pct"/>
            <w:tcBorders>
              <w:top w:val="single" w:sz="12" w:space="0" w:color="auto"/>
              <w:bottom w:val="single" w:sz="12" w:space="0" w:color="auto"/>
            </w:tcBorders>
            <w:shd w:val="clear" w:color="auto" w:fill="00A0DC"/>
            <w:vAlign w:val="center"/>
          </w:tcPr>
          <w:p w14:paraId="0FEDCF4C"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223" w:type="pct"/>
            <w:tcBorders>
              <w:top w:val="single" w:sz="12" w:space="0" w:color="auto"/>
              <w:bottom w:val="single" w:sz="12" w:space="0" w:color="auto"/>
            </w:tcBorders>
            <w:shd w:val="clear" w:color="auto" w:fill="00A0DC"/>
            <w:vAlign w:val="center"/>
          </w:tcPr>
          <w:p w14:paraId="313661FD" w14:textId="0568224A"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0E59F66A"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15" w:type="pct"/>
            <w:tcBorders>
              <w:top w:val="single" w:sz="12" w:space="0" w:color="auto"/>
              <w:bottom w:val="single" w:sz="12" w:space="0" w:color="auto"/>
            </w:tcBorders>
            <w:shd w:val="clear" w:color="auto" w:fill="00A0DC"/>
            <w:vAlign w:val="center"/>
          </w:tcPr>
          <w:p w14:paraId="2C4EE945"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79" w:type="pct"/>
            <w:tcBorders>
              <w:top w:val="single" w:sz="12" w:space="0" w:color="auto"/>
              <w:bottom w:val="single" w:sz="12" w:space="0" w:color="auto"/>
            </w:tcBorders>
            <w:shd w:val="clear" w:color="auto" w:fill="00A0DC"/>
            <w:vAlign w:val="center"/>
          </w:tcPr>
          <w:p w14:paraId="6A57CEB6"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4" w:type="pct"/>
            <w:gridSpan w:val="2"/>
            <w:tcBorders>
              <w:top w:val="single" w:sz="12" w:space="0" w:color="auto"/>
              <w:bottom w:val="single" w:sz="12" w:space="0" w:color="auto"/>
            </w:tcBorders>
            <w:shd w:val="clear" w:color="auto" w:fill="00A0DC"/>
            <w:vAlign w:val="center"/>
          </w:tcPr>
          <w:p w14:paraId="45A2035E"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gridSpan w:val="2"/>
            <w:tcBorders>
              <w:top w:val="single" w:sz="12" w:space="0" w:color="auto"/>
              <w:bottom w:val="single" w:sz="12" w:space="0" w:color="auto"/>
            </w:tcBorders>
            <w:shd w:val="clear" w:color="auto" w:fill="00A0DC"/>
            <w:vAlign w:val="center"/>
          </w:tcPr>
          <w:p w14:paraId="73681286"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88" w:type="pct"/>
            <w:tcBorders>
              <w:top w:val="single" w:sz="12" w:space="0" w:color="auto"/>
              <w:bottom w:val="single" w:sz="12" w:space="0" w:color="auto"/>
            </w:tcBorders>
            <w:shd w:val="clear" w:color="auto" w:fill="00A0DC"/>
            <w:vAlign w:val="center"/>
          </w:tcPr>
          <w:p w14:paraId="7A9B95AA" w14:textId="20B1BD3A"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320973" w:rsidRPr="008176A5" w14:paraId="7B529DE1" w14:textId="77777777" w:rsidTr="00320973">
        <w:tc>
          <w:tcPr>
            <w:tcW w:w="1640" w:type="pct"/>
            <w:tcBorders>
              <w:top w:val="single" w:sz="12" w:space="0" w:color="auto"/>
              <w:bottom w:val="single" w:sz="4" w:space="0" w:color="auto"/>
            </w:tcBorders>
            <w:shd w:val="clear" w:color="auto" w:fill="auto"/>
            <w:vAlign w:val="center"/>
          </w:tcPr>
          <w:p w14:paraId="771A45D7" w14:textId="7B4726AA" w:rsidR="005E635F" w:rsidRPr="008176A5" w:rsidRDefault="00DB7BE2" w:rsidP="008176A5">
            <w:pPr>
              <w:spacing w:after="0" w:line="240" w:lineRule="auto"/>
              <w:rPr>
                <w:rFonts w:ascii="Proba Pro Lt" w:hAnsi="Proba Pro Lt" w:cs="Arial"/>
                <w:sz w:val="20"/>
                <w:szCs w:val="20"/>
              </w:rPr>
            </w:pPr>
            <w:hyperlink w:anchor="Fiziologija_industrijskih_mikroorganizam" w:history="1">
              <w:r w:rsidR="005E635F" w:rsidRPr="00D54B0D">
                <w:rPr>
                  <w:rStyle w:val="Hyperlink"/>
                  <w:rFonts w:ascii="Proba Pro Lt" w:hAnsi="Proba Pro Lt"/>
                  <w:sz w:val="20"/>
                  <w:szCs w:val="20"/>
                </w:rPr>
                <w:t>Fiziologija industrijskih mikroorganizama</w:t>
              </w:r>
            </w:hyperlink>
            <w:r w:rsidR="005E635F" w:rsidRPr="008176A5">
              <w:rPr>
                <w:rStyle w:val="StyleTimesNewRoman8pt"/>
                <w:rFonts w:ascii="Proba Pro Lt" w:hAnsi="Proba Pro Lt"/>
                <w:sz w:val="20"/>
                <w:szCs w:val="20"/>
              </w:rPr>
              <w:t xml:space="preserve"> </w:t>
            </w:r>
          </w:p>
        </w:tc>
        <w:tc>
          <w:tcPr>
            <w:tcW w:w="1223" w:type="pct"/>
            <w:tcBorders>
              <w:top w:val="single" w:sz="12" w:space="0" w:color="auto"/>
              <w:bottom w:val="single" w:sz="4" w:space="0" w:color="auto"/>
            </w:tcBorders>
            <w:shd w:val="clear" w:color="auto" w:fill="auto"/>
            <w:vAlign w:val="center"/>
          </w:tcPr>
          <w:p w14:paraId="45F63CF2" w14:textId="24DFC403" w:rsidR="005E635F" w:rsidRPr="008176A5" w:rsidRDefault="00DB7BE2" w:rsidP="00830B2C">
            <w:pPr>
              <w:tabs>
                <w:tab w:val="left" w:pos="2820"/>
              </w:tabs>
              <w:spacing w:after="0" w:line="240" w:lineRule="auto"/>
              <w:rPr>
                <w:rFonts w:ascii="Proba Pro Lt" w:hAnsi="Proba Pro Lt" w:cs="Arial"/>
                <w:sz w:val="20"/>
                <w:szCs w:val="20"/>
              </w:rPr>
            </w:pPr>
            <w:hyperlink r:id="rId11" w:history="1">
              <w:r w:rsidR="00830B2C" w:rsidRPr="00830B2C">
                <w:rPr>
                  <w:rStyle w:val="Hyperlink"/>
                  <w:rFonts w:ascii="Proba Pro Lt" w:hAnsi="Proba Pro Lt"/>
                  <w:sz w:val="20"/>
                  <w:szCs w:val="20"/>
                </w:rPr>
                <w:t>Anita Slavica</w:t>
              </w:r>
            </w:hyperlink>
          </w:p>
        </w:tc>
        <w:tc>
          <w:tcPr>
            <w:tcW w:w="239" w:type="pct"/>
            <w:tcBorders>
              <w:top w:val="single" w:sz="12" w:space="0" w:color="auto"/>
              <w:bottom w:val="single" w:sz="4" w:space="0" w:color="auto"/>
            </w:tcBorders>
            <w:shd w:val="clear" w:color="auto" w:fill="auto"/>
            <w:vAlign w:val="center"/>
          </w:tcPr>
          <w:p w14:paraId="128CE2DD" w14:textId="5A49A22A"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40</w:t>
            </w:r>
          </w:p>
        </w:tc>
        <w:tc>
          <w:tcPr>
            <w:tcW w:w="215" w:type="pct"/>
            <w:tcBorders>
              <w:top w:val="single" w:sz="12" w:space="0" w:color="auto"/>
              <w:bottom w:val="single" w:sz="4" w:space="0" w:color="auto"/>
            </w:tcBorders>
            <w:shd w:val="clear" w:color="auto" w:fill="auto"/>
            <w:vAlign w:val="center"/>
          </w:tcPr>
          <w:p w14:paraId="41E7EEAF" w14:textId="488480BB"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79" w:type="pct"/>
            <w:tcBorders>
              <w:top w:val="single" w:sz="12" w:space="0" w:color="auto"/>
              <w:bottom w:val="single" w:sz="4" w:space="0" w:color="auto"/>
            </w:tcBorders>
            <w:shd w:val="clear" w:color="auto" w:fill="auto"/>
            <w:vAlign w:val="center"/>
          </w:tcPr>
          <w:p w14:paraId="79BC8477" w14:textId="1E4B6EB0"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5E635F" w:rsidRPr="008176A5">
              <w:rPr>
                <w:rFonts w:ascii="Proba Pro Lt" w:hAnsi="Proba Pro Lt"/>
                <w:spacing w:val="-1"/>
                <w:kern w:val="1"/>
                <w:sz w:val="20"/>
                <w:szCs w:val="20"/>
              </w:rPr>
              <w:t>0</w:t>
            </w:r>
          </w:p>
        </w:tc>
        <w:tc>
          <w:tcPr>
            <w:tcW w:w="434" w:type="pct"/>
            <w:gridSpan w:val="2"/>
            <w:tcBorders>
              <w:top w:val="single" w:sz="12" w:space="0" w:color="auto"/>
              <w:bottom w:val="single" w:sz="4" w:space="0" w:color="auto"/>
            </w:tcBorders>
            <w:shd w:val="clear" w:color="auto" w:fill="auto"/>
            <w:vAlign w:val="center"/>
          </w:tcPr>
          <w:p w14:paraId="5032C1B7" w14:textId="1764991B"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12" w:space="0" w:color="auto"/>
              <w:bottom w:val="single" w:sz="4" w:space="0" w:color="auto"/>
            </w:tcBorders>
            <w:shd w:val="clear" w:color="auto" w:fill="auto"/>
            <w:vAlign w:val="center"/>
          </w:tcPr>
          <w:p w14:paraId="463E6651" w14:textId="7C14781C"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88" w:type="pct"/>
            <w:tcBorders>
              <w:top w:val="single" w:sz="12" w:space="0" w:color="auto"/>
              <w:bottom w:val="single" w:sz="4" w:space="0" w:color="auto"/>
            </w:tcBorders>
            <w:shd w:val="clear" w:color="auto" w:fill="auto"/>
            <w:vAlign w:val="center"/>
          </w:tcPr>
          <w:p w14:paraId="62E80D49" w14:textId="6B31B0CB"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20973" w:rsidRPr="008176A5" w14:paraId="1F4BEFE6" w14:textId="77777777" w:rsidTr="00320973">
        <w:tc>
          <w:tcPr>
            <w:tcW w:w="1640" w:type="pct"/>
            <w:tcBorders>
              <w:top w:val="single" w:sz="4" w:space="0" w:color="auto"/>
              <w:bottom w:val="single" w:sz="4" w:space="0" w:color="auto"/>
            </w:tcBorders>
            <w:shd w:val="clear" w:color="auto" w:fill="auto"/>
            <w:vAlign w:val="center"/>
          </w:tcPr>
          <w:p w14:paraId="2B7FC450" w14:textId="1E74C97D" w:rsidR="005E635F" w:rsidRPr="008176A5" w:rsidRDefault="00DB7BE2" w:rsidP="008176A5">
            <w:pPr>
              <w:tabs>
                <w:tab w:val="left" w:pos="2820"/>
              </w:tabs>
              <w:spacing w:after="0" w:line="240" w:lineRule="auto"/>
              <w:rPr>
                <w:rFonts w:ascii="Proba Pro Lt" w:hAnsi="Proba Pro Lt" w:cs="Arial"/>
                <w:sz w:val="20"/>
                <w:szCs w:val="20"/>
              </w:rPr>
            </w:pPr>
            <w:hyperlink w:anchor="Kinetika_biotehnoloških_procesa" w:history="1">
              <w:r w:rsidR="005E635F" w:rsidRPr="00D54B0D">
                <w:rPr>
                  <w:rStyle w:val="Hyperlink"/>
                  <w:rFonts w:ascii="Proba Pro Lt" w:hAnsi="Proba Pro Lt"/>
                  <w:sz w:val="20"/>
                  <w:szCs w:val="20"/>
                </w:rPr>
                <w:t>Kinetika biotehnoloških procesa</w:t>
              </w:r>
            </w:hyperlink>
          </w:p>
        </w:tc>
        <w:tc>
          <w:tcPr>
            <w:tcW w:w="1223" w:type="pct"/>
            <w:tcBorders>
              <w:top w:val="single" w:sz="4" w:space="0" w:color="auto"/>
              <w:bottom w:val="single" w:sz="4" w:space="0" w:color="auto"/>
            </w:tcBorders>
            <w:shd w:val="clear" w:color="auto" w:fill="auto"/>
            <w:vAlign w:val="center"/>
          </w:tcPr>
          <w:p w14:paraId="5F9B0967" w14:textId="1494375F" w:rsidR="005E635F" w:rsidRPr="008176A5" w:rsidRDefault="00DB7BE2" w:rsidP="008176A5">
            <w:pPr>
              <w:tabs>
                <w:tab w:val="left" w:pos="2820"/>
              </w:tabs>
              <w:spacing w:after="0" w:line="240" w:lineRule="auto"/>
              <w:rPr>
                <w:rFonts w:ascii="Proba Pro Lt" w:hAnsi="Proba Pro Lt" w:cs="Arial"/>
                <w:sz w:val="20"/>
                <w:szCs w:val="20"/>
              </w:rPr>
            </w:pPr>
            <w:hyperlink r:id="rId12" w:history="1">
              <w:r w:rsidR="004A20B2" w:rsidRPr="007E66FB">
                <w:rPr>
                  <w:rStyle w:val="Hyperlink"/>
                  <w:rFonts w:ascii="Proba Pro Lt" w:hAnsi="Proba Pro Lt"/>
                  <w:sz w:val="20"/>
                  <w:szCs w:val="20"/>
                </w:rPr>
                <w:t>Mirela Ivančić Šantek</w:t>
              </w:r>
            </w:hyperlink>
          </w:p>
        </w:tc>
        <w:tc>
          <w:tcPr>
            <w:tcW w:w="239" w:type="pct"/>
            <w:tcBorders>
              <w:top w:val="single" w:sz="4" w:space="0" w:color="auto"/>
              <w:bottom w:val="single" w:sz="4" w:space="0" w:color="auto"/>
            </w:tcBorders>
            <w:shd w:val="clear" w:color="auto" w:fill="auto"/>
            <w:vAlign w:val="center"/>
          </w:tcPr>
          <w:p w14:paraId="59C4942D" w14:textId="19AC467C"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215" w:type="pct"/>
            <w:tcBorders>
              <w:top w:val="single" w:sz="4" w:space="0" w:color="auto"/>
              <w:bottom w:val="single" w:sz="4" w:space="0" w:color="auto"/>
            </w:tcBorders>
            <w:shd w:val="clear" w:color="auto" w:fill="auto"/>
            <w:vAlign w:val="center"/>
          </w:tcPr>
          <w:p w14:paraId="6575616E" w14:textId="18FD22D2"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279" w:type="pct"/>
            <w:tcBorders>
              <w:top w:val="single" w:sz="4" w:space="0" w:color="auto"/>
              <w:bottom w:val="single" w:sz="4" w:space="0" w:color="auto"/>
            </w:tcBorders>
            <w:shd w:val="clear" w:color="auto" w:fill="auto"/>
            <w:vAlign w:val="center"/>
          </w:tcPr>
          <w:p w14:paraId="6327A60E" w14:textId="698B09B0"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34" w:type="pct"/>
            <w:gridSpan w:val="2"/>
            <w:tcBorders>
              <w:top w:val="single" w:sz="4" w:space="0" w:color="auto"/>
              <w:bottom w:val="single" w:sz="4" w:space="0" w:color="auto"/>
            </w:tcBorders>
            <w:shd w:val="clear" w:color="auto" w:fill="auto"/>
            <w:vAlign w:val="center"/>
          </w:tcPr>
          <w:p w14:paraId="031A52E9" w14:textId="09526BBE"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23EB76BC" w14:textId="1067A01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88" w:type="pct"/>
            <w:tcBorders>
              <w:top w:val="single" w:sz="4" w:space="0" w:color="auto"/>
              <w:bottom w:val="single" w:sz="4" w:space="0" w:color="auto"/>
            </w:tcBorders>
            <w:shd w:val="clear" w:color="auto" w:fill="auto"/>
            <w:vAlign w:val="center"/>
          </w:tcPr>
          <w:p w14:paraId="1B36C5B8" w14:textId="74756F42"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20973" w:rsidRPr="008176A5" w14:paraId="64822DF2" w14:textId="77777777" w:rsidTr="00320973">
        <w:tc>
          <w:tcPr>
            <w:tcW w:w="1640" w:type="pct"/>
            <w:tcBorders>
              <w:top w:val="single" w:sz="4" w:space="0" w:color="auto"/>
              <w:bottom w:val="single" w:sz="4" w:space="0" w:color="auto"/>
            </w:tcBorders>
            <w:shd w:val="clear" w:color="auto" w:fill="auto"/>
            <w:vAlign w:val="center"/>
          </w:tcPr>
          <w:p w14:paraId="3F3F0C0B" w14:textId="51FA47C0" w:rsidR="005E635F" w:rsidRPr="008176A5" w:rsidRDefault="00DB7BE2" w:rsidP="008176A5">
            <w:pPr>
              <w:tabs>
                <w:tab w:val="left" w:pos="2820"/>
              </w:tabs>
              <w:spacing w:after="0" w:line="240" w:lineRule="auto"/>
              <w:rPr>
                <w:rFonts w:ascii="Proba Pro Lt" w:hAnsi="Proba Pro Lt" w:cs="Arial"/>
                <w:sz w:val="20"/>
                <w:szCs w:val="20"/>
              </w:rPr>
            </w:pPr>
            <w:hyperlink w:anchor="Reaktorsko_inženjerstvo" w:history="1">
              <w:r w:rsidR="005E635F" w:rsidRPr="00D54B0D">
                <w:rPr>
                  <w:rStyle w:val="Hyperlink"/>
                  <w:rFonts w:ascii="Proba Pro Lt" w:hAnsi="Proba Pro Lt"/>
                  <w:sz w:val="20"/>
                  <w:szCs w:val="20"/>
                </w:rPr>
                <w:t>Reaktorsko inženjerstvo</w:t>
              </w:r>
            </w:hyperlink>
          </w:p>
        </w:tc>
        <w:tc>
          <w:tcPr>
            <w:tcW w:w="1223" w:type="pct"/>
            <w:tcBorders>
              <w:top w:val="single" w:sz="4" w:space="0" w:color="auto"/>
              <w:bottom w:val="single" w:sz="4" w:space="0" w:color="auto"/>
            </w:tcBorders>
            <w:shd w:val="clear" w:color="auto" w:fill="auto"/>
            <w:vAlign w:val="center"/>
          </w:tcPr>
          <w:p w14:paraId="70BDD264" w14:textId="34C95584" w:rsidR="005E635F" w:rsidRPr="008176A5" w:rsidRDefault="00DB7BE2" w:rsidP="008176A5">
            <w:pPr>
              <w:tabs>
                <w:tab w:val="left" w:pos="2820"/>
              </w:tabs>
              <w:spacing w:after="0" w:line="240" w:lineRule="auto"/>
              <w:rPr>
                <w:rFonts w:ascii="Proba Pro Lt" w:hAnsi="Proba Pro Lt" w:cs="Arial"/>
                <w:sz w:val="20"/>
                <w:szCs w:val="20"/>
              </w:rPr>
            </w:pPr>
            <w:hyperlink r:id="rId13" w:history="1">
              <w:r w:rsidR="004A20B2" w:rsidRPr="007F5DB6">
                <w:rPr>
                  <w:rStyle w:val="Hyperlink"/>
                  <w:rFonts w:ascii="Proba Pro Lt" w:hAnsi="Proba Pro Lt"/>
                  <w:sz w:val="20"/>
                  <w:szCs w:val="20"/>
                </w:rPr>
                <w:t>Mirjana Čurlin</w:t>
              </w:r>
            </w:hyperlink>
          </w:p>
        </w:tc>
        <w:tc>
          <w:tcPr>
            <w:tcW w:w="239" w:type="pct"/>
            <w:tcBorders>
              <w:top w:val="single" w:sz="4" w:space="0" w:color="auto"/>
              <w:bottom w:val="single" w:sz="4" w:space="0" w:color="auto"/>
            </w:tcBorders>
            <w:shd w:val="clear" w:color="auto" w:fill="auto"/>
            <w:vAlign w:val="center"/>
          </w:tcPr>
          <w:p w14:paraId="3D3D42B6" w14:textId="54F83163"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25</w:t>
            </w:r>
          </w:p>
        </w:tc>
        <w:tc>
          <w:tcPr>
            <w:tcW w:w="215" w:type="pct"/>
            <w:tcBorders>
              <w:top w:val="single" w:sz="4" w:space="0" w:color="auto"/>
              <w:bottom w:val="single" w:sz="4" w:space="0" w:color="auto"/>
            </w:tcBorders>
            <w:shd w:val="clear" w:color="auto" w:fill="auto"/>
            <w:vAlign w:val="center"/>
          </w:tcPr>
          <w:p w14:paraId="723507AC" w14:textId="0ADC8E59"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279" w:type="pct"/>
            <w:tcBorders>
              <w:top w:val="single" w:sz="4" w:space="0" w:color="auto"/>
              <w:bottom w:val="single" w:sz="4" w:space="0" w:color="auto"/>
            </w:tcBorders>
            <w:shd w:val="clear" w:color="auto" w:fill="auto"/>
            <w:vAlign w:val="center"/>
          </w:tcPr>
          <w:p w14:paraId="77743D3A" w14:textId="35F0B545"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20</w:t>
            </w:r>
          </w:p>
        </w:tc>
        <w:tc>
          <w:tcPr>
            <w:tcW w:w="434" w:type="pct"/>
            <w:gridSpan w:val="2"/>
            <w:tcBorders>
              <w:top w:val="single" w:sz="4" w:space="0" w:color="auto"/>
              <w:bottom w:val="single" w:sz="4" w:space="0" w:color="auto"/>
            </w:tcBorders>
            <w:shd w:val="clear" w:color="auto" w:fill="auto"/>
            <w:vAlign w:val="center"/>
          </w:tcPr>
          <w:p w14:paraId="415DE211" w14:textId="39FBFDB7"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49B673BA" w14:textId="78B3D6BD"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88" w:type="pct"/>
            <w:tcBorders>
              <w:top w:val="single" w:sz="4" w:space="0" w:color="auto"/>
              <w:bottom w:val="single" w:sz="4" w:space="0" w:color="auto"/>
            </w:tcBorders>
            <w:shd w:val="clear" w:color="auto" w:fill="auto"/>
            <w:vAlign w:val="center"/>
          </w:tcPr>
          <w:p w14:paraId="77828055" w14:textId="583A263E"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20973" w:rsidRPr="008176A5" w14:paraId="13CBDCD1" w14:textId="77777777" w:rsidTr="00320973">
        <w:tc>
          <w:tcPr>
            <w:tcW w:w="1640" w:type="pct"/>
            <w:tcBorders>
              <w:top w:val="single" w:sz="4" w:space="0" w:color="auto"/>
              <w:bottom w:val="single" w:sz="4" w:space="0" w:color="auto"/>
            </w:tcBorders>
            <w:shd w:val="clear" w:color="auto" w:fill="auto"/>
            <w:vAlign w:val="center"/>
          </w:tcPr>
          <w:p w14:paraId="23FD7E29" w14:textId="68A9B57C" w:rsidR="005E635F" w:rsidRPr="008176A5" w:rsidRDefault="005E635F" w:rsidP="008176A5">
            <w:pPr>
              <w:tabs>
                <w:tab w:val="left" w:pos="2820"/>
              </w:tabs>
              <w:spacing w:after="0" w:line="240" w:lineRule="auto"/>
              <w:rPr>
                <w:rFonts w:ascii="Proba Pro Lt" w:hAnsi="Proba Pro Lt" w:cs="Arial"/>
                <w:sz w:val="20"/>
                <w:szCs w:val="20"/>
              </w:rPr>
            </w:pPr>
            <w:r w:rsidRPr="008176A5">
              <w:rPr>
                <w:rStyle w:val="StyleTimesNewRoman8pt"/>
                <w:rFonts w:ascii="Proba Pro Lt" w:hAnsi="Proba Pro Lt"/>
                <w:i/>
                <w:sz w:val="20"/>
                <w:szCs w:val="20"/>
              </w:rPr>
              <w:t>Izborni predmeti A1</w:t>
            </w:r>
          </w:p>
        </w:tc>
        <w:tc>
          <w:tcPr>
            <w:tcW w:w="1223" w:type="pct"/>
            <w:tcBorders>
              <w:top w:val="single" w:sz="4" w:space="0" w:color="auto"/>
              <w:bottom w:val="single" w:sz="4" w:space="0" w:color="auto"/>
            </w:tcBorders>
            <w:shd w:val="clear" w:color="auto" w:fill="auto"/>
            <w:vAlign w:val="center"/>
          </w:tcPr>
          <w:p w14:paraId="4EDD9EBF" w14:textId="71E08D45" w:rsidR="005E635F" w:rsidRPr="008176A5" w:rsidRDefault="005E635F" w:rsidP="008176A5">
            <w:pPr>
              <w:tabs>
                <w:tab w:val="left" w:pos="2820"/>
              </w:tabs>
              <w:spacing w:after="0" w:line="240" w:lineRule="auto"/>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271FD38A" w14:textId="4E039A64"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15" w:type="pct"/>
            <w:tcBorders>
              <w:top w:val="single" w:sz="4" w:space="0" w:color="auto"/>
              <w:bottom w:val="single" w:sz="4" w:space="0" w:color="auto"/>
            </w:tcBorders>
            <w:shd w:val="clear" w:color="auto" w:fill="auto"/>
            <w:vAlign w:val="center"/>
          </w:tcPr>
          <w:p w14:paraId="0B0319EC" w14:textId="25411D09"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79" w:type="pct"/>
            <w:tcBorders>
              <w:top w:val="single" w:sz="4" w:space="0" w:color="auto"/>
              <w:bottom w:val="single" w:sz="4" w:space="0" w:color="auto"/>
            </w:tcBorders>
            <w:shd w:val="clear" w:color="auto" w:fill="auto"/>
            <w:vAlign w:val="center"/>
          </w:tcPr>
          <w:p w14:paraId="11061C79" w14:textId="501A8A86"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434" w:type="pct"/>
            <w:gridSpan w:val="2"/>
            <w:tcBorders>
              <w:top w:val="single" w:sz="4" w:space="0" w:color="auto"/>
              <w:bottom w:val="single" w:sz="4" w:space="0" w:color="auto"/>
            </w:tcBorders>
            <w:shd w:val="clear" w:color="auto" w:fill="auto"/>
            <w:vAlign w:val="center"/>
          </w:tcPr>
          <w:p w14:paraId="327F081A" w14:textId="4D321B3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4E66A57C" w14:textId="2642012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14</w:t>
            </w:r>
          </w:p>
        </w:tc>
        <w:tc>
          <w:tcPr>
            <w:tcW w:w="588" w:type="pct"/>
            <w:tcBorders>
              <w:top w:val="single" w:sz="4" w:space="0" w:color="auto"/>
              <w:bottom w:val="single" w:sz="4" w:space="0" w:color="auto"/>
            </w:tcBorders>
            <w:shd w:val="clear" w:color="auto" w:fill="auto"/>
            <w:vAlign w:val="center"/>
          </w:tcPr>
          <w:p w14:paraId="52E7704B" w14:textId="2E77D73A"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20973" w:rsidRPr="008176A5" w14:paraId="2CEBCBC9" w14:textId="77777777" w:rsidTr="00320973">
        <w:trPr>
          <w:trHeight w:val="70"/>
        </w:trPr>
        <w:tc>
          <w:tcPr>
            <w:tcW w:w="1640" w:type="pct"/>
            <w:tcBorders>
              <w:top w:val="single" w:sz="4" w:space="0" w:color="auto"/>
              <w:bottom w:val="single" w:sz="4" w:space="0" w:color="auto"/>
            </w:tcBorders>
            <w:shd w:val="clear" w:color="auto" w:fill="auto"/>
            <w:vAlign w:val="center"/>
          </w:tcPr>
          <w:p w14:paraId="59EAE243" w14:textId="13BDFECF" w:rsidR="005E635F" w:rsidRPr="008176A5" w:rsidRDefault="005E635F" w:rsidP="008176A5">
            <w:pPr>
              <w:suppressAutoHyphen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223" w:type="pct"/>
            <w:tcBorders>
              <w:top w:val="single" w:sz="4" w:space="0" w:color="auto"/>
              <w:bottom w:val="single" w:sz="4" w:space="0" w:color="auto"/>
            </w:tcBorders>
            <w:shd w:val="clear" w:color="auto" w:fill="auto"/>
            <w:vAlign w:val="center"/>
          </w:tcPr>
          <w:p w14:paraId="22F71290"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7B8FD934"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15" w:type="pct"/>
            <w:tcBorders>
              <w:top w:val="single" w:sz="4" w:space="0" w:color="auto"/>
              <w:bottom w:val="single" w:sz="4" w:space="0" w:color="auto"/>
            </w:tcBorders>
            <w:shd w:val="clear" w:color="auto" w:fill="auto"/>
            <w:vAlign w:val="center"/>
          </w:tcPr>
          <w:p w14:paraId="588C9740"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9" w:type="pct"/>
            <w:tcBorders>
              <w:top w:val="single" w:sz="4" w:space="0" w:color="auto"/>
              <w:bottom w:val="single" w:sz="4" w:space="0" w:color="auto"/>
            </w:tcBorders>
            <w:shd w:val="clear" w:color="auto" w:fill="auto"/>
            <w:vAlign w:val="center"/>
          </w:tcPr>
          <w:p w14:paraId="249359B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34" w:type="pct"/>
            <w:gridSpan w:val="2"/>
            <w:tcBorders>
              <w:top w:val="single" w:sz="4" w:space="0" w:color="auto"/>
              <w:bottom w:val="single" w:sz="4" w:space="0" w:color="auto"/>
            </w:tcBorders>
            <w:shd w:val="clear" w:color="auto" w:fill="auto"/>
            <w:vAlign w:val="center"/>
          </w:tcPr>
          <w:p w14:paraId="43E6087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gridSpan w:val="2"/>
            <w:tcBorders>
              <w:top w:val="single" w:sz="4" w:space="0" w:color="auto"/>
              <w:bottom w:val="single" w:sz="4" w:space="0" w:color="auto"/>
            </w:tcBorders>
            <w:shd w:val="clear" w:color="auto" w:fill="auto"/>
            <w:vAlign w:val="center"/>
          </w:tcPr>
          <w:p w14:paraId="6AE08E08" w14:textId="0287C70E" w:rsidR="005E635F" w:rsidRPr="008176A5" w:rsidRDefault="005E635F" w:rsidP="008176A5">
            <w:pPr>
              <w:suppressAutoHyphens/>
              <w:spacing w:after="0" w:line="240" w:lineRule="auto"/>
              <w:jc w:val="center"/>
              <w:rPr>
                <w:rFonts w:ascii="Proba Pro Lt" w:hAnsi="Proba Pro Lt"/>
                <w:b/>
                <w:spacing w:val="-1"/>
                <w:kern w:val="1"/>
                <w:sz w:val="20"/>
                <w:szCs w:val="20"/>
              </w:rPr>
            </w:pPr>
            <w:r w:rsidRPr="008176A5">
              <w:rPr>
                <w:rFonts w:ascii="Proba Pro Lt" w:hAnsi="Proba Pro Lt"/>
                <w:b/>
                <w:spacing w:val="-1"/>
                <w:kern w:val="1"/>
                <w:sz w:val="20"/>
                <w:szCs w:val="20"/>
              </w:rPr>
              <w:t>30</w:t>
            </w:r>
          </w:p>
        </w:tc>
        <w:tc>
          <w:tcPr>
            <w:tcW w:w="588" w:type="pct"/>
            <w:tcBorders>
              <w:top w:val="single" w:sz="4" w:space="0" w:color="auto"/>
              <w:bottom w:val="single" w:sz="4" w:space="0" w:color="auto"/>
            </w:tcBorders>
            <w:shd w:val="clear" w:color="auto" w:fill="auto"/>
            <w:vAlign w:val="center"/>
          </w:tcPr>
          <w:p w14:paraId="43B5B4F4"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320973" w:rsidRPr="008176A5" w14:paraId="29F3270B" w14:textId="77777777" w:rsidTr="00320973">
        <w:trPr>
          <w:trHeight w:val="70"/>
        </w:trPr>
        <w:tc>
          <w:tcPr>
            <w:tcW w:w="1640" w:type="pct"/>
            <w:tcBorders>
              <w:top w:val="single" w:sz="4" w:space="0" w:color="auto"/>
              <w:bottom w:val="single" w:sz="4" w:space="0" w:color="auto"/>
            </w:tcBorders>
            <w:shd w:val="clear" w:color="auto" w:fill="auto"/>
            <w:vAlign w:val="center"/>
          </w:tcPr>
          <w:p w14:paraId="7946FB82"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1223" w:type="pct"/>
            <w:tcBorders>
              <w:top w:val="single" w:sz="4" w:space="0" w:color="auto"/>
              <w:bottom w:val="single" w:sz="4" w:space="0" w:color="auto"/>
            </w:tcBorders>
            <w:shd w:val="clear" w:color="auto" w:fill="auto"/>
            <w:vAlign w:val="center"/>
          </w:tcPr>
          <w:p w14:paraId="332BAA21"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2D2A903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15" w:type="pct"/>
            <w:tcBorders>
              <w:top w:val="single" w:sz="4" w:space="0" w:color="auto"/>
              <w:bottom w:val="single" w:sz="4" w:space="0" w:color="auto"/>
            </w:tcBorders>
            <w:shd w:val="clear" w:color="auto" w:fill="auto"/>
            <w:vAlign w:val="center"/>
          </w:tcPr>
          <w:p w14:paraId="54EBCB8C"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9" w:type="pct"/>
            <w:tcBorders>
              <w:top w:val="single" w:sz="4" w:space="0" w:color="auto"/>
              <w:bottom w:val="single" w:sz="4" w:space="0" w:color="auto"/>
            </w:tcBorders>
            <w:shd w:val="clear" w:color="auto" w:fill="auto"/>
            <w:vAlign w:val="center"/>
          </w:tcPr>
          <w:p w14:paraId="74ECA8D3"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34" w:type="pct"/>
            <w:gridSpan w:val="2"/>
            <w:tcBorders>
              <w:top w:val="single" w:sz="4" w:space="0" w:color="auto"/>
              <w:bottom w:val="single" w:sz="4" w:space="0" w:color="auto"/>
            </w:tcBorders>
            <w:shd w:val="clear" w:color="auto" w:fill="auto"/>
            <w:vAlign w:val="center"/>
          </w:tcPr>
          <w:p w14:paraId="3615A73B"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gridSpan w:val="2"/>
            <w:tcBorders>
              <w:top w:val="single" w:sz="4" w:space="0" w:color="auto"/>
              <w:bottom w:val="single" w:sz="4" w:space="0" w:color="auto"/>
            </w:tcBorders>
            <w:shd w:val="clear" w:color="auto" w:fill="auto"/>
            <w:vAlign w:val="center"/>
          </w:tcPr>
          <w:p w14:paraId="77BD5095"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88" w:type="pct"/>
            <w:tcBorders>
              <w:top w:val="single" w:sz="4" w:space="0" w:color="auto"/>
              <w:bottom w:val="single" w:sz="4" w:space="0" w:color="auto"/>
            </w:tcBorders>
            <w:shd w:val="clear" w:color="auto" w:fill="auto"/>
            <w:vAlign w:val="center"/>
          </w:tcPr>
          <w:p w14:paraId="34C94F47"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320973" w:rsidRPr="008176A5" w14:paraId="3C21C494"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r w:rsidRPr="008176A5">
              <w:rPr>
                <w:rFonts w:ascii="Proba Pro Lt" w:hAnsi="Proba Pro Lt"/>
                <w:i/>
                <w:spacing w:val="-1"/>
                <w:kern w:val="1"/>
                <w:sz w:val="20"/>
                <w:szCs w:val="20"/>
              </w:rPr>
              <w:t>Izborni predmeti A1</w:t>
            </w:r>
          </w:p>
        </w:tc>
        <w:tc>
          <w:tcPr>
            <w:tcW w:w="1223"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320973" w:rsidRPr="008176A5" w14:paraId="0F87BA25" w14:textId="77777777" w:rsidTr="00320973">
        <w:trPr>
          <w:trHeight w:val="70"/>
        </w:trPr>
        <w:tc>
          <w:tcPr>
            <w:tcW w:w="1640" w:type="pct"/>
            <w:tcBorders>
              <w:top w:val="single" w:sz="4" w:space="0" w:color="auto"/>
              <w:bottom w:val="single" w:sz="4" w:space="0" w:color="auto"/>
            </w:tcBorders>
            <w:shd w:val="clear" w:color="auto" w:fill="auto"/>
            <w:vAlign w:val="center"/>
          </w:tcPr>
          <w:p w14:paraId="788502C7" w14:textId="77777777" w:rsidR="00320973" w:rsidRPr="008176A5" w:rsidRDefault="00DB7BE2" w:rsidP="00320973">
            <w:pPr>
              <w:suppressAutoHyphens/>
              <w:spacing w:after="0" w:line="240" w:lineRule="auto"/>
              <w:rPr>
                <w:rFonts w:ascii="Proba Pro Lt" w:hAnsi="Proba Pro Lt"/>
                <w:b/>
                <w:spacing w:val="-1"/>
                <w:kern w:val="1"/>
                <w:sz w:val="20"/>
                <w:szCs w:val="20"/>
              </w:rPr>
            </w:pPr>
            <w:hyperlink w:anchor="Proizvodnja_bioplina" w:history="1">
              <w:r w:rsidR="00320973" w:rsidRPr="0029342B">
                <w:rPr>
                  <w:rStyle w:val="Hyperlink"/>
                  <w:rFonts w:ascii="Proba Pro Lt" w:hAnsi="Proba Pro Lt"/>
                  <w:sz w:val="20"/>
                  <w:szCs w:val="20"/>
                  <w:lang w:val="nl-NL"/>
                </w:rPr>
                <w:t>Proizvodnja</w:t>
              </w:r>
              <w:r w:rsidR="00320973" w:rsidRPr="0029342B">
                <w:rPr>
                  <w:rStyle w:val="Hyperlink"/>
                  <w:rFonts w:ascii="Proba Pro Lt" w:hAnsi="Proba Pro Lt"/>
                  <w:sz w:val="20"/>
                  <w:szCs w:val="20"/>
                </w:rPr>
                <w:t xml:space="preserve"> bio</w:t>
              </w:r>
              <w:r w:rsidR="00320973" w:rsidRPr="0029342B">
                <w:rPr>
                  <w:rStyle w:val="Hyperlink"/>
                  <w:rFonts w:ascii="Proba Pro Lt" w:hAnsi="Proba Pro Lt"/>
                  <w:sz w:val="20"/>
                  <w:szCs w:val="20"/>
                  <w:lang w:val="nl-NL"/>
                </w:rPr>
                <w:t>plina</w:t>
              </w:r>
              <w:r w:rsidR="00320973" w:rsidRPr="0029342B">
                <w:rPr>
                  <w:rStyle w:val="Hyperlink"/>
                  <w:rFonts w:ascii="Proba Pro Lt" w:hAnsi="Proba Pro Lt"/>
                  <w:sz w:val="20"/>
                  <w:szCs w:val="20"/>
                </w:rPr>
                <w:t xml:space="preserve"> </w:t>
              </w:r>
              <w:r w:rsidR="00320973" w:rsidRPr="0029342B">
                <w:rPr>
                  <w:rStyle w:val="Hyperlink"/>
                  <w:rFonts w:ascii="Proba Pro Lt" w:hAnsi="Proba Pro Lt"/>
                  <w:sz w:val="20"/>
                  <w:szCs w:val="20"/>
                  <w:lang w:val="nl-NL"/>
                </w:rPr>
                <w:t>iz</w:t>
              </w:r>
              <w:r w:rsidR="00320973" w:rsidRPr="0029342B">
                <w:rPr>
                  <w:rStyle w:val="Hyperlink"/>
                  <w:rFonts w:ascii="Proba Pro Lt" w:hAnsi="Proba Pro Lt"/>
                  <w:sz w:val="20"/>
                  <w:szCs w:val="20"/>
                </w:rPr>
                <w:t xml:space="preserve"> </w:t>
              </w:r>
              <w:r w:rsidR="00320973" w:rsidRPr="0029342B">
                <w:rPr>
                  <w:rStyle w:val="Hyperlink"/>
                  <w:rFonts w:ascii="Proba Pro Lt" w:hAnsi="Proba Pro Lt"/>
                  <w:sz w:val="20"/>
                  <w:szCs w:val="20"/>
                  <w:lang w:val="nl-NL"/>
                </w:rPr>
                <w:t>obnovljivih</w:t>
              </w:r>
              <w:r w:rsidR="00320973" w:rsidRPr="0029342B">
                <w:rPr>
                  <w:rStyle w:val="Hyperlink"/>
                  <w:rFonts w:ascii="Proba Pro Lt" w:hAnsi="Proba Pro Lt"/>
                  <w:sz w:val="20"/>
                  <w:szCs w:val="20"/>
                </w:rPr>
                <w:t xml:space="preserve"> </w:t>
              </w:r>
              <w:r w:rsidR="00320973" w:rsidRPr="0029342B">
                <w:rPr>
                  <w:rStyle w:val="Hyperlink"/>
                  <w:rFonts w:ascii="Proba Pro Lt" w:hAnsi="Proba Pro Lt"/>
                  <w:sz w:val="20"/>
                  <w:szCs w:val="20"/>
                  <w:lang w:val="nl-NL"/>
                </w:rPr>
                <w:t>sirovina</w:t>
              </w:r>
            </w:hyperlink>
          </w:p>
        </w:tc>
        <w:tc>
          <w:tcPr>
            <w:tcW w:w="1223" w:type="pct"/>
            <w:tcBorders>
              <w:top w:val="single" w:sz="4" w:space="0" w:color="auto"/>
              <w:bottom w:val="single" w:sz="4" w:space="0" w:color="auto"/>
            </w:tcBorders>
            <w:shd w:val="clear" w:color="auto" w:fill="auto"/>
            <w:vAlign w:val="center"/>
          </w:tcPr>
          <w:p w14:paraId="21C87605" w14:textId="77777777" w:rsidR="00320973" w:rsidRPr="008176A5" w:rsidRDefault="00DB7BE2" w:rsidP="00320973">
            <w:pPr>
              <w:suppressAutoHyphens/>
              <w:spacing w:after="0" w:line="240" w:lineRule="auto"/>
              <w:rPr>
                <w:rFonts w:ascii="Proba Pro Lt" w:hAnsi="Proba Pro Lt"/>
                <w:b/>
                <w:spacing w:val="-1"/>
                <w:kern w:val="1"/>
                <w:sz w:val="20"/>
                <w:szCs w:val="20"/>
              </w:rPr>
            </w:pPr>
            <w:hyperlink r:id="rId14" w:history="1">
              <w:r w:rsidR="00320973" w:rsidRPr="009F3985">
                <w:rPr>
                  <w:rStyle w:val="Hyperlink"/>
                  <w:rFonts w:ascii="Proba Pro Lt" w:hAnsi="Proba Pro Lt"/>
                  <w:spacing w:val="-1"/>
                  <w:kern w:val="1"/>
                  <w:sz w:val="20"/>
                  <w:szCs w:val="20"/>
                </w:rPr>
                <w:t>Božidar Šantek</w:t>
              </w:r>
            </w:hyperlink>
          </w:p>
        </w:tc>
        <w:tc>
          <w:tcPr>
            <w:tcW w:w="239" w:type="pct"/>
            <w:tcBorders>
              <w:top w:val="single" w:sz="4" w:space="0" w:color="auto"/>
              <w:bottom w:val="single" w:sz="4" w:space="0" w:color="auto"/>
            </w:tcBorders>
            <w:shd w:val="clear" w:color="auto" w:fill="auto"/>
            <w:vAlign w:val="center"/>
          </w:tcPr>
          <w:p w14:paraId="22645CAF"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20</w:t>
            </w:r>
          </w:p>
        </w:tc>
        <w:tc>
          <w:tcPr>
            <w:tcW w:w="215" w:type="pct"/>
            <w:tcBorders>
              <w:top w:val="single" w:sz="4" w:space="0" w:color="auto"/>
              <w:bottom w:val="single" w:sz="4" w:space="0" w:color="auto"/>
            </w:tcBorders>
            <w:shd w:val="clear" w:color="auto" w:fill="auto"/>
            <w:vAlign w:val="center"/>
          </w:tcPr>
          <w:p w14:paraId="7F446842"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279" w:type="pct"/>
            <w:tcBorders>
              <w:top w:val="single" w:sz="4" w:space="0" w:color="auto"/>
              <w:bottom w:val="single" w:sz="4" w:space="0" w:color="auto"/>
            </w:tcBorders>
            <w:shd w:val="clear" w:color="auto" w:fill="auto"/>
            <w:vAlign w:val="center"/>
          </w:tcPr>
          <w:p w14:paraId="7E609F23"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30</w:t>
            </w:r>
          </w:p>
        </w:tc>
        <w:tc>
          <w:tcPr>
            <w:tcW w:w="434" w:type="pct"/>
            <w:gridSpan w:val="2"/>
            <w:tcBorders>
              <w:top w:val="single" w:sz="4" w:space="0" w:color="auto"/>
              <w:bottom w:val="single" w:sz="4" w:space="0" w:color="auto"/>
            </w:tcBorders>
            <w:shd w:val="clear" w:color="auto" w:fill="auto"/>
            <w:vAlign w:val="center"/>
          </w:tcPr>
          <w:p w14:paraId="5BC608F6" w14:textId="77777777" w:rsidR="00320973" w:rsidRPr="008176A5" w:rsidRDefault="00320973" w:rsidP="00320973">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575299F6"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4</w:t>
            </w:r>
          </w:p>
        </w:tc>
        <w:tc>
          <w:tcPr>
            <w:tcW w:w="588" w:type="pct"/>
            <w:tcBorders>
              <w:top w:val="single" w:sz="4" w:space="0" w:color="auto"/>
              <w:bottom w:val="single" w:sz="4" w:space="0" w:color="auto"/>
            </w:tcBorders>
            <w:shd w:val="clear" w:color="auto" w:fill="auto"/>
            <w:vAlign w:val="center"/>
          </w:tcPr>
          <w:p w14:paraId="16E94EFB" w14:textId="77777777" w:rsidR="00320973" w:rsidRPr="008176A5" w:rsidRDefault="00320973" w:rsidP="00320973">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0C4D3305"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45BFDC9B" w14:textId="77777777" w:rsidR="000804EF" w:rsidRPr="008176A5" w:rsidRDefault="00DB7BE2" w:rsidP="0072738A">
            <w:pPr>
              <w:tabs>
                <w:tab w:val="left" w:pos="2820"/>
              </w:tabs>
              <w:spacing w:after="0" w:line="240" w:lineRule="auto"/>
              <w:rPr>
                <w:rFonts w:ascii="Proba Pro Lt" w:hAnsi="Proba Pro Lt"/>
                <w:sz w:val="20"/>
                <w:szCs w:val="20"/>
              </w:rPr>
            </w:pPr>
            <w:hyperlink w:anchor="Modeliranje_biotehnoloških_procesa" w:history="1">
              <w:r w:rsidR="000804EF" w:rsidRPr="00D54B0D">
                <w:rPr>
                  <w:rStyle w:val="Hyperlink"/>
                  <w:rFonts w:ascii="Proba Pro Lt" w:hAnsi="Proba Pro Lt"/>
                  <w:sz w:val="20"/>
                  <w:szCs w:val="20"/>
                </w:rPr>
                <w:t>Modeliranje biotehnoloških procesa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6C7F0551" w14:textId="77777777" w:rsidR="000804EF" w:rsidRPr="008176A5" w:rsidRDefault="00DB7BE2" w:rsidP="0072738A">
            <w:pPr>
              <w:tabs>
                <w:tab w:val="left" w:pos="2820"/>
              </w:tabs>
              <w:spacing w:after="0" w:line="240" w:lineRule="auto"/>
              <w:rPr>
                <w:rFonts w:ascii="Proba Pro Lt" w:hAnsi="Proba Pro Lt"/>
                <w:b/>
                <w:spacing w:val="-1"/>
                <w:kern w:val="1"/>
                <w:sz w:val="20"/>
                <w:szCs w:val="20"/>
              </w:rPr>
            </w:pPr>
            <w:hyperlink r:id="rId15" w:history="1">
              <w:r w:rsidR="000804EF" w:rsidRPr="007F5DB6">
                <w:rPr>
                  <w:rStyle w:val="Hyperlink"/>
                  <w:rFonts w:ascii="Proba Pro Lt" w:hAnsi="Proba Pro Lt"/>
                  <w:sz w:val="20"/>
                  <w:szCs w:val="20"/>
                </w:rPr>
                <w:t>Mirjana Čurlin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FFBDA8D"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25</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5BFC433D"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5</w:t>
            </w:r>
          </w:p>
        </w:tc>
        <w:tc>
          <w:tcPr>
            <w:tcW w:w="279" w:type="pct"/>
            <w:tcBorders>
              <w:top w:val="single" w:sz="4" w:space="0" w:color="auto"/>
              <w:left w:val="single" w:sz="4" w:space="0" w:color="auto"/>
              <w:bottom w:val="single" w:sz="4" w:space="0" w:color="auto"/>
              <w:right w:val="single" w:sz="4" w:space="0" w:color="auto"/>
            </w:tcBorders>
            <w:vAlign w:val="center"/>
          </w:tcPr>
          <w:p w14:paraId="77AC6A33"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20</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732E13"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BB5901"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3526DDC"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23087631" w14:textId="77777777" w:rsidTr="00320973">
        <w:trPr>
          <w:trHeight w:val="70"/>
        </w:trPr>
        <w:tc>
          <w:tcPr>
            <w:tcW w:w="1640" w:type="pct"/>
            <w:tcBorders>
              <w:top w:val="single" w:sz="4" w:space="0" w:color="auto"/>
              <w:bottom w:val="single" w:sz="4" w:space="0" w:color="auto"/>
            </w:tcBorders>
            <w:shd w:val="clear" w:color="auto" w:fill="auto"/>
            <w:vAlign w:val="center"/>
          </w:tcPr>
          <w:p w14:paraId="188FF8DF" w14:textId="77777777" w:rsidR="00320973" w:rsidRPr="008176A5" w:rsidRDefault="00DB7BE2" w:rsidP="00320973">
            <w:pPr>
              <w:suppressAutoHyphens/>
              <w:spacing w:after="0" w:line="240" w:lineRule="auto"/>
              <w:rPr>
                <w:rFonts w:ascii="Proba Pro Lt" w:hAnsi="Proba Pro Lt"/>
                <w:sz w:val="20"/>
                <w:szCs w:val="20"/>
              </w:rPr>
            </w:pPr>
            <w:hyperlink w:anchor="Biotehnološka_proizvodnja_octa" w:history="1">
              <w:r w:rsidR="00320973" w:rsidRPr="00D54B0D">
                <w:rPr>
                  <w:rStyle w:val="Hyperlink"/>
                  <w:rFonts w:ascii="Proba Pro Lt" w:hAnsi="Proba Pro Lt"/>
                  <w:sz w:val="20"/>
                  <w:szCs w:val="20"/>
                  <w:lang w:val="nl-NL"/>
                </w:rPr>
                <w:t>Biotehnološka proizvodnja octa</w:t>
              </w:r>
            </w:hyperlink>
          </w:p>
        </w:tc>
        <w:tc>
          <w:tcPr>
            <w:tcW w:w="1223" w:type="pct"/>
            <w:tcBorders>
              <w:top w:val="single" w:sz="4" w:space="0" w:color="auto"/>
              <w:bottom w:val="single" w:sz="4" w:space="0" w:color="auto"/>
            </w:tcBorders>
            <w:shd w:val="clear" w:color="auto" w:fill="auto"/>
          </w:tcPr>
          <w:p w14:paraId="664B4DB7" w14:textId="77777777" w:rsidR="00320973" w:rsidRPr="008176A5" w:rsidRDefault="00DB7BE2" w:rsidP="00320973">
            <w:pPr>
              <w:suppressAutoHyphens/>
              <w:spacing w:after="0" w:line="240" w:lineRule="auto"/>
              <w:rPr>
                <w:rFonts w:ascii="Proba Pro Lt" w:hAnsi="Proba Pro Lt"/>
                <w:sz w:val="20"/>
                <w:szCs w:val="20"/>
              </w:rPr>
            </w:pPr>
            <w:hyperlink r:id="rId16" w:history="1">
              <w:r w:rsidR="00320973" w:rsidRPr="00830B2C">
                <w:rPr>
                  <w:rStyle w:val="Hyperlink"/>
                  <w:rFonts w:ascii="Proba Pro Lt" w:hAnsi="Proba Pro Lt"/>
                  <w:sz w:val="20"/>
                  <w:szCs w:val="20"/>
                </w:rPr>
                <w:t>Božidar Šantek</w:t>
              </w:r>
            </w:hyperlink>
          </w:p>
        </w:tc>
        <w:tc>
          <w:tcPr>
            <w:tcW w:w="239" w:type="pct"/>
            <w:tcBorders>
              <w:top w:val="single" w:sz="4" w:space="0" w:color="auto"/>
              <w:bottom w:val="single" w:sz="4" w:space="0" w:color="auto"/>
            </w:tcBorders>
            <w:shd w:val="clear" w:color="auto" w:fill="auto"/>
            <w:vAlign w:val="center"/>
          </w:tcPr>
          <w:p w14:paraId="71F142FD" w14:textId="77777777" w:rsidR="00320973" w:rsidRPr="008176A5" w:rsidRDefault="00320973" w:rsidP="00320973">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15" w:type="pct"/>
            <w:tcBorders>
              <w:top w:val="single" w:sz="4" w:space="0" w:color="auto"/>
              <w:bottom w:val="single" w:sz="4" w:space="0" w:color="auto"/>
            </w:tcBorders>
            <w:shd w:val="clear" w:color="auto" w:fill="auto"/>
            <w:vAlign w:val="center"/>
          </w:tcPr>
          <w:p w14:paraId="4FA3D820" w14:textId="77777777" w:rsidR="00320973" w:rsidRPr="008176A5" w:rsidRDefault="00320973" w:rsidP="00320973">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9" w:type="pct"/>
            <w:tcBorders>
              <w:top w:val="single" w:sz="4" w:space="0" w:color="auto"/>
              <w:bottom w:val="single" w:sz="4" w:space="0" w:color="auto"/>
            </w:tcBorders>
            <w:shd w:val="clear" w:color="auto" w:fill="auto"/>
            <w:vAlign w:val="center"/>
          </w:tcPr>
          <w:p w14:paraId="5BA712F9" w14:textId="77777777" w:rsidR="00320973" w:rsidRPr="008176A5" w:rsidRDefault="00320973" w:rsidP="00320973">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34" w:type="pct"/>
            <w:gridSpan w:val="2"/>
            <w:tcBorders>
              <w:top w:val="single" w:sz="4" w:space="0" w:color="auto"/>
              <w:bottom w:val="single" w:sz="4" w:space="0" w:color="auto"/>
            </w:tcBorders>
            <w:shd w:val="clear" w:color="auto" w:fill="auto"/>
            <w:vAlign w:val="center"/>
          </w:tcPr>
          <w:p w14:paraId="338FC202" w14:textId="77777777" w:rsidR="00320973" w:rsidRPr="008176A5" w:rsidRDefault="00320973" w:rsidP="00320973">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2D12A19E" w14:textId="77777777" w:rsidR="00320973" w:rsidRPr="008176A5" w:rsidRDefault="00320973" w:rsidP="00320973">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88" w:type="pct"/>
            <w:tcBorders>
              <w:top w:val="single" w:sz="4" w:space="0" w:color="auto"/>
              <w:bottom w:val="single" w:sz="4" w:space="0" w:color="auto"/>
            </w:tcBorders>
            <w:shd w:val="clear" w:color="auto" w:fill="auto"/>
            <w:vAlign w:val="center"/>
          </w:tcPr>
          <w:p w14:paraId="3ECEEA8A" w14:textId="77777777" w:rsidR="00320973" w:rsidRPr="008176A5" w:rsidRDefault="00320973" w:rsidP="00320973">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320973" w:rsidRPr="008176A5" w14:paraId="336E3BA7" w14:textId="77777777" w:rsidTr="00320973">
        <w:trPr>
          <w:trHeight w:val="70"/>
        </w:trPr>
        <w:tc>
          <w:tcPr>
            <w:tcW w:w="1640" w:type="pct"/>
            <w:tcBorders>
              <w:top w:val="single" w:sz="4" w:space="0" w:color="auto"/>
              <w:bottom w:val="single" w:sz="4" w:space="0" w:color="auto"/>
            </w:tcBorders>
            <w:shd w:val="clear" w:color="auto" w:fill="auto"/>
            <w:vAlign w:val="center"/>
          </w:tcPr>
          <w:p w14:paraId="23C586B1" w14:textId="77777777" w:rsidR="00320973" w:rsidRPr="008176A5" w:rsidRDefault="00DB7BE2" w:rsidP="00320973">
            <w:pPr>
              <w:suppressAutoHyphens/>
              <w:spacing w:after="0" w:line="240" w:lineRule="auto"/>
              <w:rPr>
                <w:rFonts w:ascii="Proba Pro Lt" w:hAnsi="Proba Pro Lt"/>
                <w:b/>
                <w:spacing w:val="-1"/>
                <w:kern w:val="1"/>
                <w:sz w:val="20"/>
                <w:szCs w:val="20"/>
              </w:rPr>
            </w:pPr>
            <w:hyperlink w:anchor="Osnove_tkivnog_inzenjerstva" w:history="1">
              <w:r w:rsidR="00320973" w:rsidRPr="00D54B0D">
                <w:rPr>
                  <w:rStyle w:val="Hyperlink"/>
                  <w:rFonts w:ascii="Proba Pro Lt" w:hAnsi="Proba Pro Lt"/>
                  <w:sz w:val="20"/>
                  <w:szCs w:val="20"/>
                  <w:lang w:val="nl-NL"/>
                </w:rPr>
                <w:t>Osnove tkivnog inženjerstva</w:t>
              </w:r>
            </w:hyperlink>
          </w:p>
        </w:tc>
        <w:tc>
          <w:tcPr>
            <w:tcW w:w="1223" w:type="pct"/>
            <w:tcBorders>
              <w:top w:val="single" w:sz="4" w:space="0" w:color="auto"/>
              <w:bottom w:val="single" w:sz="4" w:space="0" w:color="auto"/>
            </w:tcBorders>
            <w:shd w:val="clear" w:color="auto" w:fill="auto"/>
            <w:vAlign w:val="center"/>
          </w:tcPr>
          <w:p w14:paraId="6BCCF6FC" w14:textId="77777777" w:rsidR="00320973" w:rsidRPr="008176A5" w:rsidRDefault="00DB7BE2" w:rsidP="00320973">
            <w:pPr>
              <w:suppressAutoHyphens/>
              <w:spacing w:after="0" w:line="240" w:lineRule="auto"/>
              <w:rPr>
                <w:rFonts w:ascii="Proba Pro Lt" w:hAnsi="Proba Pro Lt"/>
                <w:b/>
                <w:spacing w:val="-1"/>
                <w:kern w:val="1"/>
                <w:sz w:val="20"/>
                <w:szCs w:val="20"/>
              </w:rPr>
            </w:pPr>
            <w:hyperlink r:id="rId17" w:history="1">
              <w:r w:rsidR="00320973" w:rsidRPr="00EF03CE">
                <w:rPr>
                  <w:rStyle w:val="Hyperlink"/>
                  <w:rFonts w:ascii="Proba Pro Lt" w:hAnsi="Proba Pro Lt"/>
                  <w:spacing w:val="-1"/>
                  <w:kern w:val="1"/>
                  <w:sz w:val="20"/>
                  <w:szCs w:val="20"/>
                </w:rPr>
                <w:t>Igor Slivac</w:t>
              </w:r>
            </w:hyperlink>
          </w:p>
        </w:tc>
        <w:tc>
          <w:tcPr>
            <w:tcW w:w="239" w:type="pct"/>
            <w:tcBorders>
              <w:top w:val="single" w:sz="4" w:space="0" w:color="auto"/>
              <w:bottom w:val="single" w:sz="4" w:space="0" w:color="auto"/>
            </w:tcBorders>
            <w:shd w:val="clear" w:color="auto" w:fill="auto"/>
            <w:vAlign w:val="center"/>
          </w:tcPr>
          <w:p w14:paraId="312C14B7"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14</w:t>
            </w:r>
          </w:p>
        </w:tc>
        <w:tc>
          <w:tcPr>
            <w:tcW w:w="215" w:type="pct"/>
            <w:tcBorders>
              <w:top w:val="single" w:sz="4" w:space="0" w:color="auto"/>
              <w:bottom w:val="single" w:sz="4" w:space="0" w:color="auto"/>
            </w:tcBorders>
            <w:shd w:val="clear" w:color="auto" w:fill="auto"/>
            <w:vAlign w:val="center"/>
          </w:tcPr>
          <w:p w14:paraId="03236B01"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10</w:t>
            </w:r>
          </w:p>
        </w:tc>
        <w:tc>
          <w:tcPr>
            <w:tcW w:w="279" w:type="pct"/>
            <w:tcBorders>
              <w:top w:val="single" w:sz="4" w:space="0" w:color="auto"/>
              <w:bottom w:val="single" w:sz="4" w:space="0" w:color="auto"/>
            </w:tcBorders>
            <w:shd w:val="clear" w:color="auto" w:fill="auto"/>
            <w:vAlign w:val="center"/>
          </w:tcPr>
          <w:p w14:paraId="00CCB386"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0</w:t>
            </w:r>
          </w:p>
        </w:tc>
        <w:tc>
          <w:tcPr>
            <w:tcW w:w="431" w:type="pct"/>
            <w:tcBorders>
              <w:top w:val="single" w:sz="4" w:space="0" w:color="auto"/>
              <w:bottom w:val="single" w:sz="4" w:space="0" w:color="auto"/>
            </w:tcBorders>
            <w:shd w:val="clear" w:color="auto" w:fill="auto"/>
            <w:vAlign w:val="center"/>
          </w:tcPr>
          <w:p w14:paraId="480FCAF6" w14:textId="77777777" w:rsidR="00320973" w:rsidRPr="008176A5" w:rsidRDefault="00320973" w:rsidP="00320973">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20EA2172"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w:t>
            </w:r>
          </w:p>
        </w:tc>
        <w:tc>
          <w:tcPr>
            <w:tcW w:w="591" w:type="pct"/>
            <w:gridSpan w:val="2"/>
            <w:tcBorders>
              <w:top w:val="single" w:sz="4" w:space="0" w:color="auto"/>
              <w:bottom w:val="single" w:sz="4" w:space="0" w:color="auto"/>
            </w:tcBorders>
            <w:shd w:val="clear" w:color="auto" w:fill="auto"/>
            <w:vAlign w:val="center"/>
          </w:tcPr>
          <w:p w14:paraId="5111D03B" w14:textId="77777777" w:rsidR="00320973" w:rsidRPr="008176A5" w:rsidRDefault="00320973" w:rsidP="00320973">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0EC5F0F5"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74F271F2" w14:textId="77777777" w:rsidR="000804EF" w:rsidRPr="008176A5" w:rsidRDefault="00DB7BE2" w:rsidP="0072738A">
            <w:pPr>
              <w:tabs>
                <w:tab w:val="left" w:pos="2820"/>
              </w:tabs>
              <w:spacing w:after="0" w:line="240" w:lineRule="auto"/>
              <w:rPr>
                <w:rFonts w:ascii="Proba Pro Lt" w:hAnsi="Proba Pro Lt"/>
                <w:sz w:val="20"/>
                <w:szCs w:val="20"/>
              </w:rPr>
            </w:pPr>
            <w:hyperlink w:anchor="Bijela_biotehnologija" w:history="1">
              <w:r w:rsidR="000804EF" w:rsidRPr="00D54B0D">
                <w:rPr>
                  <w:rStyle w:val="Hyperlink"/>
                  <w:rFonts w:ascii="Proba Pro Lt" w:hAnsi="Proba Pro Lt"/>
                  <w:sz w:val="20"/>
                  <w:szCs w:val="20"/>
                </w:rPr>
                <w:t>Bijela biotehnologija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40A4548" w14:textId="77777777" w:rsidR="000804EF" w:rsidRPr="008176A5" w:rsidRDefault="00DB7BE2" w:rsidP="0072738A">
            <w:pPr>
              <w:tabs>
                <w:tab w:val="left" w:pos="2820"/>
              </w:tabs>
              <w:spacing w:after="0" w:line="240" w:lineRule="auto"/>
              <w:rPr>
                <w:rFonts w:ascii="Proba Pro Lt" w:hAnsi="Proba Pro Lt"/>
                <w:b/>
                <w:spacing w:val="-1"/>
                <w:kern w:val="1"/>
                <w:sz w:val="20"/>
                <w:szCs w:val="20"/>
              </w:rPr>
            </w:pPr>
            <w:hyperlink r:id="rId18" w:history="1">
              <w:r w:rsidR="000804EF" w:rsidRPr="00830B2C">
                <w:rPr>
                  <w:rStyle w:val="Hyperlink"/>
                  <w:rFonts w:ascii="Proba Pro Lt" w:hAnsi="Proba Pro Lt"/>
                  <w:sz w:val="20"/>
                  <w:szCs w:val="20"/>
                </w:rPr>
                <w:t>Božidar Šantek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9109214"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3BC0E893"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79" w:type="pct"/>
            <w:tcBorders>
              <w:top w:val="single" w:sz="4" w:space="0" w:color="auto"/>
              <w:left w:val="single" w:sz="4" w:space="0" w:color="auto"/>
              <w:bottom w:val="single" w:sz="4" w:space="0" w:color="auto"/>
              <w:right w:val="single" w:sz="4" w:space="0" w:color="auto"/>
            </w:tcBorders>
            <w:vAlign w:val="center"/>
          </w:tcPr>
          <w:p w14:paraId="72A72B09"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0</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2AFE18"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62A215"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60F0BE6B"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7CDA8C41"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132945E3" w:rsidR="00830B2C" w:rsidRPr="008176A5" w:rsidRDefault="00DB7BE2" w:rsidP="00830B2C">
            <w:pPr>
              <w:tabs>
                <w:tab w:val="left" w:pos="2820"/>
              </w:tabs>
              <w:spacing w:after="0" w:line="240" w:lineRule="auto"/>
              <w:rPr>
                <w:rFonts w:ascii="Proba Pro Lt" w:hAnsi="Proba Pro Lt"/>
                <w:i/>
                <w:spacing w:val="-1"/>
                <w:kern w:val="1"/>
                <w:sz w:val="20"/>
                <w:szCs w:val="20"/>
              </w:rPr>
            </w:pPr>
            <w:hyperlink w:anchor="Tehnologija_životinjskih_biljnih" w:history="1">
              <w:r w:rsidR="00830B2C" w:rsidRPr="00D54B0D">
                <w:rPr>
                  <w:rStyle w:val="Hyperlink"/>
                  <w:rFonts w:ascii="Proba Pro Lt" w:hAnsi="Proba Pro Lt"/>
                  <w:sz w:val="20"/>
                  <w:szCs w:val="20"/>
                  <w:lang w:val="pl-PL"/>
                </w:rPr>
                <w:t>Tehnologija životinjskih i biljnih stanica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3BB53B5D" w:rsidR="00830B2C" w:rsidRPr="008176A5" w:rsidRDefault="00DB7BE2" w:rsidP="005F7E3E">
            <w:pPr>
              <w:tabs>
                <w:tab w:val="left" w:pos="2820"/>
              </w:tabs>
              <w:spacing w:after="0" w:line="240" w:lineRule="auto"/>
              <w:rPr>
                <w:rFonts w:ascii="Proba Pro Lt" w:hAnsi="Proba Pro Lt"/>
                <w:b/>
                <w:spacing w:val="-1"/>
                <w:kern w:val="1"/>
                <w:sz w:val="20"/>
                <w:szCs w:val="20"/>
              </w:rPr>
            </w:pPr>
            <w:hyperlink r:id="rId19" w:history="1">
              <w:r w:rsidR="005F7E3E" w:rsidRPr="005F7E3E">
                <w:rPr>
                  <w:rStyle w:val="Hyperlink"/>
                  <w:rFonts w:ascii="Proba Pro Lt" w:hAnsi="Proba Pro Lt"/>
                  <w:sz w:val="20"/>
                  <w:szCs w:val="20"/>
                </w:rPr>
                <w:t>Igor Slivac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6A5068AD"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20</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6660D4B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15</w:t>
            </w:r>
          </w:p>
        </w:tc>
        <w:tc>
          <w:tcPr>
            <w:tcW w:w="279" w:type="pct"/>
            <w:tcBorders>
              <w:top w:val="single" w:sz="4" w:space="0" w:color="auto"/>
              <w:left w:val="single" w:sz="4" w:space="0" w:color="auto"/>
              <w:bottom w:val="single" w:sz="4" w:space="0" w:color="auto"/>
              <w:right w:val="single" w:sz="4" w:space="0" w:color="auto"/>
            </w:tcBorders>
            <w:vAlign w:val="center"/>
          </w:tcPr>
          <w:p w14:paraId="14A66184" w14:textId="0D01F09D"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15</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50ACCC2B"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50038178"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28487489"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72995DB4" w:rsidR="00830B2C" w:rsidRPr="008176A5" w:rsidRDefault="00DB7BE2" w:rsidP="00830B2C">
            <w:pPr>
              <w:tabs>
                <w:tab w:val="left" w:pos="2820"/>
              </w:tabs>
              <w:spacing w:after="0" w:line="240" w:lineRule="auto"/>
              <w:rPr>
                <w:rFonts w:ascii="Proba Pro Lt" w:hAnsi="Proba Pro Lt"/>
                <w:sz w:val="20"/>
                <w:szCs w:val="20"/>
              </w:rPr>
            </w:pPr>
            <w:hyperlink w:anchor="Probiotic_starter" w:history="1">
              <w:r w:rsidR="00830B2C" w:rsidRPr="00D54B0D">
                <w:rPr>
                  <w:rStyle w:val="Hyperlink"/>
                  <w:rFonts w:ascii="Proba Pro Lt" w:hAnsi="Proba Pro Lt"/>
                  <w:sz w:val="20"/>
                  <w:szCs w:val="20"/>
                </w:rPr>
                <w:t>Probiotici i starter kulture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74977295" w:rsidR="00830B2C" w:rsidRPr="008176A5" w:rsidRDefault="00DB7BE2" w:rsidP="00830B2C">
            <w:pPr>
              <w:tabs>
                <w:tab w:val="left" w:pos="2820"/>
              </w:tabs>
              <w:spacing w:after="0" w:line="240" w:lineRule="auto"/>
              <w:rPr>
                <w:rFonts w:ascii="Proba Pro Lt" w:hAnsi="Proba Pro Lt"/>
                <w:b/>
                <w:spacing w:val="-1"/>
                <w:kern w:val="1"/>
                <w:sz w:val="20"/>
                <w:szCs w:val="20"/>
              </w:rPr>
            </w:pPr>
            <w:hyperlink r:id="rId20" w:history="1">
              <w:r w:rsidR="00830B2C" w:rsidRPr="00830B2C">
                <w:rPr>
                  <w:rStyle w:val="Hyperlink"/>
                  <w:rFonts w:ascii="Proba Pro Lt" w:hAnsi="Proba Pro Lt"/>
                  <w:sz w:val="20"/>
                  <w:szCs w:val="20"/>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4A83F0B4"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16</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0368D241"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0</w:t>
            </w:r>
          </w:p>
        </w:tc>
        <w:tc>
          <w:tcPr>
            <w:tcW w:w="279" w:type="pct"/>
            <w:tcBorders>
              <w:top w:val="single" w:sz="4" w:space="0" w:color="auto"/>
              <w:left w:val="single" w:sz="4" w:space="0" w:color="auto"/>
              <w:bottom w:val="single" w:sz="4" w:space="0" w:color="auto"/>
              <w:right w:val="single" w:sz="4" w:space="0" w:color="auto"/>
            </w:tcBorders>
            <w:vAlign w:val="center"/>
          </w:tcPr>
          <w:p w14:paraId="76E07463" w14:textId="1E785E00"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23</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6F56AB56"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3</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318AC5C4"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bl>
    <w:p w14:paraId="6395EBED" w14:textId="58FA2827" w:rsidR="00F52198" w:rsidRPr="008176A5" w:rsidRDefault="00F52198" w:rsidP="008176A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1"/>
        <w:gridCol w:w="2465"/>
        <w:gridCol w:w="503"/>
        <w:gridCol w:w="501"/>
        <w:gridCol w:w="503"/>
        <w:gridCol w:w="918"/>
        <w:gridCol w:w="797"/>
        <w:gridCol w:w="1248"/>
      </w:tblGrid>
      <w:tr w:rsidR="00701B06" w:rsidRPr="008176A5" w14:paraId="7E28AB07" w14:textId="77777777" w:rsidTr="00FD0202">
        <w:tc>
          <w:tcPr>
            <w:tcW w:w="5000" w:type="pct"/>
            <w:gridSpan w:val="8"/>
            <w:tcBorders>
              <w:top w:val="single" w:sz="12" w:space="0" w:color="auto"/>
            </w:tcBorders>
          </w:tcPr>
          <w:p w14:paraId="7D1733BC" w14:textId="77777777"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701B06" w:rsidRPr="008176A5" w14:paraId="2FBFFE8C" w14:textId="77777777" w:rsidTr="00FD0202">
        <w:tc>
          <w:tcPr>
            <w:tcW w:w="5000" w:type="pct"/>
            <w:gridSpan w:val="8"/>
            <w:tcBorders>
              <w:bottom w:val="single" w:sz="12" w:space="0" w:color="auto"/>
            </w:tcBorders>
          </w:tcPr>
          <w:p w14:paraId="793635EF" w14:textId="1F16289A"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701B06" w:rsidRPr="008176A5" w14:paraId="0AE57CF8" w14:textId="77777777" w:rsidTr="005E635F">
        <w:tc>
          <w:tcPr>
            <w:tcW w:w="1677" w:type="pct"/>
            <w:tcBorders>
              <w:top w:val="single" w:sz="12" w:space="0" w:color="auto"/>
              <w:bottom w:val="single" w:sz="12" w:space="0" w:color="auto"/>
            </w:tcBorders>
            <w:shd w:val="clear" w:color="auto" w:fill="00A0DC"/>
            <w:vAlign w:val="center"/>
          </w:tcPr>
          <w:p w14:paraId="739509E9"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37AA33AB" w14:textId="1FC2B11B"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178D0310"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17BB2B6C"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027D80F7"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98" w:type="pct"/>
            <w:tcBorders>
              <w:top w:val="single" w:sz="12" w:space="0" w:color="auto"/>
              <w:bottom w:val="single" w:sz="12" w:space="0" w:color="auto"/>
            </w:tcBorders>
            <w:shd w:val="clear" w:color="auto" w:fill="00A0DC"/>
            <w:vAlign w:val="center"/>
          </w:tcPr>
          <w:p w14:paraId="3FFDE921"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5E635F" w:rsidRPr="008176A5" w14:paraId="1857B136" w14:textId="77777777" w:rsidTr="005E635F">
        <w:tc>
          <w:tcPr>
            <w:tcW w:w="1677" w:type="pct"/>
            <w:tcBorders>
              <w:top w:val="single" w:sz="12" w:space="0" w:color="auto"/>
              <w:bottom w:val="single" w:sz="4" w:space="0" w:color="auto"/>
            </w:tcBorders>
            <w:shd w:val="clear" w:color="auto" w:fill="auto"/>
            <w:vAlign w:val="center"/>
          </w:tcPr>
          <w:p w14:paraId="20F7F1BD" w14:textId="4E5D076E" w:rsidR="005E635F" w:rsidRPr="008176A5" w:rsidRDefault="00DB7BE2" w:rsidP="008176A5">
            <w:pPr>
              <w:tabs>
                <w:tab w:val="left" w:pos="2820"/>
              </w:tabs>
              <w:spacing w:after="0" w:line="240" w:lineRule="auto"/>
              <w:rPr>
                <w:rFonts w:ascii="Proba Pro Lt" w:hAnsi="Proba Pro Lt" w:cs="Arial"/>
                <w:sz w:val="20"/>
                <w:szCs w:val="20"/>
              </w:rPr>
            </w:pPr>
            <w:hyperlink w:anchor="Metodika_znanstvenog" w:history="1">
              <w:r w:rsidR="005E635F" w:rsidRPr="00D54B0D">
                <w:rPr>
                  <w:rStyle w:val="Hyperlink"/>
                  <w:rFonts w:ascii="Proba Pro Lt" w:hAnsi="Proba Pro Lt"/>
                  <w:sz w:val="20"/>
                  <w:szCs w:val="20"/>
                  <w:lang w:val="pl-PL"/>
                </w:rPr>
                <w:t>Metodika znanstvenog rada i zaštita intelektualnog vlasništva</w:t>
              </w:r>
            </w:hyperlink>
          </w:p>
        </w:tc>
        <w:tc>
          <w:tcPr>
            <w:tcW w:w="1181" w:type="pct"/>
            <w:tcBorders>
              <w:top w:val="single" w:sz="12" w:space="0" w:color="auto"/>
              <w:bottom w:val="single" w:sz="4" w:space="0" w:color="auto"/>
            </w:tcBorders>
            <w:shd w:val="clear" w:color="auto" w:fill="auto"/>
            <w:vAlign w:val="center"/>
          </w:tcPr>
          <w:p w14:paraId="6301A99D" w14:textId="4D80ACF8" w:rsidR="005E635F" w:rsidRPr="008176A5" w:rsidRDefault="00DB7BE2" w:rsidP="003B75DB">
            <w:pPr>
              <w:tabs>
                <w:tab w:val="left" w:pos="2820"/>
              </w:tabs>
              <w:spacing w:after="0" w:line="240" w:lineRule="auto"/>
              <w:rPr>
                <w:rFonts w:ascii="Proba Pro Lt" w:hAnsi="Proba Pro Lt" w:cs="Arial"/>
                <w:sz w:val="20"/>
                <w:szCs w:val="20"/>
              </w:rPr>
            </w:pPr>
            <w:hyperlink r:id="rId21" w:history="1">
              <w:r w:rsidR="003B75DB" w:rsidRPr="00CA08A2">
                <w:rPr>
                  <w:rStyle w:val="Hyperlink"/>
                  <w:rFonts w:ascii="Proba Pro Lt" w:hAnsi="Proba Pro Lt"/>
                  <w:sz w:val="20"/>
                  <w:szCs w:val="20"/>
                </w:rPr>
                <w:t xml:space="preserve">Ivana </w:t>
              </w:r>
              <w:r w:rsidR="005E635F" w:rsidRPr="00CA08A2">
                <w:rPr>
                  <w:rStyle w:val="Hyperlink"/>
                  <w:rFonts w:ascii="Proba Pro Lt" w:hAnsi="Proba Pro Lt"/>
                  <w:sz w:val="20"/>
                  <w:szCs w:val="20"/>
                </w:rPr>
                <w:t>Kmetič</w:t>
              </w:r>
            </w:hyperlink>
          </w:p>
        </w:tc>
        <w:tc>
          <w:tcPr>
            <w:tcW w:w="241" w:type="pct"/>
            <w:tcBorders>
              <w:top w:val="single" w:sz="12" w:space="0" w:color="auto"/>
              <w:bottom w:val="single" w:sz="4" w:space="0" w:color="auto"/>
            </w:tcBorders>
            <w:shd w:val="clear" w:color="auto" w:fill="auto"/>
            <w:vAlign w:val="center"/>
          </w:tcPr>
          <w:p w14:paraId="51D4D097" w14:textId="63683107"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20</w:t>
            </w:r>
          </w:p>
        </w:tc>
        <w:tc>
          <w:tcPr>
            <w:tcW w:w="240" w:type="pct"/>
            <w:tcBorders>
              <w:top w:val="single" w:sz="12" w:space="0" w:color="auto"/>
              <w:bottom w:val="single" w:sz="4" w:space="0" w:color="auto"/>
            </w:tcBorders>
            <w:shd w:val="clear" w:color="auto" w:fill="auto"/>
            <w:vAlign w:val="center"/>
          </w:tcPr>
          <w:p w14:paraId="6C53018D" w14:textId="08195ED6"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15</w:t>
            </w:r>
          </w:p>
        </w:tc>
        <w:tc>
          <w:tcPr>
            <w:tcW w:w="241" w:type="pct"/>
            <w:tcBorders>
              <w:top w:val="single" w:sz="12" w:space="0" w:color="auto"/>
              <w:bottom w:val="single" w:sz="4" w:space="0" w:color="auto"/>
            </w:tcBorders>
            <w:shd w:val="clear" w:color="auto" w:fill="auto"/>
            <w:vAlign w:val="center"/>
          </w:tcPr>
          <w:p w14:paraId="476F701D" w14:textId="58BF2B5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15</w:t>
            </w:r>
          </w:p>
        </w:tc>
        <w:tc>
          <w:tcPr>
            <w:tcW w:w="440" w:type="pct"/>
            <w:tcBorders>
              <w:top w:val="single" w:sz="12" w:space="0" w:color="auto"/>
              <w:bottom w:val="single" w:sz="4" w:space="0" w:color="auto"/>
            </w:tcBorders>
            <w:shd w:val="clear" w:color="auto" w:fill="auto"/>
            <w:vAlign w:val="center"/>
          </w:tcPr>
          <w:p w14:paraId="192CE5F9" w14:textId="137021EC"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53ED1088"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98" w:type="pct"/>
            <w:tcBorders>
              <w:top w:val="single" w:sz="12" w:space="0" w:color="auto"/>
              <w:bottom w:val="single" w:sz="4" w:space="0" w:color="auto"/>
            </w:tcBorders>
            <w:shd w:val="clear" w:color="auto" w:fill="auto"/>
            <w:vAlign w:val="center"/>
          </w:tcPr>
          <w:p w14:paraId="30070501" w14:textId="2E7B9189"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1C640F49" w14:textId="77777777" w:rsidTr="005E635F">
        <w:tc>
          <w:tcPr>
            <w:tcW w:w="1677" w:type="pct"/>
            <w:tcBorders>
              <w:top w:val="single" w:sz="4" w:space="0" w:color="auto"/>
              <w:bottom w:val="single" w:sz="4" w:space="0" w:color="auto"/>
            </w:tcBorders>
            <w:shd w:val="clear" w:color="auto" w:fill="auto"/>
            <w:vAlign w:val="center"/>
          </w:tcPr>
          <w:p w14:paraId="773620C8" w14:textId="32348D7B" w:rsidR="005E635F" w:rsidRPr="008176A5" w:rsidRDefault="00DB7BE2" w:rsidP="008176A5">
            <w:pPr>
              <w:tabs>
                <w:tab w:val="left" w:pos="2820"/>
              </w:tabs>
              <w:spacing w:after="0" w:line="240" w:lineRule="auto"/>
              <w:rPr>
                <w:rFonts w:ascii="Proba Pro Lt" w:hAnsi="Proba Pro Lt" w:cs="Arial"/>
                <w:sz w:val="20"/>
                <w:szCs w:val="20"/>
              </w:rPr>
            </w:pPr>
            <w:hyperlink w:anchor="Biokemijsko_inženjerstvo" w:history="1">
              <w:r w:rsidR="005E635F" w:rsidRPr="00D54B0D">
                <w:rPr>
                  <w:rStyle w:val="Hyperlink"/>
                  <w:rFonts w:ascii="Proba Pro Lt" w:hAnsi="Proba Pro Lt"/>
                  <w:sz w:val="20"/>
                  <w:szCs w:val="20"/>
                  <w:lang w:val="pl-PL"/>
                </w:rPr>
                <w:t>Biokemijsko inženjerstvo i bioprocesna tehnika</w:t>
              </w:r>
            </w:hyperlink>
          </w:p>
        </w:tc>
        <w:tc>
          <w:tcPr>
            <w:tcW w:w="1181" w:type="pct"/>
            <w:tcBorders>
              <w:top w:val="single" w:sz="4" w:space="0" w:color="auto"/>
              <w:bottom w:val="single" w:sz="4" w:space="0" w:color="auto"/>
            </w:tcBorders>
            <w:shd w:val="clear" w:color="auto" w:fill="auto"/>
            <w:vAlign w:val="center"/>
          </w:tcPr>
          <w:p w14:paraId="72949363" w14:textId="5BC0FD26" w:rsidR="005E635F" w:rsidRPr="008176A5" w:rsidRDefault="00DB7BE2" w:rsidP="008176A5">
            <w:pPr>
              <w:tabs>
                <w:tab w:val="left" w:pos="2820"/>
              </w:tabs>
              <w:spacing w:after="0" w:line="240" w:lineRule="auto"/>
              <w:rPr>
                <w:rFonts w:ascii="Proba Pro Lt" w:hAnsi="Proba Pro Lt" w:cs="Arial"/>
                <w:sz w:val="20"/>
                <w:szCs w:val="20"/>
              </w:rPr>
            </w:pPr>
            <w:hyperlink r:id="rId22" w:history="1">
              <w:r w:rsidR="008C2E0D" w:rsidRPr="00830B2C">
                <w:rPr>
                  <w:rStyle w:val="Hyperlink"/>
                  <w:rFonts w:ascii="Proba Pro Lt" w:hAnsi="Proba Pro Lt"/>
                  <w:sz w:val="20"/>
                  <w:szCs w:val="20"/>
                </w:rPr>
                <w:t>Božidar Šantek</w:t>
              </w:r>
            </w:hyperlink>
          </w:p>
        </w:tc>
        <w:tc>
          <w:tcPr>
            <w:tcW w:w="241" w:type="pct"/>
            <w:tcBorders>
              <w:top w:val="single" w:sz="4" w:space="0" w:color="auto"/>
              <w:bottom w:val="single" w:sz="4" w:space="0" w:color="auto"/>
            </w:tcBorders>
            <w:shd w:val="clear" w:color="auto" w:fill="auto"/>
            <w:vAlign w:val="center"/>
          </w:tcPr>
          <w:p w14:paraId="48E72B2F" w14:textId="0E2C12E8"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240" w:type="pct"/>
            <w:tcBorders>
              <w:top w:val="single" w:sz="4" w:space="0" w:color="auto"/>
              <w:bottom w:val="single" w:sz="4" w:space="0" w:color="auto"/>
            </w:tcBorders>
            <w:shd w:val="clear" w:color="auto" w:fill="auto"/>
            <w:vAlign w:val="center"/>
          </w:tcPr>
          <w:p w14:paraId="67708B67" w14:textId="7AA746EC"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3A0ECBF" w14:textId="1F6C780D"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2FA73EAB" w14:textId="4FD22596"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41FB5D9B"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8</w:t>
            </w:r>
          </w:p>
        </w:tc>
        <w:tc>
          <w:tcPr>
            <w:tcW w:w="598" w:type="pct"/>
            <w:tcBorders>
              <w:top w:val="single" w:sz="4" w:space="0" w:color="auto"/>
              <w:bottom w:val="single" w:sz="4" w:space="0" w:color="auto"/>
            </w:tcBorders>
            <w:shd w:val="clear" w:color="auto" w:fill="auto"/>
            <w:vAlign w:val="center"/>
          </w:tcPr>
          <w:p w14:paraId="515747A3" w14:textId="558AFA0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360BC7DE" w14:textId="77777777" w:rsidTr="005E635F">
        <w:tc>
          <w:tcPr>
            <w:tcW w:w="1677" w:type="pct"/>
            <w:tcBorders>
              <w:top w:val="single" w:sz="4" w:space="0" w:color="auto"/>
              <w:bottom w:val="single" w:sz="4" w:space="0" w:color="auto"/>
            </w:tcBorders>
            <w:shd w:val="clear" w:color="auto" w:fill="auto"/>
            <w:vAlign w:val="center"/>
          </w:tcPr>
          <w:p w14:paraId="45AB198B" w14:textId="0EE137B9" w:rsidR="005E635F" w:rsidRPr="008176A5" w:rsidRDefault="00DB7BE2" w:rsidP="008176A5">
            <w:pPr>
              <w:tabs>
                <w:tab w:val="left" w:pos="2820"/>
              </w:tabs>
              <w:spacing w:after="0" w:line="240" w:lineRule="auto"/>
              <w:rPr>
                <w:rFonts w:ascii="Proba Pro Lt" w:hAnsi="Proba Pro Lt" w:cs="Arial"/>
                <w:sz w:val="20"/>
                <w:szCs w:val="20"/>
              </w:rPr>
            </w:pPr>
            <w:hyperlink w:anchor="Biotehnologija_zaštiti_okoliša" w:history="1">
              <w:r w:rsidR="005E635F" w:rsidRPr="00D54B0D">
                <w:rPr>
                  <w:rStyle w:val="Hyperlink"/>
                  <w:rFonts w:ascii="Proba Pro Lt" w:hAnsi="Proba Pro Lt"/>
                  <w:sz w:val="20"/>
                  <w:szCs w:val="20"/>
                </w:rPr>
                <w:t>Biotehnologija u zaštiti okoliša</w:t>
              </w:r>
            </w:hyperlink>
          </w:p>
        </w:tc>
        <w:tc>
          <w:tcPr>
            <w:tcW w:w="1181" w:type="pct"/>
            <w:tcBorders>
              <w:top w:val="single" w:sz="4" w:space="0" w:color="auto"/>
              <w:bottom w:val="single" w:sz="4" w:space="0" w:color="auto"/>
            </w:tcBorders>
            <w:shd w:val="clear" w:color="auto" w:fill="auto"/>
            <w:vAlign w:val="center"/>
          </w:tcPr>
          <w:p w14:paraId="4FFFC1E9" w14:textId="600B694A" w:rsidR="005E635F" w:rsidRPr="008176A5" w:rsidRDefault="00DB7BE2" w:rsidP="003B75DB">
            <w:pPr>
              <w:tabs>
                <w:tab w:val="left" w:pos="2820"/>
              </w:tabs>
              <w:spacing w:after="0" w:line="240" w:lineRule="auto"/>
              <w:rPr>
                <w:rFonts w:ascii="Proba Pro Lt" w:hAnsi="Proba Pro Lt" w:cs="Arial"/>
                <w:sz w:val="20"/>
                <w:szCs w:val="20"/>
              </w:rPr>
            </w:pPr>
            <w:hyperlink r:id="rId23" w:history="1">
              <w:r w:rsidR="003B75DB" w:rsidRPr="009C3627">
                <w:rPr>
                  <w:rStyle w:val="Hyperlink"/>
                  <w:rFonts w:ascii="Proba Pro Lt" w:hAnsi="Proba Pro Lt"/>
                  <w:sz w:val="20"/>
                  <w:szCs w:val="20"/>
                </w:rPr>
                <w:t xml:space="preserve">Tibela </w:t>
              </w:r>
              <w:r w:rsidR="005E635F" w:rsidRPr="009C3627">
                <w:rPr>
                  <w:rStyle w:val="Hyperlink"/>
                  <w:rFonts w:ascii="Proba Pro Lt" w:hAnsi="Proba Pro Lt"/>
                  <w:sz w:val="20"/>
                  <w:szCs w:val="20"/>
                </w:rPr>
                <w:t>Landeka Dragičević</w:t>
              </w:r>
            </w:hyperlink>
          </w:p>
        </w:tc>
        <w:tc>
          <w:tcPr>
            <w:tcW w:w="241" w:type="pct"/>
            <w:tcBorders>
              <w:top w:val="single" w:sz="4" w:space="0" w:color="auto"/>
              <w:bottom w:val="single" w:sz="4" w:space="0" w:color="auto"/>
            </w:tcBorders>
            <w:shd w:val="clear" w:color="auto" w:fill="auto"/>
            <w:vAlign w:val="center"/>
          </w:tcPr>
          <w:p w14:paraId="21BEEE60" w14:textId="1B8256AE"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16</w:t>
            </w:r>
          </w:p>
        </w:tc>
        <w:tc>
          <w:tcPr>
            <w:tcW w:w="240" w:type="pct"/>
            <w:tcBorders>
              <w:top w:val="single" w:sz="4" w:space="0" w:color="auto"/>
              <w:bottom w:val="single" w:sz="4" w:space="0" w:color="auto"/>
            </w:tcBorders>
            <w:shd w:val="clear" w:color="auto" w:fill="auto"/>
            <w:vAlign w:val="center"/>
          </w:tcPr>
          <w:p w14:paraId="34CB8D7A" w14:textId="69AF63F1"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p>
        </w:tc>
        <w:tc>
          <w:tcPr>
            <w:tcW w:w="241" w:type="pct"/>
            <w:tcBorders>
              <w:top w:val="single" w:sz="4" w:space="0" w:color="auto"/>
              <w:bottom w:val="single" w:sz="4" w:space="0" w:color="auto"/>
            </w:tcBorders>
            <w:shd w:val="clear" w:color="auto" w:fill="auto"/>
            <w:vAlign w:val="center"/>
          </w:tcPr>
          <w:p w14:paraId="7FFF486C" w14:textId="56E190D9"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F8A65E5" w14:textId="4BF8D6F0"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17E2C434"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98" w:type="pct"/>
            <w:tcBorders>
              <w:top w:val="single" w:sz="4" w:space="0" w:color="auto"/>
              <w:bottom w:val="single" w:sz="4" w:space="0" w:color="auto"/>
            </w:tcBorders>
            <w:shd w:val="clear" w:color="auto" w:fill="auto"/>
            <w:vAlign w:val="center"/>
          </w:tcPr>
          <w:p w14:paraId="2BA6B8C9" w14:textId="4FA5CBE8"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24CD1A30" w14:textId="77777777" w:rsidTr="005E635F">
        <w:tc>
          <w:tcPr>
            <w:tcW w:w="1677" w:type="pct"/>
            <w:tcBorders>
              <w:top w:val="single" w:sz="4" w:space="0" w:color="auto"/>
              <w:bottom w:val="single" w:sz="4" w:space="0" w:color="auto"/>
            </w:tcBorders>
            <w:shd w:val="clear" w:color="auto" w:fill="auto"/>
            <w:vAlign w:val="center"/>
          </w:tcPr>
          <w:p w14:paraId="7CFF691C" w14:textId="46527F64" w:rsidR="005E635F" w:rsidRPr="008176A5" w:rsidRDefault="005E635F" w:rsidP="008176A5">
            <w:pPr>
              <w:tabs>
                <w:tab w:val="left" w:pos="2820"/>
              </w:tabs>
              <w:spacing w:after="0" w:line="240" w:lineRule="auto"/>
              <w:rPr>
                <w:rFonts w:ascii="Proba Pro Lt" w:hAnsi="Proba Pro Lt" w:cs="Arial"/>
                <w:sz w:val="20"/>
                <w:szCs w:val="20"/>
              </w:rPr>
            </w:pPr>
            <w:r w:rsidRPr="008176A5">
              <w:rPr>
                <w:rStyle w:val="StyleTimesNewRoman8pt"/>
                <w:rFonts w:ascii="Proba Pro Lt" w:hAnsi="Proba Pro Lt"/>
                <w:i/>
                <w:sz w:val="20"/>
                <w:szCs w:val="20"/>
              </w:rPr>
              <w:t>Izborni predmeti A2</w:t>
            </w:r>
          </w:p>
        </w:tc>
        <w:tc>
          <w:tcPr>
            <w:tcW w:w="1181" w:type="pct"/>
            <w:tcBorders>
              <w:top w:val="single" w:sz="4" w:space="0" w:color="auto"/>
              <w:bottom w:val="single" w:sz="4" w:space="0" w:color="auto"/>
            </w:tcBorders>
            <w:shd w:val="clear" w:color="auto" w:fill="auto"/>
            <w:vAlign w:val="center"/>
          </w:tcPr>
          <w:p w14:paraId="6D7052BA" w14:textId="46586599" w:rsidR="005E635F" w:rsidRPr="008176A5" w:rsidRDefault="005E635F" w:rsidP="008176A5">
            <w:pPr>
              <w:tabs>
                <w:tab w:val="left" w:pos="2820"/>
              </w:tabs>
              <w:spacing w:after="0" w:line="240" w:lineRule="auto"/>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092297A5" w14:textId="6ED6ED3E"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2041FA" w14:textId="5181779F"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8FCDAA" w14:textId="4B9C9809"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1ED1D54A" w14:textId="59EBF180"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72F04C40" w14:textId="64A74A5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14</w:t>
            </w:r>
          </w:p>
        </w:tc>
        <w:tc>
          <w:tcPr>
            <w:tcW w:w="598" w:type="pct"/>
            <w:tcBorders>
              <w:top w:val="single" w:sz="4" w:space="0" w:color="auto"/>
              <w:bottom w:val="single" w:sz="4" w:space="0" w:color="auto"/>
            </w:tcBorders>
            <w:shd w:val="clear" w:color="auto" w:fill="auto"/>
            <w:vAlign w:val="center"/>
          </w:tcPr>
          <w:p w14:paraId="07AA2153" w14:textId="2E720D1D"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5AD12536" w14:textId="77777777" w:rsidTr="005E635F">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00A3B90D" w:rsidR="005E635F" w:rsidRPr="008176A5" w:rsidRDefault="005E635F" w:rsidP="008176A5">
            <w:pPr>
              <w:tabs>
                <w:tab w:val="left" w:pos="2820"/>
              </w:tab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r w:rsidRPr="008176A5">
              <w:rPr>
                <w:rFonts w:ascii="Proba Pro Lt" w:hAnsi="Proba Pro Lt"/>
                <w:b/>
                <w:spacing w:val="-1"/>
                <w:kern w:val="1"/>
                <w:sz w:val="20"/>
                <w:szCs w:val="20"/>
              </w:rPr>
              <w:t>30</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103E9F95" w14:textId="77777777" w:rsidTr="005E635F">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3E64D84C" w14:textId="77777777" w:rsidTr="005E635F">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5E635F" w:rsidRPr="008176A5" w:rsidRDefault="005E635F" w:rsidP="008176A5">
            <w:pPr>
              <w:tabs>
                <w:tab w:val="left" w:pos="2820"/>
              </w:tabs>
              <w:spacing w:after="0" w:line="240" w:lineRule="auto"/>
              <w:rPr>
                <w:rFonts w:ascii="Proba Pro Lt" w:hAnsi="Proba Pro Lt"/>
                <w:sz w:val="20"/>
                <w:szCs w:val="20"/>
              </w:rPr>
            </w:pPr>
            <w:r w:rsidRPr="008176A5">
              <w:rPr>
                <w:rFonts w:ascii="Proba Pro Lt" w:hAnsi="Proba Pro Lt"/>
                <w:i/>
                <w:sz w:val="20"/>
                <w:szCs w:val="20"/>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0804EF" w:rsidRPr="008176A5" w14:paraId="7649BEE3"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E3B0112" w14:textId="77777777" w:rsidR="000804EF" w:rsidRPr="008176A5" w:rsidRDefault="00DB7BE2" w:rsidP="0072738A">
            <w:pPr>
              <w:tabs>
                <w:tab w:val="left" w:pos="2820"/>
              </w:tabs>
              <w:spacing w:after="0" w:line="240" w:lineRule="auto"/>
              <w:rPr>
                <w:rFonts w:ascii="Proba Pro Lt" w:hAnsi="Proba Pro Lt"/>
                <w:sz w:val="20"/>
                <w:szCs w:val="20"/>
              </w:rPr>
            </w:pPr>
            <w:hyperlink w:anchor="Biokemijska_analitika" w:history="1">
              <w:r w:rsidR="000804EF" w:rsidRPr="00D54B0D">
                <w:rPr>
                  <w:rStyle w:val="Hyperlink"/>
                  <w:rFonts w:ascii="Proba Pro Lt" w:hAnsi="Proba Pro Lt"/>
                  <w:sz w:val="20"/>
                  <w:szCs w:val="20"/>
                  <w:lang w:val="nl-NL"/>
                </w:rPr>
                <w:t>Biokemijska analitika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8A4C8B6" w14:textId="77777777" w:rsidR="000804EF" w:rsidRPr="008176A5" w:rsidRDefault="00DB7BE2" w:rsidP="0072738A">
            <w:pPr>
              <w:tabs>
                <w:tab w:val="left" w:pos="2820"/>
              </w:tabs>
              <w:spacing w:after="0" w:line="240" w:lineRule="auto"/>
              <w:rPr>
                <w:rFonts w:ascii="Proba Pro Lt" w:hAnsi="Proba Pro Lt"/>
                <w:b/>
                <w:spacing w:val="-1"/>
                <w:kern w:val="1"/>
                <w:sz w:val="20"/>
                <w:szCs w:val="20"/>
              </w:rPr>
            </w:pPr>
            <w:hyperlink r:id="rId24" w:history="1">
              <w:r w:rsidR="000804EF" w:rsidRPr="006E2350">
                <w:rPr>
                  <w:rStyle w:val="Hyperlink"/>
                  <w:rFonts w:ascii="Proba Pro Lt" w:hAnsi="Proba Pro Lt"/>
                  <w:spacing w:val="-1"/>
                  <w:kern w:val="1"/>
                  <w:sz w:val="20"/>
                  <w:szCs w:val="20"/>
                </w:rPr>
                <w:t>Vladimir Mrša</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4B4B84C"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40F0EB5"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40B3FA17"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45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8E1102"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C2F4C9A"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D9A5F61"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74879FCA"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0ADB49F" w14:textId="77777777" w:rsidR="000804EF" w:rsidRPr="008176A5" w:rsidRDefault="00DB7BE2" w:rsidP="0072738A">
            <w:pPr>
              <w:tabs>
                <w:tab w:val="left" w:pos="2820"/>
              </w:tabs>
              <w:spacing w:after="0" w:line="240" w:lineRule="auto"/>
              <w:rPr>
                <w:rFonts w:ascii="Proba Pro Lt" w:hAnsi="Proba Pro Lt"/>
                <w:i/>
                <w:sz w:val="20"/>
                <w:szCs w:val="20"/>
              </w:rPr>
            </w:pPr>
            <w:hyperlink w:anchor="Fitoremedijacija" w:history="1">
              <w:r w:rsidR="000804EF" w:rsidRPr="00D54B0D">
                <w:rPr>
                  <w:rStyle w:val="Hyperlink"/>
                  <w:rFonts w:ascii="Proba Pro Lt" w:hAnsi="Proba Pro Lt"/>
                  <w:sz w:val="20"/>
                  <w:szCs w:val="20"/>
                  <w:lang w:val="nl-NL"/>
                </w:rPr>
                <w:t>Fitoremedijacija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2F73BC9" w14:textId="77777777" w:rsidR="000804EF" w:rsidRPr="008176A5" w:rsidRDefault="00DB7BE2" w:rsidP="0072738A">
            <w:pPr>
              <w:tabs>
                <w:tab w:val="left" w:pos="2820"/>
              </w:tabs>
              <w:spacing w:after="0" w:line="240" w:lineRule="auto"/>
              <w:rPr>
                <w:rFonts w:ascii="Proba Pro Lt" w:hAnsi="Proba Pro Lt"/>
                <w:sz w:val="20"/>
                <w:szCs w:val="20"/>
              </w:rPr>
            </w:pPr>
            <w:hyperlink r:id="rId25" w:history="1">
              <w:r w:rsidR="000804EF" w:rsidRPr="00071996">
                <w:rPr>
                  <w:rStyle w:val="Hyperlink"/>
                  <w:rFonts w:ascii="Proba Pro Lt" w:hAnsi="Proba Pro Lt"/>
                  <w:spacing w:val="-1"/>
                  <w:kern w:val="1"/>
                  <w:sz w:val="20"/>
                  <w:szCs w:val="20"/>
                </w:rPr>
                <w:t>Ivana Radojčić Redovniković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1BD69F4"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A96B0FA"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521019B2"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EB6A851"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063FF6B"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274A9D77"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1B3A5D81"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37C1D51C" w:rsidR="00830B2C" w:rsidRPr="008176A5" w:rsidRDefault="00DB7BE2" w:rsidP="00830B2C">
            <w:pPr>
              <w:tabs>
                <w:tab w:val="left" w:pos="2820"/>
              </w:tabs>
              <w:spacing w:after="0" w:line="240" w:lineRule="auto"/>
              <w:rPr>
                <w:rFonts w:ascii="Proba Pro Lt" w:hAnsi="Proba Pro Lt"/>
                <w:i/>
                <w:sz w:val="20"/>
                <w:szCs w:val="20"/>
              </w:rPr>
            </w:pPr>
            <w:hyperlink w:anchor="Tehnologija_piva" w:history="1">
              <w:r w:rsidR="00830B2C" w:rsidRPr="008471ED">
                <w:rPr>
                  <w:rStyle w:val="Hyperlink"/>
                  <w:rFonts w:ascii="Proba Pro Lt" w:hAnsi="Proba Pro Lt"/>
                  <w:sz w:val="20"/>
                  <w:szCs w:val="20"/>
                  <w:lang w:val="nl-NL"/>
                </w:rPr>
                <w:t>Tehnologija piva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335150E" w:rsidR="00830B2C" w:rsidRPr="008176A5" w:rsidRDefault="00DB7BE2" w:rsidP="00830B2C">
            <w:pPr>
              <w:tabs>
                <w:tab w:val="left" w:pos="2820"/>
              </w:tabs>
              <w:spacing w:after="0" w:line="240" w:lineRule="auto"/>
              <w:rPr>
                <w:rFonts w:ascii="Proba Pro Lt" w:hAnsi="Proba Pro Lt"/>
                <w:b/>
                <w:spacing w:val="-1"/>
                <w:kern w:val="1"/>
                <w:sz w:val="20"/>
                <w:szCs w:val="20"/>
              </w:rPr>
            </w:pPr>
            <w:hyperlink r:id="rId26" w:history="1">
              <w:r w:rsidR="00830B2C" w:rsidRPr="009F3985">
                <w:rPr>
                  <w:rStyle w:val="Hyperlink"/>
                  <w:rFonts w:ascii="Proba Pro Lt" w:hAnsi="Proba Pro Lt"/>
                  <w:spacing w:val="-1"/>
                  <w:kern w:val="1"/>
                  <w:sz w:val="20"/>
                  <w:szCs w:val="20"/>
                </w:rPr>
                <w:t>Božidar Šantek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2F3BBE0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0E71699E"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9</w:t>
            </w:r>
          </w:p>
        </w:tc>
        <w:tc>
          <w:tcPr>
            <w:tcW w:w="241" w:type="pct"/>
            <w:tcBorders>
              <w:top w:val="single" w:sz="4" w:space="0" w:color="auto"/>
              <w:left w:val="single" w:sz="4" w:space="0" w:color="auto"/>
              <w:bottom w:val="single" w:sz="4" w:space="0" w:color="auto"/>
              <w:right w:val="single" w:sz="4" w:space="0" w:color="auto"/>
            </w:tcBorders>
            <w:vAlign w:val="center"/>
          </w:tcPr>
          <w:p w14:paraId="64B4A5F6" w14:textId="084E8EE1"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1A4E10A4"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6022C01B"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BC05607" w14:textId="77777777" w:rsidR="000804EF" w:rsidRPr="008176A5" w:rsidRDefault="00DB7BE2" w:rsidP="0072738A">
            <w:pPr>
              <w:tabs>
                <w:tab w:val="left" w:pos="2820"/>
              </w:tabs>
              <w:spacing w:after="0" w:line="240" w:lineRule="auto"/>
              <w:rPr>
                <w:rFonts w:ascii="Proba Pro Lt" w:hAnsi="Proba Pro Lt"/>
                <w:i/>
                <w:sz w:val="20"/>
                <w:szCs w:val="20"/>
              </w:rPr>
            </w:pPr>
            <w:hyperlink w:anchor="Tehnologija_antibiotika" w:history="1">
              <w:r w:rsidR="000804EF" w:rsidRPr="00D54B0D">
                <w:rPr>
                  <w:rStyle w:val="Hyperlink"/>
                  <w:rFonts w:ascii="Proba Pro Lt" w:hAnsi="Proba Pro Lt"/>
                  <w:sz w:val="20"/>
                  <w:szCs w:val="20"/>
                  <w:lang w:val="nl-NL"/>
                </w:rPr>
                <w:t>Tehnologija antibiotika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5CB1297A" w14:textId="77777777" w:rsidR="000804EF" w:rsidRPr="008176A5" w:rsidRDefault="00DB7BE2" w:rsidP="0072738A">
            <w:pPr>
              <w:tabs>
                <w:tab w:val="left" w:pos="2820"/>
              </w:tabs>
              <w:spacing w:after="0" w:line="240" w:lineRule="auto"/>
              <w:rPr>
                <w:rFonts w:ascii="Proba Pro Lt" w:hAnsi="Proba Pro Lt"/>
                <w:sz w:val="20"/>
                <w:szCs w:val="20"/>
              </w:rPr>
            </w:pPr>
            <w:hyperlink r:id="rId27" w:history="1">
              <w:r w:rsidR="000804EF" w:rsidRPr="00830B2C">
                <w:rPr>
                  <w:rStyle w:val="Hyperlink"/>
                  <w:rFonts w:ascii="Proba Pro Lt" w:hAnsi="Proba Pro Lt"/>
                  <w:sz w:val="20"/>
                  <w:szCs w:val="20"/>
                </w:rPr>
                <w:t>Jagoda Šušković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3910C7B"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E989862"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vAlign w:val="center"/>
          </w:tcPr>
          <w:p w14:paraId="7F1ACF4C"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19</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428FA5CC"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BD86172"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71F2030"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0804EF" w:rsidRPr="008176A5" w14:paraId="178CCAFD"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4EA4B52" w14:textId="77777777" w:rsidR="000804EF" w:rsidRPr="008176A5" w:rsidRDefault="00DB7BE2" w:rsidP="0072738A">
            <w:pPr>
              <w:tabs>
                <w:tab w:val="left" w:pos="2820"/>
              </w:tabs>
              <w:spacing w:after="0" w:line="240" w:lineRule="auto"/>
              <w:rPr>
                <w:rFonts w:ascii="Proba Pro Lt" w:hAnsi="Proba Pro Lt"/>
                <w:i/>
                <w:sz w:val="20"/>
                <w:szCs w:val="20"/>
              </w:rPr>
            </w:pPr>
            <w:hyperlink w:anchor="Tehnologija_alkoholakvasca" w:history="1">
              <w:r w:rsidR="000804EF" w:rsidRPr="00D54B0D">
                <w:rPr>
                  <w:rStyle w:val="Hyperlink"/>
                  <w:rFonts w:ascii="Proba Pro Lt" w:hAnsi="Proba Pro Lt"/>
                  <w:sz w:val="20"/>
                  <w:szCs w:val="20"/>
                  <w:lang w:val="nl-NL"/>
                </w:rPr>
                <w:t>Tehnologija alkohola i kvasca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B58421B" w14:textId="77777777" w:rsidR="000804EF" w:rsidRPr="008176A5" w:rsidRDefault="00DB7BE2" w:rsidP="0072738A">
            <w:pPr>
              <w:tabs>
                <w:tab w:val="left" w:pos="2820"/>
              </w:tabs>
              <w:spacing w:after="0" w:line="240" w:lineRule="auto"/>
              <w:rPr>
                <w:rFonts w:ascii="Proba Pro Lt" w:hAnsi="Proba Pro Lt"/>
                <w:sz w:val="20"/>
                <w:szCs w:val="20"/>
              </w:rPr>
            </w:pPr>
            <w:hyperlink r:id="rId28" w:history="1">
              <w:r w:rsidR="000804EF" w:rsidRPr="00EF03CE">
                <w:rPr>
                  <w:rStyle w:val="Hyperlink"/>
                  <w:rFonts w:ascii="Proba Pro Lt" w:hAnsi="Proba Pro Lt"/>
                  <w:spacing w:val="-1"/>
                  <w:kern w:val="1"/>
                  <w:sz w:val="20"/>
                  <w:szCs w:val="20"/>
                </w:rPr>
                <w:t>Damir Stanzer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ED044B"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6CA55BD" w14:textId="0B0DAD36"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0B47F8BF" w14:textId="7B7205A2"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631E7CFE"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3AE12AA"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80EB6EF"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6EB20AD4"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15B29CA9" w:rsidR="00830B2C" w:rsidRPr="008176A5" w:rsidRDefault="00DB7BE2" w:rsidP="00830B2C">
            <w:pPr>
              <w:tabs>
                <w:tab w:val="left" w:pos="2820"/>
              </w:tabs>
              <w:spacing w:after="0" w:line="240" w:lineRule="auto"/>
              <w:rPr>
                <w:rFonts w:ascii="Proba Pro Lt" w:hAnsi="Proba Pro Lt"/>
                <w:i/>
                <w:sz w:val="20"/>
                <w:szCs w:val="20"/>
              </w:rPr>
            </w:pPr>
            <w:hyperlink w:anchor="Tehnologija_enzima" w:history="1">
              <w:r w:rsidR="00830B2C" w:rsidRPr="00D54B0D">
                <w:rPr>
                  <w:rStyle w:val="Hyperlink"/>
                  <w:rFonts w:ascii="Proba Pro Lt" w:hAnsi="Proba Pro Lt"/>
                  <w:sz w:val="20"/>
                  <w:szCs w:val="20"/>
                  <w:lang w:val="nl-NL"/>
                </w:rPr>
                <w:t>Tehnologija enzima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74E0C2E4" w14:textId="1B772D74" w:rsidR="00830B2C" w:rsidRPr="008176A5" w:rsidRDefault="00DB7BE2" w:rsidP="00830B2C">
            <w:pPr>
              <w:tabs>
                <w:tab w:val="left" w:pos="2820"/>
              </w:tabs>
              <w:spacing w:after="0" w:line="240" w:lineRule="auto"/>
              <w:rPr>
                <w:rFonts w:ascii="Proba Pro Lt" w:hAnsi="Proba Pro Lt"/>
                <w:sz w:val="20"/>
                <w:szCs w:val="20"/>
              </w:rPr>
            </w:pPr>
            <w:hyperlink r:id="rId29" w:history="1">
              <w:r w:rsidR="00830B2C" w:rsidRPr="00A733FC">
                <w:rPr>
                  <w:rStyle w:val="Hyperlink"/>
                  <w:rFonts w:ascii="Proba Pro Lt" w:hAnsi="Proba Pro Lt"/>
                  <w:sz w:val="20"/>
                  <w:szCs w:val="20"/>
                </w:rPr>
                <w:t>Blaženka Kos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372618A9"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22</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49A26C9A"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4F2ECDE1" w14:textId="48CBF11B"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17</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519D0E66" w14:textId="23D70D95"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3CAAFE50"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0469DC98"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234DEC2B"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9A7711D" w14:textId="5052A729" w:rsidR="00830B2C" w:rsidRPr="008176A5" w:rsidRDefault="00DB7BE2" w:rsidP="00830B2C">
            <w:pPr>
              <w:tabs>
                <w:tab w:val="left" w:pos="2820"/>
              </w:tabs>
              <w:spacing w:after="0" w:line="240" w:lineRule="auto"/>
              <w:rPr>
                <w:rFonts w:ascii="Proba Pro Lt" w:hAnsi="Proba Pro Lt"/>
                <w:i/>
                <w:sz w:val="20"/>
                <w:szCs w:val="20"/>
              </w:rPr>
            </w:pPr>
            <w:hyperlink w:anchor="Tehnologija_vitamina_hormona" w:history="1">
              <w:r w:rsidR="00830B2C" w:rsidRPr="00D54B0D">
                <w:rPr>
                  <w:rStyle w:val="Hyperlink"/>
                  <w:rFonts w:ascii="Proba Pro Lt" w:hAnsi="Proba Pro Lt"/>
                  <w:sz w:val="20"/>
                  <w:szCs w:val="20"/>
                  <w:lang w:val="nl-NL"/>
                </w:rPr>
                <w:t>Tehnologija vitamina i hormona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7AB1D81" w14:textId="7CEA87FD" w:rsidR="00830B2C" w:rsidRPr="008176A5" w:rsidRDefault="00DB7BE2" w:rsidP="00830B2C">
            <w:pPr>
              <w:tabs>
                <w:tab w:val="left" w:pos="2820"/>
              </w:tabs>
              <w:spacing w:after="0" w:line="240" w:lineRule="auto"/>
              <w:rPr>
                <w:rFonts w:ascii="Proba Pro Lt" w:hAnsi="Proba Pro Lt"/>
                <w:sz w:val="20"/>
                <w:szCs w:val="20"/>
              </w:rPr>
            </w:pPr>
            <w:hyperlink r:id="rId30" w:history="1">
              <w:r w:rsidR="00830B2C" w:rsidRPr="000B4D6E">
                <w:rPr>
                  <w:rStyle w:val="Hyperlink"/>
                  <w:rFonts w:ascii="Proba Pro Lt" w:hAnsi="Proba Pro Lt"/>
                  <w:sz w:val="20"/>
                  <w:szCs w:val="20"/>
                </w:rPr>
                <w:t>Višnja Gaurina Srček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97D200" w14:textId="2C71A648"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D6038D2" w14:textId="268052B3"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5F709CA4" w14:textId="7CA98D56"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E361CEF" w14:textId="4ADEAFCA"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010976" w14:textId="26FBD3B7"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2BD4F1D3" w14:textId="64885999"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3272B0CF"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921E32C" w14:textId="11B9C342" w:rsidR="00830B2C" w:rsidRPr="008176A5" w:rsidRDefault="00DB7BE2" w:rsidP="00830B2C">
            <w:pPr>
              <w:tabs>
                <w:tab w:val="left" w:pos="2820"/>
              </w:tabs>
              <w:spacing w:after="0" w:line="240" w:lineRule="auto"/>
              <w:rPr>
                <w:rFonts w:ascii="Proba Pro Lt" w:hAnsi="Proba Pro Lt"/>
                <w:sz w:val="20"/>
                <w:szCs w:val="20"/>
              </w:rPr>
            </w:pPr>
            <w:hyperlink w:anchor="Biotehnološki_aspekti_proizvodnje_vina" w:history="1">
              <w:r w:rsidR="00830B2C" w:rsidRPr="00D54B0D">
                <w:rPr>
                  <w:rStyle w:val="Hyperlink"/>
                  <w:rFonts w:ascii="Proba Pro Lt" w:hAnsi="Proba Pro Lt"/>
                  <w:sz w:val="20"/>
                  <w:szCs w:val="20"/>
                  <w:lang w:val="nl-NL"/>
                </w:rPr>
                <w:t>Biotehnološki aspekti proizvodnje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414E980" w14:textId="182EAC16" w:rsidR="00830B2C" w:rsidRPr="008176A5" w:rsidRDefault="00DB7BE2" w:rsidP="00830B2C">
            <w:pPr>
              <w:tabs>
                <w:tab w:val="left" w:pos="2820"/>
              </w:tabs>
              <w:spacing w:after="0" w:line="240" w:lineRule="auto"/>
              <w:rPr>
                <w:rFonts w:ascii="Proba Pro Lt" w:hAnsi="Proba Pro Lt"/>
                <w:b/>
                <w:spacing w:val="-1"/>
                <w:kern w:val="1"/>
                <w:sz w:val="20"/>
                <w:szCs w:val="20"/>
              </w:rPr>
            </w:pPr>
            <w:hyperlink r:id="rId31" w:history="1">
              <w:r w:rsidR="00830B2C" w:rsidRPr="00AB588F">
                <w:rPr>
                  <w:rStyle w:val="Hyperlink"/>
                  <w:rFonts w:ascii="Proba Pro Lt" w:hAnsi="Proba Pro Lt"/>
                  <w:spacing w:val="-1"/>
                  <w:kern w:val="1"/>
                  <w:sz w:val="20"/>
                  <w:szCs w:val="20"/>
                </w:rPr>
                <w:t>Vesna Zechner Krpan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14E972A" w14:textId="2AF304DF"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F09DA8F" w14:textId="00C33BD3"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7812718B" w14:textId="0FA027FD"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24</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9AE5BE" w14:textId="7777777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F6C9ACB" w14:textId="6664B70C"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47B1F75" w14:textId="4B993128"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2162CE" w:rsidRPr="002162CE" w14:paraId="6380AF9D"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1224F2D" w14:textId="41A797C2" w:rsidR="002162CE" w:rsidRPr="002162CE" w:rsidRDefault="00DB7BE2" w:rsidP="00830B2C">
            <w:pPr>
              <w:tabs>
                <w:tab w:val="left" w:pos="2820"/>
              </w:tabs>
              <w:spacing w:after="0" w:line="240" w:lineRule="auto"/>
              <w:rPr>
                <w:rFonts w:ascii="Proba Pro Lt" w:hAnsi="Proba Pro Lt"/>
                <w:sz w:val="20"/>
                <w:szCs w:val="20"/>
              </w:rPr>
            </w:pPr>
            <w:hyperlink r:id="rId32" w:history="1">
              <w:r w:rsidR="002162CE" w:rsidRPr="002162CE">
                <w:rPr>
                  <w:rStyle w:val="Hyperlink"/>
                  <w:rFonts w:ascii="Proba Pro Lt" w:hAnsi="Proba Pro Lt"/>
                  <w:sz w:val="20"/>
                  <w:szCs w:val="20"/>
                </w:rPr>
                <w:t>Mehanika fluida I</w:t>
              </w:r>
            </w:hyperlink>
            <w:r w:rsidR="00CD5844">
              <w:rPr>
                <w:rFonts w:ascii="Proba Pro Lt" w:hAnsi="Proba Pro Lt"/>
                <w:sz w:val="20"/>
                <w:szCs w:val="20"/>
              </w:rPr>
              <w:t>*</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C446EC6" w14:textId="0D561971" w:rsidR="002162CE" w:rsidRPr="002162CE" w:rsidRDefault="002162CE" w:rsidP="00830B2C">
            <w:pPr>
              <w:tabs>
                <w:tab w:val="left" w:pos="2820"/>
              </w:tabs>
              <w:spacing w:after="0" w:line="240" w:lineRule="auto"/>
              <w:rPr>
                <w:rFonts w:ascii="Proba Pro Lt" w:hAnsi="Proba Pro Lt"/>
                <w:sz w:val="20"/>
                <w:szCs w:val="20"/>
              </w:rPr>
            </w:pPr>
            <w:r w:rsidRPr="002162CE">
              <w:rPr>
                <w:rFonts w:ascii="Proba Pro Lt" w:hAnsi="Proba Pro Lt"/>
                <w:sz w:val="20"/>
                <w:szCs w:val="20"/>
              </w:rPr>
              <w:t>Zdravko Virag; Mario Šavar; Ivo Džijan</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85AA4AD" w14:textId="77777777" w:rsidR="002162CE" w:rsidRPr="002162CE" w:rsidRDefault="002162CE" w:rsidP="00830B2C">
            <w:pPr>
              <w:tabs>
                <w:tab w:val="left" w:pos="2820"/>
              </w:tabs>
              <w:spacing w:after="0" w:line="240" w:lineRule="auto"/>
              <w:jc w:val="center"/>
              <w:rPr>
                <w:rFonts w:ascii="Proba Pro Lt" w:hAnsi="Proba Pro Lt"/>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86C7FB3" w14:textId="77777777" w:rsidR="002162CE" w:rsidRPr="002162CE" w:rsidRDefault="002162CE" w:rsidP="00830B2C">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756BE3B8" w14:textId="77777777" w:rsidR="002162CE" w:rsidRPr="002162CE" w:rsidRDefault="002162CE" w:rsidP="00830B2C">
            <w:pPr>
              <w:tabs>
                <w:tab w:val="left" w:pos="2820"/>
              </w:tabs>
              <w:spacing w:after="0" w:line="240" w:lineRule="auto"/>
              <w:jc w:val="center"/>
              <w:rPr>
                <w:rFonts w:ascii="Proba Pro Lt" w:hAnsi="Proba Pro Lt"/>
                <w:spacing w:val="-1"/>
                <w:kern w:val="2"/>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70C070C" w14:textId="2A1975A5" w:rsidR="002162CE" w:rsidRPr="002162CE" w:rsidRDefault="002162CE" w:rsidP="00830B2C">
            <w:pPr>
              <w:tabs>
                <w:tab w:val="left" w:pos="2820"/>
              </w:tabs>
              <w:spacing w:after="0" w:line="240" w:lineRule="auto"/>
              <w:jc w:val="center"/>
              <w:rPr>
                <w:rFonts w:ascii="Proba Pro Lt" w:hAnsi="Proba Pro Lt" w:cs="Arial"/>
                <w:b/>
                <w:sz w:val="20"/>
                <w:szCs w:val="20"/>
              </w:rPr>
            </w:pPr>
            <w:r w:rsidRPr="002162CE">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3774548" w14:textId="79B25181"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sidRPr="002162CE">
              <w:rPr>
                <w:rFonts w:ascii="Proba Pro Lt" w:hAnsi="Proba Pro Lt"/>
                <w:spacing w:val="-1"/>
                <w:kern w:val="1"/>
                <w:sz w:val="20"/>
                <w:szCs w:val="20"/>
              </w:rPr>
              <w:t>6</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1A9A08B" w14:textId="27B54B21" w:rsidR="002162CE" w:rsidRPr="002162CE" w:rsidRDefault="002162CE" w:rsidP="00830B2C">
            <w:pPr>
              <w:tabs>
                <w:tab w:val="left" w:pos="2820"/>
              </w:tabs>
              <w:spacing w:after="0" w:line="240" w:lineRule="auto"/>
              <w:jc w:val="center"/>
              <w:rPr>
                <w:rFonts w:ascii="Proba Pro Lt" w:hAnsi="Proba Pro Lt" w:cs="Arial"/>
                <w:sz w:val="20"/>
                <w:szCs w:val="20"/>
              </w:rPr>
            </w:pPr>
            <w:r w:rsidRPr="002162CE">
              <w:rPr>
                <w:rFonts w:ascii="Proba Pro Lt" w:hAnsi="Proba Pro Lt" w:cs="Arial"/>
                <w:sz w:val="20"/>
                <w:szCs w:val="20"/>
              </w:rPr>
              <w:t>izborni</w:t>
            </w:r>
          </w:p>
        </w:tc>
      </w:tr>
      <w:tr w:rsidR="002162CE" w:rsidRPr="002162CE" w14:paraId="07B09C76"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F2C7095" w14:textId="7575089B" w:rsidR="002162CE" w:rsidRPr="002162CE" w:rsidRDefault="00DB7BE2" w:rsidP="00830B2C">
            <w:pPr>
              <w:tabs>
                <w:tab w:val="left" w:pos="2820"/>
              </w:tabs>
              <w:spacing w:after="0" w:line="240" w:lineRule="auto"/>
              <w:rPr>
                <w:rFonts w:ascii="Proba Pro Lt" w:hAnsi="Proba Pro Lt"/>
                <w:sz w:val="20"/>
                <w:szCs w:val="20"/>
              </w:rPr>
            </w:pPr>
            <w:hyperlink r:id="rId33" w:history="1">
              <w:r w:rsidR="002162CE" w:rsidRPr="002162CE">
                <w:rPr>
                  <w:rStyle w:val="Hyperlink"/>
                  <w:rFonts w:ascii="Proba Pro Lt" w:hAnsi="Proba Pro Lt"/>
                  <w:sz w:val="20"/>
                  <w:szCs w:val="20"/>
                </w:rPr>
                <w:t>Tehnološki procesi u zaštiti zraka</w:t>
              </w:r>
            </w:hyperlink>
            <w:r w:rsidR="00CD5844">
              <w:rPr>
                <w:rFonts w:ascii="Proba Pro Lt" w:hAnsi="Proba Pro Lt"/>
                <w:sz w:val="20"/>
                <w:szCs w:val="20"/>
              </w:rPr>
              <w:t>*</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6E7C5C4" w14:textId="396F17F4" w:rsidR="002162CE" w:rsidRPr="002162CE" w:rsidRDefault="00DB7BE2" w:rsidP="00830B2C">
            <w:pPr>
              <w:tabs>
                <w:tab w:val="left" w:pos="2820"/>
              </w:tabs>
              <w:spacing w:after="0" w:line="240" w:lineRule="auto"/>
              <w:rPr>
                <w:rFonts w:ascii="Proba Pro Lt" w:hAnsi="Proba Pro Lt"/>
                <w:sz w:val="20"/>
                <w:szCs w:val="20"/>
              </w:rPr>
            </w:pPr>
            <w:hyperlink r:id="rId34" w:history="1">
              <w:r w:rsidR="002162CE" w:rsidRPr="002162CE">
                <w:rPr>
                  <w:rStyle w:val="Hyperlink"/>
                  <w:rFonts w:ascii="Proba Pro Lt" w:hAnsi="Proba Pro Lt"/>
                  <w:sz w:val="20"/>
                  <w:szCs w:val="20"/>
                </w:rPr>
                <w:t>Vesna Tomašić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49ACE8A" w14:textId="33DA7EA7"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1F251E9" w14:textId="7A74296A"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183D1FF4" w14:textId="32996326" w:rsidR="002162CE" w:rsidRPr="002162CE" w:rsidRDefault="002162CE" w:rsidP="00830B2C">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BFF91FA" w14:textId="7800BC3F" w:rsidR="002162CE" w:rsidRPr="002162CE" w:rsidRDefault="002162CE" w:rsidP="00830B2C">
            <w:pPr>
              <w:tabs>
                <w:tab w:val="left" w:pos="2820"/>
              </w:tabs>
              <w:spacing w:after="0" w:line="240" w:lineRule="auto"/>
              <w:jc w:val="center"/>
              <w:rPr>
                <w:rFonts w:ascii="Proba Pro Lt" w:hAnsi="Proba Pro Lt" w:cs="Arial"/>
                <w:b/>
                <w:sz w:val="20"/>
                <w:szCs w:val="20"/>
              </w:rPr>
            </w:pPr>
            <w:r w:rsidRPr="002162CE">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69028D2" w14:textId="2281F6D5"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sidRPr="002162CE">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37AC3A7" w14:textId="055F2FC9" w:rsidR="002162CE" w:rsidRPr="002162CE" w:rsidRDefault="002162CE" w:rsidP="00830B2C">
            <w:pPr>
              <w:tabs>
                <w:tab w:val="left" w:pos="2820"/>
              </w:tabs>
              <w:spacing w:after="0" w:line="240" w:lineRule="auto"/>
              <w:jc w:val="center"/>
              <w:rPr>
                <w:rFonts w:ascii="Proba Pro Lt" w:hAnsi="Proba Pro Lt" w:cs="Arial"/>
                <w:sz w:val="20"/>
                <w:szCs w:val="20"/>
              </w:rPr>
            </w:pPr>
            <w:r w:rsidRPr="002162CE">
              <w:rPr>
                <w:rFonts w:ascii="Proba Pro Lt" w:hAnsi="Proba Pro Lt" w:cs="Arial"/>
                <w:sz w:val="20"/>
                <w:szCs w:val="20"/>
              </w:rPr>
              <w:t>izborni</w:t>
            </w:r>
          </w:p>
        </w:tc>
      </w:tr>
    </w:tbl>
    <w:p w14:paraId="0FE356C8" w14:textId="465050AE" w:rsidR="00701B06" w:rsidRPr="00CD5844" w:rsidRDefault="00CD5844" w:rsidP="00CD5844">
      <w:pPr>
        <w:spacing w:after="0" w:line="240" w:lineRule="auto"/>
        <w:rPr>
          <w:rFonts w:ascii="Proba Pro Lt" w:hAnsi="Proba Pro Lt" w:cs="Cambria"/>
          <w:sz w:val="20"/>
          <w:szCs w:val="20"/>
        </w:rPr>
      </w:pPr>
      <w:r w:rsidRPr="00CD5844">
        <w:rPr>
          <w:rFonts w:ascii="Proba Pro Lt" w:hAnsi="Proba Pro Lt" w:cs="Cambria"/>
          <w:sz w:val="20"/>
          <w:szCs w:val="20"/>
        </w:rPr>
        <w:t>*</w:t>
      </w:r>
      <w:r>
        <w:rPr>
          <w:rFonts w:ascii="Proba Pro Lt" w:hAnsi="Proba Pro Lt" w:cs="Cambria"/>
          <w:sz w:val="20"/>
          <w:szCs w:val="20"/>
        </w:rPr>
        <w:t xml:space="preserve"> </w:t>
      </w:r>
      <w:r w:rsidRPr="00CD5844">
        <w:rPr>
          <w:rFonts w:ascii="Proba Pro Lt" w:hAnsi="Proba Pro Lt" w:cs="Cambria"/>
          <w:sz w:val="20"/>
          <w:szCs w:val="20"/>
        </w:rPr>
        <w:t>izvode</w:t>
      </w:r>
      <w:r>
        <w:rPr>
          <w:rFonts w:ascii="Proba Pro Lt" w:hAnsi="Proba Pro Lt" w:cs="Cambria"/>
          <w:sz w:val="20"/>
          <w:szCs w:val="20"/>
        </w:rPr>
        <w:t xml:space="preserve"> se</w:t>
      </w:r>
      <w:r w:rsidRPr="00CD5844">
        <w:rPr>
          <w:rFonts w:ascii="Proba Pro Lt" w:hAnsi="Proba Pro Lt" w:cs="Cambria"/>
          <w:sz w:val="20"/>
          <w:szCs w:val="20"/>
        </w:rPr>
        <w:t xml:space="preserve"> sukladno </w:t>
      </w:r>
      <w:r>
        <w:rPr>
          <w:rFonts w:ascii="Proba Pro Lt" w:hAnsi="Proba Pro Lt" w:cs="Cambria"/>
          <w:sz w:val="20"/>
          <w:szCs w:val="20"/>
        </w:rPr>
        <w:t>izvedbenom planu</w:t>
      </w:r>
      <w:r w:rsidRPr="00CD5844">
        <w:rPr>
          <w:rFonts w:ascii="Proba Pro Lt" w:hAnsi="Proba Pro Lt" w:cs="Cambria"/>
          <w:sz w:val="20"/>
          <w:szCs w:val="20"/>
        </w:rPr>
        <w:t xml:space="preserve"> nastave </w:t>
      </w:r>
      <w:r>
        <w:rPr>
          <w:rFonts w:ascii="Proba Pro Lt" w:hAnsi="Proba Pro Lt" w:cs="Cambria"/>
          <w:sz w:val="20"/>
          <w:szCs w:val="20"/>
        </w:rPr>
        <w:t>matičnih fakulteta (FSB odnosno FKIT) z</w:t>
      </w:r>
      <w:r w:rsidRPr="00CD5844">
        <w:rPr>
          <w:rFonts w:ascii="Proba Pro Lt" w:hAnsi="Proba Pro Lt" w:cs="Cambria"/>
          <w:sz w:val="20"/>
          <w:szCs w:val="20"/>
        </w:rPr>
        <w:t>a teku</w:t>
      </w:r>
      <w:r w:rsidRPr="00CD5844">
        <w:rPr>
          <w:rFonts w:ascii="Proba Pro Lt" w:hAnsi="Proba Pro Lt" w:cs="Proba Pro Lt"/>
          <w:sz w:val="20"/>
          <w:szCs w:val="20"/>
        </w:rPr>
        <w:t>ć</w:t>
      </w:r>
      <w:r w:rsidRPr="00CD5844">
        <w:rPr>
          <w:rFonts w:ascii="Proba Pro Lt" w:hAnsi="Proba Pro Lt" w:cs="Cambria"/>
          <w:sz w:val="20"/>
          <w:szCs w:val="20"/>
        </w:rPr>
        <w:t>u akademsku godinu</w:t>
      </w:r>
    </w:p>
    <w:p w14:paraId="6CCDFAE0" w14:textId="77777777" w:rsidR="00CD5844" w:rsidRPr="008176A5" w:rsidRDefault="00CD5844" w:rsidP="008176A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423"/>
        <w:gridCol w:w="507"/>
        <w:gridCol w:w="10"/>
        <w:gridCol w:w="507"/>
        <w:gridCol w:w="564"/>
        <w:gridCol w:w="918"/>
        <w:gridCol w:w="797"/>
        <w:gridCol w:w="1238"/>
      </w:tblGrid>
      <w:tr w:rsidR="00701B06" w:rsidRPr="008176A5" w14:paraId="1316A659" w14:textId="77777777" w:rsidTr="00FD0202">
        <w:tc>
          <w:tcPr>
            <w:tcW w:w="5000" w:type="pct"/>
            <w:gridSpan w:val="9"/>
            <w:tcBorders>
              <w:top w:val="single" w:sz="12" w:space="0" w:color="auto"/>
            </w:tcBorders>
          </w:tcPr>
          <w:p w14:paraId="074C3EEC" w14:textId="761B6EF0"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II  </w:t>
            </w:r>
          </w:p>
        </w:tc>
      </w:tr>
      <w:tr w:rsidR="00701B06" w:rsidRPr="008176A5" w14:paraId="630DB22F" w14:textId="77777777" w:rsidTr="00FD0202">
        <w:tc>
          <w:tcPr>
            <w:tcW w:w="5000" w:type="pct"/>
            <w:gridSpan w:val="9"/>
            <w:tcBorders>
              <w:bottom w:val="single" w:sz="12" w:space="0" w:color="auto"/>
            </w:tcBorders>
          </w:tcPr>
          <w:p w14:paraId="66F86A2A" w14:textId="77777777"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701B06" w:rsidRPr="008176A5" w14:paraId="73E4FA3E" w14:textId="77777777" w:rsidTr="003B75DB">
        <w:tc>
          <w:tcPr>
            <w:tcW w:w="1663" w:type="pct"/>
            <w:tcBorders>
              <w:top w:val="single" w:sz="12" w:space="0" w:color="auto"/>
              <w:bottom w:val="single" w:sz="12" w:space="0" w:color="auto"/>
            </w:tcBorders>
            <w:shd w:val="clear" w:color="auto" w:fill="00A0DC"/>
            <w:vAlign w:val="center"/>
          </w:tcPr>
          <w:p w14:paraId="1F79A89E"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61" w:type="pct"/>
            <w:tcBorders>
              <w:top w:val="single" w:sz="12" w:space="0" w:color="auto"/>
              <w:bottom w:val="single" w:sz="12" w:space="0" w:color="auto"/>
            </w:tcBorders>
            <w:shd w:val="clear" w:color="auto" w:fill="00A0DC"/>
            <w:vAlign w:val="center"/>
          </w:tcPr>
          <w:p w14:paraId="19466C53" w14:textId="2AE85D79"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3" w:type="pct"/>
            <w:tcBorders>
              <w:top w:val="single" w:sz="12" w:space="0" w:color="auto"/>
              <w:bottom w:val="single" w:sz="12" w:space="0" w:color="auto"/>
            </w:tcBorders>
            <w:shd w:val="clear" w:color="auto" w:fill="00A0DC"/>
            <w:vAlign w:val="center"/>
          </w:tcPr>
          <w:p w14:paraId="3DB66519"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48" w:type="pct"/>
            <w:gridSpan w:val="2"/>
            <w:tcBorders>
              <w:top w:val="single" w:sz="12" w:space="0" w:color="auto"/>
              <w:bottom w:val="single" w:sz="12" w:space="0" w:color="auto"/>
            </w:tcBorders>
            <w:shd w:val="clear" w:color="auto" w:fill="00A0DC"/>
            <w:vAlign w:val="center"/>
          </w:tcPr>
          <w:p w14:paraId="19514BB9"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70" w:type="pct"/>
            <w:tcBorders>
              <w:top w:val="single" w:sz="12" w:space="0" w:color="auto"/>
              <w:bottom w:val="single" w:sz="12" w:space="0" w:color="auto"/>
            </w:tcBorders>
            <w:shd w:val="clear" w:color="auto" w:fill="00A0DC"/>
            <w:vAlign w:val="center"/>
          </w:tcPr>
          <w:p w14:paraId="5ED2B14D"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3B75DB" w:rsidRPr="008176A5" w14:paraId="240E04A3" w14:textId="77777777" w:rsidTr="003B75DB">
        <w:tc>
          <w:tcPr>
            <w:tcW w:w="1663" w:type="pct"/>
            <w:tcBorders>
              <w:top w:val="single" w:sz="12" w:space="0" w:color="auto"/>
              <w:bottom w:val="single" w:sz="4" w:space="0" w:color="auto"/>
            </w:tcBorders>
            <w:shd w:val="clear" w:color="auto" w:fill="auto"/>
            <w:vAlign w:val="center"/>
          </w:tcPr>
          <w:p w14:paraId="32610427" w14:textId="233D7039" w:rsidR="003B75DB" w:rsidRPr="008176A5" w:rsidRDefault="00DB7BE2" w:rsidP="003B75DB">
            <w:pPr>
              <w:tabs>
                <w:tab w:val="left" w:pos="2820"/>
              </w:tabs>
              <w:spacing w:after="0" w:line="240" w:lineRule="auto"/>
              <w:rPr>
                <w:rFonts w:ascii="Proba Pro Lt" w:hAnsi="Proba Pro Lt" w:cs="Arial"/>
                <w:sz w:val="20"/>
                <w:szCs w:val="20"/>
              </w:rPr>
            </w:pPr>
            <w:hyperlink w:anchor="Projektiranje_biotehnoloških_procesa" w:history="1">
              <w:r w:rsidR="003B75DB" w:rsidRPr="008471ED">
                <w:rPr>
                  <w:rStyle w:val="Hyperlink"/>
                  <w:rFonts w:ascii="Proba Pro Lt" w:hAnsi="Proba Pro Lt"/>
                  <w:spacing w:val="-1"/>
                  <w:kern w:val="1"/>
                  <w:sz w:val="20"/>
                  <w:szCs w:val="20"/>
                </w:rPr>
                <w:t>Projektiranje biotehnoloških procesa</w:t>
              </w:r>
            </w:hyperlink>
          </w:p>
        </w:tc>
        <w:tc>
          <w:tcPr>
            <w:tcW w:w="1161" w:type="pct"/>
            <w:tcBorders>
              <w:top w:val="single" w:sz="12" w:space="0" w:color="auto"/>
              <w:bottom w:val="single" w:sz="4" w:space="0" w:color="auto"/>
            </w:tcBorders>
            <w:shd w:val="clear" w:color="auto" w:fill="auto"/>
            <w:vAlign w:val="center"/>
          </w:tcPr>
          <w:p w14:paraId="4EE907BC" w14:textId="4A8F428C" w:rsidR="003B75DB" w:rsidRPr="008176A5" w:rsidRDefault="00DB7BE2" w:rsidP="003B75DB">
            <w:pPr>
              <w:tabs>
                <w:tab w:val="left" w:pos="2820"/>
              </w:tabs>
              <w:spacing w:after="0" w:line="240" w:lineRule="auto"/>
              <w:rPr>
                <w:rFonts w:ascii="Proba Pro Lt" w:hAnsi="Proba Pro Lt" w:cs="Arial"/>
                <w:sz w:val="20"/>
                <w:szCs w:val="20"/>
              </w:rPr>
            </w:pPr>
            <w:hyperlink r:id="rId35" w:history="1">
              <w:r w:rsidR="003B75DB" w:rsidRPr="009F3985">
                <w:rPr>
                  <w:rStyle w:val="Hyperlink"/>
                  <w:rFonts w:ascii="Proba Pro Lt" w:hAnsi="Proba Pro Lt"/>
                  <w:spacing w:val="-1"/>
                  <w:kern w:val="1"/>
                  <w:sz w:val="20"/>
                  <w:szCs w:val="20"/>
                </w:rPr>
                <w:t>Božidar Šantek</w:t>
              </w:r>
            </w:hyperlink>
          </w:p>
        </w:tc>
        <w:tc>
          <w:tcPr>
            <w:tcW w:w="243" w:type="pct"/>
            <w:tcBorders>
              <w:top w:val="single" w:sz="12" w:space="0" w:color="auto"/>
              <w:bottom w:val="single" w:sz="4" w:space="0" w:color="auto"/>
            </w:tcBorders>
            <w:shd w:val="clear" w:color="auto" w:fill="auto"/>
            <w:vAlign w:val="center"/>
          </w:tcPr>
          <w:p w14:paraId="5CDAA0A5" w14:textId="1F891D62"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16</w:t>
            </w:r>
          </w:p>
        </w:tc>
        <w:tc>
          <w:tcPr>
            <w:tcW w:w="248" w:type="pct"/>
            <w:gridSpan w:val="2"/>
            <w:tcBorders>
              <w:top w:val="single" w:sz="12" w:space="0" w:color="auto"/>
              <w:bottom w:val="single" w:sz="4" w:space="0" w:color="auto"/>
            </w:tcBorders>
            <w:shd w:val="clear" w:color="auto" w:fill="auto"/>
            <w:vAlign w:val="center"/>
          </w:tcPr>
          <w:p w14:paraId="4A51C29E" w14:textId="04E94ADB"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270" w:type="pct"/>
            <w:tcBorders>
              <w:top w:val="single" w:sz="12" w:space="0" w:color="auto"/>
              <w:bottom w:val="single" w:sz="4" w:space="0" w:color="auto"/>
            </w:tcBorders>
            <w:shd w:val="clear" w:color="auto" w:fill="auto"/>
            <w:vAlign w:val="center"/>
          </w:tcPr>
          <w:p w14:paraId="3DA3F7B9" w14:textId="086D7E18"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6634341" w14:textId="7F7A3043"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5D6C0DE8"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93" w:type="pct"/>
            <w:tcBorders>
              <w:top w:val="single" w:sz="12" w:space="0" w:color="auto"/>
              <w:bottom w:val="single" w:sz="4" w:space="0" w:color="auto"/>
            </w:tcBorders>
            <w:shd w:val="clear" w:color="auto" w:fill="auto"/>
            <w:vAlign w:val="center"/>
          </w:tcPr>
          <w:p w14:paraId="69C4200A" w14:textId="27854B96"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B75DB" w:rsidRPr="008176A5" w14:paraId="147ED387" w14:textId="77777777" w:rsidTr="003B75DB">
        <w:tc>
          <w:tcPr>
            <w:tcW w:w="1663" w:type="pct"/>
            <w:tcBorders>
              <w:top w:val="single" w:sz="4" w:space="0" w:color="auto"/>
              <w:bottom w:val="single" w:sz="4" w:space="0" w:color="auto"/>
            </w:tcBorders>
            <w:shd w:val="clear" w:color="auto" w:fill="auto"/>
            <w:vAlign w:val="center"/>
          </w:tcPr>
          <w:p w14:paraId="48D4B55C" w14:textId="2A2A0FDF" w:rsidR="003B75DB" w:rsidRPr="008176A5" w:rsidRDefault="00DB7BE2" w:rsidP="0096170B">
            <w:pPr>
              <w:tabs>
                <w:tab w:val="left" w:pos="2820"/>
              </w:tabs>
              <w:spacing w:after="0" w:line="240" w:lineRule="auto"/>
              <w:rPr>
                <w:rFonts w:ascii="Proba Pro Lt" w:hAnsi="Proba Pro Lt" w:cs="Arial"/>
                <w:sz w:val="20"/>
                <w:szCs w:val="20"/>
              </w:rPr>
            </w:pPr>
            <w:hyperlink w:anchor="Izdvajanje_pročišćavanje" w:history="1">
              <w:r w:rsidR="003B75DB" w:rsidRPr="00AB04FA">
                <w:rPr>
                  <w:rStyle w:val="Hyperlink"/>
                  <w:rFonts w:ascii="Proba Pro Lt" w:hAnsi="Proba Pro Lt"/>
                  <w:spacing w:val="-1"/>
                  <w:kern w:val="1"/>
                  <w:sz w:val="20"/>
                  <w:szCs w:val="20"/>
                </w:rPr>
                <w:t>Izdvajanje i pročišćavanj</w:t>
              </w:r>
              <w:r w:rsidR="0096170B">
                <w:rPr>
                  <w:rStyle w:val="Hyperlink"/>
                  <w:rFonts w:ascii="Proba Pro Lt" w:hAnsi="Proba Pro Lt"/>
                  <w:spacing w:val="-1"/>
                  <w:kern w:val="1"/>
                  <w:sz w:val="20"/>
                  <w:szCs w:val="20"/>
                </w:rPr>
                <w:t>e</w:t>
              </w:r>
              <w:r w:rsidR="003B75DB" w:rsidRPr="00AB04FA">
                <w:rPr>
                  <w:rStyle w:val="Hyperlink"/>
                  <w:rFonts w:ascii="Proba Pro Lt" w:hAnsi="Proba Pro Lt"/>
                  <w:spacing w:val="-1"/>
                  <w:kern w:val="1"/>
                  <w:sz w:val="20"/>
                  <w:szCs w:val="20"/>
                </w:rPr>
                <w:t xml:space="preserve"> biotehnoloških proizvoda</w:t>
              </w:r>
            </w:hyperlink>
          </w:p>
        </w:tc>
        <w:tc>
          <w:tcPr>
            <w:tcW w:w="1161" w:type="pct"/>
            <w:tcBorders>
              <w:top w:val="single" w:sz="4" w:space="0" w:color="auto"/>
              <w:bottom w:val="single" w:sz="4" w:space="0" w:color="auto"/>
            </w:tcBorders>
            <w:shd w:val="clear" w:color="auto" w:fill="auto"/>
            <w:vAlign w:val="center"/>
          </w:tcPr>
          <w:p w14:paraId="233E6397" w14:textId="3A30DBA1" w:rsidR="003B75DB" w:rsidRPr="00A42271" w:rsidRDefault="00DB7BE2" w:rsidP="003B75DB">
            <w:pPr>
              <w:tabs>
                <w:tab w:val="left" w:pos="2820"/>
              </w:tabs>
              <w:spacing w:after="0" w:line="240" w:lineRule="auto"/>
              <w:rPr>
                <w:rFonts w:ascii="Proba Pro Lt" w:hAnsi="Proba Pro Lt" w:cs="Arial"/>
                <w:sz w:val="20"/>
                <w:szCs w:val="20"/>
              </w:rPr>
            </w:pPr>
            <w:hyperlink r:id="rId36" w:history="1">
              <w:r w:rsidR="00A42271" w:rsidRPr="00A42271">
                <w:rPr>
                  <w:rStyle w:val="Hyperlink"/>
                  <w:rFonts w:ascii="Proba Pro Lt" w:hAnsi="Proba Pro Lt"/>
                  <w:sz w:val="20"/>
                  <w:szCs w:val="20"/>
                </w:rPr>
                <w:t>Mirela Ivančić Šantek</w:t>
              </w:r>
            </w:hyperlink>
          </w:p>
        </w:tc>
        <w:tc>
          <w:tcPr>
            <w:tcW w:w="243" w:type="pct"/>
            <w:tcBorders>
              <w:top w:val="single" w:sz="4" w:space="0" w:color="auto"/>
              <w:bottom w:val="single" w:sz="4" w:space="0" w:color="auto"/>
            </w:tcBorders>
            <w:shd w:val="clear" w:color="auto" w:fill="auto"/>
            <w:vAlign w:val="center"/>
          </w:tcPr>
          <w:p w14:paraId="2B7F512D" w14:textId="2421D8D0"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248" w:type="pct"/>
            <w:gridSpan w:val="2"/>
            <w:tcBorders>
              <w:top w:val="single" w:sz="4" w:space="0" w:color="auto"/>
              <w:bottom w:val="single" w:sz="4" w:space="0" w:color="auto"/>
            </w:tcBorders>
            <w:shd w:val="clear" w:color="auto" w:fill="auto"/>
            <w:vAlign w:val="center"/>
          </w:tcPr>
          <w:p w14:paraId="4E5A0376" w14:textId="27610BE0"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6E43B715" w14:textId="47D22A31"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6D38C14" w14:textId="0D9A7753"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64151A52"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757B4123" w14:textId="3FB18133"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1D6545" w:rsidRPr="008176A5" w14:paraId="08F0FF8E" w14:textId="77777777" w:rsidTr="003B75DB">
        <w:tc>
          <w:tcPr>
            <w:tcW w:w="1663" w:type="pct"/>
            <w:tcBorders>
              <w:top w:val="single" w:sz="4" w:space="0" w:color="auto"/>
              <w:bottom w:val="single" w:sz="4" w:space="0" w:color="auto"/>
            </w:tcBorders>
            <w:shd w:val="clear" w:color="auto" w:fill="auto"/>
            <w:vAlign w:val="center"/>
          </w:tcPr>
          <w:p w14:paraId="6085A69A" w14:textId="70773E21" w:rsidR="001D6545" w:rsidRPr="008176A5" w:rsidRDefault="001D6545" w:rsidP="008176A5">
            <w:pPr>
              <w:tabs>
                <w:tab w:val="left" w:pos="2820"/>
              </w:tabs>
              <w:spacing w:after="0" w:line="240" w:lineRule="auto"/>
              <w:rPr>
                <w:rFonts w:ascii="Proba Pro Lt" w:hAnsi="Proba Pro Lt" w:cs="Arial"/>
                <w:sz w:val="20"/>
                <w:szCs w:val="20"/>
              </w:rPr>
            </w:pPr>
            <w:r w:rsidRPr="008176A5">
              <w:rPr>
                <w:rFonts w:ascii="Proba Pro Lt" w:hAnsi="Proba Pro Lt"/>
                <w:i/>
                <w:spacing w:val="-1"/>
                <w:kern w:val="1"/>
                <w:sz w:val="20"/>
                <w:szCs w:val="20"/>
              </w:rPr>
              <w:t>Izborni predmeti A1/B1</w:t>
            </w:r>
          </w:p>
        </w:tc>
        <w:tc>
          <w:tcPr>
            <w:tcW w:w="1161" w:type="pct"/>
            <w:tcBorders>
              <w:top w:val="single" w:sz="4" w:space="0" w:color="auto"/>
              <w:bottom w:val="single" w:sz="4" w:space="0" w:color="auto"/>
            </w:tcBorders>
            <w:shd w:val="clear" w:color="auto" w:fill="auto"/>
            <w:vAlign w:val="center"/>
          </w:tcPr>
          <w:p w14:paraId="02554382" w14:textId="39D8C424" w:rsidR="001D6545" w:rsidRPr="008176A5" w:rsidRDefault="001D6545" w:rsidP="008176A5">
            <w:pPr>
              <w:tabs>
                <w:tab w:val="left" w:pos="2820"/>
              </w:tabs>
              <w:spacing w:after="0" w:line="240" w:lineRule="auto"/>
              <w:rPr>
                <w:rFonts w:ascii="Proba Pro Lt" w:hAnsi="Proba Pro Lt" w:cs="Arial"/>
                <w:sz w:val="20"/>
                <w:szCs w:val="20"/>
              </w:rPr>
            </w:pPr>
          </w:p>
        </w:tc>
        <w:tc>
          <w:tcPr>
            <w:tcW w:w="243" w:type="pct"/>
            <w:tcBorders>
              <w:top w:val="single" w:sz="4" w:space="0" w:color="auto"/>
              <w:bottom w:val="single" w:sz="4" w:space="0" w:color="auto"/>
            </w:tcBorders>
            <w:shd w:val="clear" w:color="auto" w:fill="auto"/>
            <w:vAlign w:val="center"/>
          </w:tcPr>
          <w:p w14:paraId="1C0B7260" w14:textId="57344170"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7E2F7D6D" w14:textId="3E29732C"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EEBCA69" w14:textId="6224F074"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6C11C40" w14:textId="7ED23AC1"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96591B4" w14:textId="41D0DE65"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w:t>
            </w:r>
          </w:p>
        </w:tc>
        <w:tc>
          <w:tcPr>
            <w:tcW w:w="593" w:type="pct"/>
            <w:tcBorders>
              <w:top w:val="single" w:sz="4" w:space="0" w:color="auto"/>
              <w:bottom w:val="single" w:sz="4" w:space="0" w:color="auto"/>
            </w:tcBorders>
            <w:shd w:val="clear" w:color="auto" w:fill="auto"/>
            <w:vAlign w:val="center"/>
          </w:tcPr>
          <w:p w14:paraId="389360B0" w14:textId="17B654DA"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30DBCFA0" w14:textId="77777777" w:rsidTr="003B75DB">
        <w:trPr>
          <w:trHeight w:val="70"/>
        </w:trPr>
        <w:tc>
          <w:tcPr>
            <w:tcW w:w="1663" w:type="pct"/>
            <w:tcBorders>
              <w:top w:val="single" w:sz="4" w:space="0" w:color="auto"/>
              <w:bottom w:val="single" w:sz="4" w:space="0" w:color="auto"/>
            </w:tcBorders>
            <w:shd w:val="clear" w:color="auto" w:fill="auto"/>
            <w:vAlign w:val="center"/>
          </w:tcPr>
          <w:p w14:paraId="13FFD30F" w14:textId="77777777" w:rsidR="005E635F" w:rsidRPr="008176A5" w:rsidRDefault="005E635F" w:rsidP="008176A5">
            <w:pPr>
              <w:suppressAutoHyphen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161" w:type="pct"/>
            <w:tcBorders>
              <w:top w:val="single" w:sz="4" w:space="0" w:color="auto"/>
              <w:bottom w:val="single" w:sz="4" w:space="0" w:color="auto"/>
            </w:tcBorders>
            <w:shd w:val="clear" w:color="auto" w:fill="auto"/>
            <w:vAlign w:val="center"/>
          </w:tcPr>
          <w:p w14:paraId="5850ACA8"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29FC8A71"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857C99F"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DEB7EC"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04F0A8AE"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4F274701"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4CAE0F93" w14:textId="77777777" w:rsidTr="003B75DB">
        <w:trPr>
          <w:trHeight w:val="70"/>
        </w:trPr>
        <w:tc>
          <w:tcPr>
            <w:tcW w:w="1663" w:type="pct"/>
            <w:tcBorders>
              <w:top w:val="single" w:sz="4" w:space="0" w:color="auto"/>
              <w:bottom w:val="single" w:sz="4" w:space="0" w:color="auto"/>
            </w:tcBorders>
            <w:shd w:val="clear" w:color="auto" w:fill="auto"/>
            <w:vAlign w:val="center"/>
          </w:tcPr>
          <w:p w14:paraId="1D9D3E11"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1161" w:type="pct"/>
            <w:tcBorders>
              <w:top w:val="single" w:sz="4" w:space="0" w:color="auto"/>
              <w:bottom w:val="single" w:sz="4" w:space="0" w:color="auto"/>
            </w:tcBorders>
            <w:shd w:val="clear" w:color="auto" w:fill="auto"/>
            <w:vAlign w:val="center"/>
          </w:tcPr>
          <w:p w14:paraId="3462DAA2"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4F6A4521"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3AEAD962"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EA248A3"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6C8530C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794ACE4C" w14:textId="77777777" w:rsidTr="003B75DB">
        <w:trPr>
          <w:trHeight w:val="70"/>
        </w:trPr>
        <w:tc>
          <w:tcPr>
            <w:tcW w:w="1663" w:type="pct"/>
            <w:tcBorders>
              <w:top w:val="single" w:sz="4" w:space="0" w:color="auto"/>
              <w:bottom w:val="single" w:sz="4" w:space="0" w:color="auto"/>
            </w:tcBorders>
            <w:shd w:val="clear" w:color="auto" w:fill="auto"/>
            <w:vAlign w:val="center"/>
          </w:tcPr>
          <w:p w14:paraId="1F376419" w14:textId="5E78E447" w:rsidR="005E635F" w:rsidRPr="008176A5" w:rsidRDefault="005E635F" w:rsidP="008176A5">
            <w:pPr>
              <w:suppressAutoHyphens/>
              <w:spacing w:after="0" w:line="240" w:lineRule="auto"/>
              <w:rPr>
                <w:rFonts w:ascii="Proba Pro Lt" w:hAnsi="Proba Pro Lt"/>
                <w:b/>
                <w:spacing w:val="-1"/>
                <w:kern w:val="1"/>
                <w:sz w:val="20"/>
                <w:szCs w:val="20"/>
              </w:rPr>
            </w:pPr>
            <w:r w:rsidRPr="008176A5">
              <w:rPr>
                <w:rFonts w:ascii="Proba Pro Lt" w:hAnsi="Proba Pro Lt"/>
                <w:i/>
                <w:spacing w:val="-1"/>
                <w:kern w:val="1"/>
                <w:sz w:val="20"/>
                <w:szCs w:val="20"/>
              </w:rPr>
              <w:t>Izborni predmeti A1</w:t>
            </w:r>
          </w:p>
        </w:tc>
        <w:tc>
          <w:tcPr>
            <w:tcW w:w="1161" w:type="pct"/>
            <w:tcBorders>
              <w:top w:val="single" w:sz="4" w:space="0" w:color="auto"/>
              <w:bottom w:val="single" w:sz="4" w:space="0" w:color="auto"/>
            </w:tcBorders>
            <w:shd w:val="clear" w:color="auto" w:fill="auto"/>
          </w:tcPr>
          <w:p w14:paraId="2B07E787"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6949F4B7"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53E060B"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477AAD9C"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8631CC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1D54CA3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58DEE02C"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0804EF" w:rsidRPr="008176A5" w14:paraId="27A069B9" w14:textId="77777777" w:rsidTr="0072738A">
        <w:trPr>
          <w:trHeight w:val="70"/>
        </w:trPr>
        <w:tc>
          <w:tcPr>
            <w:tcW w:w="1663" w:type="pct"/>
            <w:tcBorders>
              <w:top w:val="single" w:sz="4" w:space="0" w:color="auto"/>
              <w:bottom w:val="single" w:sz="4" w:space="0" w:color="auto"/>
            </w:tcBorders>
            <w:shd w:val="clear" w:color="auto" w:fill="auto"/>
            <w:vAlign w:val="center"/>
          </w:tcPr>
          <w:p w14:paraId="2F20CCE9" w14:textId="77777777" w:rsidR="000804EF" w:rsidRPr="008176A5" w:rsidRDefault="00DB7BE2" w:rsidP="0072738A">
            <w:pPr>
              <w:suppressAutoHyphens/>
              <w:spacing w:after="0" w:line="240" w:lineRule="auto"/>
              <w:rPr>
                <w:rFonts w:ascii="Proba Pro Lt" w:hAnsi="Proba Pro Lt"/>
                <w:b/>
                <w:spacing w:val="-1"/>
                <w:kern w:val="1"/>
                <w:sz w:val="20"/>
                <w:szCs w:val="20"/>
              </w:rPr>
            </w:pPr>
            <w:hyperlink w:anchor="Proizvodnja_bioplina" w:history="1">
              <w:r w:rsidR="000804EF" w:rsidRPr="0029342B">
                <w:rPr>
                  <w:rStyle w:val="Hyperlink"/>
                  <w:rFonts w:ascii="Proba Pro Lt" w:hAnsi="Proba Pro Lt"/>
                  <w:sz w:val="20"/>
                  <w:szCs w:val="20"/>
                  <w:lang w:val="nl-NL"/>
                </w:rPr>
                <w:t>Proizvodnja</w:t>
              </w:r>
              <w:r w:rsidR="000804EF" w:rsidRPr="0029342B">
                <w:rPr>
                  <w:rStyle w:val="Hyperlink"/>
                  <w:rFonts w:ascii="Proba Pro Lt" w:hAnsi="Proba Pro Lt"/>
                  <w:sz w:val="20"/>
                  <w:szCs w:val="20"/>
                </w:rPr>
                <w:t xml:space="preserve"> bio</w:t>
              </w:r>
              <w:r w:rsidR="000804EF" w:rsidRPr="0029342B">
                <w:rPr>
                  <w:rStyle w:val="Hyperlink"/>
                  <w:rFonts w:ascii="Proba Pro Lt" w:hAnsi="Proba Pro Lt"/>
                  <w:sz w:val="20"/>
                  <w:szCs w:val="20"/>
                  <w:lang w:val="nl-NL"/>
                </w:rPr>
                <w:t>plina</w:t>
              </w:r>
              <w:r w:rsidR="000804EF" w:rsidRPr="0029342B">
                <w:rPr>
                  <w:rStyle w:val="Hyperlink"/>
                  <w:rFonts w:ascii="Proba Pro Lt" w:hAnsi="Proba Pro Lt"/>
                  <w:sz w:val="20"/>
                  <w:szCs w:val="20"/>
                </w:rPr>
                <w:t xml:space="preserve"> </w:t>
              </w:r>
              <w:r w:rsidR="000804EF" w:rsidRPr="0029342B">
                <w:rPr>
                  <w:rStyle w:val="Hyperlink"/>
                  <w:rFonts w:ascii="Proba Pro Lt" w:hAnsi="Proba Pro Lt"/>
                  <w:sz w:val="20"/>
                  <w:szCs w:val="20"/>
                  <w:lang w:val="nl-NL"/>
                </w:rPr>
                <w:t>iz</w:t>
              </w:r>
              <w:r w:rsidR="000804EF" w:rsidRPr="0029342B">
                <w:rPr>
                  <w:rStyle w:val="Hyperlink"/>
                  <w:rFonts w:ascii="Proba Pro Lt" w:hAnsi="Proba Pro Lt"/>
                  <w:sz w:val="20"/>
                  <w:szCs w:val="20"/>
                </w:rPr>
                <w:t xml:space="preserve"> </w:t>
              </w:r>
              <w:r w:rsidR="000804EF" w:rsidRPr="0029342B">
                <w:rPr>
                  <w:rStyle w:val="Hyperlink"/>
                  <w:rFonts w:ascii="Proba Pro Lt" w:hAnsi="Proba Pro Lt"/>
                  <w:sz w:val="20"/>
                  <w:szCs w:val="20"/>
                  <w:lang w:val="nl-NL"/>
                </w:rPr>
                <w:t>obnovljivih</w:t>
              </w:r>
              <w:r w:rsidR="000804EF" w:rsidRPr="0029342B">
                <w:rPr>
                  <w:rStyle w:val="Hyperlink"/>
                  <w:rFonts w:ascii="Proba Pro Lt" w:hAnsi="Proba Pro Lt"/>
                  <w:sz w:val="20"/>
                  <w:szCs w:val="20"/>
                </w:rPr>
                <w:t xml:space="preserve"> </w:t>
              </w:r>
              <w:r w:rsidR="000804EF" w:rsidRPr="0029342B">
                <w:rPr>
                  <w:rStyle w:val="Hyperlink"/>
                  <w:rFonts w:ascii="Proba Pro Lt" w:hAnsi="Proba Pro Lt"/>
                  <w:sz w:val="20"/>
                  <w:szCs w:val="20"/>
                  <w:lang w:val="nl-NL"/>
                </w:rPr>
                <w:t>sirovina</w:t>
              </w:r>
            </w:hyperlink>
          </w:p>
        </w:tc>
        <w:tc>
          <w:tcPr>
            <w:tcW w:w="1161" w:type="pct"/>
            <w:tcBorders>
              <w:top w:val="single" w:sz="4" w:space="0" w:color="auto"/>
              <w:bottom w:val="single" w:sz="4" w:space="0" w:color="auto"/>
            </w:tcBorders>
            <w:shd w:val="clear" w:color="auto" w:fill="auto"/>
            <w:vAlign w:val="center"/>
          </w:tcPr>
          <w:p w14:paraId="1861C609" w14:textId="77777777" w:rsidR="000804EF" w:rsidRPr="008176A5" w:rsidRDefault="00DB7BE2" w:rsidP="0072738A">
            <w:pPr>
              <w:suppressAutoHyphens/>
              <w:spacing w:after="0" w:line="240" w:lineRule="auto"/>
              <w:rPr>
                <w:rFonts w:ascii="Proba Pro Lt" w:hAnsi="Proba Pro Lt"/>
                <w:b/>
                <w:spacing w:val="-1"/>
                <w:kern w:val="1"/>
                <w:sz w:val="20"/>
                <w:szCs w:val="20"/>
              </w:rPr>
            </w:pPr>
            <w:hyperlink r:id="rId37" w:history="1">
              <w:r w:rsidR="000804EF" w:rsidRPr="009F3985">
                <w:rPr>
                  <w:rStyle w:val="Hyperlink"/>
                  <w:rFonts w:ascii="Proba Pro Lt" w:hAnsi="Proba Pro Lt"/>
                  <w:spacing w:val="-1"/>
                  <w:kern w:val="1"/>
                  <w:sz w:val="20"/>
                  <w:szCs w:val="20"/>
                </w:rPr>
                <w:t>Božidar Šantek</w:t>
              </w:r>
            </w:hyperlink>
          </w:p>
        </w:tc>
        <w:tc>
          <w:tcPr>
            <w:tcW w:w="248" w:type="pct"/>
            <w:gridSpan w:val="2"/>
            <w:tcBorders>
              <w:top w:val="single" w:sz="4" w:space="0" w:color="auto"/>
              <w:bottom w:val="single" w:sz="4" w:space="0" w:color="auto"/>
            </w:tcBorders>
            <w:shd w:val="clear" w:color="auto" w:fill="auto"/>
            <w:vAlign w:val="center"/>
          </w:tcPr>
          <w:p w14:paraId="79F7145E"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16D556D5" w14:textId="66E130BC" w:rsidR="000804EF" w:rsidRPr="008176A5" w:rsidRDefault="000804EF" w:rsidP="0072738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1170E673" w14:textId="68178678" w:rsidR="000804EF" w:rsidRPr="008176A5" w:rsidRDefault="000804EF" w:rsidP="0072738A">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30</w:t>
            </w:r>
          </w:p>
        </w:tc>
        <w:tc>
          <w:tcPr>
            <w:tcW w:w="440" w:type="pct"/>
            <w:tcBorders>
              <w:top w:val="single" w:sz="4" w:space="0" w:color="auto"/>
              <w:bottom w:val="single" w:sz="4" w:space="0" w:color="auto"/>
            </w:tcBorders>
            <w:shd w:val="clear" w:color="auto" w:fill="auto"/>
            <w:vAlign w:val="center"/>
          </w:tcPr>
          <w:p w14:paraId="33457EAE"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C1995D5"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4C95BDD5"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4A02AAC9" w14:textId="77777777" w:rsidTr="0072738A">
        <w:trPr>
          <w:trHeight w:val="70"/>
        </w:trPr>
        <w:tc>
          <w:tcPr>
            <w:tcW w:w="1663" w:type="pct"/>
            <w:tcBorders>
              <w:top w:val="single" w:sz="4" w:space="0" w:color="auto"/>
              <w:bottom w:val="single" w:sz="4" w:space="0" w:color="auto"/>
            </w:tcBorders>
            <w:shd w:val="clear" w:color="auto" w:fill="auto"/>
            <w:vAlign w:val="center"/>
          </w:tcPr>
          <w:p w14:paraId="2F46CB70" w14:textId="77777777" w:rsidR="000804EF" w:rsidRPr="008176A5" w:rsidRDefault="00DB7BE2" w:rsidP="0072738A">
            <w:pPr>
              <w:suppressAutoHyphens/>
              <w:spacing w:after="0" w:line="240" w:lineRule="auto"/>
              <w:rPr>
                <w:rFonts w:ascii="Proba Pro Lt" w:hAnsi="Proba Pro Lt"/>
                <w:sz w:val="20"/>
                <w:szCs w:val="20"/>
              </w:rPr>
            </w:pPr>
            <w:hyperlink w:anchor="Modeliranje_biotehnoloških_procesa" w:history="1">
              <w:r w:rsidR="000804EF" w:rsidRPr="00D54B0D">
                <w:rPr>
                  <w:rStyle w:val="Hyperlink"/>
                  <w:rFonts w:ascii="Proba Pro Lt" w:hAnsi="Proba Pro Lt"/>
                  <w:sz w:val="20"/>
                  <w:szCs w:val="20"/>
                </w:rPr>
                <w:t>Modeliranje biotehnoloških procesa</w:t>
              </w:r>
            </w:hyperlink>
          </w:p>
        </w:tc>
        <w:tc>
          <w:tcPr>
            <w:tcW w:w="1161" w:type="pct"/>
            <w:tcBorders>
              <w:top w:val="single" w:sz="4" w:space="0" w:color="auto"/>
              <w:bottom w:val="single" w:sz="4" w:space="0" w:color="auto"/>
            </w:tcBorders>
            <w:shd w:val="clear" w:color="auto" w:fill="auto"/>
            <w:vAlign w:val="center"/>
          </w:tcPr>
          <w:p w14:paraId="49F75A68" w14:textId="77777777" w:rsidR="000804EF" w:rsidRPr="008176A5" w:rsidRDefault="00DB7BE2" w:rsidP="0072738A">
            <w:pPr>
              <w:suppressAutoHyphens/>
              <w:spacing w:after="0" w:line="240" w:lineRule="auto"/>
              <w:rPr>
                <w:rFonts w:ascii="Proba Pro Lt" w:hAnsi="Proba Pro Lt"/>
                <w:sz w:val="20"/>
                <w:szCs w:val="20"/>
              </w:rPr>
            </w:pPr>
            <w:hyperlink r:id="rId38" w:history="1">
              <w:r w:rsidR="000804EF" w:rsidRPr="007F5DB6">
                <w:rPr>
                  <w:rStyle w:val="Hyperlink"/>
                  <w:rFonts w:ascii="Proba Pro Lt" w:hAnsi="Proba Pro Lt"/>
                  <w:sz w:val="20"/>
                  <w:szCs w:val="20"/>
                </w:rPr>
                <w:t>Mirjana Čurlin</w:t>
              </w:r>
            </w:hyperlink>
          </w:p>
        </w:tc>
        <w:tc>
          <w:tcPr>
            <w:tcW w:w="248" w:type="pct"/>
            <w:gridSpan w:val="2"/>
            <w:tcBorders>
              <w:top w:val="single" w:sz="4" w:space="0" w:color="auto"/>
              <w:bottom w:val="single" w:sz="4" w:space="0" w:color="auto"/>
            </w:tcBorders>
            <w:shd w:val="clear" w:color="auto" w:fill="auto"/>
            <w:vAlign w:val="center"/>
          </w:tcPr>
          <w:p w14:paraId="31543601"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43" w:type="pct"/>
            <w:tcBorders>
              <w:top w:val="single" w:sz="4" w:space="0" w:color="auto"/>
              <w:bottom w:val="single" w:sz="4" w:space="0" w:color="auto"/>
            </w:tcBorders>
            <w:shd w:val="clear" w:color="auto" w:fill="auto"/>
            <w:vAlign w:val="center"/>
          </w:tcPr>
          <w:p w14:paraId="06A87F43"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bottom w:val="single" w:sz="4" w:space="0" w:color="auto"/>
            </w:tcBorders>
            <w:shd w:val="clear" w:color="auto" w:fill="auto"/>
            <w:vAlign w:val="center"/>
          </w:tcPr>
          <w:p w14:paraId="0926D7FA"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bottom w:val="single" w:sz="4" w:space="0" w:color="auto"/>
            </w:tcBorders>
            <w:shd w:val="clear" w:color="auto" w:fill="auto"/>
            <w:vAlign w:val="center"/>
          </w:tcPr>
          <w:p w14:paraId="323852DC"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5CF8EE0"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76A8EFC1"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0804EF" w:rsidRPr="008176A5" w14:paraId="30DA92A0" w14:textId="77777777" w:rsidTr="0072738A">
        <w:trPr>
          <w:trHeight w:val="70"/>
        </w:trPr>
        <w:tc>
          <w:tcPr>
            <w:tcW w:w="1663" w:type="pct"/>
            <w:tcBorders>
              <w:top w:val="single" w:sz="4" w:space="0" w:color="auto"/>
              <w:bottom w:val="single" w:sz="4" w:space="0" w:color="auto"/>
            </w:tcBorders>
            <w:shd w:val="clear" w:color="auto" w:fill="auto"/>
            <w:vAlign w:val="center"/>
          </w:tcPr>
          <w:p w14:paraId="015C2EDB" w14:textId="77777777" w:rsidR="000804EF" w:rsidRPr="008176A5" w:rsidRDefault="00DB7BE2" w:rsidP="0072738A">
            <w:pPr>
              <w:suppressAutoHyphens/>
              <w:spacing w:after="0" w:line="240" w:lineRule="auto"/>
              <w:rPr>
                <w:rFonts w:ascii="Proba Pro Lt" w:hAnsi="Proba Pro Lt"/>
                <w:sz w:val="20"/>
                <w:szCs w:val="20"/>
              </w:rPr>
            </w:pPr>
            <w:hyperlink w:anchor="Biotehnološka_proizvodnja_octa" w:history="1">
              <w:r w:rsidR="000804EF" w:rsidRPr="00D54B0D">
                <w:rPr>
                  <w:rStyle w:val="Hyperlink"/>
                  <w:rFonts w:ascii="Proba Pro Lt" w:hAnsi="Proba Pro Lt"/>
                  <w:sz w:val="20"/>
                  <w:szCs w:val="20"/>
                  <w:lang w:val="nl-NL"/>
                </w:rPr>
                <w:t>Biotehnološka proizvodnja octa</w:t>
              </w:r>
            </w:hyperlink>
          </w:p>
        </w:tc>
        <w:tc>
          <w:tcPr>
            <w:tcW w:w="1161" w:type="pct"/>
            <w:tcBorders>
              <w:top w:val="single" w:sz="4" w:space="0" w:color="auto"/>
              <w:bottom w:val="single" w:sz="4" w:space="0" w:color="auto"/>
            </w:tcBorders>
            <w:shd w:val="clear" w:color="auto" w:fill="auto"/>
          </w:tcPr>
          <w:p w14:paraId="487E3D22" w14:textId="1BEB8D44" w:rsidR="000804EF" w:rsidRPr="008176A5" w:rsidRDefault="00DB7BE2" w:rsidP="0072738A">
            <w:pPr>
              <w:suppressAutoHyphens/>
              <w:spacing w:after="0" w:line="240" w:lineRule="auto"/>
              <w:rPr>
                <w:rFonts w:ascii="Proba Pro Lt" w:hAnsi="Proba Pro Lt"/>
                <w:sz w:val="20"/>
                <w:szCs w:val="20"/>
              </w:rPr>
            </w:pPr>
            <w:hyperlink r:id="rId39" w:history="1">
              <w:r w:rsidR="008C2E0D" w:rsidRPr="00830B2C">
                <w:rPr>
                  <w:rStyle w:val="Hyperlink"/>
                  <w:rFonts w:ascii="Proba Pro Lt" w:hAnsi="Proba Pro Lt"/>
                  <w:sz w:val="20"/>
                  <w:szCs w:val="20"/>
                </w:rPr>
                <w:t>Božidar Šantek</w:t>
              </w:r>
            </w:hyperlink>
          </w:p>
        </w:tc>
        <w:tc>
          <w:tcPr>
            <w:tcW w:w="248" w:type="pct"/>
            <w:gridSpan w:val="2"/>
            <w:tcBorders>
              <w:top w:val="single" w:sz="4" w:space="0" w:color="auto"/>
              <w:bottom w:val="single" w:sz="4" w:space="0" w:color="auto"/>
            </w:tcBorders>
            <w:shd w:val="clear" w:color="auto" w:fill="auto"/>
            <w:vAlign w:val="center"/>
          </w:tcPr>
          <w:p w14:paraId="2DFC1653"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43" w:type="pct"/>
            <w:tcBorders>
              <w:top w:val="single" w:sz="4" w:space="0" w:color="auto"/>
              <w:bottom w:val="single" w:sz="4" w:space="0" w:color="auto"/>
            </w:tcBorders>
            <w:shd w:val="clear" w:color="auto" w:fill="auto"/>
            <w:vAlign w:val="center"/>
          </w:tcPr>
          <w:p w14:paraId="3AF12C58"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513EFCAA"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bottom w:val="single" w:sz="4" w:space="0" w:color="auto"/>
            </w:tcBorders>
            <w:shd w:val="clear" w:color="auto" w:fill="auto"/>
            <w:vAlign w:val="center"/>
          </w:tcPr>
          <w:p w14:paraId="786FF7A5"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A7C78BD"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1430D7FC"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0804EF" w:rsidRPr="008176A5" w14:paraId="07C33310" w14:textId="77777777" w:rsidTr="0072738A">
        <w:trPr>
          <w:trHeight w:val="70"/>
        </w:trPr>
        <w:tc>
          <w:tcPr>
            <w:tcW w:w="1663" w:type="pct"/>
            <w:tcBorders>
              <w:top w:val="single" w:sz="4" w:space="0" w:color="auto"/>
              <w:bottom w:val="single" w:sz="4" w:space="0" w:color="auto"/>
            </w:tcBorders>
            <w:shd w:val="clear" w:color="auto" w:fill="auto"/>
            <w:vAlign w:val="center"/>
          </w:tcPr>
          <w:p w14:paraId="23515816" w14:textId="77777777" w:rsidR="000804EF" w:rsidRPr="008176A5" w:rsidRDefault="00DB7BE2" w:rsidP="0072738A">
            <w:pPr>
              <w:suppressAutoHyphens/>
              <w:spacing w:after="0" w:line="240" w:lineRule="auto"/>
              <w:rPr>
                <w:rFonts w:ascii="Proba Pro Lt" w:hAnsi="Proba Pro Lt"/>
                <w:b/>
                <w:spacing w:val="-1"/>
                <w:kern w:val="1"/>
                <w:sz w:val="20"/>
                <w:szCs w:val="20"/>
              </w:rPr>
            </w:pPr>
            <w:hyperlink w:anchor="Osnove_tkivnog_inzenjerstva" w:history="1">
              <w:r w:rsidR="000804EF" w:rsidRPr="00D54B0D">
                <w:rPr>
                  <w:rStyle w:val="Hyperlink"/>
                  <w:rFonts w:ascii="Proba Pro Lt" w:hAnsi="Proba Pro Lt"/>
                  <w:sz w:val="20"/>
                  <w:szCs w:val="20"/>
                  <w:lang w:val="nl-NL"/>
                </w:rPr>
                <w:t>Osnove tkivnog inženjerstva</w:t>
              </w:r>
            </w:hyperlink>
          </w:p>
        </w:tc>
        <w:tc>
          <w:tcPr>
            <w:tcW w:w="1161" w:type="pct"/>
            <w:tcBorders>
              <w:top w:val="single" w:sz="4" w:space="0" w:color="auto"/>
              <w:bottom w:val="single" w:sz="4" w:space="0" w:color="auto"/>
            </w:tcBorders>
            <w:shd w:val="clear" w:color="auto" w:fill="auto"/>
            <w:vAlign w:val="center"/>
          </w:tcPr>
          <w:p w14:paraId="02AD1093" w14:textId="77777777" w:rsidR="000804EF" w:rsidRPr="008176A5" w:rsidRDefault="00DB7BE2" w:rsidP="0072738A">
            <w:pPr>
              <w:suppressAutoHyphens/>
              <w:spacing w:after="0" w:line="240" w:lineRule="auto"/>
              <w:rPr>
                <w:rFonts w:ascii="Proba Pro Lt" w:hAnsi="Proba Pro Lt"/>
                <w:b/>
                <w:spacing w:val="-1"/>
                <w:kern w:val="1"/>
                <w:sz w:val="20"/>
                <w:szCs w:val="20"/>
              </w:rPr>
            </w:pPr>
            <w:hyperlink r:id="rId40" w:history="1">
              <w:r w:rsidR="000804EF" w:rsidRPr="00EF03CE">
                <w:rPr>
                  <w:rStyle w:val="Hyperlink"/>
                  <w:rFonts w:ascii="Proba Pro Lt" w:hAnsi="Proba Pro Lt"/>
                  <w:spacing w:val="-1"/>
                  <w:kern w:val="1"/>
                  <w:sz w:val="20"/>
                  <w:szCs w:val="20"/>
                </w:rPr>
                <w:t>Igor Slivac</w:t>
              </w:r>
            </w:hyperlink>
          </w:p>
        </w:tc>
        <w:tc>
          <w:tcPr>
            <w:tcW w:w="248" w:type="pct"/>
            <w:gridSpan w:val="2"/>
            <w:tcBorders>
              <w:top w:val="single" w:sz="4" w:space="0" w:color="auto"/>
              <w:bottom w:val="single" w:sz="4" w:space="0" w:color="auto"/>
            </w:tcBorders>
            <w:shd w:val="clear" w:color="auto" w:fill="auto"/>
            <w:vAlign w:val="center"/>
          </w:tcPr>
          <w:p w14:paraId="44617CF1"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14</w:t>
            </w:r>
          </w:p>
        </w:tc>
        <w:tc>
          <w:tcPr>
            <w:tcW w:w="243" w:type="pct"/>
            <w:tcBorders>
              <w:top w:val="single" w:sz="4" w:space="0" w:color="auto"/>
              <w:bottom w:val="single" w:sz="4" w:space="0" w:color="auto"/>
            </w:tcBorders>
            <w:shd w:val="clear" w:color="auto" w:fill="auto"/>
            <w:vAlign w:val="center"/>
          </w:tcPr>
          <w:p w14:paraId="6B030377"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10</w:t>
            </w:r>
          </w:p>
        </w:tc>
        <w:tc>
          <w:tcPr>
            <w:tcW w:w="270" w:type="pct"/>
            <w:tcBorders>
              <w:top w:val="single" w:sz="4" w:space="0" w:color="auto"/>
              <w:bottom w:val="single" w:sz="4" w:space="0" w:color="auto"/>
            </w:tcBorders>
            <w:shd w:val="clear" w:color="auto" w:fill="auto"/>
            <w:vAlign w:val="center"/>
          </w:tcPr>
          <w:p w14:paraId="6DA8DBDF"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0207ECBB"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5117903"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w:t>
            </w:r>
          </w:p>
        </w:tc>
        <w:tc>
          <w:tcPr>
            <w:tcW w:w="593" w:type="pct"/>
            <w:tcBorders>
              <w:top w:val="single" w:sz="4" w:space="0" w:color="auto"/>
              <w:bottom w:val="single" w:sz="4" w:space="0" w:color="auto"/>
            </w:tcBorders>
            <w:shd w:val="clear" w:color="auto" w:fill="auto"/>
            <w:vAlign w:val="center"/>
          </w:tcPr>
          <w:p w14:paraId="0A5C089D"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676D6041" w14:textId="77777777" w:rsidTr="0072738A">
        <w:trPr>
          <w:trHeight w:val="70"/>
        </w:trPr>
        <w:tc>
          <w:tcPr>
            <w:tcW w:w="1663" w:type="pct"/>
            <w:tcBorders>
              <w:top w:val="single" w:sz="4" w:space="0" w:color="auto"/>
              <w:bottom w:val="single" w:sz="4" w:space="0" w:color="auto"/>
            </w:tcBorders>
            <w:shd w:val="clear" w:color="auto" w:fill="auto"/>
            <w:vAlign w:val="center"/>
          </w:tcPr>
          <w:p w14:paraId="2E7E55F4" w14:textId="77777777" w:rsidR="000804EF" w:rsidRPr="008176A5" w:rsidRDefault="00DB7BE2" w:rsidP="0072738A">
            <w:pPr>
              <w:suppressAutoHyphens/>
              <w:spacing w:after="0" w:line="240" w:lineRule="auto"/>
              <w:rPr>
                <w:rFonts w:ascii="Proba Pro Lt" w:hAnsi="Proba Pro Lt"/>
                <w:sz w:val="20"/>
                <w:szCs w:val="20"/>
              </w:rPr>
            </w:pPr>
            <w:hyperlink w:anchor="Bijela_biotehnologija" w:history="1">
              <w:r w:rsidR="000804EF" w:rsidRPr="00D54B0D">
                <w:rPr>
                  <w:rStyle w:val="Hyperlink"/>
                  <w:rFonts w:ascii="Proba Pro Lt" w:hAnsi="Proba Pro Lt"/>
                  <w:sz w:val="20"/>
                  <w:szCs w:val="20"/>
                </w:rPr>
                <w:t>Bijela biotehnologija</w:t>
              </w:r>
            </w:hyperlink>
          </w:p>
        </w:tc>
        <w:tc>
          <w:tcPr>
            <w:tcW w:w="1161" w:type="pct"/>
            <w:tcBorders>
              <w:top w:val="single" w:sz="4" w:space="0" w:color="auto"/>
              <w:bottom w:val="single" w:sz="4" w:space="0" w:color="auto"/>
            </w:tcBorders>
            <w:shd w:val="clear" w:color="auto" w:fill="auto"/>
          </w:tcPr>
          <w:p w14:paraId="3FB44423" w14:textId="77777777" w:rsidR="000804EF" w:rsidRPr="008176A5" w:rsidRDefault="00DB7BE2" w:rsidP="0072738A">
            <w:pPr>
              <w:suppressAutoHyphens/>
              <w:spacing w:after="0" w:line="240" w:lineRule="auto"/>
              <w:rPr>
                <w:rFonts w:ascii="Proba Pro Lt" w:hAnsi="Proba Pro Lt"/>
                <w:sz w:val="20"/>
                <w:szCs w:val="20"/>
              </w:rPr>
            </w:pPr>
            <w:hyperlink r:id="rId41" w:history="1">
              <w:r w:rsidR="000804EF" w:rsidRPr="00830B2C">
                <w:rPr>
                  <w:rStyle w:val="Hyperlink"/>
                  <w:rFonts w:ascii="Proba Pro Lt" w:hAnsi="Proba Pro Lt"/>
                  <w:sz w:val="20"/>
                  <w:szCs w:val="20"/>
                </w:rPr>
                <w:t>Božidar Šantek</w:t>
              </w:r>
            </w:hyperlink>
          </w:p>
        </w:tc>
        <w:tc>
          <w:tcPr>
            <w:tcW w:w="248" w:type="pct"/>
            <w:gridSpan w:val="2"/>
            <w:tcBorders>
              <w:top w:val="single" w:sz="4" w:space="0" w:color="auto"/>
              <w:bottom w:val="single" w:sz="4" w:space="0" w:color="auto"/>
            </w:tcBorders>
            <w:shd w:val="clear" w:color="auto" w:fill="auto"/>
            <w:vAlign w:val="center"/>
          </w:tcPr>
          <w:p w14:paraId="01A6CC09"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24</w:t>
            </w:r>
          </w:p>
        </w:tc>
        <w:tc>
          <w:tcPr>
            <w:tcW w:w="243" w:type="pct"/>
            <w:tcBorders>
              <w:top w:val="single" w:sz="4" w:space="0" w:color="auto"/>
              <w:bottom w:val="single" w:sz="4" w:space="0" w:color="auto"/>
            </w:tcBorders>
            <w:shd w:val="clear" w:color="auto" w:fill="auto"/>
            <w:vAlign w:val="center"/>
          </w:tcPr>
          <w:p w14:paraId="76EE1629"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26D51922"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5832047E"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1E33922"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55137B48"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35DEC034" w14:textId="77777777" w:rsidTr="003B75DB">
        <w:trPr>
          <w:trHeight w:val="70"/>
        </w:trPr>
        <w:tc>
          <w:tcPr>
            <w:tcW w:w="1663" w:type="pct"/>
            <w:tcBorders>
              <w:top w:val="single" w:sz="4" w:space="0" w:color="auto"/>
              <w:bottom w:val="single" w:sz="4" w:space="0" w:color="auto"/>
            </w:tcBorders>
            <w:shd w:val="clear" w:color="auto" w:fill="auto"/>
            <w:vAlign w:val="center"/>
          </w:tcPr>
          <w:p w14:paraId="6AB4AB94" w14:textId="116C0D50" w:rsidR="00830B2C" w:rsidRPr="008176A5" w:rsidRDefault="00DB7BE2" w:rsidP="00830B2C">
            <w:pPr>
              <w:suppressAutoHyphens/>
              <w:spacing w:after="0" w:line="240" w:lineRule="auto"/>
              <w:rPr>
                <w:rFonts w:ascii="Proba Pro Lt" w:hAnsi="Proba Pro Lt"/>
                <w:b/>
                <w:spacing w:val="-1"/>
                <w:kern w:val="1"/>
                <w:sz w:val="20"/>
                <w:szCs w:val="20"/>
              </w:rPr>
            </w:pPr>
            <w:hyperlink w:anchor="Tehnologija_životinjskih_biljnih" w:history="1">
              <w:r w:rsidR="00830B2C" w:rsidRPr="00D54B0D">
                <w:rPr>
                  <w:rStyle w:val="Hyperlink"/>
                  <w:rFonts w:ascii="Proba Pro Lt" w:hAnsi="Proba Pro Lt"/>
                  <w:sz w:val="20"/>
                  <w:szCs w:val="20"/>
                  <w:lang w:val="pl-PL"/>
                </w:rPr>
                <w:t>Tehnologija životinjskih i biljnih stanica</w:t>
              </w:r>
            </w:hyperlink>
          </w:p>
        </w:tc>
        <w:tc>
          <w:tcPr>
            <w:tcW w:w="1161" w:type="pct"/>
            <w:tcBorders>
              <w:top w:val="single" w:sz="4" w:space="0" w:color="auto"/>
              <w:bottom w:val="single" w:sz="4" w:space="0" w:color="auto"/>
            </w:tcBorders>
            <w:shd w:val="clear" w:color="auto" w:fill="auto"/>
            <w:vAlign w:val="center"/>
          </w:tcPr>
          <w:p w14:paraId="30272E53" w14:textId="691ED9A8" w:rsidR="00830B2C" w:rsidRPr="008176A5" w:rsidRDefault="00DB7BE2" w:rsidP="009A1C42">
            <w:pPr>
              <w:suppressAutoHyphens/>
              <w:spacing w:after="0" w:line="240" w:lineRule="auto"/>
              <w:rPr>
                <w:rFonts w:ascii="Proba Pro Lt" w:hAnsi="Proba Pro Lt"/>
                <w:b/>
                <w:spacing w:val="-1"/>
                <w:kern w:val="1"/>
                <w:sz w:val="20"/>
                <w:szCs w:val="20"/>
              </w:rPr>
            </w:pPr>
            <w:hyperlink r:id="rId42" w:history="1">
              <w:r w:rsidR="009A1C42" w:rsidRPr="009A1C42">
                <w:rPr>
                  <w:rStyle w:val="Hyperlink"/>
                  <w:rFonts w:ascii="Proba Pro Lt" w:hAnsi="Proba Pro Lt"/>
                  <w:sz w:val="20"/>
                  <w:szCs w:val="20"/>
                </w:rPr>
                <w:t>Igor Slivac</w:t>
              </w:r>
            </w:hyperlink>
          </w:p>
        </w:tc>
        <w:tc>
          <w:tcPr>
            <w:tcW w:w="248" w:type="pct"/>
            <w:gridSpan w:val="2"/>
            <w:tcBorders>
              <w:top w:val="single" w:sz="4" w:space="0" w:color="auto"/>
              <w:bottom w:val="single" w:sz="4" w:space="0" w:color="auto"/>
            </w:tcBorders>
            <w:shd w:val="clear" w:color="auto" w:fill="auto"/>
            <w:vAlign w:val="center"/>
          </w:tcPr>
          <w:p w14:paraId="6A28ECA8" w14:textId="699496D1" w:rsidR="00830B2C" w:rsidRPr="008176A5" w:rsidRDefault="00830B2C" w:rsidP="00830B2C">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3F0BE650" w14:textId="0FB9BF6F" w:rsidR="00830B2C" w:rsidRPr="008176A5" w:rsidRDefault="00830B2C" w:rsidP="00830B2C">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468F5983" w14:textId="49EF91CB" w:rsidR="00830B2C" w:rsidRPr="008176A5" w:rsidRDefault="00830B2C" w:rsidP="00830B2C">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15</w:t>
            </w:r>
          </w:p>
        </w:tc>
        <w:tc>
          <w:tcPr>
            <w:tcW w:w="440" w:type="pct"/>
            <w:tcBorders>
              <w:top w:val="single" w:sz="4" w:space="0" w:color="auto"/>
              <w:bottom w:val="single" w:sz="4" w:space="0" w:color="auto"/>
            </w:tcBorders>
            <w:shd w:val="clear" w:color="auto" w:fill="auto"/>
            <w:vAlign w:val="center"/>
          </w:tcPr>
          <w:p w14:paraId="0469D740" w14:textId="47AB50F8"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B7371DD" w14:textId="124E2612" w:rsidR="00830B2C" w:rsidRPr="008176A5" w:rsidRDefault="00830B2C" w:rsidP="00830B2C">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46E40D4B" w14:textId="5B172A33"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830B2C" w:rsidRPr="008176A5" w14:paraId="7BA79CC0" w14:textId="77777777" w:rsidTr="003B75DB">
        <w:trPr>
          <w:trHeight w:val="70"/>
        </w:trPr>
        <w:tc>
          <w:tcPr>
            <w:tcW w:w="1663" w:type="pct"/>
            <w:tcBorders>
              <w:top w:val="single" w:sz="4" w:space="0" w:color="auto"/>
              <w:bottom w:val="single" w:sz="4" w:space="0" w:color="auto"/>
            </w:tcBorders>
            <w:shd w:val="clear" w:color="auto" w:fill="auto"/>
            <w:vAlign w:val="center"/>
          </w:tcPr>
          <w:p w14:paraId="73D808AC" w14:textId="2D36994B" w:rsidR="00830B2C" w:rsidRPr="008176A5" w:rsidRDefault="00DB7BE2" w:rsidP="00830B2C">
            <w:pPr>
              <w:suppressAutoHyphens/>
              <w:spacing w:after="0" w:line="240" w:lineRule="auto"/>
              <w:rPr>
                <w:rFonts w:ascii="Proba Pro Lt" w:hAnsi="Proba Pro Lt"/>
                <w:sz w:val="20"/>
                <w:szCs w:val="20"/>
              </w:rPr>
            </w:pPr>
            <w:hyperlink w:anchor="Probiotic_starter" w:history="1">
              <w:r w:rsidR="00830B2C" w:rsidRPr="00D54B0D">
                <w:rPr>
                  <w:rStyle w:val="Hyperlink"/>
                  <w:rFonts w:ascii="Proba Pro Lt" w:hAnsi="Proba Pro Lt"/>
                  <w:sz w:val="20"/>
                  <w:szCs w:val="20"/>
                </w:rPr>
                <w:t>Probiotici i starter kulture</w:t>
              </w:r>
            </w:hyperlink>
          </w:p>
        </w:tc>
        <w:tc>
          <w:tcPr>
            <w:tcW w:w="1161" w:type="pct"/>
            <w:tcBorders>
              <w:top w:val="single" w:sz="4" w:space="0" w:color="auto"/>
              <w:bottom w:val="single" w:sz="4" w:space="0" w:color="auto"/>
            </w:tcBorders>
            <w:shd w:val="clear" w:color="auto" w:fill="auto"/>
            <w:vAlign w:val="center"/>
          </w:tcPr>
          <w:p w14:paraId="41D1A28C" w14:textId="1C36BC97" w:rsidR="00830B2C" w:rsidRPr="008176A5" w:rsidRDefault="00DB7BE2" w:rsidP="00830B2C">
            <w:pPr>
              <w:suppressAutoHyphens/>
              <w:spacing w:after="0" w:line="240" w:lineRule="auto"/>
              <w:rPr>
                <w:rFonts w:ascii="Proba Pro Lt" w:hAnsi="Proba Pro Lt"/>
                <w:sz w:val="20"/>
                <w:szCs w:val="20"/>
              </w:rPr>
            </w:pPr>
            <w:hyperlink r:id="rId43" w:history="1">
              <w:r w:rsidR="00830B2C" w:rsidRPr="00830B2C">
                <w:rPr>
                  <w:rStyle w:val="Hyperlink"/>
                  <w:rFonts w:ascii="Proba Pro Lt" w:hAnsi="Proba Pro Lt"/>
                  <w:sz w:val="20"/>
                  <w:szCs w:val="20"/>
                </w:rPr>
                <w:t>Jagoda Šušković</w:t>
              </w:r>
            </w:hyperlink>
          </w:p>
        </w:tc>
        <w:tc>
          <w:tcPr>
            <w:tcW w:w="248" w:type="pct"/>
            <w:gridSpan w:val="2"/>
            <w:tcBorders>
              <w:top w:val="single" w:sz="4" w:space="0" w:color="auto"/>
              <w:bottom w:val="single" w:sz="4" w:space="0" w:color="auto"/>
            </w:tcBorders>
            <w:shd w:val="clear" w:color="auto" w:fill="auto"/>
            <w:vAlign w:val="center"/>
          </w:tcPr>
          <w:p w14:paraId="2255BCA3" w14:textId="002B1713" w:rsidR="00830B2C" w:rsidRPr="008176A5" w:rsidRDefault="00830B2C" w:rsidP="00830B2C">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16</w:t>
            </w:r>
          </w:p>
        </w:tc>
        <w:tc>
          <w:tcPr>
            <w:tcW w:w="243" w:type="pct"/>
            <w:tcBorders>
              <w:top w:val="single" w:sz="4" w:space="0" w:color="auto"/>
              <w:bottom w:val="single" w:sz="4" w:space="0" w:color="auto"/>
            </w:tcBorders>
            <w:shd w:val="clear" w:color="auto" w:fill="auto"/>
            <w:vAlign w:val="center"/>
          </w:tcPr>
          <w:p w14:paraId="4E3282A5" w14:textId="57DAF71C" w:rsidR="00830B2C" w:rsidRPr="008176A5" w:rsidRDefault="00830B2C" w:rsidP="00830B2C">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02CACE16" w14:textId="680A0CBF" w:rsidR="00830B2C" w:rsidRPr="008176A5" w:rsidRDefault="00830B2C" w:rsidP="00830B2C">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23</w:t>
            </w:r>
          </w:p>
        </w:tc>
        <w:tc>
          <w:tcPr>
            <w:tcW w:w="440" w:type="pct"/>
            <w:tcBorders>
              <w:top w:val="single" w:sz="4" w:space="0" w:color="auto"/>
              <w:bottom w:val="single" w:sz="4" w:space="0" w:color="auto"/>
            </w:tcBorders>
            <w:shd w:val="clear" w:color="auto" w:fill="auto"/>
            <w:vAlign w:val="center"/>
          </w:tcPr>
          <w:p w14:paraId="3950C2D0" w14:textId="1416724C"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A4E6E78" w14:textId="3C2B8103" w:rsidR="00830B2C" w:rsidRPr="008176A5" w:rsidRDefault="00830B2C" w:rsidP="00830B2C">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5DF0D852" w14:textId="6C011ACA"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45050C3D" w14:textId="77777777" w:rsidTr="003B75DB">
        <w:trPr>
          <w:trHeight w:val="70"/>
        </w:trPr>
        <w:tc>
          <w:tcPr>
            <w:tcW w:w="1663" w:type="pct"/>
            <w:tcBorders>
              <w:top w:val="single" w:sz="4" w:space="0" w:color="auto"/>
              <w:bottom w:val="single" w:sz="4" w:space="0" w:color="auto"/>
            </w:tcBorders>
            <w:shd w:val="clear" w:color="auto" w:fill="auto"/>
            <w:vAlign w:val="center"/>
          </w:tcPr>
          <w:p w14:paraId="409F9C64" w14:textId="1758183A" w:rsidR="002162CE" w:rsidRDefault="00DB7BE2" w:rsidP="002162CE">
            <w:pPr>
              <w:suppressAutoHyphens/>
              <w:spacing w:after="0" w:line="240" w:lineRule="auto"/>
            </w:pPr>
            <w:hyperlink r:id="rId44" w:history="1">
              <w:r w:rsidR="002162CE" w:rsidRPr="002162CE">
                <w:rPr>
                  <w:rStyle w:val="Hyperlink"/>
                  <w:rFonts w:ascii="Proba Pro Lt" w:hAnsi="Proba Pro Lt"/>
                  <w:sz w:val="20"/>
                  <w:szCs w:val="20"/>
                </w:rPr>
                <w:t>Mehanika fluida II Z</w:t>
              </w:r>
            </w:hyperlink>
            <w:r w:rsidR="00CD5844">
              <w:rPr>
                <w:rFonts w:ascii="Proba Pro Lt" w:hAnsi="Proba Pro Lt"/>
                <w:sz w:val="20"/>
                <w:szCs w:val="20"/>
              </w:rPr>
              <w:t>*</w:t>
            </w:r>
          </w:p>
        </w:tc>
        <w:tc>
          <w:tcPr>
            <w:tcW w:w="1161" w:type="pct"/>
            <w:tcBorders>
              <w:top w:val="single" w:sz="4" w:space="0" w:color="auto"/>
              <w:bottom w:val="single" w:sz="4" w:space="0" w:color="auto"/>
            </w:tcBorders>
            <w:shd w:val="clear" w:color="auto" w:fill="auto"/>
            <w:vAlign w:val="center"/>
          </w:tcPr>
          <w:p w14:paraId="463F762E" w14:textId="79F13DD2" w:rsidR="002162CE" w:rsidRPr="002162CE" w:rsidRDefault="002162CE" w:rsidP="002162CE">
            <w:pPr>
              <w:suppressAutoHyphens/>
              <w:spacing w:after="0" w:line="240" w:lineRule="auto"/>
              <w:rPr>
                <w:rFonts w:ascii="Proba Pro Lt" w:hAnsi="Proba Pro Lt"/>
                <w:sz w:val="20"/>
                <w:szCs w:val="20"/>
              </w:rPr>
            </w:pPr>
            <w:r w:rsidRPr="002162CE">
              <w:rPr>
                <w:rFonts w:ascii="Proba Pro Lt" w:hAnsi="Proba Pro Lt"/>
                <w:sz w:val="20"/>
                <w:szCs w:val="20"/>
              </w:rPr>
              <w:t>Zdravko Virag, Mario Šavar, Ivo Džijan, Hrvoje Kozmar</w:t>
            </w:r>
          </w:p>
        </w:tc>
        <w:tc>
          <w:tcPr>
            <w:tcW w:w="248" w:type="pct"/>
            <w:gridSpan w:val="2"/>
            <w:tcBorders>
              <w:top w:val="single" w:sz="4" w:space="0" w:color="auto"/>
              <w:bottom w:val="single" w:sz="4" w:space="0" w:color="auto"/>
            </w:tcBorders>
            <w:shd w:val="clear" w:color="auto" w:fill="auto"/>
            <w:vAlign w:val="center"/>
          </w:tcPr>
          <w:p w14:paraId="0BA591FD"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p>
        </w:tc>
        <w:tc>
          <w:tcPr>
            <w:tcW w:w="243" w:type="pct"/>
            <w:tcBorders>
              <w:top w:val="single" w:sz="4" w:space="0" w:color="auto"/>
              <w:bottom w:val="single" w:sz="4" w:space="0" w:color="auto"/>
            </w:tcBorders>
            <w:shd w:val="clear" w:color="auto" w:fill="auto"/>
            <w:vAlign w:val="center"/>
          </w:tcPr>
          <w:p w14:paraId="69DE5121"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10DB3E00" w14:textId="77777777" w:rsidR="002162CE" w:rsidRDefault="002162CE" w:rsidP="002162CE">
            <w:pPr>
              <w:suppressAutoHyphens/>
              <w:spacing w:after="0" w:line="240" w:lineRule="auto"/>
              <w:jc w:val="center"/>
              <w:rPr>
                <w:rFonts w:ascii="Proba Pro Lt" w:hAnsi="Proba Pro Lt"/>
                <w:spacing w:val="-1"/>
                <w:kern w:val="2"/>
                <w:sz w:val="20"/>
                <w:szCs w:val="20"/>
              </w:rPr>
            </w:pPr>
          </w:p>
        </w:tc>
        <w:tc>
          <w:tcPr>
            <w:tcW w:w="440" w:type="pct"/>
            <w:tcBorders>
              <w:top w:val="single" w:sz="4" w:space="0" w:color="auto"/>
              <w:bottom w:val="single" w:sz="4" w:space="0" w:color="auto"/>
            </w:tcBorders>
            <w:shd w:val="clear" w:color="auto" w:fill="auto"/>
            <w:vAlign w:val="center"/>
          </w:tcPr>
          <w:p w14:paraId="45E645C4" w14:textId="3B592E78" w:rsidR="002162CE" w:rsidRPr="008176A5" w:rsidRDefault="002162CE" w:rsidP="002162CE">
            <w:pPr>
              <w:tabs>
                <w:tab w:val="left" w:pos="2820"/>
              </w:tabs>
              <w:spacing w:after="0" w:line="240" w:lineRule="auto"/>
              <w:jc w:val="center"/>
              <w:rPr>
                <w:rFonts w:ascii="Proba Pro Lt" w:hAnsi="Proba Pro Lt" w:cs="Arial"/>
                <w:sz w:val="20"/>
                <w:szCs w:val="20"/>
              </w:rPr>
            </w:pPr>
            <w:r w:rsidRPr="002162CE">
              <w:rPr>
                <w:rFonts w:ascii="Proba Pro Lt" w:hAnsi="Proba Pro Lt" w:cs="Arial"/>
                <w:b/>
                <w:sz w:val="20"/>
                <w:szCs w:val="20"/>
              </w:rPr>
              <w:t>0</w:t>
            </w:r>
          </w:p>
        </w:tc>
        <w:tc>
          <w:tcPr>
            <w:tcW w:w="382" w:type="pct"/>
            <w:tcBorders>
              <w:top w:val="single" w:sz="4" w:space="0" w:color="auto"/>
              <w:bottom w:val="single" w:sz="4" w:space="0" w:color="auto"/>
            </w:tcBorders>
            <w:shd w:val="clear" w:color="auto" w:fill="auto"/>
            <w:vAlign w:val="center"/>
          </w:tcPr>
          <w:p w14:paraId="2E0F39C9" w14:textId="675897A5" w:rsidR="002162CE" w:rsidRPr="008176A5" w:rsidRDefault="002162CE" w:rsidP="002162CE">
            <w:pPr>
              <w:suppressAutoHyphens/>
              <w:spacing w:after="0" w:line="240" w:lineRule="auto"/>
              <w:jc w:val="center"/>
              <w:rPr>
                <w:rFonts w:ascii="Proba Pro Lt" w:hAnsi="Proba Pro Lt"/>
                <w:spacing w:val="-1"/>
                <w:kern w:val="1"/>
                <w:sz w:val="20"/>
                <w:szCs w:val="20"/>
              </w:rPr>
            </w:pPr>
            <w:r w:rsidRPr="002162CE">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192895BC" w14:textId="4CBE7DEA" w:rsidR="002162CE" w:rsidRPr="008176A5" w:rsidRDefault="002162CE" w:rsidP="002162CE">
            <w:pPr>
              <w:tabs>
                <w:tab w:val="left" w:pos="2820"/>
              </w:tabs>
              <w:spacing w:after="0" w:line="240" w:lineRule="auto"/>
              <w:jc w:val="center"/>
              <w:rPr>
                <w:rFonts w:ascii="Proba Pro Lt" w:hAnsi="Proba Pro Lt" w:cs="Arial"/>
                <w:sz w:val="20"/>
                <w:szCs w:val="20"/>
              </w:rPr>
            </w:pPr>
            <w:r w:rsidRPr="002162CE">
              <w:rPr>
                <w:rFonts w:ascii="Proba Pro Lt" w:hAnsi="Proba Pro Lt" w:cs="Arial"/>
                <w:sz w:val="20"/>
                <w:szCs w:val="20"/>
              </w:rPr>
              <w:t>izborni</w:t>
            </w:r>
          </w:p>
        </w:tc>
      </w:tr>
      <w:tr w:rsidR="002162CE" w:rsidRPr="008176A5" w14:paraId="632A7D92" w14:textId="77777777" w:rsidTr="003B75DB">
        <w:trPr>
          <w:trHeight w:val="70"/>
        </w:trPr>
        <w:tc>
          <w:tcPr>
            <w:tcW w:w="1663" w:type="pct"/>
            <w:tcBorders>
              <w:top w:val="single" w:sz="4" w:space="0" w:color="auto"/>
              <w:bottom w:val="single" w:sz="4" w:space="0" w:color="auto"/>
            </w:tcBorders>
            <w:shd w:val="clear" w:color="auto" w:fill="auto"/>
            <w:vAlign w:val="center"/>
          </w:tcPr>
          <w:p w14:paraId="7AEE1BCE" w14:textId="757C5ADA" w:rsidR="002162CE" w:rsidRPr="008176A5" w:rsidRDefault="002162CE" w:rsidP="002162CE">
            <w:pPr>
              <w:suppressAutoHyphens/>
              <w:spacing w:after="0" w:line="240" w:lineRule="auto"/>
              <w:rPr>
                <w:rFonts w:ascii="Proba Pro Lt" w:hAnsi="Proba Pro Lt"/>
                <w:b/>
                <w:spacing w:val="-1"/>
                <w:kern w:val="1"/>
                <w:sz w:val="20"/>
                <w:szCs w:val="20"/>
              </w:rPr>
            </w:pPr>
          </w:p>
        </w:tc>
        <w:tc>
          <w:tcPr>
            <w:tcW w:w="1161" w:type="pct"/>
            <w:tcBorders>
              <w:top w:val="single" w:sz="4" w:space="0" w:color="auto"/>
              <w:bottom w:val="single" w:sz="4" w:space="0" w:color="auto"/>
            </w:tcBorders>
            <w:shd w:val="clear" w:color="auto" w:fill="auto"/>
            <w:vAlign w:val="center"/>
          </w:tcPr>
          <w:p w14:paraId="1BAD9564" w14:textId="1605BEFB" w:rsidR="002162CE" w:rsidRPr="008176A5" w:rsidRDefault="002162CE" w:rsidP="002162CE">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6D48D200" w14:textId="74CDCB86"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1DAD3E71" w14:textId="18223EBE"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1A413305" w14:textId="474E0BA9"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524F029C" w14:textId="684C044E" w:rsidR="002162CE" w:rsidRPr="008176A5" w:rsidRDefault="002162CE" w:rsidP="002162C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3C23F290" w14:textId="6BE26BBC"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4A1D5AA0" w14:textId="519F6B41" w:rsidR="002162CE" w:rsidRPr="008176A5" w:rsidRDefault="002162CE" w:rsidP="002162CE">
            <w:pPr>
              <w:tabs>
                <w:tab w:val="left" w:pos="2820"/>
              </w:tabs>
              <w:spacing w:after="0" w:line="240" w:lineRule="auto"/>
              <w:jc w:val="center"/>
              <w:rPr>
                <w:rFonts w:ascii="Proba Pro Lt" w:hAnsi="Proba Pro Lt" w:cs="Arial"/>
                <w:b/>
                <w:sz w:val="20"/>
                <w:szCs w:val="20"/>
              </w:rPr>
            </w:pPr>
          </w:p>
        </w:tc>
      </w:tr>
      <w:tr w:rsidR="002162CE" w:rsidRPr="008176A5" w14:paraId="77FAB543" w14:textId="77777777" w:rsidTr="003B75D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77777777" w:rsidR="002162CE" w:rsidRPr="008176A5" w:rsidRDefault="002162CE" w:rsidP="002162CE">
            <w:pPr>
              <w:suppressAutoHyphens/>
              <w:spacing w:after="0" w:line="240" w:lineRule="auto"/>
              <w:rPr>
                <w:rFonts w:ascii="Proba Pro Lt" w:hAnsi="Proba Pro Lt"/>
                <w:i/>
                <w:spacing w:val="-1"/>
                <w:kern w:val="1"/>
                <w:sz w:val="20"/>
                <w:szCs w:val="20"/>
              </w:rPr>
            </w:pPr>
            <w:r w:rsidRPr="008176A5">
              <w:rPr>
                <w:rFonts w:ascii="Proba Pro Lt" w:hAnsi="Proba Pro Lt"/>
                <w:i/>
                <w:spacing w:val="-1"/>
                <w:kern w:val="1"/>
                <w:sz w:val="20"/>
                <w:szCs w:val="20"/>
              </w:rPr>
              <w:t>Izborni predmeti B1</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2162CE" w:rsidRPr="008176A5" w:rsidRDefault="002162CE" w:rsidP="002162CE">
            <w:pPr>
              <w:suppressAutoHyphens/>
              <w:spacing w:after="0" w:line="240" w:lineRule="auto"/>
              <w:rPr>
                <w:rFonts w:ascii="Proba Pro Lt" w:hAnsi="Proba Pro Lt"/>
                <w:i/>
                <w:spacing w:val="-1"/>
                <w:kern w:val="1"/>
                <w:sz w:val="20"/>
                <w:szCs w:val="20"/>
              </w:rPr>
            </w:pPr>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2162CE" w:rsidRPr="008176A5" w:rsidRDefault="002162CE" w:rsidP="002162CE">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2162CE" w:rsidRPr="008176A5" w:rsidRDefault="002162CE" w:rsidP="002162CE">
            <w:pPr>
              <w:tabs>
                <w:tab w:val="left" w:pos="2820"/>
              </w:tabs>
              <w:spacing w:after="0" w:line="240" w:lineRule="auto"/>
              <w:jc w:val="center"/>
              <w:rPr>
                <w:rFonts w:ascii="Proba Pro Lt" w:hAnsi="Proba Pro Lt" w:cs="Arial"/>
                <w:i/>
                <w:sz w:val="20"/>
                <w:szCs w:val="20"/>
              </w:rPr>
            </w:pPr>
          </w:p>
        </w:tc>
      </w:tr>
      <w:tr w:rsidR="002162CE" w:rsidRPr="008176A5" w14:paraId="4163D89F"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021CCB00" w14:textId="77777777" w:rsidR="002162CE" w:rsidRPr="008176A5" w:rsidRDefault="00DB7BE2" w:rsidP="002162CE">
            <w:pPr>
              <w:suppressAutoHyphens/>
              <w:spacing w:after="0" w:line="240" w:lineRule="auto"/>
              <w:rPr>
                <w:rFonts w:ascii="Proba Pro Lt" w:hAnsi="Proba Pro Lt"/>
                <w:spacing w:val="-1"/>
                <w:kern w:val="1"/>
                <w:sz w:val="20"/>
                <w:szCs w:val="20"/>
              </w:rPr>
            </w:pPr>
            <w:hyperlink w:anchor="Osnove_bioorganometalne_kemije" w:history="1">
              <w:r w:rsidR="002162CE" w:rsidRPr="008E12DF">
                <w:rPr>
                  <w:rStyle w:val="Hyperlink"/>
                  <w:rFonts w:ascii="Proba Pro Lt" w:hAnsi="Proba Pro Lt"/>
                  <w:spacing w:val="-1"/>
                  <w:kern w:val="1"/>
                  <w:sz w:val="20"/>
                  <w:szCs w:val="20"/>
                </w:rPr>
                <w:t>Osnove bioorganometalne kemije</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25A4812A" w14:textId="77777777" w:rsidR="002162CE" w:rsidRPr="008176A5" w:rsidRDefault="00DB7BE2" w:rsidP="002162CE">
            <w:pPr>
              <w:suppressAutoHyphens/>
              <w:spacing w:after="0" w:line="240" w:lineRule="auto"/>
              <w:rPr>
                <w:rFonts w:ascii="Proba Pro Lt" w:hAnsi="Proba Pro Lt"/>
                <w:spacing w:val="-1"/>
                <w:kern w:val="1"/>
                <w:sz w:val="20"/>
                <w:szCs w:val="20"/>
              </w:rPr>
            </w:pPr>
            <w:hyperlink r:id="rId45" w:history="1">
              <w:r w:rsidR="002162CE" w:rsidRPr="00C806D8">
                <w:rPr>
                  <w:rStyle w:val="Hyperlink"/>
                  <w:rFonts w:ascii="Proba Pro Lt" w:hAnsi="Proba Pro Lt"/>
                  <w:spacing w:val="-1"/>
                  <w:kern w:val="1"/>
                  <w:sz w:val="20"/>
                  <w:szCs w:val="20"/>
                </w:rPr>
                <w:t>Lidija Barišić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BEAA6"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0565AA3D"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vAlign w:val="center"/>
          </w:tcPr>
          <w:p w14:paraId="2840A806"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7ABB0E"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66EFDD"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60CBAB7"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03B3CA76"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06D1E5E" w14:textId="5FAD0994" w:rsidR="002162CE" w:rsidRPr="008176A5" w:rsidRDefault="00DB7BE2" w:rsidP="002162CE">
            <w:pPr>
              <w:suppressAutoHyphens/>
              <w:spacing w:after="0" w:line="240" w:lineRule="auto"/>
              <w:rPr>
                <w:rFonts w:ascii="Proba Pro Lt" w:hAnsi="Proba Pro Lt"/>
                <w:spacing w:val="-1"/>
                <w:kern w:val="1"/>
                <w:sz w:val="20"/>
                <w:szCs w:val="20"/>
              </w:rPr>
            </w:pPr>
            <w:hyperlink w:anchor="Priprava_kiralnih" w:history="1">
              <w:r w:rsidR="002162CE" w:rsidRPr="00664094">
                <w:rPr>
                  <w:rStyle w:val="Hyperlink"/>
                  <w:rFonts w:ascii="Proba Pro Lt" w:hAnsi="Proba Pro Lt"/>
                  <w:spacing w:val="-1"/>
                  <w:kern w:val="1"/>
                  <w:sz w:val="20"/>
                  <w:szCs w:val="20"/>
                </w:rPr>
                <w:t>Priprava kiralnih spojeva katalizirana lipazama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1532BC5D" w14:textId="77777777" w:rsidR="002162CE" w:rsidRPr="008176A5" w:rsidRDefault="00DB7BE2" w:rsidP="002162CE">
            <w:pPr>
              <w:suppressAutoHyphens/>
              <w:spacing w:after="0" w:line="240" w:lineRule="auto"/>
              <w:rPr>
                <w:rFonts w:ascii="Proba Pro Lt" w:hAnsi="Proba Pro Lt"/>
                <w:spacing w:val="-1"/>
                <w:kern w:val="1"/>
                <w:sz w:val="20"/>
                <w:szCs w:val="20"/>
              </w:rPr>
            </w:pPr>
            <w:hyperlink r:id="rId46" w:history="1">
              <w:r w:rsidR="002162CE" w:rsidRPr="001F31D5">
                <w:rPr>
                  <w:rStyle w:val="Hyperlink"/>
                  <w:rFonts w:ascii="Proba Pro Lt" w:hAnsi="Proba Pro Lt"/>
                  <w:spacing w:val="-1"/>
                  <w:kern w:val="1"/>
                  <w:sz w:val="20"/>
                  <w:szCs w:val="20"/>
                </w:rPr>
                <w:t>Senka Djaković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7108CF"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96BE2E9"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vAlign w:val="center"/>
          </w:tcPr>
          <w:p w14:paraId="4AECEC32"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E2E150C"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8EA7A39"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65FC920"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4EC015C6"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670A045" w14:textId="77777777" w:rsidR="002162CE" w:rsidRPr="008176A5" w:rsidRDefault="00DB7BE2" w:rsidP="002162CE">
            <w:pPr>
              <w:suppressAutoHyphens/>
              <w:spacing w:after="0" w:line="240" w:lineRule="auto"/>
              <w:rPr>
                <w:rFonts w:ascii="Proba Pro Lt" w:hAnsi="Proba Pro Lt"/>
                <w:spacing w:val="-1"/>
                <w:kern w:val="1"/>
                <w:sz w:val="20"/>
                <w:szCs w:val="20"/>
              </w:rPr>
            </w:pPr>
            <w:hyperlink w:anchor="Peptidni_mimetici" w:history="1">
              <w:r w:rsidR="002162CE" w:rsidRPr="004F1716">
                <w:rPr>
                  <w:rStyle w:val="Hyperlink"/>
                  <w:rFonts w:ascii="Proba Pro Lt" w:hAnsi="Proba Pro Lt"/>
                  <w:spacing w:val="-1"/>
                  <w:kern w:val="1"/>
                  <w:sz w:val="20"/>
                  <w:szCs w:val="20"/>
                </w:rPr>
                <w:t>Peptidni m</w:t>
              </w:r>
              <w:r w:rsidR="002162CE" w:rsidRPr="004F1716">
                <w:rPr>
                  <w:rStyle w:val="Hyperlink"/>
                  <w:rFonts w:ascii="Proba Pro Lt" w:hAnsi="Proba Pro Lt"/>
                  <w:spacing w:val="-1"/>
                  <w:kern w:val="1"/>
                  <w:sz w:val="20"/>
                  <w:szCs w:val="20"/>
                </w:rPr>
                <w:t>i</w:t>
              </w:r>
              <w:r w:rsidR="002162CE" w:rsidRPr="004F1716">
                <w:rPr>
                  <w:rStyle w:val="Hyperlink"/>
                  <w:rFonts w:ascii="Proba Pro Lt" w:hAnsi="Proba Pro Lt"/>
                  <w:spacing w:val="-1"/>
                  <w:kern w:val="1"/>
                  <w:sz w:val="20"/>
                  <w:szCs w:val="20"/>
                </w:rPr>
                <w:t>metici i pseudopeptidi</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9C13E05" w14:textId="77777777" w:rsidR="002162CE" w:rsidRPr="008176A5" w:rsidRDefault="00DB7BE2" w:rsidP="002162CE">
            <w:pPr>
              <w:suppressAutoHyphens/>
              <w:spacing w:after="0" w:line="240" w:lineRule="auto"/>
              <w:rPr>
                <w:rFonts w:ascii="Proba Pro Lt" w:hAnsi="Proba Pro Lt"/>
                <w:spacing w:val="-1"/>
                <w:kern w:val="1"/>
                <w:sz w:val="20"/>
                <w:szCs w:val="20"/>
              </w:rPr>
            </w:pPr>
            <w:hyperlink r:id="rId47" w:history="1">
              <w:r w:rsidR="002162CE" w:rsidRPr="00C806D8">
                <w:rPr>
                  <w:rStyle w:val="Hyperlink"/>
                  <w:rFonts w:ascii="Proba Pro Lt" w:hAnsi="Proba Pro Lt"/>
                  <w:spacing w:val="-1"/>
                  <w:kern w:val="1"/>
                  <w:sz w:val="20"/>
                  <w:szCs w:val="20"/>
                </w:rPr>
                <w:t>Lidija Barišić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75468C"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201EBB"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vAlign w:val="center"/>
          </w:tcPr>
          <w:p w14:paraId="0E47DCC7"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5ED870C"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62BF83"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B59CAA6"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332F3317"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4F4CB192" w14:textId="77777777" w:rsidR="002162CE" w:rsidRPr="00830B2C" w:rsidRDefault="00DB7BE2" w:rsidP="002162CE">
            <w:pPr>
              <w:suppressAutoHyphens/>
              <w:spacing w:after="0" w:line="240" w:lineRule="auto"/>
              <w:rPr>
                <w:rFonts w:ascii="Proba Pro Lt" w:hAnsi="Proba Pro Lt"/>
                <w:spacing w:val="-1"/>
                <w:kern w:val="1"/>
                <w:sz w:val="20"/>
                <w:szCs w:val="20"/>
              </w:rPr>
            </w:pPr>
            <w:hyperlink w:anchor="Biološka_razgradnja_organskih_spojeva" w:history="1">
              <w:r w:rsidR="002162CE" w:rsidRPr="00830B2C">
                <w:rPr>
                  <w:rStyle w:val="Hyperlink"/>
                  <w:rFonts w:ascii="Proba Pro Lt" w:hAnsi="Proba Pro Lt"/>
                  <w:spacing w:val="-1"/>
                  <w:kern w:val="1"/>
                  <w:sz w:val="20"/>
                  <w:szCs w:val="20"/>
                </w:rPr>
                <w:t>Biološka razgradnja organskih spojeva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4C44FEE3" w14:textId="77777777" w:rsidR="002162CE" w:rsidRPr="00830B2C" w:rsidRDefault="00DB7BE2" w:rsidP="002162CE">
            <w:pPr>
              <w:suppressAutoHyphens/>
              <w:spacing w:after="0" w:line="240" w:lineRule="auto"/>
              <w:rPr>
                <w:rFonts w:ascii="Proba Pro Lt" w:hAnsi="Proba Pro Lt"/>
                <w:sz w:val="20"/>
                <w:szCs w:val="20"/>
              </w:rPr>
            </w:pPr>
            <w:hyperlink r:id="rId48" w:history="1">
              <w:r w:rsidR="002162CE" w:rsidRPr="00830B2C">
                <w:rPr>
                  <w:rStyle w:val="Hyperlink"/>
                  <w:rFonts w:ascii="Proba Pro Lt" w:hAnsi="Proba Pro Lt"/>
                  <w:sz w:val="20"/>
                  <w:szCs w:val="20"/>
                </w:rPr>
                <w:t>Tibela Landeka Dragičević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F323EF"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B636A8" w14:textId="2F9AA729"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05B92AA" w14:textId="6A055CC2" w:rsidR="002162CE" w:rsidRPr="00830B2C" w:rsidRDefault="002162CE" w:rsidP="002162CE">
            <w:pPr>
              <w:suppressAutoHyphen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6501D" w14:textId="77777777" w:rsidR="002162CE" w:rsidRPr="00830B2C"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70C1F89"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7228AAE"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3989A09E"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380CA46" w14:textId="77777777" w:rsidR="002162CE" w:rsidRPr="008176A5" w:rsidRDefault="00DB7BE2" w:rsidP="002162CE">
            <w:pPr>
              <w:suppressAutoHyphens/>
              <w:spacing w:after="0" w:line="240" w:lineRule="auto"/>
              <w:rPr>
                <w:rFonts w:ascii="Proba Pro Lt" w:hAnsi="Proba Pro Lt"/>
                <w:spacing w:val="-1"/>
                <w:kern w:val="1"/>
                <w:sz w:val="20"/>
                <w:szCs w:val="20"/>
              </w:rPr>
            </w:pPr>
            <w:hyperlink w:anchor="Proizvodnja_primjena_pekarskog" w:history="1">
              <w:r w:rsidR="002162CE" w:rsidRPr="00663E9A">
                <w:rPr>
                  <w:rStyle w:val="Hyperlink"/>
                  <w:rFonts w:ascii="Proba Pro Lt" w:hAnsi="Proba Pro Lt"/>
                  <w:spacing w:val="-1"/>
                  <w:kern w:val="1"/>
                  <w:sz w:val="20"/>
                  <w:szCs w:val="20"/>
                </w:rPr>
                <w:t>Proizvodnja i primjena pekarskog i prehrambenog kvasca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EDCDDC2" w14:textId="77777777" w:rsidR="002162CE" w:rsidRPr="008176A5" w:rsidRDefault="00DB7BE2" w:rsidP="002162CE">
            <w:pPr>
              <w:suppressAutoHyphens/>
              <w:spacing w:after="0" w:line="240" w:lineRule="auto"/>
              <w:rPr>
                <w:rFonts w:ascii="Proba Pro Lt" w:hAnsi="Proba Pro Lt"/>
                <w:spacing w:val="-1"/>
                <w:kern w:val="1"/>
                <w:sz w:val="20"/>
                <w:szCs w:val="20"/>
              </w:rPr>
            </w:pPr>
            <w:hyperlink r:id="rId49" w:history="1">
              <w:r w:rsidR="002162CE" w:rsidRPr="006E2350">
                <w:rPr>
                  <w:rStyle w:val="Hyperlink"/>
                  <w:rFonts w:ascii="Proba Pro Lt" w:hAnsi="Proba Pro Lt"/>
                  <w:spacing w:val="-1"/>
                  <w:kern w:val="1"/>
                  <w:sz w:val="20"/>
                  <w:szCs w:val="20"/>
                </w:rPr>
                <w:t>Jasna Mrvčić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343EC1"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215865CE"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tcPr>
          <w:p w14:paraId="574654B2"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02C07BB"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316D51"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73BBB35"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44EB7E16"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3A10341B" w:rsidR="002162CE" w:rsidRPr="008176A5" w:rsidRDefault="00DB7BE2" w:rsidP="002162CE">
            <w:pPr>
              <w:suppressAutoHyphens/>
              <w:spacing w:after="0" w:line="240" w:lineRule="auto"/>
              <w:rPr>
                <w:rFonts w:ascii="Proba Pro Lt" w:hAnsi="Proba Pro Lt"/>
                <w:spacing w:val="-1"/>
                <w:kern w:val="1"/>
                <w:sz w:val="20"/>
                <w:szCs w:val="20"/>
              </w:rPr>
            </w:pPr>
            <w:hyperlink w:anchor="Modeliranje_kemometrija" w:history="1">
              <w:r w:rsidR="002162CE" w:rsidRPr="00D54B0D">
                <w:rPr>
                  <w:rStyle w:val="Hyperlink"/>
                  <w:rFonts w:ascii="Proba Pro Lt" w:hAnsi="Proba Pro Lt"/>
                  <w:spacing w:val="-1"/>
                  <w:kern w:val="1"/>
                  <w:sz w:val="20"/>
                  <w:szCs w:val="20"/>
                </w:rPr>
                <w:t>Modeliranje u prehrambenom inženjerstvu</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0E21EA3C" w:rsidR="002162CE" w:rsidRPr="008176A5" w:rsidRDefault="00DB7BE2" w:rsidP="002162CE">
            <w:pPr>
              <w:suppressAutoHyphens/>
              <w:spacing w:after="0" w:line="240" w:lineRule="auto"/>
              <w:rPr>
                <w:rFonts w:ascii="Proba Pro Lt" w:hAnsi="Proba Pro Lt"/>
                <w:spacing w:val="-1"/>
                <w:kern w:val="1"/>
                <w:sz w:val="20"/>
                <w:szCs w:val="20"/>
              </w:rPr>
            </w:pPr>
            <w:hyperlink r:id="rId50" w:history="1">
              <w:r w:rsidR="002162CE" w:rsidRPr="000B4D6E">
                <w:rPr>
                  <w:rStyle w:val="Hyperlink"/>
                  <w:rFonts w:ascii="Proba Pro Lt" w:hAnsi="Proba Pro Lt"/>
                  <w:spacing w:val="-1"/>
                  <w:kern w:val="1"/>
                  <w:sz w:val="20"/>
                  <w:szCs w:val="20"/>
                </w:rPr>
                <w:t>Jasenka Gajdoš Kljusurić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43855061"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tcPr>
          <w:p w14:paraId="3FA7E2B5" w14:textId="0703491A"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1AB98E8F"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6E9923B8" w:rsidR="002162CE" w:rsidRPr="008176A5" w:rsidRDefault="00DB7BE2" w:rsidP="002162CE">
            <w:pPr>
              <w:suppressAutoHyphens/>
              <w:spacing w:after="0" w:line="240" w:lineRule="auto"/>
              <w:rPr>
                <w:rFonts w:ascii="Proba Pro Lt" w:hAnsi="Proba Pro Lt"/>
                <w:spacing w:val="-1"/>
                <w:kern w:val="1"/>
                <w:sz w:val="20"/>
                <w:szCs w:val="20"/>
              </w:rPr>
            </w:pPr>
            <w:hyperlink w:anchor="Zelena_kemija" w:history="1">
              <w:r w:rsidR="002162CE" w:rsidRPr="00D54B0D">
                <w:rPr>
                  <w:rStyle w:val="Hyperlink"/>
                  <w:rFonts w:ascii="Proba Pro Lt" w:hAnsi="Proba Pro Lt"/>
                  <w:spacing w:val="-1"/>
                  <w:kern w:val="1"/>
                  <w:sz w:val="20"/>
                  <w:szCs w:val="20"/>
                </w:rPr>
                <w:t>Zelena kemija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7A7B3D7D" w:rsidR="002162CE" w:rsidRPr="008176A5" w:rsidRDefault="00DB7BE2" w:rsidP="002162CE">
            <w:pPr>
              <w:suppressAutoHyphens/>
              <w:spacing w:after="0" w:line="240" w:lineRule="auto"/>
              <w:rPr>
                <w:rFonts w:ascii="Proba Pro Lt" w:hAnsi="Proba Pro Lt"/>
                <w:spacing w:val="-1"/>
                <w:kern w:val="1"/>
                <w:sz w:val="20"/>
                <w:szCs w:val="20"/>
              </w:rPr>
            </w:pPr>
            <w:hyperlink r:id="rId51" w:history="1">
              <w:r w:rsidR="002162CE" w:rsidRPr="007F5DB6">
                <w:rPr>
                  <w:rStyle w:val="Hyperlink"/>
                  <w:rFonts w:ascii="Proba Pro Lt" w:hAnsi="Proba Pro Lt"/>
                  <w:spacing w:val="-1"/>
                  <w:kern w:val="1"/>
                  <w:sz w:val="20"/>
                  <w:szCs w:val="20"/>
                </w:rPr>
                <w:t>Mojca Čakić Smenečić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22543041"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vAlign w:val="center"/>
          </w:tcPr>
          <w:p w14:paraId="6CDF1118" w14:textId="24180F3D"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097699DE"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22ED7D1A" w:rsidR="002162CE" w:rsidRPr="008176A5" w:rsidRDefault="00DB7BE2" w:rsidP="002162CE">
            <w:pPr>
              <w:suppressAutoHyphens/>
              <w:spacing w:after="0" w:line="240" w:lineRule="auto"/>
              <w:rPr>
                <w:rFonts w:ascii="Proba Pro Lt" w:hAnsi="Proba Pro Lt"/>
                <w:spacing w:val="-1"/>
                <w:kern w:val="1"/>
                <w:sz w:val="20"/>
                <w:szCs w:val="20"/>
              </w:rPr>
            </w:pPr>
            <w:hyperlink w:anchor="Programiranje_bioinformatici" w:history="1">
              <w:r w:rsidR="002162CE" w:rsidRPr="0005642A">
                <w:rPr>
                  <w:rStyle w:val="Hyperlink"/>
                  <w:rFonts w:ascii="Proba Pro Lt" w:hAnsi="Proba Pro Lt"/>
                  <w:spacing w:val="-1"/>
                  <w:kern w:val="1"/>
                  <w:sz w:val="20"/>
                  <w:szCs w:val="20"/>
                </w:rPr>
                <w:t>Programiranje u bioinformatici</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1CB79FD5" w:rsidR="002162CE" w:rsidRPr="008176A5" w:rsidRDefault="00DB7BE2" w:rsidP="009A1C42">
            <w:pPr>
              <w:suppressAutoHyphens/>
              <w:spacing w:after="0" w:line="240" w:lineRule="auto"/>
              <w:rPr>
                <w:rFonts w:ascii="Proba Pro Lt" w:hAnsi="Proba Pro Lt"/>
                <w:spacing w:val="-1"/>
                <w:kern w:val="1"/>
                <w:sz w:val="20"/>
                <w:szCs w:val="20"/>
              </w:rPr>
            </w:pPr>
            <w:hyperlink r:id="rId52" w:history="1">
              <w:r w:rsidR="009A1C42" w:rsidRPr="009A1C42">
                <w:rPr>
                  <w:rStyle w:val="Hyperlink"/>
                  <w:rFonts w:ascii="Proba Pro Lt" w:hAnsi="Proba Pro Lt"/>
                  <w:spacing w:val="-1"/>
                  <w:kern w:val="1"/>
                  <w:sz w:val="20"/>
                  <w:szCs w:val="20"/>
                </w:rPr>
                <w:t>Janko Diminić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5295AC84"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tcPr>
          <w:p w14:paraId="15A9026B" w14:textId="7C063499"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320973" w:rsidRPr="008176A5" w14:paraId="675A8B6A" w14:textId="77777777" w:rsidTr="0072738A">
        <w:trPr>
          <w:trHeight w:val="70"/>
        </w:trPr>
        <w:sdt>
          <w:sdtPr>
            <w:rPr>
              <w:rFonts w:ascii="Proba Pro Lt" w:hAnsi="Proba Pro Lt"/>
              <w:sz w:val="20"/>
              <w:szCs w:val="20"/>
            </w:rPr>
            <w:id w:val="624584143"/>
            <w:placeholder>
              <w:docPart w:val="B556E9E37DD54D31998371C7EDC03DAA"/>
            </w:placeholder>
          </w:sdtPr>
          <w:sdtEndPr/>
          <w:sdtContent>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C53AF1F" w14:textId="0ADA28EA" w:rsidR="00320973" w:rsidRDefault="00DB7BE2" w:rsidP="00320973">
                <w:pPr>
                  <w:suppressAutoHyphens/>
                  <w:spacing w:after="0" w:line="240" w:lineRule="auto"/>
                </w:pPr>
                <w:hyperlink w:anchor="Mikrobiološke_kemijsko_fizikalne" w:history="1">
                  <w:r w:rsidR="00320973" w:rsidRPr="00320973">
                    <w:rPr>
                      <w:rStyle w:val="Hyperlink"/>
                      <w:rFonts w:ascii="Proba Pro Lt" w:hAnsi="Proba Pro Lt"/>
                      <w:sz w:val="20"/>
                      <w:szCs w:val="20"/>
                    </w:rPr>
                    <w:t>Mikrobiološke i kemijsko-fizikalne metode nadzora procesa proizvodnje piva</w:t>
                  </w:r>
                </w:hyperlink>
              </w:p>
            </w:tc>
          </w:sdtContent>
        </w:sdt>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1720A01" w14:textId="607FC005" w:rsidR="00320973" w:rsidRPr="00320973" w:rsidRDefault="00DB7BE2" w:rsidP="00320973">
            <w:pPr>
              <w:suppressAutoHyphens/>
              <w:spacing w:after="0" w:line="240" w:lineRule="auto"/>
              <w:rPr>
                <w:rFonts w:ascii="Proba Pro Lt" w:hAnsi="Proba Pro Lt"/>
                <w:sz w:val="20"/>
                <w:szCs w:val="20"/>
              </w:rPr>
            </w:pPr>
            <w:hyperlink r:id="rId53" w:history="1">
              <w:r w:rsidR="00320973" w:rsidRPr="00320973">
                <w:rPr>
                  <w:rStyle w:val="Hyperlink"/>
                  <w:rFonts w:ascii="Proba Pro Lt" w:hAnsi="Proba Pro Lt"/>
                  <w:sz w:val="20"/>
                  <w:szCs w:val="20"/>
                  <w:lang w:val="en-GB"/>
                </w:rPr>
                <w:t>Sunčica Beluhan</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F6CF16" w14:textId="1FF65E27" w:rsidR="00320973" w:rsidRPr="008176A5" w:rsidRDefault="00320973" w:rsidP="00320973">
            <w:pPr>
              <w:suppressAutoHyphens/>
              <w:spacing w:after="0" w:line="240" w:lineRule="auto"/>
              <w:jc w:val="center"/>
              <w:rPr>
                <w:rFonts w:ascii="Proba Pro Lt" w:hAnsi="Proba Pro Lt"/>
                <w:spacing w:val="-1"/>
                <w:kern w:val="1"/>
                <w:sz w:val="20"/>
                <w:szCs w:val="20"/>
              </w:rPr>
            </w:pPr>
            <w:r w:rsidRPr="009C5A63">
              <w:rPr>
                <w:rFonts w:ascii="Proba Pro Lt" w:hAnsi="Proba Pro Lt"/>
                <w:spacing w:val="-1"/>
                <w:kern w:val="1"/>
                <w:sz w:val="20"/>
                <w:szCs w:val="20"/>
                <w:lang w:val="en-GB"/>
              </w:rPr>
              <w:t>16</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D734940" w14:textId="4986CBF1" w:rsidR="00320973" w:rsidRPr="008176A5" w:rsidRDefault="00320973" w:rsidP="00320973">
            <w:pPr>
              <w:suppressAutoHyphens/>
              <w:spacing w:after="0" w:line="240" w:lineRule="auto"/>
              <w:jc w:val="center"/>
              <w:rPr>
                <w:rFonts w:ascii="Proba Pro Lt" w:hAnsi="Proba Pro Lt"/>
                <w:spacing w:val="-1"/>
                <w:kern w:val="1"/>
                <w:sz w:val="20"/>
                <w:szCs w:val="20"/>
              </w:rPr>
            </w:pPr>
            <w:r w:rsidRPr="009C5A63">
              <w:rPr>
                <w:rFonts w:ascii="Proba Pro Lt" w:hAnsi="Proba Pro Lt"/>
                <w:spacing w:val="-1"/>
                <w:kern w:val="1"/>
                <w:sz w:val="20"/>
                <w:szCs w:val="20"/>
                <w:lang w:val="en-GB"/>
              </w:rPr>
              <w:t>6</w:t>
            </w:r>
          </w:p>
        </w:tc>
        <w:tc>
          <w:tcPr>
            <w:tcW w:w="270" w:type="pct"/>
            <w:tcBorders>
              <w:top w:val="single" w:sz="4" w:space="0" w:color="auto"/>
              <w:left w:val="single" w:sz="4" w:space="0" w:color="auto"/>
              <w:bottom w:val="single" w:sz="4" w:space="0" w:color="auto"/>
              <w:right w:val="single" w:sz="4" w:space="0" w:color="auto"/>
            </w:tcBorders>
            <w:vAlign w:val="center"/>
          </w:tcPr>
          <w:p w14:paraId="6ACDCFF3" w14:textId="534ACB38" w:rsidR="00320973" w:rsidRDefault="00320973" w:rsidP="00320973">
            <w:pPr>
              <w:suppressAutoHyphens/>
              <w:spacing w:after="0" w:line="240" w:lineRule="auto"/>
              <w:jc w:val="center"/>
              <w:rPr>
                <w:rFonts w:ascii="Proba Pro Lt" w:hAnsi="Proba Pro Lt"/>
                <w:spacing w:val="-1"/>
                <w:kern w:val="2"/>
                <w:sz w:val="20"/>
                <w:szCs w:val="20"/>
              </w:rPr>
            </w:pPr>
            <w:r w:rsidRPr="009C5A63">
              <w:rPr>
                <w:rFonts w:ascii="Proba Pro Lt" w:hAnsi="Proba Pro Lt"/>
                <w:spacing w:val="-1"/>
                <w:kern w:val="2"/>
                <w:sz w:val="20"/>
                <w:szCs w:val="20"/>
                <w:lang w:val="en-GB"/>
              </w:rPr>
              <w:t>18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AF83DA" w14:textId="7763080B" w:rsidR="00320973" w:rsidRPr="008176A5" w:rsidRDefault="00320973" w:rsidP="00320973">
            <w:pPr>
              <w:tabs>
                <w:tab w:val="left" w:pos="2820"/>
              </w:tabs>
              <w:spacing w:after="0" w:line="240" w:lineRule="auto"/>
              <w:jc w:val="center"/>
              <w:rPr>
                <w:rFonts w:ascii="Proba Pro Lt" w:hAnsi="Proba Pro Lt" w:cs="Arial"/>
                <w:sz w:val="20"/>
                <w:szCs w:val="20"/>
              </w:rPr>
            </w:pPr>
            <w:r w:rsidRPr="009C5A63">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C6235AA" w14:textId="2D3892FF" w:rsidR="00320973" w:rsidRPr="008176A5" w:rsidRDefault="00320973" w:rsidP="00320973">
            <w:pPr>
              <w:suppressAutoHyphens/>
              <w:spacing w:after="0" w:line="240" w:lineRule="auto"/>
              <w:jc w:val="center"/>
              <w:rPr>
                <w:rFonts w:ascii="Proba Pro Lt" w:hAnsi="Proba Pro Lt"/>
                <w:spacing w:val="-1"/>
                <w:kern w:val="1"/>
                <w:sz w:val="20"/>
                <w:szCs w:val="20"/>
              </w:rPr>
            </w:pPr>
            <w:r w:rsidRPr="009C5A63">
              <w:rPr>
                <w:rFonts w:ascii="Proba Pro Lt" w:hAnsi="Proba Pro Lt"/>
                <w:spacing w:val="-1"/>
                <w:kern w:val="1"/>
                <w:sz w:val="20"/>
                <w:szCs w:val="20"/>
                <w:lang w:val="en-GB"/>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EB16ACA" w14:textId="77E256FE" w:rsidR="00320973" w:rsidRPr="008176A5" w:rsidRDefault="00320973" w:rsidP="00320973">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70920" w:rsidRPr="008176A5" w14:paraId="47E733AA"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3C983D9" w14:textId="52BAE235" w:rsidR="00870920" w:rsidRDefault="00DB7BE2" w:rsidP="00320973">
            <w:pPr>
              <w:suppressAutoHyphens/>
              <w:spacing w:after="0" w:line="240" w:lineRule="auto"/>
              <w:rPr>
                <w:rFonts w:ascii="Proba Pro Lt" w:hAnsi="Proba Pro Lt"/>
                <w:sz w:val="20"/>
                <w:szCs w:val="20"/>
              </w:rPr>
            </w:pPr>
            <w:hyperlink w:anchor="Biotransformacije" w:history="1">
              <w:r w:rsidR="00870920" w:rsidRPr="00726F9A">
                <w:rPr>
                  <w:rStyle w:val="Hyperlink"/>
                  <w:rFonts w:ascii="Proba Pro Lt" w:hAnsi="Proba Pro Lt"/>
                  <w:sz w:val="20"/>
                  <w:szCs w:val="20"/>
                </w:rPr>
                <w:t>Biotransformacije</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4D40C26" w14:textId="79023708" w:rsidR="00870920" w:rsidRDefault="00DB7BE2" w:rsidP="00320973">
            <w:pPr>
              <w:suppressAutoHyphens/>
              <w:spacing w:after="0" w:line="240" w:lineRule="auto"/>
              <w:rPr>
                <w:rStyle w:val="Hyperlink"/>
                <w:rFonts w:ascii="Proba Pro Lt" w:hAnsi="Proba Pro Lt"/>
                <w:sz w:val="20"/>
                <w:szCs w:val="20"/>
                <w:lang w:val="en-GB"/>
              </w:rPr>
            </w:pPr>
            <w:hyperlink r:id="rId54" w:history="1">
              <w:r w:rsidR="00870920" w:rsidRPr="00870920">
                <w:rPr>
                  <w:rStyle w:val="Hyperlink"/>
                  <w:rFonts w:ascii="Proba Pro Lt" w:hAnsi="Proba Pro Lt"/>
                  <w:sz w:val="20"/>
                  <w:szCs w:val="20"/>
                  <w:lang w:val="en-GB"/>
                </w:rPr>
                <w:t>Marina Cvjetko Bubalo</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E2F25D" w14:textId="356C44A7" w:rsidR="00870920" w:rsidRPr="009C5A63" w:rsidRDefault="00870920" w:rsidP="00320973">
            <w:pPr>
              <w:suppressAutoHyphens/>
              <w:spacing w:after="0" w:line="240" w:lineRule="auto"/>
              <w:jc w:val="center"/>
              <w:rPr>
                <w:rFonts w:ascii="Proba Pro Lt" w:hAnsi="Proba Pro Lt"/>
                <w:spacing w:val="-1"/>
                <w:kern w:val="1"/>
                <w:sz w:val="20"/>
                <w:szCs w:val="20"/>
                <w:lang w:val="en-GB"/>
              </w:rPr>
            </w:pPr>
            <w:r>
              <w:rPr>
                <w:rFonts w:ascii="Proba Pro Lt" w:hAnsi="Proba Pro Lt"/>
                <w:spacing w:val="-1"/>
                <w:kern w:val="1"/>
                <w:sz w:val="20"/>
                <w:szCs w:val="20"/>
                <w:lang w:val="en-GB"/>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6E788444" w14:textId="1592830D" w:rsidR="00870920" w:rsidRPr="009C5A63" w:rsidRDefault="00870920" w:rsidP="00320973">
            <w:pPr>
              <w:suppressAutoHyphens/>
              <w:spacing w:after="0" w:line="240" w:lineRule="auto"/>
              <w:jc w:val="center"/>
              <w:rPr>
                <w:rFonts w:ascii="Proba Pro Lt" w:hAnsi="Proba Pro Lt"/>
                <w:spacing w:val="-1"/>
                <w:kern w:val="1"/>
                <w:sz w:val="20"/>
                <w:szCs w:val="20"/>
                <w:lang w:val="en-GB"/>
              </w:rPr>
            </w:pPr>
            <w:r>
              <w:rPr>
                <w:rFonts w:ascii="Proba Pro Lt" w:hAnsi="Proba Pro Lt"/>
                <w:spacing w:val="-1"/>
                <w:kern w:val="1"/>
                <w:sz w:val="20"/>
                <w:szCs w:val="20"/>
                <w:lang w:val="en-GB"/>
              </w:rPr>
              <w:t>0</w:t>
            </w:r>
          </w:p>
        </w:tc>
        <w:tc>
          <w:tcPr>
            <w:tcW w:w="270" w:type="pct"/>
            <w:tcBorders>
              <w:top w:val="single" w:sz="4" w:space="0" w:color="auto"/>
              <w:left w:val="single" w:sz="4" w:space="0" w:color="auto"/>
              <w:bottom w:val="single" w:sz="4" w:space="0" w:color="auto"/>
              <w:right w:val="single" w:sz="4" w:space="0" w:color="auto"/>
            </w:tcBorders>
            <w:vAlign w:val="center"/>
          </w:tcPr>
          <w:p w14:paraId="20772488" w14:textId="30BA4F08" w:rsidR="00870920" w:rsidRPr="009C5A63" w:rsidRDefault="00870920" w:rsidP="00320973">
            <w:pPr>
              <w:suppressAutoHyphens/>
              <w:spacing w:after="0" w:line="240" w:lineRule="auto"/>
              <w:jc w:val="center"/>
              <w:rPr>
                <w:rFonts w:ascii="Proba Pro Lt" w:hAnsi="Proba Pro Lt"/>
                <w:spacing w:val="-1"/>
                <w:kern w:val="2"/>
                <w:sz w:val="20"/>
                <w:szCs w:val="20"/>
                <w:lang w:val="en-GB"/>
              </w:rPr>
            </w:pPr>
            <w:r>
              <w:rPr>
                <w:rFonts w:ascii="Proba Pro Lt" w:hAnsi="Proba Pro Lt"/>
                <w:spacing w:val="-1"/>
                <w:kern w:val="2"/>
                <w:sz w:val="20"/>
                <w:szCs w:val="20"/>
                <w:lang w:val="en-GB"/>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5C14AC1" w14:textId="7676C06B" w:rsidR="00870920" w:rsidRPr="009C5A63" w:rsidRDefault="00870920" w:rsidP="00320973">
            <w:pPr>
              <w:tabs>
                <w:tab w:val="left" w:pos="2820"/>
              </w:tabs>
              <w:spacing w:after="0" w:line="240" w:lineRule="auto"/>
              <w:jc w:val="center"/>
              <w:rPr>
                <w:rFonts w:ascii="Proba Pro Lt" w:hAnsi="Proba Pro Lt" w:cs="Arial"/>
                <w:sz w:val="20"/>
                <w:szCs w:val="20"/>
                <w:lang w:val="en-GB"/>
              </w:rPr>
            </w:pPr>
            <w:r>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35D7D52" w14:textId="44C0B2E5" w:rsidR="00870920" w:rsidRPr="009C5A63" w:rsidRDefault="00870920" w:rsidP="00320973">
            <w:pPr>
              <w:suppressAutoHyphens/>
              <w:spacing w:after="0" w:line="240" w:lineRule="auto"/>
              <w:jc w:val="center"/>
              <w:rPr>
                <w:rFonts w:ascii="Proba Pro Lt" w:hAnsi="Proba Pro Lt"/>
                <w:spacing w:val="-1"/>
                <w:kern w:val="1"/>
                <w:sz w:val="20"/>
                <w:szCs w:val="20"/>
                <w:lang w:val="en-GB"/>
              </w:rPr>
            </w:pPr>
            <w:r>
              <w:rPr>
                <w:rFonts w:ascii="Proba Pro Lt" w:hAnsi="Proba Pro Lt"/>
                <w:spacing w:val="-1"/>
                <w:kern w:val="1"/>
                <w:sz w:val="20"/>
                <w:szCs w:val="20"/>
                <w:lang w:val="en-GB"/>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49D76E7" w14:textId="6506154E" w:rsidR="00870920" w:rsidRPr="008176A5" w:rsidRDefault="00870920" w:rsidP="00320973">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izborni</w:t>
            </w:r>
          </w:p>
        </w:tc>
      </w:tr>
    </w:tbl>
    <w:p w14:paraId="7AD8F82C" w14:textId="742C0016" w:rsidR="00CD5844" w:rsidRPr="00CD5844" w:rsidRDefault="00CD5844" w:rsidP="00CD5844">
      <w:pPr>
        <w:spacing w:after="0" w:line="240" w:lineRule="auto"/>
        <w:rPr>
          <w:rFonts w:ascii="Proba Pro Lt" w:hAnsi="Proba Pro Lt" w:cs="Cambria"/>
          <w:sz w:val="20"/>
          <w:szCs w:val="20"/>
        </w:rPr>
      </w:pPr>
      <w:r w:rsidRPr="00CD5844">
        <w:rPr>
          <w:rFonts w:ascii="Proba Pro Lt" w:hAnsi="Proba Pro Lt" w:cs="Cambria"/>
          <w:sz w:val="20"/>
          <w:szCs w:val="20"/>
        </w:rPr>
        <w:t>*</w:t>
      </w:r>
      <w:r>
        <w:rPr>
          <w:rFonts w:ascii="Proba Pro Lt" w:hAnsi="Proba Pro Lt" w:cs="Cambria"/>
          <w:sz w:val="20"/>
          <w:szCs w:val="20"/>
        </w:rPr>
        <w:t xml:space="preserve"> izvodi se</w:t>
      </w:r>
      <w:r w:rsidRPr="00CD5844">
        <w:rPr>
          <w:rFonts w:ascii="Proba Pro Lt" w:hAnsi="Proba Pro Lt" w:cs="Cambria"/>
          <w:sz w:val="20"/>
          <w:szCs w:val="20"/>
        </w:rPr>
        <w:t xml:space="preserve"> sukladno </w:t>
      </w:r>
      <w:r>
        <w:rPr>
          <w:rFonts w:ascii="Proba Pro Lt" w:hAnsi="Proba Pro Lt" w:cs="Cambria"/>
          <w:sz w:val="20"/>
          <w:szCs w:val="20"/>
        </w:rPr>
        <w:t>izvedbenom planu</w:t>
      </w:r>
      <w:r w:rsidRPr="00CD5844">
        <w:rPr>
          <w:rFonts w:ascii="Proba Pro Lt" w:hAnsi="Proba Pro Lt" w:cs="Cambria"/>
          <w:sz w:val="20"/>
          <w:szCs w:val="20"/>
        </w:rPr>
        <w:t xml:space="preserve"> nastave </w:t>
      </w:r>
      <w:r>
        <w:rPr>
          <w:rFonts w:ascii="Proba Pro Lt" w:hAnsi="Proba Pro Lt" w:cs="Cambria"/>
          <w:sz w:val="20"/>
          <w:szCs w:val="20"/>
        </w:rPr>
        <w:t>matičnog fakulteta (FSB) z</w:t>
      </w:r>
      <w:r w:rsidRPr="00CD5844">
        <w:rPr>
          <w:rFonts w:ascii="Proba Pro Lt" w:hAnsi="Proba Pro Lt" w:cs="Cambria"/>
          <w:sz w:val="20"/>
          <w:szCs w:val="20"/>
        </w:rPr>
        <w:t>a teku</w:t>
      </w:r>
      <w:r w:rsidRPr="00CD5844">
        <w:rPr>
          <w:rFonts w:ascii="Proba Pro Lt" w:hAnsi="Proba Pro Lt" w:cs="Proba Pro Lt"/>
          <w:sz w:val="20"/>
          <w:szCs w:val="20"/>
        </w:rPr>
        <w:t>ć</w:t>
      </w:r>
      <w:r w:rsidRPr="00CD5844">
        <w:rPr>
          <w:rFonts w:ascii="Proba Pro Lt" w:hAnsi="Proba Pro Lt" w:cs="Cambria"/>
          <w:sz w:val="20"/>
          <w:szCs w:val="20"/>
        </w:rPr>
        <w:t>u akademsku godinu</w:t>
      </w:r>
    </w:p>
    <w:p w14:paraId="3D941F7A" w14:textId="77777777" w:rsidR="001C6CB5" w:rsidRPr="008176A5" w:rsidRDefault="001C6CB5" w:rsidP="008176A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04"/>
        <w:gridCol w:w="2369"/>
        <w:gridCol w:w="497"/>
        <w:gridCol w:w="635"/>
        <w:gridCol w:w="572"/>
        <w:gridCol w:w="918"/>
        <w:gridCol w:w="797"/>
        <w:gridCol w:w="1244"/>
      </w:tblGrid>
      <w:tr w:rsidR="00701B06" w:rsidRPr="008176A5" w14:paraId="5CACA3E7" w14:textId="77777777" w:rsidTr="00FD0202">
        <w:tc>
          <w:tcPr>
            <w:tcW w:w="5000" w:type="pct"/>
            <w:gridSpan w:val="8"/>
            <w:tcBorders>
              <w:top w:val="single" w:sz="12" w:space="0" w:color="auto"/>
            </w:tcBorders>
          </w:tcPr>
          <w:p w14:paraId="059C6A74" w14:textId="48E38AC9"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II  </w:t>
            </w:r>
          </w:p>
        </w:tc>
      </w:tr>
      <w:tr w:rsidR="00701B06" w:rsidRPr="008176A5" w14:paraId="5F4513FF" w14:textId="77777777" w:rsidTr="00FD0202">
        <w:tc>
          <w:tcPr>
            <w:tcW w:w="5000" w:type="pct"/>
            <w:gridSpan w:val="8"/>
            <w:tcBorders>
              <w:bottom w:val="single" w:sz="12" w:space="0" w:color="auto"/>
            </w:tcBorders>
          </w:tcPr>
          <w:p w14:paraId="6618C4DC" w14:textId="733B15CA"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701B06" w:rsidRPr="008176A5" w14:paraId="53A36E50" w14:textId="77777777" w:rsidTr="006A209A">
        <w:tc>
          <w:tcPr>
            <w:tcW w:w="1631" w:type="pct"/>
            <w:tcBorders>
              <w:top w:val="single" w:sz="12" w:space="0" w:color="auto"/>
              <w:bottom w:val="single" w:sz="12" w:space="0" w:color="auto"/>
            </w:tcBorders>
            <w:shd w:val="clear" w:color="auto" w:fill="00A0DC"/>
            <w:vAlign w:val="center"/>
          </w:tcPr>
          <w:p w14:paraId="781D02F0"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35" w:type="pct"/>
            <w:tcBorders>
              <w:top w:val="single" w:sz="12" w:space="0" w:color="auto"/>
              <w:bottom w:val="single" w:sz="12" w:space="0" w:color="auto"/>
            </w:tcBorders>
            <w:shd w:val="clear" w:color="auto" w:fill="00A0DC"/>
            <w:vAlign w:val="center"/>
          </w:tcPr>
          <w:p w14:paraId="0C06A135" w14:textId="2DB1C454"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304" w:type="pct"/>
            <w:tcBorders>
              <w:top w:val="single" w:sz="12" w:space="0" w:color="auto"/>
              <w:bottom w:val="single" w:sz="12" w:space="0" w:color="auto"/>
            </w:tcBorders>
            <w:shd w:val="clear" w:color="auto" w:fill="00A0DC"/>
            <w:vAlign w:val="center"/>
          </w:tcPr>
          <w:p w14:paraId="7A422FE0"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74" w:type="pct"/>
            <w:tcBorders>
              <w:top w:val="single" w:sz="12" w:space="0" w:color="auto"/>
              <w:bottom w:val="single" w:sz="12" w:space="0" w:color="auto"/>
            </w:tcBorders>
            <w:shd w:val="clear" w:color="auto" w:fill="00A0DC"/>
            <w:vAlign w:val="center"/>
          </w:tcPr>
          <w:p w14:paraId="583390CC"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0552C6DB"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17793B" w:rsidRPr="008176A5" w14:paraId="53D359E6" w14:textId="77777777" w:rsidTr="00FF3DD1">
        <w:tc>
          <w:tcPr>
            <w:tcW w:w="1631" w:type="pct"/>
            <w:tcBorders>
              <w:top w:val="single" w:sz="12" w:space="0" w:color="auto"/>
              <w:bottom w:val="single" w:sz="4" w:space="0" w:color="auto"/>
            </w:tcBorders>
            <w:shd w:val="clear" w:color="auto" w:fill="auto"/>
            <w:vAlign w:val="center"/>
          </w:tcPr>
          <w:p w14:paraId="3FCBDA17" w14:textId="152DD38F" w:rsidR="0017793B" w:rsidRPr="008176A5" w:rsidRDefault="001D6545"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rad</w:t>
            </w:r>
          </w:p>
        </w:tc>
        <w:tc>
          <w:tcPr>
            <w:tcW w:w="1135" w:type="pct"/>
            <w:tcBorders>
              <w:top w:val="single" w:sz="12" w:space="0" w:color="auto"/>
              <w:bottom w:val="single" w:sz="4" w:space="0" w:color="auto"/>
            </w:tcBorders>
            <w:shd w:val="clear" w:color="auto" w:fill="auto"/>
            <w:vAlign w:val="center"/>
          </w:tcPr>
          <w:p w14:paraId="0A7A74D5" w14:textId="0D9C0D9E" w:rsidR="0017793B" w:rsidRPr="008176A5" w:rsidRDefault="0017793B" w:rsidP="008176A5">
            <w:pPr>
              <w:tabs>
                <w:tab w:val="left" w:pos="2820"/>
              </w:tabs>
              <w:spacing w:after="0" w:line="240" w:lineRule="auto"/>
              <w:rPr>
                <w:rFonts w:ascii="Proba Pro Lt" w:hAnsi="Proba Pro Lt" w:cs="Arial"/>
                <w:sz w:val="20"/>
                <w:szCs w:val="20"/>
              </w:rPr>
            </w:pPr>
          </w:p>
        </w:tc>
        <w:tc>
          <w:tcPr>
            <w:tcW w:w="238" w:type="pct"/>
            <w:tcBorders>
              <w:top w:val="single" w:sz="12" w:space="0" w:color="auto"/>
              <w:bottom w:val="single" w:sz="4" w:space="0" w:color="auto"/>
            </w:tcBorders>
            <w:shd w:val="clear" w:color="auto" w:fill="auto"/>
            <w:vAlign w:val="center"/>
          </w:tcPr>
          <w:p w14:paraId="16E0C601" w14:textId="1A19BFBC"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04" w:type="pct"/>
            <w:tcBorders>
              <w:top w:val="single" w:sz="12" w:space="0" w:color="auto"/>
              <w:bottom w:val="single" w:sz="4" w:space="0" w:color="auto"/>
            </w:tcBorders>
            <w:shd w:val="clear" w:color="auto" w:fill="auto"/>
            <w:vAlign w:val="center"/>
          </w:tcPr>
          <w:p w14:paraId="4818D7CC" w14:textId="4C85F635"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300</w:t>
            </w:r>
          </w:p>
        </w:tc>
        <w:tc>
          <w:tcPr>
            <w:tcW w:w="274" w:type="pct"/>
            <w:tcBorders>
              <w:top w:val="single" w:sz="12" w:space="0" w:color="auto"/>
              <w:bottom w:val="single" w:sz="4" w:space="0" w:color="auto"/>
            </w:tcBorders>
            <w:shd w:val="clear" w:color="auto" w:fill="auto"/>
            <w:vAlign w:val="center"/>
          </w:tcPr>
          <w:p w14:paraId="7C1B993A" w14:textId="626A18F9"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150</w:t>
            </w:r>
          </w:p>
        </w:tc>
        <w:tc>
          <w:tcPr>
            <w:tcW w:w="440" w:type="pct"/>
            <w:tcBorders>
              <w:top w:val="single" w:sz="12" w:space="0" w:color="auto"/>
              <w:bottom w:val="single" w:sz="4" w:space="0" w:color="auto"/>
            </w:tcBorders>
            <w:shd w:val="clear" w:color="auto" w:fill="auto"/>
            <w:vAlign w:val="center"/>
          </w:tcPr>
          <w:p w14:paraId="49D24A65" w14:textId="1B4CE645"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2F8C42C1"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30</w:t>
            </w:r>
          </w:p>
        </w:tc>
        <w:tc>
          <w:tcPr>
            <w:tcW w:w="596" w:type="pct"/>
            <w:tcBorders>
              <w:top w:val="single" w:sz="12" w:space="0" w:color="auto"/>
              <w:bottom w:val="single" w:sz="4" w:space="0" w:color="auto"/>
            </w:tcBorders>
            <w:shd w:val="clear" w:color="auto" w:fill="auto"/>
            <w:vAlign w:val="center"/>
          </w:tcPr>
          <w:p w14:paraId="072FE791" w14:textId="47F7F90B"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1D6545" w:rsidRPr="008176A5" w14:paraId="5BD7C1A0" w14:textId="77777777" w:rsidTr="00FF3DD1">
        <w:tc>
          <w:tcPr>
            <w:tcW w:w="1631" w:type="pct"/>
            <w:tcBorders>
              <w:top w:val="single" w:sz="4" w:space="0" w:color="auto"/>
              <w:bottom w:val="single" w:sz="4" w:space="0" w:color="auto"/>
            </w:tcBorders>
            <w:shd w:val="clear" w:color="auto" w:fill="auto"/>
            <w:vAlign w:val="center"/>
          </w:tcPr>
          <w:p w14:paraId="6E2CBD8B" w14:textId="3BA672A5" w:rsidR="001D6545" w:rsidRPr="008176A5" w:rsidRDefault="00DB7BE2" w:rsidP="008176A5">
            <w:pPr>
              <w:tabs>
                <w:tab w:val="left" w:pos="2820"/>
              </w:tabs>
              <w:spacing w:after="0" w:line="240" w:lineRule="auto"/>
              <w:rPr>
                <w:rFonts w:ascii="Proba Pro Lt" w:hAnsi="Proba Pro Lt" w:cs="Arial"/>
                <w:sz w:val="20"/>
                <w:szCs w:val="20"/>
              </w:rPr>
            </w:pPr>
            <w:hyperlink w:anchor="Menadžment" w:history="1">
              <w:r w:rsidR="001D6545" w:rsidRPr="00D54B0D">
                <w:rPr>
                  <w:rStyle w:val="Hyperlink"/>
                  <w:rFonts w:ascii="Proba Pro Lt" w:hAnsi="Proba Pro Lt"/>
                  <w:spacing w:val="-1"/>
                  <w:kern w:val="1"/>
                  <w:sz w:val="20"/>
                  <w:szCs w:val="20"/>
                </w:rPr>
                <w:t>Menadžment</w:t>
              </w:r>
            </w:hyperlink>
          </w:p>
        </w:tc>
        <w:tc>
          <w:tcPr>
            <w:tcW w:w="1135" w:type="pct"/>
            <w:tcBorders>
              <w:top w:val="single" w:sz="4" w:space="0" w:color="auto"/>
              <w:bottom w:val="single" w:sz="4" w:space="0" w:color="auto"/>
            </w:tcBorders>
            <w:shd w:val="clear" w:color="auto" w:fill="auto"/>
            <w:vAlign w:val="center"/>
          </w:tcPr>
          <w:p w14:paraId="45707A67" w14:textId="6830BABC" w:rsidR="001D6545" w:rsidRPr="008176A5" w:rsidRDefault="00DB7BE2" w:rsidP="008176A5">
            <w:pPr>
              <w:tabs>
                <w:tab w:val="left" w:pos="2820"/>
              </w:tabs>
              <w:spacing w:after="0" w:line="240" w:lineRule="auto"/>
              <w:rPr>
                <w:rFonts w:ascii="Proba Pro Lt" w:hAnsi="Proba Pro Lt" w:cs="Arial"/>
                <w:sz w:val="20"/>
                <w:szCs w:val="20"/>
              </w:rPr>
            </w:pPr>
            <w:hyperlink r:id="rId55" w:history="1">
              <w:r w:rsidR="00D54B0D" w:rsidRPr="00AB588F">
                <w:rPr>
                  <w:rStyle w:val="Hyperlink"/>
                  <w:rFonts w:ascii="Proba Pro Lt" w:hAnsi="Proba Pro Lt"/>
                  <w:sz w:val="20"/>
                  <w:szCs w:val="20"/>
                </w:rPr>
                <w:t>Vladimir Žanić</w:t>
              </w:r>
            </w:hyperlink>
          </w:p>
        </w:tc>
        <w:tc>
          <w:tcPr>
            <w:tcW w:w="238" w:type="pct"/>
            <w:tcBorders>
              <w:top w:val="single" w:sz="4" w:space="0" w:color="auto"/>
              <w:bottom w:val="single" w:sz="4" w:space="0" w:color="auto"/>
            </w:tcBorders>
            <w:shd w:val="clear" w:color="auto" w:fill="auto"/>
            <w:vAlign w:val="center"/>
          </w:tcPr>
          <w:p w14:paraId="07149378" w14:textId="6C7787C2"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304" w:type="pct"/>
            <w:tcBorders>
              <w:top w:val="single" w:sz="4" w:space="0" w:color="auto"/>
              <w:bottom w:val="single" w:sz="4" w:space="0" w:color="auto"/>
            </w:tcBorders>
            <w:shd w:val="clear" w:color="auto" w:fill="auto"/>
            <w:vAlign w:val="center"/>
          </w:tcPr>
          <w:p w14:paraId="3B6A1219" w14:textId="59A52DB3"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0</w:t>
            </w:r>
          </w:p>
        </w:tc>
        <w:tc>
          <w:tcPr>
            <w:tcW w:w="274" w:type="pct"/>
            <w:tcBorders>
              <w:top w:val="single" w:sz="4" w:space="0" w:color="auto"/>
              <w:bottom w:val="single" w:sz="4" w:space="0" w:color="auto"/>
            </w:tcBorders>
            <w:shd w:val="clear" w:color="auto" w:fill="auto"/>
            <w:vAlign w:val="center"/>
          </w:tcPr>
          <w:p w14:paraId="6F452910" w14:textId="43C6CA4B"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B453ECD" w14:textId="39149446"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566F68AE"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6CC4FAD5" w14:textId="74FAA162"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1D6545" w:rsidRPr="008176A5" w14:paraId="6096AE91" w14:textId="77777777" w:rsidTr="00FF3DD1">
        <w:trPr>
          <w:trHeight w:val="136"/>
        </w:trPr>
        <w:tc>
          <w:tcPr>
            <w:tcW w:w="1631"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1D6545" w:rsidRPr="008176A5" w:rsidRDefault="001D6545" w:rsidP="008176A5">
            <w:pPr>
              <w:tabs>
                <w:tab w:val="left" w:pos="2820"/>
              </w:tab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135"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D6545" w:rsidRPr="008176A5" w:rsidRDefault="001D6545" w:rsidP="008176A5">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274"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7ED4A23" w:rsidR="001D6545" w:rsidRPr="008176A5" w:rsidRDefault="00560042" w:rsidP="008176A5">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35</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r>
    </w:tbl>
    <w:p w14:paraId="38BED464" w14:textId="77777777" w:rsidR="00D80990" w:rsidRDefault="00D80990" w:rsidP="008176A5">
      <w:pPr>
        <w:spacing w:after="0" w:line="240" w:lineRule="auto"/>
        <w:jc w:val="both"/>
        <w:rPr>
          <w:rFonts w:ascii="Proba Pro Lt" w:hAnsi="Proba Pro Lt"/>
          <w:sz w:val="20"/>
          <w:szCs w:val="20"/>
        </w:rPr>
      </w:pPr>
    </w:p>
    <w:p w14:paraId="51846D62" w14:textId="534276BF" w:rsidR="00636A27" w:rsidRDefault="00D80990" w:rsidP="008176A5">
      <w:pPr>
        <w:spacing w:after="0" w:line="240" w:lineRule="auto"/>
        <w:jc w:val="both"/>
        <w:rPr>
          <w:rFonts w:ascii="Proba Pro Lt" w:hAnsi="Proba Pro Lt"/>
          <w:b/>
          <w:sz w:val="20"/>
          <w:szCs w:val="20"/>
        </w:rPr>
      </w:pPr>
      <w:r>
        <w:rPr>
          <w:rFonts w:ascii="Proba Pro Lt" w:hAnsi="Proba Pro Lt"/>
          <w:b/>
          <w:sz w:val="20"/>
          <w:szCs w:val="20"/>
        </w:rPr>
        <w:t>Napomena: u</w:t>
      </w:r>
      <w:r w:rsidR="00636A27" w:rsidRPr="00D80990">
        <w:rPr>
          <w:rFonts w:ascii="Proba Pro Lt" w:hAnsi="Proba Pro Lt"/>
          <w:b/>
          <w:sz w:val="20"/>
          <w:szCs w:val="20"/>
        </w:rPr>
        <w:t xml:space="preserve"> izborne predmete skupine B ulaze svi obvezni predmeti sa svih studija, izborni predmeti iz skupine A i gore predloženi predmeti skupine B.</w:t>
      </w:r>
    </w:p>
    <w:p w14:paraId="37D25D12" w14:textId="301AE502" w:rsidR="00D80990" w:rsidRDefault="00D80990" w:rsidP="008176A5">
      <w:pPr>
        <w:spacing w:after="0" w:line="240" w:lineRule="auto"/>
        <w:jc w:val="both"/>
        <w:rPr>
          <w:rFonts w:ascii="Proba Pro Lt" w:hAnsi="Proba Pro Lt"/>
          <w:b/>
          <w:sz w:val="20"/>
          <w:szCs w:val="20"/>
        </w:rPr>
      </w:pPr>
    </w:p>
    <w:p w14:paraId="12D04B5B" w14:textId="77777777" w:rsidR="008A2307" w:rsidRDefault="008A2307" w:rsidP="008176A5">
      <w:pPr>
        <w:spacing w:after="0" w:line="240" w:lineRule="auto"/>
        <w:jc w:val="both"/>
        <w:rPr>
          <w:rFonts w:ascii="Proba Pro Lt" w:hAnsi="Proba Pro Lt"/>
          <w:b/>
          <w:sz w:val="20"/>
          <w:szCs w:val="20"/>
        </w:rPr>
      </w:pPr>
    </w:p>
    <w:p w14:paraId="4B7B8213" w14:textId="77777777" w:rsidR="009A1C42" w:rsidRDefault="009A1C42" w:rsidP="008176A5">
      <w:pPr>
        <w:spacing w:after="0" w:line="240" w:lineRule="auto"/>
        <w:jc w:val="both"/>
        <w:rPr>
          <w:rFonts w:ascii="Proba Pro Lt" w:hAnsi="Proba Pro Lt"/>
          <w:b/>
          <w:sz w:val="20"/>
          <w:szCs w:val="20"/>
        </w:rPr>
      </w:pPr>
    </w:p>
    <w:p w14:paraId="5C39E89E" w14:textId="77777777" w:rsidR="009A1C42" w:rsidRDefault="009A1C42" w:rsidP="008176A5">
      <w:pPr>
        <w:spacing w:after="0" w:line="240" w:lineRule="auto"/>
        <w:jc w:val="both"/>
        <w:rPr>
          <w:rFonts w:ascii="Proba Pro Lt" w:hAnsi="Proba Pro Lt"/>
          <w:b/>
          <w:sz w:val="20"/>
          <w:szCs w:val="20"/>
        </w:rPr>
      </w:pPr>
    </w:p>
    <w:p w14:paraId="349DEDCF" w14:textId="77777777" w:rsidR="009A1C42" w:rsidRDefault="009A1C42" w:rsidP="008176A5">
      <w:pPr>
        <w:spacing w:after="0" w:line="240" w:lineRule="auto"/>
        <w:jc w:val="both"/>
        <w:rPr>
          <w:rFonts w:ascii="Proba Pro Lt" w:hAnsi="Proba Pro Lt"/>
          <w:b/>
          <w:sz w:val="20"/>
          <w:szCs w:val="20"/>
        </w:rPr>
      </w:pPr>
    </w:p>
    <w:p w14:paraId="29B8F412" w14:textId="77777777" w:rsidR="009A1C42" w:rsidRDefault="009A1C42" w:rsidP="008176A5">
      <w:pPr>
        <w:spacing w:after="0" w:line="240" w:lineRule="auto"/>
        <w:jc w:val="both"/>
        <w:rPr>
          <w:rFonts w:ascii="Proba Pro Lt" w:hAnsi="Proba Pro Lt"/>
          <w:b/>
          <w:sz w:val="20"/>
          <w:szCs w:val="20"/>
        </w:rPr>
      </w:pPr>
    </w:p>
    <w:p w14:paraId="37781029" w14:textId="77777777" w:rsidR="009A1C42" w:rsidRDefault="009A1C42" w:rsidP="008176A5">
      <w:pPr>
        <w:spacing w:after="0" w:line="240" w:lineRule="auto"/>
        <w:jc w:val="both"/>
        <w:rPr>
          <w:rFonts w:ascii="Proba Pro Lt" w:hAnsi="Proba Pro Lt"/>
          <w:b/>
          <w:sz w:val="20"/>
          <w:szCs w:val="20"/>
        </w:rPr>
      </w:pPr>
    </w:p>
    <w:p w14:paraId="1410C286" w14:textId="77777777" w:rsidR="009A1C42" w:rsidRDefault="009A1C42" w:rsidP="008176A5">
      <w:pPr>
        <w:spacing w:after="0" w:line="240" w:lineRule="auto"/>
        <w:jc w:val="both"/>
        <w:rPr>
          <w:rFonts w:ascii="Proba Pro Lt" w:hAnsi="Proba Pro Lt"/>
          <w:b/>
          <w:sz w:val="20"/>
          <w:szCs w:val="20"/>
        </w:rPr>
      </w:pPr>
    </w:p>
    <w:p w14:paraId="6203490C" w14:textId="77777777" w:rsidR="009A1C42" w:rsidRDefault="009A1C42" w:rsidP="008176A5">
      <w:pPr>
        <w:spacing w:after="0" w:line="240" w:lineRule="auto"/>
        <w:jc w:val="both"/>
        <w:rPr>
          <w:rFonts w:ascii="Proba Pro Lt" w:hAnsi="Proba Pro Lt"/>
          <w:b/>
          <w:sz w:val="20"/>
          <w:szCs w:val="20"/>
        </w:rPr>
      </w:pPr>
    </w:p>
    <w:p w14:paraId="33163E4E" w14:textId="77777777" w:rsidR="009A1C42" w:rsidRPr="00D80990" w:rsidRDefault="009A1C42" w:rsidP="008176A5">
      <w:pPr>
        <w:spacing w:after="0" w:line="240" w:lineRule="auto"/>
        <w:jc w:val="both"/>
        <w:rPr>
          <w:rFonts w:ascii="Proba Pro Lt" w:hAnsi="Proba Pro Lt"/>
          <w:b/>
          <w:sz w:val="20"/>
          <w:szCs w:val="20"/>
        </w:rPr>
      </w:pPr>
    </w:p>
    <w:p w14:paraId="41B97D51" w14:textId="04095BDB" w:rsidR="002D202F" w:rsidRPr="008176A5" w:rsidRDefault="002D202F" w:rsidP="008176A5">
      <w:pPr>
        <w:spacing w:after="0" w:line="240" w:lineRule="auto"/>
        <w:rPr>
          <w:rFonts w:ascii="Proba Pro Lt" w:hAnsi="Proba Pro Lt" w:cs="Cambria"/>
          <w:sz w:val="20"/>
          <w:szCs w:val="20"/>
        </w:rPr>
      </w:pPr>
    </w:p>
    <w:p w14:paraId="546811E5" w14:textId="6D1FFFFE" w:rsidR="002D202F" w:rsidRPr="008A2307" w:rsidRDefault="002D202F" w:rsidP="008A2307">
      <w:pPr>
        <w:shd w:val="clear" w:color="auto" w:fill="00A0DC"/>
        <w:spacing w:after="0" w:line="240" w:lineRule="auto"/>
        <w:jc w:val="center"/>
        <w:rPr>
          <w:rFonts w:ascii="Proba Pro Lt" w:hAnsi="Proba Pro Lt" w:cs="Cambria"/>
          <w:b/>
          <w:color w:val="FFFFFF" w:themeColor="background1"/>
          <w:sz w:val="24"/>
          <w:szCs w:val="24"/>
        </w:rPr>
      </w:pPr>
      <w:r w:rsidRPr="008A2307">
        <w:rPr>
          <w:rFonts w:ascii="Proba Pro Lt" w:hAnsi="Proba Pro Lt" w:cs="Cambria"/>
          <w:b/>
          <w:color w:val="FFFFFF" w:themeColor="background1"/>
          <w:sz w:val="24"/>
          <w:szCs w:val="24"/>
        </w:rPr>
        <w:t>PREDUVJETI</w:t>
      </w:r>
    </w:p>
    <w:p w14:paraId="76158259" w14:textId="7FACA370" w:rsidR="002D202F" w:rsidRDefault="002D202F" w:rsidP="008176A5">
      <w:pPr>
        <w:spacing w:after="0" w:line="240" w:lineRule="auto"/>
        <w:rPr>
          <w:rFonts w:ascii="Proba Pro Lt" w:hAnsi="Proba Pro Lt" w:cs="Cambria"/>
          <w:sz w:val="20"/>
          <w:szCs w:val="20"/>
        </w:rPr>
      </w:pPr>
    </w:p>
    <w:p w14:paraId="1D06FCBF" w14:textId="77777777" w:rsidR="008A2307" w:rsidRPr="008176A5" w:rsidRDefault="008A2307" w:rsidP="008176A5">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5228"/>
        <w:gridCol w:w="5228"/>
      </w:tblGrid>
      <w:tr w:rsidR="00481442" w:rsidRPr="00481442" w14:paraId="21582063" w14:textId="77777777" w:rsidTr="00481442">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B34F1B4" w14:textId="21AAC462" w:rsidR="00481442" w:rsidRPr="00481442" w:rsidRDefault="00481442" w:rsidP="00481442">
            <w:pPr>
              <w:spacing w:after="0" w:line="240" w:lineRule="auto"/>
              <w:rPr>
                <w:rFonts w:ascii="Proba Pro Lt" w:hAnsi="Proba Pro Lt" w:cs="Cambria"/>
                <w:b/>
                <w:sz w:val="20"/>
                <w:szCs w:val="20"/>
              </w:rPr>
            </w:pPr>
            <w:r>
              <w:rPr>
                <w:rFonts w:ascii="Proba Pro Lt" w:eastAsia="Times New Roman" w:hAnsi="Proba Pro Lt" w:cs="Tahoma"/>
                <w:b/>
                <w:bCs/>
                <w:color w:val="FFFFFF" w:themeColor="background1"/>
                <w:sz w:val="20"/>
                <w:szCs w:val="20"/>
                <w:lang w:eastAsia="hr-HR"/>
              </w:rPr>
              <w:t>PREDMET</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592952BE" w14:textId="0D89779D" w:rsidR="00481442" w:rsidRPr="00481442" w:rsidRDefault="00481442" w:rsidP="00481442">
            <w:pPr>
              <w:spacing w:after="0" w:line="240" w:lineRule="auto"/>
              <w:rPr>
                <w:rFonts w:ascii="Proba Pro Lt" w:hAnsi="Proba Pro Lt" w:cs="Cambria"/>
                <w:b/>
                <w:sz w:val="20"/>
                <w:szCs w:val="20"/>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481442" w:rsidRPr="00481442" w14:paraId="2A22D042" w14:textId="77777777" w:rsidTr="00554B5F">
        <w:trPr>
          <w:trHeight w:val="28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F35E1" w14:textId="77777777" w:rsidR="00481442" w:rsidRPr="00481442" w:rsidRDefault="00481442" w:rsidP="00481442">
            <w:pPr>
              <w:spacing w:after="0" w:line="240" w:lineRule="auto"/>
              <w:rPr>
                <w:rFonts w:ascii="Proba Pro Lt" w:hAnsi="Proba Pro Lt" w:cs="Cambria"/>
                <w:b/>
                <w:sz w:val="20"/>
                <w:szCs w:val="20"/>
              </w:rPr>
            </w:pPr>
            <w:r w:rsidRPr="00481442">
              <w:rPr>
                <w:rFonts w:ascii="Proba Pro Lt" w:hAnsi="Proba Pro Lt" w:cs="Cambria"/>
                <w:b/>
                <w:sz w:val="20"/>
                <w:szCs w:val="20"/>
              </w:rPr>
              <w:t>I. godina</w:t>
            </w:r>
          </w:p>
        </w:tc>
      </w:tr>
      <w:tr w:rsidR="00481442" w:rsidRPr="00481442" w14:paraId="771D4234" w14:textId="77777777" w:rsidTr="00481442">
        <w:trPr>
          <w:trHeight w:val="85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149C2D73"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Fiziologija industrijskih mikroorganizama</w:t>
            </w:r>
          </w:p>
        </w:tc>
        <w:tc>
          <w:tcPr>
            <w:tcW w:w="2500" w:type="pct"/>
            <w:tcBorders>
              <w:top w:val="nil"/>
              <w:left w:val="nil"/>
              <w:bottom w:val="single" w:sz="4" w:space="0" w:color="auto"/>
              <w:right w:val="single" w:sz="4" w:space="0" w:color="auto"/>
            </w:tcBorders>
            <w:shd w:val="clear" w:color="auto" w:fill="auto"/>
            <w:vAlign w:val="center"/>
            <w:hideMark/>
          </w:tcPr>
          <w:p w14:paraId="32414F18"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452E7947"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Mikrobiologija*</w:t>
            </w:r>
          </w:p>
          <w:p w14:paraId="6134EF4D"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46885477" w14:textId="2DB0583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Biokemijsko inženjerstvo* </w:t>
            </w:r>
          </w:p>
        </w:tc>
      </w:tr>
      <w:tr w:rsidR="00481442" w:rsidRPr="00481442" w14:paraId="03B293EA"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881B116"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Reaktorsko inženjerstvo</w:t>
            </w:r>
          </w:p>
        </w:tc>
        <w:tc>
          <w:tcPr>
            <w:tcW w:w="2500" w:type="pct"/>
            <w:tcBorders>
              <w:top w:val="nil"/>
              <w:left w:val="nil"/>
              <w:bottom w:val="single" w:sz="4" w:space="0" w:color="auto"/>
              <w:right w:val="single" w:sz="4" w:space="0" w:color="auto"/>
            </w:tcBorders>
            <w:shd w:val="clear" w:color="auto" w:fill="auto"/>
            <w:vAlign w:val="center"/>
            <w:hideMark/>
          </w:tcPr>
          <w:p w14:paraId="2878651A"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Osnove inženjerstva</w:t>
            </w:r>
            <w:r>
              <w:rPr>
                <w:rFonts w:ascii="Proba Pro Lt" w:hAnsi="Proba Pro Lt" w:cs="Cambria"/>
                <w:sz w:val="20"/>
                <w:szCs w:val="20"/>
              </w:rPr>
              <w:t>*</w:t>
            </w:r>
          </w:p>
          <w:p w14:paraId="6F7A3C06"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r>
              <w:rPr>
                <w:rFonts w:ascii="Proba Pro Lt" w:hAnsi="Proba Pro Lt" w:cs="Cambria"/>
                <w:sz w:val="20"/>
                <w:szCs w:val="20"/>
              </w:rPr>
              <w:t>*</w:t>
            </w:r>
          </w:p>
          <w:p w14:paraId="24FC06D8"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r>
              <w:rPr>
                <w:rFonts w:ascii="Proba Pro Lt" w:hAnsi="Proba Pro Lt" w:cs="Cambria"/>
                <w:sz w:val="20"/>
                <w:szCs w:val="20"/>
              </w:rPr>
              <w:t>*</w:t>
            </w:r>
          </w:p>
          <w:p w14:paraId="6E0D91E3"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Num</w:t>
            </w:r>
            <w:r>
              <w:rPr>
                <w:rFonts w:ascii="Proba Pro Lt" w:hAnsi="Proba Pro Lt" w:cs="Cambria"/>
                <w:sz w:val="20"/>
                <w:szCs w:val="20"/>
              </w:rPr>
              <w:t>eričke metode i programiranje*</w:t>
            </w:r>
          </w:p>
          <w:p w14:paraId="62737DEB" w14:textId="320B1411"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Statistika* </w:t>
            </w:r>
          </w:p>
        </w:tc>
      </w:tr>
      <w:tr w:rsidR="00481442" w:rsidRPr="00481442" w14:paraId="05E54435"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4E12EED"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Kinetika biotehnoloških procesa</w:t>
            </w:r>
          </w:p>
        </w:tc>
        <w:tc>
          <w:tcPr>
            <w:tcW w:w="2500" w:type="pct"/>
            <w:tcBorders>
              <w:top w:val="nil"/>
              <w:left w:val="nil"/>
              <w:bottom w:val="single" w:sz="4" w:space="0" w:color="auto"/>
              <w:right w:val="single" w:sz="4" w:space="0" w:color="auto"/>
            </w:tcBorders>
            <w:shd w:val="clear" w:color="auto" w:fill="auto"/>
            <w:vAlign w:val="center"/>
            <w:hideMark/>
          </w:tcPr>
          <w:p w14:paraId="4AF522D5"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1*</w:t>
            </w:r>
          </w:p>
          <w:p w14:paraId="7DD23FC4" w14:textId="4514D326"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Mikrobiologija*</w:t>
            </w:r>
          </w:p>
        </w:tc>
      </w:tr>
      <w:tr w:rsidR="00481442" w:rsidRPr="00481442" w14:paraId="68AEB663" w14:textId="77777777" w:rsidTr="00481442">
        <w:trPr>
          <w:trHeight w:val="142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47765E6D"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 i bioprocesna tehnika</w:t>
            </w:r>
          </w:p>
        </w:tc>
        <w:tc>
          <w:tcPr>
            <w:tcW w:w="2500" w:type="pct"/>
            <w:tcBorders>
              <w:top w:val="nil"/>
              <w:left w:val="nil"/>
              <w:bottom w:val="single" w:sz="4" w:space="0" w:color="auto"/>
              <w:right w:val="single" w:sz="4" w:space="0" w:color="auto"/>
            </w:tcBorders>
            <w:shd w:val="clear" w:color="auto" w:fill="auto"/>
            <w:vAlign w:val="center"/>
            <w:hideMark/>
          </w:tcPr>
          <w:p w14:paraId="7869DE7F"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Reaktorsko inženjerstvo</w:t>
            </w:r>
          </w:p>
          <w:p w14:paraId="1685F3B3"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K</w:t>
            </w:r>
            <w:r>
              <w:rPr>
                <w:rFonts w:ascii="Proba Pro Lt" w:hAnsi="Proba Pro Lt" w:cs="Cambria"/>
                <w:sz w:val="20"/>
                <w:szCs w:val="20"/>
              </w:rPr>
              <w:t>inetika biotehnoloških procesa</w:t>
            </w:r>
          </w:p>
          <w:p w14:paraId="0C9972A9"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07BBD60F"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Biokemijsko </w:t>
            </w:r>
            <w:r>
              <w:rPr>
                <w:rFonts w:ascii="Proba Pro Lt" w:hAnsi="Proba Pro Lt" w:cs="Cambria"/>
                <w:sz w:val="20"/>
                <w:szCs w:val="20"/>
              </w:rPr>
              <w:t>inženjerstvo*</w:t>
            </w:r>
          </w:p>
          <w:p w14:paraId="66D4D1E6"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231145C7" w14:textId="0D5090EF"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Numeričke metode i programiranje*</w:t>
            </w:r>
          </w:p>
        </w:tc>
      </w:tr>
      <w:tr w:rsidR="00481442" w:rsidRPr="00481442" w14:paraId="378B4B04"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1197DEAA"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Biotehnologija u zaštiti okoliša</w:t>
            </w:r>
          </w:p>
        </w:tc>
        <w:tc>
          <w:tcPr>
            <w:tcW w:w="2500" w:type="pct"/>
            <w:tcBorders>
              <w:top w:val="nil"/>
              <w:left w:val="nil"/>
              <w:bottom w:val="single" w:sz="4" w:space="0" w:color="auto"/>
              <w:right w:val="single" w:sz="4" w:space="0" w:color="auto"/>
            </w:tcBorders>
            <w:shd w:val="clear" w:color="auto" w:fill="auto"/>
            <w:vAlign w:val="center"/>
            <w:hideMark/>
          </w:tcPr>
          <w:p w14:paraId="0A45EC6A"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p>
        </w:tc>
      </w:tr>
      <w:tr w:rsidR="00481442" w:rsidRPr="00481442" w14:paraId="73ED92A9" w14:textId="77777777" w:rsidTr="00481442">
        <w:trPr>
          <w:trHeight w:val="85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5C9AE3E"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Tehnologija životinjskih i biljnih stanica </w:t>
            </w:r>
          </w:p>
        </w:tc>
        <w:tc>
          <w:tcPr>
            <w:tcW w:w="2500" w:type="pct"/>
            <w:tcBorders>
              <w:top w:val="nil"/>
              <w:left w:val="nil"/>
              <w:bottom w:val="single" w:sz="4" w:space="0" w:color="auto"/>
              <w:right w:val="single" w:sz="4" w:space="0" w:color="auto"/>
            </w:tcBorders>
            <w:shd w:val="clear" w:color="auto" w:fill="auto"/>
            <w:vAlign w:val="center"/>
            <w:hideMark/>
          </w:tcPr>
          <w:p w14:paraId="28DAAF49"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2*</w:t>
            </w:r>
          </w:p>
          <w:p w14:paraId="41C05539"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1*</w:t>
            </w:r>
          </w:p>
          <w:p w14:paraId="0D149672"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2AFC617C"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Mikrobiologija*</w:t>
            </w:r>
          </w:p>
          <w:p w14:paraId="5A930F76"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r>
              <w:rPr>
                <w:rFonts w:ascii="Proba Pro Lt" w:hAnsi="Proba Pro Lt" w:cs="Cambria"/>
                <w:sz w:val="20"/>
                <w:szCs w:val="20"/>
              </w:rPr>
              <w:t>*</w:t>
            </w:r>
          </w:p>
          <w:p w14:paraId="552E7FE7" w14:textId="210BBE5F"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p>
        </w:tc>
      </w:tr>
      <w:tr w:rsidR="00481442" w:rsidRPr="00481442" w14:paraId="7C72BB4E" w14:textId="77777777" w:rsidTr="00481442">
        <w:trPr>
          <w:trHeight w:val="1047"/>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C20641D"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Predmeti struke (izborni A): Modeliranje biotehnoloških procesa, Tehnologija piva, Tehnologija enzima, Tehnologija antibiotika, Tehnologija alkohola i kvasca, Tehnologija vitamina i hormona, Biotehnološki aspekti proizvodnje vina, Osnove tkivnog inženjerstva</w:t>
            </w:r>
          </w:p>
        </w:tc>
        <w:tc>
          <w:tcPr>
            <w:tcW w:w="2500" w:type="pct"/>
            <w:tcBorders>
              <w:top w:val="nil"/>
              <w:left w:val="nil"/>
              <w:bottom w:val="single" w:sz="4" w:space="0" w:color="auto"/>
              <w:right w:val="single" w:sz="4" w:space="0" w:color="auto"/>
            </w:tcBorders>
            <w:shd w:val="clear" w:color="auto" w:fill="auto"/>
            <w:vAlign w:val="center"/>
            <w:hideMark/>
          </w:tcPr>
          <w:p w14:paraId="3AD6586B"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09153B70"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Mikrobiologija*</w:t>
            </w:r>
          </w:p>
          <w:p w14:paraId="14DEEC34"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1*</w:t>
            </w:r>
          </w:p>
          <w:p w14:paraId="4AD98622"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20A14923"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r>
              <w:rPr>
                <w:rFonts w:ascii="Proba Pro Lt" w:hAnsi="Proba Pro Lt" w:cs="Cambria"/>
                <w:sz w:val="20"/>
                <w:szCs w:val="20"/>
              </w:rPr>
              <w:t>*</w:t>
            </w:r>
          </w:p>
          <w:p w14:paraId="01AD9D28" w14:textId="375A5CA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p>
        </w:tc>
      </w:tr>
      <w:tr w:rsidR="00481442" w:rsidRPr="00481442" w14:paraId="31D10B9E"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58888CE2"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Bijela biotehnologija </w:t>
            </w:r>
          </w:p>
        </w:tc>
        <w:tc>
          <w:tcPr>
            <w:tcW w:w="2500" w:type="pct"/>
            <w:tcBorders>
              <w:top w:val="nil"/>
              <w:left w:val="nil"/>
              <w:bottom w:val="single" w:sz="4" w:space="0" w:color="auto"/>
              <w:right w:val="single" w:sz="4" w:space="0" w:color="auto"/>
            </w:tcBorders>
            <w:shd w:val="clear" w:color="auto" w:fill="auto"/>
            <w:vAlign w:val="center"/>
            <w:hideMark/>
          </w:tcPr>
          <w:p w14:paraId="09919A17"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Biotehnologija 1*</w:t>
            </w:r>
          </w:p>
        </w:tc>
      </w:tr>
      <w:tr w:rsidR="00481442" w:rsidRPr="00481442" w14:paraId="30D909B6"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BB78D22"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Biokemijska analitika</w:t>
            </w:r>
          </w:p>
        </w:tc>
        <w:tc>
          <w:tcPr>
            <w:tcW w:w="2500" w:type="pct"/>
            <w:tcBorders>
              <w:top w:val="nil"/>
              <w:left w:val="nil"/>
              <w:bottom w:val="single" w:sz="4" w:space="0" w:color="auto"/>
              <w:right w:val="single" w:sz="4" w:space="0" w:color="auto"/>
            </w:tcBorders>
            <w:shd w:val="clear" w:color="auto" w:fill="auto"/>
            <w:vAlign w:val="center"/>
            <w:hideMark/>
          </w:tcPr>
          <w:p w14:paraId="0BAE17F0"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Biokemija 1*</w:t>
            </w:r>
          </w:p>
        </w:tc>
      </w:tr>
      <w:tr w:rsidR="00481442" w:rsidRPr="00481442" w14:paraId="3818D772" w14:textId="77777777" w:rsidTr="00554B5F">
        <w:trPr>
          <w:trHeight w:val="28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565573" w14:textId="77777777" w:rsidR="00481442" w:rsidRPr="00481442" w:rsidRDefault="00481442" w:rsidP="00481442">
            <w:pPr>
              <w:spacing w:after="0" w:line="240" w:lineRule="auto"/>
              <w:rPr>
                <w:rFonts w:ascii="Proba Pro Lt" w:hAnsi="Proba Pro Lt" w:cs="Cambria"/>
                <w:b/>
                <w:sz w:val="20"/>
                <w:szCs w:val="20"/>
              </w:rPr>
            </w:pPr>
            <w:r w:rsidRPr="00481442">
              <w:rPr>
                <w:rFonts w:ascii="Proba Pro Lt" w:hAnsi="Proba Pro Lt" w:cs="Cambria"/>
                <w:b/>
                <w:sz w:val="20"/>
                <w:szCs w:val="20"/>
              </w:rPr>
              <w:t>II. godina</w:t>
            </w:r>
          </w:p>
        </w:tc>
      </w:tr>
      <w:tr w:rsidR="00481442" w:rsidRPr="00481442" w14:paraId="3F8D2856"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2C0E12DF"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Projektiranje biotehnoloških procesa</w:t>
            </w:r>
          </w:p>
        </w:tc>
        <w:tc>
          <w:tcPr>
            <w:tcW w:w="2500" w:type="pct"/>
            <w:tcBorders>
              <w:top w:val="nil"/>
              <w:left w:val="nil"/>
              <w:bottom w:val="single" w:sz="4" w:space="0" w:color="auto"/>
              <w:right w:val="single" w:sz="4" w:space="0" w:color="auto"/>
            </w:tcBorders>
            <w:shd w:val="clear" w:color="auto" w:fill="auto"/>
            <w:vAlign w:val="center"/>
            <w:hideMark/>
          </w:tcPr>
          <w:p w14:paraId="32F6C26A"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 i bioprocesna tehnika</w:t>
            </w:r>
          </w:p>
        </w:tc>
      </w:tr>
      <w:tr w:rsidR="00481442" w:rsidRPr="00481442" w14:paraId="75013D6B" w14:textId="77777777" w:rsidTr="00481442">
        <w:trPr>
          <w:trHeight w:val="5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25513E31"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Izdvajanje i pročišćavanja biotehnoloških proizvoda </w:t>
            </w:r>
          </w:p>
        </w:tc>
        <w:tc>
          <w:tcPr>
            <w:tcW w:w="2500" w:type="pct"/>
            <w:tcBorders>
              <w:top w:val="nil"/>
              <w:left w:val="nil"/>
              <w:bottom w:val="single" w:sz="4" w:space="0" w:color="auto"/>
              <w:right w:val="single" w:sz="4" w:space="0" w:color="auto"/>
            </w:tcBorders>
            <w:shd w:val="clear" w:color="auto" w:fill="auto"/>
            <w:vAlign w:val="center"/>
            <w:hideMark/>
          </w:tcPr>
          <w:p w14:paraId="50156181"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Osnove inženjerstva</w:t>
            </w:r>
            <w:r>
              <w:rPr>
                <w:rFonts w:ascii="Proba Pro Lt" w:hAnsi="Proba Pro Lt" w:cs="Cambria"/>
                <w:sz w:val="20"/>
                <w:szCs w:val="20"/>
              </w:rPr>
              <w:t>*</w:t>
            </w:r>
          </w:p>
          <w:p w14:paraId="38CB9433" w14:textId="03CFA5B9"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p>
        </w:tc>
      </w:tr>
      <w:tr w:rsidR="00481442" w:rsidRPr="00481442" w14:paraId="5CDA4A0D" w14:textId="77777777" w:rsidTr="00481442">
        <w:trPr>
          <w:trHeight w:val="139"/>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4B9E2A5B" w14:textId="453206FC" w:rsidR="00481442" w:rsidRPr="00481442" w:rsidRDefault="004E34E3" w:rsidP="00481442">
            <w:pPr>
              <w:spacing w:after="0" w:line="240" w:lineRule="auto"/>
              <w:rPr>
                <w:rFonts w:ascii="Proba Pro Lt" w:hAnsi="Proba Pro Lt" w:cs="Cambria"/>
                <w:sz w:val="20"/>
                <w:szCs w:val="20"/>
              </w:rPr>
            </w:pPr>
            <w:r>
              <w:rPr>
                <w:rFonts w:ascii="Proba Pro Lt" w:hAnsi="Proba Pro Lt" w:cs="Cambria"/>
                <w:sz w:val="20"/>
                <w:szCs w:val="20"/>
              </w:rPr>
              <w:t>Diplomski rad</w:t>
            </w:r>
          </w:p>
        </w:tc>
        <w:tc>
          <w:tcPr>
            <w:tcW w:w="2500" w:type="pct"/>
            <w:tcBorders>
              <w:top w:val="nil"/>
              <w:left w:val="nil"/>
              <w:bottom w:val="single" w:sz="4" w:space="0" w:color="auto"/>
              <w:right w:val="single" w:sz="4" w:space="0" w:color="auto"/>
            </w:tcBorders>
            <w:shd w:val="clear" w:color="auto" w:fill="auto"/>
            <w:vAlign w:val="center"/>
            <w:hideMark/>
          </w:tcPr>
          <w:p w14:paraId="3A41883F"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Reaktorsko inženjerstvo</w:t>
            </w:r>
          </w:p>
          <w:p w14:paraId="73BCF9F7"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K</w:t>
            </w:r>
            <w:r>
              <w:rPr>
                <w:rFonts w:ascii="Proba Pro Lt" w:hAnsi="Proba Pro Lt" w:cs="Cambria"/>
                <w:sz w:val="20"/>
                <w:szCs w:val="20"/>
              </w:rPr>
              <w:t>inetika biotehnoloških procesa</w:t>
            </w:r>
          </w:p>
          <w:p w14:paraId="26E8793F"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Fiziologija</w:t>
            </w:r>
            <w:r>
              <w:rPr>
                <w:rFonts w:ascii="Proba Pro Lt" w:hAnsi="Proba Pro Lt" w:cs="Cambria"/>
                <w:sz w:val="20"/>
                <w:szCs w:val="20"/>
              </w:rPr>
              <w:t xml:space="preserve"> industrijskih mikroorganizama</w:t>
            </w:r>
          </w:p>
          <w:p w14:paraId="0DCBC1E6" w14:textId="79CF75D6"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 i bioprocesna tehnika, #</w:t>
            </w:r>
          </w:p>
        </w:tc>
      </w:tr>
      <w:tr w:rsidR="00481442" w:rsidRPr="00481442" w14:paraId="465B593B" w14:textId="77777777" w:rsidTr="00481442">
        <w:trPr>
          <w:trHeight w:val="441"/>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D57C916"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Predmeti struke (izborni A): Biotehnološka proizvodnja octa, Proizvodnja bioplina iz obnovljivih sirovina, Osnove tkivnog inženjerstva</w:t>
            </w:r>
          </w:p>
        </w:tc>
        <w:tc>
          <w:tcPr>
            <w:tcW w:w="2500" w:type="pct"/>
            <w:tcBorders>
              <w:top w:val="nil"/>
              <w:left w:val="nil"/>
              <w:bottom w:val="single" w:sz="4" w:space="0" w:color="auto"/>
              <w:right w:val="single" w:sz="4" w:space="0" w:color="auto"/>
            </w:tcBorders>
            <w:shd w:val="clear" w:color="auto" w:fill="auto"/>
            <w:vAlign w:val="center"/>
            <w:hideMark/>
          </w:tcPr>
          <w:p w14:paraId="2E960E37"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6BCA2E33" w14:textId="326A2EE6"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w:t>
            </w:r>
          </w:p>
        </w:tc>
      </w:tr>
      <w:tr w:rsidR="00481442" w:rsidRPr="00481442" w14:paraId="4D493F16"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97B0C45" w14:textId="1FBF4A0E" w:rsidR="00481442" w:rsidRPr="00481442" w:rsidRDefault="00CD5844" w:rsidP="00481442">
            <w:pPr>
              <w:spacing w:after="0" w:line="240" w:lineRule="auto"/>
              <w:rPr>
                <w:rFonts w:ascii="Proba Pro Lt" w:hAnsi="Proba Pro Lt" w:cs="Cambria"/>
                <w:sz w:val="20"/>
                <w:szCs w:val="20"/>
              </w:rPr>
            </w:pPr>
            <w:r>
              <w:rPr>
                <w:rFonts w:ascii="Proba Pro Lt" w:hAnsi="Proba Pro Lt" w:cs="Cambria"/>
                <w:sz w:val="20"/>
                <w:szCs w:val="20"/>
              </w:rPr>
              <w:t>Mehanika fluida II Z</w:t>
            </w:r>
          </w:p>
        </w:tc>
        <w:tc>
          <w:tcPr>
            <w:tcW w:w="2500" w:type="pct"/>
            <w:tcBorders>
              <w:top w:val="nil"/>
              <w:left w:val="nil"/>
              <w:bottom w:val="single" w:sz="4" w:space="0" w:color="auto"/>
              <w:right w:val="single" w:sz="4" w:space="0" w:color="auto"/>
            </w:tcBorders>
            <w:shd w:val="clear" w:color="auto" w:fill="auto"/>
            <w:vAlign w:val="center"/>
            <w:hideMark/>
          </w:tcPr>
          <w:p w14:paraId="409272C1" w14:textId="7C461F3F" w:rsidR="00481442" w:rsidRPr="00481442" w:rsidRDefault="00CD5844" w:rsidP="00481442">
            <w:pPr>
              <w:spacing w:after="0" w:line="240" w:lineRule="auto"/>
              <w:rPr>
                <w:rFonts w:ascii="Proba Pro Lt" w:hAnsi="Proba Pro Lt" w:cs="Cambria"/>
                <w:sz w:val="20"/>
                <w:szCs w:val="20"/>
              </w:rPr>
            </w:pPr>
            <w:r>
              <w:rPr>
                <w:rFonts w:ascii="Proba Pro Lt" w:hAnsi="Proba Pro Lt" w:cs="Cambria"/>
                <w:sz w:val="20"/>
                <w:szCs w:val="20"/>
              </w:rPr>
              <w:t>Mehanika fluida I</w:t>
            </w:r>
          </w:p>
        </w:tc>
      </w:tr>
      <w:tr w:rsidR="00481442" w:rsidRPr="00481442" w14:paraId="16651454" w14:textId="77777777" w:rsidTr="00554B5F">
        <w:trPr>
          <w:trHeight w:val="285"/>
        </w:trPr>
        <w:tc>
          <w:tcPr>
            <w:tcW w:w="5000" w:type="pct"/>
            <w:gridSpan w:val="2"/>
            <w:tcBorders>
              <w:top w:val="nil"/>
              <w:left w:val="nil"/>
              <w:bottom w:val="nil"/>
              <w:right w:val="nil"/>
            </w:tcBorders>
            <w:shd w:val="clear" w:color="auto" w:fill="auto"/>
            <w:noWrap/>
            <w:vAlign w:val="center"/>
            <w:hideMark/>
          </w:tcPr>
          <w:p w14:paraId="0E061B31" w14:textId="7E860E8F"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*ako student ima ovaj predmet </w:t>
            </w:r>
            <w:r w:rsidR="004E34E3">
              <w:rPr>
                <w:rFonts w:ascii="Proba Pro Lt" w:hAnsi="Proba Pro Lt" w:cs="Cambria"/>
                <w:sz w:val="20"/>
                <w:szCs w:val="20"/>
              </w:rPr>
              <w:t>upisan u razlikovnoj godini</w:t>
            </w:r>
            <w:r w:rsidR="00CD5844">
              <w:rPr>
                <w:rFonts w:ascii="Proba Pro Lt" w:hAnsi="Proba Pro Lt" w:cs="Cambria"/>
                <w:sz w:val="20"/>
                <w:szCs w:val="20"/>
              </w:rPr>
              <w:t xml:space="preserve"> (semestru)</w:t>
            </w:r>
          </w:p>
          <w:p w14:paraId="1B4DE55E"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predmet koji teoretski, eksperimentalno, znanstveno ili stručno pokriva područje iz kojeg se Diplomski rad izrađuje</w:t>
            </w:r>
          </w:p>
        </w:tc>
      </w:tr>
    </w:tbl>
    <w:p w14:paraId="6EDA6F1A" w14:textId="4A75645C" w:rsidR="00701B06" w:rsidRDefault="00701B06" w:rsidP="008176A5">
      <w:pPr>
        <w:spacing w:after="0" w:line="240" w:lineRule="auto"/>
        <w:rPr>
          <w:rFonts w:ascii="Proba Pro Lt" w:hAnsi="Proba Pro Lt" w:cs="Cambria"/>
          <w:sz w:val="20"/>
          <w:szCs w:val="20"/>
        </w:rPr>
      </w:pPr>
    </w:p>
    <w:p w14:paraId="1497FA56" w14:textId="260A2AFD" w:rsidR="00481442" w:rsidRDefault="00481442" w:rsidP="008176A5">
      <w:pPr>
        <w:spacing w:after="0" w:line="240" w:lineRule="auto"/>
        <w:rPr>
          <w:rFonts w:ascii="Proba Pro Lt" w:hAnsi="Proba Pro Lt" w:cs="Cambria"/>
          <w:sz w:val="20"/>
          <w:szCs w:val="20"/>
        </w:rPr>
      </w:pPr>
    </w:p>
    <w:p w14:paraId="6F1FF497" w14:textId="32FE8D19" w:rsidR="0036541A" w:rsidRDefault="0036541A" w:rsidP="008176A5">
      <w:pPr>
        <w:spacing w:after="0" w:line="240" w:lineRule="auto"/>
        <w:rPr>
          <w:rFonts w:ascii="Proba Pro Lt" w:hAnsi="Proba Pro Lt" w:cs="Cambria"/>
          <w:sz w:val="20"/>
          <w:szCs w:val="20"/>
        </w:rPr>
      </w:pPr>
    </w:p>
    <w:p w14:paraId="6A77D4EA" w14:textId="4AF8A33A" w:rsidR="0036541A" w:rsidRDefault="0036541A" w:rsidP="008176A5">
      <w:pPr>
        <w:spacing w:after="0" w:line="240" w:lineRule="auto"/>
        <w:rPr>
          <w:rFonts w:ascii="Proba Pro Lt" w:hAnsi="Proba Pro Lt" w:cs="Cambria"/>
          <w:sz w:val="20"/>
          <w:szCs w:val="20"/>
        </w:rPr>
      </w:pPr>
    </w:p>
    <w:p w14:paraId="3F9AB998" w14:textId="2816F536" w:rsidR="0036541A" w:rsidRDefault="0036541A" w:rsidP="008176A5">
      <w:pPr>
        <w:spacing w:after="0" w:line="240" w:lineRule="auto"/>
        <w:rPr>
          <w:rFonts w:ascii="Proba Pro Lt" w:hAnsi="Proba Pro Lt" w:cs="Cambria"/>
          <w:sz w:val="20"/>
          <w:szCs w:val="20"/>
        </w:rPr>
      </w:pPr>
    </w:p>
    <w:p w14:paraId="13C9ED4A" w14:textId="792C4A8D" w:rsidR="0036541A" w:rsidRDefault="0036541A" w:rsidP="008176A5">
      <w:pPr>
        <w:spacing w:after="0" w:line="240" w:lineRule="auto"/>
        <w:rPr>
          <w:rFonts w:ascii="Proba Pro Lt" w:hAnsi="Proba Pro Lt" w:cs="Cambria"/>
          <w:sz w:val="20"/>
          <w:szCs w:val="20"/>
        </w:rPr>
      </w:pPr>
    </w:p>
    <w:p w14:paraId="3334EF45" w14:textId="2D07B168" w:rsidR="0036541A" w:rsidRDefault="0036541A" w:rsidP="008176A5">
      <w:pPr>
        <w:spacing w:after="0" w:line="240" w:lineRule="auto"/>
        <w:rPr>
          <w:rFonts w:ascii="Proba Pro Lt" w:hAnsi="Proba Pro Lt" w:cs="Cambria"/>
          <w:sz w:val="20"/>
          <w:szCs w:val="20"/>
        </w:rPr>
      </w:pPr>
    </w:p>
    <w:p w14:paraId="1B2DB4FB" w14:textId="1026D14C" w:rsidR="0036541A" w:rsidRDefault="0036541A" w:rsidP="008176A5">
      <w:pPr>
        <w:spacing w:after="0" w:line="240" w:lineRule="auto"/>
        <w:rPr>
          <w:rFonts w:ascii="Proba Pro Lt" w:hAnsi="Proba Pro Lt" w:cs="Cambria"/>
          <w:sz w:val="20"/>
          <w:szCs w:val="20"/>
        </w:rPr>
      </w:pPr>
    </w:p>
    <w:p w14:paraId="3C37FD0B" w14:textId="23DB4B5B" w:rsidR="0036541A" w:rsidRDefault="0036541A" w:rsidP="008176A5">
      <w:pPr>
        <w:spacing w:after="0" w:line="240" w:lineRule="auto"/>
        <w:rPr>
          <w:rFonts w:ascii="Proba Pro Lt" w:hAnsi="Proba Pro Lt" w:cs="Cambria"/>
          <w:sz w:val="20"/>
          <w:szCs w:val="20"/>
        </w:rPr>
      </w:pPr>
    </w:p>
    <w:p w14:paraId="2EE6BA8D" w14:textId="5D9E72F4" w:rsidR="0036541A" w:rsidRDefault="0036541A" w:rsidP="008176A5">
      <w:pPr>
        <w:spacing w:after="0" w:line="240" w:lineRule="auto"/>
        <w:rPr>
          <w:rFonts w:ascii="Proba Pro Lt" w:hAnsi="Proba Pro Lt" w:cs="Cambria"/>
          <w:sz w:val="20"/>
          <w:szCs w:val="20"/>
        </w:rPr>
      </w:pPr>
    </w:p>
    <w:p w14:paraId="22ACD6A8" w14:textId="051FFFEE" w:rsidR="0036541A" w:rsidRDefault="0036541A" w:rsidP="008176A5">
      <w:pPr>
        <w:spacing w:after="0" w:line="240" w:lineRule="auto"/>
        <w:rPr>
          <w:rFonts w:ascii="Proba Pro Lt" w:hAnsi="Proba Pro Lt" w:cs="Cambria"/>
          <w:sz w:val="20"/>
          <w:szCs w:val="20"/>
        </w:rPr>
      </w:pPr>
    </w:p>
    <w:p w14:paraId="37A9FA60" w14:textId="676C8996" w:rsidR="0036541A" w:rsidRDefault="0036541A" w:rsidP="008176A5">
      <w:pPr>
        <w:spacing w:after="0" w:line="240" w:lineRule="auto"/>
        <w:rPr>
          <w:rFonts w:ascii="Proba Pro Lt" w:hAnsi="Proba Pro Lt" w:cs="Cambria"/>
          <w:sz w:val="20"/>
          <w:szCs w:val="20"/>
        </w:rPr>
      </w:pPr>
    </w:p>
    <w:p w14:paraId="49E71DFA" w14:textId="05BCD2AB" w:rsidR="0036541A" w:rsidRDefault="0036541A" w:rsidP="008176A5">
      <w:pPr>
        <w:spacing w:after="0" w:line="240" w:lineRule="auto"/>
        <w:rPr>
          <w:rFonts w:ascii="Proba Pro Lt" w:hAnsi="Proba Pro Lt" w:cs="Cambria"/>
          <w:sz w:val="20"/>
          <w:szCs w:val="20"/>
        </w:rPr>
      </w:pPr>
    </w:p>
    <w:p w14:paraId="37EAA2C5" w14:textId="5F8AEDA6" w:rsidR="0036541A" w:rsidRDefault="0036541A" w:rsidP="008176A5">
      <w:pPr>
        <w:spacing w:after="0" w:line="240" w:lineRule="auto"/>
        <w:rPr>
          <w:rFonts w:ascii="Proba Pro Lt" w:hAnsi="Proba Pro Lt" w:cs="Cambria"/>
          <w:sz w:val="20"/>
          <w:szCs w:val="20"/>
        </w:rPr>
      </w:pPr>
    </w:p>
    <w:p w14:paraId="6FCBE9B2" w14:textId="299F1D6E" w:rsidR="0036541A" w:rsidRDefault="0036541A" w:rsidP="008176A5">
      <w:pPr>
        <w:spacing w:after="0" w:line="240" w:lineRule="auto"/>
        <w:rPr>
          <w:rFonts w:ascii="Proba Pro Lt" w:hAnsi="Proba Pro Lt" w:cs="Cambria"/>
          <w:sz w:val="20"/>
          <w:szCs w:val="20"/>
        </w:rPr>
      </w:pPr>
    </w:p>
    <w:p w14:paraId="5838C553" w14:textId="2E0A0D5E" w:rsidR="0036541A" w:rsidRDefault="0036541A" w:rsidP="008176A5">
      <w:pPr>
        <w:spacing w:after="0" w:line="240" w:lineRule="auto"/>
        <w:rPr>
          <w:rFonts w:ascii="Proba Pro Lt" w:hAnsi="Proba Pro Lt" w:cs="Cambria"/>
          <w:sz w:val="20"/>
          <w:szCs w:val="20"/>
        </w:rPr>
      </w:pPr>
    </w:p>
    <w:p w14:paraId="52AFA816" w14:textId="09C90D7C" w:rsidR="0036541A" w:rsidRDefault="0036541A" w:rsidP="008176A5">
      <w:pPr>
        <w:spacing w:after="0" w:line="240" w:lineRule="auto"/>
        <w:rPr>
          <w:rFonts w:ascii="Proba Pro Lt" w:hAnsi="Proba Pro Lt" w:cs="Cambria"/>
          <w:sz w:val="20"/>
          <w:szCs w:val="20"/>
        </w:rPr>
      </w:pPr>
    </w:p>
    <w:p w14:paraId="01171010" w14:textId="377CD896" w:rsidR="0036541A" w:rsidRDefault="0036541A" w:rsidP="008176A5">
      <w:pPr>
        <w:spacing w:after="0" w:line="240" w:lineRule="auto"/>
        <w:rPr>
          <w:rFonts w:ascii="Proba Pro Lt" w:hAnsi="Proba Pro Lt" w:cs="Cambria"/>
          <w:sz w:val="20"/>
          <w:szCs w:val="20"/>
        </w:rPr>
      </w:pPr>
    </w:p>
    <w:p w14:paraId="4B8DBE78" w14:textId="33733E72" w:rsidR="0036541A" w:rsidRDefault="0036541A" w:rsidP="008176A5">
      <w:pPr>
        <w:spacing w:after="0" w:line="240" w:lineRule="auto"/>
        <w:rPr>
          <w:rFonts w:ascii="Proba Pro Lt" w:hAnsi="Proba Pro Lt" w:cs="Cambria"/>
          <w:sz w:val="20"/>
          <w:szCs w:val="20"/>
        </w:rPr>
      </w:pPr>
    </w:p>
    <w:p w14:paraId="672F7A45" w14:textId="77777777" w:rsidR="0036541A" w:rsidRDefault="0036541A" w:rsidP="008176A5">
      <w:pPr>
        <w:spacing w:after="0" w:line="240" w:lineRule="auto"/>
        <w:rPr>
          <w:rFonts w:ascii="Proba Pro Lt" w:hAnsi="Proba Pro Lt" w:cs="Cambria"/>
          <w:sz w:val="20"/>
          <w:szCs w:val="20"/>
        </w:rPr>
      </w:pPr>
    </w:p>
    <w:p w14:paraId="25F61D00" w14:textId="77777777" w:rsidR="00481442" w:rsidRPr="008176A5" w:rsidRDefault="00481442" w:rsidP="008176A5">
      <w:pPr>
        <w:spacing w:after="0" w:line="240" w:lineRule="auto"/>
        <w:rPr>
          <w:rFonts w:ascii="Proba Pro Lt" w:hAnsi="Proba Pro Lt" w:cs="Cambria"/>
          <w:sz w:val="20"/>
          <w:szCs w:val="20"/>
        </w:rPr>
      </w:pPr>
    </w:p>
    <w:p w14:paraId="2446E145" w14:textId="5BE79C6D" w:rsidR="00701B06" w:rsidRPr="008A2307" w:rsidRDefault="00701B06" w:rsidP="008A2307">
      <w:pPr>
        <w:shd w:val="clear" w:color="auto" w:fill="00A0DC"/>
        <w:spacing w:after="0" w:line="240" w:lineRule="auto"/>
        <w:jc w:val="center"/>
        <w:rPr>
          <w:rFonts w:ascii="Proba Pro Lt" w:hAnsi="Proba Pro Lt" w:cs="Cambria"/>
          <w:b/>
          <w:color w:val="FFFFFF" w:themeColor="background1"/>
          <w:sz w:val="24"/>
          <w:szCs w:val="24"/>
        </w:rPr>
      </w:pPr>
      <w:r w:rsidRPr="008A2307">
        <w:rPr>
          <w:rFonts w:ascii="Proba Pro Lt" w:hAnsi="Proba Pro Lt" w:cs="Cambria"/>
          <w:b/>
          <w:color w:val="FFFFFF" w:themeColor="background1"/>
          <w:sz w:val="24"/>
          <w:szCs w:val="24"/>
        </w:rPr>
        <w:t>OPISI PREDMETA</w:t>
      </w:r>
    </w:p>
    <w:p w14:paraId="2A2F2271" w14:textId="2FC244C9" w:rsidR="002D202F" w:rsidRPr="008176A5" w:rsidRDefault="002D202F" w:rsidP="008176A5">
      <w:pPr>
        <w:spacing w:after="0" w:line="240" w:lineRule="auto"/>
        <w:rPr>
          <w:rFonts w:ascii="Proba Pro Lt" w:hAnsi="Proba Pro Lt" w:cs="Cambria"/>
          <w:sz w:val="20"/>
          <w:szCs w:val="20"/>
        </w:rPr>
      </w:pPr>
    </w:p>
    <w:p w14:paraId="20C50B46" w14:textId="77777777"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4"/>
        <w:gridCol w:w="1565"/>
        <w:gridCol w:w="566"/>
        <w:gridCol w:w="566"/>
        <w:gridCol w:w="432"/>
        <w:gridCol w:w="843"/>
        <w:gridCol w:w="555"/>
        <w:gridCol w:w="315"/>
        <w:gridCol w:w="263"/>
        <w:gridCol w:w="714"/>
        <w:gridCol w:w="309"/>
        <w:gridCol w:w="449"/>
        <w:gridCol w:w="676"/>
        <w:gridCol w:w="649"/>
      </w:tblGrid>
      <w:tr w:rsidR="003603F2" w:rsidRPr="008176A5" w14:paraId="5C966D58"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DE19F3"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4D9489FF" w14:textId="77777777" w:rsidTr="00F27716">
        <w:tc>
          <w:tcPr>
            <w:tcW w:w="1214" w:type="pct"/>
            <w:tcBorders>
              <w:top w:val="single" w:sz="12" w:space="0" w:color="auto"/>
              <w:left w:val="single" w:sz="12" w:space="0" w:color="auto"/>
            </w:tcBorders>
            <w:shd w:val="clear" w:color="auto" w:fill="00A0DC"/>
            <w:vAlign w:val="center"/>
          </w:tcPr>
          <w:p w14:paraId="11EDC2A8" w14:textId="6288D6BC" w:rsidR="003603F2" w:rsidRPr="008176A5" w:rsidRDefault="00F27716" w:rsidP="00F2771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B97285E2581142E5870A0C5362097FE2"/>
            </w:placeholder>
          </w:sdtPr>
          <w:sdtEndPr/>
          <w:sdtContent>
            <w:tc>
              <w:tcPr>
                <w:tcW w:w="1499" w:type="pct"/>
                <w:gridSpan w:val="4"/>
                <w:tcBorders>
                  <w:top w:val="single" w:sz="12" w:space="0" w:color="auto"/>
                  <w:right w:val="single" w:sz="12" w:space="0" w:color="auto"/>
                </w:tcBorders>
                <w:vAlign w:val="center"/>
              </w:tcPr>
              <w:p w14:paraId="695159E8" w14:textId="779123A6" w:rsidR="003603F2" w:rsidRPr="00F75173" w:rsidRDefault="00DB7BE2" w:rsidP="00F27716">
                <w:pPr>
                  <w:tabs>
                    <w:tab w:val="left" w:pos="2820"/>
                  </w:tabs>
                  <w:spacing w:after="0" w:line="240" w:lineRule="auto"/>
                  <w:rPr>
                    <w:rFonts w:ascii="Proba Pro Lt" w:hAnsi="Proba Pro Lt" w:cs="Arial"/>
                    <w:b/>
                    <w:sz w:val="20"/>
                    <w:szCs w:val="20"/>
                  </w:rPr>
                </w:pPr>
                <w:hyperlink r:id="rId56" w:history="1">
                  <w:r w:rsidR="003603F2" w:rsidRPr="00F75173">
                    <w:rPr>
                      <w:rStyle w:val="Hyperlink"/>
                      <w:rFonts w:ascii="Proba Pro Lt" w:hAnsi="Proba Pro Lt" w:cs="Arial"/>
                      <w:b/>
                      <w:sz w:val="20"/>
                      <w:szCs w:val="20"/>
                    </w:rPr>
                    <w:t>Prof. dr.</w:t>
                  </w:r>
                  <w:r w:rsidR="000F0066"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sc. Anita Slavica</w:t>
                  </w:r>
                </w:hyperlink>
              </w:p>
              <w:p w14:paraId="355147D2" w14:textId="4E2A14C4" w:rsidR="003603F2" w:rsidRPr="008176A5" w:rsidRDefault="00DB7BE2" w:rsidP="00F27716">
                <w:pPr>
                  <w:tabs>
                    <w:tab w:val="left" w:pos="2820"/>
                  </w:tabs>
                  <w:spacing w:after="0" w:line="240" w:lineRule="auto"/>
                  <w:rPr>
                    <w:rFonts w:ascii="Proba Pro Lt" w:hAnsi="Proba Pro Lt" w:cs="Arial"/>
                    <w:sz w:val="20"/>
                    <w:szCs w:val="20"/>
                  </w:rPr>
                </w:pPr>
                <w:hyperlink r:id="rId57" w:history="1">
                  <w:r w:rsidR="00A42271">
                    <w:rPr>
                      <w:rStyle w:val="Hyperlink"/>
                      <w:rFonts w:ascii="Proba Pro Lt" w:hAnsi="Proba Pro Lt" w:cs="Arial"/>
                      <w:sz w:val="20"/>
                      <w:szCs w:val="20"/>
                    </w:rPr>
                    <w:t xml:space="preserve">Prof. dr. sc. Vesna Zechner </w:t>
                  </w:r>
                  <w:r w:rsidR="003603F2" w:rsidRPr="00AB588F">
                    <w:rPr>
                      <w:rStyle w:val="Hyperlink"/>
                      <w:rFonts w:ascii="Proba Pro Lt" w:hAnsi="Proba Pro Lt" w:cs="Arial"/>
                      <w:sz w:val="20"/>
                      <w:szCs w:val="20"/>
                    </w:rPr>
                    <w:t>Krpan</w:t>
                  </w:r>
                </w:hyperlink>
              </w:p>
            </w:tc>
          </w:sdtContent>
        </w:sdt>
        <w:tc>
          <w:tcPr>
            <w:tcW w:w="1289" w:type="pct"/>
            <w:gridSpan w:val="5"/>
            <w:tcBorders>
              <w:top w:val="single" w:sz="12" w:space="0" w:color="auto"/>
              <w:right w:val="single" w:sz="12" w:space="0" w:color="auto"/>
            </w:tcBorders>
            <w:shd w:val="clear" w:color="auto" w:fill="00A0DC"/>
            <w:vAlign w:val="center"/>
          </w:tcPr>
          <w:p w14:paraId="0A3D0E98"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4631DC5199CD4B0AA31EB3607F4744E8"/>
            </w:placeholder>
            <w:dropDownList>
              <w:listItem w:value="Choose an item."/>
              <w:listItem w:displayText="zimski" w:value="zimski"/>
              <w:listItem w:displayText="ljetni" w:value="ljetni"/>
            </w:dropDownList>
          </w:sdtPr>
          <w:sdtEndPr/>
          <w:sdtContent>
            <w:tc>
              <w:tcPr>
                <w:tcW w:w="998" w:type="pct"/>
                <w:gridSpan w:val="4"/>
                <w:tcBorders>
                  <w:top w:val="single" w:sz="12" w:space="0" w:color="auto"/>
                  <w:right w:val="single" w:sz="12" w:space="0" w:color="auto"/>
                </w:tcBorders>
                <w:vAlign w:val="center"/>
              </w:tcPr>
              <w:p w14:paraId="6365A5B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048FB509" w14:textId="77777777" w:rsidTr="00F27716">
        <w:tc>
          <w:tcPr>
            <w:tcW w:w="1214" w:type="pct"/>
            <w:tcBorders>
              <w:top w:val="single" w:sz="12" w:space="0" w:color="auto"/>
              <w:left w:val="single" w:sz="12" w:space="0" w:color="auto"/>
            </w:tcBorders>
            <w:shd w:val="clear" w:color="auto" w:fill="00A0DC"/>
            <w:vAlign w:val="center"/>
          </w:tcPr>
          <w:p w14:paraId="567ECDE8" w14:textId="28D8924A"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0" w:name="Fiziologija_industrijskih_mikroorganizam" w:displacedByCustomXml="next"/>
        <w:sdt>
          <w:sdtPr>
            <w:rPr>
              <w:rFonts w:ascii="Proba Pro Lt" w:hAnsi="Proba Pro Lt" w:cs="Arial"/>
              <w:sz w:val="20"/>
              <w:szCs w:val="20"/>
            </w:rPr>
            <w:id w:val="-1928105628"/>
            <w:placeholder>
              <w:docPart w:val="824513F41C45494293D8FAA129980011"/>
            </w:placeholder>
          </w:sdtPr>
          <w:sdtEndPr/>
          <w:sdtContent>
            <w:tc>
              <w:tcPr>
                <w:tcW w:w="1499" w:type="pct"/>
                <w:gridSpan w:val="4"/>
                <w:tcBorders>
                  <w:top w:val="single" w:sz="12" w:space="0" w:color="auto"/>
                  <w:right w:val="single" w:sz="12" w:space="0" w:color="auto"/>
                </w:tcBorders>
                <w:vAlign w:val="center"/>
              </w:tcPr>
              <w:p w14:paraId="59AE280E" w14:textId="77777777" w:rsidR="003603F2" w:rsidRPr="008176A5" w:rsidRDefault="003603F2" w:rsidP="00F27716">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Fiziologija industrijskih mikroorganizama</w:t>
                </w:r>
              </w:p>
            </w:tc>
          </w:sdtContent>
        </w:sdt>
        <w:bookmarkEnd w:id="0" w:displacedByCustomXml="prev"/>
        <w:tc>
          <w:tcPr>
            <w:tcW w:w="1289" w:type="pct"/>
            <w:gridSpan w:val="5"/>
            <w:tcBorders>
              <w:top w:val="single" w:sz="12" w:space="0" w:color="auto"/>
              <w:right w:val="single" w:sz="12" w:space="0" w:color="auto"/>
            </w:tcBorders>
            <w:shd w:val="clear" w:color="auto" w:fill="00A0DC"/>
            <w:vAlign w:val="center"/>
          </w:tcPr>
          <w:p w14:paraId="094374B6"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5CC74DA640AE4A2BAEF86B9D33FC3CAE"/>
            </w:placeholder>
          </w:sdtPr>
          <w:sdtEndPr/>
          <w:sdtContent>
            <w:tc>
              <w:tcPr>
                <w:tcW w:w="998" w:type="pct"/>
                <w:gridSpan w:val="4"/>
                <w:tcBorders>
                  <w:top w:val="single" w:sz="12" w:space="0" w:color="auto"/>
                  <w:right w:val="single" w:sz="12" w:space="0" w:color="auto"/>
                </w:tcBorders>
                <w:vAlign w:val="center"/>
              </w:tcPr>
              <w:p w14:paraId="7BE1128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w:t>
                </w:r>
              </w:p>
            </w:tc>
          </w:sdtContent>
        </w:sdt>
      </w:tr>
      <w:tr w:rsidR="003603F2" w:rsidRPr="008176A5" w14:paraId="121503F9" w14:textId="77777777" w:rsidTr="00F27716">
        <w:tc>
          <w:tcPr>
            <w:tcW w:w="1214" w:type="pct"/>
            <w:tcBorders>
              <w:left w:val="single" w:sz="12" w:space="0" w:color="auto"/>
              <w:bottom w:val="single" w:sz="12" w:space="0" w:color="auto"/>
            </w:tcBorders>
            <w:shd w:val="clear" w:color="auto" w:fill="00A0DC"/>
            <w:vAlign w:val="center"/>
          </w:tcPr>
          <w:p w14:paraId="1820C98D" w14:textId="37FE2D2E"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1814283914"/>
            <w:placeholder>
              <w:docPart w:val="FA40C1C042CA405690934EB1BD65F669"/>
            </w:placeholder>
          </w:sdtPr>
          <w:sdtEndPr/>
          <w:sdtContent>
            <w:tc>
              <w:tcPr>
                <w:tcW w:w="1499" w:type="pct"/>
                <w:gridSpan w:val="4"/>
                <w:tcBorders>
                  <w:bottom w:val="single" w:sz="12" w:space="0" w:color="auto"/>
                  <w:right w:val="single" w:sz="12" w:space="0" w:color="auto"/>
                </w:tcBorders>
                <w:vAlign w:val="center"/>
              </w:tcPr>
              <w:p w14:paraId="3CE0F14D"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53222</w:t>
                </w:r>
              </w:p>
            </w:tc>
          </w:sdtContent>
        </w:sdt>
        <w:tc>
          <w:tcPr>
            <w:tcW w:w="1289" w:type="pct"/>
            <w:gridSpan w:val="5"/>
            <w:tcBorders>
              <w:bottom w:val="single" w:sz="12" w:space="0" w:color="auto"/>
              <w:right w:val="single" w:sz="12" w:space="0" w:color="auto"/>
            </w:tcBorders>
            <w:shd w:val="clear" w:color="auto" w:fill="00A0DC"/>
            <w:vAlign w:val="center"/>
          </w:tcPr>
          <w:p w14:paraId="1C95F0F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8423303B3D904BC7B7D3E714D201E66D"/>
            </w:placeholder>
          </w:sdtPr>
          <w:sdtEndPr/>
          <w:sdtContent>
            <w:tc>
              <w:tcPr>
                <w:tcW w:w="998" w:type="pct"/>
                <w:gridSpan w:val="4"/>
                <w:tcBorders>
                  <w:bottom w:val="single" w:sz="12" w:space="0" w:color="auto"/>
                  <w:right w:val="single" w:sz="12" w:space="0" w:color="auto"/>
                </w:tcBorders>
                <w:vAlign w:val="center"/>
              </w:tcPr>
              <w:p w14:paraId="3F49ECFA" w14:textId="0561A0DC"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30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45AC7864" w14:textId="77777777" w:rsidTr="00F27716">
        <w:tc>
          <w:tcPr>
            <w:tcW w:w="1214" w:type="pct"/>
            <w:tcBorders>
              <w:left w:val="single" w:sz="12" w:space="0" w:color="auto"/>
              <w:bottom w:val="single" w:sz="12" w:space="0" w:color="auto"/>
            </w:tcBorders>
            <w:shd w:val="clear" w:color="auto" w:fill="00A0DC"/>
            <w:vAlign w:val="center"/>
          </w:tcPr>
          <w:p w14:paraId="4B461011" w14:textId="06392C0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D0372965744C4C218B384301A0AF803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9" w:type="pct"/>
                <w:gridSpan w:val="4"/>
                <w:tcBorders>
                  <w:bottom w:val="single" w:sz="12" w:space="0" w:color="auto"/>
                  <w:right w:val="single" w:sz="12" w:space="0" w:color="auto"/>
                </w:tcBorders>
                <w:vAlign w:val="center"/>
              </w:tcPr>
              <w:p w14:paraId="59E3473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289" w:type="pct"/>
            <w:gridSpan w:val="5"/>
            <w:tcBorders>
              <w:bottom w:val="single" w:sz="12" w:space="0" w:color="auto"/>
              <w:right w:val="single" w:sz="12" w:space="0" w:color="auto"/>
            </w:tcBorders>
            <w:shd w:val="clear" w:color="auto" w:fill="00A0DC"/>
            <w:vAlign w:val="center"/>
          </w:tcPr>
          <w:p w14:paraId="7F312B6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9954AD6407DF459EA4B2ABA1BA9924A6"/>
            </w:placeholder>
          </w:sdtPr>
          <w:sdtEndPr/>
          <w:sdtContent>
            <w:tc>
              <w:tcPr>
                <w:tcW w:w="998" w:type="pct"/>
                <w:gridSpan w:val="4"/>
                <w:tcBorders>
                  <w:bottom w:val="single" w:sz="12" w:space="0" w:color="auto"/>
                  <w:right w:val="single" w:sz="12" w:space="0" w:color="auto"/>
                </w:tcBorders>
                <w:vAlign w:val="center"/>
              </w:tcPr>
              <w:p w14:paraId="1C5A0CD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3603F2" w:rsidRPr="008176A5" w14:paraId="65DC8A47" w14:textId="77777777" w:rsidTr="00F27716">
        <w:tc>
          <w:tcPr>
            <w:tcW w:w="1214" w:type="pct"/>
            <w:tcBorders>
              <w:left w:val="single" w:sz="12" w:space="0" w:color="auto"/>
              <w:bottom w:val="single" w:sz="12" w:space="0" w:color="auto"/>
            </w:tcBorders>
            <w:shd w:val="clear" w:color="auto" w:fill="00A0DC"/>
            <w:vAlign w:val="center"/>
          </w:tcPr>
          <w:p w14:paraId="049362B5" w14:textId="1B5A2089"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6CB6C0BC409D4C059FD034D3928CD6EC"/>
            </w:placeholder>
            <w:dropDownList>
              <w:listItem w:value="Choose an item."/>
              <w:listItem w:displayText="obvezan" w:value="obvezan"/>
              <w:listItem w:displayText="izborni A" w:value="izborni A"/>
              <w:listItem w:displayText="izborni B" w:value="izborni B"/>
            </w:dropDownList>
          </w:sdtPr>
          <w:sdtEndPr/>
          <w:sdtContent>
            <w:tc>
              <w:tcPr>
                <w:tcW w:w="1499" w:type="pct"/>
                <w:gridSpan w:val="4"/>
                <w:tcBorders>
                  <w:bottom w:val="single" w:sz="12" w:space="0" w:color="auto"/>
                  <w:right w:val="single" w:sz="12" w:space="0" w:color="auto"/>
                </w:tcBorders>
                <w:vAlign w:val="center"/>
              </w:tcPr>
              <w:p w14:paraId="253E6D15"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289" w:type="pct"/>
            <w:gridSpan w:val="5"/>
            <w:tcBorders>
              <w:bottom w:val="single" w:sz="12" w:space="0" w:color="auto"/>
              <w:right w:val="single" w:sz="12" w:space="0" w:color="auto"/>
            </w:tcBorders>
            <w:shd w:val="clear" w:color="auto" w:fill="00A0DC"/>
            <w:vAlign w:val="center"/>
          </w:tcPr>
          <w:p w14:paraId="66EB825D"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98" w:type="pct"/>
            <w:gridSpan w:val="4"/>
            <w:tcBorders>
              <w:bottom w:val="single" w:sz="12" w:space="0" w:color="auto"/>
              <w:right w:val="single" w:sz="12" w:space="0" w:color="auto"/>
            </w:tcBorders>
            <w:vAlign w:val="center"/>
          </w:tcPr>
          <w:p w14:paraId="73F50B6A" w14:textId="77777777" w:rsidR="003603F2" w:rsidRPr="008176A5" w:rsidRDefault="00DB7BE2"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7DBE7E6BF9C540ED8F954E5144298476"/>
                </w:placeholder>
                <w:dropDownList>
                  <w:listItem w:value="Choose an item."/>
                  <w:listItem w:displayText="1." w:value="1."/>
                  <w:listItem w:displayText="2." w:value="2."/>
                  <w:listItem w:displayText="3." w:value="3."/>
                </w:dropDownList>
              </w:sdtPr>
              <w:sdtEnd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1AC3D559" w14:textId="0D64C602" w:rsidR="003603F2" w:rsidRPr="008176A5" w:rsidRDefault="00DB7BE2"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24B4B95EAC3A438690E81B69C7C9135A"/>
                </w:placeholder>
              </w:sdtPr>
              <w:sdtEndPr/>
              <w:sdtContent>
                <w:r w:rsidR="003603F2" w:rsidRPr="008176A5">
                  <w:rPr>
                    <w:rFonts w:ascii="Proba Pro Lt" w:hAnsi="Proba Pro Lt" w:cs="Arial"/>
                    <w:sz w:val="20"/>
                    <w:szCs w:val="20"/>
                  </w:rPr>
                  <w:t>0</w:t>
                </w:r>
                <w:r w:rsidR="00F2771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78529F58" w14:textId="77777777" w:rsidTr="00F27716">
        <w:tc>
          <w:tcPr>
            <w:tcW w:w="1214" w:type="pct"/>
            <w:tcBorders>
              <w:left w:val="single" w:sz="12" w:space="0" w:color="auto"/>
              <w:bottom w:val="single" w:sz="12" w:space="0" w:color="auto"/>
            </w:tcBorders>
            <w:shd w:val="clear" w:color="auto" w:fill="00A0DC"/>
            <w:vAlign w:val="center"/>
          </w:tcPr>
          <w:p w14:paraId="58B1A28E"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47720390"/>
            <w:placeholder>
              <w:docPart w:val="CFBEC5EE09A34750AA2E282BA9DB2B05"/>
            </w:placeholder>
          </w:sdtPr>
          <w:sdtEndPr/>
          <w:sdtContent>
            <w:tc>
              <w:tcPr>
                <w:tcW w:w="1499" w:type="pct"/>
                <w:gridSpan w:val="4"/>
                <w:tcBorders>
                  <w:bottom w:val="single" w:sz="12" w:space="0" w:color="auto"/>
                  <w:right w:val="single" w:sz="12" w:space="0" w:color="auto"/>
                </w:tcBorders>
                <w:vAlign w:val="center"/>
              </w:tcPr>
              <w:p w14:paraId="31B5F67B"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Prehrambeno-biotehnološki fakultet Sveučilišta u Zagrebu</w:t>
                </w:r>
              </w:p>
            </w:tc>
          </w:sdtContent>
        </w:sdt>
        <w:tc>
          <w:tcPr>
            <w:tcW w:w="1289" w:type="pct"/>
            <w:gridSpan w:val="5"/>
            <w:tcBorders>
              <w:bottom w:val="single" w:sz="12" w:space="0" w:color="auto"/>
              <w:right w:val="single" w:sz="12" w:space="0" w:color="auto"/>
            </w:tcBorders>
            <w:shd w:val="clear" w:color="auto" w:fill="00A0DC"/>
            <w:vAlign w:val="center"/>
          </w:tcPr>
          <w:p w14:paraId="2CBD9ECE"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F69556F1C7AB45029E35B821D4836CF9"/>
            </w:placeholder>
          </w:sdtPr>
          <w:sdtEndPr/>
          <w:sdtContent>
            <w:tc>
              <w:tcPr>
                <w:tcW w:w="998" w:type="pct"/>
                <w:gridSpan w:val="4"/>
                <w:tcBorders>
                  <w:bottom w:val="single" w:sz="12" w:space="0" w:color="auto"/>
                  <w:right w:val="single" w:sz="12" w:space="0" w:color="auto"/>
                </w:tcBorders>
                <w:vAlign w:val="center"/>
              </w:tcPr>
              <w:p w14:paraId="018221AD" w14:textId="57A85611"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10CDEC7E" w14:textId="77777777" w:rsidTr="00F27716">
        <w:tc>
          <w:tcPr>
            <w:tcW w:w="1214" w:type="pct"/>
            <w:tcBorders>
              <w:left w:val="single" w:sz="12" w:space="0" w:color="auto"/>
              <w:bottom w:val="single" w:sz="12" w:space="0" w:color="auto"/>
            </w:tcBorders>
            <w:shd w:val="clear" w:color="auto" w:fill="00A0DC"/>
            <w:vAlign w:val="center"/>
          </w:tcPr>
          <w:p w14:paraId="14B7E756"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241495965A1E44C78B39B6AD36F65CBE"/>
            </w:placeholder>
            <w:dropDownList>
              <w:listItem w:value="Choose an item."/>
              <w:listItem w:displayText="prva" w:value="prva"/>
              <w:listItem w:displayText="druga" w:value="druga"/>
              <w:listItem w:displayText="treća" w:value="treća"/>
            </w:dropDownList>
          </w:sdtPr>
          <w:sdtEndPr/>
          <w:sdtContent>
            <w:tc>
              <w:tcPr>
                <w:tcW w:w="1499" w:type="pct"/>
                <w:gridSpan w:val="4"/>
                <w:tcBorders>
                  <w:bottom w:val="single" w:sz="12" w:space="0" w:color="auto"/>
                  <w:right w:val="single" w:sz="12" w:space="0" w:color="auto"/>
                </w:tcBorders>
                <w:vAlign w:val="center"/>
              </w:tcPr>
              <w:p w14:paraId="6E3290B3"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289" w:type="pct"/>
            <w:gridSpan w:val="5"/>
            <w:tcBorders>
              <w:bottom w:val="single" w:sz="12" w:space="0" w:color="auto"/>
              <w:right w:val="single" w:sz="12" w:space="0" w:color="auto"/>
            </w:tcBorders>
            <w:shd w:val="clear" w:color="auto" w:fill="00A0DC"/>
            <w:vAlign w:val="center"/>
          </w:tcPr>
          <w:p w14:paraId="24E627A7"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98" w:type="pct"/>
            <w:gridSpan w:val="4"/>
            <w:tcBorders>
              <w:bottom w:val="single" w:sz="12" w:space="0" w:color="auto"/>
              <w:right w:val="single" w:sz="12" w:space="0" w:color="auto"/>
            </w:tcBorders>
            <w:vAlign w:val="center"/>
          </w:tcPr>
          <w:p w14:paraId="2C8BF8A0" w14:textId="77777777" w:rsidR="003603F2" w:rsidRPr="008176A5" w:rsidRDefault="00DB7BE2" w:rsidP="00F2771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208F5B77B50749DBAF6D6BF1A35F5D3F"/>
                </w:placeholder>
                <w:dropDownList>
                  <w:listItem w:value="Choose an item."/>
                  <w:listItem w:displayText="DA" w:value="DA"/>
                  <w:listItem w:displayText="NE" w:value="NE"/>
                </w:dropDownList>
              </w:sdtPr>
              <w:sdtEndPr/>
              <w:sdtContent>
                <w:r w:rsidR="003603F2" w:rsidRPr="008176A5">
                  <w:rPr>
                    <w:rFonts w:ascii="Proba Pro Lt" w:hAnsi="Proba Pro Lt" w:cs="Arial"/>
                    <w:sz w:val="20"/>
                    <w:szCs w:val="20"/>
                  </w:rPr>
                  <w:t>DA</w:t>
                </w:r>
              </w:sdtContent>
            </w:sdt>
          </w:p>
        </w:tc>
      </w:tr>
      <w:tr w:rsidR="003603F2" w:rsidRPr="008176A5" w14:paraId="72EE120A"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F6537F"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38F980E4" w14:textId="77777777" w:rsidTr="00F27716">
        <w:tc>
          <w:tcPr>
            <w:tcW w:w="1214" w:type="pct"/>
            <w:tcBorders>
              <w:top w:val="single" w:sz="12" w:space="0" w:color="auto"/>
              <w:left w:val="single" w:sz="12" w:space="0" w:color="auto"/>
            </w:tcBorders>
            <w:shd w:val="clear" w:color="auto" w:fill="00A0DC"/>
            <w:vAlign w:val="center"/>
          </w:tcPr>
          <w:p w14:paraId="323700D8" w14:textId="6B6C1846"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848CD2A2477A46EF81ACD0842B564643"/>
            </w:placeholder>
          </w:sdtPr>
          <w:sdtEndPr/>
          <w:sdtContent>
            <w:tc>
              <w:tcPr>
                <w:tcW w:w="3786" w:type="pct"/>
                <w:gridSpan w:val="13"/>
                <w:tcBorders>
                  <w:top w:val="single" w:sz="12" w:space="0" w:color="auto"/>
                  <w:right w:val="single" w:sz="12" w:space="0" w:color="auto"/>
                </w:tcBorders>
                <w:vAlign w:val="center"/>
              </w:tcPr>
              <w:p w14:paraId="03283803"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upoznati studenta sa holističkim pristupom u primjeni, analizi i evaluaciji metoda, postupaka i bioprocesa koji se provode pomoću tradicionalnih i potencijalnih biokatalizatora te formiranjem novih ideja i rješenja.</w:t>
                </w:r>
              </w:p>
            </w:tc>
          </w:sdtContent>
        </w:sdt>
      </w:tr>
      <w:tr w:rsidR="003603F2" w:rsidRPr="008176A5" w14:paraId="65212B03" w14:textId="77777777" w:rsidTr="00F27716">
        <w:tc>
          <w:tcPr>
            <w:tcW w:w="1214" w:type="pct"/>
            <w:tcBorders>
              <w:left w:val="single" w:sz="12" w:space="0" w:color="auto"/>
            </w:tcBorders>
            <w:shd w:val="clear" w:color="auto" w:fill="00A0DC"/>
            <w:vAlign w:val="center"/>
          </w:tcPr>
          <w:p w14:paraId="56D26E57" w14:textId="279BFAB4"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9596341"/>
            <w:placeholder>
              <w:docPart w:val="074A283E88F04B068A34E869D61DEC71"/>
            </w:placeholder>
          </w:sdtPr>
          <w:sdtEndPr>
            <w:rPr>
              <w:rFonts w:ascii="Calibri" w:hAnsi="Calibri" w:cs="Calibri"/>
              <w:sz w:val="22"/>
              <w:szCs w:val="22"/>
            </w:rPr>
          </w:sdtEndPr>
          <w:sdtContent>
            <w:tc>
              <w:tcPr>
                <w:tcW w:w="3786" w:type="pct"/>
                <w:gridSpan w:val="13"/>
                <w:tcBorders>
                  <w:right w:val="single" w:sz="12" w:space="0" w:color="auto"/>
                </w:tcBorders>
                <w:vAlign w:val="center"/>
              </w:tcPr>
              <w:p w14:paraId="74A1DE3C" w14:textId="1F1C99D1" w:rsidR="0072738A" w:rsidRDefault="003603F2" w:rsidP="0072738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Poželjna su predznanja iz biotehnologije, mikrobiologije, (bio)kemije, instrumentalne analize, biokemijskog inženjerstva i genetičkog inženjerstva, koja se mogu steći i nakon upisa ovog predmeta. </w:t>
                </w:r>
              </w:p>
              <w:p w14:paraId="2745AB43" w14:textId="77777777" w:rsidR="0072738A" w:rsidRDefault="0072738A" w:rsidP="0072738A">
                <w:pPr>
                  <w:tabs>
                    <w:tab w:val="left" w:pos="2820"/>
                  </w:tabs>
                  <w:spacing w:after="0" w:line="240" w:lineRule="auto"/>
                  <w:rPr>
                    <w:rFonts w:ascii="Proba Pro Lt" w:hAnsi="Proba Pro Lt" w:cs="Arial"/>
                    <w:sz w:val="20"/>
                    <w:szCs w:val="20"/>
                  </w:rPr>
                </w:pPr>
              </w:p>
              <w:p w14:paraId="36A62F34" w14:textId="0E89B713"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112EBF8" w14:textId="77777777" w:rsidR="0072738A" w:rsidRPr="0072738A" w:rsidRDefault="0072738A" w:rsidP="00CE71F1">
                <w:pPr>
                  <w:pStyle w:val="ListParagraph"/>
                  <w:numPr>
                    <w:ilvl w:val="0"/>
                    <w:numId w:val="139"/>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5DF36D6C" w14:textId="77777777" w:rsidR="0072738A" w:rsidRPr="0072738A" w:rsidRDefault="0072738A" w:rsidP="00CE71F1">
                <w:pPr>
                  <w:pStyle w:val="ListParagraph"/>
                  <w:numPr>
                    <w:ilvl w:val="0"/>
                    <w:numId w:val="139"/>
                  </w:numPr>
                  <w:spacing w:after="0" w:line="240" w:lineRule="auto"/>
                  <w:rPr>
                    <w:rFonts w:ascii="Proba Pro Lt" w:hAnsi="Proba Pro Lt" w:cs="Cambria"/>
                    <w:sz w:val="20"/>
                    <w:szCs w:val="20"/>
                  </w:rPr>
                </w:pPr>
                <w:r w:rsidRPr="0072738A">
                  <w:rPr>
                    <w:rFonts w:ascii="Proba Pro Lt" w:hAnsi="Proba Pro Lt" w:cs="Cambria"/>
                    <w:sz w:val="20"/>
                    <w:szCs w:val="20"/>
                  </w:rPr>
                  <w:t>Mikrobiologija*</w:t>
                </w:r>
              </w:p>
              <w:p w14:paraId="5EB9AA64" w14:textId="77777777" w:rsidR="0072738A" w:rsidRPr="0072738A" w:rsidRDefault="0072738A" w:rsidP="00CE71F1">
                <w:pPr>
                  <w:pStyle w:val="ListParagraph"/>
                  <w:numPr>
                    <w:ilvl w:val="0"/>
                    <w:numId w:val="139"/>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3D4B9709" w14:textId="77777777" w:rsidR="0072738A" w:rsidRPr="0072738A" w:rsidRDefault="0072738A" w:rsidP="00CE71F1">
                <w:pPr>
                  <w:pStyle w:val="ListParagraph"/>
                  <w:numPr>
                    <w:ilvl w:val="0"/>
                    <w:numId w:val="139"/>
                  </w:num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Biokemijsko inženjerstvo*</w:t>
                </w:r>
              </w:p>
              <w:p w14:paraId="61DFE355" w14:textId="5FAB405A" w:rsidR="003603F2" w:rsidRPr="0072738A" w:rsidRDefault="0072738A" w:rsidP="0072738A">
                <w:pPr>
                  <w:tabs>
                    <w:tab w:val="left" w:pos="2820"/>
                  </w:tabs>
                  <w:spacing w:after="0" w:line="240" w:lineRule="auto"/>
                  <w:rPr>
                    <w:rFonts w:ascii="Proba Pro Lt" w:hAnsi="Proba Pro Lt" w:cs="Arial"/>
                    <w:sz w:val="20"/>
                    <w:szCs w:val="20"/>
                  </w:rPr>
                </w:pPr>
                <w:r>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tr>
      <w:tr w:rsidR="003603F2" w:rsidRPr="008176A5" w14:paraId="20572377" w14:textId="77777777" w:rsidTr="00F27716">
        <w:tc>
          <w:tcPr>
            <w:tcW w:w="1214" w:type="pct"/>
            <w:tcBorders>
              <w:left w:val="single" w:sz="12" w:space="0" w:color="auto"/>
            </w:tcBorders>
            <w:shd w:val="clear" w:color="auto" w:fill="00A0DC"/>
            <w:vAlign w:val="center"/>
          </w:tcPr>
          <w:p w14:paraId="447C0AF3" w14:textId="4B9E26F4"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sz w:val="20"/>
              <w:szCs w:val="20"/>
            </w:rPr>
            <w:id w:val="265656697"/>
            <w:placeholder>
              <w:docPart w:val="698A9A05FEFE4E3C82763BE1AF48238D"/>
            </w:placeholder>
          </w:sdtPr>
          <w:sdtEndPr/>
          <w:sdtContent>
            <w:tc>
              <w:tcPr>
                <w:tcW w:w="3786" w:type="pct"/>
                <w:gridSpan w:val="13"/>
                <w:tcBorders>
                  <w:right w:val="single" w:sz="12" w:space="0" w:color="auto"/>
                </w:tcBorders>
                <w:vAlign w:val="center"/>
              </w:tcPr>
              <w:p w14:paraId="65BCE597" w14:textId="74F5DFB3"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1AC0BF7A" w14:textId="1E859C10"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unaprjeđivanje postojećih biotehnoloških proizvodnji</w:t>
                </w:r>
              </w:p>
              <w:p w14:paraId="6F7E7B31" w14:textId="2BF8DE15"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razvoj novih industrijskih biotehnoloških procesa i opreme</w:t>
                </w:r>
              </w:p>
              <w:p w14:paraId="6248F8C4" w14:textId="32A1EEF3"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prevođenje biotehnoloških procesa u veće (industrijsko) mjerilo (scale up) i testiranje istih u manjem mjerilu (scale down)</w:t>
                </w:r>
              </w:p>
              <w:p w14:paraId="247C5BAF" w14:textId="207D8E2B"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tehnološki nadzor nad projektiranjem, izvedbom i testiranjem biotehnoloških postrojenja</w:t>
                </w:r>
              </w:p>
              <w:p w14:paraId="51D6124E" w14:textId="32D05718"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lastRenderedPageBreak/>
                  <w:t>identificiranje izvora onečišćenja okoliša u proizvodnim linijama i detekcija onečišćenja u okolišu, osmišljavanje način zbrinjavanja, te vođenje pogona za biotehnološku obradu otpadnih voda i drugog otpada</w:t>
                </w:r>
              </w:p>
              <w:p w14:paraId="1C8909FD" w14:textId="7C75BF8B"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5050E59B" w14:textId="6D4795A5"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mikrobiološkim i biokemijskim laboratorijima.</w:t>
                </w:r>
              </w:p>
              <w:p w14:paraId="4A855C13" w14:textId="5F2B33B5"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interpretacija rezultata laboratorijskih analiza</w:t>
                </w:r>
              </w:p>
              <w:p w14:paraId="792A2CE6" w14:textId="12DD9122"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62097840" w14:textId="7599501B"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3603F2" w:rsidRPr="008176A5" w14:paraId="074B9942" w14:textId="77777777" w:rsidTr="00F27716">
        <w:tc>
          <w:tcPr>
            <w:tcW w:w="1214" w:type="pct"/>
            <w:tcBorders>
              <w:left w:val="single" w:sz="12" w:space="0" w:color="auto"/>
            </w:tcBorders>
            <w:shd w:val="clear" w:color="auto" w:fill="00A0DC"/>
            <w:vAlign w:val="center"/>
          </w:tcPr>
          <w:p w14:paraId="49F85B81" w14:textId="0423A6E4"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769158436"/>
            <w:placeholder>
              <w:docPart w:val="EA1DC089F97140B1BF88793951992060"/>
            </w:placeholder>
          </w:sdtPr>
          <w:sdtEndPr/>
          <w:sdtContent>
            <w:tc>
              <w:tcPr>
                <w:tcW w:w="3786" w:type="pct"/>
                <w:gridSpan w:val="13"/>
                <w:tcBorders>
                  <w:right w:val="single" w:sz="12" w:space="0" w:color="auto"/>
                </w:tcBorders>
                <w:vAlign w:val="center"/>
              </w:tcPr>
              <w:p w14:paraId="11DDA86D" w14:textId="2E947CE0"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s</w:t>
                </w:r>
                <w:r w:rsidR="003603F2" w:rsidRPr="002D26CD">
                  <w:rPr>
                    <w:rFonts w:ascii="Proba Pro Lt" w:hAnsi="Proba Pro Lt" w:cs="Arial"/>
                    <w:sz w:val="20"/>
                    <w:szCs w:val="20"/>
                  </w:rPr>
                  <w:t>amostalno interpretirati i prezentirati dostupne informacije o biokemijskim reakcijama i metaboličkim putevima te</w:t>
                </w:r>
                <w:r>
                  <w:rPr>
                    <w:rFonts w:ascii="Proba Pro Lt" w:hAnsi="Proba Pro Lt" w:cs="Arial"/>
                    <w:sz w:val="20"/>
                    <w:szCs w:val="20"/>
                  </w:rPr>
                  <w:t xml:space="preserve"> </w:t>
                </w:r>
                <w:r w:rsidR="003603F2" w:rsidRPr="002D26CD">
                  <w:rPr>
                    <w:rFonts w:ascii="Proba Pro Lt" w:hAnsi="Proba Pro Lt" w:cs="Arial"/>
                    <w:sz w:val="20"/>
                    <w:szCs w:val="20"/>
                  </w:rPr>
                  <w:t>uspješno komunicirati problematiku mikrobne fiziologije stručnjacima i laicima.</w:t>
                </w:r>
              </w:p>
              <w:p w14:paraId="49DA425D" w14:textId="4A3DE034"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o</w:t>
                </w:r>
                <w:r w:rsidR="003603F2" w:rsidRPr="002D26CD">
                  <w:rPr>
                    <w:rFonts w:ascii="Proba Pro Lt" w:hAnsi="Proba Pro Lt" w:cs="Arial"/>
                    <w:sz w:val="20"/>
                    <w:szCs w:val="20"/>
                  </w:rPr>
                  <w:t>bjasniti primjenu određene (makro)molekule, odjeljka stanice ili cjelovite stanice mikroorganizma u bioprocesima</w:t>
                </w:r>
                <w:r>
                  <w:rPr>
                    <w:rFonts w:ascii="Proba Pro Lt" w:hAnsi="Proba Pro Lt" w:cs="Arial"/>
                    <w:sz w:val="20"/>
                    <w:szCs w:val="20"/>
                  </w:rPr>
                  <w:t xml:space="preserve"> </w:t>
                </w:r>
                <w:r w:rsidR="003603F2" w:rsidRPr="002D26CD">
                  <w:rPr>
                    <w:rFonts w:ascii="Proba Pro Lt" w:hAnsi="Proba Pro Lt" w:cs="Arial"/>
                    <w:sz w:val="20"/>
                    <w:szCs w:val="20"/>
                  </w:rPr>
                  <w:t>za proizvodnju biotehnoloških proizvoda (npr. alkohola, kiselina, biomase, itd.).</w:t>
                </w:r>
              </w:p>
              <w:p w14:paraId="02BAB083" w14:textId="6FB84373"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o</w:t>
                </w:r>
                <w:r w:rsidR="003603F2" w:rsidRPr="002D26CD">
                  <w:rPr>
                    <w:rFonts w:ascii="Proba Pro Lt" w:hAnsi="Proba Pro Lt" w:cs="Arial"/>
                    <w:sz w:val="20"/>
                    <w:szCs w:val="20"/>
                  </w:rPr>
                  <w:t>bjasniti formiranje elektrokemijskog gradijenta (kemiosmotski mehanizam) i načine pridobivanja metaboličke</w:t>
                </w:r>
                <w:r w:rsidRPr="002D26CD">
                  <w:rPr>
                    <w:rFonts w:ascii="Proba Pro Lt" w:hAnsi="Proba Pro Lt" w:cs="Arial"/>
                    <w:sz w:val="20"/>
                    <w:szCs w:val="20"/>
                  </w:rPr>
                  <w:t xml:space="preserve"> </w:t>
                </w:r>
                <w:r w:rsidR="003603F2" w:rsidRPr="002D26CD">
                  <w:rPr>
                    <w:rFonts w:ascii="Proba Pro Lt" w:hAnsi="Proba Pro Lt" w:cs="Arial"/>
                    <w:sz w:val="20"/>
                    <w:szCs w:val="20"/>
                  </w:rPr>
                  <w:t>energije kao i mehanizme regulacije transporta kroz biomembrane (kemiosmotski prijenosnici, PTS, egzo- i</w:t>
                </w:r>
                <w:r>
                  <w:rPr>
                    <w:rFonts w:ascii="Proba Pro Lt" w:hAnsi="Proba Pro Lt" w:cs="Arial"/>
                    <w:sz w:val="20"/>
                    <w:szCs w:val="20"/>
                  </w:rPr>
                  <w:t xml:space="preserve"> </w:t>
                </w:r>
                <w:r w:rsidR="003603F2" w:rsidRPr="002D26CD">
                  <w:rPr>
                    <w:rFonts w:ascii="Proba Pro Lt" w:hAnsi="Proba Pro Lt" w:cs="Arial"/>
                    <w:sz w:val="20"/>
                    <w:szCs w:val="20"/>
                  </w:rPr>
                  <w:t>endocitoza).</w:t>
                </w:r>
              </w:p>
              <w:p w14:paraId="6E9CD52B" w14:textId="59E38D78"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o</w:t>
                </w:r>
                <w:r w:rsidR="003603F2" w:rsidRPr="002D26CD">
                  <w:rPr>
                    <w:rFonts w:ascii="Proba Pro Lt" w:hAnsi="Proba Pro Lt" w:cs="Arial"/>
                    <w:sz w:val="20"/>
                    <w:szCs w:val="20"/>
                  </w:rPr>
                  <w:t>bjasniti evoluciju i mehanizme regulacije različitih metaboličkih (kataboličkih i anaboličkih) puteva, posebno kod</w:t>
                </w:r>
                <w:r w:rsidRPr="002D26CD">
                  <w:rPr>
                    <w:rFonts w:ascii="Proba Pro Lt" w:hAnsi="Proba Pro Lt" w:cs="Arial"/>
                    <w:sz w:val="20"/>
                    <w:szCs w:val="20"/>
                  </w:rPr>
                  <w:t xml:space="preserve"> </w:t>
                </w:r>
                <w:r w:rsidR="003603F2" w:rsidRPr="002D26CD">
                  <w:rPr>
                    <w:rFonts w:ascii="Proba Pro Lt" w:hAnsi="Proba Pro Lt" w:cs="Arial"/>
                    <w:sz w:val="20"/>
                    <w:szCs w:val="20"/>
                  </w:rPr>
                  <w:t>tradicionalnih industrijskih mikroorganizama (bakterija mliječne kiseline, bakterija octene kiseline, plijesni i kvasca</w:t>
                </w:r>
                <w:r>
                  <w:rPr>
                    <w:rFonts w:ascii="Proba Pro Lt" w:hAnsi="Proba Pro Lt" w:cs="Arial"/>
                    <w:sz w:val="20"/>
                    <w:szCs w:val="20"/>
                  </w:rPr>
                  <w:t xml:space="preserve"> </w:t>
                </w:r>
                <w:r w:rsidR="003603F2" w:rsidRPr="002D26CD">
                  <w:rPr>
                    <w:rFonts w:ascii="Proba Pro Lt" w:hAnsi="Proba Pro Lt" w:cs="Arial"/>
                    <w:i/>
                    <w:sz w:val="20"/>
                    <w:szCs w:val="20"/>
                  </w:rPr>
                  <w:t>Saccharomyces cerevisiae</w:t>
                </w:r>
                <w:r w:rsidR="003603F2" w:rsidRPr="002D26CD">
                  <w:rPr>
                    <w:rFonts w:ascii="Proba Pro Lt" w:hAnsi="Proba Pro Lt" w:cs="Arial"/>
                    <w:sz w:val="20"/>
                    <w:szCs w:val="20"/>
                  </w:rPr>
                  <w:t>).</w:t>
                </w:r>
              </w:p>
              <w:p w14:paraId="11AAB8D4" w14:textId="018C77DB" w:rsidR="003603F2" w:rsidRPr="008176A5"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o</w:t>
                </w:r>
                <w:r w:rsidR="003603F2" w:rsidRPr="008176A5">
                  <w:rPr>
                    <w:rFonts w:ascii="Proba Pro Lt" w:hAnsi="Proba Pro Lt" w:cs="Arial"/>
                    <w:sz w:val="20"/>
                    <w:szCs w:val="20"/>
                  </w:rPr>
                  <w:t xml:space="preserve">bjasniti mehanizme prijenosa signala (globalne regulacijske mreže), posebno mehanizme regulacije ekspresije gena(represija glukozom, </w:t>
                </w:r>
                <w:r w:rsidR="003603F2" w:rsidRPr="008176A5">
                  <w:rPr>
                    <w:rFonts w:ascii="Proba Pro Lt" w:hAnsi="Proba Pro Lt" w:cs="Arial"/>
                    <w:i/>
                    <w:sz w:val="20"/>
                    <w:szCs w:val="20"/>
                  </w:rPr>
                  <w:t>lac</w:t>
                </w:r>
                <w:r w:rsidR="003603F2" w:rsidRPr="008176A5">
                  <w:rPr>
                    <w:rFonts w:ascii="Proba Pro Lt" w:hAnsi="Proba Pro Lt" w:cs="Arial"/>
                    <w:sz w:val="20"/>
                    <w:szCs w:val="20"/>
                  </w:rPr>
                  <w:t xml:space="preserve"> operon bakterije </w:t>
                </w:r>
                <w:r w:rsidR="003603F2" w:rsidRPr="008176A5">
                  <w:rPr>
                    <w:rFonts w:ascii="Proba Pro Lt" w:hAnsi="Proba Pro Lt" w:cs="Arial"/>
                    <w:i/>
                    <w:sz w:val="20"/>
                    <w:szCs w:val="20"/>
                  </w:rPr>
                  <w:t>Escherichia coli</w:t>
                </w:r>
                <w:r w:rsidR="003603F2" w:rsidRPr="008176A5">
                  <w:rPr>
                    <w:rFonts w:ascii="Proba Pro Lt" w:hAnsi="Proba Pro Lt" w:cs="Arial"/>
                    <w:sz w:val="20"/>
                    <w:szCs w:val="20"/>
                  </w:rPr>
                  <w:t>, sinteza alarmona i funkcioniranje relaA/spoT modulona, sporulacija bakterija).</w:t>
                </w:r>
              </w:p>
              <w:p w14:paraId="4395537B" w14:textId="23680B1F"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o</w:t>
                </w:r>
                <w:r w:rsidR="003603F2" w:rsidRPr="002D26CD">
                  <w:rPr>
                    <w:rFonts w:ascii="Proba Pro Lt" w:hAnsi="Proba Pro Lt" w:cs="Arial"/>
                    <w:sz w:val="20"/>
                    <w:szCs w:val="20"/>
                  </w:rPr>
                  <w:t>bjasniti primjenu analitičkih metoda kojima se može pratiti ciljani događaj na nivou enzima, odjeljka stanice,</w:t>
                </w:r>
                <w:r>
                  <w:rPr>
                    <w:rFonts w:ascii="Proba Pro Lt" w:hAnsi="Proba Pro Lt" w:cs="Arial"/>
                    <w:sz w:val="20"/>
                    <w:szCs w:val="20"/>
                  </w:rPr>
                  <w:t xml:space="preserve"> </w:t>
                </w:r>
                <w:r w:rsidR="003603F2" w:rsidRPr="002D26CD">
                  <w:rPr>
                    <w:rFonts w:ascii="Proba Pro Lt" w:hAnsi="Proba Pro Lt" w:cs="Arial"/>
                    <w:sz w:val="20"/>
                    <w:szCs w:val="20"/>
                  </w:rPr>
                  <w:t>cjelovite stanice ili biomase u bioreaktoru i primijeniti ih.</w:t>
                </w:r>
              </w:p>
              <w:p w14:paraId="672165CF" w14:textId="1E1427F6" w:rsidR="003603F2" w:rsidRPr="008176A5"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p</w:t>
                </w:r>
                <w:r w:rsidR="003603F2" w:rsidRPr="002D26CD">
                  <w:rPr>
                    <w:rFonts w:ascii="Proba Pro Lt" w:hAnsi="Proba Pro Lt" w:cs="Arial"/>
                    <w:sz w:val="20"/>
                    <w:szCs w:val="20"/>
                  </w:rPr>
                  <w:t>rimijeniti selektivne uvjete i regulaciju metabolizma (neoksidativni metabolizam, nepotpune bioooksidacije,</w:t>
                </w:r>
                <w:r>
                  <w:rPr>
                    <w:rFonts w:ascii="Proba Pro Lt" w:hAnsi="Proba Pro Lt" w:cs="Arial"/>
                    <w:sz w:val="20"/>
                    <w:szCs w:val="20"/>
                  </w:rPr>
                  <w:t xml:space="preserve"> </w:t>
                </w:r>
                <w:r w:rsidR="003603F2" w:rsidRPr="002D26CD">
                  <w:rPr>
                    <w:rFonts w:ascii="Proba Pro Lt" w:hAnsi="Proba Pro Lt" w:cs="Arial"/>
                    <w:sz w:val="20"/>
                    <w:szCs w:val="20"/>
                  </w:rPr>
                  <w:t xml:space="preserve">Pasteur-ov i Crabtree-jev učinak kod kvasca </w:t>
                </w:r>
                <w:r w:rsidR="003603F2" w:rsidRPr="002D26CD">
                  <w:rPr>
                    <w:rFonts w:ascii="Proba Pro Lt" w:hAnsi="Proba Pro Lt" w:cs="Arial"/>
                    <w:i/>
                    <w:sz w:val="20"/>
                    <w:szCs w:val="20"/>
                  </w:rPr>
                  <w:t>Saccharomyces cerevisiae</w:t>
                </w:r>
                <w:r w:rsidR="003603F2" w:rsidRPr="002D26CD">
                  <w:rPr>
                    <w:rFonts w:ascii="Proba Pro Lt" w:hAnsi="Proba Pro Lt" w:cs="Arial"/>
                    <w:sz w:val="20"/>
                    <w:szCs w:val="20"/>
                  </w:rPr>
                  <w:t>, formiranje peleta) pri uzgoju i održavanju</w:t>
                </w:r>
                <w:r>
                  <w:rPr>
                    <w:rFonts w:ascii="Proba Pro Lt" w:hAnsi="Proba Pro Lt" w:cs="Arial"/>
                    <w:sz w:val="20"/>
                    <w:szCs w:val="20"/>
                  </w:rPr>
                  <w:t xml:space="preserve"> </w:t>
                </w:r>
                <w:r w:rsidR="003603F2" w:rsidRPr="008176A5">
                  <w:rPr>
                    <w:rFonts w:ascii="Proba Pro Lt" w:hAnsi="Proba Pro Lt" w:cs="Arial"/>
                    <w:sz w:val="20"/>
                    <w:szCs w:val="20"/>
                  </w:rPr>
                  <w:t>mikrooganizma kao i proizvodnji različitih proizvoda.</w:t>
                </w:r>
              </w:p>
            </w:tc>
          </w:sdtContent>
        </w:sdt>
      </w:tr>
      <w:tr w:rsidR="003603F2" w:rsidRPr="008176A5" w14:paraId="48142599" w14:textId="77777777" w:rsidTr="00F27716">
        <w:tc>
          <w:tcPr>
            <w:tcW w:w="1214" w:type="pct"/>
            <w:tcBorders>
              <w:left w:val="single" w:sz="12" w:space="0" w:color="auto"/>
            </w:tcBorders>
            <w:shd w:val="clear" w:color="auto" w:fill="00A0DC"/>
            <w:vAlign w:val="center"/>
          </w:tcPr>
          <w:p w14:paraId="7A433165" w14:textId="2D2019C5"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7ECAE746" w14:textId="77777777" w:rsidR="003603F2" w:rsidRPr="008176A5" w:rsidRDefault="003603F2" w:rsidP="00F2771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C96AEF7102E24C14AA7B57E7D0B10A9C"/>
            </w:placeholder>
          </w:sdtPr>
          <w:sdtEndPr/>
          <w:sdtContent>
            <w:tc>
              <w:tcPr>
                <w:tcW w:w="3786" w:type="pct"/>
                <w:gridSpan w:val="13"/>
                <w:tcBorders>
                  <w:right w:val="single" w:sz="12" w:space="0" w:color="auto"/>
                </w:tcBorders>
                <w:vAlign w:val="center"/>
              </w:tcPr>
              <w:p w14:paraId="491764BC"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Predavanja</w:t>
                </w:r>
              </w:p>
              <w:p w14:paraId="21806753"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Metode u fiziologiji industrijskih mikroorganizama</w:t>
                </w:r>
              </w:p>
              <w:p w14:paraId="110E40B9" w14:textId="62024E72"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Ključne karakteristike prokariotskih i eukariotskih industrijskih mikroorganizama, primjena ovih mikroorganizama, biljnih i životinjskih stanica i viših organizama u tradicionalnim te u bioprocesima ''nove biotehnologije''. Izvori čistih kultura industrijskih mikroorganizama (divljih tipova i mutanata) i drugog biološkog materijala; metode i tehnike izolacije ovih mikroorganizama iz različitih staništa. Primjena selektivnih uvjeta uzgoja industrijskih mikroorganizama i postupaka vođenja bioprocesa u laboratorijskom, polu-industrijskom i industrijskom mjerilu. Primjena različitih jednostavnih i hibridnih metoda i tehnika (kemostat, svjetlosna i elektronska mikroskopija,</w:t>
                </w:r>
                <w:r w:rsidR="00A96906">
                  <w:rPr>
                    <w:rFonts w:ascii="Proba Pro Lt" w:hAnsi="Proba Pro Lt" w:cs="Arial"/>
                    <w:sz w:val="20"/>
                    <w:szCs w:val="20"/>
                  </w:rPr>
                  <w:t xml:space="preserve"> </w:t>
                </w:r>
                <w:r w:rsidRPr="008176A5">
                  <w:rPr>
                    <w:rFonts w:ascii="Proba Pro Lt" w:hAnsi="Proba Pro Lt" w:cs="Arial"/>
                    <w:sz w:val="20"/>
                    <w:szCs w:val="20"/>
                  </w:rPr>
                  <w:t>SEM, TEM; difrakcija X-zraka; UV-Vis spektrofotometrija; 1D i 2D kromatografske i elektroforetske metode;</w:t>
                </w:r>
                <w:r w:rsidR="00A96906">
                  <w:rPr>
                    <w:rFonts w:ascii="Proba Pro Lt" w:hAnsi="Proba Pro Lt" w:cs="Arial"/>
                    <w:sz w:val="20"/>
                    <w:szCs w:val="20"/>
                  </w:rPr>
                  <w:t xml:space="preserve"> </w:t>
                </w:r>
                <w:r w:rsidRPr="008176A5">
                  <w:rPr>
                    <w:rFonts w:ascii="Proba Pro Lt" w:hAnsi="Proba Pro Lt" w:cs="Arial"/>
                    <w:sz w:val="20"/>
                    <w:szCs w:val="20"/>
                  </w:rPr>
                  <w:t>kapilarna elektrokromatografija; luminiscencija; protočna citometrija; ionizacija i spektrometrija masa; NMR;</w:t>
                </w:r>
                <w:r w:rsidR="00A96906">
                  <w:rPr>
                    <w:rFonts w:ascii="Proba Pro Lt" w:hAnsi="Proba Pro Lt" w:cs="Arial"/>
                    <w:sz w:val="20"/>
                    <w:szCs w:val="20"/>
                  </w:rPr>
                  <w:t xml:space="preserve"> </w:t>
                </w:r>
                <w:r w:rsidRPr="008176A5">
                  <w:rPr>
                    <w:rFonts w:ascii="Proba Pro Lt" w:hAnsi="Proba Pro Lt" w:cs="Arial"/>
                    <w:sz w:val="20"/>
                    <w:szCs w:val="20"/>
                  </w:rPr>
                  <w:t>ELISA; mikrosenzori, te primjena PCR, tag-ova, mutacija i drugih tehnika genetičkog inženjerstva) za proučavanje</w:t>
                </w:r>
                <w:r w:rsidR="00A96906">
                  <w:rPr>
                    <w:rFonts w:ascii="Proba Pro Lt" w:hAnsi="Proba Pro Lt" w:cs="Arial"/>
                    <w:sz w:val="20"/>
                    <w:szCs w:val="20"/>
                  </w:rPr>
                  <w:t xml:space="preserve"> </w:t>
                </w:r>
                <w:r w:rsidRPr="008176A5">
                  <w:rPr>
                    <w:rFonts w:ascii="Proba Pro Lt" w:hAnsi="Proba Pro Lt" w:cs="Arial"/>
                    <w:sz w:val="20"/>
                    <w:szCs w:val="20"/>
                  </w:rPr>
                  <w:t xml:space="preserve">fiziologije industrijskih mikoorganizama. Primjena </w:t>
                </w:r>
                <w:r w:rsidRPr="008176A5">
                  <w:rPr>
                    <w:rFonts w:ascii="Proba Pro Lt" w:hAnsi="Proba Pro Lt" w:cs="Arial"/>
                    <w:i/>
                    <w:sz w:val="20"/>
                    <w:szCs w:val="20"/>
                  </w:rPr>
                  <w:t>in silico</w:t>
                </w:r>
                <w:r w:rsidRPr="008176A5">
                  <w:rPr>
                    <w:rFonts w:ascii="Proba Pro Lt" w:hAnsi="Proba Pro Lt" w:cs="Arial"/>
                    <w:sz w:val="20"/>
                    <w:szCs w:val="20"/>
                  </w:rPr>
                  <w:t xml:space="preserve"> analize (Metabolic Control Analysis fluksa glukoze „kroz“</w:t>
                </w:r>
                <w:r w:rsidR="00A96906">
                  <w:rPr>
                    <w:rFonts w:ascii="Proba Pro Lt" w:hAnsi="Proba Pro Lt" w:cs="Arial"/>
                    <w:sz w:val="20"/>
                    <w:szCs w:val="20"/>
                  </w:rPr>
                  <w:t xml:space="preserve"> </w:t>
                </w:r>
                <w:r w:rsidRPr="008176A5">
                  <w:rPr>
                    <w:rFonts w:ascii="Proba Pro Lt" w:hAnsi="Proba Pro Lt" w:cs="Arial"/>
                    <w:sz w:val="20"/>
                    <w:szCs w:val="20"/>
                  </w:rPr>
                  <w:t xml:space="preserve">glikolizu kod kvasca </w:t>
                </w:r>
                <w:r w:rsidRPr="008176A5">
                  <w:rPr>
                    <w:rFonts w:ascii="Proba Pro Lt" w:hAnsi="Proba Pro Lt" w:cs="Arial"/>
                    <w:i/>
                    <w:sz w:val="20"/>
                    <w:szCs w:val="20"/>
                  </w:rPr>
                  <w:t>Saccharomyces cerevisiae</w:t>
                </w:r>
                <w:r w:rsidRPr="008176A5">
                  <w:rPr>
                    <w:rFonts w:ascii="Proba Pro Lt" w:hAnsi="Proba Pro Lt" w:cs="Arial"/>
                    <w:sz w:val="20"/>
                    <w:szCs w:val="20"/>
                  </w:rPr>
                  <w:t>, formiranje 3D modela bioloških molekula na primjeru oksidaze</w:t>
                </w:r>
              </w:p>
              <w:p w14:paraId="3552F02E" w14:textId="5CAC24F5"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D-aminokiselina). Iščitavanje fizioloških karakteristika iz podataka sekvencioniranja nukleinskih kiselina i proteina</w:t>
                </w:r>
                <w:r w:rsidR="00A96906">
                  <w:rPr>
                    <w:rFonts w:ascii="Proba Pro Lt" w:hAnsi="Proba Pro Lt" w:cs="Arial"/>
                    <w:sz w:val="20"/>
                    <w:szCs w:val="20"/>
                  </w:rPr>
                  <w:t xml:space="preserve"> </w:t>
                </w:r>
                <w:r w:rsidRPr="008176A5">
                  <w:rPr>
                    <w:rFonts w:ascii="Proba Pro Lt" w:hAnsi="Proba Pro Lt" w:cs="Arial"/>
                    <w:sz w:val="20"/>
                    <w:szCs w:val="20"/>
                  </w:rPr>
                  <w:t>industrijskih mikroorganizama. Holistički i ''omički'' pristup u proučavanju fiziologije (potencijalnog) industrijskog</w:t>
                </w:r>
                <w:r w:rsidR="00A96906">
                  <w:rPr>
                    <w:rFonts w:ascii="Proba Pro Lt" w:hAnsi="Proba Pro Lt" w:cs="Arial"/>
                    <w:sz w:val="20"/>
                    <w:szCs w:val="20"/>
                  </w:rPr>
                  <w:t xml:space="preserve"> </w:t>
                </w:r>
                <w:r w:rsidRPr="008176A5">
                  <w:rPr>
                    <w:rFonts w:ascii="Proba Pro Lt" w:hAnsi="Proba Pro Lt" w:cs="Arial"/>
                    <w:sz w:val="20"/>
                    <w:szCs w:val="20"/>
                  </w:rPr>
                  <w:t>mikroorganizma (primjenom genomike, transkriptomike, proteomike, lipidomike, metabolomike, fluksomike,</w:t>
                </w:r>
                <w:r w:rsidR="00A96906">
                  <w:rPr>
                    <w:rFonts w:ascii="Proba Pro Lt" w:hAnsi="Proba Pro Lt" w:cs="Arial"/>
                    <w:sz w:val="20"/>
                    <w:szCs w:val="20"/>
                  </w:rPr>
                  <w:t xml:space="preserve"> </w:t>
                </w:r>
                <w:r w:rsidRPr="008176A5">
                  <w:rPr>
                    <w:rFonts w:ascii="Proba Pro Lt" w:hAnsi="Proba Pro Lt" w:cs="Arial"/>
                    <w:sz w:val="20"/>
                    <w:szCs w:val="20"/>
                  </w:rPr>
                  <w:t>bibliomike).</w:t>
                </w:r>
              </w:p>
              <w:p w14:paraId="5312C536" w14:textId="77777777" w:rsidR="00A96906" w:rsidRPr="008176A5" w:rsidRDefault="00A96906" w:rsidP="00F27716">
                <w:pPr>
                  <w:tabs>
                    <w:tab w:val="left" w:pos="2820"/>
                  </w:tabs>
                  <w:spacing w:after="0" w:line="240" w:lineRule="auto"/>
                  <w:rPr>
                    <w:rFonts w:ascii="Proba Pro Lt" w:hAnsi="Proba Pro Lt" w:cs="Arial"/>
                    <w:sz w:val="20"/>
                    <w:szCs w:val="20"/>
                  </w:rPr>
                </w:pPr>
              </w:p>
              <w:p w14:paraId="49D4EB67"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Biomembrane, transport, bioenergetika, struktura stanice industrijskog mikroorganizma</w:t>
                </w:r>
              </w:p>
              <w:p w14:paraId="557FBB4C" w14:textId="160EAE99"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Hipoteza o procesu formiranja biomembrane prokariotske i eukariotske stanice te membrana organela eukariotske</w:t>
                </w:r>
                <w:r w:rsidR="00A96906">
                  <w:rPr>
                    <w:rFonts w:ascii="Proba Pro Lt" w:hAnsi="Proba Pro Lt" w:cs="Arial"/>
                    <w:sz w:val="20"/>
                    <w:szCs w:val="20"/>
                  </w:rPr>
                  <w:t xml:space="preserve"> </w:t>
                </w:r>
                <w:r w:rsidRPr="008176A5">
                  <w:rPr>
                    <w:rFonts w:ascii="Proba Pro Lt" w:hAnsi="Proba Pro Lt" w:cs="Arial"/>
                    <w:sz w:val="20"/>
                    <w:szCs w:val="20"/>
                  </w:rPr>
                  <w:t>stanice. Višestruka uloga membrana pokariotskih i eukariotskih industrijskih mikroorganizama. Izvori kemijske</w:t>
                </w:r>
                <w:r w:rsidR="00A96906">
                  <w:rPr>
                    <w:rFonts w:ascii="Proba Pro Lt" w:hAnsi="Proba Pro Lt" w:cs="Arial"/>
                    <w:sz w:val="20"/>
                    <w:szCs w:val="20"/>
                  </w:rPr>
                  <w:t xml:space="preserve"> </w:t>
                </w:r>
                <w:r w:rsidRPr="008176A5">
                  <w:rPr>
                    <w:rFonts w:ascii="Proba Pro Lt" w:hAnsi="Proba Pro Lt" w:cs="Arial"/>
                    <w:sz w:val="20"/>
                    <w:szCs w:val="20"/>
                  </w:rPr>
                  <w:t>energije i korištenje energije svjetlosti u biomembranama (potencijalnih) industrijskih mikroorganizama.</w:t>
                </w:r>
                <w:r w:rsidR="00A96906">
                  <w:rPr>
                    <w:rFonts w:ascii="Proba Pro Lt" w:hAnsi="Proba Pro Lt" w:cs="Arial"/>
                    <w:sz w:val="20"/>
                    <w:szCs w:val="20"/>
                  </w:rPr>
                  <w:t xml:space="preserve"> </w:t>
                </w:r>
                <w:r w:rsidRPr="008176A5">
                  <w:rPr>
                    <w:rFonts w:ascii="Proba Pro Lt" w:hAnsi="Proba Pro Lt" w:cs="Arial"/>
                    <w:sz w:val="20"/>
                    <w:szCs w:val="20"/>
                  </w:rPr>
                  <w:t xml:space="preserve">Kemiosmotski mehanizam i </w:t>
                </w:r>
                <w:r w:rsidRPr="008176A5">
                  <w:rPr>
                    <w:rFonts w:ascii="Proba Pro Lt" w:hAnsi="Proba Pro Lt" w:cs="Arial"/>
                    <w:sz w:val="20"/>
                    <w:szCs w:val="20"/>
                  </w:rPr>
                  <w:lastRenderedPageBreak/>
                  <w:t>formiranje transmembranskog elektrokemijskog gradijenta te usporedba oksidativne</w:t>
                </w:r>
                <w:r w:rsidR="00A96906">
                  <w:rPr>
                    <w:rFonts w:ascii="Proba Pro Lt" w:hAnsi="Proba Pro Lt" w:cs="Arial"/>
                    <w:sz w:val="20"/>
                    <w:szCs w:val="20"/>
                  </w:rPr>
                  <w:t xml:space="preserve"> </w:t>
                </w:r>
                <w:r w:rsidRPr="008176A5">
                  <w:rPr>
                    <w:rFonts w:ascii="Proba Pro Lt" w:hAnsi="Proba Pro Lt" w:cs="Arial"/>
                    <w:sz w:val="20"/>
                    <w:szCs w:val="20"/>
                  </w:rPr>
                  <w:t>fosforilacije i fotofosforilacije (necikličke i cikličke). Primjeri aerobne i anaerobne respiracije kod industrijskih</w:t>
                </w:r>
                <w:r w:rsidR="00A96906">
                  <w:rPr>
                    <w:rFonts w:ascii="Proba Pro Lt" w:hAnsi="Proba Pro Lt" w:cs="Arial"/>
                    <w:sz w:val="20"/>
                    <w:szCs w:val="20"/>
                  </w:rPr>
                  <w:t xml:space="preserve"> </w:t>
                </w:r>
                <w:r w:rsidRPr="008176A5">
                  <w:rPr>
                    <w:rFonts w:ascii="Proba Pro Lt" w:hAnsi="Proba Pro Lt" w:cs="Arial"/>
                    <w:sz w:val="20"/>
                    <w:szCs w:val="20"/>
                  </w:rPr>
                  <w:t>mikroorganizama. Pasivni i aktivni transport otopljenih tvari (molekula i iona) kroz fosfolipidni dvosloj kod</w:t>
                </w:r>
                <w:r w:rsidR="00A96906">
                  <w:rPr>
                    <w:rFonts w:ascii="Proba Pro Lt" w:hAnsi="Proba Pro Lt" w:cs="Arial"/>
                    <w:sz w:val="20"/>
                    <w:szCs w:val="20"/>
                  </w:rPr>
                  <w:t xml:space="preserve"> </w:t>
                </w:r>
                <w:r w:rsidRPr="008176A5">
                  <w:rPr>
                    <w:rFonts w:ascii="Proba Pro Lt" w:hAnsi="Proba Pro Lt" w:cs="Arial"/>
                    <w:sz w:val="20"/>
                    <w:szCs w:val="20"/>
                  </w:rPr>
                  <w:t>prokariotskih i eukariotskih industrijskih mikroorganizama s naglaskom na fosfoenolpiruvat fosfotransferazni sustav</w:t>
                </w:r>
                <w:r w:rsidR="00A96906">
                  <w:rPr>
                    <w:rFonts w:ascii="Proba Pro Lt" w:hAnsi="Proba Pro Lt" w:cs="Arial"/>
                    <w:sz w:val="20"/>
                    <w:szCs w:val="20"/>
                  </w:rPr>
                  <w:t xml:space="preserve"> </w:t>
                </w:r>
                <w:r w:rsidRPr="008176A5">
                  <w:rPr>
                    <w:rFonts w:ascii="Proba Pro Lt" w:hAnsi="Proba Pro Lt" w:cs="Arial"/>
                    <w:sz w:val="20"/>
                    <w:szCs w:val="20"/>
                  </w:rPr>
                  <w:t xml:space="preserve">(PTS) te spregu respiratornog lanca i laktoza permeaze kod bakterije </w:t>
                </w:r>
                <w:r w:rsidRPr="008176A5">
                  <w:rPr>
                    <w:rFonts w:ascii="Proba Pro Lt" w:hAnsi="Proba Pro Lt" w:cs="Arial"/>
                    <w:i/>
                    <w:sz w:val="20"/>
                    <w:szCs w:val="20"/>
                  </w:rPr>
                  <w:t>Escherichia coli</w:t>
                </w:r>
                <w:r w:rsidRPr="008176A5">
                  <w:rPr>
                    <w:rFonts w:ascii="Proba Pro Lt" w:hAnsi="Proba Pro Lt" w:cs="Arial"/>
                    <w:sz w:val="20"/>
                    <w:szCs w:val="20"/>
                  </w:rPr>
                  <w:t>. Endocitoza/egzocitoza kod</w:t>
                </w:r>
                <w:r w:rsidR="00A96906">
                  <w:rPr>
                    <w:rFonts w:ascii="Proba Pro Lt" w:hAnsi="Proba Pro Lt" w:cs="Arial"/>
                    <w:sz w:val="20"/>
                    <w:szCs w:val="20"/>
                  </w:rPr>
                  <w:t xml:space="preserve"> </w:t>
                </w:r>
                <w:r w:rsidRPr="008176A5">
                  <w:rPr>
                    <w:rFonts w:ascii="Proba Pro Lt" w:hAnsi="Proba Pro Lt" w:cs="Arial"/>
                    <w:sz w:val="20"/>
                    <w:szCs w:val="20"/>
                  </w:rPr>
                  <w:t>viših organizama. Važnost stukture stanice mikroorganizma za njegovu industrijsku primjenu.</w:t>
                </w:r>
              </w:p>
              <w:p w14:paraId="5E142F0A" w14:textId="77777777" w:rsidR="00A96906" w:rsidRDefault="00A96906" w:rsidP="00F27716">
                <w:pPr>
                  <w:tabs>
                    <w:tab w:val="left" w:pos="2820"/>
                  </w:tabs>
                  <w:spacing w:after="0" w:line="240" w:lineRule="auto"/>
                  <w:rPr>
                    <w:rFonts w:ascii="Proba Pro Lt" w:hAnsi="Proba Pro Lt" w:cs="Arial"/>
                    <w:b/>
                    <w:sz w:val="20"/>
                    <w:szCs w:val="20"/>
                  </w:rPr>
                </w:pPr>
              </w:p>
              <w:p w14:paraId="0055BDD0" w14:textId="02966102"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Katabolizam i anabolizam u stanicama industrijskih mikroorganizama. Sekundarni metabolizam kod nekih</w:t>
                </w:r>
                <w:r w:rsidR="00A96906">
                  <w:rPr>
                    <w:rFonts w:ascii="Proba Pro Lt" w:hAnsi="Proba Pro Lt" w:cs="Arial"/>
                    <w:b/>
                    <w:sz w:val="20"/>
                    <w:szCs w:val="20"/>
                  </w:rPr>
                  <w:t xml:space="preserve"> </w:t>
                </w:r>
                <w:r w:rsidRPr="008176A5">
                  <w:rPr>
                    <w:rFonts w:ascii="Proba Pro Lt" w:hAnsi="Proba Pro Lt" w:cs="Arial"/>
                    <w:b/>
                    <w:sz w:val="20"/>
                    <w:szCs w:val="20"/>
                  </w:rPr>
                  <w:t>industrijskih mikroorganizama</w:t>
                </w:r>
              </w:p>
              <w:p w14:paraId="759BFC37" w14:textId="1E1E8B49"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Primjena autotrofa i heterotrofa u biotehnološkoj industrijskoj proizvodnji. Korištenje različitih supstrata</w:t>
                </w:r>
                <w:r w:rsidR="00A96906">
                  <w:rPr>
                    <w:rFonts w:ascii="Proba Pro Lt" w:hAnsi="Proba Pro Lt" w:cs="Arial"/>
                    <w:sz w:val="20"/>
                    <w:szCs w:val="20"/>
                  </w:rPr>
                  <w:t xml:space="preserve"> </w:t>
                </w:r>
                <w:r w:rsidRPr="008176A5">
                  <w:rPr>
                    <w:rFonts w:ascii="Proba Pro Lt" w:hAnsi="Proba Pro Lt" w:cs="Arial"/>
                    <w:sz w:val="20"/>
                    <w:szCs w:val="20"/>
                  </w:rPr>
                  <w:t>(ugljikohidrata, lipida, ugljikovodika, spojeva s dva ugljikova atoma, spojeva s jednim ugljikovim atomom, spojeva s</w:t>
                </w:r>
                <w:r w:rsidR="00A96906">
                  <w:rPr>
                    <w:rFonts w:ascii="Proba Pro Lt" w:hAnsi="Proba Pro Lt" w:cs="Arial"/>
                    <w:sz w:val="20"/>
                    <w:szCs w:val="20"/>
                  </w:rPr>
                  <w:t xml:space="preserve"> </w:t>
                </w:r>
                <w:r w:rsidRPr="008176A5">
                  <w:rPr>
                    <w:rFonts w:ascii="Proba Pro Lt" w:hAnsi="Proba Pro Lt" w:cs="Arial"/>
                    <w:sz w:val="20"/>
                    <w:szCs w:val="20"/>
                  </w:rPr>
                  <w:t>dušikom, rezervnih tvari) i proizvodnja industrijskih proizvoda različitim metaboličkim putevima i specifičnim</w:t>
                </w:r>
                <w:r w:rsidR="00A96906">
                  <w:rPr>
                    <w:rFonts w:ascii="Proba Pro Lt" w:hAnsi="Proba Pro Lt" w:cs="Arial"/>
                    <w:sz w:val="20"/>
                    <w:szCs w:val="20"/>
                  </w:rPr>
                  <w:t xml:space="preserve"> </w:t>
                </w:r>
                <w:r w:rsidRPr="008176A5">
                  <w:rPr>
                    <w:rFonts w:ascii="Proba Pro Lt" w:hAnsi="Proba Pro Lt" w:cs="Arial"/>
                    <w:sz w:val="20"/>
                    <w:szCs w:val="20"/>
                  </w:rPr>
                  <w:t xml:space="preserve">reakcijama (glikoliza, fosfoketolazni put kod bakterije </w:t>
                </w:r>
                <w:r w:rsidRPr="008176A5">
                  <w:rPr>
                    <w:rFonts w:ascii="Proba Pro Lt" w:hAnsi="Proba Pro Lt" w:cs="Arial"/>
                    <w:i/>
                    <w:sz w:val="20"/>
                    <w:szCs w:val="20"/>
                  </w:rPr>
                  <w:t>Bifidobacterium bifidum</w:t>
                </w:r>
                <w:r w:rsidRPr="008176A5">
                  <w:rPr>
                    <w:rFonts w:ascii="Proba Pro Lt" w:hAnsi="Proba Pro Lt" w:cs="Arial"/>
                    <w:sz w:val="20"/>
                    <w:szCs w:val="20"/>
                  </w:rPr>
                  <w:t>, Entner-Doudoroff-ov put, pentozafosfatni put, ciklus limunske kiseline i ciklus dikarbonskih kiselina, oksidacija ugljikovodika i beta-oksidacija,</w:t>
                </w:r>
              </w:p>
              <w:p w14:paraId="50C7AB6A" w14:textId="548CD356"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transaminacija, oksidativna i reduktivna deaminacija, nitrifikacija/denitrifikacija, anaplerotske reakcije, glioksilatni</w:t>
                </w:r>
                <w:r w:rsidR="00A96906">
                  <w:rPr>
                    <w:rFonts w:ascii="Proba Pro Lt" w:hAnsi="Proba Pro Lt" w:cs="Arial"/>
                    <w:sz w:val="20"/>
                    <w:szCs w:val="20"/>
                  </w:rPr>
                  <w:t xml:space="preserve"> </w:t>
                </w:r>
                <w:r w:rsidRPr="008176A5">
                  <w:rPr>
                    <w:rFonts w:ascii="Proba Pro Lt" w:hAnsi="Proba Pro Lt" w:cs="Arial"/>
                    <w:sz w:val="20"/>
                    <w:szCs w:val="20"/>
                  </w:rPr>
                  <w:t>put, Calvin-Benson-Bassham-ov put, serinski put, alulozni put). Primjena sekundarnog metabolizma u industrijskoj</w:t>
                </w:r>
                <w:r w:rsidR="00A96906">
                  <w:rPr>
                    <w:rFonts w:ascii="Proba Pro Lt" w:hAnsi="Proba Pro Lt" w:cs="Arial"/>
                    <w:sz w:val="20"/>
                    <w:szCs w:val="20"/>
                  </w:rPr>
                  <w:t xml:space="preserve"> </w:t>
                </w:r>
                <w:r w:rsidRPr="008176A5">
                  <w:rPr>
                    <w:rFonts w:ascii="Proba Pro Lt" w:hAnsi="Proba Pro Lt" w:cs="Arial"/>
                    <w:sz w:val="20"/>
                    <w:szCs w:val="20"/>
                  </w:rPr>
                  <w:t>proizvodnji (ribosomska i ne-ribosomska sinteza polipeptidnih antibiotika i polimerizacijske reakcije sinteze</w:t>
                </w:r>
                <w:r w:rsidR="00A96906">
                  <w:rPr>
                    <w:rFonts w:ascii="Proba Pro Lt" w:hAnsi="Proba Pro Lt" w:cs="Arial"/>
                    <w:sz w:val="20"/>
                    <w:szCs w:val="20"/>
                  </w:rPr>
                  <w:t xml:space="preserve"> </w:t>
                </w:r>
                <w:r w:rsidRPr="008176A5">
                  <w:rPr>
                    <w:rFonts w:ascii="Proba Pro Lt" w:hAnsi="Proba Pro Lt" w:cs="Arial"/>
                    <w:sz w:val="20"/>
                    <w:szCs w:val="20"/>
                  </w:rPr>
                  <w:t>poliketida na multienzimskom kompleksu).</w:t>
                </w:r>
              </w:p>
              <w:p w14:paraId="39947D55" w14:textId="77777777" w:rsidR="00A96906" w:rsidRPr="008176A5" w:rsidRDefault="00A96906" w:rsidP="00F27716">
                <w:pPr>
                  <w:tabs>
                    <w:tab w:val="left" w:pos="2820"/>
                  </w:tabs>
                  <w:spacing w:after="0" w:line="240" w:lineRule="auto"/>
                  <w:rPr>
                    <w:rFonts w:ascii="Proba Pro Lt" w:hAnsi="Proba Pro Lt" w:cs="Arial"/>
                    <w:sz w:val="20"/>
                    <w:szCs w:val="20"/>
                  </w:rPr>
                </w:pPr>
              </w:p>
              <w:p w14:paraId="1707D14F"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Regulacija metabolizma u stanicama industrijskih mikroorganizama</w:t>
                </w:r>
              </w:p>
              <w:p w14:paraId="535F867D" w14:textId="1C2445CA"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Opći načini prijenosa signala/pobuda i prilagodba industrijskih mikroorganizama na pobude iz okoline (sustav:</w:t>
                </w:r>
                <w:r w:rsidR="00A96906">
                  <w:rPr>
                    <w:rFonts w:ascii="Proba Pro Lt" w:hAnsi="Proba Pro Lt" w:cs="Arial"/>
                    <w:sz w:val="20"/>
                    <w:szCs w:val="20"/>
                  </w:rPr>
                  <w:t xml:space="preserve"> </w:t>
                </w:r>
                <w:r w:rsidRPr="008176A5">
                  <w:rPr>
                    <w:rFonts w:ascii="Proba Pro Lt" w:hAnsi="Proba Pro Lt" w:cs="Arial"/>
                    <w:sz w:val="20"/>
                    <w:szCs w:val="20"/>
                  </w:rPr>
                  <w:t>kemijski signal/senzor-receptor/prijenosnik signala/receptor-primatelj signala/regulator/odziv/adaptacija). Razine</w:t>
                </w:r>
                <w:r w:rsidR="00A96906">
                  <w:rPr>
                    <w:rFonts w:ascii="Proba Pro Lt" w:hAnsi="Proba Pro Lt" w:cs="Arial"/>
                    <w:sz w:val="20"/>
                    <w:szCs w:val="20"/>
                  </w:rPr>
                  <w:t xml:space="preserve"> </w:t>
                </w:r>
                <w:r w:rsidRPr="008176A5">
                  <w:rPr>
                    <w:rFonts w:ascii="Proba Pro Lt" w:hAnsi="Proba Pro Lt" w:cs="Arial"/>
                    <w:sz w:val="20"/>
                    <w:szCs w:val="20"/>
                  </w:rPr>
                  <w:t>regulacije metabolizma industrijskih mikroorganizama (reguliranje transkripcije, translacije, post-translacijske</w:t>
                </w:r>
                <w:r w:rsidR="00A96906">
                  <w:rPr>
                    <w:rFonts w:ascii="Proba Pro Lt" w:hAnsi="Proba Pro Lt" w:cs="Arial"/>
                    <w:sz w:val="20"/>
                    <w:szCs w:val="20"/>
                  </w:rPr>
                  <w:t xml:space="preserve"> </w:t>
                </w:r>
                <w:r w:rsidRPr="008176A5">
                  <w:rPr>
                    <w:rFonts w:ascii="Proba Pro Lt" w:hAnsi="Proba Pro Lt" w:cs="Arial"/>
                    <w:sz w:val="20"/>
                    <w:szCs w:val="20"/>
                  </w:rPr>
                  <w:t>kovalentne modifikacije, kompartmentacija i specifična rekombinacija). Organizacija genetičkog materijala kod</w:t>
                </w:r>
                <w:r w:rsidR="00A96906">
                  <w:rPr>
                    <w:rFonts w:ascii="Proba Pro Lt" w:hAnsi="Proba Pro Lt" w:cs="Arial"/>
                    <w:sz w:val="20"/>
                    <w:szCs w:val="20"/>
                  </w:rPr>
                  <w:t xml:space="preserve"> </w:t>
                </w:r>
                <w:r w:rsidRPr="008176A5">
                  <w:rPr>
                    <w:rFonts w:ascii="Proba Pro Lt" w:hAnsi="Proba Pro Lt" w:cs="Arial"/>
                    <w:sz w:val="20"/>
                    <w:szCs w:val="20"/>
                  </w:rPr>
                  <w:t>industrijskih mikroorganizama (operon, regulon, modulon) i pripadajući regulatorni mehanizmi na razini interakcije</w:t>
                </w:r>
                <w:r w:rsidR="00A96906">
                  <w:rPr>
                    <w:rFonts w:ascii="Proba Pro Lt" w:hAnsi="Proba Pro Lt" w:cs="Arial"/>
                    <w:sz w:val="20"/>
                    <w:szCs w:val="20"/>
                  </w:rPr>
                  <w:t xml:space="preserve"> </w:t>
                </w:r>
                <w:r w:rsidRPr="008176A5">
                  <w:rPr>
                    <w:rFonts w:ascii="Proba Pro Lt" w:hAnsi="Proba Pro Lt" w:cs="Arial"/>
                    <w:sz w:val="20"/>
                    <w:szCs w:val="20"/>
                  </w:rPr>
                  <w:t>protein-DNA. Primjeri regulacije nekih operona kod divljih sojeva i mutanata (auksotrofnih i regulacijskih)</w:t>
                </w:r>
                <w:r w:rsidR="00A96906">
                  <w:rPr>
                    <w:rFonts w:ascii="Proba Pro Lt" w:hAnsi="Proba Pro Lt" w:cs="Arial"/>
                    <w:sz w:val="20"/>
                    <w:szCs w:val="20"/>
                  </w:rPr>
                  <w:t xml:space="preserve"> </w:t>
                </w:r>
                <w:r w:rsidRPr="008176A5">
                  <w:rPr>
                    <w:rFonts w:ascii="Proba Pro Lt" w:hAnsi="Proba Pro Lt" w:cs="Arial"/>
                    <w:sz w:val="20"/>
                    <w:szCs w:val="20"/>
                  </w:rPr>
                  <w:t>industrijskih mikroorganizama. Globalne regulacijske mreže i prijenos signala - stalna i prijelazna katabolička</w:t>
                </w:r>
                <w:r w:rsidR="00A96906">
                  <w:rPr>
                    <w:rFonts w:ascii="Proba Pro Lt" w:hAnsi="Proba Pro Lt" w:cs="Arial"/>
                    <w:sz w:val="20"/>
                    <w:szCs w:val="20"/>
                  </w:rPr>
                  <w:t xml:space="preserve"> </w:t>
                </w:r>
                <w:r w:rsidRPr="008176A5">
                  <w:rPr>
                    <w:rFonts w:ascii="Proba Pro Lt" w:hAnsi="Proba Pro Lt" w:cs="Arial"/>
                    <w:sz w:val="20"/>
                    <w:szCs w:val="20"/>
                  </w:rPr>
                  <w:t>represija glukozom kod Gram-pozitivnih (ccpA modulon) i Gram-negativnih bakterija (crp modulon) i diauksijski rast</w:t>
                </w:r>
              </w:p>
              <w:p w14:paraId="1B092685" w14:textId="3150D976"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(uloga cAMP). Shift-up i shift-down eksperimenti; kontrola anabolizma relA/spoT modulonom [„zakočeni“ ribosom,</w:t>
                </w:r>
                <w:r w:rsidR="00A96906">
                  <w:rPr>
                    <w:rFonts w:ascii="Proba Pro Lt" w:hAnsi="Proba Pro Lt" w:cs="Arial"/>
                    <w:sz w:val="20"/>
                    <w:szCs w:val="20"/>
                  </w:rPr>
                  <w:t xml:space="preserve"> </w:t>
                </w:r>
                <w:r w:rsidRPr="008176A5">
                  <w:rPr>
                    <w:rFonts w:ascii="Proba Pro Lt" w:hAnsi="Proba Pro Lt" w:cs="Arial"/>
                    <w:sz w:val="20"/>
                    <w:szCs w:val="20"/>
                  </w:rPr>
                  <w:t>uloga acyl carrier proteina, sinteza ppGpp].</w:t>
                </w:r>
              </w:p>
              <w:p w14:paraId="05B35B8A" w14:textId="77777777" w:rsidR="00A96906" w:rsidRPr="008176A5" w:rsidRDefault="00A96906" w:rsidP="00F27716">
                <w:pPr>
                  <w:tabs>
                    <w:tab w:val="left" w:pos="2820"/>
                  </w:tabs>
                  <w:spacing w:after="0" w:line="240" w:lineRule="auto"/>
                  <w:rPr>
                    <w:rFonts w:ascii="Proba Pro Lt" w:hAnsi="Proba Pro Lt" w:cs="Arial"/>
                    <w:sz w:val="20"/>
                    <w:szCs w:val="20"/>
                  </w:rPr>
                </w:pPr>
              </w:p>
              <w:p w14:paraId="25D79183" w14:textId="30E8C229"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Stanični ciklus prokariotskih i eukariotskih industrijskih mikroorganizama. Biokemijsko-morfološka</w:t>
                </w:r>
                <w:r w:rsidR="00A96906">
                  <w:rPr>
                    <w:rFonts w:ascii="Proba Pro Lt" w:hAnsi="Proba Pro Lt" w:cs="Arial"/>
                    <w:b/>
                    <w:sz w:val="20"/>
                    <w:szCs w:val="20"/>
                  </w:rPr>
                  <w:t xml:space="preserve"> </w:t>
                </w:r>
                <w:r w:rsidRPr="008176A5">
                  <w:rPr>
                    <w:rFonts w:ascii="Proba Pro Lt" w:hAnsi="Proba Pro Lt" w:cs="Arial"/>
                    <w:b/>
                    <w:sz w:val="20"/>
                    <w:szCs w:val="20"/>
                  </w:rPr>
                  <w:t xml:space="preserve">diferencijacija stanica industrijskih mikroorganizama (sporulacija </w:t>
                </w:r>
                <w:r w:rsidRPr="008176A5">
                  <w:rPr>
                    <w:rFonts w:ascii="Proba Pro Lt" w:hAnsi="Proba Pro Lt" w:cs="Arial"/>
                    <w:b/>
                    <w:i/>
                    <w:sz w:val="20"/>
                    <w:szCs w:val="20"/>
                  </w:rPr>
                  <w:t xml:space="preserve">Bacillus </w:t>
                </w:r>
                <w:r w:rsidRPr="008176A5">
                  <w:rPr>
                    <w:rFonts w:ascii="Proba Pro Lt" w:hAnsi="Proba Pro Lt" w:cs="Arial"/>
                    <w:b/>
                    <w:sz w:val="20"/>
                    <w:szCs w:val="20"/>
                  </w:rPr>
                  <w:t>sp.)</w:t>
                </w:r>
              </w:p>
              <w:p w14:paraId="5C99FE93" w14:textId="1DE9039A"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Ključni događaji tijekom mitoze (simetrične diobe) eukariotskih mikroorganizama te diobe bakterijskih stanica.</w:t>
                </w:r>
                <w:r w:rsidR="00A96906">
                  <w:rPr>
                    <w:rFonts w:ascii="Proba Pro Lt" w:hAnsi="Proba Pro Lt" w:cs="Arial"/>
                    <w:sz w:val="20"/>
                    <w:szCs w:val="20"/>
                  </w:rPr>
                  <w:t xml:space="preserve"> </w:t>
                </w:r>
                <w:r w:rsidRPr="008176A5">
                  <w:rPr>
                    <w:rFonts w:ascii="Proba Pro Lt" w:hAnsi="Proba Pro Lt" w:cs="Arial"/>
                    <w:sz w:val="20"/>
                    <w:szCs w:val="20"/>
                  </w:rPr>
                  <w:t>Prijenos pobude („glad“, quorum sensing, sinteza DNA), prijenos signala SpoO-phospho-relay putem,</w:t>
                </w:r>
                <w:r w:rsidR="00A96906">
                  <w:rPr>
                    <w:rFonts w:ascii="Proba Pro Lt" w:hAnsi="Proba Pro Lt" w:cs="Arial"/>
                    <w:sz w:val="20"/>
                    <w:szCs w:val="20"/>
                  </w:rPr>
                  <w:t xml:space="preserve"> </w:t>
                </w:r>
                <w:r w:rsidRPr="008176A5">
                  <w:rPr>
                    <w:rFonts w:ascii="Proba Pro Lt" w:hAnsi="Proba Pro Lt" w:cs="Arial"/>
                    <w:sz w:val="20"/>
                    <w:szCs w:val="20"/>
                  </w:rPr>
                  <w:t xml:space="preserve">(auto)regulacija ekspresije određenih gena (npr. gena koji kodiraju AbrB protein i </w:t>
                </w:r>
                <w:r w:rsidRPr="008176A5">
                  <w:rPr>
                    <w:sz w:val="20"/>
                    <w:szCs w:val="20"/>
                  </w:rPr>
                  <w:t>σ</w:t>
                </w:r>
                <w:r w:rsidRPr="008176A5">
                  <w:rPr>
                    <w:rFonts w:ascii="Proba Pro Lt" w:hAnsi="Proba Pro Lt" w:cs="Arial"/>
                    <w:sz w:val="20"/>
                    <w:szCs w:val="20"/>
                  </w:rPr>
                  <w:t xml:space="preserve"> faktore), biokemijsko-morfolo</w:t>
                </w:r>
                <w:r w:rsidRPr="008176A5">
                  <w:rPr>
                    <w:rFonts w:ascii="Proba Pro Lt" w:hAnsi="Proba Pro Lt" w:cs="Proba Pro Lt"/>
                    <w:sz w:val="20"/>
                    <w:szCs w:val="20"/>
                  </w:rPr>
                  <w:t>š</w:t>
                </w:r>
                <w:r w:rsidRPr="008176A5">
                  <w:rPr>
                    <w:rFonts w:ascii="Proba Pro Lt" w:hAnsi="Proba Pro Lt" w:cs="Arial"/>
                    <w:sz w:val="20"/>
                    <w:szCs w:val="20"/>
                  </w:rPr>
                  <w:t>ka</w:t>
                </w:r>
                <w:r w:rsidR="00A96906">
                  <w:rPr>
                    <w:rFonts w:ascii="Proba Pro Lt" w:hAnsi="Proba Pro Lt" w:cs="Arial"/>
                    <w:sz w:val="20"/>
                    <w:szCs w:val="20"/>
                  </w:rPr>
                  <w:t xml:space="preserve"> </w:t>
                </w:r>
                <w:r w:rsidRPr="008176A5">
                  <w:rPr>
                    <w:rFonts w:ascii="Proba Pro Lt" w:hAnsi="Proba Pro Lt" w:cs="Arial"/>
                    <w:sz w:val="20"/>
                    <w:szCs w:val="20"/>
                  </w:rPr>
                  <w:t xml:space="preserve">diferencijacija vrsta iz roda </w:t>
                </w:r>
                <w:r w:rsidRPr="008176A5">
                  <w:rPr>
                    <w:rFonts w:ascii="Proba Pro Lt" w:hAnsi="Proba Pro Lt" w:cs="Arial"/>
                    <w:i/>
                    <w:sz w:val="20"/>
                    <w:szCs w:val="20"/>
                  </w:rPr>
                  <w:t>Bacillus</w:t>
                </w:r>
                <w:r w:rsidRPr="008176A5">
                  <w:rPr>
                    <w:rFonts w:ascii="Proba Pro Lt" w:hAnsi="Proba Pro Lt" w:cs="Arial"/>
                    <w:sz w:val="20"/>
                    <w:szCs w:val="20"/>
                  </w:rPr>
                  <w:t xml:space="preserve"> (asimetrična dioba) i formiranje spore. Specifična rekombinacija dvaju dijelova</w:t>
                </w:r>
              </w:p>
              <w:p w14:paraId="107E6EAF" w14:textId="26B6D7D3"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gena koji kodira sigmaK faktor i njegova post-translacijska modifikacija. Aktivacija i germinacija (klijanja) spore.</w:t>
                </w:r>
                <w:r w:rsidR="00A96906">
                  <w:rPr>
                    <w:rFonts w:ascii="Proba Pro Lt" w:hAnsi="Proba Pro Lt" w:cs="Arial"/>
                    <w:sz w:val="20"/>
                    <w:szCs w:val="20"/>
                  </w:rPr>
                  <w:t xml:space="preserve"> </w:t>
                </w:r>
                <w:r w:rsidRPr="008176A5">
                  <w:rPr>
                    <w:rFonts w:ascii="Proba Pro Lt" w:hAnsi="Proba Pro Lt" w:cs="Arial"/>
                    <w:sz w:val="20"/>
                    <w:szCs w:val="20"/>
                  </w:rPr>
                  <w:t xml:space="preserve">Važnost poznavanja prijenosa pobude i biokemijska (sekundarni metabolizam kod nekih industrijskih mikroorganizama) i biokemijsko-morfološka (sporulacija vrsta iz roda </w:t>
                </w:r>
                <w:r w:rsidRPr="008176A5">
                  <w:rPr>
                    <w:rFonts w:ascii="Proba Pro Lt" w:hAnsi="Proba Pro Lt" w:cs="Arial"/>
                    <w:i/>
                    <w:sz w:val="20"/>
                    <w:szCs w:val="20"/>
                  </w:rPr>
                  <w:t>Bacillus</w:t>
                </w:r>
                <w:r w:rsidRPr="008176A5">
                  <w:rPr>
                    <w:rFonts w:ascii="Proba Pro Lt" w:hAnsi="Proba Pro Lt" w:cs="Arial"/>
                    <w:sz w:val="20"/>
                    <w:szCs w:val="20"/>
                  </w:rPr>
                  <w:t>) diferencijacija stanice.</w:t>
                </w:r>
              </w:p>
              <w:p w14:paraId="4F827B10" w14:textId="77777777" w:rsidR="00A96906" w:rsidRPr="008176A5" w:rsidRDefault="00A96906" w:rsidP="00F27716">
                <w:pPr>
                  <w:tabs>
                    <w:tab w:val="left" w:pos="2820"/>
                  </w:tabs>
                  <w:spacing w:after="0" w:line="240" w:lineRule="auto"/>
                  <w:rPr>
                    <w:rFonts w:ascii="Proba Pro Lt" w:hAnsi="Proba Pro Lt" w:cs="Arial"/>
                    <w:sz w:val="20"/>
                    <w:szCs w:val="20"/>
                  </w:rPr>
                </w:pPr>
              </w:p>
              <w:p w14:paraId="1C1D586C" w14:textId="3D958873"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Fermentacije i nepotpune oksidacije izvora ugljika kod tradicionalnih industrijskih mikroorganizama:</w:t>
                </w:r>
                <w:r w:rsidR="00A96906">
                  <w:rPr>
                    <w:rFonts w:ascii="Proba Pro Lt" w:hAnsi="Proba Pro Lt" w:cs="Arial"/>
                    <w:b/>
                    <w:sz w:val="20"/>
                    <w:szCs w:val="20"/>
                  </w:rPr>
                  <w:t xml:space="preserve"> </w:t>
                </w:r>
                <w:r w:rsidRPr="008176A5">
                  <w:rPr>
                    <w:rFonts w:ascii="Proba Pro Lt" w:hAnsi="Proba Pro Lt" w:cs="Arial"/>
                    <w:b/>
                    <w:sz w:val="20"/>
                    <w:szCs w:val="20"/>
                  </w:rPr>
                  <w:t>proizvodnja mliječne kiseline, octene kiseline i limunske kiseline</w:t>
                </w:r>
              </w:p>
              <w:p w14:paraId="7F39B6E2" w14:textId="1E1D3494" w:rsidR="003603F2" w:rsidRPr="008176A5" w:rsidRDefault="003603F2" w:rsidP="00F27716">
                <w:p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Potpune i nepotpune biooksidacije supstrata s pomoću industrijskih mikroorganizama i proizvodnja važnih</w:t>
                </w:r>
                <w:r w:rsidR="00A96906">
                  <w:rPr>
                    <w:rFonts w:ascii="Proba Pro Lt" w:hAnsi="Proba Pro Lt" w:cs="Arial"/>
                    <w:sz w:val="20"/>
                    <w:szCs w:val="20"/>
                  </w:rPr>
                  <w:t xml:space="preserve"> </w:t>
                </w:r>
                <w:r w:rsidRPr="008176A5">
                  <w:rPr>
                    <w:rFonts w:ascii="Proba Pro Lt" w:hAnsi="Proba Pro Lt" w:cs="Arial"/>
                    <w:sz w:val="20"/>
                    <w:szCs w:val="20"/>
                  </w:rPr>
                  <w:t>industrijskih proizvoda [npr. alkohola, ketona, (amino)kiselina, antibiotika] nepotpunim biooksidacijama. Transport</w:t>
                </w:r>
                <w:r w:rsidR="00A96906">
                  <w:rPr>
                    <w:rFonts w:ascii="Proba Pro Lt" w:hAnsi="Proba Pro Lt" w:cs="Arial"/>
                    <w:sz w:val="20"/>
                    <w:szCs w:val="20"/>
                  </w:rPr>
                  <w:t xml:space="preserve"> </w:t>
                </w:r>
                <w:r w:rsidRPr="008176A5">
                  <w:rPr>
                    <w:rFonts w:ascii="Proba Pro Lt" w:hAnsi="Proba Pro Lt" w:cs="Arial"/>
                    <w:sz w:val="20"/>
                    <w:szCs w:val="20"/>
                  </w:rPr>
                  <w:t>glukoze i drugih izvora ugljika i energije u stanice bakterija mliječne kiseline i regulacija njihova metabolizma</w:t>
                </w:r>
                <w:r w:rsidR="00A96906">
                  <w:rPr>
                    <w:rFonts w:ascii="Proba Pro Lt" w:hAnsi="Proba Pro Lt" w:cs="Arial"/>
                    <w:sz w:val="20"/>
                    <w:szCs w:val="20"/>
                  </w:rPr>
                  <w:t xml:space="preserve"> </w:t>
                </w:r>
                <w:r w:rsidRPr="008176A5">
                  <w:rPr>
                    <w:rFonts w:ascii="Proba Pro Lt" w:hAnsi="Proba Pro Lt" w:cs="Arial"/>
                    <w:sz w:val="20"/>
                    <w:szCs w:val="20"/>
                  </w:rPr>
                  <w:t xml:space="preserve">(homolaktička fermentacija, heterolaktička fermentacija, fosfoketolazni put kod bakterije </w:t>
                </w:r>
                <w:r w:rsidRPr="008176A5">
                  <w:rPr>
                    <w:rFonts w:ascii="Proba Pro Lt" w:hAnsi="Proba Pro Lt" w:cs="Arial"/>
                    <w:i/>
                    <w:sz w:val="20"/>
                    <w:szCs w:val="20"/>
                  </w:rPr>
                  <w:t>Leuconostoc</w:t>
                </w:r>
              </w:p>
              <w:p w14:paraId="5F722CF3" w14:textId="6B0294E1"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i/>
                    <w:sz w:val="20"/>
                    <w:szCs w:val="20"/>
                  </w:rPr>
                  <w:t>mesenteroides</w:t>
                </w:r>
                <w:r w:rsidRPr="008176A5">
                  <w:rPr>
                    <w:rFonts w:ascii="Proba Pro Lt" w:hAnsi="Proba Pro Lt" w:cs="Arial"/>
                    <w:sz w:val="20"/>
                    <w:szCs w:val="20"/>
                  </w:rPr>
                  <w:t>, mixed-acid fermentacija). Raspodjela energije reakcije defosforilacije fosfoenolpiruvata između</w:t>
                </w:r>
                <w:r w:rsidR="00A96906">
                  <w:rPr>
                    <w:rFonts w:ascii="Proba Pro Lt" w:hAnsi="Proba Pro Lt" w:cs="Arial"/>
                    <w:sz w:val="20"/>
                    <w:szCs w:val="20"/>
                  </w:rPr>
                  <w:t xml:space="preserve"> </w:t>
                </w:r>
                <w:r w:rsidRPr="008176A5">
                  <w:rPr>
                    <w:rFonts w:ascii="Proba Pro Lt" w:hAnsi="Proba Pro Lt" w:cs="Arial"/>
                    <w:sz w:val="20"/>
                    <w:szCs w:val="20"/>
                  </w:rPr>
                  <w:t xml:space="preserve">aktivnog transporta supstrata PTS-om i supstratne fosforilacije </w:t>
                </w:r>
                <w:r w:rsidRPr="008176A5">
                  <w:rPr>
                    <w:rFonts w:ascii="Proba Pro Lt" w:hAnsi="Proba Pro Lt" w:cs="Arial"/>
                    <w:sz w:val="20"/>
                    <w:szCs w:val="20"/>
                  </w:rPr>
                  <w:lastRenderedPageBreak/>
                  <w:t>(pridobivanje ATP) tijekom ustaljenog stanja (obilje</w:t>
                </w:r>
                <w:r w:rsidR="00A96906">
                  <w:rPr>
                    <w:rFonts w:ascii="Proba Pro Lt" w:hAnsi="Proba Pro Lt" w:cs="Arial"/>
                    <w:sz w:val="20"/>
                    <w:szCs w:val="20"/>
                  </w:rPr>
                  <w:t xml:space="preserve"> </w:t>
                </w:r>
                <w:r w:rsidRPr="008176A5">
                  <w:rPr>
                    <w:rFonts w:ascii="Proba Pro Lt" w:hAnsi="Proba Pro Lt" w:cs="Arial"/>
                    <w:sz w:val="20"/>
                    <w:szCs w:val="20"/>
                  </w:rPr>
                  <w:t>šećera), zaustavljanja glikolize (gladovanje) i ponovnog pokretanja glikolize (ponovno obilje). Difuzija nedisocirane</w:t>
                </w:r>
              </w:p>
              <w:p w14:paraId="5C82C14F" w14:textId="24978975"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mliječne kiseline kroz citoplazminu membranu, proton/laktat simport i citrat/laktat antiport kod bakterija mliječne</w:t>
                </w:r>
                <w:r w:rsidR="00A96906">
                  <w:rPr>
                    <w:rFonts w:ascii="Proba Pro Lt" w:hAnsi="Proba Pro Lt" w:cs="Arial"/>
                    <w:sz w:val="20"/>
                    <w:szCs w:val="20"/>
                  </w:rPr>
                  <w:t xml:space="preserve"> </w:t>
                </w:r>
                <w:r w:rsidRPr="008176A5">
                  <w:rPr>
                    <w:rFonts w:ascii="Proba Pro Lt" w:hAnsi="Proba Pro Lt" w:cs="Arial"/>
                    <w:sz w:val="20"/>
                    <w:szCs w:val="20"/>
                  </w:rPr>
                  <w:t>kiseline. Mehanizmi rezistencije bakterija octene kiseline na relativno visoke koncentracije etanola i octene kiseline u okolini. Pregled fizioloških karakteristika bakterija octene kiseline u tradicionalnim i novim bioprocesima. Regulacija metabolizma acetata – ''acetatni prekidač'' (acetate switch). Proizvodnja acetata (acetogeneza) u reakcijama redukcije različitih supstrata (npr. Wood-Ljungdahl-ovim putem) s pomoću različitih industrijskih mikroorganizama (</w:t>
                </w:r>
                <w:r w:rsidRPr="008176A5">
                  <w:rPr>
                    <w:rFonts w:ascii="Proba Pro Lt" w:hAnsi="Proba Pro Lt" w:cs="Arial"/>
                    <w:i/>
                    <w:sz w:val="20"/>
                    <w:szCs w:val="20"/>
                  </w:rPr>
                  <w:t>Clostridium</w:t>
                </w:r>
                <w:r w:rsidRPr="008176A5">
                  <w:rPr>
                    <w:rFonts w:ascii="Proba Pro Lt" w:hAnsi="Proba Pro Lt" w:cs="Arial"/>
                    <w:sz w:val="20"/>
                    <w:szCs w:val="20"/>
                  </w:rPr>
                  <w:t xml:space="preserve"> sp., </w:t>
                </w:r>
                <w:r w:rsidRPr="008176A5">
                  <w:rPr>
                    <w:rFonts w:ascii="Proba Pro Lt" w:hAnsi="Proba Pro Lt" w:cs="Arial"/>
                    <w:i/>
                    <w:sz w:val="20"/>
                    <w:szCs w:val="20"/>
                  </w:rPr>
                  <w:t>Acetobacterium</w:t>
                </w:r>
                <w:r w:rsidRPr="008176A5">
                  <w:rPr>
                    <w:rFonts w:ascii="Proba Pro Lt" w:hAnsi="Proba Pro Lt" w:cs="Arial"/>
                    <w:sz w:val="20"/>
                    <w:szCs w:val="20"/>
                  </w:rPr>
                  <w:t xml:space="preserve"> sp. i dr.).</w:t>
                </w:r>
              </w:p>
              <w:p w14:paraId="64811ECD" w14:textId="77777777" w:rsidR="00A96906" w:rsidRPr="008176A5" w:rsidRDefault="00A96906" w:rsidP="00F27716">
                <w:pPr>
                  <w:tabs>
                    <w:tab w:val="left" w:pos="2820"/>
                  </w:tabs>
                  <w:spacing w:after="0" w:line="240" w:lineRule="auto"/>
                  <w:rPr>
                    <w:rFonts w:ascii="Proba Pro Lt" w:hAnsi="Proba Pro Lt" w:cs="Arial"/>
                    <w:sz w:val="20"/>
                    <w:szCs w:val="20"/>
                  </w:rPr>
                </w:pPr>
              </w:p>
              <w:p w14:paraId="1F3ED987"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 xml:space="preserve">Regulacija metabolizma različitih ugljikohidrata u stanicama kvasca </w:t>
                </w:r>
                <w:r w:rsidRPr="008176A5">
                  <w:rPr>
                    <w:rFonts w:ascii="Proba Pro Lt" w:hAnsi="Proba Pro Lt" w:cs="Arial"/>
                    <w:b/>
                    <w:i/>
                    <w:sz w:val="20"/>
                    <w:szCs w:val="20"/>
                  </w:rPr>
                  <w:t>Saccharomyces cerevisiae</w:t>
                </w:r>
              </w:p>
              <w:p w14:paraId="33DAFEBC" w14:textId="48FC0934"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Sustavi za transport različitih ugljikohidrata (glukoza, fruktoza, manoza, maltoza, galaktoza, saharoza) u stanice</w:t>
                </w:r>
                <w:r w:rsidR="00A96906">
                  <w:rPr>
                    <w:rFonts w:ascii="Proba Pro Lt" w:hAnsi="Proba Pro Lt" w:cs="Arial"/>
                    <w:sz w:val="20"/>
                    <w:szCs w:val="20"/>
                  </w:rPr>
                  <w:t xml:space="preserve"> </w:t>
                </w:r>
                <w:r w:rsidRPr="008176A5">
                  <w:rPr>
                    <w:rFonts w:ascii="Proba Pro Lt" w:hAnsi="Proba Pro Lt" w:cs="Arial"/>
                    <w:sz w:val="20"/>
                    <w:szCs w:val="20"/>
                  </w:rPr>
                  <w:t xml:space="preserve">kvasca </w:t>
                </w:r>
                <w:r w:rsidRPr="008176A5">
                  <w:rPr>
                    <w:rFonts w:ascii="Proba Pro Lt" w:hAnsi="Proba Pro Lt" w:cs="Arial"/>
                    <w:i/>
                    <w:sz w:val="20"/>
                    <w:szCs w:val="20"/>
                  </w:rPr>
                  <w:t>S. cerevisiae</w:t>
                </w:r>
                <w:r w:rsidRPr="008176A5">
                  <w:rPr>
                    <w:rFonts w:ascii="Proba Pro Lt" w:hAnsi="Proba Pro Lt" w:cs="Arial"/>
                    <w:sz w:val="20"/>
                    <w:szCs w:val="20"/>
                  </w:rPr>
                  <w:t xml:space="preserve">. Korištenje različitih ugljikohidrata i drugih supstrata pri aerobnim i anaerobnim uvjetima uzgoja kvasca </w:t>
                </w:r>
                <w:r w:rsidRPr="008176A5">
                  <w:rPr>
                    <w:rFonts w:ascii="Proba Pro Lt" w:hAnsi="Proba Pro Lt" w:cs="Arial"/>
                    <w:i/>
                    <w:sz w:val="20"/>
                    <w:szCs w:val="20"/>
                  </w:rPr>
                  <w:t>S. cerevisiae</w:t>
                </w:r>
                <w:r w:rsidRPr="008176A5">
                  <w:rPr>
                    <w:rFonts w:ascii="Proba Pro Lt" w:hAnsi="Proba Pro Lt" w:cs="Arial"/>
                    <w:sz w:val="20"/>
                    <w:szCs w:val="20"/>
                  </w:rPr>
                  <w:t xml:space="preserve">. Koordinacija glikolize i glukoneogeneze u stanicama kvasca </w:t>
                </w:r>
                <w:r w:rsidRPr="008176A5">
                  <w:rPr>
                    <w:rFonts w:ascii="Proba Pro Lt" w:hAnsi="Proba Pro Lt" w:cs="Arial"/>
                    <w:i/>
                    <w:sz w:val="20"/>
                    <w:szCs w:val="20"/>
                  </w:rPr>
                  <w:t>S. cerevisiae</w:t>
                </w:r>
                <w:r w:rsidRPr="008176A5">
                  <w:rPr>
                    <w:rFonts w:ascii="Proba Pro Lt" w:hAnsi="Proba Pro Lt" w:cs="Arial"/>
                    <w:sz w:val="20"/>
                    <w:szCs w:val="20"/>
                  </w:rPr>
                  <w:t xml:space="preserve"> s naglaskom na inaktivaciju fruktoza-1,6-bisfosfat 1-fosfataze nakon dodatka glukoze. Organizacija genetičkog materijala kod kvasaca [elementi UAS, OP (URS), TATA i I]. Primjena ne-represibilnih mutanata i ne-derepresibilnih mutanata kvasca </w:t>
                </w:r>
                <w:r w:rsidRPr="008176A5">
                  <w:rPr>
                    <w:rFonts w:ascii="Proba Pro Lt" w:hAnsi="Proba Pro Lt" w:cs="Arial"/>
                    <w:i/>
                    <w:sz w:val="20"/>
                    <w:szCs w:val="20"/>
                  </w:rPr>
                  <w:t>S. cerevisiae</w:t>
                </w:r>
                <w:r w:rsidRPr="008176A5">
                  <w:rPr>
                    <w:rFonts w:ascii="Proba Pro Lt" w:hAnsi="Proba Pro Lt" w:cs="Arial"/>
                    <w:sz w:val="20"/>
                    <w:szCs w:val="20"/>
                  </w:rPr>
                  <w:t xml:space="preserve"> u istraživanju i industrijskoj proizvodnji. Leloir-ov metabolički put i gal operon. Prijenos signala o dostupnosti glukoze fosforilacijskom kaskadom (od vanstaničnog prostora do gena koji kodiraju proteine/enzime za transport i metabolizam drugih ugljikohidrata i represija metabolizma drugih ugljikohidrata glukozom). Oksidativni i oksidativno-fermentativni metabolizam ugljikohidrata tijekom uzgoja kvasca </w:t>
                </w:r>
                <w:r w:rsidRPr="008176A5">
                  <w:rPr>
                    <w:rFonts w:ascii="Proba Pro Lt" w:hAnsi="Proba Pro Lt" w:cs="Arial"/>
                    <w:i/>
                    <w:sz w:val="20"/>
                    <w:szCs w:val="20"/>
                  </w:rPr>
                  <w:t>S. cerevisiae</w:t>
                </w:r>
                <w:r w:rsidRPr="008176A5">
                  <w:rPr>
                    <w:rFonts w:ascii="Proba Pro Lt" w:hAnsi="Proba Pro Lt" w:cs="Arial"/>
                    <w:sz w:val="20"/>
                    <w:szCs w:val="20"/>
                  </w:rPr>
                  <w:t xml:space="preserve"> šaržnim i kontinuiranim postupkom. Pasteur-ov i Crabtree-jev učinak kod Pasteur-pozitivnih kvasaca i Crabtree-pozitivnih kvasaca. Drugi poznati učinci kod kvasaca (Custer-ov i Kluyver-ov učinak). Primjena kemostata: ustaljeno stanje te tranzijentni eksperimenti pulsne i stupnjevite pobude; metode i tehnike za eksperimentalno utvrđivanje kratkotrajnog i dugotrajnog Crabtree-jevog učinka.</w:t>
                </w:r>
              </w:p>
              <w:p w14:paraId="07F9ED7B" w14:textId="77777777" w:rsidR="00A96906" w:rsidRPr="008176A5" w:rsidRDefault="00A96906" w:rsidP="00F27716">
                <w:pPr>
                  <w:tabs>
                    <w:tab w:val="left" w:pos="2820"/>
                  </w:tabs>
                  <w:spacing w:after="0" w:line="240" w:lineRule="auto"/>
                  <w:rPr>
                    <w:rFonts w:ascii="Proba Pro Lt" w:hAnsi="Proba Pro Lt" w:cs="Arial"/>
                    <w:sz w:val="20"/>
                    <w:szCs w:val="20"/>
                  </w:rPr>
                </w:pPr>
              </w:p>
              <w:p w14:paraId="736B2FBC"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Vježbe</w:t>
                </w:r>
              </w:p>
              <w:p w14:paraId="72133D66"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Metode u fiziologiji industrijskih mikroorganizama</w:t>
                </w:r>
              </w:p>
              <w:p w14:paraId="261B3C7B" w14:textId="44418E77"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Odabir ključnih fizioloških karakteristika određenih industrijskih mikroorganizama (</w:t>
                </w:r>
                <w:r w:rsidRPr="008176A5">
                  <w:rPr>
                    <w:rFonts w:ascii="Proba Pro Lt" w:hAnsi="Proba Pro Lt" w:cs="Arial"/>
                    <w:i/>
                    <w:sz w:val="20"/>
                    <w:szCs w:val="20"/>
                  </w:rPr>
                  <w:t>Lactobacillus</w:t>
                </w:r>
                <w:r w:rsidRPr="008176A5">
                  <w:rPr>
                    <w:rFonts w:ascii="Proba Pro Lt" w:hAnsi="Proba Pro Lt" w:cs="Arial"/>
                    <w:sz w:val="20"/>
                    <w:szCs w:val="20"/>
                  </w:rPr>
                  <w:t xml:space="preserve"> sp., </w:t>
                </w:r>
                <w:r w:rsidRPr="008176A5">
                  <w:rPr>
                    <w:rFonts w:ascii="Proba Pro Lt" w:hAnsi="Proba Pro Lt" w:cs="Arial"/>
                    <w:i/>
                    <w:sz w:val="20"/>
                    <w:szCs w:val="20"/>
                  </w:rPr>
                  <w:t>Clostridium</w:t>
                </w:r>
                <w:r w:rsidR="00A96906">
                  <w:rPr>
                    <w:rFonts w:ascii="Proba Pro Lt" w:hAnsi="Proba Pro Lt" w:cs="Arial"/>
                    <w:i/>
                    <w:sz w:val="20"/>
                    <w:szCs w:val="20"/>
                  </w:rPr>
                  <w:t xml:space="preserve"> </w:t>
                </w:r>
                <w:r w:rsidRPr="008176A5">
                  <w:rPr>
                    <w:rFonts w:ascii="Proba Pro Lt" w:hAnsi="Proba Pro Lt" w:cs="Arial"/>
                    <w:sz w:val="20"/>
                    <w:szCs w:val="20"/>
                  </w:rPr>
                  <w:t xml:space="preserve">sp., </w:t>
                </w:r>
                <w:r w:rsidRPr="008176A5">
                  <w:rPr>
                    <w:rFonts w:ascii="Proba Pro Lt" w:hAnsi="Proba Pro Lt" w:cs="Arial"/>
                    <w:i/>
                    <w:sz w:val="20"/>
                    <w:szCs w:val="20"/>
                  </w:rPr>
                  <w:t>Streptomyces</w:t>
                </w:r>
                <w:r w:rsidRPr="008176A5">
                  <w:rPr>
                    <w:rFonts w:ascii="Proba Pro Lt" w:hAnsi="Proba Pro Lt" w:cs="Arial"/>
                    <w:sz w:val="20"/>
                    <w:szCs w:val="20"/>
                  </w:rPr>
                  <w:t xml:space="preserve"> sp., </w:t>
                </w:r>
                <w:r w:rsidRPr="008176A5">
                  <w:rPr>
                    <w:rFonts w:ascii="Proba Pro Lt" w:hAnsi="Proba Pro Lt" w:cs="Arial"/>
                    <w:i/>
                    <w:sz w:val="20"/>
                    <w:szCs w:val="20"/>
                  </w:rPr>
                  <w:t>Saccharomyces</w:t>
                </w:r>
                <w:r w:rsidRPr="008176A5">
                  <w:rPr>
                    <w:rFonts w:ascii="Proba Pro Lt" w:hAnsi="Proba Pro Lt" w:cs="Arial"/>
                    <w:sz w:val="20"/>
                    <w:szCs w:val="20"/>
                  </w:rPr>
                  <w:t xml:space="preserve"> sp.) i izolacija čiste kulture ovih mikroorganizma iz njihovih staništa</w:t>
                </w:r>
                <w:r w:rsidR="00A96906">
                  <w:rPr>
                    <w:rFonts w:ascii="Proba Pro Lt" w:hAnsi="Proba Pro Lt" w:cs="Arial"/>
                    <w:sz w:val="20"/>
                    <w:szCs w:val="20"/>
                  </w:rPr>
                  <w:t xml:space="preserve"> </w:t>
                </w:r>
                <w:r w:rsidRPr="008176A5">
                  <w:rPr>
                    <w:rFonts w:ascii="Proba Pro Lt" w:hAnsi="Proba Pro Lt" w:cs="Arial"/>
                    <w:sz w:val="20"/>
                    <w:szCs w:val="20"/>
                  </w:rPr>
                  <w:t>pripremom uzorka staništa, uzastopnim nacjepljivanjem na sterilne selektivne tekuće i čvrste hranjive podloge u</w:t>
                </w:r>
                <w:r w:rsidR="00A96906">
                  <w:rPr>
                    <w:rFonts w:ascii="Proba Pro Lt" w:hAnsi="Proba Pro Lt" w:cs="Arial"/>
                    <w:sz w:val="20"/>
                    <w:szCs w:val="20"/>
                  </w:rPr>
                  <w:t xml:space="preserve"> </w:t>
                </w:r>
                <w:r w:rsidRPr="008176A5">
                  <w:rPr>
                    <w:rFonts w:ascii="Proba Pro Lt" w:hAnsi="Proba Pro Lt" w:cs="Arial"/>
                    <w:sz w:val="20"/>
                    <w:szCs w:val="20"/>
                  </w:rPr>
                  <w:t>odabranim selektivnim uvjetima za svaki mikroorganizam. Odabir poraslih kolonija prema karakterističnim</w:t>
                </w:r>
                <w:r w:rsidR="00A96906">
                  <w:rPr>
                    <w:rFonts w:ascii="Proba Pro Lt" w:hAnsi="Proba Pro Lt" w:cs="Arial"/>
                    <w:sz w:val="20"/>
                    <w:szCs w:val="20"/>
                  </w:rPr>
                  <w:t xml:space="preserve"> </w:t>
                </w:r>
                <w:r w:rsidRPr="008176A5">
                  <w:rPr>
                    <w:rFonts w:ascii="Proba Pro Lt" w:hAnsi="Proba Pro Lt" w:cs="Arial"/>
                    <w:sz w:val="20"/>
                    <w:szCs w:val="20"/>
                  </w:rPr>
                  <w:t>morfološkim značajkama, njihovo mikroskopiranje i nacjepljivanje za uzgoj u cilju pripreme trajnih kultura i njihovo</w:t>
                </w:r>
                <w:r w:rsidR="00A96906">
                  <w:rPr>
                    <w:rFonts w:ascii="Proba Pro Lt" w:hAnsi="Proba Pro Lt" w:cs="Arial"/>
                    <w:sz w:val="20"/>
                    <w:szCs w:val="20"/>
                  </w:rPr>
                  <w:t xml:space="preserve"> </w:t>
                </w:r>
                <w:r w:rsidRPr="008176A5">
                  <w:rPr>
                    <w:rFonts w:ascii="Proba Pro Lt" w:hAnsi="Proba Pro Lt" w:cs="Arial"/>
                    <w:sz w:val="20"/>
                    <w:szCs w:val="20"/>
                  </w:rPr>
                  <w:t>pohranjivanje u laboratorijskoj zbirci.</w:t>
                </w:r>
              </w:p>
              <w:p w14:paraId="22033569" w14:textId="77777777" w:rsidR="00A96906" w:rsidRPr="008176A5" w:rsidRDefault="00A96906" w:rsidP="00F27716">
                <w:pPr>
                  <w:tabs>
                    <w:tab w:val="left" w:pos="2820"/>
                  </w:tabs>
                  <w:spacing w:after="0" w:line="240" w:lineRule="auto"/>
                  <w:rPr>
                    <w:rFonts w:ascii="Proba Pro Lt" w:hAnsi="Proba Pro Lt" w:cs="Arial"/>
                    <w:sz w:val="20"/>
                    <w:szCs w:val="20"/>
                  </w:rPr>
                </w:pPr>
              </w:p>
              <w:p w14:paraId="64E7A9D5" w14:textId="4F559EDC"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Stanični ciklus prokariotskih i eukariotskih industrijskih mikroorganizama. Biokemijsko-morfološka</w:t>
                </w:r>
                <w:r w:rsidR="00A96906">
                  <w:rPr>
                    <w:rFonts w:ascii="Proba Pro Lt" w:hAnsi="Proba Pro Lt" w:cs="Arial"/>
                    <w:b/>
                    <w:sz w:val="20"/>
                    <w:szCs w:val="20"/>
                  </w:rPr>
                  <w:t xml:space="preserve"> </w:t>
                </w:r>
                <w:r w:rsidRPr="008176A5">
                  <w:rPr>
                    <w:rFonts w:ascii="Proba Pro Lt" w:hAnsi="Proba Pro Lt" w:cs="Arial"/>
                    <w:b/>
                    <w:sz w:val="20"/>
                    <w:szCs w:val="20"/>
                  </w:rPr>
                  <w:t xml:space="preserve">diferencijacija stanica industrijskih mikroorganizama (sporulacija </w:t>
                </w:r>
                <w:r w:rsidRPr="008176A5">
                  <w:rPr>
                    <w:rFonts w:ascii="Proba Pro Lt" w:hAnsi="Proba Pro Lt" w:cs="Arial"/>
                    <w:b/>
                    <w:i/>
                    <w:sz w:val="20"/>
                    <w:szCs w:val="20"/>
                  </w:rPr>
                  <w:t>Bacillus</w:t>
                </w:r>
                <w:r w:rsidRPr="008176A5">
                  <w:rPr>
                    <w:rFonts w:ascii="Proba Pro Lt" w:hAnsi="Proba Pro Lt" w:cs="Arial"/>
                    <w:b/>
                    <w:sz w:val="20"/>
                    <w:szCs w:val="20"/>
                  </w:rPr>
                  <w:t xml:space="preserve"> sp.)</w:t>
                </w:r>
              </w:p>
              <w:p w14:paraId="45232B5B" w14:textId="49B938F4"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Primjena termičkog stresa kao pobude za inicijaciju diferencijacije vegetativnih stanica vrsta iz roda </w:t>
                </w:r>
                <w:r w:rsidRPr="008176A5">
                  <w:rPr>
                    <w:rFonts w:ascii="Proba Pro Lt" w:hAnsi="Proba Pro Lt" w:cs="Arial"/>
                    <w:i/>
                    <w:sz w:val="20"/>
                    <w:szCs w:val="20"/>
                  </w:rPr>
                  <w:t>Clostridium</w:t>
                </w:r>
                <w:r w:rsidRPr="008176A5">
                  <w:rPr>
                    <w:rFonts w:ascii="Proba Pro Lt" w:hAnsi="Proba Pro Lt" w:cs="Arial"/>
                    <w:sz w:val="20"/>
                    <w:szCs w:val="20"/>
                  </w:rPr>
                  <w:t xml:space="preserve"> i</w:t>
                </w:r>
                <w:r w:rsidR="00A96906">
                  <w:rPr>
                    <w:rFonts w:ascii="Proba Pro Lt" w:hAnsi="Proba Pro Lt" w:cs="Arial"/>
                    <w:sz w:val="20"/>
                    <w:szCs w:val="20"/>
                  </w:rPr>
                  <w:t xml:space="preserve"> </w:t>
                </w:r>
                <w:r w:rsidRPr="008176A5">
                  <w:rPr>
                    <w:rFonts w:ascii="Proba Pro Lt" w:hAnsi="Proba Pro Lt" w:cs="Arial"/>
                    <w:sz w:val="20"/>
                    <w:szCs w:val="20"/>
                  </w:rPr>
                  <w:t xml:space="preserve">uzgoj spora u hranjivoj podlozi sa škrobom. Razlikovanje vegetativnih stanica i spora vrsta iz roda </w:t>
                </w:r>
                <w:r w:rsidRPr="008176A5">
                  <w:rPr>
                    <w:rFonts w:ascii="Proba Pro Lt" w:hAnsi="Proba Pro Lt" w:cs="Arial"/>
                    <w:i/>
                    <w:sz w:val="20"/>
                    <w:szCs w:val="20"/>
                  </w:rPr>
                  <w:t>Clostridium</w:t>
                </w:r>
                <w:r w:rsidRPr="008176A5">
                  <w:rPr>
                    <w:rFonts w:ascii="Proba Pro Lt" w:hAnsi="Proba Pro Lt" w:cs="Arial"/>
                    <w:sz w:val="20"/>
                    <w:szCs w:val="20"/>
                  </w:rPr>
                  <w:t>.</w:t>
                </w:r>
                <w:r w:rsidR="00A96906">
                  <w:rPr>
                    <w:rFonts w:ascii="Proba Pro Lt" w:hAnsi="Proba Pro Lt" w:cs="Arial"/>
                    <w:sz w:val="20"/>
                    <w:szCs w:val="20"/>
                  </w:rPr>
                  <w:t xml:space="preserve"> </w:t>
                </w:r>
                <w:r w:rsidRPr="008176A5">
                  <w:rPr>
                    <w:rFonts w:ascii="Proba Pro Lt" w:hAnsi="Proba Pro Lt" w:cs="Arial"/>
                    <w:sz w:val="20"/>
                    <w:szCs w:val="20"/>
                  </w:rPr>
                  <w:t xml:space="preserve">Prepoznavanje pupova kod </w:t>
                </w:r>
                <w:r w:rsidRPr="008176A5">
                  <w:rPr>
                    <w:rFonts w:ascii="Proba Pro Lt" w:hAnsi="Proba Pro Lt" w:cs="Arial"/>
                    <w:i/>
                    <w:sz w:val="20"/>
                    <w:szCs w:val="20"/>
                  </w:rPr>
                  <w:t>Saccharomyces</w:t>
                </w:r>
                <w:r w:rsidRPr="008176A5">
                  <w:rPr>
                    <w:rFonts w:ascii="Proba Pro Lt" w:hAnsi="Proba Pro Lt" w:cs="Arial"/>
                    <w:sz w:val="20"/>
                    <w:szCs w:val="20"/>
                  </w:rPr>
                  <w:t xml:space="preserve"> sp.</w:t>
                </w:r>
              </w:p>
              <w:p w14:paraId="61CAC8FF" w14:textId="77777777" w:rsidR="00A96906" w:rsidRPr="008176A5" w:rsidRDefault="00A96906" w:rsidP="00F27716">
                <w:pPr>
                  <w:tabs>
                    <w:tab w:val="left" w:pos="2820"/>
                  </w:tabs>
                  <w:spacing w:after="0" w:line="240" w:lineRule="auto"/>
                  <w:rPr>
                    <w:rFonts w:ascii="Proba Pro Lt" w:hAnsi="Proba Pro Lt" w:cs="Arial"/>
                    <w:sz w:val="20"/>
                    <w:szCs w:val="20"/>
                  </w:rPr>
                </w:pPr>
              </w:p>
              <w:p w14:paraId="33C3788F" w14:textId="4A4F0AEF"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Fermentacije i nepotpune oksidacije izvora ugljika kod tradicionalnih industrijskih mikroorganizama:</w:t>
                </w:r>
                <w:r w:rsidR="00A96906">
                  <w:rPr>
                    <w:rFonts w:ascii="Proba Pro Lt" w:hAnsi="Proba Pro Lt" w:cs="Arial"/>
                    <w:b/>
                    <w:sz w:val="20"/>
                    <w:szCs w:val="20"/>
                  </w:rPr>
                  <w:t xml:space="preserve"> </w:t>
                </w:r>
                <w:r w:rsidRPr="008176A5">
                  <w:rPr>
                    <w:rFonts w:ascii="Proba Pro Lt" w:hAnsi="Proba Pro Lt" w:cs="Arial"/>
                    <w:b/>
                    <w:sz w:val="20"/>
                    <w:szCs w:val="20"/>
                  </w:rPr>
                  <w:t>proizvodnja mliječne kiseline, octene kiseline i limunske kiseline</w:t>
                </w:r>
              </w:p>
              <w:p w14:paraId="29761A11" w14:textId="4BFBF431"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Priprema hranjivih podloga, inokulacija i vođenje mikrobnih procesa: (i) proizvodnje L-mliječne kiseline</w:t>
                </w:r>
                <w:r w:rsidR="00A96906">
                  <w:rPr>
                    <w:rFonts w:ascii="Proba Pro Lt" w:hAnsi="Proba Pro Lt" w:cs="Arial"/>
                    <w:sz w:val="20"/>
                    <w:szCs w:val="20"/>
                  </w:rPr>
                  <w:t xml:space="preserve"> </w:t>
                </w:r>
                <w:r w:rsidRPr="008176A5">
                  <w:rPr>
                    <w:rFonts w:ascii="Proba Pro Lt" w:hAnsi="Proba Pro Lt" w:cs="Arial"/>
                    <w:sz w:val="20"/>
                    <w:szCs w:val="20"/>
                  </w:rPr>
                  <w:t xml:space="preserve">fermentacijom ugljikohidrata u melasnoj podlozi s pomoću Gram-pozitivne bakterije </w:t>
                </w:r>
                <w:r w:rsidRPr="008176A5">
                  <w:rPr>
                    <w:rFonts w:ascii="Proba Pro Lt" w:hAnsi="Proba Pro Lt" w:cs="Arial"/>
                    <w:i/>
                    <w:sz w:val="20"/>
                    <w:szCs w:val="20"/>
                  </w:rPr>
                  <w:t>Lactobacillus rhamnosus</w:t>
                </w:r>
                <w:r w:rsidRPr="008176A5">
                  <w:rPr>
                    <w:rFonts w:ascii="Proba Pro Lt" w:hAnsi="Proba Pro Lt" w:cs="Arial"/>
                    <w:sz w:val="20"/>
                    <w:szCs w:val="20"/>
                  </w:rPr>
                  <w:t xml:space="preserve"> DSM</w:t>
                </w:r>
                <w:r w:rsidR="00A96906">
                  <w:rPr>
                    <w:rFonts w:ascii="Proba Pro Lt" w:hAnsi="Proba Pro Lt" w:cs="Arial"/>
                    <w:sz w:val="20"/>
                    <w:szCs w:val="20"/>
                  </w:rPr>
                  <w:t xml:space="preserve"> </w:t>
                </w:r>
                <w:r w:rsidRPr="008176A5">
                  <w:rPr>
                    <w:rFonts w:ascii="Proba Pro Lt" w:hAnsi="Proba Pro Lt" w:cs="Arial"/>
                    <w:sz w:val="20"/>
                    <w:szCs w:val="20"/>
                  </w:rPr>
                  <w:t>20021</w:t>
                </w:r>
                <w:r w:rsidRPr="008176A5">
                  <w:rPr>
                    <w:rFonts w:ascii="Proba Pro Lt" w:hAnsi="Proba Pro Lt" w:cs="Arial"/>
                    <w:sz w:val="20"/>
                    <w:szCs w:val="20"/>
                    <w:vertAlign w:val="superscript"/>
                  </w:rPr>
                  <w:t>T</w:t>
                </w:r>
                <w:r w:rsidRPr="008176A5">
                  <w:rPr>
                    <w:rFonts w:ascii="Proba Pro Lt" w:hAnsi="Proba Pro Lt" w:cs="Arial"/>
                    <w:sz w:val="20"/>
                    <w:szCs w:val="20"/>
                  </w:rPr>
                  <w:t>, (ii) proizvodnje ekvimolarnie otopine D- i L-mliječne kiseline simultanom saharifikacijom i fermentacijom</w:t>
                </w:r>
                <w:r w:rsidR="00A96906">
                  <w:rPr>
                    <w:rFonts w:ascii="Proba Pro Lt" w:hAnsi="Proba Pro Lt" w:cs="Arial"/>
                    <w:sz w:val="20"/>
                    <w:szCs w:val="20"/>
                  </w:rPr>
                  <w:t xml:space="preserve"> </w:t>
                </w:r>
                <w:r w:rsidRPr="008176A5">
                  <w:rPr>
                    <w:rFonts w:ascii="Proba Pro Lt" w:hAnsi="Proba Pro Lt" w:cs="Arial"/>
                    <w:sz w:val="20"/>
                    <w:szCs w:val="20"/>
                  </w:rPr>
                  <w:t xml:space="preserve">škroba s pomoću amilolitičke Gram-pozitivne bakterije </w:t>
                </w:r>
                <w:r w:rsidRPr="008176A5">
                  <w:rPr>
                    <w:rFonts w:ascii="Proba Pro Lt" w:hAnsi="Proba Pro Lt" w:cs="Arial"/>
                    <w:i/>
                    <w:sz w:val="20"/>
                    <w:szCs w:val="20"/>
                  </w:rPr>
                  <w:t>Lactobacillus amylovorus</w:t>
                </w:r>
                <w:r w:rsidRPr="008176A5">
                  <w:rPr>
                    <w:rFonts w:ascii="Proba Pro Lt" w:hAnsi="Proba Pro Lt" w:cs="Arial"/>
                    <w:sz w:val="20"/>
                    <w:szCs w:val="20"/>
                  </w:rPr>
                  <w:t xml:space="preserve"> DSM 20531</w:t>
                </w:r>
                <w:r w:rsidRPr="008176A5">
                  <w:rPr>
                    <w:rFonts w:ascii="Proba Pro Lt" w:hAnsi="Proba Pro Lt" w:cs="Arial"/>
                    <w:sz w:val="20"/>
                    <w:szCs w:val="20"/>
                    <w:vertAlign w:val="superscript"/>
                  </w:rPr>
                  <w:t>T</w:t>
                </w:r>
                <w:r w:rsidRPr="008176A5">
                  <w:rPr>
                    <w:rFonts w:ascii="Proba Pro Lt" w:hAnsi="Proba Pro Lt" w:cs="Arial"/>
                    <w:sz w:val="20"/>
                    <w:szCs w:val="20"/>
                  </w:rPr>
                  <w:t>, (iii) proizvodnje</w:t>
                </w:r>
              </w:p>
              <w:p w14:paraId="2D39A2F3" w14:textId="41B01387"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octene kiseline u hranjivoj podlozi sa etanolom i hranjivoj podlozi sa vinom s pomoću Gram-negativne bakterije</w:t>
                </w:r>
                <w:r w:rsidR="00A96906">
                  <w:rPr>
                    <w:rFonts w:ascii="Proba Pro Lt" w:hAnsi="Proba Pro Lt" w:cs="Arial"/>
                    <w:sz w:val="20"/>
                    <w:szCs w:val="20"/>
                  </w:rPr>
                  <w:t xml:space="preserve"> </w:t>
                </w:r>
                <w:r w:rsidRPr="008176A5">
                  <w:rPr>
                    <w:rFonts w:ascii="Proba Pro Lt" w:hAnsi="Proba Pro Lt" w:cs="Arial"/>
                    <w:i/>
                    <w:sz w:val="20"/>
                    <w:szCs w:val="20"/>
                  </w:rPr>
                  <w:t>Acetobacter aceti</w:t>
                </w:r>
                <w:r w:rsidRPr="008176A5">
                  <w:rPr>
                    <w:rFonts w:ascii="Proba Pro Lt" w:hAnsi="Proba Pro Lt" w:cs="Arial"/>
                    <w:sz w:val="20"/>
                    <w:szCs w:val="20"/>
                  </w:rPr>
                  <w:t xml:space="preserve"> DSM 3508, (iv) proizvodnje limunske kiseline u melasnoj podlozi površinskim i submerznim</w:t>
                </w:r>
                <w:r w:rsidR="00A96906">
                  <w:rPr>
                    <w:rFonts w:ascii="Proba Pro Lt" w:hAnsi="Proba Pro Lt" w:cs="Arial"/>
                    <w:sz w:val="20"/>
                    <w:szCs w:val="20"/>
                  </w:rPr>
                  <w:t xml:space="preserve"> </w:t>
                </w:r>
                <w:r w:rsidRPr="008176A5">
                  <w:rPr>
                    <w:rFonts w:ascii="Proba Pro Lt" w:hAnsi="Proba Pro Lt" w:cs="Arial"/>
                    <w:sz w:val="20"/>
                    <w:szCs w:val="20"/>
                  </w:rPr>
                  <w:t xml:space="preserve">uzgojem spora, micelija i peleta plijesni </w:t>
                </w:r>
                <w:r w:rsidRPr="008176A5">
                  <w:rPr>
                    <w:rFonts w:ascii="Proba Pro Lt" w:hAnsi="Proba Pro Lt" w:cs="Arial"/>
                    <w:i/>
                    <w:sz w:val="20"/>
                    <w:szCs w:val="20"/>
                  </w:rPr>
                  <w:t>Aspergillus</w:t>
                </w:r>
                <w:r w:rsidRPr="008176A5">
                  <w:rPr>
                    <w:rFonts w:ascii="Proba Pro Lt" w:hAnsi="Proba Pro Lt" w:cs="Arial"/>
                    <w:sz w:val="20"/>
                    <w:szCs w:val="20"/>
                  </w:rPr>
                  <w:t xml:space="preserve"> niger. Procjena uspješnosti primjene odabranih sojeva bakterija i plijesni, koji imaju različiti metabolički potencijal (proizvodnja octene i limunske kiseline, proizvodnju L-</w:t>
                </w:r>
                <w:r w:rsidRPr="008176A5">
                  <w:rPr>
                    <w:rFonts w:ascii="Proba Pro Lt" w:hAnsi="Proba Pro Lt" w:cs="Arial"/>
                    <w:sz w:val="20"/>
                    <w:szCs w:val="20"/>
                  </w:rPr>
                  <w:lastRenderedPageBreak/>
                  <w:t>mliječne</w:t>
                </w:r>
                <w:r w:rsidR="00A96906">
                  <w:rPr>
                    <w:rFonts w:ascii="Proba Pro Lt" w:hAnsi="Proba Pro Lt" w:cs="Arial"/>
                    <w:sz w:val="20"/>
                    <w:szCs w:val="20"/>
                  </w:rPr>
                  <w:t xml:space="preserve"> </w:t>
                </w:r>
                <w:r w:rsidRPr="008176A5">
                  <w:rPr>
                    <w:rFonts w:ascii="Proba Pro Lt" w:hAnsi="Proba Pro Lt" w:cs="Arial"/>
                    <w:sz w:val="20"/>
                    <w:szCs w:val="20"/>
                  </w:rPr>
                  <w:t>kiseline i D-/L-mliječne kiseline) na temelju eksperimentalno određenih koncentracija i izračunatih biokinetičkih</w:t>
                </w:r>
                <w:r w:rsidR="00A96906">
                  <w:rPr>
                    <w:rFonts w:ascii="Proba Pro Lt" w:hAnsi="Proba Pro Lt" w:cs="Arial"/>
                    <w:sz w:val="20"/>
                    <w:szCs w:val="20"/>
                  </w:rPr>
                  <w:t xml:space="preserve"> </w:t>
                </w:r>
                <w:r w:rsidRPr="008176A5">
                  <w:rPr>
                    <w:rFonts w:ascii="Proba Pro Lt" w:hAnsi="Proba Pro Lt" w:cs="Arial"/>
                    <w:sz w:val="20"/>
                    <w:szCs w:val="20"/>
                  </w:rPr>
                  <w:t>parametara (</w:t>
                </w:r>
                <w:r w:rsidRPr="008176A5">
                  <w:rPr>
                    <w:rFonts w:ascii="Proba Pro Lt" w:hAnsi="Proba Pro Lt" w:cs="Arial"/>
                    <w:i/>
                    <w:sz w:val="20"/>
                    <w:szCs w:val="20"/>
                  </w:rPr>
                  <w:t>Y</w:t>
                </w:r>
                <w:r w:rsidRPr="008176A5">
                  <w:rPr>
                    <w:rFonts w:ascii="Proba Pro Lt" w:hAnsi="Proba Pro Lt" w:cs="Arial"/>
                    <w:i/>
                    <w:sz w:val="20"/>
                    <w:szCs w:val="20"/>
                    <w:vertAlign w:val="subscript"/>
                  </w:rPr>
                  <w:t>X/S</w:t>
                </w:r>
                <w:r w:rsidRPr="008176A5">
                  <w:rPr>
                    <w:rFonts w:ascii="Proba Pro Lt" w:hAnsi="Proba Pro Lt" w:cs="Arial"/>
                    <w:sz w:val="20"/>
                    <w:szCs w:val="20"/>
                  </w:rPr>
                  <w:t xml:space="preserve">, </w:t>
                </w:r>
                <w:r w:rsidRPr="008176A5">
                  <w:rPr>
                    <w:rFonts w:ascii="Proba Pro Lt" w:hAnsi="Proba Pro Lt" w:cs="Arial"/>
                    <w:i/>
                    <w:sz w:val="20"/>
                    <w:szCs w:val="20"/>
                  </w:rPr>
                  <w:t>Y</w:t>
                </w:r>
                <w:r w:rsidRPr="008176A5">
                  <w:rPr>
                    <w:rFonts w:ascii="Proba Pro Lt" w:hAnsi="Proba Pro Lt" w:cs="Arial"/>
                    <w:i/>
                    <w:sz w:val="20"/>
                    <w:szCs w:val="20"/>
                    <w:vertAlign w:val="subscript"/>
                  </w:rPr>
                  <w:t>P/S</w:t>
                </w:r>
                <w:r w:rsidRPr="008176A5">
                  <w:rPr>
                    <w:rFonts w:ascii="Proba Pro Lt" w:hAnsi="Proba Pro Lt" w:cs="Arial"/>
                    <w:sz w:val="20"/>
                    <w:szCs w:val="20"/>
                  </w:rPr>
                  <w:t xml:space="preserve">, </w:t>
                </w:r>
                <w:r w:rsidRPr="008176A5">
                  <w:rPr>
                    <w:rFonts w:ascii="Proba Pro Lt" w:hAnsi="Proba Pro Lt" w:cs="Arial"/>
                    <w:i/>
                    <w:sz w:val="20"/>
                    <w:szCs w:val="20"/>
                  </w:rPr>
                  <w:t>E</w:t>
                </w:r>
                <w:r w:rsidRPr="008176A5">
                  <w:rPr>
                    <w:rFonts w:ascii="Proba Pro Lt" w:hAnsi="Proba Pro Lt" w:cs="Arial"/>
                    <w:sz w:val="20"/>
                    <w:szCs w:val="20"/>
                  </w:rPr>
                  <w:t>).</w:t>
                </w:r>
              </w:p>
              <w:p w14:paraId="1AE9EA93" w14:textId="77777777" w:rsidR="00A96906" w:rsidRPr="008176A5" w:rsidRDefault="00A96906" w:rsidP="00F27716">
                <w:pPr>
                  <w:tabs>
                    <w:tab w:val="left" w:pos="2820"/>
                  </w:tabs>
                  <w:spacing w:after="0" w:line="240" w:lineRule="auto"/>
                  <w:rPr>
                    <w:rFonts w:ascii="Proba Pro Lt" w:hAnsi="Proba Pro Lt" w:cs="Arial"/>
                    <w:sz w:val="20"/>
                    <w:szCs w:val="20"/>
                  </w:rPr>
                </w:pPr>
              </w:p>
              <w:p w14:paraId="47C0BCB4" w14:textId="3D8DD01D" w:rsidR="003603F2" w:rsidRPr="008176A5" w:rsidRDefault="003603F2" w:rsidP="00A96906">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 xml:space="preserve">Regulacija metabolizma različitih ugljikohidrata u stanicama kvasca </w:t>
                </w:r>
                <w:r w:rsidRPr="008176A5">
                  <w:rPr>
                    <w:rFonts w:ascii="Proba Pro Lt" w:hAnsi="Proba Pro Lt" w:cs="Arial"/>
                    <w:b/>
                    <w:i/>
                    <w:sz w:val="20"/>
                    <w:szCs w:val="20"/>
                  </w:rPr>
                  <w:t>Saccharomyces cerevisiae</w:t>
                </w:r>
                <w:r w:rsidR="00A96906">
                  <w:rPr>
                    <w:rFonts w:ascii="Proba Pro Lt" w:hAnsi="Proba Pro Lt" w:cs="Arial"/>
                    <w:b/>
                    <w:i/>
                    <w:sz w:val="20"/>
                    <w:szCs w:val="20"/>
                  </w:rPr>
                  <w:t xml:space="preserve"> </w:t>
                </w:r>
                <w:r w:rsidRPr="008176A5">
                  <w:rPr>
                    <w:rFonts w:ascii="Proba Pro Lt" w:hAnsi="Proba Pro Lt" w:cs="Arial"/>
                    <w:sz w:val="20"/>
                    <w:szCs w:val="20"/>
                  </w:rPr>
                  <w:t xml:space="preserve">Priprema hranjivih podloga, inokulacija i uzgoj kvasca </w:t>
                </w:r>
                <w:r w:rsidRPr="008176A5">
                  <w:rPr>
                    <w:rFonts w:ascii="Proba Pro Lt" w:hAnsi="Proba Pro Lt" w:cs="Arial"/>
                    <w:i/>
                    <w:sz w:val="20"/>
                    <w:szCs w:val="20"/>
                  </w:rPr>
                  <w:t>S. cerevisiae</w:t>
                </w:r>
                <w:r w:rsidRPr="008176A5">
                  <w:rPr>
                    <w:rFonts w:ascii="Proba Pro Lt" w:hAnsi="Proba Pro Lt" w:cs="Arial"/>
                    <w:sz w:val="20"/>
                    <w:szCs w:val="20"/>
                  </w:rPr>
                  <w:t xml:space="preserve"> pri aerobnim i anaerobnim uvjetima. Procjena</w:t>
                </w:r>
                <w:r w:rsidR="00A96906">
                  <w:rPr>
                    <w:rFonts w:ascii="Proba Pro Lt" w:hAnsi="Proba Pro Lt" w:cs="Arial"/>
                    <w:sz w:val="20"/>
                    <w:szCs w:val="20"/>
                  </w:rPr>
                  <w:t xml:space="preserve"> </w:t>
                </w:r>
                <w:r w:rsidRPr="008176A5">
                  <w:rPr>
                    <w:rFonts w:ascii="Proba Pro Lt" w:hAnsi="Proba Pro Lt" w:cs="Arial"/>
                    <w:sz w:val="20"/>
                    <w:szCs w:val="20"/>
                  </w:rPr>
                  <w:t xml:space="preserve">uspješnosti primjene odabranih uvjeta uzgoja kvasca </w:t>
                </w:r>
                <w:r w:rsidRPr="008176A5">
                  <w:rPr>
                    <w:rFonts w:ascii="Proba Pro Lt" w:hAnsi="Proba Pro Lt" w:cs="Arial"/>
                    <w:i/>
                    <w:sz w:val="20"/>
                    <w:szCs w:val="20"/>
                  </w:rPr>
                  <w:t>S. cerevisiae</w:t>
                </w:r>
                <w:r w:rsidRPr="008176A5">
                  <w:rPr>
                    <w:rFonts w:ascii="Proba Pro Lt" w:hAnsi="Proba Pro Lt" w:cs="Arial"/>
                    <w:sz w:val="20"/>
                    <w:szCs w:val="20"/>
                  </w:rPr>
                  <w:t xml:space="preserve"> na temelju eksperimentalno određenih</w:t>
                </w:r>
                <w:r w:rsidR="00A96906">
                  <w:rPr>
                    <w:rFonts w:ascii="Proba Pro Lt" w:hAnsi="Proba Pro Lt" w:cs="Arial"/>
                    <w:sz w:val="20"/>
                    <w:szCs w:val="20"/>
                  </w:rPr>
                  <w:t xml:space="preserve"> </w:t>
                </w:r>
                <w:r w:rsidRPr="008176A5">
                  <w:rPr>
                    <w:rFonts w:ascii="Proba Pro Lt" w:hAnsi="Proba Pro Lt" w:cs="Arial"/>
                    <w:sz w:val="20"/>
                    <w:szCs w:val="20"/>
                  </w:rPr>
                  <w:t>koncentracija i izračunatih biokinetičkih parametara (</w:t>
                </w:r>
                <w:r w:rsidRPr="008176A5">
                  <w:rPr>
                    <w:rFonts w:ascii="Proba Pro Lt" w:hAnsi="Proba Pro Lt" w:cs="Arial"/>
                    <w:i/>
                    <w:sz w:val="20"/>
                    <w:szCs w:val="20"/>
                  </w:rPr>
                  <w:t>Y</w:t>
                </w:r>
                <w:r w:rsidRPr="008176A5">
                  <w:rPr>
                    <w:rFonts w:ascii="Proba Pro Lt" w:hAnsi="Proba Pro Lt" w:cs="Arial"/>
                    <w:i/>
                    <w:sz w:val="20"/>
                    <w:szCs w:val="20"/>
                    <w:vertAlign w:val="subscript"/>
                  </w:rPr>
                  <w:t>X/S</w:t>
                </w:r>
                <w:r w:rsidRPr="008176A5">
                  <w:rPr>
                    <w:rFonts w:ascii="Proba Pro Lt" w:hAnsi="Proba Pro Lt" w:cs="Arial"/>
                    <w:sz w:val="20"/>
                    <w:szCs w:val="20"/>
                  </w:rPr>
                  <w:t xml:space="preserve">, </w:t>
                </w:r>
                <w:r w:rsidRPr="008176A5">
                  <w:rPr>
                    <w:rFonts w:ascii="Proba Pro Lt" w:hAnsi="Proba Pro Lt" w:cs="Arial"/>
                    <w:i/>
                    <w:sz w:val="20"/>
                    <w:szCs w:val="20"/>
                  </w:rPr>
                  <w:t>Y</w:t>
                </w:r>
                <w:r w:rsidRPr="008176A5">
                  <w:rPr>
                    <w:rFonts w:ascii="Proba Pro Lt" w:hAnsi="Proba Pro Lt" w:cs="Arial"/>
                    <w:i/>
                    <w:sz w:val="20"/>
                    <w:szCs w:val="20"/>
                    <w:vertAlign w:val="subscript"/>
                  </w:rPr>
                  <w:t>P/S</w:t>
                </w:r>
                <w:r w:rsidRPr="008176A5">
                  <w:rPr>
                    <w:rFonts w:ascii="Proba Pro Lt" w:hAnsi="Proba Pro Lt" w:cs="Arial"/>
                    <w:sz w:val="20"/>
                    <w:szCs w:val="20"/>
                  </w:rPr>
                  <w:t xml:space="preserve">, </w:t>
                </w:r>
                <w:r w:rsidRPr="008176A5">
                  <w:rPr>
                    <w:rFonts w:ascii="Proba Pro Lt" w:hAnsi="Proba Pro Lt" w:cs="Arial"/>
                    <w:i/>
                    <w:sz w:val="20"/>
                    <w:szCs w:val="20"/>
                  </w:rPr>
                  <w:t>E</w:t>
                </w:r>
                <w:r w:rsidRPr="008176A5">
                  <w:rPr>
                    <w:rFonts w:ascii="Proba Pro Lt" w:hAnsi="Proba Pro Lt" w:cs="Arial"/>
                    <w:sz w:val="20"/>
                    <w:szCs w:val="20"/>
                  </w:rPr>
                  <w:t>) te utvrđivanje Pasteur-ovog i Crabtree-jev</w:t>
                </w:r>
                <w:r w:rsidR="00A96906">
                  <w:rPr>
                    <w:rFonts w:ascii="Proba Pro Lt" w:hAnsi="Proba Pro Lt" w:cs="Arial"/>
                    <w:sz w:val="20"/>
                    <w:szCs w:val="20"/>
                  </w:rPr>
                  <w:t xml:space="preserve"> </w:t>
                </w:r>
                <w:r w:rsidRPr="008176A5">
                  <w:rPr>
                    <w:rFonts w:ascii="Proba Pro Lt" w:hAnsi="Proba Pro Lt" w:cs="Arial"/>
                    <w:sz w:val="20"/>
                    <w:szCs w:val="20"/>
                  </w:rPr>
                  <w:t>učinka.</w:t>
                </w:r>
              </w:p>
            </w:tc>
          </w:sdtContent>
        </w:sdt>
      </w:tr>
      <w:tr w:rsidR="003603F2" w:rsidRPr="008176A5" w14:paraId="3D21650D" w14:textId="77777777" w:rsidTr="00A96906">
        <w:trPr>
          <w:trHeight w:val="349"/>
        </w:trPr>
        <w:tc>
          <w:tcPr>
            <w:tcW w:w="1214" w:type="pct"/>
            <w:vMerge w:val="restart"/>
            <w:tcBorders>
              <w:left w:val="single" w:sz="12" w:space="0" w:color="auto"/>
            </w:tcBorders>
            <w:shd w:val="clear" w:color="auto" w:fill="00A0DC"/>
            <w:vAlign w:val="center"/>
          </w:tcPr>
          <w:p w14:paraId="47F3411D" w14:textId="166D9C0E"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92" w:type="pct"/>
            <w:gridSpan w:val="3"/>
            <w:vMerge w:val="restart"/>
            <w:vAlign w:val="center"/>
          </w:tcPr>
          <w:p w14:paraId="5A15C9E7"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10EF90FE"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519A0D3B"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1DFA69AD"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2AB4D223"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75EE5CB5" w14:textId="77777777" w:rsidR="003603F2" w:rsidRPr="008176A5" w:rsidRDefault="00DB7BE2"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54" w:type="pct"/>
            <w:gridSpan w:val="5"/>
            <w:vMerge w:val="restart"/>
            <w:vAlign w:val="center"/>
          </w:tcPr>
          <w:p w14:paraId="54677D58"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214080E6"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429DA88F"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355847D9"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16C917C4" w14:textId="77777777" w:rsidR="003603F2" w:rsidRPr="008176A5" w:rsidRDefault="00DB7BE2"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1617940292"/>
                <w:placeholder>
                  <w:docPart w:val="9ABB72B4103F427498BA367168F298B5"/>
                </w:placeholder>
                <w:showingPlcHdr/>
              </w:sdtPr>
              <w:sdtEnd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340" w:type="pct"/>
            <w:gridSpan w:val="5"/>
            <w:tcBorders>
              <w:right w:val="single" w:sz="12" w:space="0" w:color="auto"/>
            </w:tcBorders>
            <w:shd w:val="clear" w:color="auto" w:fill="00A0DC"/>
            <w:vAlign w:val="center"/>
          </w:tcPr>
          <w:p w14:paraId="3BA17C11" w14:textId="7108D61F"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1AAA3BE5" w14:textId="77777777" w:rsidTr="00A96906">
        <w:trPr>
          <w:trHeight w:val="577"/>
        </w:trPr>
        <w:tc>
          <w:tcPr>
            <w:tcW w:w="1214" w:type="pct"/>
            <w:vMerge/>
            <w:tcBorders>
              <w:left w:val="single" w:sz="12" w:space="0" w:color="auto"/>
              <w:bottom w:val="single" w:sz="4" w:space="0" w:color="auto"/>
            </w:tcBorders>
            <w:shd w:val="clear" w:color="auto" w:fill="00A0DC"/>
            <w:vAlign w:val="center"/>
          </w:tcPr>
          <w:p w14:paraId="452E8B8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25AA76EF" w14:textId="77777777" w:rsidR="003603F2" w:rsidRPr="008176A5" w:rsidRDefault="003603F2" w:rsidP="008176A5">
            <w:pPr>
              <w:pStyle w:val="FieldText"/>
              <w:rPr>
                <w:rFonts w:ascii="Proba Pro Lt" w:hAnsi="Proba Pro Lt" w:cs="Arial"/>
                <w:b w:val="0"/>
                <w:sz w:val="20"/>
                <w:szCs w:val="20"/>
                <w:lang w:val="hr-HR"/>
              </w:rPr>
            </w:pPr>
          </w:p>
        </w:tc>
        <w:tc>
          <w:tcPr>
            <w:tcW w:w="1154" w:type="pct"/>
            <w:gridSpan w:val="5"/>
            <w:vMerge/>
            <w:vAlign w:val="center"/>
          </w:tcPr>
          <w:p w14:paraId="17A1629A"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35D553D47BA74D04A95E914CBD46A47F"/>
            </w:placeholder>
            <w:showingPlcHdr/>
          </w:sdtPr>
          <w:sdtEndPr/>
          <w:sdtContent>
            <w:tc>
              <w:tcPr>
                <w:tcW w:w="1340" w:type="pct"/>
                <w:gridSpan w:val="5"/>
                <w:tcBorders>
                  <w:right w:val="single" w:sz="12" w:space="0" w:color="auto"/>
                </w:tcBorders>
              </w:tcPr>
              <w:p w14:paraId="25507521"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40CC204A" w14:textId="77777777" w:rsidTr="00A96906">
        <w:trPr>
          <w:trHeight w:val="397"/>
        </w:trPr>
        <w:tc>
          <w:tcPr>
            <w:tcW w:w="1214" w:type="pct"/>
            <w:vMerge w:val="restart"/>
            <w:tcBorders>
              <w:top w:val="single" w:sz="12" w:space="0" w:color="auto"/>
              <w:left w:val="single" w:sz="12" w:space="0" w:color="auto"/>
            </w:tcBorders>
            <w:shd w:val="clear" w:color="auto" w:fill="00A0DC"/>
            <w:vAlign w:val="center"/>
          </w:tcPr>
          <w:p w14:paraId="0FC88FE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50" w:type="pct"/>
            <w:tcBorders>
              <w:top w:val="single" w:sz="12" w:space="0" w:color="auto"/>
            </w:tcBorders>
            <w:vAlign w:val="center"/>
          </w:tcPr>
          <w:p w14:paraId="1C45E80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917BF58DCAB94966853341F9A7228365"/>
              </w:placeholder>
            </w:sdtPr>
            <w:sdtEndPr/>
            <w:sdtContent>
              <w:p w14:paraId="40E38DE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739167638"/>
              <w:placeholder>
                <w:docPart w:val="D76B254FB5124117A1CEEF0D3F5D62B4"/>
              </w:placeholder>
              <w:showingPlcHdr/>
            </w:sdtPr>
            <w:sdtEndPr/>
            <w:sdtContent>
              <w:p w14:paraId="74C83261"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11" w:type="pct"/>
            <w:gridSpan w:val="2"/>
            <w:tcBorders>
              <w:top w:val="single" w:sz="12" w:space="0" w:color="auto"/>
            </w:tcBorders>
            <w:vAlign w:val="center"/>
          </w:tcPr>
          <w:p w14:paraId="3F41B46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66" w:type="pct"/>
            <w:tcBorders>
              <w:top w:val="single" w:sz="12" w:space="0" w:color="auto"/>
            </w:tcBorders>
            <w:vAlign w:val="center"/>
          </w:tcPr>
          <w:sdt>
            <w:sdtPr>
              <w:rPr>
                <w:rFonts w:ascii="Proba Pro Lt" w:hAnsi="Proba Pro Lt" w:cs="Arial"/>
                <w:b w:val="0"/>
                <w:color w:val="000000"/>
                <w:sz w:val="20"/>
                <w:szCs w:val="20"/>
              </w:rPr>
              <w:id w:val="1653013426"/>
              <w:placeholder>
                <w:docPart w:val="0CCEBAC065ED49CA9DB0EB487A6A0324"/>
              </w:placeholder>
              <w:showingPlcHdr/>
            </w:sdtPr>
            <w:sdtEndPr/>
            <w:sdtContent>
              <w:p w14:paraId="56B3260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7"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DE6375B410FF43B3B1FAAC86F9550BB8"/>
              </w:placeholder>
            </w:sdtPr>
            <w:sdtEndPr/>
            <w:sdtContent>
              <w:p w14:paraId="31C73E2D" w14:textId="77D361B3"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05" w:type="pct"/>
            <w:gridSpan w:val="3"/>
            <w:tcBorders>
              <w:top w:val="single" w:sz="12" w:space="0" w:color="auto"/>
              <w:right w:val="single" w:sz="4" w:space="0" w:color="auto"/>
            </w:tcBorders>
            <w:vAlign w:val="center"/>
          </w:tcPr>
          <w:p w14:paraId="43A91771"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BDF3D18C59D148628E57265537E7E559"/>
              </w:placeholder>
            </w:sdtPr>
            <w:sdtEndPr/>
            <w:sdtContent>
              <w:p w14:paraId="48F534C0"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B85575D5606F43A2B97924D9CA8DD0B2"/>
              </w:placeholder>
              <w:showingPlcHdr/>
            </w:sdtPr>
            <w:sdtEndPr/>
            <w:sdtContent>
              <w:p w14:paraId="01F57668"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F21ADF2" w14:textId="77777777" w:rsidTr="00A96906">
        <w:trPr>
          <w:trHeight w:val="397"/>
        </w:trPr>
        <w:tc>
          <w:tcPr>
            <w:tcW w:w="1214" w:type="pct"/>
            <w:vMerge/>
            <w:tcBorders>
              <w:left w:val="single" w:sz="12" w:space="0" w:color="auto"/>
            </w:tcBorders>
            <w:shd w:val="clear" w:color="auto" w:fill="00A0DC"/>
            <w:vAlign w:val="center"/>
          </w:tcPr>
          <w:p w14:paraId="71FF8CAD"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shd w:val="clear" w:color="auto" w:fill="auto"/>
            <w:vAlign w:val="center"/>
          </w:tcPr>
          <w:p w14:paraId="73C4B8D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DB25142FA6534365972A2E43D02FFF7F"/>
              </w:placeholder>
            </w:sdtPr>
            <w:sdtEndPr/>
            <w:sdtContent>
              <w:p w14:paraId="5CF4E567"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1" w:type="pct"/>
            <w:shd w:val="clear" w:color="auto" w:fill="auto"/>
            <w:vAlign w:val="center"/>
          </w:tcPr>
          <w:sdt>
            <w:sdtPr>
              <w:rPr>
                <w:rFonts w:ascii="Proba Pro Lt" w:hAnsi="Proba Pro Lt" w:cs="Arial"/>
                <w:b w:val="0"/>
                <w:color w:val="000000"/>
                <w:sz w:val="20"/>
                <w:szCs w:val="20"/>
              </w:rPr>
              <w:id w:val="1324153728"/>
              <w:placeholder>
                <w:docPart w:val="64E4C70462654722835E41C3042B3188"/>
              </w:placeholder>
              <w:showingPlcHdr/>
            </w:sdtPr>
            <w:sdtEndPr/>
            <w:sdtContent>
              <w:p w14:paraId="3A1188A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11" w:type="pct"/>
            <w:gridSpan w:val="2"/>
            <w:shd w:val="clear" w:color="auto" w:fill="auto"/>
            <w:vAlign w:val="center"/>
          </w:tcPr>
          <w:p w14:paraId="4DB3EED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66" w:type="pct"/>
            <w:shd w:val="clear" w:color="auto" w:fill="auto"/>
            <w:vAlign w:val="center"/>
          </w:tcPr>
          <w:sdt>
            <w:sdtPr>
              <w:rPr>
                <w:rFonts w:ascii="Proba Pro Lt" w:hAnsi="Proba Pro Lt" w:cs="Arial"/>
                <w:b w:val="0"/>
                <w:color w:val="000000"/>
                <w:sz w:val="20"/>
                <w:szCs w:val="20"/>
              </w:rPr>
              <w:id w:val="-309874915"/>
              <w:placeholder>
                <w:docPart w:val="9201FA4BAB3349D8BA09188E5487405D"/>
              </w:placeholder>
              <w:showingPlcHdr/>
            </w:sdtPr>
            <w:sdtEndPr/>
            <w:sdtContent>
              <w:p w14:paraId="0ADDAFB4"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7" w:type="pct"/>
            <w:gridSpan w:val="2"/>
            <w:shd w:val="clear" w:color="auto" w:fill="auto"/>
            <w:vAlign w:val="center"/>
          </w:tcPr>
          <w:sdt>
            <w:sdtPr>
              <w:rPr>
                <w:rFonts w:ascii="Proba Pro Lt" w:hAnsi="Proba Pro Lt" w:cs="Arial"/>
                <w:b w:val="0"/>
                <w:color w:val="000000"/>
                <w:sz w:val="20"/>
                <w:szCs w:val="20"/>
              </w:rPr>
              <w:id w:val="1126039184"/>
              <w:placeholder>
                <w:docPart w:val="BB25F0ECD4C94ED2B63D8C4B358AB271"/>
              </w:placeholder>
            </w:sdtPr>
            <w:sdtEndPr/>
            <w:sdtContent>
              <w:p w14:paraId="75AA55D1" w14:textId="1B3B368F"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05" w:type="pct"/>
            <w:gridSpan w:val="3"/>
            <w:tcBorders>
              <w:right w:val="single" w:sz="4" w:space="0" w:color="auto"/>
            </w:tcBorders>
            <w:shd w:val="clear" w:color="auto" w:fill="auto"/>
            <w:vAlign w:val="center"/>
          </w:tcPr>
          <w:p w14:paraId="22AB336E" w14:textId="77777777" w:rsidR="003603F2" w:rsidRPr="008176A5" w:rsidRDefault="00DB7BE2"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A3F415B65F494EDBBF20E17509BD7B40"/>
                </w:placeholder>
                <w:showingPlcHdr/>
              </w:sdtPr>
              <w:sdtEndPr/>
              <w:sdtContent>
                <w:r w:rsidR="003603F2" w:rsidRPr="008176A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A4611C1CF6A341A2B0113C6054B7BB47"/>
              </w:placeholder>
              <w:showingPlcHdr/>
            </w:sdtPr>
            <w:sdtEndPr/>
            <w:sdtContent>
              <w:p w14:paraId="1CE0CA38"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571C0DB90B2544AA99D275CDA49A2523"/>
              </w:placeholder>
              <w:showingPlcHdr/>
            </w:sdtPr>
            <w:sdtEndPr/>
            <w:sdtContent>
              <w:p w14:paraId="76BA9637"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49477111" w14:textId="77777777" w:rsidTr="00A96906">
        <w:trPr>
          <w:trHeight w:val="397"/>
        </w:trPr>
        <w:tc>
          <w:tcPr>
            <w:tcW w:w="1214" w:type="pct"/>
            <w:vMerge/>
            <w:tcBorders>
              <w:left w:val="single" w:sz="12" w:space="0" w:color="auto"/>
            </w:tcBorders>
            <w:shd w:val="clear" w:color="auto" w:fill="00A0DC"/>
            <w:vAlign w:val="center"/>
          </w:tcPr>
          <w:p w14:paraId="7A1B016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shd w:val="clear" w:color="auto" w:fill="auto"/>
            <w:vAlign w:val="center"/>
          </w:tcPr>
          <w:p w14:paraId="7911497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1ED4A5D98387483A9BBBC4237C01FD68"/>
              </w:placeholder>
              <w:showingPlcHdr/>
            </w:sdtPr>
            <w:sdtEndPr/>
            <w:sdtContent>
              <w:p w14:paraId="273D63D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344333317"/>
              <w:placeholder>
                <w:docPart w:val="20842C38C1AA4D96A0B349FFDE0458F6"/>
              </w:placeholder>
            </w:sdtPr>
            <w:sdtEndPr/>
            <w:sdtContent>
              <w:p w14:paraId="792B9BFF" w14:textId="01AA6EFC"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11" w:type="pct"/>
            <w:gridSpan w:val="2"/>
            <w:shd w:val="clear" w:color="auto" w:fill="auto"/>
            <w:vAlign w:val="center"/>
          </w:tcPr>
          <w:p w14:paraId="190C79A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66" w:type="pct"/>
            <w:shd w:val="clear" w:color="auto" w:fill="auto"/>
            <w:vAlign w:val="center"/>
          </w:tcPr>
          <w:sdt>
            <w:sdtPr>
              <w:rPr>
                <w:rFonts w:ascii="Proba Pro Lt" w:hAnsi="Proba Pro Lt" w:cs="Arial"/>
                <w:b w:val="0"/>
                <w:color w:val="000000"/>
                <w:sz w:val="20"/>
                <w:szCs w:val="20"/>
              </w:rPr>
              <w:id w:val="1127735970"/>
              <w:placeholder>
                <w:docPart w:val="04447CC49561445DA835CD412A0EE5AE"/>
              </w:placeholder>
              <w:showingPlcHdr/>
            </w:sdtPr>
            <w:sdtEndPr/>
            <w:sdtContent>
              <w:p w14:paraId="0EA2CFD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7" w:type="pct"/>
            <w:gridSpan w:val="2"/>
            <w:shd w:val="clear" w:color="auto" w:fill="auto"/>
            <w:vAlign w:val="center"/>
          </w:tcPr>
          <w:sdt>
            <w:sdtPr>
              <w:rPr>
                <w:rFonts w:ascii="Proba Pro Lt" w:hAnsi="Proba Pro Lt" w:cs="Arial"/>
                <w:b w:val="0"/>
                <w:color w:val="000000"/>
                <w:sz w:val="20"/>
                <w:szCs w:val="20"/>
              </w:rPr>
              <w:id w:val="-1056011496"/>
              <w:placeholder>
                <w:docPart w:val="188359C4A7C84FD68FFFC02CBD407EFD"/>
              </w:placeholder>
            </w:sdtPr>
            <w:sdtEndPr/>
            <w:sdtContent>
              <w:p w14:paraId="170CF182" w14:textId="6459CE2E"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05" w:type="pct"/>
            <w:gridSpan w:val="3"/>
            <w:tcBorders>
              <w:right w:val="single" w:sz="4" w:space="0" w:color="auto"/>
            </w:tcBorders>
            <w:shd w:val="clear" w:color="auto" w:fill="auto"/>
            <w:vAlign w:val="center"/>
          </w:tcPr>
          <w:p w14:paraId="6699BFBF" w14:textId="77777777" w:rsidR="003603F2" w:rsidRPr="008176A5" w:rsidRDefault="00DB7BE2"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F6AB4CF1E75144C3B6E59C8E1C221922"/>
                </w:placeholder>
                <w:showingPlcHdr/>
              </w:sdtPr>
              <w:sdtEndPr/>
              <w:sdtContent>
                <w:r w:rsidR="003603F2" w:rsidRPr="008176A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499F0890EA7D4C7B9DE022AC7538D711"/>
              </w:placeholder>
              <w:showingPlcHdr/>
            </w:sdtPr>
            <w:sdtEndPr/>
            <w:sdtContent>
              <w:p w14:paraId="335DF314"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AADB9A5BA17A47F59A1B89B26BE36E92"/>
              </w:placeholder>
              <w:showingPlcHdr/>
            </w:sdtPr>
            <w:sdtEndPr/>
            <w:sdtContent>
              <w:p w14:paraId="3643274C"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16876C55" w14:textId="77777777" w:rsidTr="00A96906">
        <w:trPr>
          <w:trHeight w:val="397"/>
        </w:trPr>
        <w:tc>
          <w:tcPr>
            <w:tcW w:w="1214" w:type="pct"/>
            <w:vMerge/>
            <w:tcBorders>
              <w:left w:val="single" w:sz="12" w:space="0" w:color="auto"/>
            </w:tcBorders>
            <w:shd w:val="clear" w:color="auto" w:fill="00A0DC"/>
            <w:vAlign w:val="center"/>
          </w:tcPr>
          <w:p w14:paraId="54C96693"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tcBorders>
              <w:bottom w:val="single" w:sz="4" w:space="0" w:color="auto"/>
            </w:tcBorders>
            <w:vAlign w:val="center"/>
          </w:tcPr>
          <w:p w14:paraId="4D71079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CAE59EE0F5D34401A0D029A8765D1E50"/>
              </w:placeholder>
              <w:showingPlcHdr/>
            </w:sdtPr>
            <w:sdtEndPr/>
            <w:sdtContent>
              <w:p w14:paraId="043D252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420798274"/>
              <w:placeholder>
                <w:docPart w:val="50612D1E6A854C44A22FDEE0736FF7EA"/>
              </w:placeholder>
            </w:sdtPr>
            <w:sdtEndPr/>
            <w:sdtContent>
              <w:p w14:paraId="38C79905" w14:textId="4B6E8450"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11" w:type="pct"/>
            <w:gridSpan w:val="2"/>
            <w:tcBorders>
              <w:bottom w:val="single" w:sz="4" w:space="0" w:color="auto"/>
            </w:tcBorders>
            <w:shd w:val="clear" w:color="auto" w:fill="auto"/>
            <w:vAlign w:val="center"/>
          </w:tcPr>
          <w:p w14:paraId="5C4629B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66"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A68950A5A4C74BECBE0A0B2A3A119C92"/>
              </w:placeholder>
              <w:showingPlcHdr/>
            </w:sdtPr>
            <w:sdtEndPr/>
            <w:sdtContent>
              <w:p w14:paraId="0ABAFD3E"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77"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A96057B6D5834C18AD6DF8F2EA49BA3C"/>
              </w:placeholder>
            </w:sdtPr>
            <w:sdtEndPr/>
            <w:sdtContent>
              <w:p w14:paraId="4291E9FF" w14:textId="1688B08C" w:rsidR="003603F2" w:rsidRPr="008176A5" w:rsidRDefault="00F27716" w:rsidP="00F2771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05" w:type="pct"/>
            <w:gridSpan w:val="3"/>
            <w:tcBorders>
              <w:bottom w:val="single" w:sz="4" w:space="0" w:color="auto"/>
              <w:right w:val="single" w:sz="4" w:space="0" w:color="auto"/>
            </w:tcBorders>
            <w:shd w:val="clear" w:color="auto" w:fill="auto"/>
            <w:vAlign w:val="center"/>
          </w:tcPr>
          <w:p w14:paraId="72CAB77F" w14:textId="77777777" w:rsidR="003603F2" w:rsidRPr="008176A5" w:rsidRDefault="00DB7BE2"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DF3F49C5230243749C58419D9F5BA35F"/>
                </w:placeholder>
                <w:showingPlcHdr/>
              </w:sdtPr>
              <w:sdtEndPr/>
              <w:sdtContent>
                <w:r w:rsidR="003603F2" w:rsidRPr="008176A5">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AAEA32380D084BD09A156CF09948CBC5"/>
              </w:placeholder>
              <w:showingPlcHdr/>
            </w:sdtPr>
            <w:sdtEndPr/>
            <w:sdtContent>
              <w:p w14:paraId="65EE7780"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2CE05A3A98774BC6BA0D1171F12D22EC"/>
              </w:placeholder>
              <w:showingPlcHdr/>
            </w:sdtPr>
            <w:sdtEndPr/>
            <w:sdtContent>
              <w:p w14:paraId="086B46CA"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02870AD" w14:textId="77777777" w:rsidTr="00A96906">
        <w:trPr>
          <w:trHeight w:val="397"/>
        </w:trPr>
        <w:tc>
          <w:tcPr>
            <w:tcW w:w="1214" w:type="pct"/>
            <w:vMerge/>
            <w:tcBorders>
              <w:left w:val="single" w:sz="12" w:space="0" w:color="auto"/>
              <w:bottom w:val="single" w:sz="12" w:space="0" w:color="auto"/>
            </w:tcBorders>
            <w:shd w:val="clear" w:color="auto" w:fill="00A0DC"/>
            <w:vAlign w:val="center"/>
          </w:tcPr>
          <w:p w14:paraId="6453AE2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tcBorders>
              <w:bottom w:val="single" w:sz="12" w:space="0" w:color="auto"/>
              <w:right w:val="single" w:sz="8" w:space="0" w:color="auto"/>
            </w:tcBorders>
            <w:vAlign w:val="center"/>
          </w:tcPr>
          <w:p w14:paraId="794CEDA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58F6AD1D06E045CFBA9008C9416826C3"/>
              </w:placeholder>
              <w:showingPlcHdr/>
            </w:sdtPr>
            <w:sdtEndPr/>
            <w:sdtContent>
              <w:p w14:paraId="1744FCB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EAA9D2DCEBFA4F9390FDAF2C41615589"/>
              </w:placeholder>
            </w:sdtPr>
            <w:sdtEndPr/>
            <w:sdtContent>
              <w:p w14:paraId="4C9F3652" w14:textId="3BFAC537"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12F3B2B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6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E825433649294551986F65A046A6C87A"/>
              </w:placeholder>
            </w:sdtPr>
            <w:sdtEndPr/>
            <w:sdtContent>
              <w:p w14:paraId="2A1C08E6"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77"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B855B5401AE346AEA1AFFE33DA4F3418"/>
              </w:placeholder>
              <w:showingPlcHdr/>
            </w:sdtPr>
            <w:sdtEndPr/>
            <w:sdtContent>
              <w:p w14:paraId="108E210C"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05" w:type="pct"/>
            <w:gridSpan w:val="3"/>
            <w:tcBorders>
              <w:left w:val="single" w:sz="8" w:space="0" w:color="auto"/>
              <w:bottom w:val="single" w:sz="12" w:space="0" w:color="auto"/>
              <w:right w:val="single" w:sz="8" w:space="0" w:color="auto"/>
            </w:tcBorders>
            <w:vAlign w:val="center"/>
          </w:tcPr>
          <w:p w14:paraId="379673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34E98C7DF9424980A31833B6F267F8D5"/>
              </w:placeholder>
            </w:sdtPr>
            <w:sdtEndPr/>
            <w:sdtContent>
              <w:p w14:paraId="21D5BFB6"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6</w:t>
                </w:r>
              </w:p>
            </w:sdtContent>
          </w:sdt>
        </w:tc>
      </w:tr>
      <w:tr w:rsidR="003603F2" w:rsidRPr="008176A5" w14:paraId="6479C0E9" w14:textId="77777777" w:rsidTr="00F27716">
        <w:trPr>
          <w:trHeight w:val="397"/>
        </w:trPr>
        <w:tc>
          <w:tcPr>
            <w:tcW w:w="1214" w:type="pct"/>
            <w:tcBorders>
              <w:left w:val="single" w:sz="12" w:space="0" w:color="auto"/>
              <w:bottom w:val="single" w:sz="12" w:space="0" w:color="auto"/>
            </w:tcBorders>
            <w:shd w:val="clear" w:color="auto" w:fill="00A0DC"/>
            <w:vAlign w:val="center"/>
          </w:tcPr>
          <w:p w14:paraId="4A77623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86"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48033B10E32443CEA1D53C049E96A1F3"/>
              </w:placeholder>
            </w:sdtPr>
            <w:sdtEndPr/>
            <w:sdtContent>
              <w:p w14:paraId="610052EA" w14:textId="6E884682"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Načini provjere znanja su pismeni [parcijalni pismeni ispiti (2) ili pismeni ispit ukupnog gradiva] i usmeni (usmeni ispit ukupnog gradiva). Kriteriji vrednovanja znanja u skladu su sa ciljevima i ishodima predmeta Fiziologija industrijskih mikroorganizama. Pohađanje nastave (predavanja i vježbe) ne sudjeluje u konačnoj ocjeni, ali je osnovni i jedini preduvjet za dodjelu potpisa studentu. Prolazna ocjena na (parcijalnom) pismenom ispitu postiže se kod 60</w:t>
                </w:r>
                <w:r w:rsidR="002D26CD">
                  <w:rPr>
                    <w:rFonts w:ascii="Proba Pro Lt" w:hAnsi="Proba Pro Lt" w:cs="Arial"/>
                    <w:color w:val="000000"/>
                    <w:sz w:val="20"/>
                    <w:szCs w:val="20"/>
                  </w:rPr>
                  <w:t xml:space="preserve"> </w:t>
                </w:r>
                <w:r w:rsidRPr="008176A5">
                  <w:rPr>
                    <w:rFonts w:ascii="Proba Pro Lt" w:hAnsi="Proba Pro Lt" w:cs="Arial"/>
                    <w:color w:val="000000"/>
                    <w:sz w:val="20"/>
                    <w:szCs w:val="20"/>
                  </w:rPr>
                  <w:t>% postignutih bodova, dok je na usmenom ispitu potrebno pokazati znanje iz dva eliminacijska pitanja i postići 60</w:t>
                </w:r>
                <w:r w:rsidR="002D26CD">
                  <w:rPr>
                    <w:rFonts w:ascii="Proba Pro Lt" w:hAnsi="Proba Pro Lt" w:cs="Arial"/>
                    <w:color w:val="000000"/>
                    <w:sz w:val="20"/>
                    <w:szCs w:val="20"/>
                  </w:rPr>
                  <w:t xml:space="preserve"> </w:t>
                </w:r>
                <w:r w:rsidRPr="008176A5">
                  <w:rPr>
                    <w:rFonts w:ascii="Proba Pro Lt" w:hAnsi="Proba Pro Lt" w:cs="Arial"/>
                    <w:color w:val="000000"/>
                    <w:sz w:val="20"/>
                    <w:szCs w:val="20"/>
                  </w:rPr>
                  <w:t xml:space="preserve">% bodova iz svakog od naredna tri pitanja.    </w:t>
                </w:r>
              </w:p>
            </w:sdtContent>
          </w:sdt>
        </w:tc>
      </w:tr>
      <w:tr w:rsidR="003603F2" w:rsidRPr="008176A5" w14:paraId="2A3BB545" w14:textId="77777777" w:rsidTr="00F27716">
        <w:tc>
          <w:tcPr>
            <w:tcW w:w="1214" w:type="pct"/>
            <w:tcBorders>
              <w:left w:val="single" w:sz="12" w:space="0" w:color="auto"/>
              <w:bottom w:val="single" w:sz="12" w:space="0" w:color="auto"/>
            </w:tcBorders>
            <w:shd w:val="clear" w:color="auto" w:fill="00A0DC"/>
            <w:vAlign w:val="center"/>
          </w:tcPr>
          <w:p w14:paraId="2DEA85A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86" w:type="pct"/>
            <w:gridSpan w:val="13"/>
            <w:tcBorders>
              <w:bottom w:val="single" w:sz="12" w:space="0" w:color="auto"/>
              <w:right w:val="single" w:sz="12" w:space="0" w:color="auto"/>
            </w:tcBorders>
            <w:vAlign w:val="center"/>
          </w:tcPr>
          <w:p w14:paraId="191758A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1157381016"/>
              <w:placeholder>
                <w:docPart w:val="3B7CE26BCFD540D69C1FE6D5133766FF"/>
              </w:placeholder>
            </w:sdtPr>
            <w:sdtEndPr/>
            <w:sdtContent>
              <w:p w14:paraId="3AC51E36" w14:textId="77777777" w:rsid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uredno pohađati nastavu i aktivno sudjelovati u nastavi (P+V) </w:t>
                </w:r>
              </w:p>
              <w:p w14:paraId="2FB0BC7C" w14:textId="6AA443AC" w:rsidR="003603F2" w:rsidRP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položiti pismeni i usmeni ispit. </w:t>
                </w:r>
              </w:p>
            </w:sdtContent>
          </w:sdt>
        </w:tc>
      </w:tr>
      <w:tr w:rsidR="003603F2" w:rsidRPr="008176A5" w14:paraId="473B132C" w14:textId="77777777" w:rsidTr="00F27716">
        <w:tc>
          <w:tcPr>
            <w:tcW w:w="1214" w:type="pct"/>
            <w:vMerge w:val="restart"/>
            <w:tcBorders>
              <w:top w:val="single" w:sz="12" w:space="0" w:color="auto"/>
              <w:left w:val="single" w:sz="12" w:space="0" w:color="auto"/>
            </w:tcBorders>
            <w:shd w:val="clear" w:color="auto" w:fill="00A0DC"/>
            <w:vAlign w:val="center"/>
          </w:tcPr>
          <w:p w14:paraId="4FA5D1D6"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320" w:type="pct"/>
            <w:gridSpan w:val="7"/>
            <w:tcBorders>
              <w:top w:val="single" w:sz="12" w:space="0" w:color="auto"/>
              <w:right w:val="single" w:sz="8" w:space="0" w:color="auto"/>
            </w:tcBorders>
            <w:shd w:val="clear" w:color="auto" w:fill="00A0DC"/>
            <w:vAlign w:val="center"/>
          </w:tcPr>
          <w:p w14:paraId="276FDA4E"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6"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916BAD4"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85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0A1E59"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55334DD5" w14:textId="77777777" w:rsidTr="00F27716">
        <w:trPr>
          <w:trHeight w:val="75"/>
        </w:trPr>
        <w:tc>
          <w:tcPr>
            <w:tcW w:w="1214" w:type="pct"/>
            <w:vMerge/>
            <w:tcBorders>
              <w:left w:val="single" w:sz="12" w:space="0" w:color="auto"/>
            </w:tcBorders>
            <w:shd w:val="clear" w:color="auto" w:fill="00A0DC"/>
            <w:vAlign w:val="center"/>
          </w:tcPr>
          <w:p w14:paraId="405B6CD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66679352"/>
              <w:placeholder>
                <w:docPart w:val="EE63F681A09A474A9B65010654EFCF1F"/>
              </w:placeholder>
            </w:sdtPr>
            <w:sdtEndPr>
              <w:rPr>
                <w:color w:val="auto"/>
              </w:rPr>
            </w:sdtEndPr>
            <w:sdtContent>
              <w:p w14:paraId="7FDB75DB" w14:textId="70482435" w:rsidR="003603F2" w:rsidRPr="008176A5" w:rsidRDefault="003603F2" w:rsidP="00F27716">
                <w:pPr>
                  <w:autoSpaceDE w:val="0"/>
                  <w:autoSpaceDN w:val="0"/>
                  <w:adjustRightInd w:val="0"/>
                  <w:spacing w:after="0" w:line="240" w:lineRule="auto"/>
                  <w:rPr>
                    <w:rFonts w:ascii="Proba Pro Lt" w:eastAsiaTheme="minorHAnsi" w:hAnsi="Proba Pro Lt" w:cs="Arial"/>
                    <w:sz w:val="20"/>
                    <w:szCs w:val="20"/>
                  </w:rPr>
                </w:pPr>
                <w:r w:rsidRPr="008176A5">
                  <w:rPr>
                    <w:rFonts w:ascii="Proba Pro Lt" w:eastAsiaTheme="minorHAnsi" w:hAnsi="Proba Pro Lt" w:cs="Arial"/>
                    <w:sz w:val="20"/>
                    <w:szCs w:val="20"/>
                  </w:rPr>
                  <w:t>Cooper, G. M., Hausmann, R. E., Stanica: molekularni pristup, 2010,</w:t>
                </w:r>
                <w:r w:rsidR="00F27716">
                  <w:rPr>
                    <w:rFonts w:ascii="Proba Pro Lt" w:eastAsiaTheme="minorHAnsi" w:hAnsi="Proba Pro Lt" w:cs="Arial"/>
                    <w:sz w:val="20"/>
                    <w:szCs w:val="20"/>
                  </w:rPr>
                  <w:t xml:space="preserve"> </w:t>
                </w:r>
                <w:r w:rsidRPr="008176A5">
                  <w:rPr>
                    <w:rFonts w:ascii="Proba Pro Lt" w:eastAsiaTheme="minorHAnsi" w:hAnsi="Proba Pro Lt" w:cs="Arial"/>
                    <w:sz w:val="20"/>
                    <w:szCs w:val="20"/>
                  </w:rPr>
                  <w:t>copublished by ASM Press and Sinauer Associates, Inc., Sunderland,</w:t>
                </w:r>
                <w:r w:rsidR="00F27716">
                  <w:rPr>
                    <w:rFonts w:ascii="Proba Pro Lt" w:eastAsiaTheme="minorHAnsi" w:hAnsi="Proba Pro Lt" w:cs="Arial"/>
                    <w:sz w:val="20"/>
                    <w:szCs w:val="20"/>
                  </w:rPr>
                  <w:t xml:space="preserve"> </w:t>
                </w:r>
                <w:r w:rsidRPr="008176A5">
                  <w:rPr>
                    <w:rFonts w:ascii="Proba Pro Lt" w:eastAsiaTheme="minorHAnsi" w:hAnsi="Proba Pro Lt" w:cs="Arial"/>
                    <w:sz w:val="20"/>
                    <w:szCs w:val="20"/>
                  </w:rPr>
                  <w:t>MA, USA, (G. Lauc, ur.), Medicinska naklada d.o.o., Zagreb.</w:t>
                </w:r>
              </w:p>
            </w:sdtContent>
          </w:sdt>
        </w:tc>
        <w:tc>
          <w:tcPr>
            <w:tcW w:w="616"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CD7241ABFE98441A99CCBDB029B03B98"/>
              </w:placeholder>
            </w:sdtPr>
            <w:sdtEndPr/>
            <w:sdtContent>
              <w:p w14:paraId="2145577C" w14:textId="11FEC3C7"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2FD1A3993E7646CBB547A7A4FFD85886"/>
              </w:placeholder>
            </w:sdtPr>
            <w:sdtEndPr/>
            <w:sdtContent>
              <w:p w14:paraId="7C39EC83" w14:textId="4E7A419B"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kod nastavnika</w:t>
                </w:r>
              </w:p>
            </w:sdtContent>
          </w:sdt>
        </w:tc>
      </w:tr>
      <w:tr w:rsidR="00F27716" w:rsidRPr="008176A5" w14:paraId="610BC5FB" w14:textId="77777777" w:rsidTr="00F27716">
        <w:trPr>
          <w:trHeight w:val="75"/>
        </w:trPr>
        <w:tc>
          <w:tcPr>
            <w:tcW w:w="1214" w:type="pct"/>
            <w:vMerge/>
            <w:tcBorders>
              <w:left w:val="single" w:sz="12" w:space="0" w:color="auto"/>
            </w:tcBorders>
            <w:shd w:val="clear" w:color="auto" w:fill="00A0DC"/>
            <w:vAlign w:val="center"/>
          </w:tcPr>
          <w:p w14:paraId="2C3DC21E"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28455381"/>
              <w:placeholder>
                <w:docPart w:val="9D07BA97D80643D18897A4C5EE1E1D8F"/>
              </w:placeholder>
            </w:sdtPr>
            <w:sdtEndPr/>
            <w:sdtContent>
              <w:p w14:paraId="11D3C129" w14:textId="5379FD92"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Alberts, B. i sur., The Cell, 1983, Garland Publishing, Inc., New York &amp;</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London.</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placeholder>
                <w:docPart w:val="F635CC102D11441186506B29BFF41D21"/>
              </w:placeholder>
            </w:sdtPr>
            <w:sdtEndPr/>
            <w:sdtContent>
              <w:p w14:paraId="03A5FD3E" w14:textId="41355AF4"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9686431"/>
              <w:placeholder>
                <w:docPart w:val="016CDEF665394C0FB00DA7EB0AB74DBE"/>
              </w:placeholder>
            </w:sdtPr>
            <w:sdtEndPr/>
            <w:sdtContent>
              <w:p w14:paraId="11F0E19C" w14:textId="1AC3EFDF"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0D937DF2" w14:textId="77777777" w:rsidTr="00F27716">
        <w:trPr>
          <w:trHeight w:val="75"/>
        </w:trPr>
        <w:tc>
          <w:tcPr>
            <w:tcW w:w="1214" w:type="pct"/>
            <w:vMerge/>
            <w:tcBorders>
              <w:left w:val="single" w:sz="12" w:space="0" w:color="auto"/>
            </w:tcBorders>
            <w:shd w:val="clear" w:color="auto" w:fill="00A0DC"/>
            <w:vAlign w:val="center"/>
          </w:tcPr>
          <w:p w14:paraId="1BB723C0"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380088736"/>
              <w:placeholder>
                <w:docPart w:val="C630E390382D460CAF03ADC593491070"/>
              </w:placeholder>
            </w:sdtPr>
            <w:sdtEndPr/>
            <w:sdtContent>
              <w:p w14:paraId="35B55322" w14:textId="303D9DE2"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Lengeler, J.W., Drews, G., Schlegel, H.G., Biology of the Prokaryotes,</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1999, Georg Thieme Verlag, Stuttgart,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placeholder>
                <w:docPart w:val="1BD72A4C687B498EB58B1DBB08E28642"/>
              </w:placeholder>
            </w:sdtPr>
            <w:sdtEndPr/>
            <w:sdtContent>
              <w:p w14:paraId="0842FEBF" w14:textId="19EC20DA"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3608572"/>
              <w:placeholder>
                <w:docPart w:val="0FE35217BE4446F3B25EAD4712ADE0AC"/>
              </w:placeholder>
            </w:sdtPr>
            <w:sdtEndPr/>
            <w:sdtContent>
              <w:p w14:paraId="0D338C21" w14:textId="3533FB99"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5D07B603" w14:textId="77777777" w:rsidTr="00F27716">
        <w:trPr>
          <w:trHeight w:val="75"/>
        </w:trPr>
        <w:tc>
          <w:tcPr>
            <w:tcW w:w="1214" w:type="pct"/>
            <w:vMerge/>
            <w:tcBorders>
              <w:left w:val="single" w:sz="12" w:space="0" w:color="auto"/>
            </w:tcBorders>
            <w:shd w:val="clear" w:color="auto" w:fill="00A0DC"/>
            <w:vAlign w:val="center"/>
          </w:tcPr>
          <w:p w14:paraId="6E5369FA"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57995100"/>
              <w:placeholder>
                <w:docPart w:val="2F67BFA5E0F1425B99D2B7ADE1260137"/>
              </w:placeholder>
            </w:sdtPr>
            <w:sdtEndPr/>
            <w:sdtContent>
              <w:p w14:paraId="0546018C" w14:textId="12C01A3E"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Moat, A.G., Microbial Physiology, 1979, John Wiley &amp; Sons, New</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69839678"/>
              <w:placeholder>
                <w:docPart w:val="3E6A3EB31C9142CE9312D6A32A0B3272"/>
              </w:placeholder>
            </w:sdtPr>
            <w:sdtEndPr/>
            <w:sdtContent>
              <w:p w14:paraId="69B6173F" w14:textId="3E51A06E"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11578851"/>
              <w:placeholder>
                <w:docPart w:val="CD37546FE80843F3915C324076C1A330"/>
              </w:placeholder>
            </w:sdtPr>
            <w:sdtEndPr/>
            <w:sdtContent>
              <w:p w14:paraId="09A6BF5B" w14:textId="04C1BE20"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6DFA7920" w14:textId="77777777" w:rsidTr="00F27716">
        <w:trPr>
          <w:trHeight w:val="175"/>
        </w:trPr>
        <w:tc>
          <w:tcPr>
            <w:tcW w:w="1214" w:type="pct"/>
            <w:vMerge/>
            <w:tcBorders>
              <w:left w:val="single" w:sz="12" w:space="0" w:color="auto"/>
            </w:tcBorders>
            <w:shd w:val="clear" w:color="auto" w:fill="00A0DC"/>
            <w:vAlign w:val="center"/>
          </w:tcPr>
          <w:p w14:paraId="0BDE7486"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72037429"/>
              <w:placeholder>
                <w:docPart w:val="901BAC724BC6498CBD0CFBF633636B86"/>
              </w:placeholder>
            </w:sdtPr>
            <w:sdtEndPr/>
            <w:sdtContent>
              <w:p w14:paraId="6D2F29BE" w14:textId="364B07B5"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Industrial Microbiology and Biotechnology, 1999 (A.L. Demain, J.E.</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Davies, ur.) ASM Press, Washington.</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5379926"/>
              <w:placeholder>
                <w:docPart w:val="227CC077ACDE495BBC30EA1802B6A35D"/>
              </w:placeholder>
            </w:sdtPr>
            <w:sdtEndPr/>
            <w:sdtContent>
              <w:p w14:paraId="45615C47" w14:textId="57EBF480"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19429988"/>
              <w:placeholder>
                <w:docPart w:val="3B5ECDDACF36456AACEF089C96FF74FE"/>
              </w:placeholder>
            </w:sdtPr>
            <w:sdtEndPr/>
            <w:sdtContent>
              <w:p w14:paraId="431DEC2E" w14:textId="6D16FE44"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58332473" w14:textId="77777777" w:rsidTr="00F27716">
        <w:trPr>
          <w:trHeight w:val="175"/>
        </w:trPr>
        <w:tc>
          <w:tcPr>
            <w:tcW w:w="1214" w:type="pct"/>
            <w:vMerge/>
            <w:tcBorders>
              <w:left w:val="single" w:sz="12" w:space="0" w:color="auto"/>
            </w:tcBorders>
            <w:shd w:val="clear" w:color="auto" w:fill="00A0DC"/>
            <w:vAlign w:val="center"/>
          </w:tcPr>
          <w:p w14:paraId="3D05A75A"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41223703"/>
              <w:placeholder>
                <w:docPart w:val="EA159D5E198749FBAD631CD48DDBADD6"/>
              </w:placeholder>
            </w:sdtPr>
            <w:sdtEndPr/>
            <w:sdtContent>
              <w:p w14:paraId="0B5FB460" w14:textId="64FCEA80" w:rsidR="00F27716" w:rsidRPr="008176A5" w:rsidRDefault="00F27716" w:rsidP="00F27716">
                <w:pPr>
                  <w:autoSpaceDE w:val="0"/>
                  <w:autoSpaceDN w:val="0"/>
                  <w:adjustRightInd w:val="0"/>
                  <w:spacing w:after="0" w:line="240" w:lineRule="auto"/>
                  <w:rPr>
                    <w:rFonts w:ascii="Proba Pro Lt" w:hAnsi="Proba Pro Lt" w:cs="Arial"/>
                    <w:sz w:val="20"/>
                    <w:szCs w:val="20"/>
                  </w:rPr>
                </w:pPr>
                <w:r w:rsidRPr="008176A5">
                  <w:rPr>
                    <w:rFonts w:ascii="Proba Pro Lt" w:eastAsiaTheme="minorHAnsi" w:hAnsi="Proba Pro Lt" w:cs="Arial"/>
                    <w:sz w:val="20"/>
                    <w:szCs w:val="20"/>
                  </w:rPr>
                  <w:t>Lakowicz, J.R., Pinciples of Fluorescence Spectroscopy, 1999, 2nd</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edition, Kluwer Academic/Plenum Publishers,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0229997"/>
              <w:placeholder>
                <w:docPart w:val="13E96C4D97324B58BB7756E9683FAFFF"/>
              </w:placeholder>
            </w:sdtPr>
            <w:sdtEndPr/>
            <w:sdtContent>
              <w:p w14:paraId="719784B0" w14:textId="36737153" w:rsidR="00F27716" w:rsidRPr="008176A5" w:rsidRDefault="00F27716"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92318105"/>
              <w:placeholder>
                <w:docPart w:val="EAAB3A52FD9A46C7901449BBF966A09C"/>
              </w:placeholder>
            </w:sdtPr>
            <w:sdtEndPr/>
            <w:sdtContent>
              <w:p w14:paraId="5CCA4E85" w14:textId="66485EC9"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3603F2" w:rsidRPr="008176A5" w14:paraId="0390D552" w14:textId="77777777" w:rsidTr="00F27716">
        <w:tc>
          <w:tcPr>
            <w:tcW w:w="1214" w:type="pct"/>
            <w:tcBorders>
              <w:top w:val="single" w:sz="12" w:space="0" w:color="auto"/>
              <w:left w:val="single" w:sz="12" w:space="0" w:color="auto"/>
            </w:tcBorders>
            <w:shd w:val="clear" w:color="auto" w:fill="00A0DC"/>
            <w:vAlign w:val="center"/>
          </w:tcPr>
          <w:p w14:paraId="715C232D"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AD5852E15FCF4C92A9B5DF10881EF42C"/>
            </w:placeholder>
          </w:sdtPr>
          <w:sdtEndPr/>
          <w:sdtContent>
            <w:tc>
              <w:tcPr>
                <w:tcW w:w="3786" w:type="pct"/>
                <w:gridSpan w:val="13"/>
                <w:tcBorders>
                  <w:top w:val="single" w:sz="12" w:space="0" w:color="auto"/>
                  <w:right w:val="single" w:sz="12" w:space="0" w:color="auto"/>
                </w:tcBorders>
              </w:tcPr>
              <w:p w14:paraId="76BE74B9"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Svi znanstveni radovi (lista znanstvenih i preglednih radova, čiji popis se obnavlja svake ak. god) koji se navode u nastavnim materijalima (P i V) dostupni su kod nastavnika.</w:t>
                </w:r>
              </w:p>
            </w:tc>
          </w:sdtContent>
        </w:sdt>
      </w:tr>
      <w:tr w:rsidR="003603F2" w:rsidRPr="008176A5" w14:paraId="089B2AA6" w14:textId="77777777" w:rsidTr="00F27716">
        <w:tc>
          <w:tcPr>
            <w:tcW w:w="1214" w:type="pct"/>
            <w:tcBorders>
              <w:top w:val="single" w:sz="12" w:space="0" w:color="auto"/>
              <w:left w:val="single" w:sz="12" w:space="0" w:color="auto"/>
            </w:tcBorders>
            <w:shd w:val="clear" w:color="auto" w:fill="00A0DC"/>
            <w:vAlign w:val="center"/>
          </w:tcPr>
          <w:p w14:paraId="665464DB"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2.13. Ispitni rokovi</w:t>
            </w:r>
          </w:p>
        </w:tc>
        <w:tc>
          <w:tcPr>
            <w:tcW w:w="3786" w:type="pct"/>
            <w:gridSpan w:val="13"/>
            <w:tcBorders>
              <w:top w:val="single" w:sz="12" w:space="0" w:color="auto"/>
              <w:right w:val="single" w:sz="12" w:space="0" w:color="auto"/>
            </w:tcBorders>
          </w:tcPr>
          <w:p w14:paraId="4EAE1CFE"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58" w:history="1">
              <w:r w:rsidRPr="008176A5">
                <w:rPr>
                  <w:rStyle w:val="Hyperlink"/>
                  <w:rFonts w:ascii="Proba Pro Lt" w:hAnsi="Proba Pro Lt"/>
                  <w:i/>
                  <w:sz w:val="20"/>
                  <w:szCs w:val="20"/>
                </w:rPr>
                <w:t>http://www.pbf.unizg.hr/studiji/ispitni_rokovi</w:t>
              </w:r>
            </w:hyperlink>
          </w:p>
        </w:tc>
      </w:tr>
      <w:tr w:rsidR="003603F2" w:rsidRPr="008176A5" w14:paraId="2F1D8A7B" w14:textId="77777777" w:rsidTr="00F27716">
        <w:tc>
          <w:tcPr>
            <w:tcW w:w="1214" w:type="pct"/>
            <w:tcBorders>
              <w:left w:val="single" w:sz="12" w:space="0" w:color="auto"/>
              <w:bottom w:val="single" w:sz="12" w:space="0" w:color="auto"/>
            </w:tcBorders>
            <w:shd w:val="clear" w:color="auto" w:fill="00A0DC"/>
            <w:vAlign w:val="center"/>
          </w:tcPr>
          <w:p w14:paraId="2EECA8B0" w14:textId="15420ECB"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486E101F8877456F99D7C9936C1D6FB0"/>
            </w:placeholder>
          </w:sdtPr>
          <w:sdtEndPr/>
          <w:sdtContent>
            <w:tc>
              <w:tcPr>
                <w:tcW w:w="3786" w:type="pct"/>
                <w:gridSpan w:val="13"/>
                <w:tcBorders>
                  <w:bottom w:val="single" w:sz="12" w:space="0" w:color="auto"/>
                  <w:right w:val="single" w:sz="12" w:space="0" w:color="auto"/>
                </w:tcBorders>
              </w:tcPr>
              <w:p w14:paraId="481029B9" w14:textId="1CA754A0"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1B565638" w14:textId="310A034E" w:rsidR="003603F2" w:rsidRPr="008176A5" w:rsidRDefault="003603F2" w:rsidP="008176A5">
      <w:pPr>
        <w:spacing w:after="0" w:line="240" w:lineRule="auto"/>
        <w:rPr>
          <w:rFonts w:ascii="Proba Pro Lt" w:hAnsi="Proba Pro Lt"/>
          <w:sz w:val="20"/>
          <w:szCs w:val="20"/>
        </w:rPr>
      </w:pPr>
    </w:p>
    <w:p w14:paraId="78BF1944" w14:textId="1D4A7577"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524"/>
        <w:gridCol w:w="188"/>
        <w:gridCol w:w="710"/>
        <w:gridCol w:w="361"/>
        <w:gridCol w:w="336"/>
        <w:gridCol w:w="511"/>
        <w:gridCol w:w="497"/>
      </w:tblGrid>
      <w:tr w:rsidR="003603F2" w:rsidRPr="008176A5" w14:paraId="6B6D075B"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39332C"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67A91EF1" w14:textId="77777777" w:rsidTr="00F27716">
        <w:tc>
          <w:tcPr>
            <w:tcW w:w="1256" w:type="pct"/>
            <w:tcBorders>
              <w:top w:val="single" w:sz="12" w:space="0" w:color="auto"/>
              <w:left w:val="single" w:sz="12" w:space="0" w:color="auto"/>
            </w:tcBorders>
            <w:shd w:val="clear" w:color="auto" w:fill="00A0DC"/>
            <w:vAlign w:val="center"/>
          </w:tcPr>
          <w:p w14:paraId="50C02F3C" w14:textId="7935F916" w:rsidR="003603F2" w:rsidRPr="008176A5" w:rsidRDefault="00F27716" w:rsidP="00F2771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b/>
              <w:bCs/>
              <w:sz w:val="20"/>
              <w:szCs w:val="20"/>
            </w:rPr>
            <w:id w:val="-558173392"/>
            <w:placeholder>
              <w:docPart w:val="E13AA99FC16940E8AA36D41845BEF917"/>
            </w:placeholder>
          </w:sdtPr>
          <w:sdtEndPr/>
          <w:sdtContent>
            <w:tc>
              <w:tcPr>
                <w:tcW w:w="1590" w:type="pct"/>
                <w:gridSpan w:val="4"/>
                <w:tcBorders>
                  <w:top w:val="single" w:sz="12" w:space="0" w:color="auto"/>
                  <w:right w:val="single" w:sz="12" w:space="0" w:color="auto"/>
                </w:tcBorders>
                <w:vAlign w:val="center"/>
              </w:tcPr>
              <w:p w14:paraId="77E0F054" w14:textId="274AA8A8" w:rsidR="003603F2" w:rsidRPr="00F75173" w:rsidRDefault="00DB7BE2" w:rsidP="00F27716">
                <w:pPr>
                  <w:tabs>
                    <w:tab w:val="left" w:pos="2820"/>
                  </w:tabs>
                  <w:spacing w:after="0" w:line="240" w:lineRule="auto"/>
                  <w:rPr>
                    <w:rFonts w:ascii="Proba Pro Lt" w:hAnsi="Proba Pro Lt" w:cs="Arial"/>
                    <w:b/>
                    <w:sz w:val="20"/>
                    <w:szCs w:val="20"/>
                  </w:rPr>
                </w:pPr>
                <w:hyperlink r:id="rId59" w:history="1">
                  <w:r w:rsidR="004A2B0C" w:rsidRPr="00F75173">
                    <w:rPr>
                      <w:rStyle w:val="Hyperlink"/>
                      <w:rFonts w:ascii="Proba Pro Lt" w:hAnsi="Proba Pro Lt" w:cs="Arial"/>
                      <w:b/>
                      <w:bCs/>
                      <w:sz w:val="20"/>
                      <w:szCs w:val="20"/>
                    </w:rPr>
                    <w:t>I</w:t>
                  </w:r>
                  <w:r w:rsidR="003603F2" w:rsidRPr="00F75173">
                    <w:rPr>
                      <w:rStyle w:val="Hyperlink"/>
                      <w:rFonts w:ascii="Proba Pro Lt" w:hAnsi="Proba Pro Lt" w:cs="Arial"/>
                      <w:b/>
                      <w:bCs/>
                      <w:sz w:val="20"/>
                      <w:szCs w:val="20"/>
                    </w:rPr>
                    <w:t xml:space="preserve">zv. prof. dr. sc. </w:t>
                  </w:r>
                  <w:r w:rsidR="00EB7CC4" w:rsidRPr="00F75173">
                    <w:rPr>
                      <w:rStyle w:val="Hyperlink"/>
                      <w:rFonts w:ascii="Proba Pro Lt" w:hAnsi="Proba Pro Lt" w:cs="Arial"/>
                      <w:b/>
                      <w:sz w:val="20"/>
                      <w:szCs w:val="20"/>
                    </w:rPr>
                    <w:t>Mirela Ivančić Šantek</w:t>
                  </w:r>
                </w:hyperlink>
              </w:p>
              <w:p w14:paraId="7E2B8DB1" w14:textId="5E2F1FD0" w:rsidR="003603F2" w:rsidRPr="008176A5" w:rsidRDefault="00DB7BE2" w:rsidP="006A3A91">
                <w:pPr>
                  <w:spacing w:after="0" w:line="240" w:lineRule="auto"/>
                  <w:rPr>
                    <w:rFonts w:ascii="Proba Pro Lt" w:hAnsi="Proba Pro Lt"/>
                    <w:sz w:val="20"/>
                    <w:szCs w:val="20"/>
                  </w:rPr>
                </w:pPr>
                <w:hyperlink r:id="rId60" w:history="1">
                  <w:r w:rsidR="006A3A91" w:rsidRPr="006A3A91">
                    <w:rPr>
                      <w:rStyle w:val="Hyperlink"/>
                      <w:rFonts w:ascii="Proba Pro Lt" w:hAnsi="Proba Pro Lt"/>
                      <w:sz w:val="20"/>
                      <w:szCs w:val="20"/>
                    </w:rPr>
                    <w:t xml:space="preserve">Doc. </w:t>
                  </w:r>
                  <w:r w:rsidR="006A3A91" w:rsidRPr="006A3A91">
                    <w:rPr>
                      <w:rStyle w:val="Hyperlink"/>
                      <w:rFonts w:ascii="Proba Pro Lt" w:eastAsia="Times New Roman" w:hAnsi="Proba Pro Lt" w:cs="Arial"/>
                      <w:sz w:val="20"/>
                      <w:szCs w:val="20"/>
                      <w:lang w:eastAsia="hr-HR"/>
                    </w:rPr>
                    <w:t xml:space="preserve">dr. sc. Mladen Pavlečić </w:t>
                  </w:r>
                </w:hyperlink>
              </w:p>
            </w:tc>
          </w:sdtContent>
        </w:sdt>
        <w:tc>
          <w:tcPr>
            <w:tcW w:w="1337" w:type="pct"/>
            <w:gridSpan w:val="5"/>
            <w:tcBorders>
              <w:top w:val="single" w:sz="12" w:space="0" w:color="auto"/>
              <w:right w:val="single" w:sz="12" w:space="0" w:color="auto"/>
            </w:tcBorders>
            <w:shd w:val="clear" w:color="auto" w:fill="00A0DC"/>
            <w:vAlign w:val="center"/>
          </w:tcPr>
          <w:p w14:paraId="67E7B7E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4911395"/>
            <w:placeholder>
              <w:docPart w:val="DE46B51EC61841A48DE2ECC8BA39DD8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F8836B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2685F911" w14:textId="77777777" w:rsidTr="00F27716">
        <w:tc>
          <w:tcPr>
            <w:tcW w:w="1256" w:type="pct"/>
            <w:tcBorders>
              <w:top w:val="single" w:sz="12" w:space="0" w:color="auto"/>
              <w:left w:val="single" w:sz="12" w:space="0" w:color="auto"/>
            </w:tcBorders>
            <w:shd w:val="clear" w:color="auto" w:fill="00A0DC"/>
            <w:vAlign w:val="center"/>
          </w:tcPr>
          <w:p w14:paraId="5E14F06C" w14:textId="722FB2CD"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1" w:name="Kinetika_biotehnoloških_procesa" w:displacedByCustomXml="next"/>
        <w:sdt>
          <w:sdtPr>
            <w:rPr>
              <w:rFonts w:ascii="Proba Pro Lt" w:hAnsi="Proba Pro Lt"/>
              <w:sz w:val="20"/>
              <w:szCs w:val="20"/>
            </w:rPr>
            <w:id w:val="1035384637"/>
            <w:placeholder>
              <w:docPart w:val="CAD4996878C5486DAD446F6FD9B1F90A"/>
            </w:placeholder>
          </w:sdtPr>
          <w:sdtEndPr/>
          <w:sdtContent>
            <w:tc>
              <w:tcPr>
                <w:tcW w:w="1590" w:type="pct"/>
                <w:gridSpan w:val="4"/>
                <w:tcBorders>
                  <w:top w:val="single" w:sz="12" w:space="0" w:color="auto"/>
                  <w:right w:val="single" w:sz="12" w:space="0" w:color="auto"/>
                </w:tcBorders>
                <w:vAlign w:val="center"/>
              </w:tcPr>
              <w:p w14:paraId="64583626" w14:textId="77777777" w:rsidR="003603F2" w:rsidRPr="008176A5" w:rsidRDefault="003603F2" w:rsidP="00F27716">
                <w:pPr>
                  <w:tabs>
                    <w:tab w:val="left" w:pos="2820"/>
                  </w:tabs>
                  <w:spacing w:after="0" w:line="240" w:lineRule="auto"/>
                  <w:rPr>
                    <w:rFonts w:ascii="Proba Pro Lt" w:hAnsi="Proba Pro Lt"/>
                    <w:sz w:val="20"/>
                    <w:szCs w:val="20"/>
                  </w:rPr>
                </w:pPr>
                <w:r w:rsidRPr="008A13C5">
                  <w:rPr>
                    <w:rStyle w:val="Heading1Char"/>
                    <w:rFonts w:ascii="Proba Pro Lt" w:eastAsia="Calibri" w:hAnsi="Proba Pro Lt"/>
                    <w:sz w:val="20"/>
                    <w:szCs w:val="20"/>
                  </w:rPr>
                  <w:t>Kinetika biotehnoloških procesa</w:t>
                </w:r>
              </w:p>
            </w:tc>
          </w:sdtContent>
        </w:sdt>
        <w:bookmarkEnd w:id="1" w:displacedByCustomXml="prev"/>
        <w:tc>
          <w:tcPr>
            <w:tcW w:w="1337" w:type="pct"/>
            <w:gridSpan w:val="5"/>
            <w:tcBorders>
              <w:top w:val="single" w:sz="12" w:space="0" w:color="auto"/>
              <w:right w:val="single" w:sz="12" w:space="0" w:color="auto"/>
            </w:tcBorders>
            <w:shd w:val="clear" w:color="auto" w:fill="00A0DC"/>
            <w:vAlign w:val="center"/>
          </w:tcPr>
          <w:p w14:paraId="2722449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10928948"/>
            <w:placeholder>
              <w:docPart w:val="D78B8B2E432C4C13A1227807ED990B38"/>
            </w:placeholder>
          </w:sdtPr>
          <w:sdtEndPr/>
          <w:sdtContent>
            <w:tc>
              <w:tcPr>
                <w:tcW w:w="817" w:type="pct"/>
                <w:gridSpan w:val="4"/>
                <w:tcBorders>
                  <w:top w:val="single" w:sz="12" w:space="0" w:color="auto"/>
                  <w:right w:val="single" w:sz="12" w:space="0" w:color="auto"/>
                </w:tcBorders>
                <w:vAlign w:val="center"/>
              </w:tcPr>
              <w:p w14:paraId="68AF420E"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w:t>
                </w:r>
              </w:p>
            </w:tc>
          </w:sdtContent>
        </w:sdt>
      </w:tr>
      <w:tr w:rsidR="003603F2" w:rsidRPr="008176A5" w14:paraId="56691926" w14:textId="77777777" w:rsidTr="00F27716">
        <w:tc>
          <w:tcPr>
            <w:tcW w:w="1256" w:type="pct"/>
            <w:tcBorders>
              <w:left w:val="single" w:sz="12" w:space="0" w:color="auto"/>
              <w:bottom w:val="single" w:sz="12" w:space="0" w:color="auto"/>
            </w:tcBorders>
            <w:shd w:val="clear" w:color="auto" w:fill="00A0DC"/>
            <w:vAlign w:val="center"/>
          </w:tcPr>
          <w:p w14:paraId="7CB0BCD1" w14:textId="6D833E9F"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sz w:val="20"/>
              <w:szCs w:val="20"/>
            </w:rPr>
            <w:id w:val="2048332834"/>
            <w:placeholder>
              <w:docPart w:val="FE7E9ADF978F4F4BB4B89FCEA56923B0"/>
            </w:placeholder>
          </w:sdtPr>
          <w:sdtEndPr/>
          <w:sdtContent>
            <w:tc>
              <w:tcPr>
                <w:tcW w:w="1590" w:type="pct"/>
                <w:gridSpan w:val="4"/>
                <w:tcBorders>
                  <w:bottom w:val="single" w:sz="12" w:space="0" w:color="auto"/>
                  <w:right w:val="single" w:sz="12" w:space="0" w:color="auto"/>
                </w:tcBorders>
                <w:vAlign w:val="center"/>
              </w:tcPr>
              <w:p w14:paraId="23488E3F"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cs="Arial"/>
                    <w:sz w:val="20"/>
                    <w:szCs w:val="20"/>
                  </w:rPr>
                  <w:t>53223</w:t>
                </w:r>
              </w:p>
            </w:tc>
          </w:sdtContent>
        </w:sdt>
        <w:tc>
          <w:tcPr>
            <w:tcW w:w="1337" w:type="pct"/>
            <w:gridSpan w:val="5"/>
            <w:tcBorders>
              <w:bottom w:val="single" w:sz="12" w:space="0" w:color="auto"/>
              <w:right w:val="single" w:sz="12" w:space="0" w:color="auto"/>
            </w:tcBorders>
            <w:shd w:val="clear" w:color="auto" w:fill="00A0DC"/>
            <w:vAlign w:val="center"/>
          </w:tcPr>
          <w:p w14:paraId="3185C52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690753188"/>
            <w:placeholder>
              <w:docPart w:val="F4389A09A0394C25B0D387BC3FD0D596"/>
            </w:placeholder>
          </w:sdtPr>
          <w:sdtEndPr/>
          <w:sdtContent>
            <w:tc>
              <w:tcPr>
                <w:tcW w:w="817" w:type="pct"/>
                <w:gridSpan w:val="4"/>
                <w:tcBorders>
                  <w:bottom w:val="single" w:sz="12" w:space="0" w:color="auto"/>
                  <w:right w:val="single" w:sz="12" w:space="0" w:color="auto"/>
                </w:tcBorders>
                <w:vAlign w:val="center"/>
              </w:tcPr>
              <w:p w14:paraId="73E940D5" w14:textId="36F95FE2"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45</w:t>
                </w:r>
                <w:r w:rsidR="00F27716">
                  <w:rPr>
                    <w:rFonts w:ascii="Proba Pro Lt" w:hAnsi="Proba Pro Lt" w:cs="Arial"/>
                    <w:sz w:val="20"/>
                    <w:szCs w:val="20"/>
                  </w:rPr>
                  <w:t xml:space="preserve"> + 0</w:t>
                </w:r>
              </w:p>
            </w:tc>
          </w:sdtContent>
        </w:sdt>
      </w:tr>
      <w:tr w:rsidR="003603F2" w:rsidRPr="008176A5" w14:paraId="015D4656" w14:textId="77777777" w:rsidTr="00F27716">
        <w:tc>
          <w:tcPr>
            <w:tcW w:w="1256" w:type="pct"/>
            <w:tcBorders>
              <w:left w:val="single" w:sz="12" w:space="0" w:color="auto"/>
              <w:bottom w:val="single" w:sz="12" w:space="0" w:color="auto"/>
            </w:tcBorders>
            <w:shd w:val="clear" w:color="auto" w:fill="00A0DC"/>
            <w:vAlign w:val="center"/>
          </w:tcPr>
          <w:p w14:paraId="18F6A4B1" w14:textId="28BD27F7"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910813168"/>
            <w:placeholder>
              <w:docPart w:val="3AD2964DDA8843ACB5E296DEE8BDDB3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4918E4A1"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5B07D585"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157120980"/>
            <w:placeholder>
              <w:docPart w:val="C8EB03DA2E084F488563163087A04689"/>
            </w:placeholder>
          </w:sdtPr>
          <w:sdtEndPr/>
          <w:sdtContent>
            <w:tc>
              <w:tcPr>
                <w:tcW w:w="817" w:type="pct"/>
                <w:gridSpan w:val="4"/>
                <w:tcBorders>
                  <w:bottom w:val="single" w:sz="12" w:space="0" w:color="auto"/>
                  <w:right w:val="single" w:sz="12" w:space="0" w:color="auto"/>
                </w:tcBorders>
                <w:vAlign w:val="center"/>
              </w:tcPr>
              <w:p w14:paraId="569731C5"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20-30</w:t>
                </w:r>
              </w:p>
            </w:tc>
          </w:sdtContent>
        </w:sdt>
      </w:tr>
      <w:tr w:rsidR="003603F2" w:rsidRPr="008176A5" w14:paraId="4D492346" w14:textId="77777777" w:rsidTr="00F27716">
        <w:tc>
          <w:tcPr>
            <w:tcW w:w="1256" w:type="pct"/>
            <w:tcBorders>
              <w:left w:val="single" w:sz="12" w:space="0" w:color="auto"/>
              <w:bottom w:val="single" w:sz="12" w:space="0" w:color="auto"/>
            </w:tcBorders>
            <w:shd w:val="clear" w:color="auto" w:fill="00A0DC"/>
            <w:vAlign w:val="center"/>
          </w:tcPr>
          <w:p w14:paraId="725FF6B4" w14:textId="267E0F8C"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2116950189"/>
            <w:placeholder>
              <w:docPart w:val="63BEEC47AAA140C781851793E69F7242"/>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668850B3"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168CCB68"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264093B" w14:textId="77777777" w:rsidR="003603F2" w:rsidRPr="008176A5" w:rsidRDefault="00DB7BE2"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8453073"/>
                <w:placeholder>
                  <w:docPart w:val="2C58E53B5BFF485EBDD85446554F1BEF"/>
                </w:placeholder>
                <w:dropDownList>
                  <w:listItem w:value="Choose an item."/>
                  <w:listItem w:displayText="1." w:value="1."/>
                  <w:listItem w:displayText="2." w:value="2."/>
                  <w:listItem w:displayText="3." w:value="3."/>
                </w:dropDownList>
              </w:sdtPr>
              <w:sdtEnd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42C2FBF8" w14:textId="17E02870" w:rsidR="003603F2" w:rsidRPr="008176A5" w:rsidRDefault="00DB7BE2"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09707822"/>
                <w:placeholder>
                  <w:docPart w:val="E67B7E8BE6B34D1FA4CCF82AA7718819"/>
                </w:placeholder>
              </w:sdtPr>
              <w:sdtEndPr/>
              <w:sdtContent>
                <w:r w:rsidR="003603F2" w:rsidRPr="008176A5">
                  <w:rPr>
                    <w:rFonts w:ascii="Proba Pro Lt" w:hAnsi="Proba Pro Lt" w:cs="Arial"/>
                    <w:sz w:val="20"/>
                    <w:szCs w:val="20"/>
                  </w:rPr>
                  <w:t>1</w:t>
                </w:r>
                <w:r w:rsidR="00F2771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5D7D00D2" w14:textId="77777777" w:rsidTr="00F27716">
        <w:tc>
          <w:tcPr>
            <w:tcW w:w="1256" w:type="pct"/>
            <w:tcBorders>
              <w:left w:val="single" w:sz="12" w:space="0" w:color="auto"/>
              <w:bottom w:val="single" w:sz="12" w:space="0" w:color="auto"/>
            </w:tcBorders>
            <w:shd w:val="clear" w:color="auto" w:fill="00A0DC"/>
            <w:vAlign w:val="center"/>
          </w:tcPr>
          <w:p w14:paraId="09DB078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sz w:val="20"/>
              <w:szCs w:val="20"/>
            </w:rPr>
            <w:id w:val="1923212923"/>
            <w:placeholder>
              <w:docPart w:val="9B0E1122365E45DABD778DB2E51E7A27"/>
            </w:placeholder>
          </w:sdtPr>
          <w:sdtEndPr/>
          <w:sdtContent>
            <w:tc>
              <w:tcPr>
                <w:tcW w:w="1590" w:type="pct"/>
                <w:gridSpan w:val="4"/>
                <w:tcBorders>
                  <w:bottom w:val="single" w:sz="12" w:space="0" w:color="auto"/>
                  <w:right w:val="single" w:sz="12" w:space="0" w:color="auto"/>
                </w:tcBorders>
                <w:vAlign w:val="center"/>
              </w:tcPr>
              <w:p w14:paraId="32BC8A61"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061577E5"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627356257"/>
            <w:placeholder>
              <w:docPart w:val="CCB2A91F3432488B9F09E5AFF788F72F"/>
            </w:placeholder>
          </w:sdtPr>
          <w:sdtEndPr/>
          <w:sdtContent>
            <w:tc>
              <w:tcPr>
                <w:tcW w:w="817" w:type="pct"/>
                <w:gridSpan w:val="4"/>
                <w:tcBorders>
                  <w:bottom w:val="single" w:sz="12" w:space="0" w:color="auto"/>
                  <w:right w:val="single" w:sz="12" w:space="0" w:color="auto"/>
                </w:tcBorders>
                <w:vAlign w:val="center"/>
              </w:tcPr>
              <w:p w14:paraId="00A538B4" w14:textId="095EF43B"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199A509B" w14:textId="77777777" w:rsidTr="00F27716">
        <w:tc>
          <w:tcPr>
            <w:tcW w:w="1256" w:type="pct"/>
            <w:tcBorders>
              <w:left w:val="single" w:sz="12" w:space="0" w:color="auto"/>
              <w:bottom w:val="single" w:sz="12" w:space="0" w:color="auto"/>
            </w:tcBorders>
            <w:shd w:val="clear" w:color="auto" w:fill="00A0DC"/>
            <w:vAlign w:val="center"/>
          </w:tcPr>
          <w:p w14:paraId="1F95514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202479806"/>
            <w:placeholder>
              <w:docPart w:val="0D07260451C4492FAE33C31565287E98"/>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3E5CFA8C"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1004A534"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D42754A" w14:textId="77777777" w:rsidR="003603F2" w:rsidRPr="008176A5" w:rsidRDefault="00DB7BE2" w:rsidP="00F2771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30386528"/>
                <w:placeholder>
                  <w:docPart w:val="3D35B99B6DF64661B9B52E84B8A93B06"/>
                </w:placeholder>
                <w:dropDownList>
                  <w:listItem w:value="Choose an item."/>
                  <w:listItem w:displayText="DA" w:value="DA"/>
                  <w:listItem w:displayText="NE" w:value="NE"/>
                </w:dropDownList>
              </w:sdtPr>
              <w:sdtEndPr/>
              <w:sdtContent>
                <w:r w:rsidR="003603F2" w:rsidRPr="008176A5">
                  <w:rPr>
                    <w:rFonts w:ascii="Proba Pro Lt" w:hAnsi="Proba Pro Lt" w:cs="Arial"/>
                    <w:sz w:val="20"/>
                    <w:szCs w:val="20"/>
                  </w:rPr>
                  <w:t>DA</w:t>
                </w:r>
              </w:sdtContent>
            </w:sdt>
          </w:p>
        </w:tc>
      </w:tr>
      <w:tr w:rsidR="003603F2" w:rsidRPr="008176A5" w14:paraId="06819875"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13110A"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410994A1" w14:textId="77777777" w:rsidTr="00F27716">
        <w:tc>
          <w:tcPr>
            <w:tcW w:w="1256" w:type="pct"/>
            <w:tcBorders>
              <w:top w:val="single" w:sz="12" w:space="0" w:color="auto"/>
              <w:left w:val="single" w:sz="12" w:space="0" w:color="auto"/>
            </w:tcBorders>
            <w:shd w:val="clear" w:color="auto" w:fill="00A0DC"/>
            <w:vAlign w:val="center"/>
          </w:tcPr>
          <w:p w14:paraId="34C28297" w14:textId="611A4A4B"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820586971"/>
            <w:placeholder>
              <w:docPart w:val="C4DF438C34374356917F65BE5E60B9DE"/>
            </w:placeholder>
          </w:sdtPr>
          <w:sdtEndPr/>
          <w:sdtContent>
            <w:tc>
              <w:tcPr>
                <w:tcW w:w="3744" w:type="pct"/>
                <w:gridSpan w:val="13"/>
                <w:tcBorders>
                  <w:top w:val="single" w:sz="12" w:space="0" w:color="auto"/>
                  <w:right w:val="single" w:sz="12" w:space="0" w:color="auto"/>
                </w:tcBorders>
                <w:vAlign w:val="center"/>
              </w:tcPr>
              <w:p w14:paraId="2518BCA4"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Glavni cilj predmeta je steći znanja i vještine za određivanje kinetike različitih biotehnoloških procesa.</w:t>
                </w:r>
              </w:p>
            </w:tc>
          </w:sdtContent>
        </w:sdt>
      </w:tr>
      <w:tr w:rsidR="003603F2" w:rsidRPr="008176A5" w14:paraId="380C9F22" w14:textId="77777777" w:rsidTr="00F27716">
        <w:tc>
          <w:tcPr>
            <w:tcW w:w="1256" w:type="pct"/>
            <w:tcBorders>
              <w:left w:val="single" w:sz="12" w:space="0" w:color="auto"/>
            </w:tcBorders>
            <w:shd w:val="clear" w:color="auto" w:fill="00A0DC"/>
            <w:vAlign w:val="center"/>
          </w:tcPr>
          <w:p w14:paraId="2797AF0B" w14:textId="6762701C"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1362511540"/>
            <w:placeholder>
              <w:docPart w:val="86C5E61D3A1845ACAE6B52D986B6AF27"/>
            </w:placeholder>
          </w:sdtPr>
          <w:sdtEndPr/>
          <w:sdtContent>
            <w:tc>
              <w:tcPr>
                <w:tcW w:w="3744" w:type="pct"/>
                <w:gridSpan w:val="13"/>
                <w:tcBorders>
                  <w:right w:val="single" w:sz="12" w:space="0" w:color="auto"/>
                </w:tcBorders>
                <w:vAlign w:val="center"/>
              </w:tcPr>
              <w:p w14:paraId="751C861A" w14:textId="77777777"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C585A3E" w14:textId="77777777" w:rsidR="0072738A" w:rsidRPr="0072738A" w:rsidRDefault="0072738A" w:rsidP="00CE71F1">
                <w:pPr>
                  <w:pStyle w:val="ListParagraph"/>
                  <w:numPr>
                    <w:ilvl w:val="0"/>
                    <w:numId w:val="140"/>
                  </w:numPr>
                  <w:spacing w:after="0" w:line="240" w:lineRule="auto"/>
                  <w:rPr>
                    <w:rFonts w:ascii="Proba Pro Lt" w:hAnsi="Proba Pro Lt" w:cs="Cambria"/>
                    <w:sz w:val="20"/>
                    <w:szCs w:val="20"/>
                  </w:rPr>
                </w:pPr>
                <w:r w:rsidRPr="0072738A">
                  <w:rPr>
                    <w:rFonts w:ascii="Proba Pro Lt" w:hAnsi="Proba Pro Lt" w:cs="Cambria"/>
                    <w:sz w:val="20"/>
                    <w:szCs w:val="20"/>
                  </w:rPr>
                  <w:t>Biokemija 1*</w:t>
                </w:r>
              </w:p>
              <w:p w14:paraId="69DE83C3" w14:textId="77777777" w:rsidR="0072738A" w:rsidRPr="0072738A" w:rsidRDefault="0072738A" w:rsidP="00CE71F1">
                <w:pPr>
                  <w:pStyle w:val="ListParagraph"/>
                  <w:numPr>
                    <w:ilvl w:val="0"/>
                    <w:numId w:val="140"/>
                  </w:numPr>
                  <w:tabs>
                    <w:tab w:val="left" w:pos="2820"/>
                  </w:tabs>
                  <w:spacing w:after="0" w:line="240" w:lineRule="auto"/>
                  <w:rPr>
                    <w:rFonts w:ascii="Proba Pro Lt" w:hAnsi="Proba Pro Lt" w:cs="Cambria"/>
                    <w:sz w:val="20"/>
                    <w:szCs w:val="20"/>
                  </w:rPr>
                </w:pPr>
                <w:r w:rsidRPr="0072738A">
                  <w:rPr>
                    <w:rFonts w:ascii="Proba Pro Lt" w:hAnsi="Proba Pro Lt" w:cs="Cambria"/>
                    <w:sz w:val="20"/>
                    <w:szCs w:val="20"/>
                  </w:rPr>
                  <w:t xml:space="preserve">Mikrobiologija* </w:t>
                </w:r>
              </w:p>
              <w:p w14:paraId="01230893" w14:textId="04C178B1" w:rsidR="003603F2" w:rsidRPr="008176A5" w:rsidRDefault="0072738A" w:rsidP="0072738A">
                <w:pPr>
                  <w:tabs>
                    <w:tab w:val="left" w:pos="2820"/>
                  </w:tabs>
                  <w:spacing w:after="0" w:line="240" w:lineRule="auto"/>
                  <w:rPr>
                    <w:rFonts w:ascii="Proba Pro Lt" w:hAnsi="Proba Pro Lt" w:cs="Arial"/>
                    <w:sz w:val="20"/>
                    <w:szCs w:val="20"/>
                  </w:rPr>
                </w:pPr>
                <w:r>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tr>
      <w:tr w:rsidR="003603F2" w:rsidRPr="008176A5" w14:paraId="59A6AEB3" w14:textId="77777777" w:rsidTr="00F27716">
        <w:tc>
          <w:tcPr>
            <w:tcW w:w="1256" w:type="pct"/>
            <w:tcBorders>
              <w:left w:val="single" w:sz="12" w:space="0" w:color="auto"/>
            </w:tcBorders>
            <w:shd w:val="clear" w:color="auto" w:fill="00A0DC"/>
            <w:vAlign w:val="center"/>
          </w:tcPr>
          <w:p w14:paraId="5741A9E0" w14:textId="37D05050"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eastAsia="Calibri" w:hAnsi="Proba Pro Lt" w:cs="Arial"/>
              <w:color w:val="auto"/>
              <w:sz w:val="20"/>
              <w:szCs w:val="20"/>
              <w:lang w:val="hr-HR"/>
            </w:rPr>
            <w:id w:val="-208260084"/>
            <w:placeholder>
              <w:docPart w:val="BE7815B0B52E46C09949CBA8A7318691"/>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0D1EE978" w14:textId="723CA40B"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tehnološko vođenje industrijskih biotehnoloških proizvodnih sustav </w:t>
                </w:r>
              </w:p>
              <w:p w14:paraId="75EF5411" w14:textId="6F11C464"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prepoznavanje proizvodnih problema, donošenje korektivnih odluka </w:t>
                </w:r>
              </w:p>
              <w:p w14:paraId="79790835" w14:textId="2A0D0692"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unaprjeđivanje postojećih biotehnoloških proizvodnji </w:t>
                </w:r>
              </w:p>
              <w:p w14:paraId="333CD928" w14:textId="295BB470"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razvoj novih industrijskih biotehnoloških procesa i opreme</w:t>
                </w:r>
              </w:p>
              <w:p w14:paraId="4063AFC5" w14:textId="5311C382" w:rsidR="003603F2" w:rsidRPr="008176A5" w:rsidRDefault="002D26CD" w:rsidP="002D26CD">
                <w:pPr>
                  <w:pStyle w:val="Default"/>
                  <w:numPr>
                    <w:ilvl w:val="0"/>
                    <w:numId w:val="9"/>
                  </w:numPr>
                  <w:ind w:left="375"/>
                  <w:rPr>
                    <w:rFonts w:ascii="Proba Pro Lt" w:hAnsi="Proba Pro Lt" w:cs="Arial"/>
                    <w:sz w:val="20"/>
                    <w:szCs w:val="20"/>
                  </w:rPr>
                </w:pPr>
                <w:r w:rsidRPr="008176A5">
                  <w:rPr>
                    <w:rFonts w:ascii="Proba Pro Lt" w:hAnsi="Proba Pro Lt" w:cs="Arial"/>
                    <w:sz w:val="20"/>
                    <w:szCs w:val="20"/>
                  </w:rPr>
                  <w:t>prevođenje biotehnoloških procesa u veće (industrijsko) mjerilo (scale up) i testiranje istih u manjem mjerilu (scale down)</w:t>
                </w:r>
              </w:p>
              <w:p w14:paraId="4B5AE30B" w14:textId="17048674" w:rsidR="003603F2" w:rsidRPr="008176A5" w:rsidRDefault="002D26CD" w:rsidP="002D26CD">
                <w:pPr>
                  <w:pStyle w:val="Default"/>
                  <w:numPr>
                    <w:ilvl w:val="0"/>
                    <w:numId w:val="9"/>
                  </w:numPr>
                  <w:ind w:left="375"/>
                  <w:rPr>
                    <w:rFonts w:ascii="Proba Pro Lt" w:hAnsi="Proba Pro Lt" w:cs="Arial"/>
                    <w:color w:val="auto"/>
                    <w:sz w:val="20"/>
                    <w:szCs w:val="20"/>
                    <w:lang w:val="hr-HR"/>
                  </w:rPr>
                </w:pPr>
                <w:r w:rsidRPr="008176A5">
                  <w:rPr>
                    <w:rFonts w:ascii="Proba Pro Lt" w:hAnsi="Proba Pro Lt" w:cs="Arial"/>
                    <w:sz w:val="20"/>
                    <w:szCs w:val="20"/>
                    <w:lang w:val="hr-HR"/>
                  </w:rPr>
                  <w:t xml:space="preserve">tehnološko projektiranje biotehnoloških postrojenja </w:t>
                </w:r>
              </w:p>
              <w:p w14:paraId="78C50BF6" w14:textId="216870B6"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tehnološki nadzor nad projektiranjem, izvedbom i testiranjem biotehnoloških postrojenja</w:t>
                </w:r>
              </w:p>
              <w:p w14:paraId="3A68DCF2" w14:textId="503A5C44"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63F0FE10" w14:textId="70088A65" w:rsidR="003603F2" w:rsidRPr="008176A5" w:rsidRDefault="002D26CD" w:rsidP="002D26CD">
                <w:pPr>
                  <w:pStyle w:val="Default"/>
                  <w:numPr>
                    <w:ilvl w:val="0"/>
                    <w:numId w:val="9"/>
                  </w:numPr>
                  <w:ind w:left="375"/>
                  <w:rPr>
                    <w:rFonts w:ascii="Proba Pro Lt" w:hAnsi="Proba Pro Lt" w:cs="Arial"/>
                    <w:color w:val="auto"/>
                    <w:sz w:val="20"/>
                    <w:szCs w:val="20"/>
                    <w:lang w:val="hr-HR"/>
                  </w:rPr>
                </w:pPr>
                <w:r w:rsidRPr="008176A5">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2F4F96F6" w14:textId="20057965"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1B5F2B78" w14:textId="0D808C2E"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prezentacija pogonskih, istraživačkih, laboratorijskih i poslovnih rezultata usmenim i pismenim putem uz korištenje stručne terminologije</w:t>
                </w:r>
              </w:p>
              <w:p w14:paraId="2D1354BD" w14:textId="2FCA50D1" w:rsidR="003603F2" w:rsidRPr="008176A5" w:rsidRDefault="002D26CD" w:rsidP="002D26CD">
                <w:pPr>
                  <w:pStyle w:val="Default"/>
                  <w:numPr>
                    <w:ilvl w:val="0"/>
                    <w:numId w:val="9"/>
                  </w:numPr>
                  <w:ind w:left="375"/>
                  <w:rPr>
                    <w:rFonts w:ascii="Proba Pro Lt" w:hAnsi="Proba Pro Lt"/>
                    <w:sz w:val="20"/>
                    <w:szCs w:val="20"/>
                    <w:lang w:val="hr-HR"/>
                  </w:rPr>
                </w:pPr>
                <w:r w:rsidRPr="008176A5">
                  <w:rPr>
                    <w:rFonts w:ascii="Proba Pro Lt" w:hAnsi="Proba Pro Lt" w:cs="Arial"/>
                    <w:sz w:val="20"/>
                    <w:szCs w:val="20"/>
                    <w:lang w:val="hr-HR"/>
                  </w:rPr>
                  <w:t>primjena etičkih načela, zakonske regulative i normi vezanih uz specifične zahtjeve struke</w:t>
                </w:r>
              </w:p>
            </w:tc>
          </w:sdtContent>
        </w:sdt>
      </w:tr>
      <w:tr w:rsidR="003603F2" w:rsidRPr="008176A5" w14:paraId="7FAFBAA7" w14:textId="77777777" w:rsidTr="00F27716">
        <w:tc>
          <w:tcPr>
            <w:tcW w:w="1256" w:type="pct"/>
            <w:tcBorders>
              <w:left w:val="single" w:sz="12" w:space="0" w:color="auto"/>
            </w:tcBorders>
            <w:shd w:val="clear" w:color="auto" w:fill="00A0DC"/>
            <w:vAlign w:val="center"/>
          </w:tcPr>
          <w:p w14:paraId="6A88F346" w14:textId="4BABA78B"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196776295"/>
            <w:placeholder>
              <w:docPart w:val="CE34199A3EB64BDFBDB6392434065ABF"/>
            </w:placeholder>
          </w:sdtPr>
          <w:sdtEndPr/>
          <w:sdtContent>
            <w:tc>
              <w:tcPr>
                <w:tcW w:w="3744" w:type="pct"/>
                <w:gridSpan w:val="13"/>
                <w:tcBorders>
                  <w:right w:val="single" w:sz="12" w:space="0" w:color="auto"/>
                </w:tcBorders>
                <w:vAlign w:val="center"/>
              </w:tcPr>
              <w:p w14:paraId="22E9B400" w14:textId="02A76939" w:rsidR="003603F2" w:rsidRPr="008176A5" w:rsidRDefault="002D26CD" w:rsidP="002D26CD">
                <w:pPr>
                  <w:pStyle w:val="ListParagraph"/>
                  <w:numPr>
                    <w:ilvl w:val="0"/>
                    <w:numId w:val="1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cs="Arial"/>
                    <w:sz w:val="20"/>
                    <w:szCs w:val="20"/>
                  </w:rPr>
                  <w:t>definirati i odrediti parametre nekataliziranih i kataliziranih kemijskih reakcija</w:t>
                </w:r>
              </w:p>
              <w:p w14:paraId="7AAB293B" w14:textId="38BA06B6"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rPr>
                </w:pPr>
                <w:r w:rsidRPr="008176A5">
                  <w:rPr>
                    <w:rFonts w:ascii="Proba Pro Lt" w:eastAsia="Times New Roman" w:hAnsi="Proba Pro Lt" w:cs="Arial"/>
                    <w:sz w:val="20"/>
                    <w:szCs w:val="20"/>
                  </w:rPr>
                  <w:t>definirati i odrediti parametre jednostavnih i kompleksnih enzimskih reakcija</w:t>
                </w:r>
              </w:p>
              <w:p w14:paraId="1359B658" w14:textId="56AD709C"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rPr>
                  <w:t>d</w:t>
                </w:r>
                <w:r w:rsidRPr="008176A5">
                  <w:rPr>
                    <w:rFonts w:ascii="Proba Pro Lt" w:eastAsia="Times New Roman" w:hAnsi="Proba Pro Lt" w:cs="Arial"/>
                    <w:sz w:val="20"/>
                    <w:szCs w:val="20"/>
                    <w:lang w:val="en-US"/>
                  </w:rPr>
                  <w:t>efinirati i odrediti parametre enzimskih reakcija s pojavom različitih vrsta inhibicija</w:t>
                </w:r>
              </w:p>
              <w:p w14:paraId="73B515D2" w14:textId="03B0DF06"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odrediti parametre kinetike mikrobnih procesa sa i bez pojave inhibicije</w:t>
                </w:r>
              </w:p>
              <w:p w14:paraId="051320EA" w14:textId="578D3830"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odrediti parametre kinetike rasta mikroorganizama na više supstrata</w:t>
                </w:r>
              </w:p>
              <w:p w14:paraId="49E25BCB" w14:textId="369305ED"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odrediti parametre kinetike sinteze različitih proizvoda mikrobnog metabolizama</w:t>
                </w:r>
              </w:p>
              <w:p w14:paraId="0BE849B9" w14:textId="488E0069"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opisati parametre kinetike rasta mješovitih mikrobnih populacija</w:t>
                </w:r>
              </w:p>
              <w:p w14:paraId="696102EA" w14:textId="53DF8651"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lastRenderedPageBreak/>
                  <w:t>definirati i odrediti parametre kinetike miceljskog i peletnog rasta kao i rasta mikroorganizama u obliku biofilma</w:t>
                </w:r>
              </w:p>
              <w:p w14:paraId="49B9BA80" w14:textId="04497451"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opisati i odrediti parametre kinetike heterogenih mikrobnih sustava</w:t>
                </w:r>
              </w:p>
              <w:p w14:paraId="7534A520" w14:textId="48155868" w:rsidR="003603F2" w:rsidRPr="008176A5" w:rsidRDefault="002D26CD" w:rsidP="002D26CD">
                <w:pPr>
                  <w:pStyle w:val="ListParagraph"/>
                  <w:numPr>
                    <w:ilvl w:val="0"/>
                    <w:numId w:val="1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cs="Arial"/>
                    <w:sz w:val="20"/>
                    <w:szCs w:val="20"/>
                    <w:lang w:val="en-US"/>
                  </w:rPr>
                  <w:t>odrediti parametre formalnih i strukturiranih kinetičkih modela mikrobnih procesa</w:t>
                </w:r>
              </w:p>
            </w:tc>
          </w:sdtContent>
        </w:sdt>
      </w:tr>
      <w:tr w:rsidR="003603F2" w:rsidRPr="008176A5" w14:paraId="5D8464C7" w14:textId="77777777" w:rsidTr="00F27716">
        <w:tc>
          <w:tcPr>
            <w:tcW w:w="1256" w:type="pct"/>
            <w:tcBorders>
              <w:left w:val="single" w:sz="12" w:space="0" w:color="auto"/>
            </w:tcBorders>
            <w:shd w:val="clear" w:color="auto" w:fill="00A0DC"/>
            <w:vAlign w:val="center"/>
          </w:tcPr>
          <w:p w14:paraId="13988697" w14:textId="6100EBC1"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603F2" w:rsidRPr="008176A5">
              <w:rPr>
                <w:rFonts w:ascii="Proba Pro Lt" w:hAnsi="Proba Pro Lt" w:cs="Arial"/>
                <w:color w:val="000000"/>
                <w:sz w:val="20"/>
                <w:szCs w:val="20"/>
              </w:rPr>
              <w:t xml:space="preserve">Opis sadržaja predmeta </w:t>
            </w:r>
          </w:p>
          <w:p w14:paraId="5D701450" w14:textId="77777777" w:rsidR="003603F2" w:rsidRPr="008176A5" w:rsidRDefault="003603F2" w:rsidP="00F27716">
            <w:pPr>
              <w:tabs>
                <w:tab w:val="left" w:pos="2820"/>
              </w:tabs>
              <w:spacing w:after="0" w:line="240" w:lineRule="auto"/>
              <w:ind w:left="360"/>
              <w:rPr>
                <w:rFonts w:ascii="Proba Pro Lt" w:hAnsi="Proba Pro Lt" w:cs="Arial"/>
                <w:color w:val="000000"/>
                <w:sz w:val="20"/>
                <w:szCs w:val="20"/>
              </w:rPr>
            </w:pPr>
          </w:p>
        </w:tc>
        <w:sdt>
          <w:sdtPr>
            <w:id w:val="796732051"/>
            <w:placeholder>
              <w:docPart w:val="67F825922B714DA7A011EDA70D857785"/>
            </w:placeholder>
          </w:sdtPr>
          <w:sdtEndPr/>
          <w:sdtContent>
            <w:sdt>
              <w:sdtPr>
                <w:id w:val="-2003028742"/>
                <w:placeholder>
                  <w:docPart w:val="EDE685A65A6D4CCD97CE6968BE996C6D"/>
                </w:placeholder>
              </w:sdtPr>
              <w:sdtEndPr/>
              <w:sdtContent>
                <w:tc>
                  <w:tcPr>
                    <w:tcW w:w="3744" w:type="pct"/>
                    <w:gridSpan w:val="13"/>
                    <w:tcBorders>
                      <w:right w:val="single" w:sz="12" w:space="0" w:color="auto"/>
                    </w:tcBorders>
                    <w:vAlign w:val="center"/>
                  </w:tcPr>
                  <w:p w14:paraId="2FC82984" w14:textId="4FB8EDA9"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rPr>
                    </w:pPr>
                    <w:r w:rsidRPr="002D26CD">
                      <w:rPr>
                        <w:rFonts w:ascii="Proba Pro Lt" w:eastAsia="Times New Roman" w:hAnsi="Proba Pro Lt"/>
                        <w:sz w:val="20"/>
                        <w:szCs w:val="20"/>
                        <w:lang w:val="de-DE"/>
                      </w:rPr>
                      <w:t>Kinetika nekataliziranih i kataliziranih kemijskih reakcija</w:t>
                    </w:r>
                    <w:r w:rsidRPr="002D26CD">
                      <w:rPr>
                        <w:rFonts w:ascii="Proba Pro Lt" w:eastAsia="Times New Roman" w:hAnsi="Proba Pro Lt"/>
                        <w:sz w:val="20"/>
                        <w:szCs w:val="20"/>
                      </w:rPr>
                      <w:t xml:space="preserve"> </w:t>
                    </w:r>
                  </w:p>
                  <w:p w14:paraId="2CED685F" w14:textId="0652899D"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rPr>
                    </w:pPr>
                    <w:r w:rsidRPr="002D26CD">
                      <w:rPr>
                        <w:rFonts w:ascii="Proba Pro Lt" w:eastAsia="Times New Roman" w:hAnsi="Proba Pro Lt"/>
                        <w:sz w:val="20"/>
                        <w:szCs w:val="20"/>
                      </w:rPr>
                      <w:t>Jednostavna, kompleksna i višesupstratna enzimska kinetika</w:t>
                    </w:r>
                  </w:p>
                  <w:p w14:paraId="2AC9DFED" w14:textId="0FA443CB"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Utjecaj pH i temperature na kinetiku enzimske reakcije</w:t>
                    </w:r>
                  </w:p>
                  <w:p w14:paraId="1DA051A7" w14:textId="283A181F"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de-DE"/>
                      </w:rPr>
                    </w:pPr>
                    <w:r w:rsidRPr="002D26CD">
                      <w:rPr>
                        <w:rFonts w:ascii="Proba Pro Lt" w:eastAsia="Times New Roman" w:hAnsi="Proba Pro Lt"/>
                        <w:sz w:val="20"/>
                        <w:szCs w:val="20"/>
                        <w:lang w:val="de-DE"/>
                      </w:rPr>
                      <w:t>Osnovne (makroskopske) veličine u biotehnološkim procesima Jednostavan rast mikroorganizama i kinetika potrošnje supstrata u homogenoj okolini</w:t>
                    </w:r>
                  </w:p>
                  <w:p w14:paraId="2A69433E" w14:textId="23AC8DD0"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de-DE"/>
                      </w:rPr>
                    </w:pPr>
                    <w:r w:rsidRPr="002D26CD">
                      <w:rPr>
                        <w:rFonts w:ascii="Proba Pro Lt" w:eastAsia="Times New Roman" w:hAnsi="Proba Pro Lt"/>
                        <w:sz w:val="20"/>
                        <w:szCs w:val="20"/>
                        <w:lang w:val="de-DE"/>
                      </w:rPr>
                      <w:t>Kinetika supstrat-neovisnog rasta mikroorganizama i kinetika endogenog metabolizma i odumiranja</w:t>
                    </w:r>
                  </w:p>
                  <w:p w14:paraId="2345779E" w14:textId="68172803"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Kinetika rasta mikroorganizama uz inhibiciju supstratom i proizvodom metabolizma</w:t>
                    </w:r>
                  </w:p>
                  <w:p w14:paraId="3B0AB6ED" w14:textId="4CDDD162"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Kinetika rasta mikroorganizama na više supstrata</w:t>
                    </w:r>
                  </w:p>
                  <w:p w14:paraId="2518635D" w14:textId="182EE0FC"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de-DE"/>
                      </w:rPr>
                    </w:pPr>
                    <w:r w:rsidRPr="002D26CD">
                      <w:rPr>
                        <w:rFonts w:ascii="Proba Pro Lt" w:eastAsia="Times New Roman" w:hAnsi="Proba Pro Lt"/>
                        <w:sz w:val="20"/>
                        <w:szCs w:val="20"/>
                        <w:lang w:val="de-DE"/>
                      </w:rPr>
                      <w:t>Kinetika sinteze mikrobnih metabolite</w:t>
                    </w:r>
                  </w:p>
                  <w:p w14:paraId="16C6A03E" w14:textId="77777777" w:rsid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Kinetika rasta mješovitih kultura, bioadsorpcija, kinetika rasta i potrošnja supstrata u heterogenim sustavima</w:t>
                    </w:r>
                  </w:p>
                  <w:p w14:paraId="6766602C" w14:textId="1D58D4D9"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Formalno-kinetički i strukturirani kinetički modeli rasta mikroorganizama i sinteza proizvoda metabolizma</w:t>
                    </w:r>
                  </w:p>
                </w:tc>
              </w:sdtContent>
            </w:sdt>
          </w:sdtContent>
        </w:sdt>
      </w:tr>
      <w:tr w:rsidR="003603F2" w:rsidRPr="008176A5" w14:paraId="474CCE2D" w14:textId="77777777" w:rsidTr="00F27716">
        <w:trPr>
          <w:trHeight w:val="349"/>
        </w:trPr>
        <w:tc>
          <w:tcPr>
            <w:tcW w:w="1256" w:type="pct"/>
            <w:vMerge w:val="restart"/>
            <w:tcBorders>
              <w:left w:val="single" w:sz="12" w:space="0" w:color="auto"/>
            </w:tcBorders>
            <w:shd w:val="clear" w:color="auto" w:fill="00A0DC"/>
            <w:vAlign w:val="center"/>
          </w:tcPr>
          <w:p w14:paraId="3B1B1C9B" w14:textId="78A6FA6E"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1A2538E2"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579892"/>
              </w:sdtPr>
              <w:sdtEnd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2103F006"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8489295"/>
              </w:sdtPr>
              <w:sdtEnd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2F1BD951"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642833"/>
              </w:sdtPr>
              <w:sdtEnd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5A6CC8AC"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866674"/>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1A5B5CEE"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12442"/>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3E08E643" w14:textId="77777777" w:rsidR="003603F2" w:rsidRPr="008176A5" w:rsidRDefault="00DB7BE2"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5678250"/>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4"/>
            <w:vMerge w:val="restart"/>
            <w:vAlign w:val="center"/>
          </w:tcPr>
          <w:p w14:paraId="76765CF9"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9312600"/>
              </w:sdtPr>
              <w:sdtEnd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35D9A4FC"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3202679"/>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799B1A01"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5937474"/>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4E419CFC"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97004"/>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46305CDE" w14:textId="77777777" w:rsidR="003603F2" w:rsidRPr="008176A5" w:rsidRDefault="00DB7BE2"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30820721"/>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220414456"/>
                <w:showingPlcHdr/>
              </w:sdtPr>
              <w:sdtEnd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48678B03" w14:textId="31417AB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4AF75F89" w14:textId="77777777" w:rsidTr="00F27716">
        <w:trPr>
          <w:trHeight w:val="577"/>
        </w:trPr>
        <w:tc>
          <w:tcPr>
            <w:tcW w:w="1256" w:type="pct"/>
            <w:vMerge/>
            <w:tcBorders>
              <w:left w:val="single" w:sz="12" w:space="0" w:color="auto"/>
              <w:bottom w:val="single" w:sz="4" w:space="0" w:color="auto"/>
            </w:tcBorders>
            <w:shd w:val="clear" w:color="auto" w:fill="00A0DC"/>
            <w:vAlign w:val="center"/>
          </w:tcPr>
          <w:p w14:paraId="688E774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C81C976"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4"/>
            <w:vMerge/>
            <w:vAlign w:val="center"/>
          </w:tcPr>
          <w:p w14:paraId="5A1A8D55"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76777253"/>
            <w:showingPlcHdr/>
          </w:sdtPr>
          <w:sdtEndPr/>
          <w:sdtContent>
            <w:tc>
              <w:tcPr>
                <w:tcW w:w="1247" w:type="pct"/>
                <w:gridSpan w:val="6"/>
                <w:tcBorders>
                  <w:right w:val="single" w:sz="12" w:space="0" w:color="auto"/>
                </w:tcBorders>
              </w:tcPr>
              <w:p w14:paraId="47ACCB12"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27C4D0A0" w14:textId="77777777" w:rsidTr="00F27716">
        <w:trPr>
          <w:trHeight w:val="397"/>
        </w:trPr>
        <w:tc>
          <w:tcPr>
            <w:tcW w:w="1256" w:type="pct"/>
            <w:vMerge w:val="restart"/>
            <w:tcBorders>
              <w:top w:val="single" w:sz="12" w:space="0" w:color="auto"/>
              <w:left w:val="single" w:sz="12" w:space="0" w:color="auto"/>
            </w:tcBorders>
            <w:shd w:val="clear" w:color="auto" w:fill="00A0DC"/>
            <w:vAlign w:val="center"/>
          </w:tcPr>
          <w:p w14:paraId="0F18D72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019D9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53622035"/>
            </w:sdtPr>
            <w:sdtEndPr/>
            <w:sdtContent>
              <w:p w14:paraId="2408C30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54077618"/>
              <w:showingPlcHdr/>
            </w:sdtPr>
            <w:sdtEndPr/>
            <w:sdtContent>
              <w:p w14:paraId="7F2F2E2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00A47A3"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41625085"/>
              <w:showingPlcHdr/>
            </w:sdtPr>
            <w:sdtEndPr/>
            <w:sdtContent>
              <w:p w14:paraId="356B1E58"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135984477"/>
            </w:sdtPr>
            <w:sdtEndPr/>
            <w:sdtContent>
              <w:p w14:paraId="6977DF8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4"/>
            <w:tcBorders>
              <w:top w:val="single" w:sz="12" w:space="0" w:color="auto"/>
              <w:right w:val="single" w:sz="4" w:space="0" w:color="auto"/>
            </w:tcBorders>
            <w:vAlign w:val="center"/>
          </w:tcPr>
          <w:p w14:paraId="36C7E5F0"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65877602"/>
            </w:sdtPr>
            <w:sdtEndPr/>
            <w:sdtContent>
              <w:p w14:paraId="2DCCE721"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9842531"/>
              <w:showingPlcHdr/>
            </w:sdtPr>
            <w:sdtEndPr/>
            <w:sdtContent>
              <w:p w14:paraId="28CBA6A5"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20D8EB9" w14:textId="77777777" w:rsidTr="00F27716">
        <w:trPr>
          <w:trHeight w:val="397"/>
        </w:trPr>
        <w:tc>
          <w:tcPr>
            <w:tcW w:w="1256" w:type="pct"/>
            <w:vMerge/>
            <w:tcBorders>
              <w:left w:val="single" w:sz="12" w:space="0" w:color="auto"/>
            </w:tcBorders>
            <w:shd w:val="clear" w:color="auto" w:fill="00A0DC"/>
            <w:vAlign w:val="center"/>
          </w:tcPr>
          <w:p w14:paraId="448444F2"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55C1F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79992694"/>
              <w:showingPlcHdr/>
            </w:sdtPr>
            <w:sdtEndPr/>
            <w:sdtContent>
              <w:p w14:paraId="71FE2612"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25247446"/>
            </w:sdtPr>
            <w:sdtEndPr/>
            <w:sdtContent>
              <w:p w14:paraId="3E07737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3EE601BC"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50799283"/>
              <w:showingPlcHdr/>
            </w:sdtPr>
            <w:sdtEndPr/>
            <w:sdtContent>
              <w:p w14:paraId="18DD7126"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92622522"/>
            </w:sdtPr>
            <w:sdtEndPr/>
            <w:sdtContent>
              <w:p w14:paraId="024A8F3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4"/>
            <w:tcBorders>
              <w:right w:val="single" w:sz="4" w:space="0" w:color="auto"/>
            </w:tcBorders>
            <w:shd w:val="clear" w:color="auto" w:fill="auto"/>
            <w:vAlign w:val="center"/>
          </w:tcPr>
          <w:p w14:paraId="016493EA" w14:textId="77777777" w:rsidR="003603F2" w:rsidRPr="008176A5" w:rsidRDefault="00DB7BE2"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29306025"/>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4481669"/>
              <w:showingPlcHdr/>
            </w:sdtPr>
            <w:sdtEndPr/>
            <w:sdtContent>
              <w:p w14:paraId="0A8B1935"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4340753"/>
              <w:showingPlcHdr/>
            </w:sdtPr>
            <w:sdtEndPr/>
            <w:sdtContent>
              <w:p w14:paraId="1552BC46"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7D4E26FA" w14:textId="77777777" w:rsidTr="00F27716">
        <w:trPr>
          <w:trHeight w:val="397"/>
        </w:trPr>
        <w:tc>
          <w:tcPr>
            <w:tcW w:w="1256" w:type="pct"/>
            <w:vMerge/>
            <w:tcBorders>
              <w:left w:val="single" w:sz="12" w:space="0" w:color="auto"/>
            </w:tcBorders>
            <w:shd w:val="clear" w:color="auto" w:fill="00A0DC"/>
            <w:vAlign w:val="center"/>
          </w:tcPr>
          <w:p w14:paraId="7D290B3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A9FBE8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4839451"/>
              <w:showingPlcHdr/>
            </w:sdtPr>
            <w:sdtEndPr/>
            <w:sdtContent>
              <w:p w14:paraId="4D5E2062"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2163267"/>
            </w:sdtPr>
            <w:sdtEndPr/>
            <w:sdtContent>
              <w:p w14:paraId="2F0D1E6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255518BC"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53356893"/>
            </w:sdtPr>
            <w:sdtEndPr/>
            <w:sdtContent>
              <w:p w14:paraId="4CA2B5A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633665319"/>
              <w:showingPlcHdr/>
            </w:sdtPr>
            <w:sdtEndPr/>
            <w:sdtContent>
              <w:p w14:paraId="19204501"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0603EFB7" w14:textId="77777777" w:rsidR="003603F2" w:rsidRPr="008176A5" w:rsidRDefault="00DB7BE2"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9087295"/>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8980551"/>
              <w:showingPlcHdr/>
            </w:sdtPr>
            <w:sdtEndPr/>
            <w:sdtContent>
              <w:p w14:paraId="600FE35F"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055663"/>
              <w:showingPlcHdr/>
            </w:sdtPr>
            <w:sdtEndPr/>
            <w:sdtContent>
              <w:p w14:paraId="5C928D93"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451D840" w14:textId="77777777" w:rsidTr="00F27716">
        <w:trPr>
          <w:trHeight w:val="397"/>
        </w:trPr>
        <w:tc>
          <w:tcPr>
            <w:tcW w:w="1256" w:type="pct"/>
            <w:vMerge/>
            <w:tcBorders>
              <w:left w:val="single" w:sz="12" w:space="0" w:color="auto"/>
            </w:tcBorders>
            <w:shd w:val="clear" w:color="auto" w:fill="00A0DC"/>
            <w:vAlign w:val="center"/>
          </w:tcPr>
          <w:p w14:paraId="3A3A383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68B3EF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36944110"/>
              <w:showingPlcHdr/>
            </w:sdtPr>
            <w:sdtEndPr/>
            <w:sdtContent>
              <w:p w14:paraId="06FB7149"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6321559"/>
            </w:sdtPr>
            <w:sdtEndPr/>
            <w:sdtContent>
              <w:p w14:paraId="7735B20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1FC367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7637816"/>
              <w:showingPlcHdr/>
            </w:sdtPr>
            <w:sdtEndPr/>
            <w:sdtContent>
              <w:p w14:paraId="23C3928F"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57450034"/>
            </w:sdtPr>
            <w:sdtEndPr/>
            <w:sdtContent>
              <w:p w14:paraId="20DA4B6C"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4"/>
            <w:tcBorders>
              <w:bottom w:val="single" w:sz="4" w:space="0" w:color="auto"/>
              <w:right w:val="single" w:sz="4" w:space="0" w:color="auto"/>
            </w:tcBorders>
            <w:shd w:val="clear" w:color="auto" w:fill="auto"/>
            <w:vAlign w:val="center"/>
          </w:tcPr>
          <w:p w14:paraId="718C2F0B" w14:textId="77777777" w:rsidR="003603F2" w:rsidRPr="008176A5" w:rsidRDefault="00DB7BE2"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6387814"/>
                <w:showingPlcHdr/>
              </w:sdtPr>
              <w:sdtEnd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02226957"/>
              <w:showingPlcHdr/>
            </w:sdtPr>
            <w:sdtEndPr/>
            <w:sdtContent>
              <w:p w14:paraId="29F5BDC5"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6878703"/>
              <w:showingPlcHdr/>
            </w:sdtPr>
            <w:sdtEndPr/>
            <w:sdtContent>
              <w:p w14:paraId="537E034F"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840A8CF" w14:textId="77777777" w:rsidTr="00F27716">
        <w:trPr>
          <w:trHeight w:val="397"/>
        </w:trPr>
        <w:tc>
          <w:tcPr>
            <w:tcW w:w="1256" w:type="pct"/>
            <w:vMerge/>
            <w:tcBorders>
              <w:left w:val="single" w:sz="12" w:space="0" w:color="auto"/>
              <w:bottom w:val="single" w:sz="12" w:space="0" w:color="auto"/>
            </w:tcBorders>
            <w:shd w:val="clear" w:color="auto" w:fill="00A0DC"/>
            <w:vAlign w:val="center"/>
          </w:tcPr>
          <w:p w14:paraId="72E1CDF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BA757D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0826414"/>
              <w:showingPlcHdr/>
            </w:sdtPr>
            <w:sdtEndPr/>
            <w:sdtContent>
              <w:p w14:paraId="3DE1CE83"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9406551"/>
            </w:sdtPr>
            <w:sdtEndPr/>
            <w:sdtContent>
              <w:p w14:paraId="1ABC57A7"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67B4FE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1519884"/>
            </w:sdtPr>
            <w:sdtEndPr/>
            <w:sdtContent>
              <w:p w14:paraId="03B5072C"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1134800"/>
              <w:showingPlcHdr/>
            </w:sdtPr>
            <w:sdtEndPr/>
            <w:sdtContent>
              <w:p w14:paraId="52E0C39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13BBDF2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84603165"/>
            </w:sdtPr>
            <w:sdtEndPr/>
            <w:sdtContent>
              <w:p w14:paraId="296BD11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6</w:t>
                </w:r>
              </w:p>
            </w:sdtContent>
          </w:sdt>
        </w:tc>
      </w:tr>
      <w:tr w:rsidR="003603F2" w:rsidRPr="008176A5" w14:paraId="3CE8B2D9" w14:textId="77777777" w:rsidTr="00F27716">
        <w:trPr>
          <w:trHeight w:val="397"/>
        </w:trPr>
        <w:tc>
          <w:tcPr>
            <w:tcW w:w="1256" w:type="pct"/>
            <w:tcBorders>
              <w:left w:val="single" w:sz="12" w:space="0" w:color="auto"/>
              <w:bottom w:val="single" w:sz="12" w:space="0" w:color="auto"/>
            </w:tcBorders>
            <w:shd w:val="clear" w:color="auto" w:fill="00A0DC"/>
            <w:vAlign w:val="center"/>
          </w:tcPr>
          <w:p w14:paraId="5398DE0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924449003"/>
            </w:sdtPr>
            <w:sdtEndPr>
              <w:rPr>
                <w:rFonts w:cs="Arial"/>
              </w:rPr>
            </w:sdtEndPr>
            <w:sdtContent>
              <w:p w14:paraId="2A8B4BD3" w14:textId="10AEF27E" w:rsidR="003603F2" w:rsidRPr="008176A5" w:rsidDel="00B558AD" w:rsidRDefault="00F27716" w:rsidP="008176A5">
                <w:pPr>
                  <w:autoSpaceDE w:val="0"/>
                  <w:autoSpaceDN w:val="0"/>
                  <w:adjustRightInd w:val="0"/>
                  <w:spacing w:after="0" w:line="240" w:lineRule="auto"/>
                  <w:jc w:val="both"/>
                  <w:rPr>
                    <w:rFonts w:ascii="Proba Pro Lt" w:hAnsi="Proba Pro Lt" w:cs="Arial"/>
                    <w:color w:val="000000"/>
                    <w:sz w:val="20"/>
                    <w:szCs w:val="20"/>
                  </w:rPr>
                </w:pPr>
                <w:r>
                  <w:rPr>
                    <w:rFonts w:ascii="Proba Pro Lt" w:hAnsi="Proba Pro Lt" w:cs="Arial"/>
                    <w:color w:val="000000"/>
                    <w:sz w:val="20"/>
                    <w:szCs w:val="20"/>
                  </w:rPr>
                  <w:t>-</w:t>
                </w:r>
              </w:p>
            </w:sdtContent>
          </w:sdt>
        </w:tc>
      </w:tr>
      <w:tr w:rsidR="003603F2" w:rsidRPr="008176A5" w14:paraId="5FF1A5B0" w14:textId="77777777" w:rsidTr="00F27716">
        <w:tc>
          <w:tcPr>
            <w:tcW w:w="1256" w:type="pct"/>
            <w:tcBorders>
              <w:left w:val="single" w:sz="12" w:space="0" w:color="auto"/>
              <w:bottom w:val="single" w:sz="12" w:space="0" w:color="auto"/>
            </w:tcBorders>
            <w:shd w:val="clear" w:color="auto" w:fill="00A0DC"/>
            <w:vAlign w:val="center"/>
          </w:tcPr>
          <w:p w14:paraId="4621F67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F8FF96"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olor w:val="000000"/>
                <w:sz w:val="20"/>
                <w:szCs w:val="20"/>
              </w:rPr>
              <w:id w:val="-1205941453"/>
            </w:sdtPr>
            <w:sdtEndPr/>
            <w:sdtContent>
              <w:p w14:paraId="2E71D47E" w14:textId="77777777" w:rsidR="003603F2" w:rsidRPr="008176A5" w:rsidRDefault="00DB7BE2" w:rsidP="008176A5">
                <w:pPr>
                  <w:pStyle w:val="ListParagraph"/>
                  <w:numPr>
                    <w:ilvl w:val="0"/>
                    <w:numId w:val="11"/>
                  </w:numPr>
                  <w:tabs>
                    <w:tab w:val="left" w:pos="2820"/>
                  </w:tabs>
                  <w:spacing w:after="0" w:line="240" w:lineRule="auto"/>
                  <w:rPr>
                    <w:rFonts w:ascii="Proba Pro Lt" w:hAnsi="Proba Pro Lt"/>
                    <w:color w:val="000000"/>
                    <w:sz w:val="20"/>
                    <w:szCs w:val="20"/>
                  </w:rPr>
                </w:pPr>
                <w:sdt>
                  <w:sdtPr>
                    <w:rPr>
                      <w:rFonts w:ascii="Proba Pro Lt" w:hAnsi="Proba Pro Lt"/>
                      <w:color w:val="000000"/>
                      <w:sz w:val="20"/>
                      <w:szCs w:val="20"/>
                    </w:rPr>
                    <w:id w:val="-853498963"/>
                  </w:sdtPr>
                  <w:sdtEndPr/>
                  <w:sdtContent>
                    <w:r w:rsidR="003603F2" w:rsidRPr="008176A5">
                      <w:rPr>
                        <w:rFonts w:ascii="Proba Pro Lt" w:hAnsi="Proba Pro Lt" w:cs="Arial"/>
                        <w:color w:val="000000"/>
                        <w:sz w:val="20"/>
                        <w:szCs w:val="20"/>
                      </w:rPr>
                      <w:t xml:space="preserve">odslušati predavanja i završiti seminare. </w:t>
                    </w:r>
                    <w:r w:rsidR="003603F2" w:rsidRPr="008176A5">
                      <w:rPr>
                        <w:rFonts w:ascii="Proba Pro Lt" w:hAnsi="Proba Pro Lt" w:cs="Arial"/>
                        <w:sz w:val="20"/>
                        <w:szCs w:val="20"/>
                      </w:rPr>
                      <w:t>Položiti pismeni i usmeni ispit.</w:t>
                    </w:r>
                  </w:sdtContent>
                </w:sdt>
              </w:p>
            </w:sdtContent>
          </w:sdt>
        </w:tc>
      </w:tr>
      <w:tr w:rsidR="003603F2" w:rsidRPr="008176A5" w14:paraId="786137B8" w14:textId="77777777" w:rsidTr="00F27716">
        <w:tc>
          <w:tcPr>
            <w:tcW w:w="1256" w:type="pct"/>
            <w:vMerge w:val="restart"/>
            <w:tcBorders>
              <w:top w:val="single" w:sz="12" w:space="0" w:color="auto"/>
              <w:left w:val="single" w:sz="12" w:space="0" w:color="auto"/>
            </w:tcBorders>
            <w:shd w:val="clear" w:color="auto" w:fill="00A0DC"/>
            <w:vAlign w:val="center"/>
          </w:tcPr>
          <w:p w14:paraId="546E2874"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587" w:type="pct"/>
            <w:gridSpan w:val="8"/>
            <w:tcBorders>
              <w:top w:val="single" w:sz="12" w:space="0" w:color="auto"/>
              <w:right w:val="single" w:sz="8" w:space="0" w:color="auto"/>
            </w:tcBorders>
            <w:shd w:val="clear" w:color="auto" w:fill="00A0DC"/>
            <w:vAlign w:val="center"/>
          </w:tcPr>
          <w:p w14:paraId="2112C9FA"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5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8DB3B82"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86D334"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7F01AB94" w14:textId="77777777" w:rsidTr="00F27716">
        <w:trPr>
          <w:trHeight w:val="75"/>
        </w:trPr>
        <w:tc>
          <w:tcPr>
            <w:tcW w:w="1256" w:type="pct"/>
            <w:vMerge/>
            <w:tcBorders>
              <w:left w:val="single" w:sz="12" w:space="0" w:color="auto"/>
            </w:tcBorders>
            <w:shd w:val="clear" w:color="auto" w:fill="00A0DC"/>
            <w:vAlign w:val="center"/>
          </w:tcPr>
          <w:p w14:paraId="44A39923"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977988193"/>
            </w:sdtPr>
            <w:sdtEndPr/>
            <w:sdtContent>
              <w:p w14:paraId="5336A0F7" w14:textId="74CB62A9"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A. Moser, Bioprocess Technology, Kinetics and Reactors, Springer Verlag, New York, Wien, 1988.</w:t>
                </w:r>
                <w:r w:rsidR="00F27716">
                  <w:rPr>
                    <w:rFonts w:ascii="Proba Pro Lt" w:hAnsi="Proba Pro Lt"/>
                    <w:sz w:val="20"/>
                    <w:szCs w:val="20"/>
                  </w:rPr>
                  <w:t xml:space="preserve">, str. </w:t>
                </w:r>
                <w:r w:rsidR="00F27716">
                  <w:rPr>
                    <w:rFonts w:ascii="Proba Pro Lt" w:hAnsi="Proba Pro Lt" w:cs="Arial"/>
                    <w:color w:val="000000"/>
                    <w:sz w:val="20"/>
                    <w:szCs w:val="20"/>
                  </w:rPr>
                  <w:t>197-295</w:t>
                </w:r>
              </w:p>
            </w:sdtContent>
          </w:sdt>
        </w:tc>
        <w:tc>
          <w:tcPr>
            <w:tcW w:w="51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73616614"/>
            </w:sdtPr>
            <w:sdtEndPr/>
            <w:sdtContent>
              <w:p w14:paraId="71CA07FB"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1737823"/>
            </w:sdtPr>
            <w:sdtEndPr/>
            <w:sdtContent>
              <w:p w14:paraId="37CAED62" w14:textId="226F1A6A"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02DC9855" w14:textId="77777777" w:rsidTr="00F27716">
        <w:trPr>
          <w:trHeight w:val="75"/>
        </w:trPr>
        <w:tc>
          <w:tcPr>
            <w:tcW w:w="1256" w:type="pct"/>
            <w:vMerge/>
            <w:tcBorders>
              <w:left w:val="single" w:sz="12" w:space="0" w:color="auto"/>
            </w:tcBorders>
            <w:shd w:val="clear" w:color="auto" w:fill="00A0DC"/>
            <w:vAlign w:val="center"/>
          </w:tcPr>
          <w:p w14:paraId="7E204AF1"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1685964905"/>
            </w:sdtPr>
            <w:sdtEndPr/>
            <w:sdtContent>
              <w:p w14:paraId="37E7FB42" w14:textId="41CDFFE4"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A. Cornish-Bowden, Fundamentals of Enzyme Kinetics, Portland Press, London, 1995</w:t>
                </w:r>
                <w:r w:rsidR="00F27716">
                  <w:rPr>
                    <w:rFonts w:ascii="Proba Pro Lt" w:hAnsi="Proba Pro Lt"/>
                    <w:sz w:val="20"/>
                    <w:szCs w:val="20"/>
                  </w:rPr>
                  <w:t xml:space="preserve">, str. </w:t>
                </w:r>
                <w:r w:rsidR="00F27716">
                  <w:rPr>
                    <w:rFonts w:ascii="Proba Pro Lt" w:hAnsi="Proba Pro Lt" w:cs="Arial"/>
                    <w:color w:val="000000"/>
                    <w:sz w:val="20"/>
                    <w:szCs w:val="20"/>
                  </w:rPr>
                  <w:t>1-211</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014008"/>
            </w:sdtPr>
            <w:sdtEndPr/>
            <w:sdtContent>
              <w:p w14:paraId="599EE89E"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350926"/>
            </w:sdtPr>
            <w:sdtEndPr/>
            <w:sdtContent>
              <w:p w14:paraId="2DFAA019" w14:textId="213AFA9B"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3C7E825A" w14:textId="77777777" w:rsidTr="00F27716">
        <w:trPr>
          <w:trHeight w:val="75"/>
        </w:trPr>
        <w:tc>
          <w:tcPr>
            <w:tcW w:w="1256" w:type="pct"/>
            <w:vMerge/>
            <w:tcBorders>
              <w:left w:val="single" w:sz="12" w:space="0" w:color="auto"/>
            </w:tcBorders>
            <w:shd w:val="clear" w:color="auto" w:fill="00A0DC"/>
            <w:vAlign w:val="center"/>
          </w:tcPr>
          <w:p w14:paraId="63CC9FA9"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435644107"/>
            </w:sdtPr>
            <w:sdtEndPr/>
            <w:sdtContent>
              <w:p w14:paraId="3C160BBC" w14:textId="2F0C980A"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K.M. Plowman, Enzyme Kinetics, McGraw-Hill, Book Company, New York, 1972.</w:t>
                </w:r>
                <w:r w:rsidR="00F27716">
                  <w:rPr>
                    <w:rFonts w:ascii="Proba Pro Lt" w:hAnsi="Proba Pro Lt"/>
                    <w:sz w:val="20"/>
                    <w:szCs w:val="20"/>
                  </w:rPr>
                  <w:t xml:space="preserve">, str. </w:t>
                </w:r>
                <w:r w:rsidR="00F27716">
                  <w:rPr>
                    <w:rFonts w:ascii="Proba Pro Lt" w:hAnsi="Proba Pro Lt" w:cs="Arial"/>
                    <w:color w:val="000000"/>
                    <w:sz w:val="20"/>
                    <w:szCs w:val="20"/>
                  </w:rPr>
                  <w:t>1-76; 92-132</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4373881"/>
            </w:sdtPr>
            <w:sdtEndPr/>
            <w:sdtContent>
              <w:p w14:paraId="34CD0703"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1248428"/>
            </w:sdtPr>
            <w:sdtEndPr/>
            <w:sdtContent>
              <w:p w14:paraId="7095C39E" w14:textId="795CCB0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017DF060" w14:textId="77777777" w:rsidTr="00F27716">
        <w:trPr>
          <w:trHeight w:val="75"/>
        </w:trPr>
        <w:tc>
          <w:tcPr>
            <w:tcW w:w="1256" w:type="pct"/>
            <w:vMerge/>
            <w:tcBorders>
              <w:left w:val="single" w:sz="12" w:space="0" w:color="auto"/>
            </w:tcBorders>
            <w:shd w:val="clear" w:color="auto" w:fill="00A0DC"/>
            <w:vAlign w:val="center"/>
          </w:tcPr>
          <w:p w14:paraId="5C5B9D92"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1001740846"/>
            </w:sdtPr>
            <w:sdtEndPr/>
            <w:sdtContent>
              <w:sdt>
                <w:sdtPr>
                  <w:rPr>
                    <w:rFonts w:ascii="Proba Pro Lt" w:hAnsi="Proba Pro Lt"/>
                    <w:color w:val="000000"/>
                    <w:sz w:val="20"/>
                    <w:szCs w:val="20"/>
                  </w:rPr>
                  <w:id w:val="-2031176596"/>
                </w:sdtPr>
                <w:sdtEndPr/>
                <w:sdtContent>
                  <w:p w14:paraId="6A81266A" w14:textId="0DA7AA45" w:rsidR="003603F2" w:rsidRPr="00CB6333" w:rsidRDefault="003603F2" w:rsidP="00CB6333">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M. Bošnjak, Uvod u kinetiku mikrobnih procesa, Graphis, Zagreb,</w:t>
                    </w:r>
                    <w:r w:rsidR="00F27716">
                      <w:rPr>
                        <w:rFonts w:ascii="Proba Pro Lt" w:hAnsi="Proba Pro Lt"/>
                        <w:sz w:val="20"/>
                        <w:szCs w:val="20"/>
                      </w:rPr>
                      <w:t xml:space="preserve"> </w:t>
                    </w:r>
                    <w:r w:rsidRPr="008176A5">
                      <w:rPr>
                        <w:rFonts w:ascii="Proba Pro Lt" w:hAnsi="Proba Pro Lt"/>
                        <w:sz w:val="20"/>
                        <w:szCs w:val="20"/>
                      </w:rPr>
                      <w:t>2009</w:t>
                    </w:r>
                    <w:r w:rsidR="00F27716">
                      <w:rPr>
                        <w:rFonts w:ascii="Proba Pro Lt" w:hAnsi="Proba Pro Lt"/>
                        <w:sz w:val="20"/>
                        <w:szCs w:val="20"/>
                      </w:rPr>
                      <w:t xml:space="preserve">. str. </w:t>
                    </w:r>
                    <w:r w:rsidR="00F27716" w:rsidRPr="008176A5">
                      <w:rPr>
                        <w:rFonts w:ascii="Proba Pro Lt" w:hAnsi="Proba Pro Lt" w:cs="Arial"/>
                        <w:color w:val="000000"/>
                        <w:sz w:val="20"/>
                        <w:szCs w:val="20"/>
                      </w:rPr>
                      <w:t>1-330</w:t>
                    </w:r>
                  </w:p>
                </w:sdtContent>
              </w:sdt>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3133706"/>
            </w:sdtPr>
            <w:sdtEndPr/>
            <w:sdtContent>
              <w:p w14:paraId="77AB998E" w14:textId="3570616D"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sidR="00FC129D">
                  <w:rPr>
                    <w:rFonts w:ascii="Proba Pro Lt" w:hAnsi="Proba Pro Lt" w:cs="Arial"/>
                    <w:color w:val="000000"/>
                    <w:sz w:val="20"/>
                    <w:szCs w:val="20"/>
                  </w:rPr>
                  <w:t>, 1 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6008178"/>
            </w:sdtPr>
            <w:sdtEndPr/>
            <w:sdtContent>
              <w:p w14:paraId="57E4D9A2" w14:textId="1569151B"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w:t>
                </w:r>
                <w:r w:rsidR="00F27716">
                  <w:rPr>
                    <w:rFonts w:ascii="Proba Pro Lt" w:hAnsi="Proba Pro Lt" w:cs="Arial"/>
                    <w:color w:val="000000"/>
                    <w:sz w:val="20"/>
                    <w:szCs w:val="20"/>
                  </w:rPr>
                  <w:t xml:space="preserve"> moguće </w:t>
                </w:r>
                <w:r w:rsidR="00F27716">
                  <w:rPr>
                    <w:rFonts w:ascii="Proba Pro Lt" w:hAnsi="Proba Pro Lt" w:cs="Arial"/>
                    <w:color w:val="000000"/>
                    <w:sz w:val="20"/>
                    <w:szCs w:val="20"/>
                  </w:rPr>
                  <w:lastRenderedPageBreak/>
                  <w:t>kupiti preko interneta</w:t>
                </w:r>
              </w:p>
            </w:sdtContent>
          </w:sdt>
        </w:tc>
      </w:tr>
      <w:tr w:rsidR="003603F2" w:rsidRPr="008176A5" w14:paraId="2F8F7A97" w14:textId="77777777" w:rsidTr="00F27716">
        <w:trPr>
          <w:trHeight w:val="175"/>
        </w:trPr>
        <w:tc>
          <w:tcPr>
            <w:tcW w:w="1256" w:type="pct"/>
            <w:vMerge/>
            <w:tcBorders>
              <w:left w:val="single" w:sz="12" w:space="0" w:color="auto"/>
            </w:tcBorders>
            <w:shd w:val="clear" w:color="auto" w:fill="00A0DC"/>
            <w:vAlign w:val="center"/>
          </w:tcPr>
          <w:p w14:paraId="577B4227"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460153877"/>
            </w:sdtPr>
            <w:sdtEndPr/>
            <w:sdtContent>
              <w:p w14:paraId="2EA5C39D" w14:textId="040D5FF0"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A. G. Marangoni, Enzyme Kinetics: A Modern Approach , Wiley, NewYork, 2004</w:t>
                </w:r>
                <w:r w:rsidR="00F27716">
                  <w:rPr>
                    <w:rFonts w:ascii="Proba Pro Lt" w:hAnsi="Proba Pro Lt"/>
                    <w:sz w:val="20"/>
                    <w:szCs w:val="20"/>
                  </w:rPr>
                  <w:t xml:space="preserve">, str. </w:t>
                </w:r>
                <w:r w:rsidR="00F27716">
                  <w:rPr>
                    <w:rFonts w:ascii="Proba Pro Lt" w:hAnsi="Proba Pro Lt" w:cs="Arial"/>
                    <w:color w:val="000000"/>
                    <w:sz w:val="20"/>
                    <w:szCs w:val="20"/>
                  </w:rPr>
                  <w:t>1-174</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7289550"/>
            </w:sdtPr>
            <w:sdtEndPr/>
            <w:sdtContent>
              <w:p w14:paraId="284E1D20"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7236839"/>
            </w:sdtPr>
            <w:sdtEndPr/>
            <w:sdtContent>
              <w:p w14:paraId="026D20C9" w14:textId="7DC88853"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1FC3BBAB" w14:textId="77777777" w:rsidTr="00F27716">
        <w:tc>
          <w:tcPr>
            <w:tcW w:w="1256" w:type="pct"/>
            <w:tcBorders>
              <w:top w:val="single" w:sz="12" w:space="0" w:color="auto"/>
              <w:left w:val="single" w:sz="12" w:space="0" w:color="auto"/>
            </w:tcBorders>
            <w:shd w:val="clear" w:color="auto" w:fill="00A0DC"/>
            <w:vAlign w:val="center"/>
          </w:tcPr>
          <w:p w14:paraId="214F0868"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54016314"/>
          </w:sdtPr>
          <w:sdtEndPr/>
          <w:sdtContent>
            <w:tc>
              <w:tcPr>
                <w:tcW w:w="3744" w:type="pct"/>
                <w:gridSpan w:val="13"/>
                <w:tcBorders>
                  <w:top w:val="single" w:sz="12" w:space="0" w:color="auto"/>
                  <w:right w:val="single" w:sz="12" w:space="0" w:color="auto"/>
                </w:tcBorders>
              </w:tcPr>
              <w:p w14:paraId="7002354D" w14:textId="1E71BF8A"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531D8181" w14:textId="77777777" w:rsidTr="00F27716">
        <w:tc>
          <w:tcPr>
            <w:tcW w:w="1256" w:type="pct"/>
            <w:tcBorders>
              <w:top w:val="single" w:sz="12" w:space="0" w:color="auto"/>
              <w:left w:val="single" w:sz="12" w:space="0" w:color="auto"/>
            </w:tcBorders>
            <w:shd w:val="clear" w:color="auto" w:fill="00A0DC"/>
            <w:vAlign w:val="center"/>
          </w:tcPr>
          <w:p w14:paraId="330349CB"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032ACD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61" w:history="1">
              <w:r w:rsidRPr="008176A5">
                <w:rPr>
                  <w:rStyle w:val="Hyperlink"/>
                  <w:rFonts w:ascii="Proba Pro Lt" w:hAnsi="Proba Pro Lt"/>
                  <w:i/>
                  <w:sz w:val="20"/>
                  <w:szCs w:val="20"/>
                </w:rPr>
                <w:t>http://www.pbf.unizg.hr/studiji/ispitni_rokovi</w:t>
              </w:r>
            </w:hyperlink>
          </w:p>
        </w:tc>
      </w:tr>
      <w:tr w:rsidR="003603F2" w:rsidRPr="008176A5" w14:paraId="7A85E803" w14:textId="77777777" w:rsidTr="00F27716">
        <w:tc>
          <w:tcPr>
            <w:tcW w:w="1256" w:type="pct"/>
            <w:tcBorders>
              <w:left w:val="single" w:sz="12" w:space="0" w:color="auto"/>
              <w:bottom w:val="single" w:sz="12" w:space="0" w:color="auto"/>
            </w:tcBorders>
            <w:shd w:val="clear" w:color="auto" w:fill="00A0DC"/>
            <w:vAlign w:val="center"/>
          </w:tcPr>
          <w:p w14:paraId="09BA0009" w14:textId="424B9F26"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73561321"/>
          </w:sdtPr>
          <w:sdtEndPr/>
          <w:sdtContent>
            <w:tc>
              <w:tcPr>
                <w:tcW w:w="3744" w:type="pct"/>
                <w:gridSpan w:val="13"/>
                <w:tcBorders>
                  <w:bottom w:val="single" w:sz="12" w:space="0" w:color="auto"/>
                  <w:right w:val="single" w:sz="12" w:space="0" w:color="auto"/>
                </w:tcBorders>
              </w:tcPr>
              <w:p w14:paraId="3FA00FAB" w14:textId="2904C8BB"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7E22B392" w14:textId="5A662FF3" w:rsidR="003603F2" w:rsidRPr="008176A5" w:rsidRDefault="003603F2" w:rsidP="008176A5">
      <w:pPr>
        <w:spacing w:after="0" w:line="240" w:lineRule="auto"/>
        <w:rPr>
          <w:rFonts w:ascii="Proba Pro Lt" w:hAnsi="Proba Pro Lt"/>
          <w:sz w:val="20"/>
          <w:szCs w:val="20"/>
        </w:rPr>
      </w:pPr>
    </w:p>
    <w:p w14:paraId="144FEB3E" w14:textId="7AE6125F"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3603F2" w:rsidRPr="008176A5" w14:paraId="7E4D170C"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005F19"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6143DBA9" w14:textId="77777777" w:rsidTr="0036541A">
        <w:tc>
          <w:tcPr>
            <w:tcW w:w="1256" w:type="pct"/>
            <w:tcBorders>
              <w:top w:val="single" w:sz="12" w:space="0" w:color="auto"/>
              <w:left w:val="single" w:sz="12" w:space="0" w:color="auto"/>
            </w:tcBorders>
            <w:shd w:val="clear" w:color="auto" w:fill="00A0DC"/>
            <w:vAlign w:val="center"/>
          </w:tcPr>
          <w:p w14:paraId="6E7A26CF" w14:textId="465B59F6" w:rsidR="003603F2" w:rsidRPr="008176A5" w:rsidRDefault="00F27716" w:rsidP="00F2771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66046090"/>
            <w:placeholder>
              <w:docPart w:val="4934492AFBE04D6998639E045906F766"/>
            </w:placeholder>
          </w:sdtPr>
          <w:sdtEndPr/>
          <w:sdtContent>
            <w:tc>
              <w:tcPr>
                <w:tcW w:w="1523" w:type="pct"/>
                <w:gridSpan w:val="4"/>
                <w:tcBorders>
                  <w:top w:val="single" w:sz="12" w:space="0" w:color="auto"/>
                  <w:right w:val="single" w:sz="12" w:space="0" w:color="auto"/>
                </w:tcBorders>
                <w:vAlign w:val="center"/>
              </w:tcPr>
              <w:p w14:paraId="5F2FD25A" w14:textId="40887390" w:rsidR="003603F2" w:rsidRPr="008176A5" w:rsidRDefault="00DB7BE2" w:rsidP="004A2B0C">
                <w:pPr>
                  <w:tabs>
                    <w:tab w:val="left" w:pos="2820"/>
                  </w:tabs>
                  <w:spacing w:after="0" w:line="240" w:lineRule="auto"/>
                  <w:rPr>
                    <w:rFonts w:ascii="Proba Pro Lt" w:hAnsi="Proba Pro Lt" w:cs="Arial"/>
                    <w:sz w:val="20"/>
                    <w:szCs w:val="20"/>
                  </w:rPr>
                </w:pPr>
                <w:hyperlink r:id="rId62" w:history="1">
                  <w:r w:rsidR="003603F2" w:rsidRPr="00F75173">
                    <w:rPr>
                      <w:rStyle w:val="Hyperlink"/>
                      <w:rFonts w:ascii="Proba Pro Lt" w:hAnsi="Proba Pro Lt" w:cs="Arial"/>
                      <w:b/>
                      <w:sz w:val="20"/>
                      <w:szCs w:val="20"/>
                    </w:rPr>
                    <w:t>Izv. prof. dr. sc. Mirjana Čurlin</w:t>
                  </w:r>
                </w:hyperlink>
              </w:p>
            </w:tc>
          </w:sdtContent>
        </w:sdt>
        <w:tc>
          <w:tcPr>
            <w:tcW w:w="1405" w:type="pct"/>
            <w:gridSpan w:val="5"/>
            <w:tcBorders>
              <w:top w:val="single" w:sz="12" w:space="0" w:color="auto"/>
              <w:right w:val="single" w:sz="12" w:space="0" w:color="auto"/>
            </w:tcBorders>
            <w:shd w:val="clear" w:color="auto" w:fill="00A0DC"/>
            <w:vAlign w:val="center"/>
          </w:tcPr>
          <w:p w14:paraId="48A5A9FA"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78756098"/>
            <w:placeholder>
              <w:docPart w:val="93F2FCBE2EC0438BBBC1B9029502F9E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676A926"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16B9D83E" w14:textId="77777777" w:rsidTr="0036541A">
        <w:tc>
          <w:tcPr>
            <w:tcW w:w="1256" w:type="pct"/>
            <w:tcBorders>
              <w:top w:val="single" w:sz="12" w:space="0" w:color="auto"/>
              <w:left w:val="single" w:sz="12" w:space="0" w:color="auto"/>
            </w:tcBorders>
            <w:shd w:val="clear" w:color="auto" w:fill="00A0DC"/>
            <w:vAlign w:val="center"/>
          </w:tcPr>
          <w:p w14:paraId="034EDFD4" w14:textId="15CDF17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2" w:name="Reaktorsko_inženjerstvo" w:displacedByCustomXml="next"/>
        <w:sdt>
          <w:sdtPr>
            <w:rPr>
              <w:rFonts w:ascii="Proba Pro Lt" w:hAnsi="Proba Pro Lt" w:cs="Arial"/>
              <w:sz w:val="20"/>
              <w:szCs w:val="20"/>
            </w:rPr>
            <w:id w:val="743923744"/>
            <w:placeholder>
              <w:docPart w:val="B76237C8D74D403991AAFB7A2A1AB5CF"/>
            </w:placeholder>
          </w:sdtPr>
          <w:sdtEndPr/>
          <w:sdtContent>
            <w:tc>
              <w:tcPr>
                <w:tcW w:w="1523" w:type="pct"/>
                <w:gridSpan w:val="4"/>
                <w:tcBorders>
                  <w:top w:val="single" w:sz="12" w:space="0" w:color="auto"/>
                  <w:right w:val="single" w:sz="12" w:space="0" w:color="auto"/>
                </w:tcBorders>
                <w:vAlign w:val="center"/>
              </w:tcPr>
              <w:p w14:paraId="03ED7E0B" w14:textId="77777777" w:rsidR="003603F2" w:rsidRPr="008176A5" w:rsidRDefault="003603F2" w:rsidP="00F27716">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Reaktorsko inženjerstvo</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49091E0D"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88352731"/>
            <w:placeholder>
              <w:docPart w:val="97652012DF8D4DDE817272DD6190D1D4"/>
            </w:placeholder>
          </w:sdtPr>
          <w:sdtEndPr/>
          <w:sdtContent>
            <w:tc>
              <w:tcPr>
                <w:tcW w:w="817" w:type="pct"/>
                <w:gridSpan w:val="4"/>
                <w:tcBorders>
                  <w:top w:val="single" w:sz="12" w:space="0" w:color="auto"/>
                  <w:right w:val="single" w:sz="12" w:space="0" w:color="auto"/>
                </w:tcBorders>
                <w:vAlign w:val="center"/>
              </w:tcPr>
              <w:p w14:paraId="7DD2B014"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3603F2" w:rsidRPr="008176A5" w14:paraId="09B9796C" w14:textId="77777777" w:rsidTr="0036541A">
        <w:tc>
          <w:tcPr>
            <w:tcW w:w="1256" w:type="pct"/>
            <w:tcBorders>
              <w:left w:val="single" w:sz="12" w:space="0" w:color="auto"/>
              <w:bottom w:val="single" w:sz="12" w:space="0" w:color="auto"/>
            </w:tcBorders>
            <w:shd w:val="clear" w:color="auto" w:fill="00A0DC"/>
            <w:vAlign w:val="center"/>
          </w:tcPr>
          <w:p w14:paraId="72A9886E" w14:textId="638AB98E"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331427626"/>
            <w:placeholder>
              <w:docPart w:val="4E482D96A980429FBA4A7F8F4E0949FE"/>
            </w:placeholder>
          </w:sdtPr>
          <w:sdtEndPr/>
          <w:sdtContent>
            <w:tc>
              <w:tcPr>
                <w:tcW w:w="1523" w:type="pct"/>
                <w:gridSpan w:val="4"/>
                <w:tcBorders>
                  <w:bottom w:val="single" w:sz="12" w:space="0" w:color="auto"/>
                  <w:right w:val="single" w:sz="12" w:space="0" w:color="auto"/>
                </w:tcBorders>
                <w:vAlign w:val="center"/>
              </w:tcPr>
              <w:p w14:paraId="6CE3CFDB"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53225</w:t>
                </w:r>
              </w:p>
            </w:tc>
          </w:sdtContent>
        </w:sdt>
        <w:tc>
          <w:tcPr>
            <w:tcW w:w="1405" w:type="pct"/>
            <w:gridSpan w:val="5"/>
            <w:tcBorders>
              <w:bottom w:val="single" w:sz="12" w:space="0" w:color="auto"/>
              <w:right w:val="single" w:sz="12" w:space="0" w:color="auto"/>
            </w:tcBorders>
            <w:shd w:val="clear" w:color="auto" w:fill="00A0DC"/>
            <w:vAlign w:val="center"/>
          </w:tcPr>
          <w:p w14:paraId="7AA9F3F9"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16290801"/>
            <w:placeholder>
              <w:docPart w:val="47CE153CB1DC4A25AA34B33718544DC6"/>
            </w:placeholder>
          </w:sdtPr>
          <w:sdtEndPr/>
          <w:sdtContent>
            <w:tc>
              <w:tcPr>
                <w:tcW w:w="817" w:type="pct"/>
                <w:gridSpan w:val="4"/>
                <w:tcBorders>
                  <w:bottom w:val="single" w:sz="12" w:space="0" w:color="auto"/>
                  <w:right w:val="single" w:sz="12" w:space="0" w:color="auto"/>
                </w:tcBorders>
                <w:vAlign w:val="center"/>
              </w:tcPr>
              <w:p w14:paraId="65019B8E" w14:textId="2100A4EA"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20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5</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139E72B1" w14:textId="77777777" w:rsidTr="0036541A">
        <w:tc>
          <w:tcPr>
            <w:tcW w:w="1256" w:type="pct"/>
            <w:tcBorders>
              <w:left w:val="single" w:sz="12" w:space="0" w:color="auto"/>
              <w:bottom w:val="single" w:sz="12" w:space="0" w:color="auto"/>
            </w:tcBorders>
            <w:shd w:val="clear" w:color="auto" w:fill="00A0DC"/>
            <w:vAlign w:val="center"/>
          </w:tcPr>
          <w:p w14:paraId="2B73C7C1" w14:textId="30CA2B5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29023102"/>
            <w:placeholder>
              <w:docPart w:val="AB31B13FC07241AAAD10C4B406A982D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3C2EE5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383E2E1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2118637615"/>
            <w:placeholder>
              <w:docPart w:val="15C4A7F5AF6C4E3CAAB1C4C1C082D59B"/>
            </w:placeholder>
          </w:sdtPr>
          <w:sdtEndPr/>
          <w:sdtContent>
            <w:tc>
              <w:tcPr>
                <w:tcW w:w="817" w:type="pct"/>
                <w:gridSpan w:val="4"/>
                <w:tcBorders>
                  <w:bottom w:val="single" w:sz="12" w:space="0" w:color="auto"/>
                  <w:right w:val="single" w:sz="12" w:space="0" w:color="auto"/>
                </w:tcBorders>
                <w:vAlign w:val="center"/>
              </w:tcPr>
              <w:p w14:paraId="4479E6F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3603F2" w:rsidRPr="008176A5" w14:paraId="353F782E" w14:textId="77777777" w:rsidTr="0036541A">
        <w:tc>
          <w:tcPr>
            <w:tcW w:w="1256" w:type="pct"/>
            <w:tcBorders>
              <w:left w:val="single" w:sz="12" w:space="0" w:color="auto"/>
              <w:bottom w:val="single" w:sz="12" w:space="0" w:color="auto"/>
            </w:tcBorders>
            <w:shd w:val="clear" w:color="auto" w:fill="00A0DC"/>
            <w:vAlign w:val="center"/>
          </w:tcPr>
          <w:p w14:paraId="40A2A56D" w14:textId="31E42A77"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50718410"/>
            <w:placeholder>
              <w:docPart w:val="5851A756B05C479CADD8F635756AB243"/>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AB1181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6F728B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2E1CAF3" w14:textId="77777777" w:rsidR="003603F2" w:rsidRPr="008176A5" w:rsidRDefault="00DB7BE2"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21587077"/>
                <w:placeholder>
                  <w:docPart w:val="228CEA0FE2CC4EE3AAC82BCD5F498AC4"/>
                </w:placeholder>
                <w:dropDownList>
                  <w:listItem w:value="Choose an item."/>
                  <w:listItem w:displayText="1." w:value="1."/>
                  <w:listItem w:displayText="2." w:value="2."/>
                  <w:listItem w:displayText="3." w:value="3."/>
                </w:dropDownList>
              </w:sdtPr>
              <w:sdtEnd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6B339747" w14:textId="3A06B5BA" w:rsidR="003603F2" w:rsidRPr="008176A5" w:rsidRDefault="00DB7BE2"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15066494"/>
                <w:placeholder>
                  <w:docPart w:val="AC295F64BBE64CC58BF0CD2928DB23E6"/>
                </w:placeholder>
              </w:sdtPr>
              <w:sdtEndPr/>
              <w:sdtContent>
                <w:r w:rsidR="003603F2" w:rsidRPr="008176A5">
                  <w:rPr>
                    <w:rFonts w:ascii="Proba Pro Lt" w:hAnsi="Proba Pro Lt" w:cs="Arial"/>
                    <w:sz w:val="20"/>
                    <w:szCs w:val="20"/>
                  </w:rPr>
                  <w:t>0</w:t>
                </w:r>
                <w:r w:rsidR="00F2771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1E600298" w14:textId="77777777" w:rsidTr="0036541A">
        <w:tc>
          <w:tcPr>
            <w:tcW w:w="1256" w:type="pct"/>
            <w:tcBorders>
              <w:left w:val="single" w:sz="12" w:space="0" w:color="auto"/>
              <w:bottom w:val="single" w:sz="12" w:space="0" w:color="auto"/>
            </w:tcBorders>
            <w:shd w:val="clear" w:color="auto" w:fill="00A0DC"/>
            <w:vAlign w:val="center"/>
          </w:tcPr>
          <w:p w14:paraId="5EF23A13"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620071349"/>
            <w:placeholder>
              <w:docPart w:val="7E1DD8B704F34EF988309E67FE9A9FF6"/>
            </w:placeholder>
          </w:sdtPr>
          <w:sdtEndPr/>
          <w:sdtContent>
            <w:tc>
              <w:tcPr>
                <w:tcW w:w="1523" w:type="pct"/>
                <w:gridSpan w:val="4"/>
                <w:tcBorders>
                  <w:bottom w:val="single" w:sz="12" w:space="0" w:color="auto"/>
                  <w:right w:val="single" w:sz="12" w:space="0" w:color="auto"/>
                </w:tcBorders>
                <w:vAlign w:val="center"/>
              </w:tcPr>
              <w:p w14:paraId="0DAAE20B"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Predavaonice i računalne učionice Lidl (3) i PBZ(5)</w:t>
                </w:r>
              </w:p>
            </w:tc>
          </w:sdtContent>
        </w:sdt>
        <w:tc>
          <w:tcPr>
            <w:tcW w:w="1405" w:type="pct"/>
            <w:gridSpan w:val="5"/>
            <w:tcBorders>
              <w:bottom w:val="single" w:sz="12" w:space="0" w:color="auto"/>
              <w:right w:val="single" w:sz="12" w:space="0" w:color="auto"/>
            </w:tcBorders>
            <w:shd w:val="clear" w:color="auto" w:fill="00A0DC"/>
            <w:vAlign w:val="center"/>
          </w:tcPr>
          <w:p w14:paraId="6FAE6C20"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683244011"/>
            <w:placeholder>
              <w:docPart w:val="ACB760018342488AB72629C1F4F7ED85"/>
            </w:placeholder>
          </w:sdtPr>
          <w:sdtEndPr/>
          <w:sdtContent>
            <w:tc>
              <w:tcPr>
                <w:tcW w:w="817" w:type="pct"/>
                <w:gridSpan w:val="4"/>
                <w:tcBorders>
                  <w:bottom w:val="single" w:sz="12" w:space="0" w:color="auto"/>
                  <w:right w:val="single" w:sz="12" w:space="0" w:color="auto"/>
                </w:tcBorders>
                <w:vAlign w:val="center"/>
              </w:tcPr>
              <w:p w14:paraId="1177074E" w14:textId="19DFCEA1"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3A61CADE" w14:textId="77777777" w:rsidTr="0036541A">
        <w:tc>
          <w:tcPr>
            <w:tcW w:w="1256" w:type="pct"/>
            <w:tcBorders>
              <w:left w:val="single" w:sz="12" w:space="0" w:color="auto"/>
              <w:bottom w:val="single" w:sz="12" w:space="0" w:color="auto"/>
            </w:tcBorders>
            <w:shd w:val="clear" w:color="auto" w:fill="00A0DC"/>
            <w:vAlign w:val="center"/>
          </w:tcPr>
          <w:p w14:paraId="6450511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38310966"/>
            <w:placeholder>
              <w:docPart w:val="CC8AFFFB55BB4B11A1C45C824D97B15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843D151"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CC21B31"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D9A0FED" w14:textId="77777777" w:rsidR="003603F2" w:rsidRPr="008176A5" w:rsidRDefault="00DB7BE2" w:rsidP="00F2771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60065367"/>
                <w:placeholder>
                  <w:docPart w:val="E46F1C5062B148549DB3C114A212E2FC"/>
                </w:placeholder>
                <w:dropDownList>
                  <w:listItem w:value="Choose an item."/>
                  <w:listItem w:displayText="DA" w:value="DA"/>
                  <w:listItem w:displayText="NE" w:value="NE"/>
                </w:dropDownList>
              </w:sdtPr>
              <w:sdtEndPr/>
              <w:sdtContent>
                <w:r w:rsidR="003603F2" w:rsidRPr="008176A5">
                  <w:rPr>
                    <w:rFonts w:ascii="Proba Pro Lt" w:hAnsi="Proba Pro Lt" w:cs="Arial"/>
                    <w:sz w:val="20"/>
                    <w:szCs w:val="20"/>
                  </w:rPr>
                  <w:t>DA</w:t>
                </w:r>
              </w:sdtContent>
            </w:sdt>
          </w:p>
        </w:tc>
      </w:tr>
      <w:tr w:rsidR="003603F2" w:rsidRPr="008176A5" w14:paraId="12AB482C"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B08355"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4A1F77C5" w14:textId="77777777" w:rsidTr="00F27716">
        <w:tc>
          <w:tcPr>
            <w:tcW w:w="1256" w:type="pct"/>
            <w:tcBorders>
              <w:top w:val="single" w:sz="12" w:space="0" w:color="auto"/>
              <w:left w:val="single" w:sz="12" w:space="0" w:color="auto"/>
            </w:tcBorders>
            <w:shd w:val="clear" w:color="auto" w:fill="00A0DC"/>
            <w:vAlign w:val="center"/>
          </w:tcPr>
          <w:p w14:paraId="4FFC6FDD" w14:textId="0C00DE2C"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867094447"/>
            <w:placeholder>
              <w:docPart w:val="1BBCF4CAC5B141E09C240864341149F9"/>
            </w:placeholder>
          </w:sdtPr>
          <w:sdtEndPr/>
          <w:sdtContent>
            <w:tc>
              <w:tcPr>
                <w:tcW w:w="3744" w:type="pct"/>
                <w:gridSpan w:val="13"/>
                <w:tcBorders>
                  <w:top w:val="single" w:sz="12" w:space="0" w:color="auto"/>
                  <w:right w:val="single" w:sz="12" w:space="0" w:color="auto"/>
                </w:tcBorders>
                <w:vAlign w:val="center"/>
              </w:tcPr>
              <w:p w14:paraId="225C4DC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Upoznavanje studenata s klasičnim reaktorima na makro razini  te s novim reaktorskim sustavima na mikro i nano razini te formuliranjem bilanci tvari i energije za pojedine reaktorske sustave (kotlasti, protočni kotlasti i cijevni) pri šaržnom i kontinuiranom radu. U okviru predmeta student će steći vještine</w:t>
                </w:r>
                <w:r w:rsidRPr="008176A5">
                  <w:rPr>
                    <w:rFonts w:ascii="Proba Pro Lt" w:hAnsi="Proba Pro Lt"/>
                    <w:sz w:val="20"/>
                    <w:szCs w:val="20"/>
                  </w:rPr>
                  <w:t xml:space="preserve"> a</w:t>
                </w:r>
                <w:r w:rsidRPr="008176A5">
                  <w:rPr>
                    <w:rFonts w:ascii="Proba Pro Lt" w:hAnsi="Proba Pro Lt" w:cs="Arial"/>
                    <w:sz w:val="20"/>
                    <w:szCs w:val="20"/>
                  </w:rPr>
                  <w:t xml:space="preserve">nalize parametara koji opisuju idealne reaktore pri šaržnom i kontinuiranom radu te analize parametara koji opisuju monofazne i višefazne neidealne (realne) reaktore. Steći će vještine odabira  matematičke metode za procjenu parametara modela monofaznih i višefaznih reaktora vezanih za hidrodinamiku sustava. Usvojene vještine moći će uporabiti za  rješavanje bilance tvari i energije za pojedine reaktorske sustave primjenjujući odgovarajuću računalnu podršku, te za proračun konverzija i učinkovitosti zadanih realnih sustava na osnovi analize hidrodinamičkih uvjeta s naglaskom na projektiranje  reaktorakih sustava kao i upravljanje i optimiranje, uvažavajući ekonomske i ekološke kriterije. </w:t>
                </w:r>
              </w:p>
            </w:tc>
          </w:sdtContent>
        </w:sdt>
      </w:tr>
      <w:tr w:rsidR="003603F2" w:rsidRPr="008176A5" w14:paraId="2BE4F5BD" w14:textId="77777777" w:rsidTr="00F27716">
        <w:tc>
          <w:tcPr>
            <w:tcW w:w="1256" w:type="pct"/>
            <w:tcBorders>
              <w:left w:val="single" w:sz="12" w:space="0" w:color="auto"/>
            </w:tcBorders>
            <w:shd w:val="clear" w:color="auto" w:fill="00A0DC"/>
            <w:vAlign w:val="center"/>
          </w:tcPr>
          <w:p w14:paraId="3442A32C" w14:textId="440B1905"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773068602"/>
            <w:placeholder>
              <w:docPart w:val="AB8CEC8950774D4799751B3EB895211C"/>
            </w:placeholder>
          </w:sdtPr>
          <w:sdtEndPr/>
          <w:sdtContent>
            <w:sdt>
              <w:sdtPr>
                <w:rPr>
                  <w:rFonts w:ascii="Proba Pro Lt" w:hAnsi="Proba Pro Lt" w:cs="Arial"/>
                  <w:sz w:val="20"/>
                  <w:szCs w:val="20"/>
                </w:rPr>
                <w:id w:val="-1011140183"/>
                <w:placeholder>
                  <w:docPart w:val="710394F3F53E4DAA8529FDDAF3B8AFA2"/>
                </w:placeholder>
              </w:sdtPr>
              <w:sdtEndPr/>
              <w:sdtContent>
                <w:tc>
                  <w:tcPr>
                    <w:tcW w:w="3744" w:type="pct"/>
                    <w:gridSpan w:val="13"/>
                    <w:tcBorders>
                      <w:right w:val="single" w:sz="12" w:space="0" w:color="auto"/>
                    </w:tcBorders>
                    <w:vAlign w:val="center"/>
                  </w:tcPr>
                  <w:p w14:paraId="27B2C074" w14:textId="77777777"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779A5EAC"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Osnove inženjerstva*</w:t>
                    </w:r>
                  </w:p>
                  <w:p w14:paraId="782ED7DB"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Fenomeni prijelaza*</w:t>
                    </w:r>
                  </w:p>
                  <w:p w14:paraId="381BD1A3"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Jedinične operacije*</w:t>
                    </w:r>
                  </w:p>
                  <w:p w14:paraId="1E463568"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Numeričke metode i programiranje*</w:t>
                    </w:r>
                  </w:p>
                  <w:p w14:paraId="4DB6530B" w14:textId="77777777" w:rsidR="0072738A" w:rsidRPr="0072738A" w:rsidRDefault="0072738A" w:rsidP="0072738A">
                    <w:pPr>
                      <w:pStyle w:val="ListParagraph"/>
                      <w:numPr>
                        <w:ilvl w:val="0"/>
                        <w:numId w:val="11"/>
                      </w:numPr>
                      <w:tabs>
                        <w:tab w:val="left" w:pos="2820"/>
                      </w:tabs>
                      <w:spacing w:after="0" w:line="240" w:lineRule="auto"/>
                      <w:rPr>
                        <w:rFonts w:ascii="Proba Pro Lt" w:hAnsi="Proba Pro Lt" w:cs="Cambria"/>
                        <w:sz w:val="20"/>
                        <w:szCs w:val="20"/>
                      </w:rPr>
                    </w:pPr>
                    <w:r w:rsidRPr="0072738A">
                      <w:rPr>
                        <w:rFonts w:ascii="Proba Pro Lt" w:hAnsi="Proba Pro Lt" w:cs="Cambria"/>
                        <w:sz w:val="20"/>
                        <w:szCs w:val="20"/>
                      </w:rPr>
                      <w:t xml:space="preserve">Statistika* </w:t>
                    </w:r>
                  </w:p>
                  <w:p w14:paraId="7B7AAA52" w14:textId="38290E14" w:rsidR="003603F2" w:rsidRPr="008176A5" w:rsidRDefault="0072738A" w:rsidP="0072738A">
                    <w:pPr>
                      <w:tabs>
                        <w:tab w:val="left" w:pos="2820"/>
                      </w:tabs>
                      <w:spacing w:after="0" w:line="240" w:lineRule="auto"/>
                      <w:rPr>
                        <w:rFonts w:ascii="Proba Pro Lt" w:hAnsi="Proba Pro Lt" w:cs="Arial"/>
                        <w:sz w:val="20"/>
                        <w:szCs w:val="20"/>
                      </w:rPr>
                    </w:pPr>
                    <w:r>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3603F2" w:rsidRPr="008176A5" w14:paraId="41D085D6" w14:textId="77777777" w:rsidTr="00F27716">
        <w:tc>
          <w:tcPr>
            <w:tcW w:w="1256" w:type="pct"/>
            <w:tcBorders>
              <w:left w:val="single" w:sz="12" w:space="0" w:color="auto"/>
            </w:tcBorders>
            <w:shd w:val="clear" w:color="auto" w:fill="00A0DC"/>
            <w:vAlign w:val="center"/>
          </w:tcPr>
          <w:p w14:paraId="09B42782" w14:textId="2E6C876C"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sz w:val="20"/>
              <w:szCs w:val="20"/>
            </w:rPr>
            <w:id w:val="1385681241"/>
            <w:placeholder>
              <w:docPart w:val="F70117C4100B436DA5BED0428F81C372"/>
            </w:placeholder>
          </w:sdtPr>
          <w:sdtEndPr>
            <w:rPr>
              <w:rFonts w:cs="Arial"/>
            </w:rPr>
          </w:sdtEndPr>
          <w:sdtContent>
            <w:tc>
              <w:tcPr>
                <w:tcW w:w="3744" w:type="pct"/>
                <w:gridSpan w:val="13"/>
                <w:tcBorders>
                  <w:right w:val="single" w:sz="12" w:space="0" w:color="auto"/>
                </w:tcBorders>
                <w:vAlign w:val="center"/>
              </w:tcPr>
              <w:p w14:paraId="5F5C6384" w14:textId="34AB8DFD"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662AF1E" w14:textId="377D0445"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unaprijeđivanje postojećih biotehnoloških proizvodnji</w:t>
                </w:r>
              </w:p>
              <w:p w14:paraId="42E50EE1" w14:textId="12769086"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razvoj novih industrijskih biotehnoloških procesa i opreme</w:t>
                </w:r>
              </w:p>
              <w:p w14:paraId="6878A6AD" w14:textId="49D096B0"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prevođenje biotehnoloških procesa u veće (industrijsko) mjerilo (scale up) i testiranje istih u manjem mjerilu (scale down)</w:t>
                </w:r>
              </w:p>
              <w:p w14:paraId="779F2BFC" w14:textId="06B96C85"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30676D64" w14:textId="0C9F990B"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mikrobiološkim i biokemijskim laboratorijima.</w:t>
                </w:r>
              </w:p>
              <w:p w14:paraId="0ADC5F23" w14:textId="77700B5D"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interpretacija rezultata laboratorijskih analiza</w:t>
                </w:r>
              </w:p>
              <w:p w14:paraId="433A71F8" w14:textId="7D3D2905"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34331009" w14:textId="0AA5FBB6"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25FAF40D" w14:textId="12E14529"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p w14:paraId="277154D7" w14:textId="11F089D0"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3603F2" w:rsidRPr="008176A5" w14:paraId="6147A044" w14:textId="77777777" w:rsidTr="00F27716">
        <w:tc>
          <w:tcPr>
            <w:tcW w:w="1256" w:type="pct"/>
            <w:tcBorders>
              <w:left w:val="single" w:sz="12" w:space="0" w:color="auto"/>
            </w:tcBorders>
            <w:shd w:val="clear" w:color="auto" w:fill="00A0DC"/>
            <w:vAlign w:val="center"/>
          </w:tcPr>
          <w:p w14:paraId="77AB3263" w14:textId="1B0E15DD"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1491706204"/>
            <w:placeholder>
              <w:docPart w:val="97B0A786FC15413FB074FF43DF5E537D"/>
            </w:placeholder>
          </w:sdtPr>
          <w:sdtEndPr/>
          <w:sdtContent>
            <w:tc>
              <w:tcPr>
                <w:tcW w:w="3744" w:type="pct"/>
                <w:gridSpan w:val="13"/>
                <w:tcBorders>
                  <w:right w:val="single" w:sz="12" w:space="0" w:color="auto"/>
                </w:tcBorders>
                <w:vAlign w:val="center"/>
              </w:tcPr>
              <w:p w14:paraId="7DB90363" w14:textId="2FB1215D"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parametre koji opisuju idealne reaktore pr</w:t>
                </w:r>
                <w:r w:rsidR="00554B5F">
                  <w:rPr>
                    <w:rFonts w:ascii="Proba Pro Lt" w:hAnsi="Proba Pro Lt" w:cs="Arial"/>
                    <w:sz w:val="20"/>
                    <w:szCs w:val="20"/>
                  </w:rPr>
                  <w:t>i šaržnom i kontinuiranom radu</w:t>
                </w:r>
              </w:p>
              <w:p w14:paraId="3DC3DDE2" w14:textId="01C80421"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parametre koji opisuju monofazne i višefa</w:t>
                </w:r>
                <w:r w:rsidR="00554B5F">
                  <w:rPr>
                    <w:rFonts w:ascii="Proba Pro Lt" w:hAnsi="Proba Pro Lt" w:cs="Arial"/>
                    <w:sz w:val="20"/>
                    <w:szCs w:val="20"/>
                  </w:rPr>
                  <w:t>zne neidealne (realne) reaktore</w:t>
                </w:r>
              </w:p>
              <w:p w14:paraId="1E23F6C1" w14:textId="406884DD"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formulirati bilance tvari i energije za pojedine reaktorske sustave (kotlasti, protočni kotlasti i cijevni) p</w:t>
                </w:r>
                <w:r w:rsidR="00554B5F">
                  <w:rPr>
                    <w:rFonts w:ascii="Proba Pro Lt" w:hAnsi="Proba Pro Lt" w:cs="Arial"/>
                    <w:sz w:val="20"/>
                    <w:szCs w:val="20"/>
                  </w:rPr>
                  <w:t>ri šaržnom i kontinuiranom radu</w:t>
                </w:r>
              </w:p>
              <w:p w14:paraId="64BE00CF" w14:textId="03B6C935"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odabrati matematičke metode za procjenu parametara modela monofaznih i višefaznih reaktora v</w:t>
                </w:r>
                <w:r w:rsidR="00554B5F">
                  <w:rPr>
                    <w:rFonts w:ascii="Proba Pro Lt" w:hAnsi="Proba Pro Lt" w:cs="Arial"/>
                    <w:sz w:val="20"/>
                    <w:szCs w:val="20"/>
                  </w:rPr>
                  <w:t>ezanih za hidrodinamiku sustava</w:t>
                </w:r>
              </w:p>
              <w:p w14:paraId="6831F5F7" w14:textId="7BE0C45E"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predložiti proračun konverzija i učinkovitosti zadanih realnih sustava na osnovi an</w:t>
                </w:r>
                <w:r w:rsidR="00554B5F">
                  <w:rPr>
                    <w:rFonts w:ascii="Proba Pro Lt" w:hAnsi="Proba Pro Lt" w:cs="Arial"/>
                    <w:sz w:val="20"/>
                    <w:szCs w:val="20"/>
                  </w:rPr>
                  <w:t>alize hidrodinamičkih uvjeta</w:t>
                </w:r>
              </w:p>
              <w:p w14:paraId="5FB5ECBB" w14:textId="6B34DB7D"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riješiti bilance tvari i energije za pojedine reaktorske sustave primjenjujući</w:t>
                </w:r>
                <w:r w:rsidR="00554B5F">
                  <w:rPr>
                    <w:rFonts w:ascii="Proba Pro Lt" w:hAnsi="Proba Pro Lt" w:cs="Arial"/>
                    <w:sz w:val="20"/>
                    <w:szCs w:val="20"/>
                  </w:rPr>
                  <w:t xml:space="preserve"> odgovarajuću računalnu podršku</w:t>
                </w:r>
              </w:p>
            </w:tc>
          </w:sdtContent>
        </w:sdt>
      </w:tr>
      <w:tr w:rsidR="003603F2" w:rsidRPr="008176A5" w14:paraId="7129AEC2" w14:textId="77777777" w:rsidTr="00F27716">
        <w:tc>
          <w:tcPr>
            <w:tcW w:w="1256" w:type="pct"/>
            <w:tcBorders>
              <w:left w:val="single" w:sz="12" w:space="0" w:color="auto"/>
            </w:tcBorders>
            <w:shd w:val="clear" w:color="auto" w:fill="00A0DC"/>
            <w:vAlign w:val="center"/>
          </w:tcPr>
          <w:p w14:paraId="13DC44D8" w14:textId="2F78D3DB"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0449DAC7" w14:textId="77777777" w:rsidR="003603F2" w:rsidRPr="008176A5" w:rsidRDefault="003603F2" w:rsidP="00F27716">
            <w:pPr>
              <w:tabs>
                <w:tab w:val="left" w:pos="2820"/>
              </w:tabs>
              <w:spacing w:after="0" w:line="240" w:lineRule="auto"/>
              <w:ind w:left="360"/>
              <w:rPr>
                <w:rFonts w:ascii="Proba Pro Lt" w:hAnsi="Proba Pro Lt" w:cs="Arial"/>
                <w:color w:val="000000"/>
                <w:sz w:val="20"/>
                <w:szCs w:val="20"/>
              </w:rPr>
            </w:pPr>
          </w:p>
        </w:tc>
        <w:sdt>
          <w:sdtPr>
            <w:id w:val="590516397"/>
            <w:placeholder>
              <w:docPart w:val="DF86B0FC08304C0E8BD9882F378B7DBC"/>
            </w:placeholder>
          </w:sdtPr>
          <w:sdtEndPr/>
          <w:sdtContent>
            <w:tc>
              <w:tcPr>
                <w:tcW w:w="3744" w:type="pct"/>
                <w:gridSpan w:val="13"/>
                <w:tcBorders>
                  <w:right w:val="single" w:sz="12" w:space="0" w:color="auto"/>
                </w:tcBorders>
                <w:vAlign w:val="center"/>
              </w:tcPr>
              <w:p w14:paraId="205AC2A3"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Pregled reaktorskog inženjestva</w:t>
                </w:r>
              </w:p>
              <w:p w14:paraId="54E99F7C"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Osnovni pojmovi: stehiometrijski odnosi u reakcijama, doseg, bilance tvari i enegrije</w:t>
                </w:r>
              </w:p>
              <w:p w14:paraId="219841B3"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Idealni šaržni reaktor</w:t>
                </w:r>
              </w:p>
              <w:p w14:paraId="691D27D9"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Protočni kotlasti reaktor (PKR)</w:t>
                </w:r>
              </w:p>
              <w:p w14:paraId="1E8E9609"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PKR – bezdimenzijska analiza i stacionarna stanja</w:t>
                </w:r>
              </w:p>
              <w:p w14:paraId="5F1EA7D1"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Idealni cijevni reaktor ICR s čepolikim strujanjem</w:t>
                </w:r>
              </w:p>
              <w:p w14:paraId="3618E0E2"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Bilance za idealni protočni biokemijski reaktor (kemostat)</w:t>
                </w:r>
              </w:p>
              <w:p w14:paraId="7377FD6A"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Bezdimenzijska analiza i stacionarna stanja izotermni ICR</w:t>
                </w:r>
              </w:p>
              <w:p w14:paraId="5D41B801"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Neizotermini protočni kotlasti i cijevni reaktor</w:t>
                </w:r>
              </w:p>
              <w:p w14:paraId="3D3CD8CD"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Disperzija u cijevnom reaktoru</w:t>
                </w:r>
              </w:p>
              <w:p w14:paraId="62561387"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Neizotermni cijevni reaktor s disperzijom; Bezdimenzijska analiza i stacionarna stanja</w:t>
                </w:r>
              </w:p>
              <w:p w14:paraId="1B3800D4"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Bezdimenzijska analiza i stacionarna stanja neidealni reaktori</w:t>
                </w:r>
              </w:p>
              <w:p w14:paraId="4E84963D"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Višestrukost stacionarnih stanja i dinamičke pojave u reaktorima. Vrijeme miješanja i raspodjela vremena zadržavanja u neidealnim reaktorima</w:t>
                </w:r>
              </w:p>
              <w:p w14:paraId="4F84781A"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Višefazni reaktori, Reaktori s biofilmom</w:t>
                </w:r>
              </w:p>
              <w:p w14:paraId="28006466"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Bilance za više fazni reaktor</w:t>
                </w:r>
              </w:p>
              <w:p w14:paraId="3218668F"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Bilance tvari na osnovi modela ljuske u poroznom nosiocu.</w:t>
                </w:r>
              </w:p>
              <w:p w14:paraId="6D235D0E"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Bezdimenzijska analiza i stacionarna stanja: novi reaktori (mikro i nano reaktori)</w:t>
                </w:r>
              </w:p>
              <w:p w14:paraId="00B5CB84"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Analiza strujanja u mikroreaktorskom sustavu</w:t>
                </w:r>
              </w:p>
              <w:p w14:paraId="594D29F2"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Intenzifikacija procesa i novi reaktori</w:t>
                </w:r>
              </w:p>
              <w:p w14:paraId="004EFC17"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Upravljanje i optimiranje reaktorskih sustava</w:t>
                </w:r>
              </w:p>
            </w:tc>
          </w:sdtContent>
        </w:sdt>
      </w:tr>
      <w:tr w:rsidR="003603F2" w:rsidRPr="008176A5" w14:paraId="2F185D2D" w14:textId="77777777" w:rsidTr="0036541A">
        <w:trPr>
          <w:trHeight w:val="349"/>
        </w:trPr>
        <w:tc>
          <w:tcPr>
            <w:tcW w:w="1256" w:type="pct"/>
            <w:vMerge w:val="restart"/>
            <w:tcBorders>
              <w:left w:val="single" w:sz="12" w:space="0" w:color="auto"/>
            </w:tcBorders>
            <w:shd w:val="clear" w:color="auto" w:fill="00A0DC"/>
            <w:vAlign w:val="center"/>
          </w:tcPr>
          <w:p w14:paraId="67222F5A" w14:textId="10E71DAB"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57F870F"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1885562"/>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286D0B7D"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233522"/>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7A5E875C"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9986740"/>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177BC32B"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9596802"/>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01FB0E15"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7416144"/>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1757FDB8" w14:textId="77777777" w:rsidR="003603F2" w:rsidRPr="008176A5" w:rsidRDefault="00DB7BE2"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8276304"/>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25AD3744"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5722043"/>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012DF7C2"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5073426"/>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5B868EF6"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0590809"/>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54276A21"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8674121"/>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071F5579" w14:textId="77777777" w:rsidR="003603F2" w:rsidRPr="008176A5" w:rsidRDefault="00DB7BE2"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867678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700046780"/>
                <w:placeholder>
                  <w:docPart w:val="8FE433328FA747F2B98BFB9CE6062A57"/>
                </w:placeholder>
                <w:showingPlcHdr/>
              </w:sdtPr>
              <w:sdtEnd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81EC27F" w14:textId="67D7BF01"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5EC4E1F4"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54BB556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1C8F46A"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05555ABB"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579135044"/>
            <w:placeholder>
              <w:docPart w:val="04A0F645D53942D29B6F2F39A6C273C5"/>
            </w:placeholder>
            <w:showingPlcHdr/>
          </w:sdtPr>
          <w:sdtEndPr/>
          <w:sdtContent>
            <w:tc>
              <w:tcPr>
                <w:tcW w:w="1247" w:type="pct"/>
                <w:gridSpan w:val="5"/>
                <w:tcBorders>
                  <w:right w:val="single" w:sz="12" w:space="0" w:color="auto"/>
                </w:tcBorders>
              </w:tcPr>
              <w:p w14:paraId="368671B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1F5A2DEA" w14:textId="77777777" w:rsidTr="00F27716">
        <w:trPr>
          <w:trHeight w:val="397"/>
        </w:trPr>
        <w:tc>
          <w:tcPr>
            <w:tcW w:w="1256" w:type="pct"/>
            <w:vMerge w:val="restart"/>
            <w:tcBorders>
              <w:top w:val="single" w:sz="12" w:space="0" w:color="auto"/>
              <w:left w:val="single" w:sz="12" w:space="0" w:color="auto"/>
            </w:tcBorders>
            <w:shd w:val="clear" w:color="auto" w:fill="00A0DC"/>
            <w:vAlign w:val="center"/>
          </w:tcPr>
          <w:p w14:paraId="421D262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34CADA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61254673"/>
              <w:placeholder>
                <w:docPart w:val="8753A9F8662548198A02F53DEA3E5CAC"/>
              </w:placeholder>
            </w:sdtPr>
            <w:sdtEndPr/>
            <w:sdtContent>
              <w:p w14:paraId="5FAFE96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08203787"/>
              <w:placeholder>
                <w:docPart w:val="C4958F4190104F35ACD07E7D0DE71131"/>
              </w:placeholder>
              <w:showingPlcHdr/>
            </w:sdtPr>
            <w:sdtEndPr/>
            <w:sdtContent>
              <w:p w14:paraId="7A9A756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297C25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9777625"/>
              <w:placeholder>
                <w:docPart w:val="723058ABB33D4017866B6CCB234B5FAC"/>
              </w:placeholder>
              <w:showingPlcHdr/>
            </w:sdtPr>
            <w:sdtEndPr/>
            <w:sdtContent>
              <w:p w14:paraId="63078B99"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9339844"/>
              <w:placeholder>
                <w:docPart w:val="BB408EF9E9F04BC0802304B7F0A75BB9"/>
              </w:placeholder>
            </w:sdtPr>
            <w:sdtEndPr/>
            <w:sdtContent>
              <w:p w14:paraId="3383606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216E208"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2261943"/>
              <w:placeholder>
                <w:docPart w:val="81485994F6FD4DEE9A8C5FEF4557C5D1"/>
              </w:placeholder>
            </w:sdtPr>
            <w:sdtEndPr/>
            <w:sdtContent>
              <w:p w14:paraId="52EA1BBB"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8968369"/>
              <w:placeholder>
                <w:docPart w:val="C1B868A11D3949C98E9D9AB4084DED8D"/>
              </w:placeholder>
              <w:showingPlcHdr/>
            </w:sdtPr>
            <w:sdtEndPr/>
            <w:sdtContent>
              <w:p w14:paraId="7A36B211"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5C335F88" w14:textId="77777777" w:rsidTr="00F27716">
        <w:trPr>
          <w:trHeight w:val="397"/>
        </w:trPr>
        <w:tc>
          <w:tcPr>
            <w:tcW w:w="1256" w:type="pct"/>
            <w:vMerge/>
            <w:tcBorders>
              <w:left w:val="single" w:sz="12" w:space="0" w:color="auto"/>
            </w:tcBorders>
            <w:shd w:val="clear" w:color="auto" w:fill="00A0DC"/>
            <w:vAlign w:val="center"/>
          </w:tcPr>
          <w:p w14:paraId="61A027AC"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1EDE2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47566442"/>
              <w:placeholder>
                <w:docPart w:val="63AA0ADE80A448EEBD7001A87F09023B"/>
              </w:placeholder>
              <w:showingPlcHdr/>
            </w:sdtPr>
            <w:sdtEndPr/>
            <w:sdtContent>
              <w:p w14:paraId="333C805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45489477"/>
              <w:placeholder>
                <w:docPart w:val="CD6273A0378F4E63894AB9C0CB5AB44F"/>
              </w:placeholder>
            </w:sdtPr>
            <w:sdtEndPr/>
            <w:sdtContent>
              <w:p w14:paraId="33154A99"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52DBAF1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92057598"/>
              <w:placeholder>
                <w:docPart w:val="1D0A16C5AFA14B8D85CC18B0D0AA3559"/>
              </w:placeholder>
              <w:showingPlcHdr/>
            </w:sdtPr>
            <w:sdtEndPr/>
            <w:sdtContent>
              <w:p w14:paraId="50D9DC14"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77373033"/>
              <w:placeholder>
                <w:docPart w:val="BEAD6DA817CF4D04A0CC210C4DAE01FE"/>
              </w:placeholder>
            </w:sdtPr>
            <w:sdtEndPr/>
            <w:sdtContent>
              <w:p w14:paraId="50DCBE5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7FBA1F" w14:textId="77777777" w:rsidR="003603F2" w:rsidRPr="008176A5" w:rsidRDefault="00DB7BE2"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0990677"/>
                <w:placeholder>
                  <w:docPart w:val="44DCA5EB7E3747D98E8F52150DB79AC5"/>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5319211"/>
              <w:placeholder>
                <w:docPart w:val="858F3E49C5534322BF9B2BA321CC3901"/>
              </w:placeholder>
              <w:showingPlcHdr/>
            </w:sdtPr>
            <w:sdtEndPr/>
            <w:sdtContent>
              <w:p w14:paraId="221403EA"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1438467"/>
              <w:placeholder>
                <w:docPart w:val="20B5278A27AB4374A0257401F2F66BCC"/>
              </w:placeholder>
              <w:showingPlcHdr/>
            </w:sdtPr>
            <w:sdtEndPr/>
            <w:sdtContent>
              <w:p w14:paraId="74E6FAE0"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35C3B58F" w14:textId="77777777" w:rsidTr="00F27716">
        <w:trPr>
          <w:trHeight w:val="397"/>
        </w:trPr>
        <w:tc>
          <w:tcPr>
            <w:tcW w:w="1256" w:type="pct"/>
            <w:vMerge/>
            <w:tcBorders>
              <w:left w:val="single" w:sz="12" w:space="0" w:color="auto"/>
            </w:tcBorders>
            <w:shd w:val="clear" w:color="auto" w:fill="00A0DC"/>
            <w:vAlign w:val="center"/>
          </w:tcPr>
          <w:p w14:paraId="39E4BD7F"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4689D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1085142"/>
              <w:placeholder>
                <w:docPart w:val="CD504326979F4FEE999E9A4118C0C9FD"/>
              </w:placeholder>
              <w:showingPlcHdr/>
            </w:sdtPr>
            <w:sdtEndPr/>
            <w:sdtContent>
              <w:p w14:paraId="08234C70"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7724470"/>
              <w:placeholder>
                <w:docPart w:val="51FC0E0057F9410099DFD07760C16102"/>
              </w:placeholder>
            </w:sdtPr>
            <w:sdtEndPr/>
            <w:sdtContent>
              <w:p w14:paraId="4D3808C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9B68F7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9507077"/>
              <w:placeholder>
                <w:docPart w:val="11A3CD1844A34BAA85051360EA15B54B"/>
              </w:placeholder>
              <w:showingPlcHdr/>
            </w:sdtPr>
            <w:sdtEndPr/>
            <w:sdtContent>
              <w:p w14:paraId="6BA9BC43"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8342062"/>
              <w:placeholder>
                <w:docPart w:val="C88E5D4FA80F4534B2FB86355B31B33F"/>
              </w:placeholder>
            </w:sdtPr>
            <w:sdtEndPr/>
            <w:sdtContent>
              <w:p w14:paraId="69A84AD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84C786A" w14:textId="77777777" w:rsidR="003603F2" w:rsidRPr="008176A5" w:rsidRDefault="00DB7BE2"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65938403"/>
                <w:placeholder>
                  <w:docPart w:val="0B458D7BE81B4FC38E0AAA8A331486C9"/>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26385353"/>
              <w:placeholder>
                <w:docPart w:val="9A68F8C240BB416EBB1ABFBCD1BA54EB"/>
              </w:placeholder>
              <w:showingPlcHdr/>
            </w:sdtPr>
            <w:sdtEndPr/>
            <w:sdtContent>
              <w:p w14:paraId="28B477F1"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18343782"/>
              <w:placeholder>
                <w:docPart w:val="ACBEFB0BFAD646C2B81ECBE14B2961A3"/>
              </w:placeholder>
              <w:showingPlcHdr/>
            </w:sdtPr>
            <w:sdtEndPr/>
            <w:sdtContent>
              <w:p w14:paraId="2E6A0EBA"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30E59900" w14:textId="77777777" w:rsidTr="00F27716">
        <w:trPr>
          <w:trHeight w:val="397"/>
        </w:trPr>
        <w:tc>
          <w:tcPr>
            <w:tcW w:w="1256" w:type="pct"/>
            <w:vMerge/>
            <w:tcBorders>
              <w:left w:val="single" w:sz="12" w:space="0" w:color="auto"/>
            </w:tcBorders>
            <w:shd w:val="clear" w:color="auto" w:fill="00A0DC"/>
            <w:vAlign w:val="center"/>
          </w:tcPr>
          <w:p w14:paraId="30190D6F"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25370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80526"/>
              <w:placeholder>
                <w:docPart w:val="ADA07D099F794426AC3C95778057266C"/>
              </w:placeholder>
              <w:showingPlcHdr/>
            </w:sdtPr>
            <w:sdtEndPr/>
            <w:sdtContent>
              <w:p w14:paraId="4ABD3AB2"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13334092"/>
              <w:placeholder>
                <w:docPart w:val="172788658ECA41569628E7647C75AABF"/>
              </w:placeholder>
            </w:sdtPr>
            <w:sdtEndPr/>
            <w:sdtContent>
              <w:p w14:paraId="5881A41E"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081EA7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75129858"/>
              <w:placeholder>
                <w:docPart w:val="83F3A1A9372C449D9962EA817E5D706B"/>
              </w:placeholder>
              <w:showingPlcHdr/>
            </w:sdtPr>
            <w:sdtEndPr/>
            <w:sdtContent>
              <w:p w14:paraId="130DA437"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03362656"/>
              <w:placeholder>
                <w:docPart w:val="96FD97E7AC90433B8C89439BEF9542ED"/>
              </w:placeholder>
            </w:sdtPr>
            <w:sdtEndPr/>
            <w:sdtContent>
              <w:p w14:paraId="0D618D8E"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8028B5" w14:textId="77777777" w:rsidR="003603F2" w:rsidRPr="008176A5" w:rsidRDefault="00DB7BE2"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69254774"/>
                <w:placeholder>
                  <w:docPart w:val="C9362D536EFA4D6BAFA69974C8625B53"/>
                </w:placeholder>
                <w:showingPlcHdr/>
              </w:sdtPr>
              <w:sdtEnd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951614"/>
              <w:placeholder>
                <w:docPart w:val="11403A4DF2A7402993E3CE0615106C7F"/>
              </w:placeholder>
              <w:showingPlcHdr/>
            </w:sdtPr>
            <w:sdtEndPr/>
            <w:sdtContent>
              <w:p w14:paraId="39A69F1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34943237"/>
              <w:placeholder>
                <w:docPart w:val="E079BA3DBA304CF3B14C0BD769E377C5"/>
              </w:placeholder>
              <w:showingPlcHdr/>
            </w:sdtPr>
            <w:sdtEndPr/>
            <w:sdtContent>
              <w:p w14:paraId="4831931D"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4864962E" w14:textId="77777777" w:rsidTr="00F27716">
        <w:trPr>
          <w:trHeight w:val="397"/>
        </w:trPr>
        <w:tc>
          <w:tcPr>
            <w:tcW w:w="1256" w:type="pct"/>
            <w:vMerge/>
            <w:tcBorders>
              <w:left w:val="single" w:sz="12" w:space="0" w:color="auto"/>
              <w:bottom w:val="single" w:sz="12" w:space="0" w:color="auto"/>
            </w:tcBorders>
            <w:shd w:val="clear" w:color="auto" w:fill="00A0DC"/>
            <w:vAlign w:val="center"/>
          </w:tcPr>
          <w:p w14:paraId="732B6A31"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395C7C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419125"/>
              <w:placeholder>
                <w:docPart w:val="E4317640B88545FFB03177BDFF2ABAF2"/>
              </w:placeholder>
              <w:showingPlcHdr/>
            </w:sdtPr>
            <w:sdtEndPr/>
            <w:sdtContent>
              <w:p w14:paraId="041EA977"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8799316"/>
            </w:sdtPr>
            <w:sdtEndPr/>
            <w:sdtContent>
              <w:p w14:paraId="2757F13B"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3CE245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6059987"/>
            </w:sdtPr>
            <w:sdtEndPr/>
            <w:sdtContent>
              <w:p w14:paraId="465541D9"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3843048"/>
              <w:showingPlcHdr/>
            </w:sdtPr>
            <w:sdtEndPr/>
            <w:sdtContent>
              <w:p w14:paraId="4FCC01AA"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68BCC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7999249"/>
            </w:sdtPr>
            <w:sdtEndPr/>
            <w:sdtContent>
              <w:p w14:paraId="2D203A2D"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3603F2" w:rsidRPr="008176A5" w14:paraId="0A23AB2F" w14:textId="77777777" w:rsidTr="00F27716">
        <w:trPr>
          <w:trHeight w:val="397"/>
        </w:trPr>
        <w:tc>
          <w:tcPr>
            <w:tcW w:w="1256" w:type="pct"/>
            <w:tcBorders>
              <w:left w:val="single" w:sz="12" w:space="0" w:color="auto"/>
              <w:bottom w:val="single" w:sz="12" w:space="0" w:color="auto"/>
            </w:tcBorders>
            <w:shd w:val="clear" w:color="auto" w:fill="00A0DC"/>
            <w:vAlign w:val="center"/>
          </w:tcPr>
          <w:p w14:paraId="55E247A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89154851"/>
            </w:sdtPr>
            <w:sdtEndPr/>
            <w:sdtContent>
              <w:p w14:paraId="64E32BC1" w14:textId="047775F8"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Vrednovanje ishoda učenja provodi se kroz dva parcijalna pismena ispita (40 +</w:t>
                </w:r>
                <w:r w:rsidR="00F27716">
                  <w:rPr>
                    <w:rFonts w:ascii="Proba Pro Lt" w:hAnsi="Proba Pro Lt" w:cs="Arial"/>
                    <w:color w:val="000000"/>
                    <w:sz w:val="20"/>
                    <w:szCs w:val="20"/>
                  </w:rPr>
                  <w:t xml:space="preserve"> </w:t>
                </w:r>
                <w:r w:rsidRPr="008176A5">
                  <w:rPr>
                    <w:rFonts w:ascii="Proba Pro Lt" w:hAnsi="Proba Pro Lt" w:cs="Arial"/>
                    <w:color w:val="000000"/>
                    <w:sz w:val="20"/>
                    <w:szCs w:val="20"/>
                  </w:rPr>
                  <w:t>40 bodova) i usmenim ispitom.  Studenti na svakom djelomičnom ispitu rješavaju 3 zadatka u sklopu kojih je i poznavanje teorijskih osnova iz zadanog područja te imaju po 4 pod pitanja od kojih svaki nosi određeni broj bodova (od 2 – 8). Maksimalan broj bodova na pojedinom djelomičnom ispitu iznosi 40. Vježbe na kojima studenti stječu iskustvo u radu s rješavanjem bilanci za reaktorske sustave i načinima na koje mogu odabrati matematičke metode za rješavanje vrednuju se s maksimalno 20 bodova koji idu u izračun ukupne ocjene (40+40+20=100 bodova). Ocjena se ostvaruje prema postotku bodova.</w:t>
                </w:r>
              </w:p>
              <w:p w14:paraId="7A1268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0 - 59 % bodova - nedovoljan (1) </w:t>
                </w:r>
              </w:p>
              <w:p w14:paraId="2F3BF05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60 - 69 % bodova - dovoljan (2)</w:t>
                </w:r>
              </w:p>
              <w:p w14:paraId="2980FB6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70 - 79 % bodova - dobar (3)</w:t>
                </w:r>
              </w:p>
              <w:p w14:paraId="543A3DB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80 - 89 % bodova - vrlo dobar (4)</w:t>
                </w:r>
              </w:p>
              <w:p w14:paraId="595D98E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90 - 100 % bodova - izvrstan (5)</w:t>
                </w:r>
              </w:p>
              <w:p w14:paraId="76BEA097" w14:textId="77777777"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Uvjet za pristupanje usmenom ispitu je ostvarena pozitivna ocjena  prema bodovima.  Na usmenom ispitu studenti dobivaju po jedno opisno pitanje iz svakog od dva dijela gradiva (ukupno 2 pitanja) na koje su dužni odgovarati nakon 10 minuta pismene pripreme. Usmenim ispitom student potvrđuje dobivenu ocjenu,  odnosno po procjeni nastavnika iz razgovora sa studentom i razumjevanja gradiva može istu i povećati. </w:t>
                </w:r>
              </w:p>
            </w:sdtContent>
          </w:sdt>
        </w:tc>
      </w:tr>
      <w:tr w:rsidR="003603F2" w:rsidRPr="008176A5" w14:paraId="4F689D66" w14:textId="77777777" w:rsidTr="00F27716">
        <w:tc>
          <w:tcPr>
            <w:tcW w:w="1256" w:type="pct"/>
            <w:tcBorders>
              <w:left w:val="single" w:sz="12" w:space="0" w:color="auto"/>
              <w:bottom w:val="single" w:sz="12" w:space="0" w:color="auto"/>
            </w:tcBorders>
            <w:shd w:val="clear" w:color="auto" w:fill="00A0DC"/>
            <w:vAlign w:val="center"/>
          </w:tcPr>
          <w:p w14:paraId="156AD3F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E524C73"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1628154631"/>
            </w:sdtPr>
            <w:sdtEndPr/>
            <w:sdtContent>
              <w:p w14:paraId="099587FB" w14:textId="77777777" w:rsidR="002C3F20" w:rsidRDefault="002C3F20" w:rsidP="006673BE">
                <w:pPr>
                  <w:pStyle w:val="ListParagraph"/>
                  <w:numPr>
                    <w:ilvl w:val="0"/>
                    <w:numId w:val="34"/>
                  </w:numPr>
                  <w:tabs>
                    <w:tab w:val="left" w:pos="2820"/>
                  </w:tabs>
                  <w:spacing w:after="0" w:line="240" w:lineRule="auto"/>
                  <w:rPr>
                    <w:rFonts w:ascii="Proba Pro Lt" w:hAnsi="Proba Pro Lt" w:cs="Arial"/>
                    <w:color w:val="000000"/>
                    <w:sz w:val="20"/>
                    <w:szCs w:val="20"/>
                  </w:rPr>
                </w:pPr>
                <w:r>
                  <w:t>i</w:t>
                </w:r>
                <w:r w:rsidR="003603F2" w:rsidRPr="002C3F20">
                  <w:rPr>
                    <w:rFonts w:ascii="Proba Pro Lt" w:hAnsi="Proba Pro Lt" w:cs="Arial"/>
                    <w:color w:val="000000"/>
                    <w:sz w:val="20"/>
                    <w:szCs w:val="20"/>
                  </w:rPr>
                  <w:t xml:space="preserve">mati uredno izvršene obveze što uključuje redovito pohađanje nastave (predavanja, seminara i vježbi) te predana i potpisana sva izvješća s vježbi,  </w:t>
                </w:r>
              </w:p>
              <w:p w14:paraId="15FAEF9E" w14:textId="77777777" w:rsid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ostvareno min 60 % bodova na pojedinom parcijalnom ispitu i </w:t>
                </w:r>
              </w:p>
              <w:p w14:paraId="764BA793" w14:textId="488E4BB3" w:rsidR="003603F2" w:rsidRP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usemenim odgovaranjem i razgovorom s nastavnikom obraniti ili povećati ocjenu dobivenu prema ostvarenim bodovima na pismenom ispitu i na vježbama.</w:t>
                </w:r>
              </w:p>
            </w:sdtContent>
          </w:sdt>
        </w:tc>
      </w:tr>
      <w:tr w:rsidR="003603F2" w:rsidRPr="008176A5" w14:paraId="584DFFC3" w14:textId="77777777" w:rsidTr="0036541A">
        <w:tc>
          <w:tcPr>
            <w:tcW w:w="1256" w:type="pct"/>
            <w:vMerge w:val="restart"/>
            <w:tcBorders>
              <w:top w:val="single" w:sz="12" w:space="0" w:color="auto"/>
              <w:left w:val="single" w:sz="12" w:space="0" w:color="auto"/>
            </w:tcBorders>
            <w:shd w:val="clear" w:color="auto" w:fill="00A0DC"/>
            <w:vAlign w:val="center"/>
          </w:tcPr>
          <w:p w14:paraId="7B6B3A94"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5BB32884"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26276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9C2268E"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7FE6D7D6" w14:textId="77777777" w:rsidTr="0036541A">
        <w:trPr>
          <w:trHeight w:val="75"/>
        </w:trPr>
        <w:tc>
          <w:tcPr>
            <w:tcW w:w="1256" w:type="pct"/>
            <w:vMerge/>
            <w:tcBorders>
              <w:left w:val="single" w:sz="12" w:space="0" w:color="auto"/>
            </w:tcBorders>
            <w:shd w:val="clear" w:color="auto" w:fill="00A0DC"/>
            <w:vAlign w:val="center"/>
          </w:tcPr>
          <w:p w14:paraId="4359B51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468794437"/>
            </w:sdtPr>
            <w:sdtEndPr/>
            <w:sdtContent>
              <w:p w14:paraId="6384A6EA" w14:textId="77777777" w:rsidR="003603F2" w:rsidRPr="008176A5"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Mirjana Čurlin Reaktorsko inženjerstvo  podloge za predavanja, recenzirani materijal, 2015 PBF</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1306651"/>
            </w:sdtPr>
            <w:sdtEndPr/>
            <w:sdtContent>
              <w:p w14:paraId="7304595D" w14:textId="07BEE888"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5625423"/>
            </w:sdtPr>
            <w:sdtEndPr/>
            <w:sdtContent>
              <w:p w14:paraId="08E53661" w14:textId="4E045D29"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5C63E8CD"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sustav Merlin i web stanica fakulteta</w:t>
                </w:r>
              </w:p>
            </w:sdtContent>
          </w:sdt>
        </w:tc>
      </w:tr>
      <w:tr w:rsidR="003603F2" w:rsidRPr="008176A5" w14:paraId="2EE4816F" w14:textId="77777777" w:rsidTr="0036541A">
        <w:trPr>
          <w:trHeight w:val="75"/>
        </w:trPr>
        <w:tc>
          <w:tcPr>
            <w:tcW w:w="1256" w:type="pct"/>
            <w:vMerge/>
            <w:tcBorders>
              <w:left w:val="single" w:sz="12" w:space="0" w:color="auto"/>
            </w:tcBorders>
            <w:shd w:val="clear" w:color="auto" w:fill="00A0DC"/>
            <w:vAlign w:val="center"/>
          </w:tcPr>
          <w:p w14:paraId="55F32500"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97661916"/>
            </w:sdtPr>
            <w:sdtEndPr/>
            <w:sdtContent>
              <w:p w14:paraId="6BDF5F5E" w14:textId="77777777" w:rsidR="003603F2" w:rsidRPr="008176A5"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Osobne bilješke studenata vođene tijekom predavanja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1096342"/>
            </w:sdtPr>
            <w:sdtEndPr/>
            <w:sdtContent>
              <w:p w14:paraId="735A8857" w14:textId="421164D7"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47462792"/>
            </w:sdtPr>
            <w:sdtEndPr/>
            <w:sdtContent>
              <w:p w14:paraId="732D60B9" w14:textId="622998E2"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3603F2" w:rsidRPr="008176A5" w14:paraId="1CD24C86" w14:textId="77777777" w:rsidTr="0036541A">
        <w:trPr>
          <w:trHeight w:val="75"/>
        </w:trPr>
        <w:tc>
          <w:tcPr>
            <w:tcW w:w="1256" w:type="pct"/>
            <w:vMerge/>
            <w:tcBorders>
              <w:left w:val="single" w:sz="12" w:space="0" w:color="auto"/>
            </w:tcBorders>
            <w:shd w:val="clear" w:color="auto" w:fill="00A0DC"/>
            <w:vAlign w:val="center"/>
          </w:tcPr>
          <w:p w14:paraId="0F464C47"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41907"/>
            </w:sdtPr>
            <w:sdtEndPr/>
            <w:sdtContent>
              <w:p w14:paraId="16E9082D" w14:textId="77777777" w:rsidR="003603F2" w:rsidRPr="008176A5"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 Levenspiel, " Chemical Reaction Engineering", John Wiley, New York (1984) (poglavlja koja su povezana s nastavnim sadržajem koji se obrađuje na predavanjima, seminarima i vježbama)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2323678"/>
            </w:sdtPr>
            <w:sdtEndPr/>
            <w:sdtContent>
              <w:p w14:paraId="04EB6BA9" w14:textId="7CD393D9"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9356599"/>
            </w:sdtPr>
            <w:sdtEndPr/>
            <w:sdtContent>
              <w:p w14:paraId="568DE68B" w14:textId="696E742C"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u Kabinetu za osnove inženjerstva</w:t>
                </w:r>
              </w:p>
            </w:sdtContent>
          </w:sdt>
        </w:tc>
      </w:tr>
      <w:tr w:rsidR="003603F2" w:rsidRPr="008176A5" w14:paraId="255CB361" w14:textId="77777777" w:rsidTr="00F27716">
        <w:tc>
          <w:tcPr>
            <w:tcW w:w="1256" w:type="pct"/>
            <w:tcBorders>
              <w:top w:val="single" w:sz="12" w:space="0" w:color="auto"/>
              <w:left w:val="single" w:sz="12" w:space="0" w:color="auto"/>
            </w:tcBorders>
            <w:shd w:val="clear" w:color="auto" w:fill="00A0DC"/>
            <w:vAlign w:val="center"/>
          </w:tcPr>
          <w:p w14:paraId="1E03569A"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246182876"/>
          </w:sdtPr>
          <w:sdtEndPr/>
          <w:sdtContent>
            <w:tc>
              <w:tcPr>
                <w:tcW w:w="3744" w:type="pct"/>
                <w:gridSpan w:val="13"/>
                <w:tcBorders>
                  <w:top w:val="single" w:sz="12" w:space="0" w:color="auto"/>
                  <w:right w:val="single" w:sz="12" w:space="0" w:color="auto"/>
                </w:tcBorders>
              </w:tcPr>
              <w:p w14:paraId="011E0BCB" w14:textId="77777777" w:rsidR="003603F2" w:rsidRPr="00F27716" w:rsidRDefault="003603F2" w:rsidP="006673BE">
                <w:pPr>
                  <w:pStyle w:val="ListParagraph"/>
                  <w:numPr>
                    <w:ilvl w:val="0"/>
                    <w:numId w:val="34"/>
                  </w:numPr>
                  <w:tabs>
                    <w:tab w:val="left" w:pos="2820"/>
                  </w:tabs>
                  <w:spacing w:after="0" w:line="240" w:lineRule="auto"/>
                  <w:ind w:left="375"/>
                  <w:rPr>
                    <w:rFonts w:ascii="Proba Pro Lt" w:hAnsi="Proba Pro Lt" w:cs="Arial"/>
                    <w:sz w:val="20"/>
                    <w:szCs w:val="20"/>
                  </w:rPr>
                </w:pPr>
                <w:r w:rsidRPr="00F27716">
                  <w:rPr>
                    <w:rFonts w:ascii="Proba Pro Lt" w:hAnsi="Proba Pro Lt" w:cs="Arial"/>
                    <w:sz w:val="20"/>
                    <w:szCs w:val="20"/>
                  </w:rPr>
                  <w:t>Z. Gomzi "Reakcijsko inženjerstvo", HINUS, 2000.</w:t>
                </w:r>
              </w:p>
              <w:p w14:paraId="78B726E9" w14:textId="77777777" w:rsidR="003603F2" w:rsidRPr="00F27716" w:rsidRDefault="003603F2" w:rsidP="006673BE">
                <w:pPr>
                  <w:pStyle w:val="ListParagraph"/>
                  <w:numPr>
                    <w:ilvl w:val="0"/>
                    <w:numId w:val="34"/>
                  </w:numPr>
                  <w:tabs>
                    <w:tab w:val="left" w:pos="2820"/>
                  </w:tabs>
                  <w:spacing w:after="0" w:line="240" w:lineRule="auto"/>
                  <w:ind w:left="375"/>
                  <w:rPr>
                    <w:rFonts w:ascii="Proba Pro Lt" w:hAnsi="Proba Pro Lt" w:cs="Arial"/>
                    <w:sz w:val="20"/>
                    <w:szCs w:val="20"/>
                  </w:rPr>
                </w:pPr>
                <w:r w:rsidRPr="00F27716">
                  <w:rPr>
                    <w:rFonts w:ascii="Proba Pro Lt" w:hAnsi="Proba Pro Lt" w:cs="Arial"/>
                    <w:sz w:val="20"/>
                    <w:szCs w:val="20"/>
                  </w:rPr>
                  <w:t>H.S. Fogler " Elements of Chemical Reaction Engineering", Prentice Hall, Engelwood Clifs,</w:t>
                </w:r>
              </w:p>
            </w:tc>
          </w:sdtContent>
        </w:sdt>
      </w:tr>
      <w:tr w:rsidR="003603F2" w:rsidRPr="008176A5" w14:paraId="6DDA3459" w14:textId="77777777" w:rsidTr="00F27716">
        <w:tc>
          <w:tcPr>
            <w:tcW w:w="1256" w:type="pct"/>
            <w:tcBorders>
              <w:top w:val="single" w:sz="12" w:space="0" w:color="auto"/>
              <w:left w:val="single" w:sz="12" w:space="0" w:color="auto"/>
            </w:tcBorders>
            <w:shd w:val="clear" w:color="auto" w:fill="00A0DC"/>
            <w:vAlign w:val="center"/>
          </w:tcPr>
          <w:p w14:paraId="705A637B"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6A75E51"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63" w:history="1">
              <w:r w:rsidRPr="008176A5">
                <w:rPr>
                  <w:rStyle w:val="Hyperlink"/>
                  <w:rFonts w:ascii="Proba Pro Lt" w:hAnsi="Proba Pro Lt"/>
                  <w:i/>
                  <w:sz w:val="20"/>
                  <w:szCs w:val="20"/>
                </w:rPr>
                <w:t>http://www.pbf.unizg.hr/studiji/ispitni_rokovi</w:t>
              </w:r>
            </w:hyperlink>
          </w:p>
        </w:tc>
      </w:tr>
      <w:tr w:rsidR="003603F2" w:rsidRPr="008176A5" w14:paraId="41E81947" w14:textId="77777777" w:rsidTr="00F27716">
        <w:tc>
          <w:tcPr>
            <w:tcW w:w="1256" w:type="pct"/>
            <w:tcBorders>
              <w:left w:val="single" w:sz="12" w:space="0" w:color="auto"/>
              <w:bottom w:val="single" w:sz="12" w:space="0" w:color="auto"/>
            </w:tcBorders>
            <w:shd w:val="clear" w:color="auto" w:fill="00A0DC"/>
            <w:vAlign w:val="center"/>
          </w:tcPr>
          <w:p w14:paraId="7C95C07B" w14:textId="45146120"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370872128"/>
          </w:sdtPr>
          <w:sdtEndPr/>
          <w:sdtContent>
            <w:tc>
              <w:tcPr>
                <w:tcW w:w="3744" w:type="pct"/>
                <w:gridSpan w:val="13"/>
                <w:tcBorders>
                  <w:bottom w:val="single" w:sz="12" w:space="0" w:color="auto"/>
                  <w:right w:val="single" w:sz="12" w:space="0" w:color="auto"/>
                </w:tcBorders>
              </w:tcPr>
              <w:p w14:paraId="180639E7" w14:textId="0B2BBA5A"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001E81C7" w14:textId="37956F92" w:rsidR="003603F2" w:rsidRPr="008176A5" w:rsidRDefault="003603F2" w:rsidP="008176A5">
      <w:pPr>
        <w:spacing w:after="0" w:line="240" w:lineRule="auto"/>
        <w:rPr>
          <w:rFonts w:ascii="Proba Pro Lt" w:hAnsi="Proba Pro Lt"/>
          <w:sz w:val="20"/>
          <w:szCs w:val="20"/>
        </w:rPr>
      </w:pPr>
    </w:p>
    <w:p w14:paraId="251236AC" w14:textId="482FB619"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8E680B" w:rsidRPr="008176A5" w14:paraId="4E0C883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9541DC"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33908FB9" w14:textId="77777777" w:rsidTr="0036541A">
        <w:tc>
          <w:tcPr>
            <w:tcW w:w="1256" w:type="pct"/>
            <w:tcBorders>
              <w:top w:val="single" w:sz="12" w:space="0" w:color="auto"/>
              <w:left w:val="single" w:sz="12" w:space="0" w:color="auto"/>
            </w:tcBorders>
            <w:shd w:val="clear" w:color="auto" w:fill="00A0DC"/>
            <w:vAlign w:val="center"/>
          </w:tcPr>
          <w:p w14:paraId="51D3548A"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84121140"/>
            <w:placeholder>
              <w:docPart w:val="9951BD8BD8DF4E8EAF66C18CC962C959"/>
            </w:placeholder>
          </w:sdtPr>
          <w:sdtEndPr/>
          <w:sdtContent>
            <w:tc>
              <w:tcPr>
                <w:tcW w:w="1523" w:type="pct"/>
                <w:gridSpan w:val="4"/>
                <w:tcBorders>
                  <w:top w:val="single" w:sz="12" w:space="0" w:color="auto"/>
                  <w:right w:val="single" w:sz="12" w:space="0" w:color="auto"/>
                </w:tcBorders>
                <w:vAlign w:val="center"/>
              </w:tcPr>
              <w:p w14:paraId="335F1DCE" w14:textId="77777777" w:rsidR="008E680B" w:rsidRPr="008176A5" w:rsidRDefault="00DB7BE2" w:rsidP="00A42271">
                <w:pPr>
                  <w:tabs>
                    <w:tab w:val="left" w:pos="2820"/>
                  </w:tabs>
                  <w:spacing w:after="0" w:line="240" w:lineRule="auto"/>
                  <w:rPr>
                    <w:rFonts w:ascii="Proba Pro Lt" w:hAnsi="Proba Pro Lt" w:cs="Arial"/>
                    <w:sz w:val="20"/>
                    <w:szCs w:val="20"/>
                  </w:rPr>
                </w:pPr>
                <w:hyperlink r:id="rId64" w:history="1">
                  <w:r w:rsidR="008E680B" w:rsidRPr="00F75173">
                    <w:rPr>
                      <w:rStyle w:val="Hyperlink"/>
                      <w:rFonts w:ascii="Proba Pro Lt" w:hAnsi="Proba Pro Lt" w:cs="Arial"/>
                      <w:b/>
                      <w:sz w:val="20"/>
                      <w:szCs w:val="20"/>
                    </w:rPr>
                    <w:t>Izv. prof. dr. sc. Mirjana Čurlin</w:t>
                  </w:r>
                </w:hyperlink>
              </w:p>
            </w:tc>
          </w:sdtContent>
        </w:sdt>
        <w:tc>
          <w:tcPr>
            <w:tcW w:w="1405" w:type="pct"/>
            <w:gridSpan w:val="5"/>
            <w:tcBorders>
              <w:top w:val="single" w:sz="12" w:space="0" w:color="auto"/>
              <w:right w:val="single" w:sz="12" w:space="0" w:color="auto"/>
            </w:tcBorders>
            <w:shd w:val="clear" w:color="auto" w:fill="00A0DC"/>
            <w:vAlign w:val="center"/>
          </w:tcPr>
          <w:p w14:paraId="6307425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3486831"/>
            <w:placeholder>
              <w:docPart w:val="7B3256C412E64C88B58E42A83A40534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8893A5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65DA080E" w14:textId="77777777" w:rsidTr="0036541A">
        <w:tc>
          <w:tcPr>
            <w:tcW w:w="1256" w:type="pct"/>
            <w:tcBorders>
              <w:top w:val="single" w:sz="12" w:space="0" w:color="auto"/>
              <w:left w:val="single" w:sz="12" w:space="0" w:color="auto"/>
            </w:tcBorders>
            <w:shd w:val="clear" w:color="auto" w:fill="00A0DC"/>
            <w:vAlign w:val="center"/>
          </w:tcPr>
          <w:p w14:paraId="4BE67DC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3" w:name="Modeliranje_biotehnoloških_procesa" w:displacedByCustomXml="next"/>
        <w:sdt>
          <w:sdtPr>
            <w:rPr>
              <w:rFonts w:ascii="Proba Pro Lt" w:hAnsi="Proba Pro Lt" w:cs="Arial"/>
              <w:sz w:val="20"/>
              <w:szCs w:val="20"/>
            </w:rPr>
            <w:id w:val="-1376856089"/>
            <w:placeholder>
              <w:docPart w:val="C1170764F0B14D62B476BC28613D5519"/>
            </w:placeholder>
          </w:sdtPr>
          <w:sdtEndPr/>
          <w:sdtContent>
            <w:tc>
              <w:tcPr>
                <w:tcW w:w="1523" w:type="pct"/>
                <w:gridSpan w:val="4"/>
                <w:tcBorders>
                  <w:top w:val="single" w:sz="12" w:space="0" w:color="auto"/>
                  <w:right w:val="single" w:sz="12" w:space="0" w:color="auto"/>
                </w:tcBorders>
                <w:vAlign w:val="center"/>
              </w:tcPr>
              <w:p w14:paraId="64751A41"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Modeliranje biotehnoloških procesa</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7B7D285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17500494"/>
            <w:placeholder>
              <w:docPart w:val="3FBAE2D613EA4912BB00C0ED5D03BAFE"/>
            </w:placeholder>
          </w:sdtPr>
          <w:sdtEndPr/>
          <w:sdtContent>
            <w:tc>
              <w:tcPr>
                <w:tcW w:w="817" w:type="pct"/>
                <w:gridSpan w:val="4"/>
                <w:tcBorders>
                  <w:top w:val="single" w:sz="12" w:space="0" w:color="auto"/>
                  <w:right w:val="single" w:sz="12" w:space="0" w:color="auto"/>
                </w:tcBorders>
                <w:vAlign w:val="center"/>
              </w:tcPr>
              <w:p w14:paraId="0B80C38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2B69FBF2" w14:textId="77777777" w:rsidTr="0036541A">
        <w:tc>
          <w:tcPr>
            <w:tcW w:w="1256" w:type="pct"/>
            <w:tcBorders>
              <w:left w:val="single" w:sz="12" w:space="0" w:color="auto"/>
              <w:bottom w:val="single" w:sz="12" w:space="0" w:color="auto"/>
            </w:tcBorders>
            <w:shd w:val="clear" w:color="auto" w:fill="00A0DC"/>
            <w:vAlign w:val="center"/>
          </w:tcPr>
          <w:p w14:paraId="7873DE2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385324010"/>
            <w:placeholder>
              <w:docPart w:val="3C875163725D43F99AC2DAD5EA49BED2"/>
            </w:placeholder>
          </w:sdtPr>
          <w:sdtEndPr/>
          <w:sdtContent>
            <w:tc>
              <w:tcPr>
                <w:tcW w:w="1523" w:type="pct"/>
                <w:gridSpan w:val="4"/>
                <w:tcBorders>
                  <w:bottom w:val="single" w:sz="12" w:space="0" w:color="auto"/>
                  <w:right w:val="single" w:sz="12" w:space="0" w:color="auto"/>
                </w:tcBorders>
                <w:vAlign w:val="center"/>
              </w:tcPr>
              <w:p w14:paraId="101E223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53228</w:t>
                </w:r>
              </w:p>
            </w:tc>
          </w:sdtContent>
        </w:sdt>
        <w:tc>
          <w:tcPr>
            <w:tcW w:w="1405" w:type="pct"/>
            <w:gridSpan w:val="5"/>
            <w:tcBorders>
              <w:bottom w:val="single" w:sz="12" w:space="0" w:color="auto"/>
              <w:right w:val="single" w:sz="12" w:space="0" w:color="auto"/>
            </w:tcBorders>
            <w:shd w:val="clear" w:color="auto" w:fill="00A0DC"/>
            <w:vAlign w:val="center"/>
          </w:tcPr>
          <w:p w14:paraId="6F13335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2057201855"/>
            <w:placeholder>
              <w:docPart w:val="5F6160B817874D4E8E08E02E0BE3A057"/>
            </w:placeholder>
          </w:sdtPr>
          <w:sdtEndPr/>
          <w:sdtContent>
            <w:tc>
              <w:tcPr>
                <w:tcW w:w="817" w:type="pct"/>
                <w:gridSpan w:val="4"/>
                <w:tcBorders>
                  <w:bottom w:val="single" w:sz="12" w:space="0" w:color="auto"/>
                  <w:right w:val="single" w:sz="12" w:space="0" w:color="auto"/>
                </w:tcBorders>
                <w:vAlign w:val="center"/>
              </w:tcPr>
              <w:p w14:paraId="4EA502D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5</w:t>
                </w:r>
                <w:r>
                  <w:rPr>
                    <w:rFonts w:ascii="Proba Pro Lt" w:hAnsi="Proba Pro Lt" w:cs="Arial"/>
                    <w:sz w:val="20"/>
                    <w:szCs w:val="20"/>
                  </w:rPr>
                  <w:t xml:space="preserve"> + 0</w:t>
                </w:r>
              </w:p>
            </w:tc>
          </w:sdtContent>
        </w:sdt>
      </w:tr>
      <w:tr w:rsidR="008E680B" w:rsidRPr="008176A5" w14:paraId="7896F7C3" w14:textId="77777777" w:rsidTr="0036541A">
        <w:tc>
          <w:tcPr>
            <w:tcW w:w="1256" w:type="pct"/>
            <w:tcBorders>
              <w:left w:val="single" w:sz="12" w:space="0" w:color="auto"/>
              <w:bottom w:val="single" w:sz="12" w:space="0" w:color="auto"/>
            </w:tcBorders>
            <w:shd w:val="clear" w:color="auto" w:fill="00A0DC"/>
            <w:vAlign w:val="center"/>
          </w:tcPr>
          <w:p w14:paraId="1BF33B9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74800033"/>
            <w:placeholder>
              <w:docPart w:val="3604D4FAF5A946379BEBCB49A3DB6DF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D42176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4B88947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708611094"/>
            <w:placeholder>
              <w:docPart w:val="F3B05CC068794F338AB4AAC5865F8B36"/>
            </w:placeholder>
          </w:sdtPr>
          <w:sdtEndPr/>
          <w:sdtContent>
            <w:tc>
              <w:tcPr>
                <w:tcW w:w="817" w:type="pct"/>
                <w:gridSpan w:val="4"/>
                <w:tcBorders>
                  <w:bottom w:val="single" w:sz="12" w:space="0" w:color="auto"/>
                  <w:right w:val="single" w:sz="12" w:space="0" w:color="auto"/>
                </w:tcBorders>
                <w:vAlign w:val="center"/>
              </w:tcPr>
              <w:p w14:paraId="51B3C4E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4493321C" w14:textId="77777777" w:rsidTr="0036541A">
        <w:tc>
          <w:tcPr>
            <w:tcW w:w="1256" w:type="pct"/>
            <w:tcBorders>
              <w:left w:val="single" w:sz="12" w:space="0" w:color="auto"/>
              <w:bottom w:val="single" w:sz="12" w:space="0" w:color="auto"/>
            </w:tcBorders>
            <w:shd w:val="clear" w:color="auto" w:fill="00A0DC"/>
            <w:vAlign w:val="center"/>
          </w:tcPr>
          <w:p w14:paraId="52ABE61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90789534"/>
            <w:placeholder>
              <w:docPart w:val="8B36C76255A449D08A1500865E358FF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7A773C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E1238B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C16BBFD"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12729461"/>
                <w:placeholder>
                  <w:docPart w:val="BDE3630B177C4C96BBE74006F88A76D7"/>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0F36CE40"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9237689"/>
                <w:placeholder>
                  <w:docPart w:val="22F1E0EA1ED141BDAF424FA96C96C74F"/>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7AB27B7E" w14:textId="77777777" w:rsidTr="0036541A">
        <w:tc>
          <w:tcPr>
            <w:tcW w:w="1256" w:type="pct"/>
            <w:tcBorders>
              <w:left w:val="single" w:sz="12" w:space="0" w:color="auto"/>
              <w:bottom w:val="single" w:sz="12" w:space="0" w:color="auto"/>
            </w:tcBorders>
            <w:shd w:val="clear" w:color="auto" w:fill="00A0DC"/>
            <w:vAlign w:val="center"/>
          </w:tcPr>
          <w:p w14:paraId="5DF6333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1.6. Mjesto izvođenja</w:t>
            </w:r>
          </w:p>
        </w:tc>
        <w:sdt>
          <w:sdtPr>
            <w:rPr>
              <w:rFonts w:ascii="Proba Pro Lt" w:hAnsi="Proba Pro Lt" w:cs="Arial"/>
              <w:sz w:val="20"/>
              <w:szCs w:val="20"/>
            </w:rPr>
            <w:id w:val="772606020"/>
            <w:placeholder>
              <w:docPart w:val="40D5873517514F8FA1314029A4FB770E"/>
            </w:placeholder>
          </w:sdtPr>
          <w:sdtEndPr/>
          <w:sdtContent>
            <w:tc>
              <w:tcPr>
                <w:tcW w:w="1523" w:type="pct"/>
                <w:gridSpan w:val="4"/>
                <w:tcBorders>
                  <w:bottom w:val="single" w:sz="12" w:space="0" w:color="auto"/>
                  <w:right w:val="single" w:sz="12" w:space="0" w:color="auto"/>
                </w:tcBorders>
                <w:vAlign w:val="center"/>
              </w:tcPr>
              <w:p w14:paraId="4918878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Predavaonice i računalne učionice Lidl (3) i PBZ (5)</w:t>
                </w:r>
              </w:p>
            </w:tc>
          </w:sdtContent>
        </w:sdt>
        <w:tc>
          <w:tcPr>
            <w:tcW w:w="1405" w:type="pct"/>
            <w:gridSpan w:val="5"/>
            <w:tcBorders>
              <w:bottom w:val="single" w:sz="12" w:space="0" w:color="auto"/>
              <w:right w:val="single" w:sz="12" w:space="0" w:color="auto"/>
            </w:tcBorders>
            <w:shd w:val="clear" w:color="auto" w:fill="00A0DC"/>
            <w:vAlign w:val="center"/>
          </w:tcPr>
          <w:p w14:paraId="4D14DE46"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838337327"/>
            <w:placeholder>
              <w:docPart w:val="822DBDE04C5A47C1B4D9B033F67A5B1D"/>
            </w:placeholder>
          </w:sdtPr>
          <w:sdtEndPr/>
          <w:sdtContent>
            <w:tc>
              <w:tcPr>
                <w:tcW w:w="817" w:type="pct"/>
                <w:gridSpan w:val="4"/>
                <w:tcBorders>
                  <w:bottom w:val="single" w:sz="12" w:space="0" w:color="auto"/>
                  <w:right w:val="single" w:sz="12" w:space="0" w:color="auto"/>
                </w:tcBorders>
                <w:vAlign w:val="center"/>
              </w:tcPr>
              <w:p w14:paraId="34A00A2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13513EC2" w14:textId="77777777" w:rsidTr="0036541A">
        <w:tc>
          <w:tcPr>
            <w:tcW w:w="1256" w:type="pct"/>
            <w:tcBorders>
              <w:left w:val="single" w:sz="12" w:space="0" w:color="auto"/>
              <w:bottom w:val="single" w:sz="12" w:space="0" w:color="auto"/>
            </w:tcBorders>
            <w:shd w:val="clear" w:color="auto" w:fill="00A0DC"/>
            <w:vAlign w:val="center"/>
          </w:tcPr>
          <w:p w14:paraId="2C387E3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80012657"/>
            <w:placeholder>
              <w:docPart w:val="08D04A9DBBE74290AF8E6CE883D9058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E4FF8E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D0C6A5F"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05977AE"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66016"/>
                <w:placeholder>
                  <w:docPart w:val="05447FFD9E6F413AA036ADAE731ECDF6"/>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1328ECF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E14536"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0FC6C5B2" w14:textId="77777777" w:rsidTr="00A42271">
        <w:tc>
          <w:tcPr>
            <w:tcW w:w="1256" w:type="pct"/>
            <w:tcBorders>
              <w:top w:val="single" w:sz="12" w:space="0" w:color="auto"/>
              <w:left w:val="single" w:sz="12" w:space="0" w:color="auto"/>
            </w:tcBorders>
            <w:shd w:val="clear" w:color="auto" w:fill="00A0DC"/>
            <w:vAlign w:val="center"/>
          </w:tcPr>
          <w:p w14:paraId="2417194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079749200"/>
            <w:placeholder>
              <w:docPart w:val="8EC6E19B09F54670ADCF0C6D3F4B6A1E"/>
            </w:placeholder>
          </w:sdtPr>
          <w:sdtEndPr/>
          <w:sdtContent>
            <w:tc>
              <w:tcPr>
                <w:tcW w:w="3744" w:type="pct"/>
                <w:gridSpan w:val="13"/>
                <w:tcBorders>
                  <w:top w:val="single" w:sz="12" w:space="0" w:color="auto"/>
                  <w:right w:val="single" w:sz="12" w:space="0" w:color="auto"/>
                </w:tcBorders>
                <w:vAlign w:val="center"/>
              </w:tcPr>
              <w:p w14:paraId="2532251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Studeni stječu znanje o ciljevima i metodologiji matematičkog i računalnog modeliranja procesa s naglaskom na područje biotehnologije. Dobivaju se praktična iskustva o primjeni modela elementalnih bilanci, stupnja redukcije, bilance topline, enzimske kinetike, ne strukturnih, strukturnih i empirijskih modela. Upoznaju se a analizom metaboličkih modela primjenom FBA i MCA metodologije. Praktična iskustva modeliranja stječu se na primjerima modela industrijske proizvodnje kvasca, mliječne kiseline i antibiotika te biotehnološki procesa u okolišu. Kroz računalne vježbe stječe se iskustvo u primjeni numeričkih algoritama za modeliranje</w:t>
                </w:r>
              </w:p>
            </w:tc>
          </w:sdtContent>
        </w:sdt>
      </w:tr>
      <w:tr w:rsidR="008E680B" w:rsidRPr="008176A5" w14:paraId="1B372A56" w14:textId="77777777" w:rsidTr="00A42271">
        <w:tc>
          <w:tcPr>
            <w:tcW w:w="1256" w:type="pct"/>
            <w:tcBorders>
              <w:left w:val="single" w:sz="12" w:space="0" w:color="auto"/>
            </w:tcBorders>
            <w:shd w:val="clear" w:color="auto" w:fill="00A0DC"/>
            <w:vAlign w:val="center"/>
          </w:tcPr>
          <w:p w14:paraId="579AF05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07154181"/>
            <w:placeholder>
              <w:docPart w:val="5D9538FA18724F53B74E73046A0EBC3B"/>
            </w:placeholder>
          </w:sdtPr>
          <w:sdtEndPr/>
          <w:sdtContent>
            <w:sdt>
              <w:sdtPr>
                <w:rPr>
                  <w:rFonts w:ascii="Proba Pro Lt" w:hAnsi="Proba Pro Lt" w:cs="Arial"/>
                  <w:sz w:val="20"/>
                  <w:szCs w:val="20"/>
                </w:rPr>
                <w:id w:val="342355908"/>
                <w:placeholder>
                  <w:docPart w:val="011A308E7AC84A309D085466263653A1"/>
                </w:placeholder>
              </w:sdtPr>
              <w:sdtEndPr>
                <w:rPr>
                  <w:rFonts w:ascii="Calibri" w:hAnsi="Calibri"/>
                  <w:sz w:val="22"/>
                  <w:szCs w:val="22"/>
                </w:rPr>
              </w:sdtEndPr>
              <w:sdtContent>
                <w:tc>
                  <w:tcPr>
                    <w:tcW w:w="3744" w:type="pct"/>
                    <w:gridSpan w:val="13"/>
                    <w:tcBorders>
                      <w:right w:val="single" w:sz="12" w:space="0" w:color="auto"/>
                    </w:tcBorders>
                    <w:vAlign w:val="center"/>
                  </w:tcPr>
                  <w:p w14:paraId="6E02252C"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6358E957"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64FC9F39"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Mikrobiologija*</w:t>
                    </w:r>
                  </w:p>
                  <w:p w14:paraId="4A7527C5"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1*</w:t>
                    </w:r>
                  </w:p>
                  <w:p w14:paraId="0B839726"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524A3378"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Fenomeni prijelaza*</w:t>
                    </w:r>
                  </w:p>
                  <w:p w14:paraId="03A551F2"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Jedinične operacije*</w:t>
                    </w:r>
                  </w:p>
                  <w:p w14:paraId="78457219"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5D762F56" w14:textId="77777777" w:rsidTr="00A42271">
        <w:tc>
          <w:tcPr>
            <w:tcW w:w="1256" w:type="pct"/>
            <w:tcBorders>
              <w:left w:val="single" w:sz="12" w:space="0" w:color="auto"/>
            </w:tcBorders>
            <w:shd w:val="clear" w:color="auto" w:fill="00A0DC"/>
            <w:vAlign w:val="center"/>
          </w:tcPr>
          <w:p w14:paraId="2E5FE57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sz w:val="20"/>
              <w:szCs w:val="20"/>
            </w:rPr>
            <w:id w:val="-327130531"/>
            <w:placeholder>
              <w:docPart w:val="A7E4EC1E57B64B34960ADA7108B92AFE"/>
            </w:placeholder>
          </w:sdtPr>
          <w:sdtEndPr/>
          <w:sdtContent>
            <w:tc>
              <w:tcPr>
                <w:tcW w:w="3744" w:type="pct"/>
                <w:gridSpan w:val="13"/>
                <w:tcBorders>
                  <w:right w:val="single" w:sz="12" w:space="0" w:color="auto"/>
                </w:tcBorders>
                <w:vAlign w:val="center"/>
              </w:tcPr>
              <w:p w14:paraId="2FF28688"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tehnološko vođenje industrijskih biotehnoloških proizvodnih sustava </w:t>
                </w:r>
              </w:p>
              <w:p w14:paraId="061FDEC2"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0FB179AB"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unaprijeđivanje postojećih biotehnoloških proizvodnji </w:t>
                </w:r>
              </w:p>
              <w:p w14:paraId="269549A6"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razvoj novih industrijskih biotehnoloških procesa i opreme </w:t>
                </w:r>
              </w:p>
              <w:p w14:paraId="48372571"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prezentacija pogonskih, istraživačkih, laboratorijskih i poslovnih rezultata usmenim i pismenim putem uz  korištenje stručne terminologije </w:t>
                </w:r>
              </w:p>
              <w:p w14:paraId="06A44C7A"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etičkih načela, zakonske regulative i normi vezanih uz specifične zahtjeve struke </w:t>
                </w:r>
              </w:p>
              <w:p w14:paraId="6816916D"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etička načela u odnosima sa suradnicima i poslodavcem </w:t>
                </w:r>
              </w:p>
              <w:p w14:paraId="44D5E9C6"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515CFF14" w14:textId="77777777" w:rsidTr="00A42271">
        <w:tc>
          <w:tcPr>
            <w:tcW w:w="1256" w:type="pct"/>
            <w:tcBorders>
              <w:left w:val="single" w:sz="12" w:space="0" w:color="auto"/>
            </w:tcBorders>
            <w:shd w:val="clear" w:color="auto" w:fill="00A0DC"/>
            <w:vAlign w:val="center"/>
          </w:tcPr>
          <w:p w14:paraId="1A02F15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671717947"/>
            <w:placeholder>
              <w:docPart w:val="3F32EA36E9AE48A593A6854BB3D1B03E"/>
            </w:placeholder>
          </w:sdtPr>
          <w:sdtEndPr/>
          <w:sdtContent>
            <w:tc>
              <w:tcPr>
                <w:tcW w:w="3744" w:type="pct"/>
                <w:gridSpan w:val="13"/>
                <w:tcBorders>
                  <w:right w:val="single" w:sz="12" w:space="0" w:color="auto"/>
                </w:tcBorders>
                <w:vAlign w:val="center"/>
              </w:tcPr>
              <w:p w14:paraId="7DF1CDE0"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8176A5">
                  <w:rPr>
                    <w:rFonts w:ascii="Proba Pro Lt" w:hAnsi="Proba Pro Lt" w:cs="Arial"/>
                    <w:sz w:val="20"/>
                    <w:szCs w:val="20"/>
                  </w:rPr>
                  <w:t>nalizirati paramtere metaboličkih modela primjenom metodologije intr</w:t>
                </w:r>
                <w:r>
                  <w:rPr>
                    <w:rFonts w:ascii="Proba Pro Lt" w:hAnsi="Proba Pro Lt" w:cs="Arial"/>
                    <w:sz w:val="20"/>
                    <w:szCs w:val="20"/>
                  </w:rPr>
                  <w:t>acelularnih tokova (MFA) i MCA</w:t>
                </w:r>
              </w:p>
              <w:p w14:paraId="407415D1"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f</w:t>
                </w:r>
                <w:r w:rsidRPr="008176A5">
                  <w:rPr>
                    <w:rFonts w:ascii="Proba Pro Lt" w:hAnsi="Proba Pro Lt" w:cs="Arial"/>
                    <w:sz w:val="20"/>
                    <w:szCs w:val="20"/>
                  </w:rPr>
                  <w:t>ormulirati modele elementarnih bilanci, bilanci stupnja redukcije, bilanci topline, enzimske kinetike z</w:t>
                </w:r>
                <w:r>
                  <w:rPr>
                    <w:rFonts w:ascii="Proba Pro Lt" w:hAnsi="Proba Pro Lt" w:cs="Arial"/>
                    <w:sz w:val="20"/>
                    <w:szCs w:val="20"/>
                  </w:rPr>
                  <w:t>a homogene i strukkturne modele</w:t>
                </w:r>
              </w:p>
              <w:p w14:paraId="4075CE1D"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8176A5">
                  <w:rPr>
                    <w:rFonts w:ascii="Proba Pro Lt" w:hAnsi="Proba Pro Lt" w:cs="Arial"/>
                    <w:sz w:val="20"/>
                    <w:szCs w:val="20"/>
                  </w:rPr>
                  <w:t xml:space="preserve">dabrati računalnu podršku za procjenu parametara modela </w:t>
                </w:r>
                <w:r>
                  <w:rPr>
                    <w:rFonts w:ascii="Proba Pro Lt" w:hAnsi="Proba Pro Lt" w:cs="Arial"/>
                    <w:sz w:val="20"/>
                    <w:szCs w:val="20"/>
                  </w:rPr>
                  <w:t>biotehnoloških procesa</w:t>
                </w:r>
              </w:p>
              <w:p w14:paraId="02710A8D"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8176A5">
                  <w:rPr>
                    <w:rFonts w:ascii="Proba Pro Lt" w:hAnsi="Proba Pro Lt" w:cs="Arial"/>
                    <w:sz w:val="20"/>
                    <w:szCs w:val="20"/>
                  </w:rPr>
                  <w:t>dabrati matematičke metode za procjenu parametara</w:t>
                </w:r>
                <w:r>
                  <w:rPr>
                    <w:rFonts w:ascii="Proba Pro Lt" w:hAnsi="Proba Pro Lt" w:cs="Arial"/>
                    <w:sz w:val="20"/>
                    <w:szCs w:val="20"/>
                  </w:rPr>
                  <w:t xml:space="preserve"> modela biotehnoloških procesa</w:t>
                </w:r>
              </w:p>
              <w:p w14:paraId="45AE78CC"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8176A5">
                  <w:rPr>
                    <w:rFonts w:ascii="Proba Pro Lt" w:hAnsi="Proba Pro Lt" w:cs="Arial"/>
                    <w:sz w:val="20"/>
                    <w:szCs w:val="20"/>
                  </w:rPr>
                  <w:t>redložiti metodologiju matematičkog i računalnog mod</w:t>
                </w:r>
                <w:r>
                  <w:rPr>
                    <w:rFonts w:ascii="Proba Pro Lt" w:hAnsi="Proba Pro Lt" w:cs="Arial"/>
                    <w:sz w:val="20"/>
                    <w:szCs w:val="20"/>
                  </w:rPr>
                  <w:t>eliranja biotehnoloških procesa</w:t>
                </w:r>
              </w:p>
            </w:tc>
          </w:sdtContent>
        </w:sdt>
      </w:tr>
      <w:tr w:rsidR="008E680B" w:rsidRPr="008176A5" w14:paraId="104A576F" w14:textId="77777777" w:rsidTr="00A42271">
        <w:tc>
          <w:tcPr>
            <w:tcW w:w="1256" w:type="pct"/>
            <w:tcBorders>
              <w:left w:val="single" w:sz="12" w:space="0" w:color="auto"/>
            </w:tcBorders>
            <w:shd w:val="clear" w:color="auto" w:fill="00A0DC"/>
            <w:vAlign w:val="center"/>
          </w:tcPr>
          <w:p w14:paraId="77B2925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8A5A313"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874294740"/>
            <w:placeholder>
              <w:docPart w:val="87F1B81A9A254EE384BAAC896A0C4636"/>
            </w:placeholder>
          </w:sdtPr>
          <w:sdtEndPr>
            <w:rPr>
              <w:rFonts w:ascii="Calibri" w:hAnsi="Calibri"/>
              <w:sz w:val="22"/>
              <w:szCs w:val="22"/>
            </w:rPr>
          </w:sdtEndPr>
          <w:sdtContent>
            <w:tc>
              <w:tcPr>
                <w:tcW w:w="3744" w:type="pct"/>
                <w:gridSpan w:val="13"/>
                <w:tcBorders>
                  <w:right w:val="single" w:sz="12" w:space="0" w:color="auto"/>
                </w:tcBorders>
                <w:vAlign w:val="center"/>
              </w:tcPr>
              <w:p w14:paraId="256DC6AD"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Stehiometrisjki modeli biotehnoloških procesa</w:t>
                </w:r>
              </w:p>
              <w:p w14:paraId="7F6BAC37"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Modeliranje enzimskih reakcijskih sustava</w:t>
                </w:r>
              </w:p>
              <w:p w14:paraId="60BAC439"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Stehiometrijski model uzgoja kvasca</w:t>
                </w:r>
              </w:p>
              <w:p w14:paraId="78069D7D"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Analiza regulacije metaboličkih reakcijskih sustava</w:t>
                </w:r>
              </w:p>
              <w:p w14:paraId="30D4BBFF"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Nestrukturni modeli</w:t>
                </w:r>
              </w:p>
              <w:p w14:paraId="6C3CFB94"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Optimiranje biotehnoloških procesa</w:t>
                </w:r>
              </w:p>
              <w:p w14:paraId="7A8C43B7"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Optimiranje proizvodnje penicilina</w:t>
                </w:r>
              </w:p>
              <w:p w14:paraId="720EB37F"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 metabolizma kvasca</w:t>
                </w:r>
              </w:p>
              <w:p w14:paraId="3908FE42"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Strukturni modeli biotehnoloških procesa</w:t>
                </w:r>
              </w:p>
              <w:p w14:paraId="290EEBD7"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Strukturni model proizvodnje mliječne kiseline</w:t>
                </w:r>
              </w:p>
              <w:p w14:paraId="3C7A63FC"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Modeliranje intracelularnih tokova</w:t>
                </w:r>
              </w:p>
              <w:p w14:paraId="3E5A7BF6"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Empirijski modeli</w:t>
                </w:r>
              </w:p>
              <w:p w14:paraId="305255CC"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Modeli za vođenje biotehnoloških procesa</w:t>
                </w:r>
              </w:p>
              <w:p w14:paraId="61B24D3F" w14:textId="77777777" w:rsidR="008E680B" w:rsidRPr="009E6E0A"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Napredne metode modeliranja – metode umjetne inteligencije</w:t>
                </w:r>
              </w:p>
            </w:tc>
          </w:sdtContent>
        </w:sdt>
      </w:tr>
      <w:tr w:rsidR="008E680B" w:rsidRPr="008176A5" w14:paraId="213EDD20" w14:textId="77777777" w:rsidTr="0036541A">
        <w:trPr>
          <w:trHeight w:val="349"/>
        </w:trPr>
        <w:tc>
          <w:tcPr>
            <w:tcW w:w="1256" w:type="pct"/>
            <w:vMerge w:val="restart"/>
            <w:tcBorders>
              <w:left w:val="single" w:sz="12" w:space="0" w:color="auto"/>
            </w:tcBorders>
            <w:shd w:val="clear" w:color="auto" w:fill="00A0DC"/>
            <w:vAlign w:val="center"/>
          </w:tcPr>
          <w:p w14:paraId="0F09063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840D528"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163884"/>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r w:rsidR="008E680B" w:rsidRPr="008176A5">
              <w:rPr>
                <w:rFonts w:ascii="Proba Pro Lt" w:hAnsi="Proba Pro Lt" w:cs="Arial"/>
                <w:b w:val="0"/>
                <w:sz w:val="20"/>
                <w:szCs w:val="20"/>
                <w:lang w:val="hr-HR"/>
              </w:rPr>
              <w:t xml:space="preserve"> predavanja</w:t>
            </w:r>
          </w:p>
          <w:p w14:paraId="1A3E4390"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8411082"/>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61B2B198"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833579"/>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1F53FC99"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87138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740E2E07"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94136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5F08C870"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78441400"/>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6EFE614D"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245244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2FE7C767"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64291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69D97AC7"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478237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5748259E"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366256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05D80BDF"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1435646"/>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691720560"/>
                <w:placeholder>
                  <w:docPart w:val="96B06E7455FB456E84B70BA5BCE85B92"/>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C4C2BF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8176A5">
              <w:rPr>
                <w:rFonts w:ascii="Proba Pro Lt" w:hAnsi="Proba Pro Lt" w:cs="Arial"/>
                <w:color w:val="000000"/>
                <w:sz w:val="20"/>
                <w:szCs w:val="20"/>
              </w:rPr>
              <w:t>Komentari:</w:t>
            </w:r>
          </w:p>
        </w:tc>
      </w:tr>
      <w:tr w:rsidR="008E680B" w:rsidRPr="008176A5" w14:paraId="2FCD5744"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03B5D1E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142EE2C"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2FB80AF7"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092493988"/>
            <w:placeholder>
              <w:docPart w:val="D4FCFD8DEDE24D8098D115B6D97DE4C6"/>
            </w:placeholder>
            <w:showingPlcHdr/>
          </w:sdtPr>
          <w:sdtEndPr/>
          <w:sdtContent>
            <w:tc>
              <w:tcPr>
                <w:tcW w:w="1247" w:type="pct"/>
                <w:gridSpan w:val="5"/>
                <w:tcBorders>
                  <w:right w:val="single" w:sz="12" w:space="0" w:color="auto"/>
                </w:tcBorders>
              </w:tcPr>
              <w:p w14:paraId="42897EA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1E1C7D94"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739989D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449070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14417617"/>
              <w:placeholder>
                <w:docPart w:val="0574930459A346999A2069425D55FE02"/>
              </w:placeholder>
            </w:sdtPr>
            <w:sdtEndPr/>
            <w:sdtContent>
              <w:p w14:paraId="609F1A7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1001279"/>
              <w:placeholder>
                <w:docPart w:val="93FA144E89644967AFD1CC793C6770FE"/>
              </w:placeholder>
              <w:showingPlcHdr/>
            </w:sdtPr>
            <w:sdtEndPr/>
            <w:sdtContent>
              <w:p w14:paraId="52C7244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CC81BA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6114482"/>
              <w:placeholder>
                <w:docPart w:val="0EB46016AC8B4BC487AAA27985F6D392"/>
              </w:placeholder>
              <w:showingPlcHdr/>
            </w:sdtPr>
            <w:sdtEndPr/>
            <w:sdtContent>
              <w:p w14:paraId="63D9974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85607688"/>
              <w:placeholder>
                <w:docPart w:val="AF0D4B127AAE42E6A0DA49E8088A6626"/>
              </w:placeholder>
            </w:sdtPr>
            <w:sdtEndPr/>
            <w:sdtContent>
              <w:p w14:paraId="2D8E69A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78B942"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01164743"/>
              <w:placeholder>
                <w:docPart w:val="B950C782E775409180AEEC8D9CCAB32B"/>
              </w:placeholder>
            </w:sdtPr>
            <w:sdtEndPr/>
            <w:sdtContent>
              <w:p w14:paraId="716807A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45212835"/>
              <w:placeholder>
                <w:docPart w:val="CB5A279FDC494BB89C503BF1E896BC3F"/>
              </w:placeholder>
              <w:showingPlcHdr/>
            </w:sdtPr>
            <w:sdtEndPr/>
            <w:sdtContent>
              <w:p w14:paraId="3EFA29A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0C8BB4B8" w14:textId="77777777" w:rsidTr="00A42271">
        <w:trPr>
          <w:trHeight w:val="397"/>
        </w:trPr>
        <w:tc>
          <w:tcPr>
            <w:tcW w:w="1256" w:type="pct"/>
            <w:vMerge/>
            <w:tcBorders>
              <w:left w:val="single" w:sz="12" w:space="0" w:color="auto"/>
            </w:tcBorders>
            <w:shd w:val="clear" w:color="auto" w:fill="00A0DC"/>
            <w:vAlign w:val="center"/>
          </w:tcPr>
          <w:p w14:paraId="460A5A0D"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2D82E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22823646"/>
              <w:placeholder>
                <w:docPart w:val="860F7A29DE034E3BA4A15771616B972E"/>
              </w:placeholder>
              <w:showingPlcHdr/>
            </w:sdtPr>
            <w:sdtEndPr/>
            <w:sdtContent>
              <w:p w14:paraId="6B03E47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26251438"/>
              <w:placeholder>
                <w:docPart w:val="8E17C70E4CFF46A9AADA9195996CAED6"/>
              </w:placeholder>
            </w:sdtPr>
            <w:sdtEndPr/>
            <w:sdtContent>
              <w:p w14:paraId="0F61399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FEB604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44726012"/>
              <w:placeholder>
                <w:docPart w:val="10B0EF485A9C4C66870C228D02599381"/>
              </w:placeholder>
              <w:showingPlcHdr/>
            </w:sdtPr>
            <w:sdtEndPr/>
            <w:sdtContent>
              <w:p w14:paraId="23D83D8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03271837"/>
              <w:placeholder>
                <w:docPart w:val="BCA1560A00C14B69A4D6FAF3E5799466"/>
              </w:placeholder>
            </w:sdtPr>
            <w:sdtEndPr/>
            <w:sdtContent>
              <w:p w14:paraId="39BD72C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E93D78"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8829151"/>
                <w:placeholder>
                  <w:docPart w:val="9EE17E6C6A6F4FE59ADD8CF1C68C88DB"/>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9827482"/>
              <w:placeholder>
                <w:docPart w:val="87A15F668CEB4E2BA283D09A026D04E1"/>
              </w:placeholder>
              <w:showingPlcHdr/>
            </w:sdtPr>
            <w:sdtEndPr/>
            <w:sdtContent>
              <w:p w14:paraId="15E80421"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29629280"/>
              <w:placeholder>
                <w:docPart w:val="FA3CCF9F8A964AC192FD6963ED1B8578"/>
              </w:placeholder>
              <w:showingPlcHdr/>
            </w:sdtPr>
            <w:sdtEndPr/>
            <w:sdtContent>
              <w:p w14:paraId="00F3302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7C209C17" w14:textId="77777777" w:rsidTr="00A42271">
        <w:trPr>
          <w:trHeight w:val="397"/>
        </w:trPr>
        <w:tc>
          <w:tcPr>
            <w:tcW w:w="1256" w:type="pct"/>
            <w:vMerge/>
            <w:tcBorders>
              <w:left w:val="single" w:sz="12" w:space="0" w:color="auto"/>
            </w:tcBorders>
            <w:shd w:val="clear" w:color="auto" w:fill="00A0DC"/>
            <w:vAlign w:val="center"/>
          </w:tcPr>
          <w:p w14:paraId="66A0BB2D"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39ABDD"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71646998"/>
              <w:placeholder>
                <w:docPart w:val="BE731149592241BCBADE2106D2F3BA6B"/>
              </w:placeholder>
              <w:showingPlcHdr/>
            </w:sdtPr>
            <w:sdtEndPr/>
            <w:sdtContent>
              <w:p w14:paraId="22831ED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8091585"/>
              <w:placeholder>
                <w:docPart w:val="0F96DF35DA2441D79823C4BD434A5519"/>
              </w:placeholder>
            </w:sdtPr>
            <w:sdtEndPr/>
            <w:sdtContent>
              <w:p w14:paraId="1B430AF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608EFBC"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7809305"/>
              <w:placeholder>
                <w:docPart w:val="CE2766E48BDA45CAB99F0DC1D56D5CF1"/>
              </w:placeholder>
              <w:showingPlcHdr/>
            </w:sdtPr>
            <w:sdtEndPr/>
            <w:sdtContent>
              <w:p w14:paraId="4FE1F41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80925370"/>
              <w:placeholder>
                <w:docPart w:val="ECB306EA9A864293948242E4287D6EB7"/>
              </w:placeholder>
            </w:sdtPr>
            <w:sdtEndPr/>
            <w:sdtContent>
              <w:p w14:paraId="2A5EB6E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E9BA8DE"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79445572"/>
                <w:placeholder>
                  <w:docPart w:val="7064BC10A63445D38CB85A1C45CB39FC"/>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7400825"/>
              <w:placeholder>
                <w:docPart w:val="6ADACBCC73C444F1B9D87CC1349F14A5"/>
              </w:placeholder>
              <w:showingPlcHdr/>
            </w:sdtPr>
            <w:sdtEndPr/>
            <w:sdtContent>
              <w:p w14:paraId="04AA042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8727384"/>
              <w:placeholder>
                <w:docPart w:val="ADC7B42F7DA04A09BD141640626768E7"/>
              </w:placeholder>
              <w:showingPlcHdr/>
            </w:sdtPr>
            <w:sdtEndPr/>
            <w:sdtContent>
              <w:p w14:paraId="096ED651"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1FD616C" w14:textId="77777777" w:rsidTr="00A42271">
        <w:trPr>
          <w:trHeight w:val="397"/>
        </w:trPr>
        <w:tc>
          <w:tcPr>
            <w:tcW w:w="1256" w:type="pct"/>
            <w:vMerge/>
            <w:tcBorders>
              <w:left w:val="single" w:sz="12" w:space="0" w:color="auto"/>
            </w:tcBorders>
            <w:shd w:val="clear" w:color="auto" w:fill="00A0DC"/>
            <w:vAlign w:val="center"/>
          </w:tcPr>
          <w:p w14:paraId="0A11272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F18B6E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18297911"/>
              <w:placeholder>
                <w:docPart w:val="DF220AF34DDD4A62B03327E7CDCF6D98"/>
              </w:placeholder>
              <w:showingPlcHdr/>
            </w:sdtPr>
            <w:sdtEndPr/>
            <w:sdtContent>
              <w:p w14:paraId="022D6F5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6051610"/>
              <w:placeholder>
                <w:docPart w:val="71F126AE6D1D43AB99DB7947CFF87184"/>
              </w:placeholder>
            </w:sdtPr>
            <w:sdtEndPr/>
            <w:sdtContent>
              <w:p w14:paraId="2414677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DD32A4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55546675"/>
              <w:placeholder>
                <w:docPart w:val="F29EA77874F8463B8723668E07AAE352"/>
              </w:placeholder>
              <w:showingPlcHdr/>
            </w:sdtPr>
            <w:sdtEndPr/>
            <w:sdtContent>
              <w:p w14:paraId="690A175F"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2490384"/>
              <w:placeholder>
                <w:docPart w:val="5BED96125AD6484ABB2B5B227C877CF2"/>
              </w:placeholder>
            </w:sdtPr>
            <w:sdtEndPr/>
            <w:sdtContent>
              <w:p w14:paraId="432F8415"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0EAFB0A" w14:textId="77777777" w:rsidR="008E680B" w:rsidRPr="008176A5"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50412032"/>
                <w:placeholder>
                  <w:docPart w:val="D0073DEFFA094EE397BF3D77FD3C59F8"/>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7773653"/>
              <w:placeholder>
                <w:docPart w:val="FEB6600A645D480F9FAFAD0B300201D1"/>
              </w:placeholder>
              <w:showingPlcHdr/>
            </w:sdtPr>
            <w:sdtEndPr/>
            <w:sdtContent>
              <w:p w14:paraId="21AD673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4548933"/>
              <w:placeholder>
                <w:docPart w:val="851C8AB45DF34A94909E5D18EC3991C8"/>
              </w:placeholder>
              <w:showingPlcHdr/>
            </w:sdtPr>
            <w:sdtEndPr/>
            <w:sdtContent>
              <w:p w14:paraId="145D15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0947C4DA"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008F53F0"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93E0A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0766887"/>
              <w:placeholder>
                <w:docPart w:val="413D0F54A5AE4AA9A07AF04738CD2522"/>
              </w:placeholder>
              <w:showingPlcHdr/>
            </w:sdtPr>
            <w:sdtEndPr/>
            <w:sdtContent>
              <w:p w14:paraId="651E1E9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4038937"/>
              <w:placeholder>
                <w:docPart w:val="8A55DF7AD9D8422C8F6BA3A5649B0A9F"/>
              </w:placeholder>
            </w:sdtPr>
            <w:sdtEndPr/>
            <w:sdtContent>
              <w:p w14:paraId="4F8772F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5308A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0744053"/>
            </w:sdtPr>
            <w:sdtEndPr/>
            <w:sdtContent>
              <w:p w14:paraId="7E80106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9589574"/>
              <w:showingPlcHdr/>
            </w:sdtPr>
            <w:sdtEndPr/>
            <w:sdtContent>
              <w:p w14:paraId="120378C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A3C0C2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05371761"/>
            </w:sdtPr>
            <w:sdtEndPr/>
            <w:sdtContent>
              <w:p w14:paraId="5CAA388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39D66529" w14:textId="77777777" w:rsidTr="00A42271">
        <w:trPr>
          <w:trHeight w:val="397"/>
        </w:trPr>
        <w:tc>
          <w:tcPr>
            <w:tcW w:w="1256" w:type="pct"/>
            <w:tcBorders>
              <w:left w:val="single" w:sz="12" w:space="0" w:color="auto"/>
              <w:bottom w:val="single" w:sz="12" w:space="0" w:color="auto"/>
            </w:tcBorders>
            <w:shd w:val="clear" w:color="auto" w:fill="00A0DC"/>
            <w:vAlign w:val="center"/>
          </w:tcPr>
          <w:p w14:paraId="215793F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38894936"/>
            </w:sdtPr>
            <w:sdtEndPr/>
            <w:sdtContent>
              <w:p w14:paraId="37D37FF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Vrednovanje  ishoda učenja provodi se kroz pismeni i usmeni ispit. Vježbe na kojima studenti stječu iskustvo u radu s postavljenjem određene vrste modela za neke biotehnološke procese i načinima na koje mogu odabrati matematičke metode za rješavanje problema vrednuju se s maksimalno 20 bodova koji idu u izračun ukupne ocjene. Studenti na  pismenom ispitu rješavaju 3 zadatka od kojih su 2 računska  svaki po 25 bodova (podijeljenih u 4 pod pitanja) i dva pitanja iz  teorijskih osnova iz zadanog područja koja nose 30 bodova. Za pozitivan uspjeh student mora ostvariti 60% iz zadataka i 60 % iz teorijskog dijela. Maksimalan broj bodova na pojedinom djelomičnom ispitu iznosi 80. Studenti na vježbama dobivaju maksimalno 20 bodova. Ukupan broj bodova koji student može ostvariti  je 100 bodova. </w:t>
                </w:r>
              </w:p>
              <w:p w14:paraId="47E0BA1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0 - 59 % bodova - nedovoljan (1) </w:t>
                </w:r>
              </w:p>
              <w:p w14:paraId="134ECC6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60 - 69 % bodova - dovoljan (2)</w:t>
                </w:r>
              </w:p>
              <w:p w14:paraId="51048E6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70 - 79 % bodova - dobar (3)</w:t>
                </w:r>
              </w:p>
              <w:p w14:paraId="36D77FA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80 - 89 % bodova - vrlo dobar (4)</w:t>
                </w:r>
              </w:p>
              <w:p w14:paraId="0448DDA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90 - 100 % bodova - izvrstan (5)</w:t>
                </w:r>
              </w:p>
              <w:p w14:paraId="7A6CC534"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Uvjet za pristupanje usmenom ispitu je ostvarena pozitivna ocjena  prema bodovima.  Na usmenom ispitu studenti dobivaju po jedno opisno pitanje na koje su dužni odgovarati usmeno nakon 10 minuta pismene pripreme. Usmenim ispitom student potvrđuje dobivenu ocjenu,  odnosno po procjeni nastavnika iz razgovora sa studentom i razumjevanja gradiva može istu i povećati. </w:t>
                </w:r>
              </w:p>
            </w:sdtContent>
          </w:sdt>
        </w:tc>
      </w:tr>
      <w:tr w:rsidR="008E680B" w:rsidRPr="008176A5" w14:paraId="2874F9B0" w14:textId="77777777" w:rsidTr="00A42271">
        <w:tc>
          <w:tcPr>
            <w:tcW w:w="1256" w:type="pct"/>
            <w:tcBorders>
              <w:left w:val="single" w:sz="12" w:space="0" w:color="auto"/>
              <w:bottom w:val="single" w:sz="12" w:space="0" w:color="auto"/>
            </w:tcBorders>
            <w:shd w:val="clear" w:color="auto" w:fill="00A0DC"/>
            <w:vAlign w:val="center"/>
          </w:tcPr>
          <w:p w14:paraId="70F3A6B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E50A07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2029013452"/>
            </w:sdtPr>
            <w:sdtEndPr/>
            <w:sdtContent>
              <w:p w14:paraId="0629B0C2" w14:textId="77777777" w:rsidR="008E680B"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Imati uredno izvršene obveze što uključuje redovito pohađanje nastave (predavanja, seminara i vježbi) te predana i potpisana sva izvješća s vježbi, </w:t>
                </w:r>
              </w:p>
              <w:p w14:paraId="086EB1AF" w14:textId="77777777" w:rsidR="008E680B"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ostvareno min 60 % bodova na pojedinom parcijalnom ispitu i </w:t>
                </w:r>
              </w:p>
              <w:p w14:paraId="19A34AB0" w14:textId="77777777" w:rsidR="008E680B" w:rsidRPr="002C3F20"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usemenim odgovaranjem i razgovorom s nastavnikom obraniti ili povećati ocjenu dobivenu prema ostvarenim bodovima na pismenom ispitu i na vježbama.</w:t>
                </w:r>
              </w:p>
            </w:sdtContent>
          </w:sdt>
        </w:tc>
      </w:tr>
      <w:tr w:rsidR="008E680B" w:rsidRPr="008176A5" w14:paraId="0CADE5CF" w14:textId="77777777" w:rsidTr="0036541A">
        <w:tc>
          <w:tcPr>
            <w:tcW w:w="1256" w:type="pct"/>
            <w:vMerge w:val="restart"/>
            <w:tcBorders>
              <w:top w:val="single" w:sz="12" w:space="0" w:color="auto"/>
              <w:left w:val="single" w:sz="12" w:space="0" w:color="auto"/>
            </w:tcBorders>
            <w:shd w:val="clear" w:color="auto" w:fill="00A0DC"/>
            <w:vAlign w:val="center"/>
          </w:tcPr>
          <w:p w14:paraId="2A9B8DCF"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2C9C12DF"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8CB23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9E4446"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550962DF" w14:textId="77777777" w:rsidTr="0036541A">
        <w:trPr>
          <w:trHeight w:val="75"/>
        </w:trPr>
        <w:tc>
          <w:tcPr>
            <w:tcW w:w="1256" w:type="pct"/>
            <w:vMerge/>
            <w:tcBorders>
              <w:left w:val="single" w:sz="12" w:space="0" w:color="auto"/>
            </w:tcBorders>
            <w:shd w:val="clear" w:color="auto" w:fill="00A0DC"/>
            <w:vAlign w:val="center"/>
          </w:tcPr>
          <w:p w14:paraId="0655E868"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91917831"/>
            </w:sdtPr>
            <w:sdtEndPr/>
            <w:sdtContent>
              <w:p w14:paraId="28C19CB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Mirjana Čurlin Modeliranje biotehnoloških procesa, podloge za predavanja, PBF 2016</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4990793"/>
            </w:sdtPr>
            <w:sdtEndPr/>
            <w:sdtContent>
              <w:p w14:paraId="26A5D2E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8793645"/>
            </w:sdtPr>
            <w:sdtEndPr/>
            <w:sdtContent>
              <w:p w14:paraId="4297CFB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w:t>
                </w:r>
                <w:r>
                  <w:rPr>
                    <w:rFonts w:ascii="Proba Pro Lt" w:hAnsi="Proba Pro Lt" w:cs="Arial"/>
                    <w:color w:val="000000"/>
                    <w:sz w:val="20"/>
                    <w:szCs w:val="20"/>
                  </w:rPr>
                  <w:t>A</w:t>
                </w:r>
                <w:r w:rsidRPr="008176A5">
                  <w:rPr>
                    <w:rFonts w:ascii="Proba Pro Lt" w:hAnsi="Proba Pro Lt" w:cs="Arial"/>
                    <w:color w:val="000000"/>
                    <w:sz w:val="20"/>
                    <w:szCs w:val="20"/>
                  </w:rPr>
                  <w:t>, sustav Merlin</w:t>
                </w:r>
              </w:p>
            </w:sdtContent>
          </w:sdt>
        </w:tc>
      </w:tr>
      <w:tr w:rsidR="008E680B" w:rsidRPr="008176A5" w14:paraId="1C25214C" w14:textId="77777777" w:rsidTr="0036541A">
        <w:trPr>
          <w:trHeight w:val="75"/>
        </w:trPr>
        <w:tc>
          <w:tcPr>
            <w:tcW w:w="1256" w:type="pct"/>
            <w:vMerge/>
            <w:tcBorders>
              <w:left w:val="single" w:sz="12" w:space="0" w:color="auto"/>
            </w:tcBorders>
            <w:shd w:val="clear" w:color="auto" w:fill="00A0DC"/>
            <w:vAlign w:val="center"/>
          </w:tcPr>
          <w:p w14:paraId="6422DD5A"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482584016"/>
            </w:sdtPr>
            <w:sdtEndPr/>
            <w:sdtContent>
              <w:p w14:paraId="2892A57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Žerlimir Kurtanjek Modeliranje procesa, interna skripta PBF, 2000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5947521"/>
            </w:sdtPr>
            <w:sdtEndPr/>
            <w:sdtContent>
              <w:p w14:paraId="1CE2323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xml:space="preserve"> 10 kom</w:t>
                </w:r>
                <w:r>
                  <w:rPr>
                    <w:rFonts w:ascii="Proba Pro Lt" w:hAnsi="Proba Pro Lt" w:cs="Arial"/>
                    <w:color w:val="000000"/>
                    <w:sz w:val="20"/>
                    <w:szCs w:val="20"/>
                  </w:rPr>
                  <w:t>.</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79288"/>
              <w:showingPlcHdr/>
            </w:sdtPr>
            <w:sdtEndPr/>
            <w:sdtContent>
              <w:p w14:paraId="2CADA1C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B289B9D" w14:textId="77777777" w:rsidTr="0036541A">
        <w:trPr>
          <w:trHeight w:val="75"/>
        </w:trPr>
        <w:tc>
          <w:tcPr>
            <w:tcW w:w="1256" w:type="pct"/>
            <w:vMerge/>
            <w:tcBorders>
              <w:left w:val="single" w:sz="12" w:space="0" w:color="auto"/>
            </w:tcBorders>
            <w:shd w:val="clear" w:color="auto" w:fill="00A0DC"/>
            <w:vAlign w:val="center"/>
          </w:tcPr>
          <w:p w14:paraId="577B22B2"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508718636"/>
            </w:sdtPr>
            <w:sdtEndPr/>
            <w:sdtContent>
              <w:p w14:paraId="29EEE87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Osobne bilješke studenata vođene tijekom predavanja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0095326"/>
            </w:sdtPr>
            <w:sdtEndPr/>
            <w:sdtContent>
              <w:p w14:paraId="4D5838D3"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540104"/>
            </w:sdtPr>
            <w:sdtEndPr/>
            <w:sdtContent>
              <w:p w14:paraId="4C88E792"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8E680B" w:rsidRPr="008176A5" w14:paraId="06027E2A" w14:textId="77777777" w:rsidTr="00A42271">
        <w:tc>
          <w:tcPr>
            <w:tcW w:w="1256" w:type="pct"/>
            <w:tcBorders>
              <w:top w:val="single" w:sz="12" w:space="0" w:color="auto"/>
              <w:left w:val="single" w:sz="12" w:space="0" w:color="auto"/>
            </w:tcBorders>
            <w:shd w:val="clear" w:color="auto" w:fill="00A0DC"/>
            <w:vAlign w:val="center"/>
          </w:tcPr>
          <w:p w14:paraId="493DC9A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494988676"/>
          </w:sdtPr>
          <w:sdtEndPr/>
          <w:sdtContent>
            <w:tc>
              <w:tcPr>
                <w:tcW w:w="3744" w:type="pct"/>
                <w:gridSpan w:val="13"/>
                <w:tcBorders>
                  <w:top w:val="single" w:sz="12" w:space="0" w:color="auto"/>
                  <w:right w:val="single" w:sz="12" w:space="0" w:color="auto"/>
                </w:tcBorders>
              </w:tcPr>
              <w:p w14:paraId="626CCC4D" w14:textId="77777777" w:rsidR="008E680B" w:rsidRPr="008176A5" w:rsidRDefault="008E680B" w:rsidP="00A42271">
                <w:pPr>
                  <w:pStyle w:val="ListParagraph"/>
                  <w:numPr>
                    <w:ilvl w:val="0"/>
                    <w:numId w:val="2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Nielsen, J. Villadsen, " Bioreaction Engineering Principles", Plenum Press, New York, 1999</w:t>
                </w:r>
              </w:p>
              <w:p w14:paraId="02E68343" w14:textId="77777777" w:rsidR="008E680B" w:rsidRPr="008176A5" w:rsidRDefault="008E680B" w:rsidP="00A42271">
                <w:pPr>
                  <w:pStyle w:val="ListParagraph"/>
                  <w:numPr>
                    <w:ilvl w:val="0"/>
                    <w:numId w:val="2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 Shuler, F. Kargi "Bioprocess Engineering", Prentice Hall, New Jersy, 2002.</w:t>
                </w:r>
              </w:p>
              <w:p w14:paraId="60465A49" w14:textId="77777777" w:rsidR="008E680B" w:rsidRPr="008176A5" w:rsidRDefault="008E680B" w:rsidP="00A42271">
                <w:pPr>
                  <w:pStyle w:val="ListParagraph"/>
                  <w:numPr>
                    <w:ilvl w:val="0"/>
                    <w:numId w:val="2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J.E. Bailey and D. Ollis „Biochemical Engineering Fundamentals“, McGraw Hill, 1985.</w:t>
                </w:r>
              </w:p>
            </w:tc>
          </w:sdtContent>
        </w:sdt>
      </w:tr>
      <w:tr w:rsidR="008E680B" w:rsidRPr="008176A5" w14:paraId="42CE0AB2" w14:textId="77777777" w:rsidTr="00A42271">
        <w:tc>
          <w:tcPr>
            <w:tcW w:w="1256" w:type="pct"/>
            <w:tcBorders>
              <w:top w:val="single" w:sz="12" w:space="0" w:color="auto"/>
              <w:left w:val="single" w:sz="12" w:space="0" w:color="auto"/>
            </w:tcBorders>
            <w:shd w:val="clear" w:color="auto" w:fill="00A0DC"/>
            <w:vAlign w:val="center"/>
          </w:tcPr>
          <w:p w14:paraId="28AEBAF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24882C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65" w:history="1">
              <w:r w:rsidRPr="008176A5">
                <w:rPr>
                  <w:rStyle w:val="Hyperlink"/>
                  <w:rFonts w:ascii="Proba Pro Lt" w:hAnsi="Proba Pro Lt"/>
                  <w:i/>
                  <w:sz w:val="20"/>
                  <w:szCs w:val="20"/>
                </w:rPr>
                <w:t>http://www.pbf.unizg.hr/studiji/ispitni_rokovi</w:t>
              </w:r>
            </w:hyperlink>
          </w:p>
        </w:tc>
      </w:tr>
      <w:tr w:rsidR="008E680B" w:rsidRPr="008176A5" w14:paraId="0F7C2D4B" w14:textId="77777777" w:rsidTr="00A42271">
        <w:tc>
          <w:tcPr>
            <w:tcW w:w="1256" w:type="pct"/>
            <w:tcBorders>
              <w:left w:val="single" w:sz="12" w:space="0" w:color="auto"/>
              <w:bottom w:val="single" w:sz="12" w:space="0" w:color="auto"/>
            </w:tcBorders>
            <w:shd w:val="clear" w:color="auto" w:fill="00A0DC"/>
            <w:vAlign w:val="center"/>
          </w:tcPr>
          <w:p w14:paraId="757D38E9"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674721462"/>
          </w:sdtPr>
          <w:sdtEndPr/>
          <w:sdtContent>
            <w:tc>
              <w:tcPr>
                <w:tcW w:w="3744" w:type="pct"/>
                <w:gridSpan w:val="13"/>
                <w:tcBorders>
                  <w:bottom w:val="single" w:sz="12" w:space="0" w:color="auto"/>
                  <w:right w:val="single" w:sz="12" w:space="0" w:color="auto"/>
                </w:tcBorders>
              </w:tcPr>
              <w:p w14:paraId="5FFD323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29E24A66" w14:textId="77777777" w:rsidR="008E680B" w:rsidRDefault="008E680B" w:rsidP="008E680B">
      <w:pPr>
        <w:spacing w:after="0" w:line="240" w:lineRule="auto"/>
        <w:rPr>
          <w:rFonts w:ascii="Proba Pro Lt" w:hAnsi="Proba Pro Lt"/>
          <w:sz w:val="20"/>
          <w:szCs w:val="20"/>
        </w:rPr>
      </w:pPr>
    </w:p>
    <w:p w14:paraId="3F4D650A"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336"/>
        <w:gridCol w:w="236"/>
        <w:gridCol w:w="524"/>
        <w:gridCol w:w="655"/>
        <w:gridCol w:w="939"/>
        <w:gridCol w:w="511"/>
        <w:gridCol w:w="497"/>
      </w:tblGrid>
      <w:tr w:rsidR="008E680B" w:rsidRPr="008176A5" w14:paraId="435C3011"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72A0DB2"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4F501FAD" w14:textId="77777777" w:rsidTr="00A42271">
        <w:tc>
          <w:tcPr>
            <w:tcW w:w="1256" w:type="pct"/>
            <w:tcBorders>
              <w:top w:val="single" w:sz="12" w:space="0" w:color="auto"/>
              <w:left w:val="single" w:sz="12" w:space="0" w:color="auto"/>
            </w:tcBorders>
            <w:shd w:val="clear" w:color="auto" w:fill="00A0DC"/>
            <w:vAlign w:val="center"/>
          </w:tcPr>
          <w:p w14:paraId="42ACE42D"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58712801"/>
            <w:placeholder>
              <w:docPart w:val="C0DE98ECA28A4D2585DD288395597EC1"/>
            </w:placeholder>
          </w:sdtPr>
          <w:sdtEndPr/>
          <w:sdtContent>
            <w:tc>
              <w:tcPr>
                <w:tcW w:w="1522" w:type="pct"/>
                <w:gridSpan w:val="4"/>
                <w:tcBorders>
                  <w:top w:val="single" w:sz="12" w:space="0" w:color="auto"/>
                  <w:right w:val="single" w:sz="12" w:space="0" w:color="auto"/>
                </w:tcBorders>
                <w:vAlign w:val="center"/>
              </w:tcPr>
              <w:p w14:paraId="7DBA70AE" w14:textId="77777777" w:rsidR="008E680B" w:rsidRPr="008C2E0D" w:rsidRDefault="00DB7BE2" w:rsidP="00A42271">
                <w:pPr>
                  <w:tabs>
                    <w:tab w:val="left" w:pos="2820"/>
                  </w:tabs>
                  <w:spacing w:after="0" w:line="240" w:lineRule="auto"/>
                  <w:rPr>
                    <w:rFonts w:ascii="Proba Pro Lt" w:eastAsia="Times New Roman" w:hAnsi="Proba Pro Lt" w:cs="Arial"/>
                    <w:b/>
                    <w:sz w:val="20"/>
                    <w:szCs w:val="20"/>
                    <w:lang w:eastAsia="hr-HR"/>
                  </w:rPr>
                </w:pPr>
                <w:hyperlink r:id="rId66" w:history="1">
                  <w:r w:rsidR="008E680B" w:rsidRPr="008C2E0D">
                    <w:rPr>
                      <w:rStyle w:val="Hyperlink"/>
                      <w:rFonts w:ascii="Proba Pro Lt" w:eastAsia="Times New Roman" w:hAnsi="Proba Pro Lt" w:cs="Arial"/>
                      <w:b/>
                      <w:sz w:val="20"/>
                      <w:szCs w:val="20"/>
                      <w:lang w:eastAsia="hr-HR"/>
                    </w:rPr>
                    <w:t>Prof. dr. sc. Božidar Šantek</w:t>
                  </w:r>
                </w:hyperlink>
                <w:r w:rsidR="008E680B" w:rsidRPr="008C2E0D">
                  <w:rPr>
                    <w:rFonts w:ascii="Proba Pro Lt" w:eastAsia="Times New Roman" w:hAnsi="Proba Pro Lt" w:cs="Arial"/>
                    <w:b/>
                    <w:sz w:val="20"/>
                    <w:szCs w:val="20"/>
                    <w:lang w:eastAsia="hr-HR"/>
                  </w:rPr>
                  <w:t xml:space="preserve"> </w:t>
                </w:r>
              </w:p>
              <w:p w14:paraId="12C3C534" w14:textId="77777777" w:rsidR="00A42271" w:rsidRDefault="00DB7BE2" w:rsidP="00A42271">
                <w:pPr>
                  <w:tabs>
                    <w:tab w:val="left" w:pos="2820"/>
                  </w:tabs>
                  <w:spacing w:after="0" w:line="240" w:lineRule="auto"/>
                  <w:rPr>
                    <w:rStyle w:val="Hyperlink"/>
                    <w:rFonts w:ascii="Proba Pro Lt" w:hAnsi="Proba Pro Lt" w:cs="Arial"/>
                    <w:sz w:val="20"/>
                    <w:szCs w:val="20"/>
                  </w:rPr>
                </w:pPr>
                <w:hyperlink r:id="rId67" w:history="1">
                  <w:r w:rsidR="008E680B" w:rsidRPr="006A3A91">
                    <w:rPr>
                      <w:rStyle w:val="Hyperlink"/>
                      <w:rFonts w:ascii="Proba Pro Lt" w:hAnsi="Proba Pro Lt"/>
                      <w:sz w:val="20"/>
                      <w:szCs w:val="20"/>
                    </w:rPr>
                    <w:t xml:space="preserve">Doc. </w:t>
                  </w:r>
                  <w:r w:rsidR="008E680B" w:rsidRPr="006A3A91">
                    <w:rPr>
                      <w:rStyle w:val="Hyperlink"/>
                      <w:rFonts w:ascii="Proba Pro Lt" w:hAnsi="Proba Pro Lt" w:cs="Arial"/>
                      <w:sz w:val="20"/>
                      <w:szCs w:val="20"/>
                    </w:rPr>
                    <w:t>dr. sc. Mario Novak</w:t>
                  </w:r>
                </w:hyperlink>
              </w:p>
              <w:p w14:paraId="3EE49A37" w14:textId="0EEB18C0" w:rsidR="00A42271" w:rsidRDefault="00DB7BE2" w:rsidP="00A42271">
                <w:pPr>
                  <w:tabs>
                    <w:tab w:val="left" w:pos="2820"/>
                  </w:tabs>
                  <w:spacing w:after="0" w:line="240" w:lineRule="auto"/>
                  <w:rPr>
                    <w:rStyle w:val="Hyperlink"/>
                    <w:rFonts w:ascii="Proba Pro Lt" w:hAnsi="Proba Pro Lt" w:cs="Arial"/>
                    <w:sz w:val="20"/>
                    <w:szCs w:val="20"/>
                  </w:rPr>
                </w:pPr>
                <w:hyperlink r:id="rId68" w:history="1">
                  <w:r w:rsidR="00A42271" w:rsidRPr="00A42271">
                    <w:rPr>
                      <w:rStyle w:val="Hyperlink"/>
                      <w:rFonts w:ascii="Proba Pro Lt" w:hAnsi="Proba Pro Lt" w:cs="Arial"/>
                      <w:sz w:val="20"/>
                      <w:szCs w:val="20"/>
                    </w:rPr>
                    <w:t>Doc. dr. sc. Antonija Trontel</w:t>
                  </w:r>
                </w:hyperlink>
              </w:p>
              <w:p w14:paraId="7481B759" w14:textId="16E856C5" w:rsidR="008E680B" w:rsidRPr="008176A5" w:rsidRDefault="00DB7BE2" w:rsidP="00A42271">
                <w:pPr>
                  <w:tabs>
                    <w:tab w:val="left" w:pos="2820"/>
                  </w:tabs>
                  <w:spacing w:after="0" w:line="240" w:lineRule="auto"/>
                  <w:rPr>
                    <w:rFonts w:ascii="Proba Pro Lt" w:hAnsi="Proba Pro Lt" w:cs="Arial"/>
                    <w:sz w:val="20"/>
                    <w:szCs w:val="20"/>
                  </w:rPr>
                </w:pPr>
                <w:hyperlink r:id="rId69" w:history="1">
                  <w:r w:rsidR="00A42271" w:rsidRPr="00A42271">
                    <w:rPr>
                      <w:rStyle w:val="Hyperlink"/>
                      <w:rFonts w:ascii="Proba Pro Lt" w:hAnsi="Proba Pro Lt" w:cs="Arial"/>
                      <w:sz w:val="20"/>
                      <w:szCs w:val="20"/>
                    </w:rPr>
                    <w:t>Doc. dr. sc. Mladen Pavlečić</w:t>
                  </w:r>
                </w:hyperlink>
              </w:p>
            </w:tc>
          </w:sdtContent>
        </w:sdt>
        <w:tc>
          <w:tcPr>
            <w:tcW w:w="1289" w:type="pct"/>
            <w:gridSpan w:val="5"/>
            <w:tcBorders>
              <w:top w:val="single" w:sz="12" w:space="0" w:color="auto"/>
              <w:right w:val="single" w:sz="12" w:space="0" w:color="auto"/>
            </w:tcBorders>
            <w:shd w:val="clear" w:color="auto" w:fill="00A0DC"/>
            <w:vAlign w:val="center"/>
          </w:tcPr>
          <w:p w14:paraId="2F63C02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64691094"/>
            <w:placeholder>
              <w:docPart w:val="4E52B375860A473993BEF5850DFABDEC"/>
            </w:placeholder>
            <w:dropDownList>
              <w:listItem w:value="Choose an item."/>
              <w:listItem w:displayText="zimski" w:value="zimski"/>
              <w:listItem w:displayText="ljetni" w:value="ljetni"/>
            </w:dropDownList>
          </w:sdtPr>
          <w:sdtEndPr/>
          <w:sdtContent>
            <w:tc>
              <w:tcPr>
                <w:tcW w:w="933" w:type="pct"/>
                <w:gridSpan w:val="3"/>
                <w:tcBorders>
                  <w:top w:val="single" w:sz="12" w:space="0" w:color="auto"/>
                  <w:right w:val="single" w:sz="12" w:space="0" w:color="auto"/>
                </w:tcBorders>
                <w:vAlign w:val="center"/>
              </w:tcPr>
              <w:p w14:paraId="20CF648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3529AEA4" w14:textId="77777777" w:rsidTr="00A42271">
        <w:tc>
          <w:tcPr>
            <w:tcW w:w="1256" w:type="pct"/>
            <w:tcBorders>
              <w:top w:val="single" w:sz="12" w:space="0" w:color="auto"/>
              <w:left w:val="single" w:sz="12" w:space="0" w:color="auto"/>
            </w:tcBorders>
            <w:shd w:val="clear" w:color="auto" w:fill="00A0DC"/>
            <w:vAlign w:val="center"/>
          </w:tcPr>
          <w:p w14:paraId="4FDC162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4" w:name="Bijela_biotehnologija" w:displacedByCustomXml="next"/>
        <w:sdt>
          <w:sdtPr>
            <w:rPr>
              <w:rFonts w:ascii="Proba Pro Lt" w:hAnsi="Proba Pro Lt" w:cs="Arial"/>
              <w:sz w:val="20"/>
              <w:szCs w:val="20"/>
            </w:rPr>
            <w:id w:val="-1338993389"/>
            <w:placeholder>
              <w:docPart w:val="06E891CA0AF14E2592EBB3F2EE7E4BAE"/>
            </w:placeholder>
          </w:sdtPr>
          <w:sdtEndPr/>
          <w:sdtContent>
            <w:tc>
              <w:tcPr>
                <w:tcW w:w="1522" w:type="pct"/>
                <w:gridSpan w:val="4"/>
                <w:tcBorders>
                  <w:top w:val="single" w:sz="12" w:space="0" w:color="auto"/>
                  <w:right w:val="single" w:sz="12" w:space="0" w:color="auto"/>
                </w:tcBorders>
                <w:vAlign w:val="center"/>
              </w:tcPr>
              <w:p w14:paraId="4949A124"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Bijela biotehnologija</w:t>
                </w:r>
                <w:r w:rsidRPr="008176A5">
                  <w:rPr>
                    <w:rFonts w:ascii="Proba Pro Lt" w:hAnsi="Proba Pro Lt"/>
                    <w:sz w:val="20"/>
                    <w:szCs w:val="20"/>
                  </w:rPr>
                  <w:t xml:space="preserve">  </w:t>
                </w:r>
              </w:p>
            </w:tc>
          </w:sdtContent>
        </w:sdt>
        <w:bookmarkEnd w:id="4" w:displacedByCustomXml="prev"/>
        <w:tc>
          <w:tcPr>
            <w:tcW w:w="1289" w:type="pct"/>
            <w:gridSpan w:val="5"/>
            <w:tcBorders>
              <w:top w:val="single" w:sz="12" w:space="0" w:color="auto"/>
              <w:right w:val="single" w:sz="12" w:space="0" w:color="auto"/>
            </w:tcBorders>
            <w:shd w:val="clear" w:color="auto" w:fill="00A0DC"/>
            <w:vAlign w:val="center"/>
          </w:tcPr>
          <w:p w14:paraId="28B7C1E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808666127"/>
            <w:placeholder>
              <w:docPart w:val="0EDA50C7499F455FB2A50033E5C42933"/>
            </w:placeholder>
          </w:sdtPr>
          <w:sdtEndPr/>
          <w:sdtContent>
            <w:tc>
              <w:tcPr>
                <w:tcW w:w="933" w:type="pct"/>
                <w:gridSpan w:val="3"/>
                <w:tcBorders>
                  <w:top w:val="single" w:sz="12" w:space="0" w:color="auto"/>
                  <w:right w:val="single" w:sz="12" w:space="0" w:color="auto"/>
                </w:tcBorders>
                <w:vAlign w:val="center"/>
              </w:tcPr>
              <w:p w14:paraId="2C96EDB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71662688" w14:textId="77777777" w:rsidTr="00A42271">
        <w:tc>
          <w:tcPr>
            <w:tcW w:w="1256" w:type="pct"/>
            <w:tcBorders>
              <w:left w:val="single" w:sz="12" w:space="0" w:color="auto"/>
              <w:bottom w:val="single" w:sz="12" w:space="0" w:color="auto"/>
            </w:tcBorders>
            <w:shd w:val="clear" w:color="auto" w:fill="00A0DC"/>
            <w:vAlign w:val="center"/>
          </w:tcPr>
          <w:p w14:paraId="1B1D8F6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446459167"/>
            <w:placeholder>
              <w:docPart w:val="07446BA0105F4F57BD7DA08B2299AA11"/>
            </w:placeholder>
          </w:sdtPr>
          <w:sdtEndPr/>
          <w:sdtContent>
            <w:tc>
              <w:tcPr>
                <w:tcW w:w="1522" w:type="pct"/>
                <w:gridSpan w:val="4"/>
                <w:tcBorders>
                  <w:bottom w:val="single" w:sz="12" w:space="0" w:color="auto"/>
                  <w:right w:val="single" w:sz="12" w:space="0" w:color="auto"/>
                </w:tcBorders>
                <w:vAlign w:val="center"/>
              </w:tcPr>
              <w:p w14:paraId="5813941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53233</w:t>
                </w:r>
              </w:p>
            </w:tc>
          </w:sdtContent>
        </w:sdt>
        <w:tc>
          <w:tcPr>
            <w:tcW w:w="1289" w:type="pct"/>
            <w:gridSpan w:val="5"/>
            <w:tcBorders>
              <w:bottom w:val="single" w:sz="12" w:space="0" w:color="auto"/>
              <w:right w:val="single" w:sz="12" w:space="0" w:color="auto"/>
            </w:tcBorders>
            <w:shd w:val="clear" w:color="auto" w:fill="00A0DC"/>
            <w:vAlign w:val="center"/>
          </w:tcPr>
          <w:p w14:paraId="02246A1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228983266"/>
            <w:placeholder>
              <w:docPart w:val="212AAD6CE3114BEDBEB7AFFF61C007C2"/>
            </w:placeholder>
          </w:sdtPr>
          <w:sdtEndPr/>
          <w:sdtContent>
            <w:tc>
              <w:tcPr>
                <w:tcW w:w="933" w:type="pct"/>
                <w:gridSpan w:val="3"/>
                <w:tcBorders>
                  <w:bottom w:val="single" w:sz="12" w:space="0" w:color="auto"/>
                  <w:right w:val="single" w:sz="12" w:space="0" w:color="auto"/>
                </w:tcBorders>
                <w:vAlign w:val="center"/>
              </w:tcPr>
              <w:p w14:paraId="4A065E8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6EFAB590" w14:textId="77777777" w:rsidTr="00A42271">
        <w:tc>
          <w:tcPr>
            <w:tcW w:w="1256" w:type="pct"/>
            <w:tcBorders>
              <w:left w:val="single" w:sz="12" w:space="0" w:color="auto"/>
              <w:bottom w:val="single" w:sz="12" w:space="0" w:color="auto"/>
            </w:tcBorders>
            <w:shd w:val="clear" w:color="auto" w:fill="00A0DC"/>
            <w:vAlign w:val="center"/>
          </w:tcPr>
          <w:p w14:paraId="76E1220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84717596"/>
            <w:placeholder>
              <w:docPart w:val="E80F8B6C17044519AA639560F8A6A3E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5E3FCE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289" w:type="pct"/>
            <w:gridSpan w:val="5"/>
            <w:tcBorders>
              <w:bottom w:val="single" w:sz="12" w:space="0" w:color="auto"/>
              <w:right w:val="single" w:sz="12" w:space="0" w:color="auto"/>
            </w:tcBorders>
            <w:shd w:val="clear" w:color="auto" w:fill="00A0DC"/>
            <w:vAlign w:val="center"/>
          </w:tcPr>
          <w:p w14:paraId="0669FB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395270727"/>
            <w:placeholder>
              <w:docPart w:val="37CF34579D3541C79F235B11C5C79855"/>
            </w:placeholder>
          </w:sdtPr>
          <w:sdtEndPr/>
          <w:sdtContent>
            <w:tc>
              <w:tcPr>
                <w:tcW w:w="933" w:type="pct"/>
                <w:gridSpan w:val="3"/>
                <w:tcBorders>
                  <w:bottom w:val="single" w:sz="12" w:space="0" w:color="auto"/>
                  <w:right w:val="single" w:sz="12" w:space="0" w:color="auto"/>
                </w:tcBorders>
                <w:vAlign w:val="center"/>
              </w:tcPr>
              <w:p w14:paraId="2AF4089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30</w:t>
                </w:r>
              </w:p>
            </w:tc>
          </w:sdtContent>
        </w:sdt>
      </w:tr>
      <w:tr w:rsidR="008E680B" w:rsidRPr="008176A5" w14:paraId="50977675" w14:textId="77777777" w:rsidTr="00A42271">
        <w:tc>
          <w:tcPr>
            <w:tcW w:w="1256" w:type="pct"/>
            <w:tcBorders>
              <w:left w:val="single" w:sz="12" w:space="0" w:color="auto"/>
              <w:bottom w:val="single" w:sz="12" w:space="0" w:color="auto"/>
            </w:tcBorders>
            <w:shd w:val="clear" w:color="auto" w:fill="00A0DC"/>
            <w:vAlign w:val="center"/>
          </w:tcPr>
          <w:p w14:paraId="2314494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94489467"/>
            <w:placeholder>
              <w:docPart w:val="CA2F7C2411C74E42B353844A78752CD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C4CEFB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289" w:type="pct"/>
            <w:gridSpan w:val="5"/>
            <w:tcBorders>
              <w:bottom w:val="single" w:sz="12" w:space="0" w:color="auto"/>
              <w:right w:val="single" w:sz="12" w:space="0" w:color="auto"/>
            </w:tcBorders>
            <w:shd w:val="clear" w:color="auto" w:fill="00A0DC"/>
            <w:vAlign w:val="center"/>
          </w:tcPr>
          <w:p w14:paraId="0E94B95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33" w:type="pct"/>
            <w:gridSpan w:val="3"/>
            <w:tcBorders>
              <w:bottom w:val="single" w:sz="12" w:space="0" w:color="auto"/>
              <w:right w:val="single" w:sz="12" w:space="0" w:color="auto"/>
            </w:tcBorders>
            <w:vAlign w:val="center"/>
          </w:tcPr>
          <w:p w14:paraId="7A96F620"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3163435"/>
                <w:placeholder>
                  <w:docPart w:val="CDD9A13A7C054BEE90AF63528C503D54"/>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0C6D1A52"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0206808"/>
                <w:placeholder>
                  <w:docPart w:val="0BB8A2BB126D4A819A64DA7DB07CFBE2"/>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39D4FDFA" w14:textId="77777777" w:rsidTr="00A42271">
        <w:tc>
          <w:tcPr>
            <w:tcW w:w="1256" w:type="pct"/>
            <w:tcBorders>
              <w:left w:val="single" w:sz="12" w:space="0" w:color="auto"/>
              <w:bottom w:val="single" w:sz="12" w:space="0" w:color="auto"/>
            </w:tcBorders>
            <w:shd w:val="clear" w:color="auto" w:fill="00A0DC"/>
            <w:vAlign w:val="center"/>
          </w:tcPr>
          <w:p w14:paraId="5DA848F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91904103"/>
            <w:placeholder>
              <w:docPart w:val="C964841CFABB45FA98FEC264B33DAFD2"/>
            </w:placeholder>
          </w:sdtPr>
          <w:sdtEndPr/>
          <w:sdtContent>
            <w:tc>
              <w:tcPr>
                <w:tcW w:w="1522" w:type="pct"/>
                <w:gridSpan w:val="4"/>
                <w:tcBorders>
                  <w:bottom w:val="single" w:sz="12" w:space="0" w:color="auto"/>
                  <w:right w:val="single" w:sz="12" w:space="0" w:color="auto"/>
                </w:tcBorders>
                <w:vAlign w:val="center"/>
              </w:tcPr>
              <w:p w14:paraId="1C03D2C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Predavaonica P-6</w:t>
                </w:r>
              </w:p>
            </w:tc>
          </w:sdtContent>
        </w:sdt>
        <w:tc>
          <w:tcPr>
            <w:tcW w:w="1289" w:type="pct"/>
            <w:gridSpan w:val="5"/>
            <w:tcBorders>
              <w:bottom w:val="single" w:sz="12" w:space="0" w:color="auto"/>
              <w:right w:val="single" w:sz="12" w:space="0" w:color="auto"/>
            </w:tcBorders>
            <w:shd w:val="clear" w:color="auto" w:fill="00A0DC"/>
            <w:vAlign w:val="center"/>
          </w:tcPr>
          <w:p w14:paraId="59B99B6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80628561"/>
            <w:placeholder>
              <w:docPart w:val="0A80652207D149D29B7F6EE3A4E9198C"/>
            </w:placeholder>
          </w:sdtPr>
          <w:sdtEndPr/>
          <w:sdtContent>
            <w:tc>
              <w:tcPr>
                <w:tcW w:w="933" w:type="pct"/>
                <w:gridSpan w:val="3"/>
                <w:tcBorders>
                  <w:bottom w:val="single" w:sz="12" w:space="0" w:color="auto"/>
                  <w:right w:val="single" w:sz="12" w:space="0" w:color="auto"/>
                </w:tcBorders>
                <w:vAlign w:val="center"/>
              </w:tcPr>
              <w:p w14:paraId="408B44A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8E680B" w:rsidRPr="008176A5" w14:paraId="08FEDA78" w14:textId="77777777" w:rsidTr="00A42271">
        <w:tc>
          <w:tcPr>
            <w:tcW w:w="1256" w:type="pct"/>
            <w:tcBorders>
              <w:left w:val="single" w:sz="12" w:space="0" w:color="auto"/>
              <w:bottom w:val="single" w:sz="12" w:space="0" w:color="auto"/>
            </w:tcBorders>
            <w:shd w:val="clear" w:color="auto" w:fill="00A0DC"/>
            <w:vAlign w:val="center"/>
          </w:tcPr>
          <w:p w14:paraId="3B2034B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28470512"/>
            <w:placeholder>
              <w:docPart w:val="B6909432BA9541FA87EB09E1DC20D89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D93229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289" w:type="pct"/>
            <w:gridSpan w:val="5"/>
            <w:tcBorders>
              <w:bottom w:val="single" w:sz="12" w:space="0" w:color="auto"/>
              <w:right w:val="single" w:sz="12" w:space="0" w:color="auto"/>
            </w:tcBorders>
            <w:shd w:val="clear" w:color="auto" w:fill="00A0DC"/>
            <w:vAlign w:val="center"/>
          </w:tcPr>
          <w:p w14:paraId="70A34AC7"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33" w:type="pct"/>
            <w:gridSpan w:val="3"/>
            <w:tcBorders>
              <w:bottom w:val="single" w:sz="12" w:space="0" w:color="auto"/>
              <w:right w:val="single" w:sz="12" w:space="0" w:color="auto"/>
            </w:tcBorders>
            <w:vAlign w:val="center"/>
          </w:tcPr>
          <w:p w14:paraId="4378B685"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43958542"/>
                <w:placeholder>
                  <w:docPart w:val="A65AEDB4C0E342FBB579AAEAD0005B30"/>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NE</w:t>
                </w:r>
              </w:sdtContent>
            </w:sdt>
          </w:p>
        </w:tc>
      </w:tr>
      <w:tr w:rsidR="008E680B" w:rsidRPr="008176A5" w14:paraId="62D24356"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40FF261"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5B3BA2A1" w14:textId="77777777" w:rsidTr="00A42271">
        <w:tc>
          <w:tcPr>
            <w:tcW w:w="1256" w:type="pct"/>
            <w:tcBorders>
              <w:top w:val="single" w:sz="12" w:space="0" w:color="auto"/>
              <w:left w:val="single" w:sz="12" w:space="0" w:color="auto"/>
            </w:tcBorders>
            <w:shd w:val="clear" w:color="auto" w:fill="00A0DC"/>
            <w:vAlign w:val="center"/>
          </w:tcPr>
          <w:p w14:paraId="376E1AC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147093307"/>
            <w:placeholder>
              <w:docPart w:val="F10B8C2606494496803F7343DCF41D5C"/>
            </w:placeholder>
          </w:sdtPr>
          <w:sdtEndPr/>
          <w:sdtContent>
            <w:tc>
              <w:tcPr>
                <w:tcW w:w="3744" w:type="pct"/>
                <w:gridSpan w:val="12"/>
                <w:tcBorders>
                  <w:top w:val="single" w:sz="12" w:space="0" w:color="auto"/>
                  <w:right w:val="single" w:sz="12" w:space="0" w:color="auto"/>
                </w:tcBorders>
                <w:vAlign w:val="center"/>
              </w:tcPr>
              <w:p w14:paraId="16050FC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studenata s kriterijima održivosti procesa (SPI), LCA analizom, obnovljivim i fosilnim sirovinama,  važnosti i primjenom obnovljivih sirovina u biotehnološkoj proizvodnji te njenim utjecajem na održivost procesa, vrstama održivih industrijskih biotehnoloških procesa i proizvoda biotehnološke industrije, ekonomske i ekološke prednosti biotehnološke proizvodnje biomase, biodiesela, bioplina, bioetanola, te proizvodnju biokemikalija (biopesticida, organskih otapala, biopolimera, finih kemikalija i farmaceutskih proizvoda, dodataka hrani).</w:t>
                </w:r>
              </w:p>
            </w:tc>
          </w:sdtContent>
        </w:sdt>
      </w:tr>
      <w:tr w:rsidR="008E680B" w:rsidRPr="008176A5" w14:paraId="5E204C27" w14:textId="77777777" w:rsidTr="00A42271">
        <w:tc>
          <w:tcPr>
            <w:tcW w:w="1256" w:type="pct"/>
            <w:tcBorders>
              <w:left w:val="single" w:sz="12" w:space="0" w:color="auto"/>
            </w:tcBorders>
            <w:shd w:val="clear" w:color="auto" w:fill="00A0DC"/>
            <w:vAlign w:val="center"/>
          </w:tcPr>
          <w:p w14:paraId="19DAEA0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715282398"/>
            <w:placeholder>
              <w:docPart w:val="6C13A1AAF5BE44A28F5DE078C26DD8A1"/>
            </w:placeholder>
          </w:sdtPr>
          <w:sdtEndPr/>
          <w:sdtContent>
            <w:sdt>
              <w:sdtPr>
                <w:rPr>
                  <w:rFonts w:ascii="Proba Pro Lt" w:hAnsi="Proba Pro Lt" w:cs="Arial"/>
                  <w:sz w:val="20"/>
                  <w:szCs w:val="20"/>
                </w:rPr>
                <w:id w:val="406504938"/>
                <w:placeholder>
                  <w:docPart w:val="24D0E1F7ECAE4F4A81D14CD63234C7A6"/>
                </w:placeholder>
              </w:sdtPr>
              <w:sdtEndPr>
                <w:rPr>
                  <w:rFonts w:ascii="Calibri" w:hAnsi="Calibri"/>
                  <w:sz w:val="22"/>
                  <w:szCs w:val="22"/>
                </w:rPr>
              </w:sdtEndPr>
              <w:sdtContent>
                <w:tc>
                  <w:tcPr>
                    <w:tcW w:w="3744" w:type="pct"/>
                    <w:gridSpan w:val="12"/>
                    <w:tcBorders>
                      <w:right w:val="single" w:sz="12" w:space="0" w:color="auto"/>
                    </w:tcBorders>
                    <w:vAlign w:val="center"/>
                  </w:tcPr>
                  <w:p w14:paraId="7E5206AE"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2BD73B1F"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7B03DC1D"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7B828851" w14:textId="77777777" w:rsidTr="00A42271">
        <w:tc>
          <w:tcPr>
            <w:tcW w:w="1256" w:type="pct"/>
            <w:tcBorders>
              <w:left w:val="single" w:sz="12" w:space="0" w:color="auto"/>
            </w:tcBorders>
            <w:shd w:val="clear" w:color="auto" w:fill="00A0DC"/>
            <w:vAlign w:val="center"/>
          </w:tcPr>
          <w:p w14:paraId="18166BA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879891386"/>
            <w:placeholder>
              <w:docPart w:val="19A29C6BF3A9463B9DEB3F6FD4A74B2F"/>
            </w:placeholder>
          </w:sdtPr>
          <w:sdtEndPr/>
          <w:sdtContent>
            <w:tc>
              <w:tcPr>
                <w:tcW w:w="3744" w:type="pct"/>
                <w:gridSpan w:val="12"/>
                <w:tcBorders>
                  <w:right w:val="single" w:sz="12" w:space="0" w:color="auto"/>
                </w:tcBorders>
                <w:vAlign w:val="center"/>
              </w:tcPr>
              <w:p w14:paraId="2F2DC130" w14:textId="77777777" w:rsidR="008E680B" w:rsidRPr="002D26CD" w:rsidRDefault="008E680B" w:rsidP="00CE71F1">
                <w:pPr>
                  <w:pStyle w:val="ListParagraph"/>
                  <w:numPr>
                    <w:ilvl w:val="0"/>
                    <w:numId w:val="86"/>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tehnološko vođenje  industrijskih biotehnoloških proizvodnih sustava</w:t>
                </w:r>
              </w:p>
              <w:p w14:paraId="09591327" w14:textId="77777777" w:rsidR="008E680B" w:rsidRPr="002D26CD" w:rsidRDefault="008E680B" w:rsidP="00CE71F1">
                <w:pPr>
                  <w:pStyle w:val="ListParagraph"/>
                  <w:numPr>
                    <w:ilvl w:val="0"/>
                    <w:numId w:val="86"/>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 xml:space="preserve">prepoznavanje proizvodnih problema, donošenje korektivnih odluka </w:t>
                </w:r>
              </w:p>
              <w:p w14:paraId="394061EF" w14:textId="77777777" w:rsidR="008E680B" w:rsidRPr="002D26CD" w:rsidRDefault="008E680B" w:rsidP="00CE71F1">
                <w:pPr>
                  <w:pStyle w:val="ListParagraph"/>
                  <w:numPr>
                    <w:ilvl w:val="0"/>
                    <w:numId w:val="86"/>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unaprijeđivanje  postojećih biotehnoloških proizvodnji</w:t>
                </w:r>
              </w:p>
              <w:p w14:paraId="75F9F273" w14:textId="77777777" w:rsidR="008E680B" w:rsidRPr="002D26CD" w:rsidRDefault="008E680B" w:rsidP="00CE71F1">
                <w:pPr>
                  <w:pStyle w:val="ListParagraph"/>
                  <w:numPr>
                    <w:ilvl w:val="0"/>
                    <w:numId w:val="86"/>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razvoj novih industrijskih biotehnoloških procesa i opreme</w:t>
                </w:r>
              </w:p>
              <w:p w14:paraId="10D723CF" w14:textId="77777777" w:rsidR="008E680B" w:rsidRPr="002D26CD" w:rsidRDefault="008E680B" w:rsidP="00CE71F1">
                <w:pPr>
                  <w:pStyle w:val="ListParagraph"/>
                  <w:numPr>
                    <w:ilvl w:val="0"/>
                    <w:numId w:val="86"/>
                  </w:numPr>
                  <w:spacing w:after="0" w:line="240" w:lineRule="auto"/>
                  <w:ind w:left="375"/>
                  <w:rPr>
                    <w:rFonts w:ascii="Proba Pro Lt" w:hAnsi="Proba Pro Lt" w:cs="Arial"/>
                    <w:sz w:val="20"/>
                    <w:szCs w:val="20"/>
                    <w:lang w:val="pl-PL"/>
                  </w:rPr>
                </w:pPr>
                <w:r w:rsidRPr="002D26CD">
                  <w:rPr>
                    <w:rFonts w:ascii="Proba Pro Lt" w:hAnsi="Proba Pro Lt" w:cs="Arial"/>
                    <w:sz w:val="20"/>
                    <w:szCs w:val="20"/>
                    <w:lang w:val="pl-PL"/>
                  </w:rPr>
                  <w:t>identificiranje</w:t>
                </w:r>
                <w:r w:rsidRPr="002D26CD">
                  <w:rPr>
                    <w:rFonts w:ascii="Proba Pro Lt" w:hAnsi="Proba Pro Lt" w:cs="Arial"/>
                    <w:sz w:val="20"/>
                    <w:szCs w:val="20"/>
                  </w:rPr>
                  <w:t xml:space="preserve"> izvora onečišćenja okoliša u proizvodnim linijama i detekcija onečišćenja </w:t>
                </w:r>
                <w:r w:rsidRPr="002D26CD">
                  <w:rPr>
                    <w:rFonts w:ascii="Proba Pro Lt" w:hAnsi="Proba Pro Lt" w:cs="Arial"/>
                    <w:sz w:val="20"/>
                    <w:szCs w:val="20"/>
                    <w:lang w:val="pl-PL"/>
                  </w:rPr>
                  <w:t>u</w:t>
                </w:r>
                <w:r w:rsidRPr="002D26CD">
                  <w:rPr>
                    <w:rFonts w:ascii="Proba Pro Lt" w:hAnsi="Proba Pro Lt" w:cs="Arial"/>
                    <w:sz w:val="20"/>
                    <w:szCs w:val="20"/>
                  </w:rPr>
                  <w:t xml:space="preserve"> </w:t>
                </w:r>
                <w:r w:rsidRPr="002D26CD">
                  <w:rPr>
                    <w:rFonts w:ascii="Proba Pro Lt" w:hAnsi="Proba Pro Lt" w:cs="Arial"/>
                    <w:sz w:val="20"/>
                    <w:szCs w:val="20"/>
                    <w:lang w:val="pl-PL"/>
                  </w:rPr>
                  <w:t>okoli</w:t>
                </w:r>
                <w:r w:rsidRPr="002D26CD">
                  <w:rPr>
                    <w:rFonts w:ascii="Proba Pro Lt" w:hAnsi="Proba Pro Lt" w:cs="Arial"/>
                    <w:sz w:val="20"/>
                    <w:szCs w:val="20"/>
                  </w:rPr>
                  <w:t>š</w:t>
                </w:r>
                <w:r w:rsidRPr="002D26CD">
                  <w:rPr>
                    <w:rFonts w:ascii="Proba Pro Lt" w:hAnsi="Proba Pro Lt" w:cs="Arial"/>
                    <w:sz w:val="20"/>
                    <w:szCs w:val="20"/>
                    <w:lang w:val="pl-PL"/>
                  </w:rPr>
                  <w:t>u,</w:t>
                </w:r>
                <w:r w:rsidRPr="002D26CD">
                  <w:rPr>
                    <w:rFonts w:ascii="Proba Pro Lt" w:hAnsi="Proba Pro Lt" w:cs="Arial"/>
                    <w:sz w:val="20"/>
                    <w:szCs w:val="20"/>
                  </w:rPr>
                  <w:t xml:space="preserve"> osmišljavanje način zbinjavanja, </w:t>
                </w:r>
                <w:r w:rsidRPr="002D26CD">
                  <w:rPr>
                    <w:rFonts w:ascii="Proba Pro Lt" w:hAnsi="Proba Pro Lt" w:cs="Arial"/>
                    <w:sz w:val="20"/>
                    <w:szCs w:val="20"/>
                    <w:lang w:val="pl-PL"/>
                  </w:rPr>
                  <w:t>te</w:t>
                </w:r>
                <w:r w:rsidRPr="002D26CD">
                  <w:rPr>
                    <w:rFonts w:ascii="Proba Pro Lt" w:hAnsi="Proba Pro Lt" w:cs="Arial"/>
                    <w:sz w:val="20"/>
                    <w:szCs w:val="20"/>
                  </w:rPr>
                  <w:t xml:space="preserve"> vođenje </w:t>
                </w:r>
                <w:r w:rsidRPr="002D26CD">
                  <w:rPr>
                    <w:rFonts w:ascii="Proba Pro Lt" w:hAnsi="Proba Pro Lt" w:cs="Arial"/>
                    <w:sz w:val="20"/>
                    <w:szCs w:val="20"/>
                    <w:lang w:val="pl-PL"/>
                  </w:rPr>
                  <w:t>pogona</w:t>
                </w:r>
              </w:p>
              <w:p w14:paraId="288583C2" w14:textId="77777777" w:rsidR="008E680B" w:rsidRPr="002D26CD" w:rsidRDefault="008E680B" w:rsidP="00CE71F1">
                <w:pPr>
                  <w:pStyle w:val="ListParagraph"/>
                  <w:numPr>
                    <w:ilvl w:val="0"/>
                    <w:numId w:val="86"/>
                  </w:numPr>
                  <w:spacing w:after="0" w:line="240" w:lineRule="auto"/>
                  <w:ind w:left="375"/>
                  <w:rPr>
                    <w:rFonts w:ascii="Proba Pro Lt" w:hAnsi="Proba Pro Lt" w:cs="Arial"/>
                    <w:sz w:val="20"/>
                    <w:szCs w:val="20"/>
                  </w:rPr>
                </w:pPr>
                <w:r w:rsidRPr="002D26CD">
                  <w:rPr>
                    <w:rFonts w:ascii="Proba Pro Lt" w:hAnsi="Proba Pro Lt" w:cs="Arial"/>
                    <w:sz w:val="20"/>
                    <w:szCs w:val="20"/>
                  </w:rPr>
                  <w:t>prezentacija pogonskih, istraživačkih, laboratorijskih i poslovnih rezultata usmenim i pismenim putem uz korištenje stručne terminologije</w:t>
                </w:r>
              </w:p>
              <w:p w14:paraId="251C6EDD" w14:textId="77777777" w:rsidR="008E680B" w:rsidRPr="002D26CD" w:rsidRDefault="008E680B" w:rsidP="00CE71F1">
                <w:pPr>
                  <w:pStyle w:val="ListParagraph"/>
                  <w:numPr>
                    <w:ilvl w:val="0"/>
                    <w:numId w:val="86"/>
                  </w:numPr>
                  <w:spacing w:after="0" w:line="240" w:lineRule="auto"/>
                  <w:ind w:left="375"/>
                  <w:rPr>
                    <w:rFonts w:ascii="Proba Pro Lt" w:eastAsia="Times New Roman" w:hAnsi="Proba Pro Lt" w:cs="Arial"/>
                    <w:sz w:val="20"/>
                    <w:szCs w:val="20"/>
                  </w:rPr>
                </w:pPr>
                <w:r w:rsidRPr="002D26CD">
                  <w:rPr>
                    <w:rFonts w:ascii="Proba Pro Lt" w:eastAsia="Times New Roman" w:hAnsi="Proba Pro Lt" w:cs="Arial"/>
                    <w:sz w:val="20"/>
                    <w:szCs w:val="20"/>
                  </w:rPr>
                  <w:t>primjena etičkih načela, zakonske regulative i normi vezanih uz specifične zahtjeve struke</w:t>
                </w:r>
              </w:p>
              <w:p w14:paraId="4ED5CF67" w14:textId="77777777" w:rsidR="008E680B" w:rsidRPr="002D26CD" w:rsidRDefault="008E680B" w:rsidP="00CE71F1">
                <w:pPr>
                  <w:pStyle w:val="ListParagraph"/>
                  <w:numPr>
                    <w:ilvl w:val="0"/>
                    <w:numId w:val="86"/>
                  </w:numPr>
                  <w:spacing w:after="0" w:line="240" w:lineRule="auto"/>
                  <w:ind w:left="375"/>
                  <w:rPr>
                    <w:rFonts w:ascii="Proba Pro Lt" w:eastAsia="Times New Roman" w:hAnsi="Proba Pro Lt" w:cs="Arial"/>
                    <w:sz w:val="20"/>
                    <w:szCs w:val="20"/>
                  </w:rPr>
                </w:pPr>
                <w:r w:rsidRPr="002D26CD">
                  <w:rPr>
                    <w:rFonts w:ascii="Proba Pro Lt" w:eastAsia="Times New Roman" w:hAnsi="Proba Pro Lt" w:cs="Arial"/>
                    <w:sz w:val="20"/>
                    <w:szCs w:val="20"/>
                  </w:rPr>
                  <w:t>korištenje i valorizacija znanstvene i stručne literature  u svrhu cjeloživotnog učenja i  unapređenja struke</w:t>
                </w:r>
              </w:p>
            </w:tc>
          </w:sdtContent>
        </w:sdt>
      </w:tr>
      <w:tr w:rsidR="008E680B" w:rsidRPr="008176A5" w14:paraId="320B4EB6" w14:textId="77777777" w:rsidTr="00A42271">
        <w:tc>
          <w:tcPr>
            <w:tcW w:w="1256" w:type="pct"/>
            <w:tcBorders>
              <w:left w:val="single" w:sz="12" w:space="0" w:color="auto"/>
            </w:tcBorders>
            <w:shd w:val="clear" w:color="auto" w:fill="00A0DC"/>
            <w:vAlign w:val="center"/>
          </w:tcPr>
          <w:p w14:paraId="59B48CD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color w:val="auto"/>
              <w:sz w:val="20"/>
              <w:szCs w:val="20"/>
            </w:rPr>
            <w:id w:val="-1543277048"/>
            <w:placeholder>
              <w:docPart w:val="84778C7EF89647F9A760110596FB4D1D"/>
            </w:placeholder>
          </w:sdtPr>
          <w:sdtEndPr>
            <w:rPr>
              <w:rFonts w:cs="Times New Roman"/>
              <w:color w:val="000000"/>
            </w:rPr>
          </w:sdtEndPr>
          <w:sdtContent>
            <w:tc>
              <w:tcPr>
                <w:tcW w:w="3744" w:type="pct"/>
                <w:gridSpan w:val="12"/>
                <w:tcBorders>
                  <w:right w:val="single" w:sz="12" w:space="0" w:color="auto"/>
                </w:tcBorders>
                <w:vAlign w:val="center"/>
              </w:tcPr>
              <w:p w14:paraId="7E8B6F2A" w14:textId="77777777" w:rsidR="008E680B" w:rsidRPr="002D26CD" w:rsidRDefault="008E680B" w:rsidP="00CE71F1">
                <w:pPr>
                  <w:pStyle w:val="Default"/>
                  <w:numPr>
                    <w:ilvl w:val="0"/>
                    <w:numId w:val="87"/>
                  </w:numPr>
                  <w:ind w:left="375"/>
                  <w:rPr>
                    <w:rFonts w:ascii="Proba Pro Lt" w:hAnsi="Proba Pro Lt" w:cs="Arial"/>
                    <w:sz w:val="20"/>
                    <w:szCs w:val="20"/>
                  </w:rPr>
                </w:pPr>
                <w:r w:rsidRPr="002D26CD">
                  <w:rPr>
                    <w:rFonts w:ascii="Proba Pro Lt" w:hAnsi="Proba Pro Lt" w:cs="Arial"/>
                    <w:color w:val="auto"/>
                    <w:sz w:val="20"/>
                    <w:szCs w:val="20"/>
                  </w:rPr>
                  <w:t>r</w:t>
                </w:r>
                <w:r w:rsidRPr="002D26CD">
                  <w:rPr>
                    <w:rFonts w:ascii="Proba Pro Lt" w:hAnsi="Proba Pro Lt" w:cs="Arial"/>
                    <w:sz w:val="20"/>
                    <w:szCs w:val="20"/>
                  </w:rPr>
                  <w:t>azlikovati prednosti i nedostatke primjene obnovljivih sirovina u biotehnološkoj proizvodnji</w:t>
                </w:r>
              </w:p>
              <w:p w14:paraId="46348968" w14:textId="77777777" w:rsidR="008E680B" w:rsidRPr="002D26CD" w:rsidRDefault="008E680B" w:rsidP="00CE71F1">
                <w:pPr>
                  <w:pStyle w:val="Default"/>
                  <w:numPr>
                    <w:ilvl w:val="0"/>
                    <w:numId w:val="87"/>
                  </w:numPr>
                  <w:ind w:left="375"/>
                  <w:rPr>
                    <w:rFonts w:ascii="Proba Pro Lt" w:hAnsi="Proba Pro Lt" w:cs="Arial"/>
                    <w:sz w:val="20"/>
                    <w:szCs w:val="20"/>
                  </w:rPr>
                </w:pPr>
                <w:r w:rsidRPr="002D26CD">
                  <w:rPr>
                    <w:rFonts w:ascii="Proba Pro Lt" w:hAnsi="Proba Pro Lt" w:cs="Arial"/>
                    <w:sz w:val="20"/>
                    <w:szCs w:val="20"/>
                  </w:rPr>
                  <w:t>znati značaj ekološke i ekonomske održivosti biotehnološke proizvodnje biomase, biogoriva (biodisela, bioetanola, bioplina) i biokemikalija</w:t>
                </w:r>
              </w:p>
              <w:p w14:paraId="68882B07" w14:textId="77777777" w:rsidR="008E680B" w:rsidRPr="008176A5" w:rsidRDefault="008E680B" w:rsidP="00CE71F1">
                <w:pPr>
                  <w:pStyle w:val="Default"/>
                  <w:numPr>
                    <w:ilvl w:val="0"/>
                    <w:numId w:val="87"/>
                  </w:numPr>
                  <w:ind w:left="375"/>
                  <w:rPr>
                    <w:rFonts w:ascii="Proba Pro Lt" w:hAnsi="Proba Pro Lt" w:cs="Arial"/>
                    <w:sz w:val="20"/>
                    <w:szCs w:val="20"/>
                  </w:rPr>
                </w:pPr>
                <w:r>
                  <w:rPr>
                    <w:rFonts w:ascii="Proba Pro Lt" w:hAnsi="Proba Pro Lt" w:cs="Arial"/>
                    <w:sz w:val="20"/>
                    <w:szCs w:val="20"/>
                  </w:rPr>
                  <w:t>p</w:t>
                </w:r>
                <w:r w:rsidRPr="008176A5">
                  <w:rPr>
                    <w:rFonts w:ascii="Proba Pro Lt" w:hAnsi="Proba Pro Lt" w:cs="Arial"/>
                    <w:sz w:val="20"/>
                    <w:szCs w:val="20"/>
                  </w:rPr>
                  <w:t>rovesti LCA analizu cijelog biotehnoloških procesa</w:t>
                </w:r>
              </w:p>
              <w:p w14:paraId="4AE799FD" w14:textId="77777777" w:rsidR="008E680B" w:rsidRPr="008176A5" w:rsidRDefault="008E680B" w:rsidP="00CE71F1">
                <w:pPr>
                  <w:pStyle w:val="Default"/>
                  <w:numPr>
                    <w:ilvl w:val="0"/>
                    <w:numId w:val="87"/>
                  </w:numPr>
                  <w:ind w:left="375"/>
                  <w:rPr>
                    <w:rFonts w:ascii="Proba Pro Lt" w:hAnsi="Proba Pro Lt" w:cs="Arial"/>
                    <w:sz w:val="20"/>
                    <w:szCs w:val="20"/>
                  </w:rPr>
                </w:pPr>
                <w:r>
                  <w:rPr>
                    <w:rFonts w:ascii="Proba Pro Lt" w:hAnsi="Proba Pro Lt" w:cs="Arial"/>
                    <w:sz w:val="20"/>
                    <w:szCs w:val="20"/>
                  </w:rPr>
                  <w:t>i</w:t>
                </w:r>
                <w:r w:rsidRPr="008176A5">
                  <w:rPr>
                    <w:rFonts w:ascii="Proba Pro Lt" w:hAnsi="Proba Pro Lt" w:cs="Arial"/>
                    <w:sz w:val="20"/>
                    <w:szCs w:val="20"/>
                  </w:rPr>
                  <w:t>zračunati SPI biotehnološkog procesa</w:t>
                </w:r>
              </w:p>
            </w:tc>
          </w:sdtContent>
        </w:sdt>
      </w:tr>
      <w:tr w:rsidR="008E680B" w:rsidRPr="008176A5" w14:paraId="56E7BDD1" w14:textId="77777777" w:rsidTr="00A42271">
        <w:tc>
          <w:tcPr>
            <w:tcW w:w="1256" w:type="pct"/>
            <w:tcBorders>
              <w:left w:val="single" w:sz="12" w:space="0" w:color="auto"/>
            </w:tcBorders>
            <w:shd w:val="clear" w:color="auto" w:fill="00A0DC"/>
            <w:vAlign w:val="center"/>
          </w:tcPr>
          <w:p w14:paraId="76D760C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3FA78E46"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eastAsiaTheme="minorHAnsi" w:hAnsi="Proba Pro Lt" w:cs="Times New Roman"/>
              <w:color w:val="000000"/>
              <w:sz w:val="20"/>
              <w:szCs w:val="20"/>
              <w:lang w:val="en-US" w:eastAsia="hr-HR"/>
            </w:rPr>
            <w:id w:val="2012179159"/>
            <w:placeholder>
              <w:docPart w:val="04F8BDA64B2E4B9DB86F5AA6EEE55AA1"/>
            </w:placeholder>
          </w:sdtPr>
          <w:sdtEndPr>
            <w:rPr>
              <w:rFonts w:cs="Arial"/>
              <w:lang w:eastAsia="en-US"/>
            </w:rPr>
          </w:sdtEndPr>
          <w:sdtContent>
            <w:tc>
              <w:tcPr>
                <w:tcW w:w="3744" w:type="pct"/>
                <w:gridSpan w:val="12"/>
                <w:tcBorders>
                  <w:right w:val="single" w:sz="12" w:space="0" w:color="auto"/>
                </w:tcBorders>
                <w:vAlign w:val="center"/>
              </w:tcPr>
              <w:p w14:paraId="1A09FC42" w14:textId="77777777" w:rsidR="008E680B" w:rsidRPr="008176A5" w:rsidRDefault="008E680B" w:rsidP="00A42271">
                <w:pPr>
                  <w:pStyle w:val="ListParagraph"/>
                  <w:numPr>
                    <w:ilvl w:val="0"/>
                    <w:numId w:val="2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Definicija Bijele biotehnologije, ciljevi, obnovljivi i neobnovljivi resursi, podjela obnovljivih resursa (sirovina), stupnjevi obrade, bilance i održivost procesa, centralizirana i decentralizirana proizvodnja, osnovni kriteriji održivosti procesa (SPI) </w:t>
                </w:r>
              </w:p>
              <w:p w14:paraId="0C1F27E0"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Bioetanol kao gorivo, razlozi za primjenu biogoriva, Kyoto protokol, mogućnosti Hrvatske u proizvodnji bioetanola, bioetanol iz šećerne repe, lignoceluloznih sirovina i jeruzalemske artičoke (indeks efikasnosti, SPI i LCA tih procesa).</w:t>
                </w:r>
              </w:p>
              <w:p w14:paraId="2249832F"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Bilance energije proizvodnji iz održivih sirovina, Bioetanol iz šećerane?; Bilanca sirovina, Energetska analiza procesa i moguća poboljšanja, Bioetanol i lignocelulozni kompleks, Bioetanol iz škroba (žitarica)?</w:t>
                </w:r>
              </w:p>
              <w:p w14:paraId="793A6E7F"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lastRenderedPageBreak/>
                  <w:t xml:space="preserve">Procjena životnog ciklusa (LCA), kategorije negativnog utjecaja na okolinu, ISO standardi i utjecaj na okoliš, faze LCA, alati za izvedbu i vrste LCA </w:t>
                </w:r>
              </w:p>
              <w:p w14:paraId="51AE08D4"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Proizvodnja organskih kiselina (limunske, sukcinake, jabučne, vinske) iz obnovljih sirovina </w:t>
                </w:r>
              </w:p>
              <w:p w14:paraId="1C958F40"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Proizvodnja mliječne kiseline i polilaktata iz obnovljivih sirovina, usporedba kemijskih i biotehnoloških postupaka, podloge za proizvodnju i izolacija mliječne kiseline, Chargill-Dow proces za proizvodnju PLA </w:t>
                </w:r>
              </w:p>
              <w:p w14:paraId="30A542BF"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Biodizel, sirovine za biodizel, tehnološki postupak i sporedni proizvodi, biotehnološke konverzije sporednih proizvoda iz biodizela ( glicerinske faze i zasičenih masnih kiselina), Bilance mase i energije, SPI, LCA </w:t>
                </w:r>
              </w:p>
              <w:p w14:paraId="4EFE7194"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Lignocelulozne sirovine i mogućnosti biotehnološke konverzije, Enzimske i mikrobiološke razgradnje LC kompleksa, LCA i SPI </w:t>
                </w:r>
              </w:p>
              <w:p w14:paraId="12580C97"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Biotehnološka proizvodnja PHA/PHB iz obnovljivih sirovina, Alge i bijela biotehnologija, fototrofni i heterotrofni uzgoj algi, Proizvodnja goriva iz algi, LCA i SPI biotehnoloških procesa </w:t>
                </w:r>
              </w:p>
            </w:tc>
          </w:sdtContent>
        </w:sdt>
      </w:tr>
      <w:tr w:rsidR="008E680B" w:rsidRPr="008176A5" w14:paraId="6D771067" w14:textId="77777777" w:rsidTr="00A42271">
        <w:trPr>
          <w:trHeight w:val="349"/>
        </w:trPr>
        <w:tc>
          <w:tcPr>
            <w:tcW w:w="1256" w:type="pct"/>
            <w:vMerge w:val="restart"/>
            <w:tcBorders>
              <w:left w:val="single" w:sz="12" w:space="0" w:color="auto"/>
            </w:tcBorders>
            <w:shd w:val="clear" w:color="auto" w:fill="00A0DC"/>
            <w:vAlign w:val="center"/>
          </w:tcPr>
          <w:p w14:paraId="1369E74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8176A5">
              <w:rPr>
                <w:rFonts w:ascii="Proba Pro Lt" w:hAnsi="Proba Pro Lt" w:cs="Arial"/>
                <w:color w:val="000000"/>
                <w:sz w:val="20"/>
                <w:szCs w:val="20"/>
              </w:rPr>
              <w:t>Vrste izvođenja nastave</w:t>
            </w:r>
          </w:p>
        </w:tc>
        <w:tc>
          <w:tcPr>
            <w:tcW w:w="1212" w:type="pct"/>
            <w:gridSpan w:val="3"/>
            <w:vMerge w:val="restart"/>
            <w:vAlign w:val="center"/>
          </w:tcPr>
          <w:p w14:paraId="60DA34EE"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894179"/>
              </w:sdtPr>
              <w:sdtEndPr/>
              <w:sdtContent>
                <w:sdt>
                  <w:sdtPr>
                    <w:rPr>
                      <w:rFonts w:ascii="Proba Pro Lt" w:hAnsi="Proba Pro Lt" w:cs="Arial"/>
                      <w:b w:val="0"/>
                      <w:sz w:val="20"/>
                      <w:szCs w:val="20"/>
                      <w:lang w:val="hr-HR"/>
                    </w:rPr>
                    <w:id w:val="1702972269"/>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predavanja</w:t>
            </w:r>
          </w:p>
          <w:p w14:paraId="2E2D79C2"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2584161"/>
              </w:sdtPr>
              <w:sdtEndPr/>
              <w:sdtContent>
                <w:sdt>
                  <w:sdtPr>
                    <w:rPr>
                      <w:rFonts w:ascii="Proba Pro Lt" w:hAnsi="Proba Pro Lt" w:cs="Arial"/>
                      <w:b w:val="0"/>
                      <w:sz w:val="20"/>
                      <w:szCs w:val="20"/>
                      <w:lang w:val="hr-HR"/>
                    </w:rPr>
                    <w:id w:val="-690838105"/>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seminari i radionice  </w:t>
            </w:r>
          </w:p>
          <w:p w14:paraId="21A4E584"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0577726"/>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4E05AADB"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1427982"/>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4A786C59"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0263816"/>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08E1758A"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7678065"/>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4C66F57D"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6412078"/>
              </w:sdtPr>
              <w:sdtEndPr/>
              <w:sdtContent>
                <w:sdt>
                  <w:sdtPr>
                    <w:rPr>
                      <w:rFonts w:ascii="Proba Pro Lt" w:hAnsi="Proba Pro Lt" w:cs="Arial"/>
                      <w:b w:val="0"/>
                      <w:sz w:val="20"/>
                      <w:szCs w:val="20"/>
                      <w:lang w:val="hr-HR"/>
                    </w:rPr>
                    <w:id w:val="1538542930"/>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samostalni  zadaci  </w:t>
            </w:r>
          </w:p>
          <w:p w14:paraId="24E4ABC1"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593039"/>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739DE1CD"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3209526"/>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0AEC7BBF"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0469900"/>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D54150C"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7254140"/>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249954504"/>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0DB82BD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619A3397"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0BBD20D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1A11D95"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4CF8E2A7"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79337853"/>
            <w:showingPlcHdr/>
          </w:sdtPr>
          <w:sdtEndPr/>
          <w:sdtContent>
            <w:tc>
              <w:tcPr>
                <w:tcW w:w="1247" w:type="pct"/>
                <w:gridSpan w:val="4"/>
                <w:tcBorders>
                  <w:right w:val="single" w:sz="12" w:space="0" w:color="auto"/>
                </w:tcBorders>
              </w:tcPr>
              <w:p w14:paraId="031BEE8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60C72CED"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73BA087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E2A6B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573275544"/>
              <w:showingPlcHdr/>
            </w:sdtPr>
            <w:sdtEndPr/>
            <w:sdtContent>
              <w:p w14:paraId="0C21FE2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580527064"/>
            </w:sdtPr>
            <w:sdtEndPr/>
            <w:sdtContent>
              <w:p w14:paraId="0F2062A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8749E5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gridSpan w:val="2"/>
            <w:tcBorders>
              <w:top w:val="single" w:sz="12" w:space="0" w:color="auto"/>
            </w:tcBorders>
            <w:vAlign w:val="center"/>
          </w:tcPr>
          <w:sdt>
            <w:sdtPr>
              <w:rPr>
                <w:rFonts w:ascii="Proba Pro Lt" w:hAnsi="Proba Pro Lt" w:cs="Arial"/>
                <w:b w:val="0"/>
                <w:color w:val="000000"/>
                <w:sz w:val="20"/>
                <w:szCs w:val="20"/>
              </w:rPr>
              <w:id w:val="1687028867"/>
              <w:showingPlcHdr/>
            </w:sdtPr>
            <w:sdtEndPr/>
            <w:sdtContent>
              <w:p w14:paraId="5CEC5AD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84277129"/>
            </w:sdtPr>
            <w:sdtEndPr/>
            <w:sdtContent>
              <w:p w14:paraId="7266742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F83BC69"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7294218"/>
            </w:sdtPr>
            <w:sdtEndPr/>
            <w:sdtContent>
              <w:p w14:paraId="5BDFEED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2315205"/>
              <w:showingPlcHdr/>
            </w:sdtPr>
            <w:sdtEndPr/>
            <w:sdtContent>
              <w:p w14:paraId="38DBBBF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B281876" w14:textId="77777777" w:rsidTr="00A42271">
        <w:trPr>
          <w:trHeight w:val="397"/>
        </w:trPr>
        <w:tc>
          <w:tcPr>
            <w:tcW w:w="1256" w:type="pct"/>
            <w:vMerge/>
            <w:tcBorders>
              <w:left w:val="single" w:sz="12" w:space="0" w:color="auto"/>
            </w:tcBorders>
            <w:shd w:val="clear" w:color="auto" w:fill="00A0DC"/>
            <w:vAlign w:val="center"/>
          </w:tcPr>
          <w:p w14:paraId="5413686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98E4E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5930232"/>
              <w:showingPlcHdr/>
            </w:sdtPr>
            <w:sdtEndPr/>
            <w:sdtContent>
              <w:p w14:paraId="0F922F3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13960402"/>
            </w:sdtPr>
            <w:sdtEndPr/>
            <w:sdtContent>
              <w:p w14:paraId="7629F46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292A9D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gridSpan w:val="2"/>
            <w:shd w:val="clear" w:color="auto" w:fill="auto"/>
            <w:vAlign w:val="center"/>
          </w:tcPr>
          <w:sdt>
            <w:sdtPr>
              <w:rPr>
                <w:rFonts w:ascii="Proba Pro Lt" w:hAnsi="Proba Pro Lt" w:cs="Arial"/>
                <w:b w:val="0"/>
                <w:color w:val="000000"/>
                <w:sz w:val="20"/>
                <w:szCs w:val="20"/>
              </w:rPr>
              <w:id w:val="1119421690"/>
              <w:showingPlcHdr/>
            </w:sdtPr>
            <w:sdtEndPr/>
            <w:sdtContent>
              <w:p w14:paraId="0F8AE92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76412111"/>
            </w:sdtPr>
            <w:sdtEndPr/>
            <w:sdtContent>
              <w:p w14:paraId="5F1EAE7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3718FC41"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760485"/>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98264947"/>
              <w:showingPlcHdr/>
            </w:sdtPr>
            <w:sdtEndPr/>
            <w:sdtContent>
              <w:p w14:paraId="54921357"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88976767"/>
              <w:showingPlcHdr/>
            </w:sdtPr>
            <w:sdtEndPr/>
            <w:sdtContent>
              <w:p w14:paraId="02FCE69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525DE5F" w14:textId="77777777" w:rsidTr="00A42271">
        <w:trPr>
          <w:trHeight w:val="397"/>
        </w:trPr>
        <w:tc>
          <w:tcPr>
            <w:tcW w:w="1256" w:type="pct"/>
            <w:vMerge/>
            <w:tcBorders>
              <w:left w:val="single" w:sz="12" w:space="0" w:color="auto"/>
            </w:tcBorders>
            <w:shd w:val="clear" w:color="auto" w:fill="00A0DC"/>
            <w:vAlign w:val="center"/>
          </w:tcPr>
          <w:p w14:paraId="0C3F314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52231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525481428"/>
              <w:showingPlcHdr/>
            </w:sdtPr>
            <w:sdtEndPr/>
            <w:sdtContent>
              <w:p w14:paraId="3D183EC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36431042"/>
            </w:sdtPr>
            <w:sdtEndPr/>
            <w:sdtContent>
              <w:p w14:paraId="662E59F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1B3D957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gridSpan w:val="2"/>
            <w:shd w:val="clear" w:color="auto" w:fill="auto"/>
            <w:vAlign w:val="center"/>
          </w:tcPr>
          <w:sdt>
            <w:sdtPr>
              <w:rPr>
                <w:rFonts w:ascii="Proba Pro Lt" w:hAnsi="Proba Pro Lt" w:cs="Arial"/>
                <w:b w:val="0"/>
                <w:color w:val="000000"/>
                <w:sz w:val="20"/>
                <w:szCs w:val="20"/>
              </w:rPr>
              <w:id w:val="-498041527"/>
            </w:sdtPr>
            <w:sdtEndPr/>
            <w:sdtContent>
              <w:p w14:paraId="249B0BE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431505131"/>
              <w:showingPlcHdr/>
            </w:sdtPr>
            <w:sdtEndPr/>
            <w:sdtContent>
              <w:p w14:paraId="6B24A6C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781F4F3F"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1976641"/>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1226845"/>
              <w:showingPlcHdr/>
            </w:sdtPr>
            <w:sdtEndPr/>
            <w:sdtContent>
              <w:p w14:paraId="6430292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1002800"/>
              <w:showingPlcHdr/>
            </w:sdtPr>
            <w:sdtEndPr/>
            <w:sdtContent>
              <w:p w14:paraId="26A8CF4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49DB2967" w14:textId="77777777" w:rsidTr="00A42271">
        <w:trPr>
          <w:trHeight w:val="397"/>
        </w:trPr>
        <w:tc>
          <w:tcPr>
            <w:tcW w:w="1256" w:type="pct"/>
            <w:vMerge/>
            <w:tcBorders>
              <w:left w:val="single" w:sz="12" w:space="0" w:color="auto"/>
            </w:tcBorders>
            <w:shd w:val="clear" w:color="auto" w:fill="00A0DC"/>
            <w:vAlign w:val="center"/>
          </w:tcPr>
          <w:p w14:paraId="08D09FB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68C8BC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600078314"/>
              <w:showingPlcHdr/>
            </w:sdtPr>
            <w:sdtEndPr/>
            <w:sdtContent>
              <w:p w14:paraId="18DADF4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747253129"/>
            </w:sdtPr>
            <w:sdtEndPr/>
            <w:sdtContent>
              <w:p w14:paraId="1FB58BE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12C4EB3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2428302"/>
              <w:showingPlcHdr/>
            </w:sdtPr>
            <w:sdtEndPr/>
            <w:sdtContent>
              <w:p w14:paraId="27809611"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246381330"/>
            </w:sdtPr>
            <w:sdtEndPr/>
            <w:sdtContent>
              <w:p w14:paraId="0B09D209"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12CB5E2B" w14:textId="77777777" w:rsidR="008E680B" w:rsidRPr="008176A5"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62177153"/>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88837849"/>
              <w:showingPlcHdr/>
            </w:sdtPr>
            <w:sdtEndPr/>
            <w:sdtContent>
              <w:p w14:paraId="1EE84242"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44523523"/>
              <w:showingPlcHdr/>
            </w:sdtPr>
            <w:sdtEndPr/>
            <w:sdtContent>
              <w:p w14:paraId="4F429F0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10C640E0"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77D04329"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BAD679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1139860"/>
              <w:showingPlcHdr/>
            </w:sdtPr>
            <w:sdtEndPr/>
            <w:sdtContent>
              <w:p w14:paraId="166B004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7682338"/>
            </w:sdtPr>
            <w:sdtEndPr/>
            <w:sdtContent>
              <w:p w14:paraId="21F5FB5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4B7C26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1626912"/>
              <w:showingPlcHdr/>
            </w:sdtPr>
            <w:sdtEndPr/>
            <w:sdtContent>
              <w:p w14:paraId="48AA7B3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2789567"/>
            </w:sdtPr>
            <w:sdtEndPr/>
            <w:sdtContent>
              <w:p w14:paraId="4F456F4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35CBCF0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6697506"/>
            </w:sdtPr>
            <w:sdtEndPr/>
            <w:sdtContent>
              <w:p w14:paraId="66D1917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00E8A64F" w14:textId="77777777" w:rsidTr="00A42271">
        <w:trPr>
          <w:trHeight w:val="397"/>
        </w:trPr>
        <w:tc>
          <w:tcPr>
            <w:tcW w:w="1256" w:type="pct"/>
            <w:tcBorders>
              <w:left w:val="single" w:sz="12" w:space="0" w:color="auto"/>
              <w:bottom w:val="single" w:sz="12" w:space="0" w:color="auto"/>
            </w:tcBorders>
            <w:shd w:val="clear" w:color="auto" w:fill="00A0DC"/>
            <w:vAlign w:val="center"/>
          </w:tcPr>
          <w:p w14:paraId="20B37F2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462802915"/>
            </w:sdtPr>
            <w:sdtEndPr/>
            <w:sdtContent>
              <w:p w14:paraId="2121FAB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Seminarski rad 1 (ECTS)</w:t>
                </w:r>
              </w:p>
              <w:p w14:paraId="2F9B5E5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Usmeni ispit 3 (ECTS)</w:t>
                </w:r>
              </w:p>
              <w:p w14:paraId="767F5472" w14:textId="77777777"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za usmeni ispit: </w:t>
                </w:r>
              </w:p>
              <w:p w14:paraId="0DD78AA2"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w:t>
                </w:r>
                <w:r>
                  <w:rPr>
                    <w:rFonts w:ascii="Proba Pro Lt" w:hAnsi="Proba Pro Lt" w:cs="Arial"/>
                    <w:sz w:val="20"/>
                    <w:szCs w:val="20"/>
                  </w:rPr>
                  <w:t xml:space="preserve"> </w:t>
                </w:r>
                <w:r w:rsidRPr="008176A5">
                  <w:rPr>
                    <w:rFonts w:ascii="Proba Pro Lt" w:hAnsi="Proba Pro Lt" w:cs="Arial"/>
                    <w:sz w:val="20"/>
                    <w:szCs w:val="20"/>
                  </w:rPr>
                  <w:t>% nedovoljan (1)</w:t>
                </w:r>
              </w:p>
              <w:p w14:paraId="20EE2E03"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60</w:t>
                </w:r>
                <w:r>
                  <w:rPr>
                    <w:rFonts w:ascii="Proba Pro Lt" w:hAnsi="Proba Pro Lt" w:cs="Arial"/>
                    <w:sz w:val="20"/>
                    <w:szCs w:val="20"/>
                  </w:rPr>
                  <w:t xml:space="preserve"> </w:t>
                </w:r>
                <w:r w:rsidRPr="008176A5">
                  <w:rPr>
                    <w:rFonts w:ascii="Proba Pro Lt" w:hAnsi="Proba Pro Lt" w:cs="Arial"/>
                    <w:sz w:val="20"/>
                    <w:szCs w:val="20"/>
                  </w:rPr>
                  <w:t>- 69</w:t>
                </w:r>
                <w:r>
                  <w:rPr>
                    <w:rFonts w:ascii="Proba Pro Lt" w:hAnsi="Proba Pro Lt" w:cs="Arial"/>
                    <w:sz w:val="20"/>
                    <w:szCs w:val="20"/>
                  </w:rPr>
                  <w:t xml:space="preserve"> %</w:t>
                </w:r>
                <w:r w:rsidRPr="008176A5">
                  <w:rPr>
                    <w:rFonts w:ascii="Proba Pro Lt" w:hAnsi="Proba Pro Lt" w:cs="Arial"/>
                    <w:sz w:val="20"/>
                    <w:szCs w:val="20"/>
                  </w:rPr>
                  <w:t xml:space="preserve"> dovoljan (2) </w:t>
                </w:r>
              </w:p>
              <w:p w14:paraId="6C67F5AA"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70</w:t>
                </w:r>
                <w:r>
                  <w:rPr>
                    <w:rFonts w:ascii="Proba Pro Lt" w:hAnsi="Proba Pro Lt" w:cs="Arial"/>
                    <w:sz w:val="20"/>
                    <w:szCs w:val="20"/>
                  </w:rPr>
                  <w:t xml:space="preserve"> – </w:t>
                </w:r>
                <w:r w:rsidRPr="008176A5">
                  <w:rPr>
                    <w:rFonts w:ascii="Proba Pro Lt" w:hAnsi="Proba Pro Lt" w:cs="Arial"/>
                    <w:sz w:val="20"/>
                    <w:szCs w:val="20"/>
                  </w:rPr>
                  <w:t>79</w:t>
                </w:r>
                <w:r>
                  <w:rPr>
                    <w:rFonts w:ascii="Proba Pro Lt" w:hAnsi="Proba Pro Lt" w:cs="Arial"/>
                    <w:sz w:val="20"/>
                    <w:szCs w:val="20"/>
                  </w:rPr>
                  <w:t xml:space="preserve"> </w:t>
                </w:r>
                <w:r w:rsidRPr="008176A5">
                  <w:rPr>
                    <w:rFonts w:ascii="Proba Pro Lt" w:hAnsi="Proba Pro Lt" w:cs="Arial"/>
                    <w:sz w:val="20"/>
                    <w:szCs w:val="20"/>
                  </w:rPr>
                  <w:t>% dobar (3)</w:t>
                </w:r>
              </w:p>
              <w:p w14:paraId="6B486D05"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80</w:t>
                </w:r>
                <w:r>
                  <w:rPr>
                    <w:rFonts w:ascii="Proba Pro Lt" w:hAnsi="Proba Pro Lt" w:cs="Arial"/>
                    <w:sz w:val="20"/>
                    <w:szCs w:val="20"/>
                  </w:rPr>
                  <w:t xml:space="preserve"> – </w:t>
                </w:r>
                <w:r w:rsidRPr="008176A5">
                  <w:rPr>
                    <w:rFonts w:ascii="Proba Pro Lt" w:hAnsi="Proba Pro Lt" w:cs="Arial"/>
                    <w:sz w:val="20"/>
                    <w:szCs w:val="20"/>
                  </w:rPr>
                  <w:t>89</w:t>
                </w:r>
                <w:r>
                  <w:rPr>
                    <w:rFonts w:ascii="Proba Pro Lt" w:hAnsi="Proba Pro Lt" w:cs="Arial"/>
                    <w:sz w:val="20"/>
                    <w:szCs w:val="20"/>
                  </w:rPr>
                  <w:t xml:space="preserve"> </w:t>
                </w:r>
                <w:r w:rsidRPr="008176A5">
                  <w:rPr>
                    <w:rFonts w:ascii="Proba Pro Lt" w:hAnsi="Proba Pro Lt" w:cs="Arial"/>
                    <w:sz w:val="20"/>
                    <w:szCs w:val="20"/>
                  </w:rPr>
                  <w:t>% vrlo dobar (4)</w:t>
                </w:r>
              </w:p>
              <w:p w14:paraId="548B592B" w14:textId="77777777" w:rsidR="008E680B" w:rsidRPr="00D71019" w:rsidDel="00B558AD" w:rsidRDefault="008E680B" w:rsidP="00A42271">
                <w:pPr>
                  <w:tabs>
                    <w:tab w:val="left" w:pos="2820"/>
                  </w:tabs>
                  <w:spacing w:after="0" w:line="240" w:lineRule="auto"/>
                  <w:rPr>
                    <w:rFonts w:ascii="Proba Pro Lt" w:hAnsi="Proba Pro Lt" w:cs="Arial"/>
                    <w:sz w:val="20"/>
                    <w:szCs w:val="20"/>
                  </w:rPr>
                </w:pPr>
                <w:r w:rsidRPr="008176A5">
                  <w:rPr>
                    <w:rFonts w:ascii="Arial" w:hAnsi="Arial" w:cs="Arial"/>
                    <w:sz w:val="20"/>
                    <w:szCs w:val="20"/>
                  </w:rPr>
                  <w:t>≥</w:t>
                </w:r>
                <w:r>
                  <w:rPr>
                    <w:rFonts w:ascii="Proba Pro Lt" w:hAnsi="Proba Pro Lt" w:cs="Arial"/>
                    <w:sz w:val="20"/>
                    <w:szCs w:val="20"/>
                  </w:rPr>
                  <w:t xml:space="preserve"> 90 % izvrstan (5)</w:t>
                </w:r>
              </w:p>
            </w:sdtContent>
          </w:sdt>
        </w:tc>
      </w:tr>
      <w:tr w:rsidR="008E680B" w:rsidRPr="008176A5" w14:paraId="648DAA00" w14:textId="77777777" w:rsidTr="00A42271">
        <w:tc>
          <w:tcPr>
            <w:tcW w:w="1256" w:type="pct"/>
            <w:tcBorders>
              <w:left w:val="single" w:sz="12" w:space="0" w:color="auto"/>
              <w:bottom w:val="single" w:sz="12" w:space="0" w:color="auto"/>
            </w:tcBorders>
            <w:shd w:val="clear" w:color="auto" w:fill="00A0DC"/>
            <w:vAlign w:val="center"/>
          </w:tcPr>
          <w:p w14:paraId="7840D67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6A6FEAF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319004401"/>
            </w:sdtPr>
            <w:sdtEndPr>
              <w:rPr>
                <w:rFonts w:cs="Calibri"/>
                <w:color w:val="auto"/>
              </w:rPr>
            </w:sdtEndPr>
            <w:sdtContent>
              <w:p w14:paraId="62970955"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svim predavanjima i seminarima, dozvoljen broj neopravdanih izostanaka s predavanja je 0</w:t>
                </w:r>
                <w:r>
                  <w:rPr>
                    <w:rFonts w:ascii="Proba Pro Lt" w:hAnsi="Proba Pro Lt" w:cs="Arial"/>
                    <w:sz w:val="20"/>
                    <w:szCs w:val="20"/>
                  </w:rPr>
                  <w:t xml:space="preserve"> </w:t>
                </w:r>
                <w:r w:rsidRPr="008176A5">
                  <w:rPr>
                    <w:rFonts w:ascii="Proba Pro Lt" w:hAnsi="Proba Pro Lt" w:cs="Arial"/>
                    <w:sz w:val="20"/>
                    <w:szCs w:val="20"/>
                  </w:rPr>
                  <w:t>% sati, a dozvoljen broj opravdanih izostanaka je 20</w:t>
                </w:r>
                <w:r>
                  <w:rPr>
                    <w:rFonts w:ascii="Proba Pro Lt" w:hAnsi="Proba Pro Lt" w:cs="Arial"/>
                    <w:sz w:val="20"/>
                    <w:szCs w:val="20"/>
                  </w:rPr>
                  <w:t xml:space="preserve"> </w:t>
                </w:r>
                <w:r w:rsidRPr="008176A5">
                  <w:rPr>
                    <w:rFonts w:ascii="Proba Pro Lt" w:hAnsi="Proba Pro Lt" w:cs="Arial"/>
                    <w:sz w:val="20"/>
                    <w:szCs w:val="20"/>
                  </w:rPr>
                  <w:t>% sati (predavanja i seminari).</w:t>
                </w:r>
              </w:p>
              <w:p w14:paraId="574DF3C5"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izložiti (power point prezentacija) seminarski rad nastavnicima i drugim studentima te predati pismenu verziju seminarskog , položiti usmeni ispit</w:t>
                </w:r>
              </w:p>
            </w:sdtContent>
          </w:sdt>
        </w:tc>
      </w:tr>
      <w:tr w:rsidR="008E680B" w:rsidRPr="008176A5" w14:paraId="108FEECC" w14:textId="77777777" w:rsidTr="00A42271">
        <w:tc>
          <w:tcPr>
            <w:tcW w:w="1256" w:type="pct"/>
            <w:vMerge w:val="restart"/>
            <w:tcBorders>
              <w:top w:val="single" w:sz="12" w:space="0" w:color="auto"/>
              <w:left w:val="single" w:sz="12" w:space="0" w:color="auto"/>
            </w:tcBorders>
            <w:shd w:val="clear" w:color="auto" w:fill="00A0DC"/>
            <w:vAlign w:val="center"/>
          </w:tcPr>
          <w:p w14:paraId="29BFAF3F"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133" w:type="pct"/>
            <w:gridSpan w:val="6"/>
            <w:tcBorders>
              <w:top w:val="single" w:sz="12" w:space="0" w:color="auto"/>
              <w:right w:val="single" w:sz="8" w:space="0" w:color="auto"/>
            </w:tcBorders>
            <w:shd w:val="clear" w:color="auto" w:fill="00A0DC"/>
            <w:vAlign w:val="center"/>
          </w:tcPr>
          <w:p w14:paraId="39B2D748"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7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F9C55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9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156351"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40A7E399" w14:textId="77777777" w:rsidTr="00A42271">
        <w:trPr>
          <w:trHeight w:val="75"/>
        </w:trPr>
        <w:tc>
          <w:tcPr>
            <w:tcW w:w="1256" w:type="pct"/>
            <w:vMerge/>
            <w:tcBorders>
              <w:left w:val="single" w:sz="12" w:space="0" w:color="auto"/>
            </w:tcBorders>
            <w:shd w:val="clear" w:color="auto" w:fill="00A0DC"/>
            <w:vAlign w:val="center"/>
          </w:tcPr>
          <w:p w14:paraId="7CC8CFD0"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vAlign w:val="center"/>
          </w:tcPr>
          <w:sdt>
            <w:sdtPr>
              <w:rPr>
                <w:rFonts w:ascii="Proba Pro Lt" w:hAnsi="Proba Pro Lt" w:cs="Arial"/>
                <w:color w:val="000000"/>
                <w:sz w:val="20"/>
                <w:szCs w:val="20"/>
              </w:rPr>
              <w:id w:val="-684433262"/>
            </w:sdtPr>
            <w:sdtEndPr/>
            <w:sdtContent>
              <w:p w14:paraId="3ED9583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Nastavni materijali (pdf datoteke)</w:t>
                </w:r>
              </w:p>
            </w:sdtContent>
          </w:sdt>
        </w:tc>
        <w:tc>
          <w:tcPr>
            <w:tcW w:w="67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3986599"/>
            </w:sdtPr>
            <w:sdtEndPr/>
            <w:sdtContent>
              <w:p w14:paraId="331B422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9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11455075"/>
            </w:sdtPr>
            <w:sdtEndPr/>
            <w:sdtContent>
              <w:p w14:paraId="37C4AC47" w14:textId="77777777" w:rsidR="008E680B" w:rsidRPr="008176A5" w:rsidRDefault="008E680B" w:rsidP="00A42271">
                <w:pPr>
                  <w:tabs>
                    <w:tab w:val="left" w:pos="2820"/>
                  </w:tabs>
                  <w:spacing w:after="0" w:line="240" w:lineRule="auto"/>
                  <w:jc w:val="center"/>
                  <w:rPr>
                    <w:rStyle w:val="Hyperlink"/>
                    <w:rFonts w:ascii="Proba Pro Lt" w:hAnsi="Proba Pro Lt" w:cs="Arial"/>
                    <w:sz w:val="20"/>
                    <w:szCs w:val="20"/>
                  </w:rPr>
                </w:pPr>
                <w:r w:rsidRPr="008176A5">
                  <w:rPr>
                    <w:rFonts w:ascii="Proba Pro Lt" w:hAnsi="Proba Pro Lt" w:cs="Arial"/>
                    <w:sz w:val="20"/>
                    <w:szCs w:val="20"/>
                  </w:rPr>
                  <w:fldChar w:fldCharType="begin"/>
                </w:r>
                <w:r w:rsidRPr="008176A5">
                  <w:rPr>
                    <w:rFonts w:ascii="Proba Pro Lt" w:hAnsi="Proba Pro Lt" w:cs="Arial"/>
                    <w:sz w:val="20"/>
                    <w:szCs w:val="20"/>
                  </w:rPr>
                  <w:instrText xml:space="preserve"> HYPERLINK "http://www.pbf.unizg.hr/zavodi/zavod_za_biokemijsko_inzenjerstvo/laboratorij_za_bi_im_i_tsp/bijela_biotehnologija" </w:instrText>
                </w:r>
                <w:r w:rsidRPr="008176A5">
                  <w:rPr>
                    <w:rFonts w:ascii="Proba Pro Lt" w:hAnsi="Proba Pro Lt" w:cs="Arial"/>
                    <w:sz w:val="20"/>
                    <w:szCs w:val="20"/>
                  </w:rPr>
                  <w:fldChar w:fldCharType="separate"/>
                </w:r>
                <w:r w:rsidRPr="008176A5">
                  <w:rPr>
                    <w:rStyle w:val="Hyperlink"/>
                    <w:rFonts w:ascii="Proba Pro Lt" w:hAnsi="Proba Pro Lt" w:cs="Arial"/>
                    <w:sz w:val="20"/>
                    <w:szCs w:val="20"/>
                  </w:rPr>
                  <w:t>http://www.pbf.unizg.hr/zavodi/zavod_za_</w:t>
                </w:r>
              </w:p>
              <w:p w14:paraId="0F11F3CA" w14:textId="77777777" w:rsidR="008E680B" w:rsidRPr="008176A5" w:rsidRDefault="008E680B" w:rsidP="00A42271">
                <w:pPr>
                  <w:tabs>
                    <w:tab w:val="left" w:pos="2820"/>
                  </w:tabs>
                  <w:spacing w:after="0" w:line="240" w:lineRule="auto"/>
                  <w:jc w:val="center"/>
                  <w:rPr>
                    <w:rStyle w:val="Hyperlink"/>
                    <w:rFonts w:ascii="Proba Pro Lt" w:hAnsi="Proba Pro Lt" w:cs="Arial"/>
                    <w:sz w:val="20"/>
                    <w:szCs w:val="20"/>
                  </w:rPr>
                </w:pPr>
                <w:r w:rsidRPr="008176A5">
                  <w:rPr>
                    <w:rStyle w:val="Hyperlink"/>
                    <w:rFonts w:ascii="Proba Pro Lt" w:hAnsi="Proba Pro Lt" w:cs="Arial"/>
                    <w:sz w:val="20"/>
                    <w:szCs w:val="20"/>
                  </w:rPr>
                  <w:t>biokemijsko_inzenjerstvo/laboratorij_</w:t>
                </w:r>
              </w:p>
              <w:p w14:paraId="3EC2579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Style w:val="Hyperlink"/>
                    <w:rFonts w:ascii="Proba Pro Lt" w:hAnsi="Proba Pro Lt" w:cs="Arial"/>
                    <w:sz w:val="20"/>
                    <w:szCs w:val="20"/>
                  </w:rPr>
                  <w:t>za_bi_im_i_tsp/bijela_biotehnologija</w:t>
                </w:r>
                <w:r w:rsidRPr="008176A5">
                  <w:rPr>
                    <w:rFonts w:ascii="Proba Pro Lt" w:hAnsi="Proba Pro Lt" w:cs="Arial"/>
                    <w:sz w:val="20"/>
                    <w:szCs w:val="20"/>
                  </w:rPr>
                  <w:fldChar w:fldCharType="end"/>
                </w:r>
              </w:p>
            </w:sdtContent>
          </w:sdt>
        </w:tc>
      </w:tr>
      <w:tr w:rsidR="008E680B" w:rsidRPr="008176A5" w14:paraId="06ABF5B2" w14:textId="77777777" w:rsidTr="00A42271">
        <w:trPr>
          <w:trHeight w:val="75"/>
        </w:trPr>
        <w:tc>
          <w:tcPr>
            <w:tcW w:w="1256" w:type="pct"/>
            <w:vMerge/>
            <w:tcBorders>
              <w:left w:val="single" w:sz="12" w:space="0" w:color="auto"/>
            </w:tcBorders>
            <w:shd w:val="clear" w:color="auto" w:fill="00A0DC"/>
            <w:vAlign w:val="center"/>
          </w:tcPr>
          <w:p w14:paraId="03D33BF4"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83284168"/>
            </w:sdtPr>
            <w:sdtEndPr/>
            <w:sdtContent>
              <w:p w14:paraId="59AFAB2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 xml:space="preserve">Biotechnology, Multivolume Comprehensive Tretease, ( H.J. Rehm G. Reed, A. Püchler, P.Stadler, eds.), Vol. 3, (vol.ed. G. </w:t>
                </w:r>
                <w:r w:rsidRPr="008176A5">
                  <w:rPr>
                    <w:rFonts w:ascii="Proba Pro Lt" w:hAnsi="Proba Pro Lt"/>
                    <w:sz w:val="20"/>
                    <w:szCs w:val="20"/>
                  </w:rPr>
                  <w:lastRenderedPageBreak/>
                  <w:t>Stephanopoulos), Weinheim, New York, Basel, Cambridge, VCH, 1993 (poglavlja i dijelovi poglavlja koja pokrivaju teme iz izvedbenog plana nastave)</w:t>
                </w:r>
              </w:p>
            </w:sdtContent>
          </w:sdt>
        </w:tc>
        <w:tc>
          <w:tcPr>
            <w:tcW w:w="67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46256552"/>
            </w:sdtPr>
            <w:sdtEndPr/>
            <w:sdtContent>
              <w:p w14:paraId="4346A54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Može se naručiti putem </w:t>
                </w:r>
                <w:r>
                  <w:rPr>
                    <w:rFonts w:ascii="Proba Pro Lt" w:hAnsi="Proba Pro Lt" w:cs="Arial"/>
                    <w:color w:val="000000"/>
                    <w:sz w:val="20"/>
                    <w:szCs w:val="20"/>
                  </w:rPr>
                  <w:t xml:space="preserve">NSK kao cijeli </w:t>
                </w:r>
                <w:r>
                  <w:rPr>
                    <w:rFonts w:ascii="Proba Pro Lt" w:hAnsi="Proba Pro Lt" w:cs="Arial"/>
                    <w:color w:val="000000"/>
                    <w:sz w:val="20"/>
                    <w:szCs w:val="20"/>
                  </w:rPr>
                  <w:lastRenderedPageBreak/>
                  <w:t>naslov ili dijelo</w:t>
                </w:r>
                <w:r w:rsidRPr="008176A5">
                  <w:rPr>
                    <w:rFonts w:ascii="Proba Pro Lt" w:hAnsi="Proba Pro Lt" w:cs="Arial"/>
                    <w:color w:val="000000"/>
                    <w:sz w:val="20"/>
                    <w:szCs w:val="20"/>
                  </w:rPr>
                  <w:t>vi</w:t>
                </w:r>
              </w:p>
            </w:sdtContent>
          </w:sdt>
        </w:tc>
        <w:tc>
          <w:tcPr>
            <w:tcW w:w="93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21652382"/>
              <w:showingPlcHdr/>
            </w:sdtPr>
            <w:sdtEndPr/>
            <w:sdtContent>
              <w:p w14:paraId="083F7D0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65A293B8" w14:textId="77777777" w:rsidTr="00A42271">
        <w:trPr>
          <w:trHeight w:val="75"/>
        </w:trPr>
        <w:tc>
          <w:tcPr>
            <w:tcW w:w="1256" w:type="pct"/>
            <w:vMerge/>
            <w:tcBorders>
              <w:left w:val="single" w:sz="12" w:space="0" w:color="auto"/>
            </w:tcBorders>
            <w:shd w:val="clear" w:color="auto" w:fill="00A0DC"/>
            <w:vAlign w:val="center"/>
          </w:tcPr>
          <w:p w14:paraId="0DFD6F14"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vAlign w:val="center"/>
          </w:tcPr>
          <w:sdt>
            <w:sdtPr>
              <w:rPr>
                <w:rFonts w:ascii="Proba Pro Lt" w:hAnsi="Proba Pro Lt" w:cs="Arial"/>
                <w:color w:val="000000"/>
                <w:sz w:val="20"/>
                <w:szCs w:val="20"/>
              </w:rPr>
              <w:id w:val="-527941779"/>
            </w:sdtPr>
            <w:sdtEndPr/>
            <w:sdtContent>
              <w:p w14:paraId="4E9B1BB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Biotechnology, Multivolume Comprehensive Tretease, ( H.J. Rehm G. Reed, A. Püchler, P.Stadler, eds.), Vol. 6, (vol.ed. M. Roehr), Weinheim, New York, Basel, Cambridge, VCH, 1993. (poglavlja i dijelovi poglavlja koja pokrivaju teme iz izvedbenog plana nastave)</w:t>
                </w:r>
              </w:p>
            </w:sdtContent>
          </w:sdt>
        </w:tc>
        <w:tc>
          <w:tcPr>
            <w:tcW w:w="67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28291178"/>
            </w:sdtPr>
            <w:sdtEndPr/>
            <w:sdtContent>
              <w:sdt>
                <w:sdtPr>
                  <w:rPr>
                    <w:rFonts w:ascii="Proba Pro Lt" w:hAnsi="Proba Pro Lt" w:cs="Arial"/>
                    <w:color w:val="000000"/>
                    <w:sz w:val="20"/>
                    <w:szCs w:val="20"/>
                  </w:rPr>
                  <w:id w:val="5292137"/>
                </w:sdtPr>
                <w:sdtEndPr/>
                <w:sdtContent>
                  <w:p w14:paraId="2F8255C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Može se naručiti putem NSK kao cijeli naslov ili dijelovi</w:t>
                    </w:r>
                  </w:p>
                </w:sdtContent>
              </w:sdt>
            </w:sdtContent>
          </w:sdt>
        </w:tc>
        <w:tc>
          <w:tcPr>
            <w:tcW w:w="93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4992932"/>
              <w:showingPlcHdr/>
            </w:sdtPr>
            <w:sdtEndPr/>
            <w:sdtContent>
              <w:p w14:paraId="3622870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50F493A9" w14:textId="77777777" w:rsidTr="00A42271">
        <w:tc>
          <w:tcPr>
            <w:tcW w:w="1256" w:type="pct"/>
            <w:tcBorders>
              <w:top w:val="single" w:sz="12" w:space="0" w:color="auto"/>
              <w:left w:val="single" w:sz="12" w:space="0" w:color="auto"/>
            </w:tcBorders>
            <w:shd w:val="clear" w:color="auto" w:fill="00A0DC"/>
            <w:vAlign w:val="center"/>
          </w:tcPr>
          <w:p w14:paraId="71C950A1"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Times New Roman" w:eastAsia="Times New Roman" w:hAnsi="Times New Roman" w:cs="Times New Roman"/>
              <w:sz w:val="24"/>
              <w:szCs w:val="24"/>
              <w:lang w:eastAsia="hr-HR"/>
            </w:rPr>
            <w:id w:val="709921647"/>
          </w:sdtPr>
          <w:sdtEndPr>
            <w:rPr>
              <w:rFonts w:ascii="Proba Pro Lt" w:hAnsi="Proba Pro Lt" w:cs="Arial"/>
              <w:sz w:val="20"/>
              <w:szCs w:val="20"/>
            </w:rPr>
          </w:sdtEndPr>
          <w:sdtContent>
            <w:tc>
              <w:tcPr>
                <w:tcW w:w="3744" w:type="pct"/>
                <w:gridSpan w:val="12"/>
                <w:tcBorders>
                  <w:top w:val="single" w:sz="12" w:space="0" w:color="auto"/>
                  <w:right w:val="single" w:sz="12" w:space="0" w:color="auto"/>
                </w:tcBorders>
              </w:tcPr>
              <w:p w14:paraId="53272513" w14:textId="77777777" w:rsidR="008E680B" w:rsidRPr="00187F34" w:rsidRDefault="008E680B" w:rsidP="00CE71F1">
                <w:pPr>
                  <w:pStyle w:val="ListParagraph"/>
                  <w:numPr>
                    <w:ilvl w:val="0"/>
                    <w:numId w:val="7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US Presidential executive order: 13134: “Developing and Promoting Bio based Products and Bio energy”August 1999</w:t>
                </w:r>
                <w:r>
                  <w:rPr>
                    <w:rFonts w:ascii="Proba Pro Lt" w:hAnsi="Proba Pro Lt" w:cs="Arial"/>
                    <w:sz w:val="20"/>
                    <w:szCs w:val="20"/>
                  </w:rPr>
                  <w:t xml:space="preserve"> </w:t>
                </w:r>
                <w:r w:rsidRPr="00187F34">
                  <w:rPr>
                    <w:rFonts w:ascii="Proba Pro Lt" w:hAnsi="Proba Pro Lt" w:cs="Arial"/>
                    <w:sz w:val="20"/>
                    <w:szCs w:val="20"/>
                  </w:rPr>
                  <w:t>(</w:t>
                </w:r>
                <w:hyperlink r:id="rId70" w:history="1">
                  <w:r w:rsidRPr="00187F34">
                    <w:rPr>
                      <w:rStyle w:val="Hyperlink"/>
                      <w:rFonts w:ascii="Proba Pro Lt" w:hAnsi="Proba Pro Lt" w:cs="Arial"/>
                      <w:sz w:val="20"/>
                      <w:szCs w:val="20"/>
                    </w:rPr>
                    <w:t>http://www.bioproducts-bioenergy.gov/about/eo13134.asp</w:t>
                  </w:r>
                </w:hyperlink>
                <w:r w:rsidRPr="00187F34">
                  <w:rPr>
                    <w:rFonts w:ascii="Proba Pro Lt" w:hAnsi="Proba Pro Lt" w:cs="Arial"/>
                    <w:sz w:val="20"/>
                    <w:szCs w:val="20"/>
                  </w:rPr>
                  <w:t>)</w:t>
                </w:r>
              </w:p>
              <w:p w14:paraId="1FC63C05" w14:textId="77777777" w:rsidR="008E680B" w:rsidRPr="00187F34" w:rsidRDefault="008E680B" w:rsidP="00CE71F1">
                <w:pPr>
                  <w:pStyle w:val="ListParagraph"/>
                  <w:numPr>
                    <w:ilvl w:val="0"/>
                    <w:numId w:val="7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European Union: Action Plan to boost research efforts in Europe, April 2003   IP/03/584</w:t>
                </w:r>
                <w:r>
                  <w:rPr>
                    <w:rFonts w:ascii="Proba Pro Lt" w:hAnsi="Proba Pro Lt" w:cs="Arial"/>
                    <w:sz w:val="20"/>
                    <w:szCs w:val="20"/>
                  </w:rPr>
                  <w:t xml:space="preserve"> </w:t>
                </w:r>
                <w:r w:rsidRPr="00187F34">
                  <w:rPr>
                    <w:rFonts w:ascii="Proba Pro Lt" w:hAnsi="Proba Pro Lt" w:cs="Arial"/>
                    <w:sz w:val="20"/>
                    <w:szCs w:val="20"/>
                  </w:rPr>
                  <w:t>(</w:t>
                </w:r>
                <w:hyperlink r:id="rId71" w:history="1">
                  <w:r w:rsidRPr="00187F34">
                    <w:rPr>
                      <w:rStyle w:val="Hyperlink"/>
                      <w:rFonts w:ascii="Proba Pro Lt" w:hAnsi="Proba Pro Lt" w:cs="Arial"/>
                      <w:sz w:val="20"/>
                      <w:szCs w:val="20"/>
                    </w:rPr>
                    <w:t>http://europa.eu.int/comm/research/era/3pct/pdf/press-rel-en.pdf</w:t>
                  </w:r>
                </w:hyperlink>
                <w:r w:rsidRPr="00187F34">
                  <w:rPr>
                    <w:rFonts w:ascii="Proba Pro Lt" w:hAnsi="Proba Pro Lt" w:cs="Arial"/>
                    <w:sz w:val="20"/>
                    <w:szCs w:val="20"/>
                  </w:rPr>
                  <w:t>)</w:t>
                </w:r>
              </w:p>
              <w:p w14:paraId="12F957CC" w14:textId="77777777" w:rsidR="008E680B" w:rsidRPr="00187F34" w:rsidRDefault="008E680B" w:rsidP="00CE71F1">
                <w:pPr>
                  <w:pStyle w:val="ListParagraph"/>
                  <w:numPr>
                    <w:ilvl w:val="0"/>
                    <w:numId w:val="7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EuropaBio, White Biotechnology: Gateway to a More Sustainable Future, April 2003</w:t>
                </w:r>
                <w:r>
                  <w:rPr>
                    <w:rFonts w:ascii="Proba Pro Lt" w:hAnsi="Proba Pro Lt" w:cs="Arial"/>
                    <w:sz w:val="20"/>
                    <w:szCs w:val="20"/>
                  </w:rPr>
                  <w:t xml:space="preserve"> </w:t>
                </w:r>
                <w:r w:rsidRPr="00187F34">
                  <w:rPr>
                    <w:rFonts w:ascii="Proba Pro Lt" w:hAnsi="Proba Pro Lt" w:cs="Arial"/>
                    <w:sz w:val="20"/>
                    <w:szCs w:val="20"/>
                  </w:rPr>
                  <w:t>(</w:t>
                </w:r>
                <w:hyperlink r:id="rId72" w:history="1">
                  <w:r w:rsidRPr="00187F34">
                    <w:rPr>
                      <w:rStyle w:val="Hyperlink"/>
                      <w:rFonts w:ascii="Proba Pro Lt" w:hAnsi="Proba Pro Lt" w:cs="Arial"/>
                      <w:sz w:val="20"/>
                      <w:szCs w:val="20"/>
                    </w:rPr>
                    <w:t>http://www.europabio.org/upload/documents/wb_100403/Innenseiten_final_screen.pdf</w:t>
                  </w:r>
                </w:hyperlink>
                <w:r w:rsidRPr="00187F34">
                  <w:rPr>
                    <w:rFonts w:ascii="Proba Pro Lt" w:hAnsi="Proba Pro Lt" w:cs="Arial"/>
                    <w:sz w:val="20"/>
                    <w:szCs w:val="20"/>
                  </w:rPr>
                  <w:t>)</w:t>
                </w:r>
              </w:p>
              <w:p w14:paraId="02A9E7A2" w14:textId="77777777" w:rsidR="008E680B" w:rsidRPr="00187F34" w:rsidRDefault="008E680B" w:rsidP="00CE71F1">
                <w:pPr>
                  <w:pStyle w:val="ListParagraph"/>
                  <w:numPr>
                    <w:ilvl w:val="0"/>
                    <w:numId w:val="7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OECD, Report: “The Application of Biotechnology to Industrial Sustainability” (2001)</w:t>
                </w:r>
                <w:r>
                  <w:rPr>
                    <w:rFonts w:ascii="Proba Pro Lt" w:hAnsi="Proba Pro Lt" w:cs="Arial"/>
                    <w:sz w:val="20"/>
                    <w:szCs w:val="20"/>
                  </w:rPr>
                  <w:t xml:space="preserve"> </w:t>
                </w:r>
                <w:r w:rsidRPr="00187F34">
                  <w:rPr>
                    <w:rFonts w:ascii="Proba Pro Lt" w:hAnsi="Proba Pro Lt" w:cs="Arial"/>
                    <w:sz w:val="20"/>
                    <w:szCs w:val="20"/>
                  </w:rPr>
                  <w:t>(</w:t>
                </w:r>
                <w:hyperlink r:id="rId73" w:history="1">
                  <w:r w:rsidRPr="00187F34">
                    <w:rPr>
                      <w:rStyle w:val="Hyperlink"/>
                      <w:rFonts w:ascii="Proba Pro Lt" w:hAnsi="Proba Pro Lt" w:cs="Arial"/>
                      <w:sz w:val="20"/>
                      <w:szCs w:val="20"/>
                    </w:rPr>
                    <w:t>http://www1.oecd.org/publications/e-book/9301061e.pdf</w:t>
                  </w:r>
                </w:hyperlink>
                <w:r w:rsidRPr="00187F34">
                  <w:rPr>
                    <w:rFonts w:ascii="Proba Pro Lt" w:hAnsi="Proba Pro Lt" w:cs="Arial"/>
                    <w:sz w:val="20"/>
                    <w:szCs w:val="20"/>
                  </w:rPr>
                  <w:t>)</w:t>
                </w:r>
              </w:p>
              <w:p w14:paraId="4B27E002"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 xml:space="preserve">Dutch Ministry of Economic Affairs, Life Sciences, A Pillar for the Dutch Knowledge Economy, July 2003 </w:t>
                </w:r>
                <w:r>
                  <w:rPr>
                    <w:rFonts w:ascii="Proba Pro Lt" w:hAnsi="Proba Pro Lt" w:cs="Arial"/>
                    <w:sz w:val="20"/>
                    <w:szCs w:val="20"/>
                  </w:rPr>
                  <w:t xml:space="preserve"> (</w:t>
                </w:r>
                <w:hyperlink r:id="rId74" w:history="1">
                  <w:r w:rsidRPr="008176A5">
                    <w:rPr>
                      <w:rStyle w:val="Hyperlink"/>
                      <w:rFonts w:ascii="Proba Pro Lt" w:hAnsi="Proba Pro Lt" w:cs="Arial"/>
                      <w:sz w:val="20"/>
                      <w:szCs w:val="20"/>
                    </w:rPr>
                    <w:t>http://www.minez.nl/publicaties/pdfs/03I42.pdf</w:t>
                  </w:r>
                </w:hyperlink>
                <w:r w:rsidRPr="008176A5">
                  <w:rPr>
                    <w:rFonts w:ascii="Proba Pro Lt" w:hAnsi="Proba Pro Lt" w:cs="Arial"/>
                    <w:sz w:val="20"/>
                    <w:szCs w:val="20"/>
                  </w:rPr>
                  <w:t>)</w:t>
                </w:r>
              </w:p>
              <w:p w14:paraId="53C9825F"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Biopartner. The Netherlands life science sector report 2003. Growth against the tide (</w:t>
                </w:r>
                <w:hyperlink r:id="rId75" w:history="1">
                  <w:r w:rsidRPr="008176A5">
                    <w:rPr>
                      <w:rStyle w:val="Hyperlink"/>
                      <w:rFonts w:ascii="Proba Pro Lt" w:hAnsi="Proba Pro Lt" w:cs="Arial"/>
                      <w:sz w:val="20"/>
                      <w:szCs w:val="20"/>
                    </w:rPr>
                    <w:t>www.biopartner.nl</w:t>
                  </w:r>
                </w:hyperlink>
                <w:r w:rsidRPr="008176A5">
                  <w:rPr>
                    <w:rFonts w:ascii="Proba Pro Lt" w:hAnsi="Proba Pro Lt" w:cs="Arial"/>
                    <w:sz w:val="20"/>
                    <w:szCs w:val="20"/>
                  </w:rPr>
                  <w:t>)</w:t>
                </w:r>
              </w:p>
              <w:p w14:paraId="749B5897"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 xml:space="preserve">French Young Innovative Company initiative. </w:t>
                </w:r>
                <w:hyperlink r:id="rId76" w:history="1">
                  <w:r w:rsidRPr="008176A5">
                    <w:rPr>
                      <w:rStyle w:val="Hyperlink"/>
                      <w:rFonts w:ascii="Proba Pro Lt" w:hAnsi="Proba Pro Lt" w:cs="Arial"/>
                      <w:sz w:val="20"/>
                      <w:szCs w:val="20"/>
                    </w:rPr>
                    <w:t>www.france-biotech.org</w:t>
                  </w:r>
                </w:hyperlink>
              </w:p>
              <w:p w14:paraId="06A29025"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 xml:space="preserve">UK Small Business Innovation Company. </w:t>
                </w:r>
                <w:hyperlink r:id="rId77" w:history="1">
                  <w:r w:rsidRPr="008176A5">
                    <w:rPr>
                      <w:rStyle w:val="Hyperlink"/>
                      <w:rFonts w:ascii="Proba Pro Lt" w:hAnsi="Proba Pro Lt" w:cs="Arial"/>
                      <w:sz w:val="20"/>
                      <w:szCs w:val="20"/>
                    </w:rPr>
                    <w:t>www.sba.gov/INV/venture.html</w:t>
                  </w:r>
                </w:hyperlink>
              </w:p>
              <w:p w14:paraId="25809583"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12 RoyalBelgianAcademy Council of Applied Science, Industrial Biotechnology and Sustainable Chemistry, January 2004 (http://www.kvab.be/downloads/cawet/wg%2043%20-%20webstek.pdf)</w:t>
                </w:r>
              </w:p>
            </w:tc>
          </w:sdtContent>
        </w:sdt>
      </w:tr>
      <w:tr w:rsidR="008E680B" w:rsidRPr="008176A5" w14:paraId="19F39207" w14:textId="77777777" w:rsidTr="00A42271">
        <w:tc>
          <w:tcPr>
            <w:tcW w:w="1256" w:type="pct"/>
            <w:tcBorders>
              <w:top w:val="single" w:sz="12" w:space="0" w:color="auto"/>
              <w:left w:val="single" w:sz="12" w:space="0" w:color="auto"/>
            </w:tcBorders>
            <w:shd w:val="clear" w:color="auto" w:fill="00A0DC"/>
            <w:vAlign w:val="center"/>
          </w:tcPr>
          <w:p w14:paraId="51D1A8C3"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7344300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78" w:history="1">
              <w:r w:rsidRPr="008176A5">
                <w:rPr>
                  <w:rStyle w:val="Hyperlink"/>
                  <w:rFonts w:ascii="Proba Pro Lt" w:hAnsi="Proba Pro Lt"/>
                  <w:i/>
                  <w:sz w:val="20"/>
                  <w:szCs w:val="20"/>
                </w:rPr>
                <w:t>http://www.pbf.unizg.hr/studiji/ispitni_rokovi</w:t>
              </w:r>
            </w:hyperlink>
          </w:p>
        </w:tc>
      </w:tr>
      <w:tr w:rsidR="008E680B" w:rsidRPr="008176A5" w14:paraId="6DC046CE" w14:textId="77777777" w:rsidTr="00A42271">
        <w:tc>
          <w:tcPr>
            <w:tcW w:w="1256" w:type="pct"/>
            <w:tcBorders>
              <w:left w:val="single" w:sz="12" w:space="0" w:color="auto"/>
              <w:bottom w:val="single" w:sz="12" w:space="0" w:color="auto"/>
            </w:tcBorders>
            <w:shd w:val="clear" w:color="auto" w:fill="00A0DC"/>
            <w:vAlign w:val="center"/>
          </w:tcPr>
          <w:p w14:paraId="3035D86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2095667321"/>
          </w:sdtPr>
          <w:sdtEndPr/>
          <w:sdtContent>
            <w:sdt>
              <w:sdtPr>
                <w:rPr>
                  <w:rFonts w:ascii="Proba Pro Lt" w:hAnsi="Proba Pro Lt" w:cs="Arial"/>
                  <w:sz w:val="20"/>
                  <w:szCs w:val="20"/>
                </w:rPr>
                <w:id w:val="5292464"/>
              </w:sdtPr>
              <w:sdtEndPr/>
              <w:sdtContent>
                <w:tc>
                  <w:tcPr>
                    <w:tcW w:w="3744" w:type="pct"/>
                    <w:gridSpan w:val="12"/>
                    <w:tcBorders>
                      <w:bottom w:val="single" w:sz="12" w:space="0" w:color="auto"/>
                      <w:right w:val="single" w:sz="12" w:space="0" w:color="auto"/>
                    </w:tcBorders>
                  </w:tcPr>
                  <w:p w14:paraId="1CBBDAA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Rokovi ispita objavljuju se i na mrežnoj stranici: </w:t>
                    </w:r>
                    <w:hyperlink r:id="rId79" w:history="1">
                      <w:r w:rsidRPr="008176A5">
                        <w:rPr>
                          <w:rStyle w:val="Hyperlink"/>
                          <w:rFonts w:ascii="Proba Pro Lt" w:hAnsi="Proba Pro Lt" w:cs="Arial"/>
                          <w:sz w:val="20"/>
                          <w:szCs w:val="20"/>
                        </w:rPr>
                        <w:t>http://www.pbf.unizg.hr/ispitni_rokovi</w:t>
                      </w:r>
                    </w:hyperlink>
                    <w:r w:rsidRPr="008176A5">
                      <w:rPr>
                        <w:rFonts w:ascii="Proba Pro Lt" w:hAnsi="Proba Pro Lt" w:cs="Arial"/>
                        <w:sz w:val="20"/>
                        <w:szCs w:val="20"/>
                      </w:rPr>
                      <w:t xml:space="preserve"> </w:t>
                    </w:r>
                  </w:p>
                </w:tc>
              </w:sdtContent>
            </w:sdt>
          </w:sdtContent>
        </w:sdt>
      </w:tr>
    </w:tbl>
    <w:p w14:paraId="04693CA2" w14:textId="77777777" w:rsidR="008E680B" w:rsidRPr="008176A5" w:rsidRDefault="008E680B" w:rsidP="008E680B">
      <w:pPr>
        <w:spacing w:after="0" w:line="240" w:lineRule="auto"/>
        <w:rPr>
          <w:rFonts w:ascii="Proba Pro Lt" w:hAnsi="Proba Pro Lt"/>
          <w:sz w:val="20"/>
          <w:szCs w:val="20"/>
        </w:rPr>
      </w:pPr>
    </w:p>
    <w:p w14:paraId="6969C501" w14:textId="77777777"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8E680B" w:rsidRPr="008176A5" w14:paraId="0907ECF6"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7CD51A"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52024EAA" w14:textId="77777777" w:rsidTr="00A42271">
        <w:tc>
          <w:tcPr>
            <w:tcW w:w="1256" w:type="pct"/>
            <w:tcBorders>
              <w:top w:val="single" w:sz="12" w:space="0" w:color="auto"/>
              <w:left w:val="single" w:sz="12" w:space="0" w:color="auto"/>
            </w:tcBorders>
            <w:shd w:val="clear" w:color="auto" w:fill="00A0DC"/>
            <w:vAlign w:val="center"/>
          </w:tcPr>
          <w:p w14:paraId="101A5AC8"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49147092"/>
            <w:placeholder>
              <w:docPart w:val="74EC01366F2A428CAD53760D8C59A9DE"/>
            </w:placeholder>
          </w:sdtPr>
          <w:sdtEndPr/>
          <w:sdtContent>
            <w:tc>
              <w:tcPr>
                <w:tcW w:w="1522" w:type="pct"/>
                <w:gridSpan w:val="4"/>
                <w:tcBorders>
                  <w:top w:val="single" w:sz="12" w:space="0" w:color="auto"/>
                  <w:right w:val="single" w:sz="12" w:space="0" w:color="auto"/>
                </w:tcBorders>
                <w:vAlign w:val="center"/>
              </w:tcPr>
              <w:p w14:paraId="1C77694A" w14:textId="6EFBD69F" w:rsidR="005F7E3E" w:rsidRPr="005F7E3E" w:rsidRDefault="00DB7BE2" w:rsidP="00A42271">
                <w:pPr>
                  <w:tabs>
                    <w:tab w:val="left" w:pos="2820"/>
                  </w:tabs>
                  <w:spacing w:after="0" w:line="240" w:lineRule="auto"/>
                  <w:rPr>
                    <w:rFonts w:ascii="Proba Pro Lt" w:hAnsi="Proba Pro Lt" w:cs="Arial"/>
                    <w:b/>
                    <w:sz w:val="20"/>
                    <w:szCs w:val="20"/>
                  </w:rPr>
                </w:pPr>
                <w:hyperlink r:id="rId80" w:history="1">
                  <w:r w:rsidR="005F7E3E" w:rsidRPr="005F7E3E">
                    <w:rPr>
                      <w:rStyle w:val="Hyperlink"/>
                      <w:rFonts w:ascii="Proba Pro Lt" w:hAnsi="Proba Pro Lt" w:cs="Arial"/>
                      <w:b/>
                      <w:sz w:val="20"/>
                      <w:szCs w:val="20"/>
                    </w:rPr>
                    <w:t>Izv. prof. dr. sc. Igor Slivac</w:t>
                  </w:r>
                </w:hyperlink>
              </w:p>
              <w:p w14:paraId="5E197416" w14:textId="2C0F0085" w:rsidR="008E680B" w:rsidRPr="005F7E3E" w:rsidRDefault="00DB7BE2" w:rsidP="00A42271">
                <w:pPr>
                  <w:tabs>
                    <w:tab w:val="left" w:pos="2820"/>
                  </w:tabs>
                  <w:spacing w:after="0" w:line="240" w:lineRule="auto"/>
                  <w:rPr>
                    <w:rFonts w:ascii="Proba Pro Lt" w:hAnsi="Proba Pro Lt" w:cs="Arial"/>
                    <w:sz w:val="20"/>
                    <w:szCs w:val="20"/>
                  </w:rPr>
                </w:pPr>
                <w:hyperlink r:id="rId81" w:history="1">
                  <w:r w:rsidR="008E680B" w:rsidRPr="005F7E3E">
                    <w:rPr>
                      <w:rStyle w:val="Hyperlink"/>
                      <w:rFonts w:ascii="Proba Pro Lt" w:hAnsi="Proba Pro Lt" w:cs="Arial"/>
                      <w:sz w:val="20"/>
                      <w:szCs w:val="20"/>
                    </w:rPr>
                    <w:t>Prof. dr. sc. Višnja Gaurina Srček</w:t>
                  </w:r>
                </w:hyperlink>
              </w:p>
              <w:p w14:paraId="11874A22" w14:textId="77777777" w:rsidR="008E680B" w:rsidRPr="008176A5" w:rsidRDefault="00DB7BE2" w:rsidP="00A42271">
                <w:pPr>
                  <w:tabs>
                    <w:tab w:val="left" w:pos="2820"/>
                  </w:tabs>
                  <w:spacing w:after="0" w:line="240" w:lineRule="auto"/>
                  <w:rPr>
                    <w:rFonts w:ascii="Proba Pro Lt" w:hAnsi="Proba Pro Lt" w:cs="Arial"/>
                    <w:sz w:val="20"/>
                    <w:szCs w:val="20"/>
                  </w:rPr>
                </w:pPr>
                <w:hyperlink r:id="rId82" w:history="1">
                  <w:r w:rsidR="008E680B" w:rsidRPr="00071996">
                    <w:rPr>
                      <w:rStyle w:val="Hyperlink"/>
                      <w:rFonts w:ascii="Proba Pro Lt" w:hAnsi="Proba Pro Lt" w:cs="Arial"/>
                      <w:sz w:val="20"/>
                      <w:szCs w:val="20"/>
                    </w:rPr>
                    <w:t>Prof. dr. sc. Ivana Radojčić Redovniković</w:t>
                  </w:r>
                </w:hyperlink>
              </w:p>
              <w:p w14:paraId="72946DAC" w14:textId="77777777" w:rsidR="008E680B" w:rsidRPr="008176A5" w:rsidRDefault="00DB7BE2" w:rsidP="00A42271">
                <w:pPr>
                  <w:tabs>
                    <w:tab w:val="left" w:pos="2820"/>
                  </w:tabs>
                  <w:spacing w:after="0" w:line="240" w:lineRule="auto"/>
                  <w:rPr>
                    <w:rFonts w:ascii="Proba Pro Lt" w:hAnsi="Proba Pro Lt" w:cs="Arial"/>
                    <w:sz w:val="20"/>
                    <w:szCs w:val="20"/>
                  </w:rPr>
                </w:pPr>
                <w:hyperlink r:id="rId83" w:history="1">
                  <w:r w:rsidR="008E680B" w:rsidRPr="00071996">
                    <w:rPr>
                      <w:rStyle w:val="Hyperlink"/>
                      <w:rFonts w:ascii="Proba Pro Lt" w:hAnsi="Proba Pro Lt" w:cs="Arial"/>
                      <w:sz w:val="20"/>
                      <w:szCs w:val="20"/>
                    </w:rPr>
                    <w:t>Doc. dr. sc. Kristina Radošević</w:t>
                  </w:r>
                </w:hyperlink>
              </w:p>
              <w:p w14:paraId="43405592" w14:textId="77777777" w:rsidR="008E680B" w:rsidRPr="008176A5" w:rsidRDefault="00DB7BE2" w:rsidP="00A42271">
                <w:pPr>
                  <w:tabs>
                    <w:tab w:val="left" w:pos="2820"/>
                  </w:tabs>
                  <w:spacing w:after="0" w:line="240" w:lineRule="auto"/>
                  <w:rPr>
                    <w:rFonts w:ascii="Proba Pro Lt" w:hAnsi="Proba Pro Lt" w:cs="Arial"/>
                    <w:sz w:val="20"/>
                    <w:szCs w:val="20"/>
                  </w:rPr>
                </w:pPr>
                <w:hyperlink r:id="rId84" w:history="1">
                  <w:r w:rsidR="008E680B" w:rsidRPr="0031509B">
                    <w:rPr>
                      <w:rStyle w:val="Hyperlink"/>
                      <w:rFonts w:ascii="Proba Pro Lt" w:hAnsi="Proba Pro Lt" w:cs="Arial"/>
                      <w:sz w:val="20"/>
                      <w:szCs w:val="20"/>
                    </w:rPr>
                    <w:t>Doc. dr. sc. Marina Cvjetko Bubalo</w:t>
                  </w:r>
                </w:hyperlink>
              </w:p>
            </w:tc>
          </w:sdtContent>
        </w:sdt>
        <w:tc>
          <w:tcPr>
            <w:tcW w:w="1405" w:type="pct"/>
            <w:gridSpan w:val="5"/>
            <w:tcBorders>
              <w:top w:val="single" w:sz="12" w:space="0" w:color="auto"/>
              <w:right w:val="single" w:sz="12" w:space="0" w:color="auto"/>
            </w:tcBorders>
            <w:shd w:val="clear" w:color="auto" w:fill="00A0DC"/>
            <w:vAlign w:val="center"/>
          </w:tcPr>
          <w:p w14:paraId="161FA61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34286976"/>
            <w:placeholder>
              <w:docPart w:val="91DD2655B2144E0DB1B0B4186F2DFF7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732C6D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457C0325" w14:textId="77777777" w:rsidTr="00A42271">
        <w:tc>
          <w:tcPr>
            <w:tcW w:w="1256" w:type="pct"/>
            <w:tcBorders>
              <w:top w:val="single" w:sz="12" w:space="0" w:color="auto"/>
              <w:left w:val="single" w:sz="12" w:space="0" w:color="auto"/>
            </w:tcBorders>
            <w:shd w:val="clear" w:color="auto" w:fill="00A0DC"/>
            <w:vAlign w:val="center"/>
          </w:tcPr>
          <w:p w14:paraId="3D90AA9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5" w:name="Tehnologija_životinjskih_biljnih" w:displacedByCustomXml="next"/>
        <w:sdt>
          <w:sdtPr>
            <w:rPr>
              <w:rFonts w:ascii="Proba Pro Lt" w:hAnsi="Proba Pro Lt" w:cs="Arial"/>
              <w:sz w:val="20"/>
              <w:szCs w:val="20"/>
            </w:rPr>
            <w:id w:val="1624954964"/>
            <w:placeholder>
              <w:docPart w:val="CB64273985864EE5A2BF50B704B35AAD"/>
            </w:placeholder>
          </w:sdtPr>
          <w:sdtEndPr/>
          <w:sdtContent>
            <w:tc>
              <w:tcPr>
                <w:tcW w:w="1522" w:type="pct"/>
                <w:gridSpan w:val="4"/>
                <w:tcBorders>
                  <w:top w:val="single" w:sz="12" w:space="0" w:color="auto"/>
                  <w:right w:val="single" w:sz="12" w:space="0" w:color="auto"/>
                </w:tcBorders>
                <w:vAlign w:val="center"/>
              </w:tcPr>
              <w:p w14:paraId="71EC8292"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životinjskih i biljnih stanica</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195A0B9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738510090"/>
            <w:placeholder>
              <w:docPart w:val="0169D90689A94A53A09A87A15B255961"/>
            </w:placeholder>
          </w:sdtPr>
          <w:sdtEndPr/>
          <w:sdtContent>
            <w:tc>
              <w:tcPr>
                <w:tcW w:w="817" w:type="pct"/>
                <w:gridSpan w:val="4"/>
                <w:tcBorders>
                  <w:top w:val="single" w:sz="12" w:space="0" w:color="auto"/>
                  <w:right w:val="single" w:sz="12" w:space="0" w:color="auto"/>
                </w:tcBorders>
                <w:vAlign w:val="center"/>
              </w:tcPr>
              <w:p w14:paraId="2E7B266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7819DEDE" w14:textId="77777777" w:rsidTr="00A42271">
        <w:tc>
          <w:tcPr>
            <w:tcW w:w="1256" w:type="pct"/>
            <w:tcBorders>
              <w:left w:val="single" w:sz="12" w:space="0" w:color="auto"/>
              <w:bottom w:val="single" w:sz="12" w:space="0" w:color="auto"/>
            </w:tcBorders>
            <w:shd w:val="clear" w:color="auto" w:fill="00A0DC"/>
            <w:vAlign w:val="center"/>
          </w:tcPr>
          <w:p w14:paraId="41918D3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721443808"/>
            <w:placeholder>
              <w:docPart w:val="973E9D1AA6D347E78179781BFCC7D407"/>
            </w:placeholder>
          </w:sdtPr>
          <w:sdtEndPr/>
          <w:sdtContent>
            <w:tc>
              <w:tcPr>
                <w:tcW w:w="1522" w:type="pct"/>
                <w:gridSpan w:val="4"/>
                <w:tcBorders>
                  <w:bottom w:val="single" w:sz="12" w:space="0" w:color="auto"/>
                  <w:right w:val="single" w:sz="12" w:space="0" w:color="auto"/>
                </w:tcBorders>
                <w:vAlign w:val="center"/>
              </w:tcPr>
              <w:p w14:paraId="07E34A9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53226</w:t>
                </w:r>
              </w:p>
            </w:tc>
          </w:sdtContent>
        </w:sdt>
        <w:tc>
          <w:tcPr>
            <w:tcW w:w="1405" w:type="pct"/>
            <w:gridSpan w:val="5"/>
            <w:tcBorders>
              <w:bottom w:val="single" w:sz="12" w:space="0" w:color="auto"/>
              <w:right w:val="single" w:sz="12" w:space="0" w:color="auto"/>
            </w:tcBorders>
            <w:shd w:val="clear" w:color="auto" w:fill="00A0DC"/>
            <w:vAlign w:val="center"/>
          </w:tcPr>
          <w:p w14:paraId="35B1C4B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96842458"/>
            <w:placeholder>
              <w:docPart w:val="B323BA8CA10C4D9E8D7CB7C730EA939B"/>
            </w:placeholder>
          </w:sdtPr>
          <w:sdtEndPr/>
          <w:sdtContent>
            <w:tc>
              <w:tcPr>
                <w:tcW w:w="817" w:type="pct"/>
                <w:gridSpan w:val="4"/>
                <w:tcBorders>
                  <w:bottom w:val="single" w:sz="12" w:space="0" w:color="auto"/>
                  <w:right w:val="single" w:sz="12" w:space="0" w:color="auto"/>
                </w:tcBorders>
                <w:vAlign w:val="center"/>
              </w:tcPr>
              <w:p w14:paraId="7FD3B6D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+ 0</w:t>
                </w:r>
              </w:p>
            </w:tc>
          </w:sdtContent>
        </w:sdt>
      </w:tr>
      <w:tr w:rsidR="008E680B" w:rsidRPr="008176A5" w14:paraId="5B026EEC" w14:textId="77777777" w:rsidTr="00A42271">
        <w:tc>
          <w:tcPr>
            <w:tcW w:w="1256" w:type="pct"/>
            <w:tcBorders>
              <w:left w:val="single" w:sz="12" w:space="0" w:color="auto"/>
              <w:bottom w:val="single" w:sz="12" w:space="0" w:color="auto"/>
            </w:tcBorders>
            <w:shd w:val="clear" w:color="auto" w:fill="00A0DC"/>
            <w:vAlign w:val="center"/>
          </w:tcPr>
          <w:p w14:paraId="1387F498"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2382214"/>
            <w:placeholder>
              <w:docPart w:val="12D466350B594741ACEB1AE3613F9E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1BF2E2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7E5989B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632703553"/>
            <w:placeholder>
              <w:docPart w:val="EC2BD6C853C14D31AB3D0D5DF44E032B"/>
            </w:placeholder>
          </w:sdtPr>
          <w:sdtEndPr/>
          <w:sdtContent>
            <w:tc>
              <w:tcPr>
                <w:tcW w:w="817" w:type="pct"/>
                <w:gridSpan w:val="4"/>
                <w:tcBorders>
                  <w:bottom w:val="single" w:sz="12" w:space="0" w:color="auto"/>
                  <w:right w:val="single" w:sz="12" w:space="0" w:color="auto"/>
                </w:tcBorders>
                <w:vAlign w:val="center"/>
              </w:tcPr>
              <w:p w14:paraId="4C04461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31C34BAE" w14:textId="77777777" w:rsidTr="00A42271">
        <w:tc>
          <w:tcPr>
            <w:tcW w:w="1256" w:type="pct"/>
            <w:tcBorders>
              <w:left w:val="single" w:sz="12" w:space="0" w:color="auto"/>
              <w:bottom w:val="single" w:sz="12" w:space="0" w:color="auto"/>
            </w:tcBorders>
            <w:shd w:val="clear" w:color="auto" w:fill="00A0DC"/>
            <w:vAlign w:val="center"/>
          </w:tcPr>
          <w:p w14:paraId="076629E8"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80652041"/>
            <w:placeholder>
              <w:docPart w:val="477D016B1F0445BB885BE15CF0D216F4"/>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562586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8E697A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1549D8A"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08437125"/>
                <w:placeholder>
                  <w:docPart w:val="ADBEDD7199AA42A6B2C84A8411D796F5"/>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462C6FA1"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33930262"/>
                <w:placeholder>
                  <w:docPart w:val="BF18B79D917C49F98B653F24BE0B2368"/>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06483B93" w14:textId="77777777" w:rsidTr="00A42271">
        <w:tc>
          <w:tcPr>
            <w:tcW w:w="1256" w:type="pct"/>
            <w:tcBorders>
              <w:left w:val="single" w:sz="12" w:space="0" w:color="auto"/>
              <w:bottom w:val="single" w:sz="12" w:space="0" w:color="auto"/>
            </w:tcBorders>
            <w:shd w:val="clear" w:color="auto" w:fill="00A0DC"/>
            <w:vAlign w:val="center"/>
          </w:tcPr>
          <w:p w14:paraId="2C3B240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3565663"/>
            <w:placeholder>
              <w:docPart w:val="C7CE0950586B4A2ABC260AFA7AFDF75A"/>
            </w:placeholder>
          </w:sdtPr>
          <w:sdtEndPr/>
          <w:sdtContent>
            <w:tc>
              <w:tcPr>
                <w:tcW w:w="1522" w:type="pct"/>
                <w:gridSpan w:val="4"/>
                <w:tcBorders>
                  <w:bottom w:val="single" w:sz="12" w:space="0" w:color="auto"/>
                  <w:right w:val="single" w:sz="12" w:space="0" w:color="auto"/>
                </w:tcBorders>
                <w:vAlign w:val="center"/>
              </w:tcPr>
              <w:p w14:paraId="73E22E3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P5, vježbe u Laboratoriju za tehnologiju i primjenu stanica i biotransformacije</w:t>
                </w:r>
              </w:p>
            </w:tc>
          </w:sdtContent>
        </w:sdt>
        <w:tc>
          <w:tcPr>
            <w:tcW w:w="1405" w:type="pct"/>
            <w:gridSpan w:val="5"/>
            <w:tcBorders>
              <w:bottom w:val="single" w:sz="12" w:space="0" w:color="auto"/>
              <w:right w:val="single" w:sz="12" w:space="0" w:color="auto"/>
            </w:tcBorders>
            <w:shd w:val="clear" w:color="auto" w:fill="00A0DC"/>
            <w:vAlign w:val="center"/>
          </w:tcPr>
          <w:p w14:paraId="471479C8"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32296407"/>
            <w:placeholder>
              <w:docPart w:val="D2C334C4CA864DD5B3283FDDD3D72F9B"/>
            </w:placeholder>
          </w:sdtPr>
          <w:sdtEndPr/>
          <w:sdtContent>
            <w:tc>
              <w:tcPr>
                <w:tcW w:w="817" w:type="pct"/>
                <w:gridSpan w:val="4"/>
                <w:tcBorders>
                  <w:bottom w:val="single" w:sz="12" w:space="0" w:color="auto"/>
                  <w:right w:val="single" w:sz="12" w:space="0" w:color="auto"/>
                </w:tcBorders>
                <w:vAlign w:val="center"/>
              </w:tcPr>
              <w:p w14:paraId="7790BA4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43064734" w14:textId="77777777" w:rsidTr="00A42271">
        <w:tc>
          <w:tcPr>
            <w:tcW w:w="1256" w:type="pct"/>
            <w:tcBorders>
              <w:left w:val="single" w:sz="12" w:space="0" w:color="auto"/>
              <w:bottom w:val="single" w:sz="12" w:space="0" w:color="auto"/>
            </w:tcBorders>
            <w:shd w:val="clear" w:color="auto" w:fill="00A0DC"/>
            <w:vAlign w:val="center"/>
          </w:tcPr>
          <w:p w14:paraId="1C2225F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62878911"/>
            <w:placeholder>
              <w:docPart w:val="CA474F677976439EB0EA80CA398D832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517F52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3240938"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8828A73"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9428926"/>
                <w:placeholder>
                  <w:docPart w:val="F2ABCD1B5FA246298D8293AD415E762B"/>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3AE0C70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E65F3E"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4010AE30" w14:textId="77777777" w:rsidTr="00A42271">
        <w:tc>
          <w:tcPr>
            <w:tcW w:w="1256" w:type="pct"/>
            <w:tcBorders>
              <w:top w:val="single" w:sz="12" w:space="0" w:color="auto"/>
              <w:left w:val="single" w:sz="12" w:space="0" w:color="auto"/>
            </w:tcBorders>
            <w:shd w:val="clear" w:color="auto" w:fill="00A0DC"/>
            <w:vAlign w:val="center"/>
          </w:tcPr>
          <w:p w14:paraId="5C4155C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35383281"/>
            <w:placeholder>
              <w:docPart w:val="960F988B00294A94BD792C0F1292C213"/>
            </w:placeholder>
          </w:sdtPr>
          <w:sdtEndPr/>
          <w:sdtContent>
            <w:tc>
              <w:tcPr>
                <w:tcW w:w="3744" w:type="pct"/>
                <w:gridSpan w:val="13"/>
                <w:tcBorders>
                  <w:top w:val="single" w:sz="12" w:space="0" w:color="auto"/>
                  <w:right w:val="single" w:sz="12" w:space="0" w:color="auto"/>
                </w:tcBorders>
                <w:vAlign w:val="center"/>
              </w:tcPr>
              <w:p w14:paraId="518395A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upoznati studente s kulturama životinjskih i biljnih stanica te njihovom primjenom u istraživanjima i proizvodnji visokovrijednih proizvoda. Naglasak će biti na razvoju staničnih linija i primjeni u proizvodnji rekombinantnih proteina. Kroz praktični dio rada studenti će se upoznati s osnovnim tehnikama uzgoja životinjskih i biljnih stanica kroz praćenje i interpretiranje parametara rasta i metabolizma. Usvojene vještine moći će primijeniti u istraživačkom radu te vođenju tehnoloških procesa s kulturama životinjskih i biljnih stanica.</w:t>
                </w:r>
              </w:p>
            </w:tc>
          </w:sdtContent>
        </w:sdt>
      </w:tr>
      <w:tr w:rsidR="008E680B" w:rsidRPr="008176A5" w14:paraId="5430B054" w14:textId="77777777" w:rsidTr="00A42271">
        <w:tc>
          <w:tcPr>
            <w:tcW w:w="1256" w:type="pct"/>
            <w:tcBorders>
              <w:left w:val="single" w:sz="12" w:space="0" w:color="auto"/>
            </w:tcBorders>
            <w:shd w:val="clear" w:color="auto" w:fill="00A0DC"/>
            <w:vAlign w:val="center"/>
          </w:tcPr>
          <w:p w14:paraId="5AF739B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040480538"/>
            <w:placeholder>
              <w:docPart w:val="885531BBBDBB4B6D88AB57E5E756F6A1"/>
            </w:placeholder>
          </w:sdtPr>
          <w:sdtEndPr/>
          <w:sdtContent>
            <w:sdt>
              <w:sdtPr>
                <w:rPr>
                  <w:rFonts w:ascii="Proba Pro Lt" w:hAnsi="Proba Pro Lt" w:cs="Arial"/>
                  <w:sz w:val="20"/>
                  <w:szCs w:val="20"/>
                </w:rPr>
                <w:id w:val="965698761"/>
                <w:placeholder>
                  <w:docPart w:val="C4CADCF9343E4E489DB72CCF307B80B9"/>
                </w:placeholder>
              </w:sdtPr>
              <w:sdtEndPr>
                <w:rPr>
                  <w:rFonts w:ascii="Calibri" w:hAnsi="Calibri"/>
                  <w:sz w:val="22"/>
                  <w:szCs w:val="22"/>
                </w:rPr>
              </w:sdtEndPr>
              <w:sdtContent>
                <w:tc>
                  <w:tcPr>
                    <w:tcW w:w="3744" w:type="pct"/>
                    <w:gridSpan w:val="13"/>
                    <w:tcBorders>
                      <w:right w:val="single" w:sz="12" w:space="0" w:color="auto"/>
                    </w:tcBorders>
                    <w:vAlign w:val="center"/>
                  </w:tcPr>
                  <w:p w14:paraId="596DBF87"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625971A9"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t>Biotehnologija 2*</w:t>
                    </w:r>
                  </w:p>
                  <w:p w14:paraId="1C6A5583"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365F3265"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7D1D222E"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61B54894"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02AE3800" w14:textId="77777777" w:rsidR="008E680B" w:rsidRPr="006B3B2F" w:rsidRDefault="008E680B" w:rsidP="00CE71F1">
                    <w:pPr>
                      <w:pStyle w:val="ListParagraph"/>
                      <w:numPr>
                        <w:ilvl w:val="0"/>
                        <w:numId w:val="66"/>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 xml:space="preserve">Jedinične operacije* </w:t>
                    </w:r>
                  </w:p>
                  <w:p w14:paraId="70A7107E"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03A645C5" w14:textId="77777777" w:rsidTr="00A42271">
        <w:tc>
          <w:tcPr>
            <w:tcW w:w="1256" w:type="pct"/>
            <w:tcBorders>
              <w:left w:val="single" w:sz="12" w:space="0" w:color="auto"/>
            </w:tcBorders>
            <w:shd w:val="clear" w:color="auto" w:fill="00A0DC"/>
            <w:vAlign w:val="center"/>
          </w:tcPr>
          <w:p w14:paraId="6AE96F5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22953019"/>
            <w:placeholder>
              <w:docPart w:val="6F654C23754949E5816212C77B9920C9"/>
            </w:placeholder>
          </w:sdtPr>
          <w:sdtEndPr>
            <w:rPr>
              <w:rFonts w:cs="Calibri"/>
            </w:rPr>
          </w:sdtEndPr>
          <w:sdtContent>
            <w:tc>
              <w:tcPr>
                <w:tcW w:w="3744" w:type="pct"/>
                <w:gridSpan w:val="13"/>
                <w:tcBorders>
                  <w:right w:val="single" w:sz="12" w:space="0" w:color="auto"/>
                </w:tcBorders>
                <w:vAlign w:val="center"/>
              </w:tcPr>
              <w:p w14:paraId="18613ADE"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tehnološko vođenje industrijskih biotehnoloških proizvodnih sustava</w:t>
                </w:r>
              </w:p>
              <w:p w14:paraId="651C1D9B"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02A89DAD"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w:t>
                </w:r>
                <w:r>
                  <w:rPr>
                    <w:rFonts w:ascii="Proba Pro Lt" w:hAnsi="Proba Pro Lt" w:cs="Arial"/>
                    <w:sz w:val="20"/>
                    <w:szCs w:val="20"/>
                  </w:rPr>
                  <w:t>m i biokemijskim laboratorijima</w:t>
                </w:r>
              </w:p>
              <w:p w14:paraId="19B5AB93"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r w:rsidRPr="008176A5">
                  <w:rPr>
                    <w:rFonts w:ascii="Proba Pro Lt" w:hAnsi="Proba Pro Lt"/>
                    <w:sz w:val="20"/>
                    <w:szCs w:val="20"/>
                  </w:rPr>
                  <w:t xml:space="preserve"> </w:t>
                </w:r>
              </w:p>
              <w:p w14:paraId="6983E2F2"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etičkih načela, zakonske regulative i normi vezanih uz specifične zahtjeve struke </w:t>
                </w:r>
              </w:p>
            </w:tc>
          </w:sdtContent>
        </w:sdt>
      </w:tr>
      <w:tr w:rsidR="008E680B" w:rsidRPr="008176A5" w14:paraId="07FB82D2" w14:textId="77777777" w:rsidTr="00A42271">
        <w:tc>
          <w:tcPr>
            <w:tcW w:w="1256" w:type="pct"/>
            <w:tcBorders>
              <w:left w:val="single" w:sz="12" w:space="0" w:color="auto"/>
            </w:tcBorders>
            <w:shd w:val="clear" w:color="auto" w:fill="00A0DC"/>
            <w:vAlign w:val="center"/>
          </w:tcPr>
          <w:p w14:paraId="1CCF409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sz w:val="20"/>
              <w:szCs w:val="20"/>
            </w:rPr>
            <w:id w:val="937108194"/>
            <w:placeholder>
              <w:docPart w:val="7DA2F1E1E3AC45D29F53D500685D87BE"/>
            </w:placeholder>
          </w:sdtPr>
          <w:sdtEndPr/>
          <w:sdtContent>
            <w:tc>
              <w:tcPr>
                <w:tcW w:w="3744" w:type="pct"/>
                <w:gridSpan w:val="13"/>
                <w:tcBorders>
                  <w:right w:val="single" w:sz="12" w:space="0" w:color="auto"/>
                </w:tcBorders>
                <w:vAlign w:val="center"/>
              </w:tcPr>
              <w:p w14:paraId="55EE29F6"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vrste kultura životinjskih stanica, ulogu i sastav medija za uzgoj, uvjete uzgoja i proizvodnje glavnih proizvoda tehnologije životinjskih stanica</w:t>
                </w:r>
              </w:p>
              <w:p w14:paraId="2CCCB04A"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razvoj i praćenje svojstava proizvodnih staničnih linija životinjskih stanica</w:t>
                </w:r>
              </w:p>
              <w:p w14:paraId="4393CC44"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povezati uloge bioreaktora, uvjeta uzgoja i načina vođenja procesa u biotehnološkim procesima koji se temelje na kulturama životinjskih stanica</w:t>
                </w:r>
              </w:p>
              <w:p w14:paraId="18102E30"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ključne parametre u biotehnološkoj proizvodnji sekundarnih metabolita pomoću kultura biljnih stanica</w:t>
                </w:r>
              </w:p>
              <w:p w14:paraId="3FC8A6FA"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uvjete za uzgoj biljnih stanica te pogodne metode za dobivanje genetički modificiranih biljaka</w:t>
                </w:r>
              </w:p>
              <w:p w14:paraId="0FBA9FDD"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osnovnu laboratorijsku opremu za uspostavljanje i uzgoj kultura životinjskih i biljnih stanica</w:t>
                </w:r>
              </w:p>
              <w:p w14:paraId="05938900"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pripremiti i koristiti podlogu za uzgoj biljnih stanica te interpretirati glavne parametre rasta tijekom uzgoja životinjskih i biljnih stanica</w:t>
                </w:r>
                <w:r w:rsidRPr="008176A5">
                  <w:rPr>
                    <w:sz w:val="20"/>
                    <w:szCs w:val="20"/>
                  </w:rPr>
                  <w:t> </w:t>
                </w:r>
              </w:p>
            </w:tc>
          </w:sdtContent>
        </w:sdt>
      </w:tr>
      <w:tr w:rsidR="008E680B" w:rsidRPr="008176A5" w14:paraId="27574D85" w14:textId="77777777" w:rsidTr="00A42271">
        <w:tc>
          <w:tcPr>
            <w:tcW w:w="1256" w:type="pct"/>
            <w:tcBorders>
              <w:left w:val="single" w:sz="12" w:space="0" w:color="auto"/>
            </w:tcBorders>
            <w:shd w:val="clear" w:color="auto" w:fill="00A0DC"/>
            <w:vAlign w:val="center"/>
          </w:tcPr>
          <w:p w14:paraId="56D6602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79334B92"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028021822"/>
            <w:placeholder>
              <w:docPart w:val="A6E1431AB2214C23A1E692F30AB066C2"/>
            </w:placeholder>
          </w:sdtPr>
          <w:sdtEndPr/>
          <w:sdtContent>
            <w:tc>
              <w:tcPr>
                <w:tcW w:w="3744" w:type="pct"/>
                <w:gridSpan w:val="13"/>
                <w:tcBorders>
                  <w:right w:val="single" w:sz="12" w:space="0" w:color="auto"/>
                </w:tcBorders>
                <w:vAlign w:val="center"/>
              </w:tcPr>
              <w:p w14:paraId="3FE721F7"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Kulture životinjskih stanica-povijesni razvoj, značaj i svojstva </w:t>
                </w:r>
              </w:p>
              <w:p w14:paraId="210ED95F"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Uzgoj stanica, medij za uzgoj i metabolizam kultura životinjskih stanica.</w:t>
                </w:r>
              </w:p>
              <w:p w14:paraId="51B5E6C8" w14:textId="77777777" w:rsidR="008E680B" w:rsidRPr="008176A5" w:rsidRDefault="008E680B" w:rsidP="00A42271">
                <w:pPr>
                  <w:pStyle w:val="ListParagraph"/>
                  <w:numPr>
                    <w:ilvl w:val="0"/>
                    <w:numId w:val="16"/>
                  </w:numPr>
                  <w:spacing w:after="0" w:line="240" w:lineRule="auto"/>
                  <w:ind w:left="375"/>
                  <w:rPr>
                    <w:rFonts w:ascii="Proba Pro Lt" w:hAnsi="Proba Pro Lt" w:cs="Arial"/>
                    <w:sz w:val="20"/>
                    <w:szCs w:val="20"/>
                  </w:rPr>
                </w:pPr>
                <w:r w:rsidRPr="008176A5">
                  <w:rPr>
                    <w:rFonts w:ascii="Proba Pro Lt" w:hAnsi="Proba Pro Lt" w:cs="Arial"/>
                    <w:sz w:val="20"/>
                    <w:szCs w:val="20"/>
                  </w:rPr>
                  <w:t xml:space="preserve">Razvoj proizvodne stanične linije </w:t>
                </w:r>
              </w:p>
              <w:p w14:paraId="4A635541"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Bioreaktori za kulture životinjskih stanica. </w:t>
                </w:r>
              </w:p>
              <w:p w14:paraId="5FCA8D35"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Praćenje i kontrola procesa s kulturama životinjskih stanica.</w:t>
                </w:r>
              </w:p>
              <w:p w14:paraId="789807FC"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Proizvodnja virusnih cjepiva i monoklonskih protutijela</w:t>
                </w:r>
              </w:p>
              <w:p w14:paraId="7B7757AA"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Postupci pročišćavanja proizvoda dobivenih tehnologijom životinjskih stanica  </w:t>
                </w:r>
              </w:p>
              <w:p w14:paraId="2C6AFE2F"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Matične stanice i tkivno inženjerstvo</w:t>
                </w:r>
              </w:p>
              <w:p w14:paraId="1FA61A6E"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iCs/>
                    <w:sz w:val="20"/>
                    <w:szCs w:val="20"/>
                  </w:rPr>
                  <w:t>Trendovi u primjeni i razvoju proizvoda dobivenih tehnologijom životinjskih stanica</w:t>
                </w:r>
              </w:p>
              <w:p w14:paraId="4250C122"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Kultura biljnih stanica-povijesni razvoj, značaj i svojstva</w:t>
                </w:r>
              </w:p>
              <w:p w14:paraId="2F0E00A8"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Genetičke transformacije biljaka</w:t>
                </w:r>
              </w:p>
              <w:p w14:paraId="473BF590"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iCs/>
                    <w:sz w:val="20"/>
                    <w:szCs w:val="20"/>
                  </w:rPr>
                  <w:t>Genetički modificirane biljke-za i protiv</w:t>
                </w:r>
                <w:r w:rsidRPr="008176A5">
                  <w:rPr>
                    <w:rFonts w:ascii="Proba Pro Lt" w:hAnsi="Proba Pro Lt" w:cs="Arial"/>
                    <w:sz w:val="20"/>
                    <w:szCs w:val="20"/>
                  </w:rPr>
                  <w:t xml:space="preserve"> </w:t>
                </w:r>
              </w:p>
              <w:p w14:paraId="6248688E"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Proizvodnja sekundarnih metabolita s kulturama biljnih stanica</w:t>
                </w:r>
              </w:p>
              <w:p w14:paraId="0EE00839"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i/>
                    <w:iCs/>
                    <w:sz w:val="20"/>
                    <w:szCs w:val="20"/>
                  </w:rPr>
                  <w:t>Coleus blumei</w:t>
                </w:r>
                <w:r w:rsidRPr="008176A5">
                  <w:rPr>
                    <w:rFonts w:ascii="Proba Pro Lt" w:hAnsi="Proba Pro Lt" w:cs="Arial"/>
                    <w:sz w:val="20"/>
                    <w:szCs w:val="20"/>
                  </w:rPr>
                  <w:t>-izvor ružmarinske kiseline</w:t>
                </w:r>
              </w:p>
              <w:p w14:paraId="43A8371E" w14:textId="77777777" w:rsidR="008E680B" w:rsidRPr="008176A5" w:rsidRDefault="008E680B" w:rsidP="00A42271">
                <w:pPr>
                  <w:pStyle w:val="ListParagraph"/>
                  <w:numPr>
                    <w:ilvl w:val="0"/>
                    <w:numId w:val="16"/>
                  </w:numPr>
                  <w:spacing w:after="0" w:line="240" w:lineRule="auto"/>
                  <w:ind w:left="375"/>
                  <w:rPr>
                    <w:rFonts w:ascii="Proba Pro Lt" w:hAnsi="Proba Pro Lt" w:cs="Arial"/>
                    <w:sz w:val="20"/>
                    <w:szCs w:val="20"/>
                  </w:rPr>
                </w:pPr>
                <w:r w:rsidRPr="008176A5">
                  <w:rPr>
                    <w:rFonts w:ascii="Proba Pro Lt" w:hAnsi="Proba Pro Lt" w:cs="Arial"/>
                    <w:sz w:val="20"/>
                    <w:szCs w:val="20"/>
                  </w:rPr>
                  <w:t>Bioreaktori za biljne stanice</w:t>
                </w:r>
              </w:p>
            </w:tc>
          </w:sdtContent>
        </w:sdt>
      </w:tr>
      <w:tr w:rsidR="008E680B" w:rsidRPr="008176A5" w14:paraId="68AF526B" w14:textId="77777777" w:rsidTr="00A42271">
        <w:trPr>
          <w:trHeight w:val="349"/>
        </w:trPr>
        <w:tc>
          <w:tcPr>
            <w:tcW w:w="1256" w:type="pct"/>
            <w:vMerge w:val="restart"/>
            <w:tcBorders>
              <w:left w:val="single" w:sz="12" w:space="0" w:color="auto"/>
            </w:tcBorders>
            <w:shd w:val="clear" w:color="auto" w:fill="00A0DC"/>
            <w:vAlign w:val="center"/>
          </w:tcPr>
          <w:p w14:paraId="5B45B61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C668059"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4323065"/>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23568577"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4704730"/>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494AE35F"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5919597"/>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590195BE"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40055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2CDA78E2"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4027150"/>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545C4E4B"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5313093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74346511"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455726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19162481"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08697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01832EED"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4348519"/>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20ABE735"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4927256"/>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7DD19D11"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389511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231227362"/>
                <w:placeholder>
                  <w:docPart w:val="D48A469478A04F94ACF4F29EC94C65D8"/>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D837F1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50A71997"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28F9D49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35CCEFE"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6A7D939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976022067"/>
            <w:placeholder>
              <w:docPart w:val="D69995884FAC4300871825C0BEB9EB89"/>
            </w:placeholder>
            <w:showingPlcHdr/>
          </w:sdtPr>
          <w:sdtEndPr/>
          <w:sdtContent>
            <w:tc>
              <w:tcPr>
                <w:tcW w:w="1247" w:type="pct"/>
                <w:gridSpan w:val="5"/>
                <w:tcBorders>
                  <w:right w:val="single" w:sz="12" w:space="0" w:color="auto"/>
                </w:tcBorders>
              </w:tcPr>
              <w:p w14:paraId="6E94770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99CCB43"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358D8BC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38F81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43878157"/>
              <w:placeholder>
                <w:docPart w:val="1C7DD118D61B41F49A2B963437654B7A"/>
              </w:placeholder>
              <w:showingPlcHdr/>
            </w:sdtPr>
            <w:sdtEndPr/>
            <w:sdtContent>
              <w:p w14:paraId="2E91475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307964247"/>
              <w:placeholder>
                <w:docPart w:val="33CDD9BDB8544265813F36DFE3CEEAB1"/>
              </w:placeholder>
            </w:sdtPr>
            <w:sdtEndPr/>
            <w:sdtContent>
              <w:p w14:paraId="1669CF8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44B7DD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52029558"/>
              <w:placeholder>
                <w:docPart w:val="BB6C4FF2D5BD4A73A059D87C32BC5232"/>
              </w:placeholder>
              <w:showingPlcHdr/>
            </w:sdtPr>
            <w:sdtEndPr/>
            <w:sdtContent>
              <w:p w14:paraId="0F271DA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48424938"/>
              <w:placeholder>
                <w:docPart w:val="09F05EBDD93B470C8933013C5603F3C6"/>
              </w:placeholder>
            </w:sdtPr>
            <w:sdtEndPr/>
            <w:sdtContent>
              <w:p w14:paraId="6AA9A8B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9BB84C0"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57732977"/>
              <w:placeholder>
                <w:docPart w:val="123F0149EEAB45C4A3E1DD9EE80F45B0"/>
              </w:placeholder>
              <w:showingPlcHdr/>
            </w:sdtPr>
            <w:sdtEndPr/>
            <w:sdtContent>
              <w:p w14:paraId="79E079A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26832762"/>
              <w:placeholder>
                <w:docPart w:val="CAE9C82864DD42E8AA087B191CF995B4"/>
              </w:placeholder>
              <w:showingPlcHdr/>
            </w:sdtPr>
            <w:sdtEndPr/>
            <w:sdtContent>
              <w:p w14:paraId="33A84646"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52EC173" w14:textId="77777777" w:rsidTr="00A42271">
        <w:trPr>
          <w:trHeight w:val="397"/>
        </w:trPr>
        <w:tc>
          <w:tcPr>
            <w:tcW w:w="1256" w:type="pct"/>
            <w:vMerge/>
            <w:tcBorders>
              <w:left w:val="single" w:sz="12" w:space="0" w:color="auto"/>
            </w:tcBorders>
            <w:shd w:val="clear" w:color="auto" w:fill="00A0DC"/>
            <w:vAlign w:val="center"/>
          </w:tcPr>
          <w:p w14:paraId="6F2EAF64"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0B784D"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415353038"/>
              <w:placeholder>
                <w:docPart w:val="2AF1AA920A784FCD829B64672FB67EC1"/>
              </w:placeholder>
              <w:showingPlcHdr/>
            </w:sdtPr>
            <w:sdtEndPr/>
            <w:sdtContent>
              <w:p w14:paraId="6C130E3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66779543"/>
              <w:placeholder>
                <w:docPart w:val="34C6678EFE49471D94BD6CF2B5E20369"/>
              </w:placeholder>
            </w:sdtPr>
            <w:sdtEndPr/>
            <w:sdtContent>
              <w:p w14:paraId="32164C7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1C81743D"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73604722"/>
              <w:placeholder>
                <w:docPart w:val="17FCA859C601452BBF812723C1F4DFA2"/>
              </w:placeholder>
            </w:sdtPr>
            <w:sdtEndPr/>
            <w:sdtContent>
              <w:p w14:paraId="2D55024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39148989"/>
              <w:placeholder>
                <w:docPart w:val="F6B8092A0A774A88932E559D42F466E0"/>
              </w:placeholder>
              <w:showingPlcHdr/>
            </w:sdtPr>
            <w:sdtEndPr/>
            <w:sdtContent>
              <w:p w14:paraId="3146426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F6D471F"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415947"/>
                <w:placeholder>
                  <w:docPart w:val="61AA51C8C22741CB960CB98B257F9B35"/>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873149"/>
              <w:placeholder>
                <w:docPart w:val="B79F0B34EA9F4655B85331004FE563A9"/>
              </w:placeholder>
              <w:showingPlcHdr/>
            </w:sdtPr>
            <w:sdtEndPr/>
            <w:sdtContent>
              <w:p w14:paraId="4E4E5FD4"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2978218"/>
              <w:placeholder>
                <w:docPart w:val="45DDAB2EA7804DA2999FA90DF5C9FE3D"/>
              </w:placeholder>
              <w:showingPlcHdr/>
            </w:sdtPr>
            <w:sdtEndPr/>
            <w:sdtContent>
              <w:p w14:paraId="2FBF33B0"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2463CC83" w14:textId="77777777" w:rsidTr="00A42271">
        <w:trPr>
          <w:trHeight w:val="397"/>
        </w:trPr>
        <w:tc>
          <w:tcPr>
            <w:tcW w:w="1256" w:type="pct"/>
            <w:vMerge/>
            <w:tcBorders>
              <w:left w:val="single" w:sz="12" w:space="0" w:color="auto"/>
            </w:tcBorders>
            <w:shd w:val="clear" w:color="auto" w:fill="00A0DC"/>
            <w:vAlign w:val="center"/>
          </w:tcPr>
          <w:p w14:paraId="7DC042CC"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CF8D2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953785719"/>
              <w:placeholder>
                <w:docPart w:val="0EC51A6C03CD40E391291043D0B46ACB"/>
              </w:placeholder>
              <w:showingPlcHdr/>
            </w:sdtPr>
            <w:sdtEndPr/>
            <w:sdtContent>
              <w:p w14:paraId="5C66497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16290348"/>
              <w:placeholder>
                <w:docPart w:val="2856F610D6DC4AD98EAD712EDF27794F"/>
              </w:placeholder>
            </w:sdtPr>
            <w:sdtEndPr/>
            <w:sdtContent>
              <w:p w14:paraId="5B1D143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059DBF2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92439727"/>
              <w:placeholder>
                <w:docPart w:val="E68671C4EB4242EA9333FF3AE85DE287"/>
              </w:placeholder>
              <w:showingPlcHdr/>
            </w:sdtPr>
            <w:sdtEndPr/>
            <w:sdtContent>
              <w:p w14:paraId="0FBBED7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46068604"/>
              <w:placeholder>
                <w:docPart w:val="509CB072457246A484360D0817A578CF"/>
              </w:placeholder>
            </w:sdtPr>
            <w:sdtEndPr/>
            <w:sdtContent>
              <w:p w14:paraId="379229C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D598391"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9196984"/>
                <w:placeholder>
                  <w:docPart w:val="AFEACB42023A439AAB65C385C27AF95D"/>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3185606"/>
              <w:placeholder>
                <w:docPart w:val="A474096438A04FF9865D36DA335EA5BE"/>
              </w:placeholder>
              <w:showingPlcHdr/>
            </w:sdtPr>
            <w:sdtEndPr/>
            <w:sdtContent>
              <w:p w14:paraId="6E194E6E"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11609007"/>
              <w:placeholder>
                <w:docPart w:val="FD4E0F16FB5A46EBAA0603CC88751F6D"/>
              </w:placeholder>
              <w:showingPlcHdr/>
            </w:sdtPr>
            <w:sdtEndPr/>
            <w:sdtContent>
              <w:p w14:paraId="5BE2BC6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43D3D6F9" w14:textId="77777777" w:rsidTr="00A42271">
        <w:trPr>
          <w:trHeight w:val="397"/>
        </w:trPr>
        <w:tc>
          <w:tcPr>
            <w:tcW w:w="1256" w:type="pct"/>
            <w:vMerge/>
            <w:tcBorders>
              <w:left w:val="single" w:sz="12" w:space="0" w:color="auto"/>
            </w:tcBorders>
            <w:shd w:val="clear" w:color="auto" w:fill="00A0DC"/>
            <w:vAlign w:val="center"/>
          </w:tcPr>
          <w:p w14:paraId="23A97D6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83DB58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009294039"/>
              <w:placeholder>
                <w:docPart w:val="182BF1ED36D54BE190C9EA3510D9EF9C"/>
              </w:placeholder>
              <w:showingPlcHdr/>
            </w:sdtPr>
            <w:sdtEndPr/>
            <w:sdtContent>
              <w:p w14:paraId="3269202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44185217"/>
              <w:placeholder>
                <w:docPart w:val="DA81EC1B72C24A52B1127E0901906D6A"/>
              </w:placeholder>
            </w:sdtPr>
            <w:sdtEndPr/>
            <w:sdtContent>
              <w:p w14:paraId="06046A6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272447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1932597"/>
              <w:placeholder>
                <w:docPart w:val="5991DF1B2F6144D39DEE513073C8585F"/>
              </w:placeholder>
              <w:showingPlcHdr/>
            </w:sdtPr>
            <w:sdtEndPr/>
            <w:sdtContent>
              <w:p w14:paraId="24B93D4F"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5919022"/>
              <w:placeholder>
                <w:docPart w:val="EA5DF769078A4592B348EBD6AF18DBE8"/>
              </w:placeholder>
            </w:sdtPr>
            <w:sdtEndPr/>
            <w:sdtContent>
              <w:p w14:paraId="7171BC77"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5806FC" w14:textId="77777777" w:rsidR="008E680B" w:rsidRPr="008176A5"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51865015"/>
                <w:placeholder>
                  <w:docPart w:val="792E3FE0452548229EFE2587A3312E0B"/>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97567642"/>
              <w:placeholder>
                <w:docPart w:val="0AE694276B114C72A163AD4C50C5BC38"/>
              </w:placeholder>
              <w:showingPlcHdr/>
            </w:sdtPr>
            <w:sdtEndPr/>
            <w:sdtContent>
              <w:p w14:paraId="5310BEC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55516617"/>
              <w:placeholder>
                <w:docPart w:val="969A9A99E1DD4A9FB6246798DE7C7577"/>
              </w:placeholder>
              <w:showingPlcHdr/>
            </w:sdtPr>
            <w:sdtEndPr/>
            <w:sdtContent>
              <w:p w14:paraId="44747C5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03550E39"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0EAEA78"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31D98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0307710"/>
              <w:placeholder>
                <w:docPart w:val="6203ED7C05BA407CAFD9B06CCCA26DDD"/>
              </w:placeholder>
              <w:showingPlcHdr/>
            </w:sdtPr>
            <w:sdtEndPr/>
            <w:sdtContent>
              <w:p w14:paraId="76730B5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406605"/>
              <w:placeholder>
                <w:docPart w:val="93EA9B72CDF747C588783823FC5506E3"/>
              </w:placeholder>
            </w:sdtPr>
            <w:sdtEndPr/>
            <w:sdtContent>
              <w:p w14:paraId="36883AF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34AEE8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536411"/>
              <w:placeholder>
                <w:docPart w:val="44C7B034408241A1AC57828DAF1A86A4"/>
              </w:placeholder>
            </w:sdtPr>
            <w:sdtEndPr/>
            <w:sdtContent>
              <w:p w14:paraId="0CAD478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1005757"/>
              <w:placeholder>
                <w:docPart w:val="AF4BF5BD295B4C6988026095CA2B2BFE"/>
              </w:placeholder>
              <w:showingPlcHdr/>
            </w:sdtPr>
            <w:sdtEndPr/>
            <w:sdtContent>
              <w:p w14:paraId="6E9DA60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0F7969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48751743"/>
              <w:placeholder>
                <w:docPart w:val="72E238B2E4564E38A03BB1B0B8A68C39"/>
              </w:placeholder>
            </w:sdtPr>
            <w:sdtEndPr/>
            <w:sdtContent>
              <w:p w14:paraId="2559DBE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4E9E5D29" w14:textId="77777777" w:rsidTr="00A42271">
        <w:trPr>
          <w:trHeight w:val="397"/>
        </w:trPr>
        <w:tc>
          <w:tcPr>
            <w:tcW w:w="1256" w:type="pct"/>
            <w:tcBorders>
              <w:left w:val="single" w:sz="12" w:space="0" w:color="auto"/>
              <w:bottom w:val="single" w:sz="12" w:space="0" w:color="auto"/>
            </w:tcBorders>
            <w:shd w:val="clear" w:color="auto" w:fill="00A0DC"/>
            <w:vAlign w:val="center"/>
          </w:tcPr>
          <w:p w14:paraId="710F5F1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43578875"/>
              <w:placeholder>
                <w:docPart w:val="3F1FEE46D7E14D249D12F986B3C9931C"/>
              </w:placeholder>
            </w:sdtPr>
            <w:sdtEndPr/>
            <w:sdtContent>
              <w:p w14:paraId="75C10DD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Provjera znanja iz kolegija Tehnologija životinjskih i biljnih stanica provodit će se putem pismenog ispita. Pismeni ispit se sastoji od 10 pitanja koja obuhvaćaju gradivo predavanja, vježbi i seminara koji se ocjenjuju s 0, 1, 2, 3 ili 4 boda tako da je maksimalan ukupan broj bodova 30. </w:t>
                </w:r>
              </w:p>
              <w:p w14:paraId="0A3DD3E5"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 xml:space="preserve">Formiranje ocjene: </w:t>
                </w:r>
              </w:p>
              <w:p w14:paraId="00F6AE5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 60</w:t>
                </w:r>
                <w:r>
                  <w:rPr>
                    <w:rFonts w:ascii="Proba Pro Lt" w:hAnsi="Proba Pro Lt" w:cs="Arial"/>
                    <w:color w:val="000000"/>
                    <w:sz w:val="20"/>
                    <w:szCs w:val="20"/>
                  </w:rPr>
                  <w:t xml:space="preserve"> </w:t>
                </w:r>
                <w:r w:rsidRPr="008176A5">
                  <w:rPr>
                    <w:rFonts w:ascii="Proba Pro Lt" w:hAnsi="Proba Pro Lt" w:cs="Arial"/>
                    <w:color w:val="000000"/>
                    <w:sz w:val="20"/>
                    <w:szCs w:val="20"/>
                  </w:rPr>
                  <w:t>% nedovoljan (1)</w:t>
                </w:r>
              </w:p>
              <w:p w14:paraId="128C0C2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176A5">
                  <w:rPr>
                    <w:rFonts w:ascii="Proba Pro Lt" w:hAnsi="Proba Pro Lt" w:cs="Arial"/>
                    <w:color w:val="000000"/>
                    <w:sz w:val="20"/>
                    <w:szCs w:val="20"/>
                  </w:rPr>
                  <w:t>% dovoljan (2)</w:t>
                </w:r>
              </w:p>
              <w:p w14:paraId="21BA793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176A5">
                  <w:rPr>
                    <w:rFonts w:ascii="Proba Pro Lt" w:hAnsi="Proba Pro Lt" w:cs="Arial"/>
                    <w:color w:val="000000"/>
                    <w:sz w:val="20"/>
                    <w:szCs w:val="20"/>
                  </w:rPr>
                  <w:t>% dobar (3)</w:t>
                </w:r>
              </w:p>
              <w:p w14:paraId="09C880B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176A5">
                  <w:rPr>
                    <w:rFonts w:ascii="Proba Pro Lt" w:hAnsi="Proba Pro Lt" w:cs="Arial"/>
                    <w:color w:val="000000"/>
                    <w:sz w:val="20"/>
                    <w:szCs w:val="20"/>
                  </w:rPr>
                  <w:t>% vrlo dobar (4)</w:t>
                </w:r>
              </w:p>
              <w:p w14:paraId="6BFFC7BC"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176A5">
                  <w:rPr>
                    <w:rFonts w:ascii="Proba Pro Lt" w:hAnsi="Proba Pro Lt" w:cs="Arial"/>
                    <w:color w:val="000000"/>
                    <w:sz w:val="20"/>
                    <w:szCs w:val="20"/>
                  </w:rPr>
                  <w:t>% izvrstan (5)</w:t>
                </w:r>
              </w:p>
            </w:sdtContent>
          </w:sdt>
        </w:tc>
      </w:tr>
      <w:tr w:rsidR="008E680B" w:rsidRPr="008176A5" w14:paraId="5519FEE8" w14:textId="77777777" w:rsidTr="00A42271">
        <w:tc>
          <w:tcPr>
            <w:tcW w:w="1256" w:type="pct"/>
            <w:tcBorders>
              <w:left w:val="single" w:sz="12" w:space="0" w:color="auto"/>
              <w:bottom w:val="single" w:sz="12" w:space="0" w:color="auto"/>
            </w:tcBorders>
            <w:shd w:val="clear" w:color="auto" w:fill="00A0DC"/>
            <w:vAlign w:val="center"/>
          </w:tcPr>
          <w:p w14:paraId="2C68D8A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D4CEBB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97387697"/>
              <w:placeholder>
                <w:docPart w:val="088DC3DB7FD3412A8FBB3A73682321F1"/>
              </w:placeholder>
            </w:sdtPr>
            <w:sdtEndPr/>
            <w:sdtContent>
              <w:p w14:paraId="1AFCA6C7"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predavanjima i seminarima uz 2 dozvoljena izostanka s predavanja/seminara</w:t>
                </w:r>
              </w:p>
              <w:p w14:paraId="6996D018"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vježbama te predati referat s vježbi</w:t>
                </w:r>
              </w:p>
              <w:p w14:paraId="59BA2493"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postići minimalno 18 bodova na pismenom ispitu</w:t>
                </w:r>
              </w:p>
            </w:sdtContent>
          </w:sdt>
        </w:tc>
      </w:tr>
      <w:tr w:rsidR="008E680B" w:rsidRPr="008176A5" w14:paraId="20293E56" w14:textId="77777777" w:rsidTr="0036541A">
        <w:tc>
          <w:tcPr>
            <w:tcW w:w="1256" w:type="pct"/>
            <w:vMerge w:val="restart"/>
            <w:tcBorders>
              <w:top w:val="single" w:sz="12" w:space="0" w:color="auto"/>
              <w:left w:val="single" w:sz="12" w:space="0" w:color="auto"/>
            </w:tcBorders>
            <w:shd w:val="clear" w:color="auto" w:fill="00A0DC"/>
            <w:vAlign w:val="center"/>
          </w:tcPr>
          <w:p w14:paraId="6154EC83"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12023C74"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D5DFF7"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FDFEE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1E636C6E" w14:textId="77777777" w:rsidTr="0036541A">
        <w:trPr>
          <w:trHeight w:val="75"/>
        </w:trPr>
        <w:tc>
          <w:tcPr>
            <w:tcW w:w="1256" w:type="pct"/>
            <w:vMerge/>
            <w:tcBorders>
              <w:left w:val="single" w:sz="12" w:space="0" w:color="auto"/>
            </w:tcBorders>
            <w:shd w:val="clear" w:color="auto" w:fill="00A0DC"/>
            <w:vAlign w:val="center"/>
          </w:tcPr>
          <w:p w14:paraId="69492F4C"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82535409"/>
              <w:placeholder>
                <w:docPart w:val="48DE1FDB836B48878A1EC5AC2C50B940"/>
              </w:placeholder>
            </w:sdtPr>
            <w:sdtEndPr/>
            <w:sdtContent>
              <w:p w14:paraId="37A8707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I. Slivac, V.Gaurina Srček, K. Radošević (2016) Osnove tehnologije životinjskih stanica (interna skripta), 226 stranica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40915836"/>
              <w:placeholder>
                <w:docPart w:val="F2462313D1024500A7A844E2391B552B"/>
              </w:placeholder>
            </w:sdtPr>
            <w:sdtEndPr/>
            <w:sdtContent>
              <w:p w14:paraId="53EE863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5020083"/>
              <w:placeholder>
                <w:docPart w:val="80FA3B1406C64801936254A46C88950C"/>
              </w:placeholder>
            </w:sdtPr>
            <w:sdtEndPr/>
            <w:sdtContent>
              <w:p w14:paraId="00A03D7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Merlin i mrežne stranice</w:t>
                </w:r>
              </w:p>
            </w:sdtContent>
          </w:sdt>
        </w:tc>
      </w:tr>
      <w:tr w:rsidR="008E680B" w:rsidRPr="008176A5" w14:paraId="6C19FC7D" w14:textId="77777777" w:rsidTr="0036541A">
        <w:trPr>
          <w:trHeight w:val="75"/>
        </w:trPr>
        <w:tc>
          <w:tcPr>
            <w:tcW w:w="1256" w:type="pct"/>
            <w:vMerge/>
            <w:tcBorders>
              <w:left w:val="single" w:sz="12" w:space="0" w:color="auto"/>
            </w:tcBorders>
            <w:shd w:val="clear" w:color="auto" w:fill="00A0DC"/>
            <w:vAlign w:val="center"/>
          </w:tcPr>
          <w:p w14:paraId="67437C25"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sz w:val="20"/>
                <w:szCs w:val="20"/>
              </w:rPr>
              <w:id w:val="-1685191573"/>
              <w:placeholder>
                <w:docPart w:val="EFB7790FEDC7401197BC034966D92222"/>
              </w:placeholder>
            </w:sdtPr>
            <w:sdtEndPr/>
            <w:sdtContent>
              <w:p w14:paraId="22FE880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I. Radojčić Redovniković, M. Cvjetko Bubalo (2016) Osnove biljnih stanica (interna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99577275"/>
              <w:placeholder>
                <w:docPart w:val="41AED097317240978FB5F79704F203B3"/>
              </w:placeholder>
            </w:sdtPr>
            <w:sdtEndPr/>
            <w:sdtContent>
              <w:p w14:paraId="19B5119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25413832"/>
              <w:placeholder>
                <w:docPart w:val="D4C06EF5C19940588E5FD825C844F01A"/>
              </w:placeholder>
            </w:sdtPr>
            <w:sdtEndPr/>
            <w:sdtContent>
              <w:sdt>
                <w:sdtPr>
                  <w:rPr>
                    <w:rFonts w:ascii="Proba Pro Lt" w:hAnsi="Proba Pro Lt" w:cs="Arial"/>
                    <w:color w:val="000000"/>
                    <w:sz w:val="20"/>
                    <w:szCs w:val="20"/>
                  </w:rPr>
                  <w:id w:val="1066063868"/>
                  <w:placeholder>
                    <w:docPart w:val="CD47AEDD13F547EE9F9FC3BB1C914B8D"/>
                  </w:placeholder>
                </w:sdtPr>
                <w:sdtEndPr/>
                <w:sdtContent>
                  <w:p w14:paraId="5271A02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xml:space="preserve"> Merlin i mrežne stranice</w:t>
                    </w:r>
                  </w:p>
                </w:sdtContent>
              </w:sdt>
            </w:sdtContent>
          </w:sdt>
        </w:tc>
      </w:tr>
      <w:tr w:rsidR="008E680B" w:rsidRPr="008176A5" w14:paraId="4AA94350" w14:textId="77777777" w:rsidTr="00A42271">
        <w:tc>
          <w:tcPr>
            <w:tcW w:w="1256" w:type="pct"/>
            <w:tcBorders>
              <w:top w:val="single" w:sz="12" w:space="0" w:color="auto"/>
              <w:left w:val="single" w:sz="12" w:space="0" w:color="auto"/>
            </w:tcBorders>
            <w:shd w:val="clear" w:color="auto" w:fill="00A0DC"/>
            <w:vAlign w:val="center"/>
          </w:tcPr>
          <w:p w14:paraId="29EFAB84"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694843157"/>
            <w:placeholder>
              <w:docPart w:val="4C82254BE5784480B7628F9B50DB0581"/>
            </w:placeholder>
          </w:sdtPr>
          <w:sdtEndPr/>
          <w:sdtContent>
            <w:tc>
              <w:tcPr>
                <w:tcW w:w="3744" w:type="pct"/>
                <w:gridSpan w:val="13"/>
                <w:tcBorders>
                  <w:top w:val="single" w:sz="12" w:space="0" w:color="auto"/>
                  <w:right w:val="single" w:sz="12" w:space="0" w:color="auto"/>
                </w:tcBorders>
              </w:tcPr>
              <w:p w14:paraId="6A93C164" w14:textId="77777777" w:rsidR="008E680B" w:rsidRPr="002B7CD6" w:rsidRDefault="008E680B" w:rsidP="00CE71F1">
                <w:pPr>
                  <w:pStyle w:val="ListParagraph"/>
                  <w:numPr>
                    <w:ilvl w:val="0"/>
                    <w:numId w:val="80"/>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R. Ian Freshney: Culture of Animal Cells – a manual of basic technique, fourth edition , Wiley-Liss Inc., New York, 2000</w:t>
                </w:r>
              </w:p>
              <w:p w14:paraId="416F0AC5" w14:textId="77777777" w:rsidR="008E680B" w:rsidRPr="002B7CD6" w:rsidRDefault="008E680B" w:rsidP="00CE71F1">
                <w:pPr>
                  <w:pStyle w:val="ListParagraph"/>
                  <w:numPr>
                    <w:ilvl w:val="0"/>
                    <w:numId w:val="80"/>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S. Jelaska: Kultura biljnih stanica i tkiva. Temeljna istraživanja i primjena, Školska kniga, Zagreb, 1994</w:t>
                </w:r>
              </w:p>
              <w:sdt>
                <w:sdtPr>
                  <w:id w:val="1920144142"/>
                  <w:placeholder>
                    <w:docPart w:val="7B0BFC55D5934620B52CDBF687804DE7"/>
                  </w:placeholder>
                </w:sdtPr>
                <w:sdtEndPr/>
                <w:sdtContent>
                  <w:p w14:paraId="5BFD018E" w14:textId="77777777" w:rsidR="008E680B" w:rsidRPr="002B7CD6" w:rsidRDefault="008E680B" w:rsidP="00CE71F1">
                    <w:pPr>
                      <w:pStyle w:val="ListParagraph"/>
                      <w:numPr>
                        <w:ilvl w:val="0"/>
                        <w:numId w:val="80"/>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Castilho LR, Moraes AM, Augusto EFP, Butler M: Animal Cell Technology: From Biopharmaceuticals to Gene Therapy, Taylor &amp; Francis Group, New York, London, 2008</w:t>
                    </w:r>
                  </w:p>
                  <w:sdt>
                    <w:sdtPr>
                      <w:id w:val="1486972467"/>
                      <w:placeholder>
                        <w:docPart w:val="A024EA21726E4B38B9ABED18BC54C633"/>
                      </w:placeholder>
                    </w:sdtPr>
                    <w:sdtEndPr/>
                    <w:sdtContent>
                      <w:p w14:paraId="14318433" w14:textId="77777777" w:rsidR="008E680B" w:rsidRPr="002B7CD6" w:rsidRDefault="008E680B" w:rsidP="00CE71F1">
                        <w:pPr>
                          <w:pStyle w:val="ListParagraph"/>
                          <w:numPr>
                            <w:ilvl w:val="0"/>
                            <w:numId w:val="80"/>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Slater A, Scott N, Fowler M: Plant Biotechnology-The Genetic Manipulation of Plants, Oxford University Press, Oxford, 2008</w:t>
                        </w:r>
                      </w:p>
                    </w:sdtContent>
                  </w:sdt>
                </w:sdtContent>
              </w:sdt>
            </w:tc>
          </w:sdtContent>
        </w:sdt>
      </w:tr>
      <w:tr w:rsidR="008E680B" w:rsidRPr="008176A5" w14:paraId="411B2819" w14:textId="77777777" w:rsidTr="00A42271">
        <w:tc>
          <w:tcPr>
            <w:tcW w:w="1256" w:type="pct"/>
            <w:tcBorders>
              <w:top w:val="single" w:sz="12" w:space="0" w:color="auto"/>
              <w:left w:val="single" w:sz="12" w:space="0" w:color="auto"/>
            </w:tcBorders>
            <w:shd w:val="clear" w:color="auto" w:fill="00A0DC"/>
            <w:vAlign w:val="center"/>
          </w:tcPr>
          <w:p w14:paraId="5A882309"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3B4FB5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85" w:history="1">
              <w:r w:rsidRPr="008176A5">
                <w:rPr>
                  <w:rStyle w:val="Hyperlink"/>
                  <w:rFonts w:ascii="Proba Pro Lt" w:hAnsi="Proba Pro Lt"/>
                  <w:i/>
                  <w:sz w:val="20"/>
                  <w:szCs w:val="20"/>
                </w:rPr>
                <w:t>http://www.pbf.unizg.hr/studiji/ispitni_rokovi</w:t>
              </w:r>
            </w:hyperlink>
          </w:p>
        </w:tc>
      </w:tr>
      <w:tr w:rsidR="008E680B" w:rsidRPr="008176A5" w14:paraId="073A326E" w14:textId="77777777" w:rsidTr="00A42271">
        <w:tc>
          <w:tcPr>
            <w:tcW w:w="1256" w:type="pct"/>
            <w:tcBorders>
              <w:left w:val="single" w:sz="12" w:space="0" w:color="auto"/>
              <w:bottom w:val="single" w:sz="12" w:space="0" w:color="auto"/>
            </w:tcBorders>
            <w:shd w:val="clear" w:color="auto" w:fill="00A0DC"/>
            <w:vAlign w:val="center"/>
          </w:tcPr>
          <w:p w14:paraId="49DE2BB6"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30373918"/>
            <w:placeholder>
              <w:docPart w:val="C1209A5C00324570BD31549967EF045E"/>
            </w:placeholder>
          </w:sdtPr>
          <w:sdtEndPr/>
          <w:sdtContent>
            <w:tc>
              <w:tcPr>
                <w:tcW w:w="3744" w:type="pct"/>
                <w:gridSpan w:val="13"/>
                <w:tcBorders>
                  <w:bottom w:val="single" w:sz="12" w:space="0" w:color="auto"/>
                  <w:right w:val="single" w:sz="12" w:space="0" w:color="auto"/>
                </w:tcBorders>
              </w:tcPr>
              <w:p w14:paraId="6B3FBCC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EAD5D7B" w14:textId="77777777" w:rsidR="008E680B" w:rsidRPr="008176A5" w:rsidRDefault="008E680B" w:rsidP="008E680B">
      <w:pPr>
        <w:spacing w:after="0" w:line="240" w:lineRule="auto"/>
        <w:rPr>
          <w:rFonts w:ascii="Proba Pro Lt" w:hAnsi="Proba Pro Lt"/>
          <w:sz w:val="20"/>
          <w:szCs w:val="20"/>
        </w:rPr>
      </w:pPr>
    </w:p>
    <w:p w14:paraId="4880D124" w14:textId="6ACB0139"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3603F2" w:rsidRPr="008176A5" w14:paraId="1E94EF9A" w14:textId="77777777" w:rsidTr="009E6E0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E43A15" w14:textId="77777777" w:rsidR="003603F2" w:rsidRPr="008176A5" w:rsidRDefault="003603F2" w:rsidP="009E6E0A">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28762E4A" w14:textId="77777777" w:rsidTr="0036541A">
        <w:tc>
          <w:tcPr>
            <w:tcW w:w="1256" w:type="pct"/>
            <w:tcBorders>
              <w:top w:val="single" w:sz="12" w:space="0" w:color="auto"/>
              <w:left w:val="single" w:sz="12" w:space="0" w:color="auto"/>
            </w:tcBorders>
            <w:shd w:val="clear" w:color="auto" w:fill="00A0DC"/>
            <w:vAlign w:val="center"/>
          </w:tcPr>
          <w:p w14:paraId="52B8B4B8" w14:textId="79B4D6FD" w:rsidR="003603F2" w:rsidRPr="008176A5" w:rsidRDefault="009E6E0A" w:rsidP="009E6E0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57850590"/>
            <w:placeholder>
              <w:docPart w:val="ED71C726174E474A92292C0B07015681"/>
            </w:placeholder>
          </w:sdtPr>
          <w:sdtEndPr/>
          <w:sdtContent>
            <w:tc>
              <w:tcPr>
                <w:tcW w:w="1523" w:type="pct"/>
                <w:gridSpan w:val="4"/>
                <w:tcBorders>
                  <w:top w:val="single" w:sz="12" w:space="0" w:color="auto"/>
                  <w:right w:val="single" w:sz="12" w:space="0" w:color="auto"/>
                </w:tcBorders>
                <w:vAlign w:val="center"/>
              </w:tcPr>
              <w:p w14:paraId="12F9E584" w14:textId="3EF90270" w:rsidR="003603F2" w:rsidRPr="00F75173" w:rsidRDefault="00DB7BE2" w:rsidP="009E6E0A">
                <w:pPr>
                  <w:tabs>
                    <w:tab w:val="left" w:pos="2820"/>
                  </w:tabs>
                  <w:spacing w:after="0" w:line="240" w:lineRule="auto"/>
                  <w:rPr>
                    <w:rFonts w:ascii="Proba Pro Lt" w:hAnsi="Proba Pro Lt" w:cs="Arial"/>
                    <w:b/>
                    <w:sz w:val="20"/>
                    <w:szCs w:val="20"/>
                  </w:rPr>
                </w:pPr>
                <w:hyperlink r:id="rId86" w:history="1">
                  <w:r w:rsidR="003603F2" w:rsidRPr="00F75173">
                    <w:rPr>
                      <w:rStyle w:val="Hyperlink"/>
                      <w:rFonts w:ascii="Proba Pro Lt" w:hAnsi="Proba Pro Lt" w:cs="Arial"/>
                      <w:b/>
                      <w:sz w:val="20"/>
                      <w:szCs w:val="20"/>
                    </w:rPr>
                    <w:t>Prof. dr. sc. Jagoda Šušković</w:t>
                  </w:r>
                </w:hyperlink>
              </w:p>
              <w:p w14:paraId="17E6B74C" w14:textId="20833621" w:rsidR="003603F2" w:rsidRPr="008176A5" w:rsidRDefault="00DB7BE2" w:rsidP="009E6E0A">
                <w:pPr>
                  <w:tabs>
                    <w:tab w:val="left" w:pos="2820"/>
                  </w:tabs>
                  <w:spacing w:after="0" w:line="240" w:lineRule="auto"/>
                  <w:rPr>
                    <w:rFonts w:ascii="Proba Pro Lt" w:hAnsi="Proba Pro Lt" w:cs="Arial"/>
                    <w:sz w:val="20"/>
                    <w:szCs w:val="20"/>
                  </w:rPr>
                </w:pPr>
                <w:hyperlink r:id="rId87" w:history="1">
                  <w:r w:rsidR="00A733FC" w:rsidRPr="00A733FC">
                    <w:rPr>
                      <w:rStyle w:val="Hyperlink"/>
                      <w:rFonts w:ascii="Proba Pro Lt" w:hAnsi="Proba Pro Lt" w:cs="Arial"/>
                      <w:sz w:val="20"/>
                      <w:szCs w:val="20"/>
                    </w:rPr>
                    <w:t>Prof. dr</w:t>
                  </w:r>
                  <w:r w:rsidR="003603F2" w:rsidRPr="00A733FC">
                    <w:rPr>
                      <w:rStyle w:val="Hyperlink"/>
                      <w:rFonts w:ascii="Proba Pro Lt" w:hAnsi="Proba Pro Lt" w:cs="Arial"/>
                      <w:sz w:val="20"/>
                      <w:szCs w:val="20"/>
                    </w:rPr>
                    <w:t>.</w:t>
                  </w:r>
                  <w:r w:rsidR="00A733FC" w:rsidRPr="00A733FC">
                    <w:rPr>
                      <w:rStyle w:val="Hyperlink"/>
                      <w:rFonts w:ascii="Proba Pro Lt" w:hAnsi="Proba Pro Lt" w:cs="Arial"/>
                      <w:sz w:val="20"/>
                      <w:szCs w:val="20"/>
                    </w:rPr>
                    <w:t xml:space="preserve"> </w:t>
                  </w:r>
                  <w:r w:rsidR="003603F2" w:rsidRPr="00A733FC">
                    <w:rPr>
                      <w:rStyle w:val="Hyperlink"/>
                      <w:rFonts w:ascii="Proba Pro Lt" w:hAnsi="Proba Pro Lt" w:cs="Arial"/>
                      <w:sz w:val="20"/>
                      <w:szCs w:val="20"/>
                    </w:rPr>
                    <w:t>sc. Blaženka Kos</w:t>
                  </w:r>
                </w:hyperlink>
              </w:p>
              <w:p w14:paraId="091296E2" w14:textId="3B8E9BAE" w:rsidR="003603F2" w:rsidRPr="008176A5" w:rsidRDefault="00DB7BE2" w:rsidP="009E6E0A">
                <w:pPr>
                  <w:tabs>
                    <w:tab w:val="left" w:pos="2820"/>
                  </w:tabs>
                  <w:spacing w:after="0" w:line="240" w:lineRule="auto"/>
                  <w:rPr>
                    <w:rFonts w:ascii="Proba Pro Lt" w:hAnsi="Proba Pro Lt" w:cs="Arial"/>
                    <w:sz w:val="20"/>
                    <w:szCs w:val="20"/>
                  </w:rPr>
                </w:pPr>
                <w:hyperlink r:id="rId88" w:history="1">
                  <w:r w:rsidR="003603F2" w:rsidRPr="005B4119">
                    <w:rPr>
                      <w:rStyle w:val="Hyperlink"/>
                      <w:rFonts w:ascii="Proba Pro Lt" w:hAnsi="Proba Pro Lt" w:cs="Arial"/>
                      <w:sz w:val="20"/>
                      <w:szCs w:val="20"/>
                    </w:rPr>
                    <w:t>Izv. prof. dr. sc. Jasna Novak</w:t>
                  </w:r>
                </w:hyperlink>
              </w:p>
              <w:p w14:paraId="29331F64" w14:textId="74E05C2E" w:rsidR="003603F2" w:rsidRPr="008176A5" w:rsidRDefault="00DB7BE2" w:rsidP="009E6E0A">
                <w:pPr>
                  <w:tabs>
                    <w:tab w:val="left" w:pos="2820"/>
                  </w:tabs>
                  <w:spacing w:after="0" w:line="240" w:lineRule="auto"/>
                  <w:rPr>
                    <w:rFonts w:ascii="Proba Pro Lt" w:hAnsi="Proba Pro Lt" w:cs="Arial"/>
                    <w:sz w:val="20"/>
                    <w:szCs w:val="20"/>
                  </w:rPr>
                </w:pPr>
                <w:hyperlink r:id="rId89" w:history="1">
                  <w:r w:rsidR="003603F2" w:rsidRPr="006E2350">
                    <w:rPr>
                      <w:rStyle w:val="Hyperlink"/>
                      <w:rFonts w:ascii="Proba Pro Lt" w:hAnsi="Proba Pro Lt" w:cs="Arial"/>
                      <w:sz w:val="20"/>
                      <w:szCs w:val="20"/>
                    </w:rPr>
                    <w:t>Izv. prof. dr. sc. Jasna Mrvčić</w:t>
                  </w:r>
                </w:hyperlink>
              </w:p>
              <w:p w14:paraId="40FE3A9C" w14:textId="77777777" w:rsidR="00730DDD" w:rsidRDefault="00DB7BE2" w:rsidP="00A42271">
                <w:pPr>
                  <w:tabs>
                    <w:tab w:val="left" w:pos="2820"/>
                  </w:tabs>
                  <w:spacing w:after="0" w:line="240" w:lineRule="auto"/>
                  <w:rPr>
                    <w:rFonts w:ascii="Proba Pro Lt" w:hAnsi="Proba Pro Lt" w:cs="Arial"/>
                    <w:sz w:val="20"/>
                    <w:szCs w:val="20"/>
                  </w:rPr>
                </w:pPr>
                <w:hyperlink r:id="rId90" w:history="1">
                  <w:r w:rsidR="008C2E0D" w:rsidRPr="007B65DB">
                    <w:rPr>
                      <w:rStyle w:val="Hyperlink"/>
                      <w:sz w:val="20"/>
                      <w:szCs w:val="20"/>
                    </w:rPr>
                    <w:t>Doc. d</w:t>
                  </w:r>
                  <w:r w:rsidR="008C2E0D" w:rsidRPr="007B65DB">
                    <w:rPr>
                      <w:rStyle w:val="Hyperlink"/>
                      <w:rFonts w:ascii="Proba Pro Lt" w:hAnsi="Proba Pro Lt" w:cs="Arial"/>
                      <w:sz w:val="20"/>
                      <w:szCs w:val="20"/>
                    </w:rPr>
                    <w:t>r .sc. Andreja Leboš Pavunc</w:t>
                  </w:r>
                </w:hyperlink>
                <w:r w:rsidR="003603F2" w:rsidRPr="008176A5">
                  <w:rPr>
                    <w:rFonts w:ascii="Proba Pro Lt" w:hAnsi="Proba Pro Lt" w:cs="Arial"/>
                    <w:sz w:val="20"/>
                    <w:szCs w:val="20"/>
                  </w:rPr>
                  <w:t xml:space="preserve"> </w:t>
                </w:r>
              </w:p>
              <w:p w14:paraId="08F1E8EC" w14:textId="77777777" w:rsidR="00730DDD" w:rsidRPr="003211E5" w:rsidRDefault="00DB7BE2" w:rsidP="00730DDD">
                <w:pPr>
                  <w:tabs>
                    <w:tab w:val="left" w:pos="2820"/>
                  </w:tabs>
                  <w:spacing w:after="0" w:line="240" w:lineRule="auto"/>
                  <w:rPr>
                    <w:rFonts w:ascii="Proba Pro Lt" w:hAnsi="Proba Pro Lt" w:cs="Arial"/>
                    <w:sz w:val="20"/>
                    <w:szCs w:val="20"/>
                  </w:rPr>
                </w:pPr>
                <w:hyperlink r:id="rId91" w:history="1">
                  <w:r w:rsidR="00730DDD" w:rsidRPr="003211E5">
                    <w:rPr>
                      <w:rStyle w:val="Hyperlink"/>
                      <w:rFonts w:ascii="Proba Pro Lt" w:hAnsi="Proba Pro Lt" w:cs="Arial"/>
                      <w:sz w:val="20"/>
                      <w:szCs w:val="20"/>
                    </w:rPr>
                    <w:t>Martina Banić, mag. ing. biotech.</w:t>
                  </w:r>
                </w:hyperlink>
              </w:p>
              <w:p w14:paraId="073A4447" w14:textId="43814F8B" w:rsidR="003603F2" w:rsidRPr="008176A5" w:rsidRDefault="00730DDD" w:rsidP="00730DDD">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615A1562"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725184870"/>
            <w:placeholder>
              <w:docPart w:val="583B606C265F4F3D81FE7102E8A4DA9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7F3364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649195AF" w14:textId="77777777" w:rsidTr="0036541A">
        <w:tc>
          <w:tcPr>
            <w:tcW w:w="1256" w:type="pct"/>
            <w:tcBorders>
              <w:top w:val="single" w:sz="12" w:space="0" w:color="auto"/>
              <w:left w:val="single" w:sz="12" w:space="0" w:color="auto"/>
            </w:tcBorders>
            <w:shd w:val="clear" w:color="auto" w:fill="00A0DC"/>
            <w:vAlign w:val="center"/>
          </w:tcPr>
          <w:p w14:paraId="58DAA752" w14:textId="0C9AC5BD"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6" w:name="Probiotic_starter" w:displacedByCustomXml="next"/>
        <w:sdt>
          <w:sdtPr>
            <w:rPr>
              <w:rFonts w:ascii="Proba Pro Lt" w:hAnsi="Proba Pro Lt" w:cs="Arial"/>
              <w:sz w:val="20"/>
              <w:szCs w:val="20"/>
            </w:rPr>
            <w:id w:val="-1499347390"/>
            <w:placeholder>
              <w:docPart w:val="43CA0802C51940D5A4D4E23F15E8DA96"/>
            </w:placeholder>
          </w:sdtPr>
          <w:sdtEndPr/>
          <w:sdtContent>
            <w:tc>
              <w:tcPr>
                <w:tcW w:w="1523" w:type="pct"/>
                <w:gridSpan w:val="4"/>
                <w:tcBorders>
                  <w:top w:val="single" w:sz="12" w:space="0" w:color="auto"/>
                  <w:right w:val="single" w:sz="12" w:space="0" w:color="auto"/>
                </w:tcBorders>
                <w:vAlign w:val="center"/>
              </w:tcPr>
              <w:p w14:paraId="5751D7D8" w14:textId="77777777" w:rsidR="003603F2" w:rsidRPr="008176A5" w:rsidRDefault="003603F2" w:rsidP="009E6E0A">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Probiotici i starter kulture</w:t>
                </w:r>
              </w:p>
            </w:tc>
          </w:sdtContent>
        </w:sdt>
        <w:bookmarkEnd w:id="6" w:displacedByCustomXml="prev"/>
        <w:tc>
          <w:tcPr>
            <w:tcW w:w="1405" w:type="pct"/>
            <w:gridSpan w:val="5"/>
            <w:tcBorders>
              <w:top w:val="single" w:sz="12" w:space="0" w:color="auto"/>
              <w:right w:val="single" w:sz="12" w:space="0" w:color="auto"/>
            </w:tcBorders>
            <w:shd w:val="clear" w:color="auto" w:fill="00A0DC"/>
            <w:vAlign w:val="center"/>
          </w:tcPr>
          <w:p w14:paraId="79D25840"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708764327"/>
            <w:placeholder>
              <w:docPart w:val="935EB3113E3A458F86F8782C81323042"/>
            </w:placeholder>
          </w:sdtPr>
          <w:sdtEndPr/>
          <w:sdtContent>
            <w:tc>
              <w:tcPr>
                <w:tcW w:w="817" w:type="pct"/>
                <w:gridSpan w:val="4"/>
                <w:tcBorders>
                  <w:top w:val="single" w:sz="12" w:space="0" w:color="auto"/>
                  <w:right w:val="single" w:sz="12" w:space="0" w:color="auto"/>
                </w:tcBorders>
                <w:vAlign w:val="center"/>
              </w:tcPr>
              <w:p w14:paraId="159086D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6870F8E2" w14:textId="77777777" w:rsidTr="0036541A">
        <w:tc>
          <w:tcPr>
            <w:tcW w:w="1256" w:type="pct"/>
            <w:tcBorders>
              <w:left w:val="single" w:sz="12" w:space="0" w:color="auto"/>
              <w:bottom w:val="single" w:sz="12" w:space="0" w:color="auto"/>
            </w:tcBorders>
            <w:shd w:val="clear" w:color="auto" w:fill="00A0DC"/>
            <w:vAlign w:val="center"/>
          </w:tcPr>
          <w:p w14:paraId="40284187" w14:textId="35707A13"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2086257306"/>
            <w:placeholder>
              <w:docPart w:val="CE55B58EBC3E42889D219DEC33ABDD27"/>
            </w:placeholder>
          </w:sdtPr>
          <w:sdtEndPr/>
          <w:sdtContent>
            <w:tc>
              <w:tcPr>
                <w:tcW w:w="1523" w:type="pct"/>
                <w:gridSpan w:val="4"/>
                <w:tcBorders>
                  <w:bottom w:val="single" w:sz="12" w:space="0" w:color="auto"/>
                  <w:right w:val="single" w:sz="12" w:space="0" w:color="auto"/>
                </w:tcBorders>
                <w:vAlign w:val="center"/>
              </w:tcPr>
              <w:p w14:paraId="6366A18C" w14:textId="6700AD00" w:rsidR="003603F2" w:rsidRPr="008176A5" w:rsidRDefault="00730DDD" w:rsidP="00730DDD">
                <w:pPr>
                  <w:tabs>
                    <w:tab w:val="left" w:pos="2820"/>
                  </w:tabs>
                  <w:spacing w:after="0" w:line="240" w:lineRule="auto"/>
                  <w:rPr>
                    <w:rFonts w:ascii="Proba Pro Lt" w:hAnsi="Proba Pro Lt" w:cs="Arial"/>
                    <w:sz w:val="20"/>
                    <w:szCs w:val="20"/>
                  </w:rPr>
                </w:pPr>
                <w:r>
                  <w:rPr>
                    <w:rFonts w:ascii="Proba Pro Lt" w:hAnsi="Proba Pro Lt" w:cs="Arial"/>
                    <w:sz w:val="20"/>
                    <w:szCs w:val="20"/>
                  </w:rPr>
                  <w:t>173443</w:t>
                </w:r>
              </w:p>
            </w:tc>
          </w:sdtContent>
        </w:sdt>
        <w:tc>
          <w:tcPr>
            <w:tcW w:w="1405" w:type="pct"/>
            <w:gridSpan w:val="5"/>
            <w:tcBorders>
              <w:bottom w:val="single" w:sz="12" w:space="0" w:color="auto"/>
              <w:right w:val="single" w:sz="12" w:space="0" w:color="auto"/>
            </w:tcBorders>
            <w:shd w:val="clear" w:color="auto" w:fill="00A0DC"/>
            <w:vAlign w:val="center"/>
          </w:tcPr>
          <w:p w14:paraId="735058F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37514792"/>
            <w:placeholder>
              <w:docPart w:val="A90B912B632B438489F69F959F23DDFC"/>
            </w:placeholder>
          </w:sdtPr>
          <w:sdtEndPr/>
          <w:sdtContent>
            <w:tc>
              <w:tcPr>
                <w:tcW w:w="817" w:type="pct"/>
                <w:gridSpan w:val="4"/>
                <w:tcBorders>
                  <w:bottom w:val="single" w:sz="12" w:space="0" w:color="auto"/>
                  <w:right w:val="single" w:sz="12" w:space="0" w:color="auto"/>
                </w:tcBorders>
                <w:vAlign w:val="center"/>
              </w:tcPr>
              <w:p w14:paraId="6C71E527" w14:textId="7460CA5E"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23</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0</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5D34BDE8" w14:textId="77777777" w:rsidTr="0036541A">
        <w:tc>
          <w:tcPr>
            <w:tcW w:w="1256" w:type="pct"/>
            <w:tcBorders>
              <w:left w:val="single" w:sz="12" w:space="0" w:color="auto"/>
              <w:bottom w:val="single" w:sz="12" w:space="0" w:color="auto"/>
            </w:tcBorders>
            <w:shd w:val="clear" w:color="auto" w:fill="00A0DC"/>
            <w:vAlign w:val="center"/>
          </w:tcPr>
          <w:p w14:paraId="5108EFB6" w14:textId="68D397AA"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30153014"/>
            <w:placeholder>
              <w:docPart w:val="31A327089DF847D7AE66E42EA9688E8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EE0EB63"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75B31FBC"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784260129"/>
            <w:placeholder>
              <w:docPart w:val="B871CC56336E4CCFB32C5F152C1233D2"/>
            </w:placeholder>
          </w:sdtPr>
          <w:sdtEndPr/>
          <w:sdtContent>
            <w:tc>
              <w:tcPr>
                <w:tcW w:w="817" w:type="pct"/>
                <w:gridSpan w:val="4"/>
                <w:tcBorders>
                  <w:bottom w:val="single" w:sz="12" w:space="0" w:color="auto"/>
                  <w:right w:val="single" w:sz="12" w:space="0" w:color="auto"/>
                </w:tcBorders>
                <w:vAlign w:val="center"/>
              </w:tcPr>
              <w:p w14:paraId="73D5694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p>
            </w:tc>
          </w:sdtContent>
        </w:sdt>
      </w:tr>
      <w:tr w:rsidR="003603F2" w:rsidRPr="008176A5" w14:paraId="6A2C0531" w14:textId="77777777" w:rsidTr="0036541A">
        <w:tc>
          <w:tcPr>
            <w:tcW w:w="1256" w:type="pct"/>
            <w:tcBorders>
              <w:left w:val="single" w:sz="12" w:space="0" w:color="auto"/>
              <w:bottom w:val="single" w:sz="12" w:space="0" w:color="auto"/>
            </w:tcBorders>
            <w:shd w:val="clear" w:color="auto" w:fill="00A0DC"/>
            <w:vAlign w:val="center"/>
          </w:tcPr>
          <w:p w14:paraId="4B664386" w14:textId="2872C079"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62458795"/>
            <w:placeholder>
              <w:docPart w:val="3F99F6A9324242EE91668E415EFC0C3D"/>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D394825"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9916C7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AFACD79" w14:textId="77777777" w:rsidR="003603F2" w:rsidRPr="008176A5" w:rsidRDefault="00DB7BE2" w:rsidP="009E6E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3797075"/>
                <w:placeholder>
                  <w:docPart w:val="D03D89809688492B9A767B35E2FD90D7"/>
                </w:placeholder>
                <w:dropDownList>
                  <w:listItem w:value="Choose an item."/>
                  <w:listItem w:displayText="1." w:value="1."/>
                  <w:listItem w:displayText="2." w:value="2."/>
                  <w:listItem w:displayText="3." w:value="3."/>
                </w:dropDownList>
              </w:sdtPr>
              <w:sdtEnd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72A9764B" w14:textId="404071C2" w:rsidR="003603F2" w:rsidRPr="008176A5" w:rsidRDefault="00DB7BE2" w:rsidP="009E6E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173842"/>
                <w:placeholder>
                  <w:docPart w:val="1DD1101123404D9E911A44D1CDE60442"/>
                </w:placeholder>
              </w:sdtPr>
              <w:sdtEndPr/>
              <w:sdtContent>
                <w:r w:rsidR="003603F2" w:rsidRPr="008176A5">
                  <w:rPr>
                    <w:rFonts w:ascii="Proba Pro Lt" w:hAnsi="Proba Pro Lt" w:cs="Arial"/>
                    <w:sz w:val="20"/>
                    <w:szCs w:val="20"/>
                  </w:rPr>
                  <w:t>0</w:t>
                </w:r>
                <w:r w:rsidR="009E6E0A">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7621E1FE" w14:textId="77777777" w:rsidTr="0036541A">
        <w:tc>
          <w:tcPr>
            <w:tcW w:w="1256" w:type="pct"/>
            <w:tcBorders>
              <w:left w:val="single" w:sz="12" w:space="0" w:color="auto"/>
              <w:bottom w:val="single" w:sz="12" w:space="0" w:color="auto"/>
            </w:tcBorders>
            <w:shd w:val="clear" w:color="auto" w:fill="00A0DC"/>
            <w:vAlign w:val="center"/>
          </w:tcPr>
          <w:p w14:paraId="35D02303"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586115946"/>
            <w:placeholder>
              <w:docPart w:val="BEA0096075E94DF4BFF5AED8563849C1"/>
            </w:placeholder>
          </w:sdtPr>
          <w:sdtEndPr/>
          <w:sdtContent>
            <w:tc>
              <w:tcPr>
                <w:tcW w:w="1523" w:type="pct"/>
                <w:gridSpan w:val="4"/>
                <w:tcBorders>
                  <w:bottom w:val="single" w:sz="12" w:space="0" w:color="auto"/>
                  <w:right w:val="single" w:sz="12" w:space="0" w:color="auto"/>
                </w:tcBorders>
                <w:vAlign w:val="center"/>
              </w:tcPr>
              <w:p w14:paraId="0CDBE762" w14:textId="4DB0D37A" w:rsidR="003603F2" w:rsidRPr="008176A5" w:rsidRDefault="003603F2" w:rsidP="00730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Predavanja se održavaju u Predavaonici 5, a vježbe u Malom laboratoriju (broj </w:t>
                </w:r>
                <w:r w:rsidR="00730DDD">
                  <w:rPr>
                    <w:rFonts w:ascii="Proba Pro Lt" w:hAnsi="Proba Pro Lt" w:cs="Arial"/>
                    <w:sz w:val="20"/>
                    <w:szCs w:val="20"/>
                  </w:rPr>
                  <w:t>4 25</w:t>
                </w:r>
                <w:r w:rsidRPr="008176A5">
                  <w:rPr>
                    <w:rFonts w:ascii="Proba Pro Lt" w:hAnsi="Proba Pro Lt" w:cs="Arial"/>
                    <w:sz w:val="20"/>
                    <w:szCs w:val="20"/>
                  </w:rPr>
                  <w:t>)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6B486467" w14:textId="77777777" w:rsidR="003603F2" w:rsidRPr="008176A5" w:rsidRDefault="003603F2" w:rsidP="009E6E0A">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902942406"/>
            <w:placeholder>
              <w:docPart w:val="CE2CB9CA5FD3451D81654BC014452CF0"/>
            </w:placeholder>
          </w:sdtPr>
          <w:sdtEndPr/>
          <w:sdtContent>
            <w:tc>
              <w:tcPr>
                <w:tcW w:w="817" w:type="pct"/>
                <w:gridSpan w:val="4"/>
                <w:tcBorders>
                  <w:bottom w:val="single" w:sz="12" w:space="0" w:color="auto"/>
                  <w:right w:val="single" w:sz="12" w:space="0" w:color="auto"/>
                </w:tcBorders>
                <w:vAlign w:val="center"/>
              </w:tcPr>
              <w:p w14:paraId="5340C066"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1BCEAC8A" w14:textId="77777777" w:rsidTr="0036541A">
        <w:tc>
          <w:tcPr>
            <w:tcW w:w="1256" w:type="pct"/>
            <w:tcBorders>
              <w:left w:val="single" w:sz="12" w:space="0" w:color="auto"/>
              <w:bottom w:val="single" w:sz="12" w:space="0" w:color="auto"/>
            </w:tcBorders>
            <w:shd w:val="clear" w:color="auto" w:fill="00A0DC"/>
            <w:vAlign w:val="center"/>
          </w:tcPr>
          <w:p w14:paraId="0CE7BE6B"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1059366"/>
            <w:placeholder>
              <w:docPart w:val="F6782B6C75314ECAADD14CF74804804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180CD23"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54A8F62" w14:textId="77777777" w:rsidR="003603F2" w:rsidRPr="008176A5" w:rsidRDefault="003603F2" w:rsidP="009E6E0A">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86B6A03" w14:textId="77777777" w:rsidR="003603F2" w:rsidRPr="008176A5" w:rsidRDefault="00DB7BE2" w:rsidP="009E6E0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17059810"/>
                <w:placeholder>
                  <w:docPart w:val="473AB64C85D54DB193BB172528D030C8"/>
                </w:placeholder>
                <w:dropDownList>
                  <w:listItem w:value="Choose an item."/>
                  <w:listItem w:displayText="DA" w:value="DA"/>
                  <w:listItem w:displayText="NE" w:value="NE"/>
                </w:dropDownList>
              </w:sdtPr>
              <w:sdtEndPr/>
              <w:sdtContent>
                <w:r w:rsidR="003603F2" w:rsidRPr="008176A5">
                  <w:rPr>
                    <w:rFonts w:ascii="Proba Pro Lt" w:hAnsi="Proba Pro Lt" w:cs="Arial"/>
                    <w:sz w:val="20"/>
                    <w:szCs w:val="20"/>
                  </w:rPr>
                  <w:t>DA</w:t>
                </w:r>
              </w:sdtContent>
            </w:sdt>
          </w:p>
        </w:tc>
      </w:tr>
      <w:tr w:rsidR="003603F2" w:rsidRPr="008176A5" w14:paraId="2B4CDFEE" w14:textId="77777777" w:rsidTr="009E6E0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BDED7E" w14:textId="77777777" w:rsidR="003603F2" w:rsidRPr="008176A5" w:rsidRDefault="003603F2" w:rsidP="009E6E0A">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40325949" w14:textId="77777777" w:rsidTr="009E6E0A">
        <w:tc>
          <w:tcPr>
            <w:tcW w:w="1256" w:type="pct"/>
            <w:tcBorders>
              <w:top w:val="single" w:sz="12" w:space="0" w:color="auto"/>
              <w:left w:val="single" w:sz="12" w:space="0" w:color="auto"/>
            </w:tcBorders>
            <w:shd w:val="clear" w:color="auto" w:fill="00A0DC"/>
            <w:vAlign w:val="center"/>
          </w:tcPr>
          <w:p w14:paraId="3F37692E" w14:textId="3D018399"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458572883"/>
            <w:placeholder>
              <w:docPart w:val="6F1E5B068B8542B28B1D695C7FB60612"/>
            </w:placeholder>
          </w:sdtPr>
          <w:sdtEndPr/>
          <w:sdtContent>
            <w:sdt>
              <w:sdtPr>
                <w:rPr>
                  <w:rFonts w:ascii="Proba Pro Lt" w:hAnsi="Proba Pro Lt" w:cs="Arial"/>
                  <w:sz w:val="20"/>
                  <w:szCs w:val="20"/>
                </w:rPr>
                <w:id w:val="-2112121124"/>
                <w:placeholder>
                  <w:docPart w:val="B9B2825CA5404E429CA0529007939C87"/>
                </w:placeholder>
              </w:sdtPr>
              <w:sdtEndPr/>
              <w:sdtContent>
                <w:tc>
                  <w:tcPr>
                    <w:tcW w:w="3744" w:type="pct"/>
                    <w:gridSpan w:val="13"/>
                    <w:tcBorders>
                      <w:top w:val="single" w:sz="12" w:space="0" w:color="auto"/>
                      <w:right w:val="single" w:sz="12" w:space="0" w:color="auto"/>
                    </w:tcBorders>
                    <w:vAlign w:val="center"/>
                  </w:tcPr>
                  <w:p w14:paraId="4BCADAA2"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eastAsia="Times New Roman" w:hAnsi="Proba Pro Lt" w:cs="Arial"/>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3603F2" w:rsidRPr="008176A5" w14:paraId="7DE1B2E6" w14:textId="77777777" w:rsidTr="009E6E0A">
        <w:tc>
          <w:tcPr>
            <w:tcW w:w="1256" w:type="pct"/>
            <w:tcBorders>
              <w:left w:val="single" w:sz="12" w:space="0" w:color="auto"/>
            </w:tcBorders>
            <w:shd w:val="clear" w:color="auto" w:fill="00A0DC"/>
            <w:vAlign w:val="center"/>
          </w:tcPr>
          <w:p w14:paraId="66981697" w14:textId="7B4F08F0"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939182297"/>
            <w:placeholder>
              <w:docPart w:val="D9EF61A4C50C4102814249DE7DB915E2"/>
            </w:placeholder>
          </w:sdtPr>
          <w:sdtEndPr/>
          <w:sdtContent>
            <w:sdt>
              <w:sdtPr>
                <w:rPr>
                  <w:rFonts w:ascii="Proba Pro Lt" w:hAnsi="Proba Pro Lt" w:cs="Arial"/>
                  <w:sz w:val="20"/>
                  <w:szCs w:val="20"/>
                </w:rPr>
                <w:id w:val="841896791"/>
                <w:placeholder>
                  <w:docPart w:val="195518DEE8854BBCB74864486F363FAA"/>
                </w:placeholder>
              </w:sdtPr>
              <w:sdtEndPr>
                <w:rPr>
                  <w:rFonts w:cs="Calibri"/>
                </w:rPr>
              </w:sdtEndPr>
              <w:sdtContent>
                <w:tc>
                  <w:tcPr>
                    <w:tcW w:w="3744" w:type="pct"/>
                    <w:gridSpan w:val="13"/>
                    <w:tcBorders>
                      <w:right w:val="single" w:sz="12" w:space="0" w:color="auto"/>
                    </w:tcBorders>
                    <w:vAlign w:val="center"/>
                  </w:tcPr>
                  <w:p w14:paraId="73A78D39" w14:textId="4D6DCB82" w:rsidR="003603F2" w:rsidRPr="008176A5" w:rsidRDefault="0072738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3603F2" w:rsidRPr="008176A5" w14:paraId="03378B6D" w14:textId="77777777" w:rsidTr="009E6E0A">
        <w:tc>
          <w:tcPr>
            <w:tcW w:w="1256" w:type="pct"/>
            <w:tcBorders>
              <w:left w:val="single" w:sz="12" w:space="0" w:color="auto"/>
            </w:tcBorders>
            <w:shd w:val="clear" w:color="auto" w:fill="00A0DC"/>
            <w:vAlign w:val="center"/>
          </w:tcPr>
          <w:p w14:paraId="569910AC" w14:textId="0735C9AB"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id w:val="-1554005246"/>
            <w:placeholder>
              <w:docPart w:val="3211DE9E9B384BBCAF1F264EF31571E0"/>
            </w:placeholder>
          </w:sdtPr>
          <w:sdtEndPr/>
          <w:sdtContent>
            <w:sdt>
              <w:sdtPr>
                <w:id w:val="1938784776"/>
                <w:placeholder>
                  <w:docPart w:val="BC666D804B9C4C26928725B3A5DB5E9F"/>
                </w:placeholder>
              </w:sdtPr>
              <w:sdtEndPr/>
              <w:sdtContent>
                <w:tc>
                  <w:tcPr>
                    <w:tcW w:w="3744" w:type="pct"/>
                    <w:gridSpan w:val="13"/>
                    <w:tcBorders>
                      <w:right w:val="single" w:sz="12" w:space="0" w:color="auto"/>
                    </w:tcBorders>
                    <w:vAlign w:val="center"/>
                  </w:tcPr>
                  <w:p w14:paraId="49217EB6" w14:textId="673C4C9B"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tehnološko vođenje industrijskih biotehnoloških proizvodnih sustava</w:t>
                    </w:r>
                  </w:p>
                  <w:p w14:paraId="2506D8FF" w14:textId="0438A47A"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prepoznavanje proizvodnih problema, donošenje korektivnih odluka</w:t>
                    </w:r>
                  </w:p>
                  <w:p w14:paraId="12BF700D" w14:textId="0A8F0A0E"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unapređivanje postojećih biotehnoloških proizvodnji</w:t>
                    </w:r>
                  </w:p>
                  <w:p w14:paraId="553A6C27" w14:textId="7C72BC5E"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razvoj novih industrijskih biotehnoloških procesa i oprema</w:t>
                    </w:r>
                  </w:p>
                  <w:p w14:paraId="3D53EE4F" w14:textId="579B1B61"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prevođenje biotehnoloških procesa u veće (industrijsko) mjerilo (scale up) i testiranje istih u manjem mjerilu (scale down)</w:t>
                    </w:r>
                  </w:p>
                  <w:p w14:paraId="57EA13E1" w14:textId="75BF572F"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tehnološko projektiranje biotehnoloških postrojenja</w:t>
                    </w:r>
                  </w:p>
                  <w:p w14:paraId="4A098E02" w14:textId="09BFCBD2"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tehnološki nadzor nad projektiranjem, izvedbom i testiranjem biotehnoloških postrojenja</w:t>
                    </w:r>
                  </w:p>
                  <w:p w14:paraId="6B99B273" w14:textId="6EE42617"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identificiranje izvora onečišćenja okoliša u proizvodnim linijama i detekcija onečišćenja u okolišu, osmišljavanje načina zbrinjavanja, te vođenje pogona za biotehnološku obradu otpadnih voda i drugog otpada.</w:t>
                    </w:r>
                  </w:p>
                  <w:p w14:paraId="025FC9D0" w14:textId="1EED4880"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planiranje i izvedba eksperimenata (u malom i velikom mjerilu) u različitim područjima biotehnologije, prikaz i kritička interpretacija rezultata, te donošenje meritornih zaključaka</w:t>
                    </w:r>
                  </w:p>
                  <w:p w14:paraId="2FCDD08F" w14:textId="6074640D"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izvođenje stručnih poslova odgovarajućega stupnja složenosti u mikrobiološkom i biokemijskom laboratoriju</w:t>
                    </w:r>
                  </w:p>
                  <w:p w14:paraId="05C6C6F0" w14:textId="67D89C48"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interpretacija rezultata laboratorijskih analiza</w:t>
                    </w:r>
                  </w:p>
                  <w:p w14:paraId="35CA8628" w14:textId="0C08C482"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prezentacija pogonskih, istraživačkih, laboratorijskih i poslovnih rezultata usmenim i poslovnim putem uz korištenje stručne terminologije</w:t>
                    </w:r>
                  </w:p>
                  <w:p w14:paraId="35898360" w14:textId="62D8355B"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primjena etičkih načela, zakonske regulative i normi vezanih uz specifične zahtjeve struke</w:t>
                    </w:r>
                  </w:p>
                  <w:p w14:paraId="7781C15B" w14:textId="2B1B4F92"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korištenje etičkih načela u odnosima sa suradnicima i poslodavcem</w:t>
                    </w:r>
                  </w:p>
                  <w:p w14:paraId="47E3A4D6" w14:textId="5929B5DC"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korištenje i valorizacija znanstvene i stručne literature u svrhu cjeloživotnog učenja i unapređenja struke</w:t>
                    </w:r>
                  </w:p>
                </w:tc>
              </w:sdtContent>
            </w:sdt>
          </w:sdtContent>
        </w:sdt>
      </w:tr>
      <w:tr w:rsidR="003603F2" w:rsidRPr="008176A5" w14:paraId="4FDDBCF6" w14:textId="77777777" w:rsidTr="009E6E0A">
        <w:tc>
          <w:tcPr>
            <w:tcW w:w="1256" w:type="pct"/>
            <w:tcBorders>
              <w:left w:val="single" w:sz="12" w:space="0" w:color="auto"/>
            </w:tcBorders>
            <w:shd w:val="clear" w:color="auto" w:fill="00A0DC"/>
            <w:vAlign w:val="center"/>
          </w:tcPr>
          <w:p w14:paraId="04EC745F" w14:textId="78C61638"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učenja) </w:t>
            </w:r>
          </w:p>
        </w:tc>
        <w:sdt>
          <w:sdtPr>
            <w:id w:val="-2102869680"/>
            <w:placeholder>
              <w:docPart w:val="3B0A12E899B8461897B8A89BC710143C"/>
            </w:placeholder>
          </w:sdtPr>
          <w:sdtEndPr/>
          <w:sdtContent>
            <w:tc>
              <w:tcPr>
                <w:tcW w:w="3744" w:type="pct"/>
                <w:gridSpan w:val="13"/>
                <w:tcBorders>
                  <w:right w:val="single" w:sz="12" w:space="0" w:color="auto"/>
                </w:tcBorders>
                <w:vAlign w:val="center"/>
              </w:tcPr>
              <w:p w14:paraId="7E391496" w14:textId="63D5A8E0" w:rsidR="003603F2" w:rsidRPr="002D26CD" w:rsidRDefault="002D26CD" w:rsidP="00CE71F1">
                <w:pPr>
                  <w:pStyle w:val="ListParagraph"/>
                  <w:numPr>
                    <w:ilvl w:val="0"/>
                    <w:numId w:val="85"/>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rPr>
                </w:pPr>
                <w:r w:rsidRPr="002D26CD">
                  <w:rPr>
                    <w:rFonts w:ascii="Proba Pro Lt" w:hAnsi="Proba Pro Lt" w:cs="Arial"/>
                    <w:sz w:val="20"/>
                    <w:szCs w:val="20"/>
                  </w:rPr>
                  <w:t>kritički prosuditi utjecaj probiotika i prebiotika na sastav i metabolizamsku aktivnost crijevne mikrobiote</w:t>
                </w:r>
              </w:p>
              <w:p w14:paraId="6ED7B88A" w14:textId="5B3761A1"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kritičkom prosudbom odabrati starter kulture za dobivanje različitih fermentiranih namirnica te obrazložiti ulogu starter kultura u konzerviranju hrane</w:t>
                </w:r>
              </w:p>
              <w:p w14:paraId="64CF7300" w14:textId="089DEA4F"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lastRenderedPageBreak/>
                  <w:t>objasniti prednosti primjene koncentrirane biomase s bakteriocinskom aktivnošću za proizvodnju fermentiranih namirnica te bakteriocinskih pripravaka kao biokonzervansa u prehrambenoj industriji</w:t>
                </w:r>
              </w:p>
              <w:p w14:paraId="057BC45C" w14:textId="07272CCD"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odrediti bakteriocinsku aktivnost bakterija mliječne kiseline</w:t>
                </w:r>
              </w:p>
              <w:p w14:paraId="7828AC79" w14:textId="5549353A"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odrediti morfološke i fiziološke karakteristike bakterija mliječne kiseline kao probiotika i starter kultura</w:t>
                </w:r>
              </w:p>
              <w:p w14:paraId="4B6DA0DB" w14:textId="3179828F"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 xml:space="preserve">povezati mehanizam djelovanja probiotičkih bakterija s njihovom metabolizamskom aktivnošću </w:t>
                </w:r>
              </w:p>
              <w:p w14:paraId="47C0D7FC" w14:textId="1895738A"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prikazati hodogram provođenja izbora sojeva bakterija mliječne kiseline za probiotičke pripravke na temelju strogih izbornih probiotičkih kriterija</w:t>
                </w:r>
              </w:p>
              <w:p w14:paraId="4C2AC400" w14:textId="5E1ED55B"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Pr>
                    <w:rFonts w:ascii="Proba Pro Lt" w:hAnsi="Proba Pro Lt" w:cs="Arial"/>
                    <w:sz w:val="20"/>
                    <w:szCs w:val="20"/>
                  </w:rPr>
                  <w:t>p</w:t>
                </w:r>
                <w:r w:rsidR="003603F2" w:rsidRPr="002D26CD">
                  <w:rPr>
                    <w:rFonts w:ascii="Proba Pro Lt" w:hAnsi="Proba Pro Lt" w:cs="Arial"/>
                    <w:sz w:val="20"/>
                    <w:szCs w:val="20"/>
                  </w:rPr>
                  <w:t>rovesti izolaciju površinskih proteina probiotičkih bakterija primjenom SDS-PAGE elektroforeze</w:t>
                </w:r>
              </w:p>
              <w:p w14:paraId="1FAE0B98" w14:textId="6ADAD596"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Pr>
                    <w:rFonts w:ascii="Proba Pro Lt" w:hAnsi="Proba Pro Lt" w:cs="Arial"/>
                    <w:sz w:val="20"/>
                    <w:szCs w:val="20"/>
                  </w:rPr>
                  <w:t>u</w:t>
                </w:r>
                <w:r w:rsidR="003603F2" w:rsidRPr="002D26CD">
                  <w:rPr>
                    <w:rFonts w:ascii="Proba Pro Lt" w:hAnsi="Proba Pro Lt" w:cs="Arial"/>
                    <w:sz w:val="20"/>
                    <w:szCs w:val="20"/>
                  </w:rPr>
                  <w:t>zgojiti, izdvojiti i koncentrirati biomasu bakterija mliječne kiseline te proizvesti probiotičke i starter kulture procesom liofilizacije</w:t>
                </w:r>
              </w:p>
              <w:p w14:paraId="72FF86A8" w14:textId="7E9E1FF8"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Pr>
                    <w:rFonts w:ascii="Proba Pro Lt" w:hAnsi="Proba Pro Lt" w:cs="Arial"/>
                    <w:sz w:val="20"/>
                    <w:szCs w:val="20"/>
                  </w:rPr>
                  <w:t>v</w:t>
                </w:r>
                <w:r w:rsidR="003603F2" w:rsidRPr="002D26CD">
                  <w:rPr>
                    <w:rFonts w:ascii="Proba Pro Lt" w:hAnsi="Proba Pro Lt" w:cs="Arial"/>
                    <w:sz w:val="20"/>
                    <w:szCs w:val="20"/>
                  </w:rPr>
                  <w:t>rednovati producente bakteriocina među probiotičkim sojevima i starter kulturama u svrhu proširenja njihovog antimikrobnog kapaciteta</w:t>
                </w:r>
              </w:p>
            </w:tc>
          </w:sdtContent>
        </w:sdt>
      </w:tr>
      <w:tr w:rsidR="003603F2" w:rsidRPr="008176A5" w14:paraId="0FAAD8B6" w14:textId="77777777" w:rsidTr="009E6E0A">
        <w:tc>
          <w:tcPr>
            <w:tcW w:w="1256" w:type="pct"/>
            <w:tcBorders>
              <w:left w:val="single" w:sz="12" w:space="0" w:color="auto"/>
            </w:tcBorders>
            <w:shd w:val="clear" w:color="auto" w:fill="00A0DC"/>
            <w:vAlign w:val="center"/>
          </w:tcPr>
          <w:p w14:paraId="08A712CC" w14:textId="76E0AF7E"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603F2" w:rsidRPr="008176A5">
              <w:rPr>
                <w:rFonts w:ascii="Proba Pro Lt" w:hAnsi="Proba Pro Lt" w:cs="Arial"/>
                <w:color w:val="000000"/>
                <w:sz w:val="20"/>
                <w:szCs w:val="20"/>
              </w:rPr>
              <w:t xml:space="preserve">Opis sadržaja predmeta </w:t>
            </w:r>
          </w:p>
          <w:p w14:paraId="0C88BF08" w14:textId="77777777" w:rsidR="003603F2" w:rsidRPr="008176A5" w:rsidRDefault="003603F2" w:rsidP="009E6E0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85195538"/>
            <w:placeholder>
              <w:docPart w:val="0925657DB96646AD902F4CBA19B19C35"/>
            </w:placeholder>
          </w:sdtPr>
          <w:sdtEndPr/>
          <w:sdtContent>
            <w:tc>
              <w:tcPr>
                <w:tcW w:w="3744" w:type="pct"/>
                <w:gridSpan w:val="13"/>
                <w:tcBorders>
                  <w:right w:val="single" w:sz="12" w:space="0" w:color="auto"/>
                </w:tcBorders>
                <w:vAlign w:val="center"/>
              </w:tcPr>
              <w:p w14:paraId="75153BBE" w14:textId="133D62CF" w:rsidR="003603F2" w:rsidRPr="008176A5" w:rsidRDefault="003603F2" w:rsidP="009E6E0A">
                <w:pPr>
                  <w:tabs>
                    <w:tab w:val="left" w:pos="2820"/>
                  </w:tabs>
                  <w:spacing w:after="0" w:line="240" w:lineRule="auto"/>
                  <w:rPr>
                    <w:rFonts w:ascii="Proba Pro Lt" w:hAnsi="Proba Pro Lt"/>
                    <w:b/>
                    <w:color w:val="333333"/>
                    <w:sz w:val="20"/>
                    <w:szCs w:val="20"/>
                  </w:rPr>
                </w:pPr>
                <w:r w:rsidRPr="008176A5">
                  <w:rPr>
                    <w:rFonts w:ascii="Proba Pro Lt" w:hAnsi="Proba Pro Lt" w:cs="Arial"/>
                    <w:b/>
                    <w:sz w:val="20"/>
                    <w:szCs w:val="20"/>
                  </w:rPr>
                  <w:t>1.</w:t>
                </w:r>
                <w:r w:rsidR="002D26CD">
                  <w:rPr>
                    <w:rFonts w:ascii="Proba Pro Lt" w:hAnsi="Proba Pro Lt" w:cs="Arial"/>
                    <w:b/>
                    <w:sz w:val="20"/>
                    <w:szCs w:val="20"/>
                  </w:rPr>
                  <w:t xml:space="preserve"> </w:t>
                </w:r>
                <w:r w:rsidRPr="008176A5">
                  <w:rPr>
                    <w:rFonts w:ascii="Proba Pro Lt" w:hAnsi="Proba Pro Lt"/>
                    <w:b/>
                    <w:color w:val="333333"/>
                    <w:sz w:val="20"/>
                    <w:szCs w:val="20"/>
                  </w:rPr>
                  <w:t>Probiotički, prebiotički i sinbiotički koncept</w:t>
                </w:r>
              </w:p>
              <w:p w14:paraId="4AA1DDCF"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P</w:t>
                </w:r>
                <w:r w:rsidRPr="008176A5">
                  <w:rPr>
                    <w:rFonts w:ascii="Proba Pro Lt" w:hAnsi="Proba Pro Lt"/>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8176A5">
                  <w:rPr>
                    <w:rFonts w:ascii="Proba Pro Lt" w:hAnsi="Proba Pro Lt"/>
                    <w:color w:val="333333"/>
                    <w:sz w:val="20"/>
                    <w:szCs w:val="20"/>
                    <w:shd w:val="clear" w:color="auto" w:fill="428BCA"/>
                  </w:rPr>
                  <w:t xml:space="preserve"> </w:t>
                </w:r>
                <w:r w:rsidRPr="008176A5">
                  <w:rPr>
                    <w:rFonts w:ascii="Proba Pro Lt" w:hAnsi="Proba Pro Lt"/>
                    <w:color w:val="333333"/>
                    <w:sz w:val="20"/>
                    <w:szCs w:val="20"/>
                  </w:rPr>
                  <w:t xml:space="preserve">probiotika i prebiotika – sinbiotici. </w:t>
                </w:r>
              </w:p>
              <w:p w14:paraId="3EC73CB8"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V</w:t>
                </w:r>
                <w:r w:rsidRPr="008176A5">
                  <w:rPr>
                    <w:rFonts w:ascii="Proba Pro Lt" w:hAnsi="Proba Pro Lt"/>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7C71359B" w14:textId="77777777" w:rsidR="003603F2" w:rsidRPr="008176A5" w:rsidRDefault="003603F2" w:rsidP="009E6E0A">
                <w:pPr>
                  <w:tabs>
                    <w:tab w:val="left" w:pos="2820"/>
                  </w:tabs>
                  <w:spacing w:after="0" w:line="240" w:lineRule="auto"/>
                  <w:rPr>
                    <w:rFonts w:ascii="Proba Pro Lt" w:hAnsi="Proba Pro Lt"/>
                    <w:color w:val="333333"/>
                    <w:sz w:val="20"/>
                    <w:szCs w:val="20"/>
                  </w:rPr>
                </w:pPr>
              </w:p>
              <w:p w14:paraId="1E22888D" w14:textId="35046076" w:rsidR="003603F2" w:rsidRPr="008176A5" w:rsidRDefault="003603F2" w:rsidP="009E6E0A">
                <w:pPr>
                  <w:tabs>
                    <w:tab w:val="left" w:pos="2820"/>
                  </w:tabs>
                  <w:spacing w:after="0" w:line="240" w:lineRule="auto"/>
                  <w:rPr>
                    <w:rFonts w:ascii="Proba Pro Lt" w:hAnsi="Proba Pro Lt"/>
                    <w:b/>
                    <w:color w:val="333333"/>
                    <w:sz w:val="20"/>
                    <w:szCs w:val="20"/>
                    <w:shd w:val="clear" w:color="auto" w:fill="428BCA"/>
                  </w:rPr>
                </w:pPr>
                <w:r w:rsidRPr="008176A5">
                  <w:rPr>
                    <w:rFonts w:ascii="Proba Pro Lt" w:hAnsi="Proba Pro Lt"/>
                    <w:b/>
                    <w:color w:val="333333"/>
                    <w:sz w:val="20"/>
                    <w:szCs w:val="20"/>
                  </w:rPr>
                  <w:t>2.</w:t>
                </w:r>
                <w:r w:rsidR="002D26CD">
                  <w:rPr>
                    <w:rFonts w:ascii="Proba Pro Lt" w:hAnsi="Proba Pro Lt"/>
                    <w:b/>
                    <w:color w:val="333333"/>
                    <w:sz w:val="20"/>
                    <w:szCs w:val="20"/>
                  </w:rPr>
                  <w:t xml:space="preserve"> </w:t>
                </w:r>
                <w:r w:rsidRPr="008176A5">
                  <w:rPr>
                    <w:rFonts w:ascii="Proba Pro Lt" w:hAnsi="Proba Pro Lt"/>
                    <w:b/>
                    <w:color w:val="333333"/>
                    <w:sz w:val="20"/>
                    <w:szCs w:val="20"/>
                  </w:rPr>
                  <w:t>Proizvodnja i primjena probiotika</w:t>
                </w:r>
              </w:p>
              <w:p w14:paraId="2DDD4BD6"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P</w:t>
                </w:r>
                <w:r w:rsidRPr="008176A5">
                  <w:rPr>
                    <w:rFonts w:ascii="Proba Pro Lt" w:hAnsi="Proba Pro Lt"/>
                    <w:color w:val="333333"/>
                    <w:sz w:val="20"/>
                    <w:szCs w:val="20"/>
                  </w:rPr>
                  <w:t xml:space="preserve">: Proizvodnja probiotika kao živih lijekova. Industrijska primjena bakterija mliječne kiseline s bakteriocinskom aktivnošću. </w:t>
                </w:r>
              </w:p>
              <w:p w14:paraId="1DB31694"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V</w:t>
                </w:r>
                <w:r w:rsidRPr="008176A5">
                  <w:rPr>
                    <w:rFonts w:ascii="Proba Pro Lt" w:hAnsi="Proba Pro Lt"/>
                    <w:color w:val="333333"/>
                    <w:sz w:val="20"/>
                    <w:szCs w:val="20"/>
                  </w:rPr>
                  <w:t>: Antimikrobno i bakteriocinsko djelovanje bakterija mliječne kiseline.</w:t>
                </w:r>
              </w:p>
              <w:p w14:paraId="7A75EA54" w14:textId="77777777" w:rsidR="003603F2" w:rsidRPr="008176A5" w:rsidRDefault="003603F2" w:rsidP="009E6E0A">
                <w:pPr>
                  <w:tabs>
                    <w:tab w:val="left" w:pos="2820"/>
                  </w:tabs>
                  <w:spacing w:after="0" w:line="240" w:lineRule="auto"/>
                  <w:rPr>
                    <w:rFonts w:ascii="Proba Pro Lt" w:hAnsi="Proba Pro Lt"/>
                    <w:color w:val="333333"/>
                    <w:sz w:val="20"/>
                    <w:szCs w:val="20"/>
                  </w:rPr>
                </w:pPr>
              </w:p>
              <w:p w14:paraId="18AB8C0F" w14:textId="03F570BA" w:rsidR="003603F2" w:rsidRPr="008176A5" w:rsidRDefault="003603F2" w:rsidP="009E6E0A">
                <w:pPr>
                  <w:tabs>
                    <w:tab w:val="left" w:pos="2820"/>
                  </w:tabs>
                  <w:spacing w:after="0" w:line="240" w:lineRule="auto"/>
                  <w:rPr>
                    <w:rFonts w:ascii="Proba Pro Lt" w:hAnsi="Proba Pro Lt"/>
                    <w:b/>
                    <w:color w:val="333333"/>
                    <w:sz w:val="20"/>
                    <w:szCs w:val="20"/>
                    <w:shd w:val="clear" w:color="auto" w:fill="E5F2F8"/>
                  </w:rPr>
                </w:pPr>
                <w:r w:rsidRPr="008176A5">
                  <w:rPr>
                    <w:rFonts w:ascii="Proba Pro Lt" w:hAnsi="Proba Pro Lt"/>
                    <w:b/>
                    <w:color w:val="333333"/>
                    <w:sz w:val="20"/>
                    <w:szCs w:val="20"/>
                  </w:rPr>
                  <w:t>3.</w:t>
                </w:r>
                <w:r w:rsidR="002D26CD">
                  <w:rPr>
                    <w:rFonts w:ascii="Proba Pro Lt" w:hAnsi="Proba Pro Lt"/>
                    <w:b/>
                    <w:color w:val="333333"/>
                    <w:sz w:val="20"/>
                    <w:szCs w:val="20"/>
                  </w:rPr>
                  <w:t xml:space="preserve"> </w:t>
                </w:r>
                <w:r w:rsidRPr="008176A5">
                  <w:rPr>
                    <w:rFonts w:ascii="Proba Pro Lt" w:hAnsi="Proba Pro Lt"/>
                    <w:b/>
                    <w:color w:val="333333"/>
                    <w:sz w:val="20"/>
                    <w:szCs w:val="20"/>
                  </w:rPr>
                  <w:t>Proizvodnja i primjena starter kultura</w:t>
                </w:r>
              </w:p>
              <w:p w14:paraId="0828D286"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P</w:t>
                </w:r>
                <w:r w:rsidRPr="008176A5">
                  <w:rPr>
                    <w:rFonts w:ascii="Proba Pro Lt" w:hAnsi="Proba Pro Lt"/>
                    <w:color w:val="333333"/>
                    <w:sz w:val="20"/>
                    <w:szCs w:val="20"/>
                  </w:rPr>
                  <w:t>: Povijest razvitka starter kultura. Uloga starter kultura u konzerviranju hrane. Opći i specifični kriteriji za izbor starter kultura.</w:t>
                </w:r>
                <w:r w:rsidRPr="008176A5">
                  <w:rPr>
                    <w:rFonts w:ascii="Proba Pro Lt" w:hAnsi="Proba Pro Lt"/>
                    <w:color w:val="333333"/>
                    <w:sz w:val="20"/>
                    <w:szCs w:val="20"/>
                    <w:shd w:val="clear" w:color="auto" w:fill="428BCA"/>
                  </w:rPr>
                  <w:t xml:space="preserve"> </w:t>
                </w:r>
                <w:r w:rsidRPr="008176A5">
                  <w:rPr>
                    <w:rFonts w:ascii="Proba Pro Lt" w:hAnsi="Proba Pro Lt"/>
                    <w:color w:val="333333"/>
                    <w:sz w:val="20"/>
                    <w:szCs w:val="20"/>
                  </w:rPr>
                  <w:t xml:space="preserve">Proizvodnja i primjena starter kultura za dobivanje različitih fermentiranih namirnica. </w:t>
                </w:r>
              </w:p>
              <w:p w14:paraId="21212590"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b/>
                    <w:color w:val="333333"/>
                    <w:sz w:val="20"/>
                    <w:szCs w:val="20"/>
                  </w:rPr>
                  <w:t>V</w:t>
                </w:r>
                <w:r w:rsidRPr="008176A5">
                  <w:rPr>
                    <w:rFonts w:ascii="Proba Pro Lt" w:hAnsi="Proba Pro Lt"/>
                    <w:color w:val="333333"/>
                    <w:sz w:val="20"/>
                    <w:szCs w:val="20"/>
                  </w:rPr>
                  <w:t>: Proizvodnja vlažne biomase i liofiliziranih starter i probiotičkih kultura</w:t>
                </w:r>
              </w:p>
            </w:tc>
          </w:sdtContent>
        </w:sdt>
      </w:tr>
      <w:tr w:rsidR="003603F2" w:rsidRPr="008176A5" w14:paraId="05A7451E" w14:textId="77777777" w:rsidTr="0036541A">
        <w:trPr>
          <w:trHeight w:val="349"/>
        </w:trPr>
        <w:tc>
          <w:tcPr>
            <w:tcW w:w="1256" w:type="pct"/>
            <w:vMerge w:val="restart"/>
            <w:tcBorders>
              <w:left w:val="single" w:sz="12" w:space="0" w:color="auto"/>
            </w:tcBorders>
            <w:shd w:val="clear" w:color="auto" w:fill="00A0DC"/>
            <w:vAlign w:val="center"/>
          </w:tcPr>
          <w:p w14:paraId="284877F7" w14:textId="0BB35574"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F2EFAE5"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475078"/>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485C1DEC"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789494"/>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10F4D4F5"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102445"/>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1B9A75E6"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0358270"/>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0FA9C98E"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6786561"/>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7FA60D9F" w14:textId="77777777" w:rsidR="003603F2" w:rsidRPr="008176A5" w:rsidRDefault="00DB7BE2"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31481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20658014"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128162"/>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70EF47B8"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0093911"/>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269F507C"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0989968"/>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48DF7B97"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0505597"/>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409521D4" w14:textId="77777777" w:rsidR="003603F2" w:rsidRPr="008176A5" w:rsidRDefault="00DB7BE2"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4849543"/>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642233370"/>
                <w:placeholder>
                  <w:docPart w:val="C238628A604D4890A4DAC9372C3F80FB"/>
                </w:placeholder>
                <w:showingPlcHdr/>
              </w:sdtPr>
              <w:sdtEnd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43F90EB" w14:textId="393933B0"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1C296DDE"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7D1336C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29A146"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091CD5C5"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642110328"/>
            <w:placeholder>
              <w:docPart w:val="8F37DBE9E27B48A5885004547895AD11"/>
            </w:placeholder>
            <w:showingPlcHdr/>
          </w:sdtPr>
          <w:sdtEndPr/>
          <w:sdtContent>
            <w:tc>
              <w:tcPr>
                <w:tcW w:w="1247" w:type="pct"/>
                <w:gridSpan w:val="5"/>
                <w:tcBorders>
                  <w:right w:val="single" w:sz="12" w:space="0" w:color="auto"/>
                </w:tcBorders>
              </w:tcPr>
              <w:p w14:paraId="3241AA2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60082678" w14:textId="77777777" w:rsidTr="002D26CD">
        <w:trPr>
          <w:trHeight w:val="397"/>
        </w:trPr>
        <w:tc>
          <w:tcPr>
            <w:tcW w:w="1256" w:type="pct"/>
            <w:vMerge w:val="restart"/>
            <w:tcBorders>
              <w:top w:val="single" w:sz="12" w:space="0" w:color="auto"/>
              <w:left w:val="single" w:sz="12" w:space="0" w:color="auto"/>
            </w:tcBorders>
            <w:shd w:val="clear" w:color="auto" w:fill="00A0DC"/>
            <w:vAlign w:val="center"/>
          </w:tcPr>
          <w:p w14:paraId="7C688D0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1F6316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11064334"/>
              <w:placeholder>
                <w:docPart w:val="8103609E93BC4D9DA1CCD0E1A56991EA"/>
              </w:placeholder>
            </w:sdtPr>
            <w:sdtEndPr/>
            <w:sdtContent>
              <w:p w14:paraId="6CD25F16" w14:textId="7CB04F28"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42272178"/>
              <w:placeholder>
                <w:docPart w:val="FBCF70C944FF4C189FF09C06B1A5E27B"/>
              </w:placeholder>
              <w:showingPlcHdr/>
            </w:sdtPr>
            <w:sdtEndPr/>
            <w:sdtContent>
              <w:p w14:paraId="5D96B5F1"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9CECE9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83917821"/>
              <w:placeholder>
                <w:docPart w:val="478C8D654F3647A9AD5D249E35626C51"/>
              </w:placeholder>
              <w:showingPlcHdr/>
            </w:sdtPr>
            <w:sdtEndPr/>
            <w:sdtContent>
              <w:p w14:paraId="0DD77FB9"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4038383"/>
              <w:placeholder>
                <w:docPart w:val="FE2350A559764E42AA8530D72A9D542E"/>
              </w:placeholder>
            </w:sdtPr>
            <w:sdtEndPr/>
            <w:sdtContent>
              <w:p w14:paraId="1F4B972E" w14:textId="00643CD7"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F37151"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99440378"/>
              <w:placeholder>
                <w:docPart w:val="430B330945024D0D950119BD1BAC3D81"/>
              </w:placeholder>
              <w:showingPlcHdr/>
            </w:sdtPr>
            <w:sdtEndPr/>
            <w:sdtContent>
              <w:p w14:paraId="634EED57"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44340462"/>
              <w:placeholder>
                <w:docPart w:val="9F097500BFA24FD3BAE59E5E000EC24F"/>
              </w:placeholder>
            </w:sdtPr>
            <w:sdtEndPr/>
            <w:sdtContent>
              <w:p w14:paraId="65F4164B" w14:textId="5AA15369" w:rsidR="003603F2" w:rsidRPr="008176A5" w:rsidRDefault="009E6E0A"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0A11934C" w14:textId="77777777" w:rsidTr="002D26CD">
        <w:trPr>
          <w:trHeight w:val="397"/>
        </w:trPr>
        <w:tc>
          <w:tcPr>
            <w:tcW w:w="1256" w:type="pct"/>
            <w:vMerge/>
            <w:tcBorders>
              <w:left w:val="single" w:sz="12" w:space="0" w:color="auto"/>
            </w:tcBorders>
            <w:shd w:val="clear" w:color="auto" w:fill="00A0DC"/>
            <w:vAlign w:val="center"/>
          </w:tcPr>
          <w:p w14:paraId="33B8A0A9"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F84FC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03166756"/>
              <w:placeholder>
                <w:docPart w:val="0B4D29AA40BC4F9D9C7E942F18F5D828"/>
              </w:placeholder>
              <w:showingPlcHdr/>
            </w:sdtPr>
            <w:sdtEndPr/>
            <w:sdtContent>
              <w:p w14:paraId="6D198412"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63538835"/>
              <w:placeholder>
                <w:docPart w:val="2996F80B5E7441C2BD5EF06F11ED7B1B"/>
              </w:placeholder>
            </w:sdtPr>
            <w:sdtEndPr/>
            <w:sdtContent>
              <w:p w14:paraId="06EC8D45" w14:textId="1B4973B8"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3BF444B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59512523"/>
              <w:placeholder>
                <w:docPart w:val="9FB69D0E2DDE4DE9B9051E94B60B7733"/>
              </w:placeholder>
            </w:sdtPr>
            <w:sdtEndPr/>
            <w:sdtContent>
              <w:p w14:paraId="24FDFB1A" w14:textId="166FD721"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20834647"/>
              <w:placeholder>
                <w:docPart w:val="1F6432BD9AD94C5CA617D61D3A7809F8"/>
              </w:placeholder>
              <w:showingPlcHdr/>
            </w:sdtPr>
            <w:sdtEndPr/>
            <w:sdtContent>
              <w:p w14:paraId="3E96D243"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0D288F" w14:textId="77777777" w:rsidR="003603F2" w:rsidRPr="008176A5" w:rsidRDefault="00DB7BE2"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78392244"/>
                <w:placeholder>
                  <w:docPart w:val="5822CF4A15E846A3804025D4795D29D4"/>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9287304"/>
              <w:placeholder>
                <w:docPart w:val="F55EB5762C604AB98894B24F04624404"/>
              </w:placeholder>
              <w:showingPlcHdr/>
            </w:sdtPr>
            <w:sdtEndPr/>
            <w:sdtContent>
              <w:p w14:paraId="02D9D616"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5047167"/>
              <w:placeholder>
                <w:docPart w:val="EDC2A5FE5E4E4FECAF8C881BAF2D5D37"/>
              </w:placeholder>
              <w:showingPlcHdr/>
            </w:sdtPr>
            <w:sdtEndPr/>
            <w:sdtContent>
              <w:p w14:paraId="79F6BF30"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593D3886" w14:textId="77777777" w:rsidTr="002D26CD">
        <w:trPr>
          <w:trHeight w:val="397"/>
        </w:trPr>
        <w:tc>
          <w:tcPr>
            <w:tcW w:w="1256" w:type="pct"/>
            <w:vMerge/>
            <w:tcBorders>
              <w:left w:val="single" w:sz="12" w:space="0" w:color="auto"/>
            </w:tcBorders>
            <w:shd w:val="clear" w:color="auto" w:fill="00A0DC"/>
            <w:vAlign w:val="center"/>
          </w:tcPr>
          <w:p w14:paraId="5F4C829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3A5BE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29227451"/>
              <w:placeholder>
                <w:docPart w:val="135391A2D96041D0A17D3164CBDDFDAF"/>
              </w:placeholder>
              <w:showingPlcHdr/>
            </w:sdtPr>
            <w:sdtEndPr/>
            <w:sdtContent>
              <w:p w14:paraId="7AE49B95"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16903313"/>
              <w:placeholder>
                <w:docPart w:val="D764466D470446898E8842D6AFCBDC8B"/>
              </w:placeholder>
            </w:sdtPr>
            <w:sdtEndPr/>
            <w:sdtContent>
              <w:p w14:paraId="2F31AE32" w14:textId="0132B98D"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FF492C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9507285"/>
              <w:placeholder>
                <w:docPart w:val="E0CDD2EA12F94A3AA99D03B0CA53FAF4"/>
              </w:placeholder>
              <w:showingPlcHdr/>
            </w:sdtPr>
            <w:sdtEndPr/>
            <w:sdtContent>
              <w:p w14:paraId="04B085C3"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73674109"/>
              <w:placeholder>
                <w:docPart w:val="366779AF951A4B7A912811377106B557"/>
              </w:placeholder>
            </w:sdtPr>
            <w:sdtEndPr/>
            <w:sdtContent>
              <w:p w14:paraId="030841AA" w14:textId="0ECAE8F0"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ECBD698" w14:textId="77777777" w:rsidR="003603F2" w:rsidRPr="008176A5" w:rsidRDefault="00DB7BE2"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9818447"/>
                <w:placeholder>
                  <w:docPart w:val="6B9136FD12814AB7A1A58D35C463C6F9"/>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8887155"/>
              <w:placeholder>
                <w:docPart w:val="906C33D08C3D4C318615EE4C90CAC78B"/>
              </w:placeholder>
              <w:showingPlcHdr/>
            </w:sdtPr>
            <w:sdtEndPr/>
            <w:sdtContent>
              <w:p w14:paraId="1CF47C22"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5446635"/>
              <w:placeholder>
                <w:docPart w:val="C7442307C3C342EB9C175A27FF69387B"/>
              </w:placeholder>
              <w:showingPlcHdr/>
            </w:sdtPr>
            <w:sdtEndPr/>
            <w:sdtContent>
              <w:p w14:paraId="6A4AF8F1"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5C6E8AB9" w14:textId="77777777" w:rsidTr="002D26CD">
        <w:trPr>
          <w:trHeight w:val="397"/>
        </w:trPr>
        <w:tc>
          <w:tcPr>
            <w:tcW w:w="1256" w:type="pct"/>
            <w:vMerge/>
            <w:tcBorders>
              <w:left w:val="single" w:sz="12" w:space="0" w:color="auto"/>
            </w:tcBorders>
            <w:shd w:val="clear" w:color="auto" w:fill="00A0DC"/>
            <w:vAlign w:val="center"/>
          </w:tcPr>
          <w:p w14:paraId="1CAE5A01"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BF8C5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48289785"/>
              <w:placeholder>
                <w:docPart w:val="86C9ED15884842189572391B623C746C"/>
              </w:placeholder>
              <w:showingPlcHdr/>
            </w:sdtPr>
            <w:sdtEndPr/>
            <w:sdtContent>
              <w:p w14:paraId="3A78A7DF"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51157748"/>
              <w:placeholder>
                <w:docPart w:val="37303C324320415B80487E6F5D532C1C"/>
              </w:placeholder>
            </w:sdtPr>
            <w:sdtEndPr/>
            <w:sdtContent>
              <w:p w14:paraId="41CCF8EB" w14:textId="6A912CB3"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F76203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3499860"/>
              <w:placeholder>
                <w:docPart w:val="90C9D8B01F8F481784314D88C2C61B04"/>
              </w:placeholder>
              <w:showingPlcHdr/>
            </w:sdtPr>
            <w:sdtEndPr/>
            <w:sdtContent>
              <w:p w14:paraId="21BEDDCF" w14:textId="77777777" w:rsidR="003603F2" w:rsidRPr="008176A5" w:rsidRDefault="003603F2" w:rsidP="002D26CD">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22622456"/>
              <w:placeholder>
                <w:docPart w:val="CF68793C1168488D8B8E62D688F09455"/>
              </w:placeholder>
            </w:sdtPr>
            <w:sdtEndPr/>
            <w:sdtContent>
              <w:p w14:paraId="3250238B" w14:textId="1B2F4307" w:rsidR="003603F2" w:rsidRPr="008176A5" w:rsidRDefault="009E6E0A" w:rsidP="002D26CD">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7706110" w14:textId="77777777" w:rsidR="003603F2" w:rsidRPr="008176A5" w:rsidRDefault="00DB7BE2"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88528040"/>
                <w:placeholder>
                  <w:docPart w:val="F83B177CD7A84D42B3AADAEEB0198780"/>
                </w:placeholder>
                <w:showingPlcHdr/>
              </w:sdtPr>
              <w:sdtEnd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49171428"/>
              <w:placeholder>
                <w:docPart w:val="FE6BCB74F8874B4BAAFB5CCCC10E582E"/>
              </w:placeholder>
              <w:showingPlcHdr/>
            </w:sdtPr>
            <w:sdtEndPr/>
            <w:sdtContent>
              <w:p w14:paraId="3D488D49"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08022339"/>
              <w:placeholder>
                <w:docPart w:val="AF304B3BEB5E4F329BD7F55B9BDFCEB6"/>
              </w:placeholder>
              <w:showingPlcHdr/>
            </w:sdtPr>
            <w:sdtEndPr/>
            <w:sdtContent>
              <w:p w14:paraId="236107A2"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6AD7BEBB" w14:textId="77777777" w:rsidTr="002D26CD">
        <w:trPr>
          <w:trHeight w:val="397"/>
        </w:trPr>
        <w:tc>
          <w:tcPr>
            <w:tcW w:w="1256" w:type="pct"/>
            <w:vMerge/>
            <w:tcBorders>
              <w:left w:val="single" w:sz="12" w:space="0" w:color="auto"/>
              <w:bottom w:val="single" w:sz="12" w:space="0" w:color="auto"/>
            </w:tcBorders>
            <w:shd w:val="clear" w:color="auto" w:fill="00A0DC"/>
            <w:vAlign w:val="center"/>
          </w:tcPr>
          <w:p w14:paraId="17CCAFE1"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8407F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679131"/>
              <w:placeholder>
                <w:docPart w:val="3983DAC9BFF94B7E9A78A1D9AEC97245"/>
              </w:placeholder>
              <w:showingPlcHdr/>
            </w:sdtPr>
            <w:sdtEndPr/>
            <w:sdtContent>
              <w:p w14:paraId="3E3204D7"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2435692"/>
              <w:placeholder>
                <w:docPart w:val="F5ADF66817804153B2C743A60A99F877"/>
              </w:placeholder>
            </w:sdtPr>
            <w:sdtEndPr/>
            <w:sdtContent>
              <w:p w14:paraId="1FF086D9" w14:textId="15B6FA63" w:rsidR="003603F2" w:rsidRPr="008176A5" w:rsidRDefault="009E6E0A"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971E50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29852"/>
              <w:placeholder>
                <w:docPart w:val="1029D3F048BC401B9E7373330C603502"/>
              </w:placeholder>
            </w:sdtPr>
            <w:sdtEndPr/>
            <w:sdtContent>
              <w:p w14:paraId="516C5892" w14:textId="0F1E887A" w:rsidR="003603F2" w:rsidRPr="008176A5" w:rsidRDefault="009E6E0A"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6521353"/>
              <w:placeholder>
                <w:docPart w:val="BC7CB6F42A94480F82E3A2116F270470"/>
              </w:placeholder>
              <w:showingPlcHdr/>
            </w:sdtPr>
            <w:sdtEndPr/>
            <w:sdtContent>
              <w:p w14:paraId="448EABC3"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0601FB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2849459"/>
              <w:placeholder>
                <w:docPart w:val="9C0B13A730C5490DB5CB6926B574446F"/>
              </w:placeholder>
            </w:sdtPr>
            <w:sdtEndPr/>
            <w:sdtContent>
              <w:p w14:paraId="72ACD0EB" w14:textId="32FC41EC" w:rsidR="003603F2" w:rsidRPr="008176A5" w:rsidRDefault="009E6E0A"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3716B5FE" w14:textId="77777777" w:rsidTr="009E6E0A">
        <w:trPr>
          <w:trHeight w:val="397"/>
        </w:trPr>
        <w:tc>
          <w:tcPr>
            <w:tcW w:w="1256" w:type="pct"/>
            <w:tcBorders>
              <w:left w:val="single" w:sz="12" w:space="0" w:color="auto"/>
              <w:bottom w:val="single" w:sz="12" w:space="0" w:color="auto"/>
            </w:tcBorders>
            <w:shd w:val="clear" w:color="auto" w:fill="00A0DC"/>
            <w:vAlign w:val="center"/>
          </w:tcPr>
          <w:p w14:paraId="71BCF36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61268283"/>
              <w:placeholder>
                <w:docPart w:val="7836C5E957E14C8CA0834978F71508C5"/>
              </w:placeholder>
            </w:sdtPr>
            <w:sdtEndPr/>
            <w:sdtContent>
              <w:p w14:paraId="78D2D723"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 kolegiju „Probiotici i starter kulture“ najviše se može postići 11 bodova.</w:t>
                </w:r>
              </w:p>
              <w:p w14:paraId="4B944B61"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 toga, najviše 10 bodova nosi pismeni ispit i najviše 1 bod laboratorijske vježbe. Za pozitivnu ocjenu na predmetu potrebno je:</w:t>
                </w:r>
              </w:p>
              <w:p w14:paraId="131CB736"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pismenom ispitu postići minimalno 6 bodova,</w:t>
                </w:r>
              </w:p>
              <w:p w14:paraId="4FAD4678"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vježbama postići minimalno 0,6 bodova.</w:t>
                </w:r>
              </w:p>
              <w:p w14:paraId="457537BE"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Ocjene iz kolegija postižu se na sljedeći način:</w:t>
                </w:r>
              </w:p>
              <w:p w14:paraId="3CE85F2C" w14:textId="27847061"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0 do 60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nedovoljan (1)</w:t>
                </w:r>
              </w:p>
              <w:p w14:paraId="3997EB15" w14:textId="1ED7F675"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60 do 70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dovoljan (2)</w:t>
                </w:r>
              </w:p>
              <w:p w14:paraId="14226524" w14:textId="5E16A95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70 do 80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dobar (3)</w:t>
                </w:r>
              </w:p>
              <w:p w14:paraId="068EC7C2" w14:textId="266B4958"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80 do 90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vrlo dobar (4)</w:t>
                </w:r>
              </w:p>
              <w:p w14:paraId="2E92215D" w14:textId="7CE98D88"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- 90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i više posto ukupnog broja bodova: odličan (5)</w:t>
                </w:r>
              </w:p>
            </w:sdtContent>
          </w:sdt>
        </w:tc>
      </w:tr>
      <w:tr w:rsidR="003603F2" w:rsidRPr="008176A5" w14:paraId="06DC1BCA" w14:textId="77777777" w:rsidTr="009E6E0A">
        <w:tc>
          <w:tcPr>
            <w:tcW w:w="1256" w:type="pct"/>
            <w:tcBorders>
              <w:left w:val="single" w:sz="12" w:space="0" w:color="auto"/>
              <w:bottom w:val="single" w:sz="12" w:space="0" w:color="auto"/>
            </w:tcBorders>
            <w:shd w:val="clear" w:color="auto" w:fill="00A0DC"/>
            <w:vAlign w:val="center"/>
          </w:tcPr>
          <w:p w14:paraId="7D50968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7AACCC6"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556626190"/>
              <w:placeholder>
                <w:docPart w:val="857D6BB47B844272A40E222C6FDEDB9E"/>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31C48F5EF9A244D399A114AB81C2D039"/>
                  </w:placeholder>
                </w:sdtPr>
                <w:sdtEndPr/>
                <w:sdtContent>
                  <w:p w14:paraId="0E7E8FCA" w14:textId="325D52B6" w:rsidR="003603F2" w:rsidRPr="008176A5" w:rsidRDefault="002C3F20" w:rsidP="008176A5">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predati referat</w:t>
                    </w:r>
                  </w:p>
                  <w:p w14:paraId="5DA7BBCA" w14:textId="0D3F4165" w:rsidR="003603F2" w:rsidRPr="009E6E0A" w:rsidRDefault="002C3F20" w:rsidP="008176A5">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položiti pismeni ispit</w:t>
                    </w:r>
                  </w:p>
                </w:sdtContent>
              </w:sdt>
            </w:sdtContent>
          </w:sdt>
        </w:tc>
      </w:tr>
      <w:tr w:rsidR="003603F2" w:rsidRPr="008176A5" w14:paraId="259249D8" w14:textId="77777777" w:rsidTr="0036541A">
        <w:tc>
          <w:tcPr>
            <w:tcW w:w="1256" w:type="pct"/>
            <w:vMerge w:val="restart"/>
            <w:tcBorders>
              <w:top w:val="single" w:sz="12" w:space="0" w:color="auto"/>
              <w:left w:val="single" w:sz="12" w:space="0" w:color="auto"/>
            </w:tcBorders>
            <w:shd w:val="clear" w:color="auto" w:fill="00A0DC"/>
            <w:vAlign w:val="center"/>
          </w:tcPr>
          <w:p w14:paraId="4522BAF9"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06BAAD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D85BF6B"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0D200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64D19337" w14:textId="77777777" w:rsidTr="0036541A">
        <w:trPr>
          <w:trHeight w:val="75"/>
        </w:trPr>
        <w:tc>
          <w:tcPr>
            <w:tcW w:w="1256" w:type="pct"/>
            <w:vMerge/>
            <w:tcBorders>
              <w:left w:val="single" w:sz="12" w:space="0" w:color="auto"/>
            </w:tcBorders>
            <w:shd w:val="clear" w:color="auto" w:fill="00A0DC"/>
            <w:vAlign w:val="center"/>
          </w:tcPr>
          <w:p w14:paraId="782797C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842899878"/>
              <w:placeholder>
                <w:docPart w:val="8EB2C23F21B5488ABD068C4034C3EEDB"/>
              </w:placeholder>
            </w:sdtPr>
            <w:sdtEndPr/>
            <w:sdtContent>
              <w:p w14:paraId="21F6322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J. Novak: Probiotici i starter kulture (interna skripta, predavanja)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3252351"/>
              <w:placeholder>
                <w:docPart w:val="72E5E3C463234D77A0D4BDE49E5984C8"/>
              </w:placeholder>
            </w:sdtPr>
            <w:sdtEndPr/>
            <w:sdtContent>
              <w:p w14:paraId="7CEF47C0" w14:textId="4DF2BDCA"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5970841"/>
              <w:placeholder>
                <w:docPart w:val="6B411DFD560A414DA2B8373525604E85"/>
              </w:placeholder>
            </w:sdtPr>
            <w:sdtEndPr/>
            <w:sdtContent>
              <w:p w14:paraId="02A0906F" w14:textId="520B28A6"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Merlin</w:t>
                </w:r>
              </w:p>
            </w:sdtContent>
          </w:sdt>
        </w:tc>
      </w:tr>
      <w:tr w:rsidR="003603F2" w:rsidRPr="008176A5" w14:paraId="38FE5D3E" w14:textId="77777777" w:rsidTr="0036541A">
        <w:trPr>
          <w:trHeight w:val="75"/>
        </w:trPr>
        <w:tc>
          <w:tcPr>
            <w:tcW w:w="1256" w:type="pct"/>
            <w:vMerge/>
            <w:tcBorders>
              <w:left w:val="single" w:sz="12" w:space="0" w:color="auto"/>
            </w:tcBorders>
            <w:shd w:val="clear" w:color="auto" w:fill="00A0DC"/>
            <w:vAlign w:val="center"/>
          </w:tcPr>
          <w:p w14:paraId="57099B38"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78971106"/>
              <w:placeholder>
                <w:docPart w:val="8D66CAF750CB489D975DF965F8ADEE56"/>
              </w:placeholder>
            </w:sdtPr>
            <w:sdtEndPr/>
            <w:sdtContent>
              <w:p w14:paraId="269495F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6131091"/>
              <w:placeholder>
                <w:docPart w:val="1A4E7F1C20994EA8A0F70FF8D313B22A"/>
              </w:placeholder>
            </w:sdtPr>
            <w:sdtEndPr/>
            <w:sdtContent>
              <w:p w14:paraId="2D49669E" w14:textId="3E5CC0F9"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sidR="00FC129D">
                  <w:rPr>
                    <w:rFonts w:ascii="Proba Pro Lt" w:hAnsi="Proba Pro Lt" w:cs="Arial"/>
                    <w:color w:val="000000"/>
                    <w:sz w:val="20"/>
                    <w:szCs w:val="20"/>
                  </w:rPr>
                  <w:t>, 15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7334513"/>
              <w:placeholder>
                <w:docPart w:val="4582BECB5D5742CBB97BE542A68EE788"/>
              </w:placeholder>
            </w:sdtPr>
            <w:sdtEndPr/>
            <w:sdtContent>
              <w:p w14:paraId="73F27EFB" w14:textId="7E55C7E7"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3603F2" w:rsidRPr="008176A5" w14:paraId="4F9AE327" w14:textId="77777777" w:rsidTr="0036541A">
        <w:trPr>
          <w:trHeight w:val="75"/>
        </w:trPr>
        <w:tc>
          <w:tcPr>
            <w:tcW w:w="1256" w:type="pct"/>
            <w:vMerge/>
            <w:tcBorders>
              <w:left w:val="single" w:sz="12" w:space="0" w:color="auto"/>
            </w:tcBorders>
            <w:shd w:val="clear" w:color="auto" w:fill="00A0DC"/>
            <w:vAlign w:val="center"/>
          </w:tcPr>
          <w:p w14:paraId="114BE952"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596089175"/>
              <w:placeholder>
                <w:docPart w:val="8A729CDDF28F49BE924D9F68EBF6E4B2"/>
              </w:placeholder>
            </w:sdtPr>
            <w:sdtEndPr/>
            <w:sdtContent>
              <w:sdt>
                <w:sdtPr>
                  <w:rPr>
                    <w:rFonts w:ascii="Proba Pro Lt" w:hAnsi="Proba Pro Lt" w:cs="Arial"/>
                    <w:color w:val="000000"/>
                    <w:sz w:val="20"/>
                    <w:szCs w:val="20"/>
                  </w:rPr>
                  <w:id w:val="-1109968345"/>
                  <w:placeholder>
                    <w:docPart w:val="1B774100F6DB4722941336F3CC2B4FD2"/>
                  </w:placeholder>
                </w:sdtPr>
                <w:sdtEndPr/>
                <w:sdtContent>
                  <w:p w14:paraId="2842A17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J. Novak, A. Leboš Pavunc: Probiotici i starter kulture, Laboratorijske vježbe (interna skripta)</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9103057"/>
              <w:placeholder>
                <w:docPart w:val="C9BF4644E9E94464B0E0591806214DA0"/>
              </w:placeholder>
            </w:sdtPr>
            <w:sdtEndPr/>
            <w:sdtContent>
              <w:p w14:paraId="1F383DCD" w14:textId="4E601A84"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29521583"/>
              <w:placeholder>
                <w:docPart w:val="6E8A1D39422E464DAC4BD58D53CAAC6A"/>
              </w:placeholder>
            </w:sdtPr>
            <w:sdtEndPr/>
            <w:sdtContent>
              <w:sdt>
                <w:sdtPr>
                  <w:rPr>
                    <w:rFonts w:ascii="Proba Pro Lt" w:hAnsi="Proba Pro Lt" w:cs="Arial"/>
                    <w:color w:val="000000"/>
                    <w:sz w:val="20"/>
                    <w:szCs w:val="20"/>
                  </w:rPr>
                  <w:id w:val="-165556872"/>
                  <w:placeholder>
                    <w:docPart w:val="55E8941BD51B4805960CBD2070BAE0D7"/>
                  </w:placeholder>
                </w:sdtPr>
                <w:sdtEndPr/>
                <w:sdtContent>
                  <w:p w14:paraId="780414B2" w14:textId="230935EA"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Merlin</w:t>
                    </w:r>
                  </w:p>
                </w:sdtContent>
              </w:sdt>
            </w:sdtContent>
          </w:sdt>
        </w:tc>
      </w:tr>
      <w:tr w:rsidR="003603F2" w:rsidRPr="008176A5" w14:paraId="36D2A8B3" w14:textId="77777777" w:rsidTr="009E6E0A">
        <w:tc>
          <w:tcPr>
            <w:tcW w:w="1256" w:type="pct"/>
            <w:tcBorders>
              <w:top w:val="single" w:sz="12" w:space="0" w:color="auto"/>
              <w:left w:val="single" w:sz="12" w:space="0" w:color="auto"/>
            </w:tcBorders>
            <w:shd w:val="clear" w:color="auto" w:fill="00A0DC"/>
            <w:vAlign w:val="center"/>
          </w:tcPr>
          <w:p w14:paraId="27A4FA7C"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599061067"/>
            <w:placeholder>
              <w:docPart w:val="0D61DD4B75204046A6AEBC8586B9E1A6"/>
            </w:placeholder>
          </w:sdtPr>
          <w:sdtEndPr/>
          <w:sdtContent>
            <w:tc>
              <w:tcPr>
                <w:tcW w:w="3744" w:type="pct"/>
                <w:gridSpan w:val="13"/>
                <w:tcBorders>
                  <w:top w:val="single" w:sz="12" w:space="0" w:color="auto"/>
                  <w:right w:val="single" w:sz="12" w:space="0" w:color="auto"/>
                </w:tcBorders>
              </w:tcPr>
              <w:p w14:paraId="7F2A326C"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 Charalampopoulos, R.A. Rastall: Prebiotics and Probiotics Science and Technology, Springer, New York (2009).</w:t>
                </w:r>
              </w:p>
              <w:p w14:paraId="10DD4F1A"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Å. Ljungh, T. Wadström: </w:t>
                </w:r>
                <w:r w:rsidRPr="008176A5">
                  <w:rPr>
                    <w:rFonts w:ascii="Proba Pro Lt" w:hAnsi="Proba Pro Lt" w:cs="Arial"/>
                    <w:i/>
                    <w:iCs/>
                    <w:sz w:val="20"/>
                    <w:szCs w:val="20"/>
                  </w:rPr>
                  <w:t>Lactobacillus</w:t>
                </w:r>
                <w:r w:rsidRPr="008176A5">
                  <w:rPr>
                    <w:rFonts w:ascii="Proba Pro Lt" w:hAnsi="Proba Pro Lt" w:cs="Arial"/>
                    <w:sz w:val="20"/>
                    <w:szCs w:val="20"/>
                  </w:rPr>
                  <w:t xml:space="preserve"> molecular biology From genomics to probiotics, Caister Academic Press, Norfolk (2009).</w:t>
                </w:r>
              </w:p>
              <w:p w14:paraId="15304149"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 M. J. Nout, W. M. de Vos, M. H. Zweitering: Food fermentation, Wageningen Academic Publishers (2005).</w:t>
                </w:r>
              </w:p>
              <w:p w14:paraId="774540C4"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3603F2" w:rsidRPr="008176A5" w14:paraId="3EC8DBAA" w14:textId="77777777" w:rsidTr="009E6E0A">
        <w:tc>
          <w:tcPr>
            <w:tcW w:w="1256" w:type="pct"/>
            <w:tcBorders>
              <w:top w:val="single" w:sz="12" w:space="0" w:color="auto"/>
              <w:left w:val="single" w:sz="12" w:space="0" w:color="auto"/>
            </w:tcBorders>
            <w:shd w:val="clear" w:color="auto" w:fill="00A0DC"/>
            <w:vAlign w:val="center"/>
          </w:tcPr>
          <w:p w14:paraId="4A9E9A7E"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199A7D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92" w:history="1">
              <w:r w:rsidRPr="008176A5">
                <w:rPr>
                  <w:rStyle w:val="Hyperlink"/>
                  <w:rFonts w:ascii="Proba Pro Lt" w:hAnsi="Proba Pro Lt"/>
                  <w:i/>
                  <w:sz w:val="20"/>
                  <w:szCs w:val="20"/>
                </w:rPr>
                <w:t>http://www.pbf.unizg.hr/studiji/ispitni_rokovi</w:t>
              </w:r>
            </w:hyperlink>
          </w:p>
        </w:tc>
      </w:tr>
      <w:tr w:rsidR="003603F2" w:rsidRPr="008176A5" w14:paraId="0B14DB8F" w14:textId="77777777" w:rsidTr="009E6E0A">
        <w:tc>
          <w:tcPr>
            <w:tcW w:w="1256" w:type="pct"/>
            <w:tcBorders>
              <w:left w:val="single" w:sz="12" w:space="0" w:color="auto"/>
              <w:bottom w:val="single" w:sz="12" w:space="0" w:color="auto"/>
            </w:tcBorders>
            <w:shd w:val="clear" w:color="auto" w:fill="00A0DC"/>
            <w:vAlign w:val="center"/>
          </w:tcPr>
          <w:p w14:paraId="2443280E" w14:textId="17A08105"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78454107"/>
            <w:placeholder>
              <w:docPart w:val="66B62809C1E244DB839B50A2DC92E189"/>
            </w:placeholder>
          </w:sdtPr>
          <w:sdtEndPr/>
          <w:sdtContent>
            <w:tc>
              <w:tcPr>
                <w:tcW w:w="3744" w:type="pct"/>
                <w:gridSpan w:val="13"/>
                <w:tcBorders>
                  <w:bottom w:val="single" w:sz="12" w:space="0" w:color="auto"/>
                  <w:right w:val="single" w:sz="12" w:space="0" w:color="auto"/>
                </w:tcBorders>
              </w:tcPr>
              <w:p w14:paraId="3F646F76" w14:textId="727A67E5"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3A37C0AF" w14:textId="5DA7007F" w:rsidR="003603F2" w:rsidRPr="008176A5" w:rsidRDefault="003603F2" w:rsidP="008176A5">
      <w:pPr>
        <w:spacing w:after="0" w:line="240" w:lineRule="auto"/>
        <w:rPr>
          <w:rFonts w:ascii="Proba Pro Lt" w:hAnsi="Proba Pro Lt"/>
          <w:sz w:val="20"/>
          <w:szCs w:val="20"/>
        </w:rPr>
      </w:pPr>
    </w:p>
    <w:p w14:paraId="07E7DB36" w14:textId="17592465"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8E680B" w:rsidRPr="008176A5" w14:paraId="2A113A23"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3BD2C1"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57ADFA60" w14:textId="77777777" w:rsidTr="00A42271">
        <w:tc>
          <w:tcPr>
            <w:tcW w:w="1256" w:type="pct"/>
            <w:tcBorders>
              <w:top w:val="single" w:sz="12" w:space="0" w:color="auto"/>
              <w:left w:val="single" w:sz="12" w:space="0" w:color="auto"/>
            </w:tcBorders>
            <w:shd w:val="clear" w:color="auto" w:fill="00A0DC"/>
            <w:vAlign w:val="center"/>
          </w:tcPr>
          <w:p w14:paraId="71F02CA6"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72137199"/>
            <w:placeholder>
              <w:docPart w:val="3B2C20C2D4CC416A971DD856C15CB708"/>
            </w:placeholder>
          </w:sdtPr>
          <w:sdtEndPr/>
          <w:sdtContent>
            <w:sdt>
              <w:sdtPr>
                <w:rPr>
                  <w:rFonts w:ascii="Proba Pro Lt" w:hAnsi="Proba Pro Lt" w:cs="Arial"/>
                  <w:sz w:val="20"/>
                  <w:szCs w:val="20"/>
                </w:rPr>
                <w:id w:val="558361953"/>
                <w:placeholder>
                  <w:docPart w:val="B76E9B41C503430EAA06723976A69ECC"/>
                </w:placeholder>
              </w:sdtPr>
              <w:sdtEndPr/>
              <w:sdtContent>
                <w:sdt>
                  <w:sdtPr>
                    <w:rPr>
                      <w:rFonts w:ascii="Proba Pro Lt" w:hAnsi="Proba Pro Lt" w:cs="Arial"/>
                      <w:sz w:val="20"/>
                      <w:szCs w:val="20"/>
                    </w:rPr>
                    <w:id w:val="2029215954"/>
                    <w:placeholder>
                      <w:docPart w:val="9917363644364C898BA4A8D9D0FE15E1"/>
                    </w:placeholder>
                  </w:sdtPr>
                  <w:sdtEndPr/>
                  <w:sdtContent>
                    <w:sdt>
                      <w:sdtPr>
                        <w:rPr>
                          <w:rFonts w:ascii="Proba Pro Lt" w:hAnsi="Proba Pro Lt" w:cs="Arial"/>
                          <w:sz w:val="20"/>
                          <w:szCs w:val="20"/>
                        </w:rPr>
                        <w:id w:val="2059286886"/>
                        <w:placeholder>
                          <w:docPart w:val="6B64393815E74D86ABCE047E34DFF326"/>
                        </w:placeholder>
                      </w:sdtPr>
                      <w:sdtEndPr/>
                      <w:sdtContent>
                        <w:sdt>
                          <w:sdtPr>
                            <w:rPr>
                              <w:rFonts w:ascii="Proba Pro Lt" w:hAnsi="Proba Pro Lt" w:cs="Arial"/>
                              <w:sz w:val="20"/>
                              <w:szCs w:val="20"/>
                            </w:rPr>
                            <w:id w:val="1638765407"/>
                            <w:placeholder>
                              <w:docPart w:val="FC2051A49BAB4B75A9E32DC75F5D1BB7"/>
                            </w:placeholder>
                          </w:sdtPr>
                          <w:sdtEndPr/>
                          <w:sdtContent>
                            <w:sdt>
                              <w:sdtPr>
                                <w:rPr>
                                  <w:rFonts w:ascii="Proba Pro Lt" w:hAnsi="Proba Pro Lt" w:cs="Arial"/>
                                  <w:sz w:val="20"/>
                                  <w:szCs w:val="20"/>
                                </w:rPr>
                                <w:id w:val="-1479611190"/>
                                <w:placeholder>
                                  <w:docPart w:val="D0A03A423D634DB3B538C92C87C4CB21"/>
                                </w:placeholder>
                              </w:sdtPr>
                              <w:sdtEndPr/>
                              <w:sdtContent>
                                <w:tc>
                                  <w:tcPr>
                                    <w:tcW w:w="1522" w:type="pct"/>
                                    <w:gridSpan w:val="4"/>
                                    <w:tcBorders>
                                      <w:top w:val="single" w:sz="12" w:space="0" w:color="auto"/>
                                      <w:right w:val="single" w:sz="12" w:space="0" w:color="auto"/>
                                    </w:tcBorders>
                                    <w:vAlign w:val="center"/>
                                  </w:tcPr>
                                  <w:p w14:paraId="25EDD7A3" w14:textId="77777777" w:rsidR="008E680B" w:rsidRPr="00F75173" w:rsidRDefault="00DB7BE2" w:rsidP="00A42271">
                                    <w:pPr>
                                      <w:tabs>
                                        <w:tab w:val="left" w:pos="2820"/>
                                      </w:tabs>
                                      <w:spacing w:after="0" w:line="240" w:lineRule="auto"/>
                                      <w:rPr>
                                        <w:rFonts w:ascii="Proba Pro Lt" w:hAnsi="Proba Pro Lt" w:cs="Arial"/>
                                        <w:b/>
                                        <w:sz w:val="20"/>
                                        <w:szCs w:val="20"/>
                                      </w:rPr>
                                    </w:pPr>
                                    <w:hyperlink r:id="rId93" w:history="1">
                                      <w:r w:rsidR="008E680B" w:rsidRPr="00F75173">
                                        <w:rPr>
                                          <w:rStyle w:val="Hyperlink"/>
                                          <w:rFonts w:ascii="Proba Pro Lt" w:hAnsi="Proba Pro Lt" w:cs="Arial"/>
                                          <w:b/>
                                          <w:sz w:val="20"/>
                                          <w:szCs w:val="20"/>
                                        </w:rPr>
                                        <w:t>Izv. prof. dr. sc. Ivana Kmetič</w:t>
                                      </w:r>
                                    </w:hyperlink>
                                  </w:p>
                                  <w:p w14:paraId="30766175" w14:textId="77777777" w:rsidR="008E680B" w:rsidRPr="008176A5" w:rsidRDefault="00DB7BE2" w:rsidP="00A42271">
                                    <w:pPr>
                                      <w:tabs>
                                        <w:tab w:val="left" w:pos="2820"/>
                                      </w:tabs>
                                      <w:spacing w:after="0" w:line="240" w:lineRule="auto"/>
                                      <w:rPr>
                                        <w:rFonts w:ascii="Proba Pro Lt" w:hAnsi="Proba Pro Lt" w:cs="Arial"/>
                                        <w:sz w:val="20"/>
                                        <w:szCs w:val="20"/>
                                      </w:rPr>
                                    </w:pPr>
                                    <w:hyperlink r:id="rId94" w:history="1">
                                      <w:r w:rsidR="008E680B">
                                        <w:rPr>
                                          <w:rStyle w:val="Hyperlink"/>
                                          <w:rFonts w:ascii="Proba Pro Lt" w:hAnsi="Proba Pro Lt" w:cs="Arial"/>
                                          <w:sz w:val="20"/>
                                          <w:szCs w:val="20"/>
                                        </w:rPr>
                                        <w:t>P</w:t>
                                      </w:r>
                                      <w:r w:rsidR="008E680B" w:rsidRPr="000B4D6E">
                                        <w:rPr>
                                          <w:rStyle w:val="Hyperlink"/>
                                          <w:rFonts w:ascii="Proba Pro Lt" w:hAnsi="Proba Pro Lt" w:cs="Arial"/>
                                          <w:sz w:val="20"/>
                                          <w:szCs w:val="20"/>
                                        </w:rPr>
                                        <w:t>rof. dr. sc. Višnja Gaurina Srček</w:t>
                                      </w:r>
                                    </w:hyperlink>
                                  </w:p>
                                  <w:p w14:paraId="242128D0" w14:textId="77777777" w:rsidR="00A42271" w:rsidRPr="00A829F4" w:rsidRDefault="00DB7BE2" w:rsidP="00A42271">
                                    <w:pPr>
                                      <w:tabs>
                                        <w:tab w:val="left" w:pos="2820"/>
                                      </w:tabs>
                                      <w:spacing w:after="0" w:line="240" w:lineRule="auto"/>
                                      <w:rPr>
                                        <w:rFonts w:ascii="Proba Pro Lt" w:hAnsi="Proba Pro Lt"/>
                                        <w:sz w:val="20"/>
                                        <w:szCs w:val="20"/>
                                      </w:rPr>
                                    </w:pPr>
                                    <w:hyperlink r:id="rId95" w:history="1">
                                      <w:r w:rsidR="00A42271" w:rsidRPr="00A829F4">
                                        <w:rPr>
                                          <w:rStyle w:val="Hyperlink"/>
                                          <w:rFonts w:ascii="Proba Pro Lt" w:hAnsi="Proba Pro Lt"/>
                                          <w:sz w:val="20"/>
                                          <w:szCs w:val="20"/>
                                        </w:rPr>
                                        <w:t>Doc. dr. sc. Kristina Radošević</w:t>
                                      </w:r>
                                    </w:hyperlink>
                                  </w:p>
                                  <w:p w14:paraId="456A90BE" w14:textId="77777777" w:rsidR="008E680B" w:rsidRPr="008176A5" w:rsidRDefault="00DB7BE2" w:rsidP="00A42271">
                                    <w:pPr>
                                      <w:tabs>
                                        <w:tab w:val="left" w:pos="2820"/>
                                      </w:tabs>
                                      <w:spacing w:after="0" w:line="240" w:lineRule="auto"/>
                                      <w:rPr>
                                        <w:rFonts w:ascii="Proba Pro Lt" w:hAnsi="Proba Pro Lt" w:cs="Arial"/>
                                        <w:sz w:val="20"/>
                                        <w:szCs w:val="20"/>
                                      </w:rPr>
                                    </w:pPr>
                                    <w:hyperlink r:id="rId96" w:history="1">
                                      <w:r w:rsidR="008E680B">
                                        <w:rPr>
                                          <w:rStyle w:val="Hyperlink"/>
                                          <w:rFonts w:ascii="Proba Pro Lt" w:hAnsi="Proba Pro Lt" w:cs="Arial"/>
                                          <w:sz w:val="20"/>
                                          <w:szCs w:val="20"/>
                                        </w:rPr>
                                        <w:t>D</w:t>
                                      </w:r>
                                      <w:r w:rsidR="008E680B" w:rsidRPr="006E2350">
                                        <w:rPr>
                                          <w:rStyle w:val="Hyperlink"/>
                                          <w:rFonts w:ascii="Proba Pro Lt" w:hAnsi="Proba Pro Lt" w:cs="Arial"/>
                                          <w:sz w:val="20"/>
                                          <w:szCs w:val="20"/>
                                        </w:rPr>
                                        <w:t>r. sc. Teuta Murati</w:t>
                                      </w:r>
                                    </w:hyperlink>
                                  </w:p>
                                  <w:p w14:paraId="243F9441" w14:textId="77777777" w:rsidR="008E680B" w:rsidRPr="008176A5" w:rsidRDefault="00DB7BE2" w:rsidP="00A42271">
                                    <w:pPr>
                                      <w:tabs>
                                        <w:tab w:val="left" w:pos="2820"/>
                                      </w:tabs>
                                      <w:spacing w:after="0" w:line="240" w:lineRule="auto"/>
                                      <w:rPr>
                                        <w:rFonts w:ascii="Proba Pro Lt" w:hAnsi="Proba Pro Lt" w:cs="Arial"/>
                                        <w:sz w:val="20"/>
                                        <w:szCs w:val="20"/>
                                      </w:rPr>
                                    </w:pPr>
                                    <w:hyperlink r:id="rId97" w:history="1">
                                      <w:r w:rsidR="008E680B" w:rsidRPr="006E2350">
                                        <w:rPr>
                                          <w:rStyle w:val="Hyperlink"/>
                                          <w:rFonts w:ascii="Proba Pro Lt" w:hAnsi="Proba Pro Lt" w:cs="Arial"/>
                                          <w:sz w:val="20"/>
                                          <w:szCs w:val="20"/>
                                        </w:rPr>
                                        <w:t>Marina Miletić, mag. ing.</w:t>
                                      </w:r>
                                    </w:hyperlink>
                                  </w:p>
                                </w:tc>
                              </w:sdtContent>
                            </w:sdt>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627432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5939142"/>
            <w:placeholder>
              <w:docPart w:val="725D5BC8FD9E47FE85A0191F48BA972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B48ECB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3E8C9ED6" w14:textId="77777777" w:rsidTr="00A42271">
        <w:tc>
          <w:tcPr>
            <w:tcW w:w="1256" w:type="pct"/>
            <w:tcBorders>
              <w:top w:val="single" w:sz="12" w:space="0" w:color="auto"/>
              <w:left w:val="single" w:sz="12" w:space="0" w:color="auto"/>
            </w:tcBorders>
            <w:shd w:val="clear" w:color="auto" w:fill="00A0DC"/>
            <w:vAlign w:val="center"/>
          </w:tcPr>
          <w:p w14:paraId="486B232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743943485"/>
            <w:placeholder>
              <w:docPart w:val="7C44B3D1A80E41B8B2AD6D91814570C2"/>
            </w:placeholder>
          </w:sdtPr>
          <w:sdtEndPr/>
          <w:sdtContent>
            <w:sdt>
              <w:sdtPr>
                <w:rPr>
                  <w:rFonts w:ascii="Proba Pro Lt" w:hAnsi="Proba Pro Lt" w:cs="Arial"/>
                  <w:sz w:val="20"/>
                  <w:szCs w:val="20"/>
                </w:rPr>
                <w:id w:val="-909148633"/>
                <w:placeholder>
                  <w:docPart w:val="6A5DC667EFF54D6FBB0928516C22B32E"/>
                </w:placeholder>
              </w:sdtPr>
              <w:sdtEndPr/>
              <w:sdtContent>
                <w:sdt>
                  <w:sdtPr>
                    <w:rPr>
                      <w:rFonts w:ascii="Proba Pro Lt" w:hAnsi="Proba Pro Lt" w:cs="Arial"/>
                      <w:sz w:val="20"/>
                      <w:szCs w:val="20"/>
                    </w:rPr>
                    <w:id w:val="-705479443"/>
                    <w:placeholder>
                      <w:docPart w:val="B5A9092171AB4034A58373BD1A18E122"/>
                    </w:placeholder>
                  </w:sdtPr>
                  <w:sdtEndPr/>
                  <w:sdtContent>
                    <w:bookmarkStart w:id="7" w:name="Metodika_znanstvenog" w:displacedByCustomXml="next"/>
                    <w:sdt>
                      <w:sdtPr>
                        <w:rPr>
                          <w:rFonts w:ascii="Proba Pro Lt" w:hAnsi="Proba Pro Lt" w:cs="Arial"/>
                          <w:sz w:val="20"/>
                          <w:szCs w:val="20"/>
                        </w:rPr>
                        <w:id w:val="1279224882"/>
                        <w:placeholder>
                          <w:docPart w:val="95F60946F2044B8DBC0CAEC2492B94B5"/>
                        </w:placeholder>
                      </w:sdtPr>
                      <w:sdtEndPr/>
                      <w:sdtContent>
                        <w:tc>
                          <w:tcPr>
                            <w:tcW w:w="1522" w:type="pct"/>
                            <w:gridSpan w:val="4"/>
                            <w:tcBorders>
                              <w:top w:val="single" w:sz="12" w:space="0" w:color="auto"/>
                              <w:right w:val="single" w:sz="12" w:space="0" w:color="auto"/>
                            </w:tcBorders>
                            <w:vAlign w:val="center"/>
                          </w:tcPr>
                          <w:p w14:paraId="513110D8"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Metodika znanstvenog rada i zaštita intelektualnog vlasništva</w:t>
                            </w:r>
                          </w:p>
                        </w:tc>
                      </w:sdtContent>
                    </w:sdt>
                    <w:bookmarkEnd w:id="7" w:displacedByCustomXml="nex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26021B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68744"/>
            <w:placeholder>
              <w:docPart w:val="C3B5FF534F684D5F8AE3F9C1EE157A0F"/>
            </w:placeholder>
          </w:sdtPr>
          <w:sdtEndPr/>
          <w:sdtContent>
            <w:tc>
              <w:tcPr>
                <w:tcW w:w="817" w:type="pct"/>
                <w:gridSpan w:val="4"/>
                <w:tcBorders>
                  <w:top w:val="single" w:sz="12" w:space="0" w:color="auto"/>
                  <w:right w:val="single" w:sz="12" w:space="0" w:color="auto"/>
                </w:tcBorders>
                <w:vAlign w:val="center"/>
              </w:tcPr>
              <w:p w14:paraId="1CFA048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42A619B0" w14:textId="77777777" w:rsidTr="00A42271">
        <w:tc>
          <w:tcPr>
            <w:tcW w:w="1256" w:type="pct"/>
            <w:tcBorders>
              <w:left w:val="single" w:sz="12" w:space="0" w:color="auto"/>
              <w:bottom w:val="single" w:sz="12" w:space="0" w:color="auto"/>
            </w:tcBorders>
            <w:shd w:val="clear" w:color="auto" w:fill="00A0DC"/>
            <w:vAlign w:val="center"/>
          </w:tcPr>
          <w:p w14:paraId="33B651E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89169377"/>
            <w:placeholder>
              <w:docPart w:val="81932D50BABA4008A32319D051AB6BAD"/>
            </w:placeholder>
          </w:sdtPr>
          <w:sdtEndPr/>
          <w:sdtContent>
            <w:tc>
              <w:tcPr>
                <w:tcW w:w="1522" w:type="pct"/>
                <w:gridSpan w:val="4"/>
                <w:tcBorders>
                  <w:bottom w:val="single" w:sz="12" w:space="0" w:color="auto"/>
                  <w:right w:val="single" w:sz="12" w:space="0" w:color="auto"/>
                </w:tcBorders>
                <w:vAlign w:val="center"/>
              </w:tcPr>
              <w:p w14:paraId="7470124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53247</w:t>
                </w:r>
              </w:p>
            </w:tc>
          </w:sdtContent>
        </w:sdt>
        <w:tc>
          <w:tcPr>
            <w:tcW w:w="1405" w:type="pct"/>
            <w:gridSpan w:val="5"/>
            <w:tcBorders>
              <w:bottom w:val="single" w:sz="12" w:space="0" w:color="auto"/>
              <w:right w:val="single" w:sz="12" w:space="0" w:color="auto"/>
            </w:tcBorders>
            <w:shd w:val="clear" w:color="auto" w:fill="00A0DC"/>
            <w:vAlign w:val="center"/>
          </w:tcPr>
          <w:p w14:paraId="0A7A436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96611128"/>
            <w:placeholder>
              <w:docPart w:val="5B32C847D306481BAB74F7437BACA543"/>
            </w:placeholder>
          </w:sdtPr>
          <w:sdtEndPr/>
          <w:sdtContent>
            <w:tc>
              <w:tcPr>
                <w:tcW w:w="817" w:type="pct"/>
                <w:gridSpan w:val="4"/>
                <w:tcBorders>
                  <w:bottom w:val="single" w:sz="12" w:space="0" w:color="auto"/>
                  <w:right w:val="single" w:sz="12" w:space="0" w:color="auto"/>
                </w:tcBorders>
                <w:vAlign w:val="center"/>
              </w:tcPr>
              <w:p w14:paraId="0F797C6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73CC6844" w14:textId="77777777" w:rsidTr="00A42271">
        <w:tc>
          <w:tcPr>
            <w:tcW w:w="1256" w:type="pct"/>
            <w:tcBorders>
              <w:left w:val="single" w:sz="12" w:space="0" w:color="auto"/>
              <w:bottom w:val="single" w:sz="12" w:space="0" w:color="auto"/>
            </w:tcBorders>
            <w:shd w:val="clear" w:color="auto" w:fill="00A0DC"/>
            <w:vAlign w:val="center"/>
          </w:tcPr>
          <w:p w14:paraId="79345D7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58191867"/>
            <w:placeholder>
              <w:docPart w:val="6EE293EB7BB749FDA937AEFAD917A88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8F2609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357164D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586155720"/>
            <w:placeholder>
              <w:docPart w:val="4F6DC165412E422DB9305D31C27D22D0"/>
            </w:placeholder>
          </w:sdtPr>
          <w:sdtEndPr/>
          <w:sdtContent>
            <w:tc>
              <w:tcPr>
                <w:tcW w:w="817" w:type="pct"/>
                <w:gridSpan w:val="4"/>
                <w:tcBorders>
                  <w:bottom w:val="single" w:sz="12" w:space="0" w:color="auto"/>
                  <w:right w:val="single" w:sz="12" w:space="0" w:color="auto"/>
                </w:tcBorders>
                <w:vAlign w:val="center"/>
              </w:tcPr>
              <w:p w14:paraId="5A3664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75107041" w14:textId="77777777" w:rsidTr="00A42271">
        <w:tc>
          <w:tcPr>
            <w:tcW w:w="1256" w:type="pct"/>
            <w:tcBorders>
              <w:left w:val="single" w:sz="12" w:space="0" w:color="auto"/>
              <w:bottom w:val="single" w:sz="12" w:space="0" w:color="auto"/>
            </w:tcBorders>
            <w:shd w:val="clear" w:color="auto" w:fill="00A0DC"/>
            <w:vAlign w:val="center"/>
          </w:tcPr>
          <w:p w14:paraId="03C8E14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00309345"/>
            <w:placeholder>
              <w:docPart w:val="CF8C75868BC941FA9B17AF7EE1657595"/>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C7836B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AD6F77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3E0A842"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00260323"/>
                <w:placeholder>
                  <w:docPart w:val="33EBD8109B9E42A39D24B3D781664D60"/>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3CA3DADF"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83719086"/>
                <w:placeholder>
                  <w:docPart w:val="06146DEDD7174E5D8301F1303551B7BC"/>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1A857535" w14:textId="77777777" w:rsidTr="00A42271">
        <w:tc>
          <w:tcPr>
            <w:tcW w:w="1256" w:type="pct"/>
            <w:tcBorders>
              <w:left w:val="single" w:sz="12" w:space="0" w:color="auto"/>
              <w:bottom w:val="single" w:sz="12" w:space="0" w:color="auto"/>
            </w:tcBorders>
            <w:shd w:val="clear" w:color="auto" w:fill="00A0DC"/>
            <w:vAlign w:val="center"/>
          </w:tcPr>
          <w:p w14:paraId="12AF664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479569130"/>
            <w:placeholder>
              <w:docPart w:val="AFAC145497424C30AF665D7ACE018E0C"/>
            </w:placeholder>
          </w:sdtPr>
          <w:sdtEndPr/>
          <w:sdtContent>
            <w:tc>
              <w:tcPr>
                <w:tcW w:w="1522" w:type="pct"/>
                <w:gridSpan w:val="4"/>
                <w:tcBorders>
                  <w:bottom w:val="single" w:sz="12" w:space="0" w:color="auto"/>
                  <w:right w:val="single" w:sz="12" w:space="0" w:color="auto"/>
                </w:tcBorders>
                <w:vAlign w:val="center"/>
              </w:tcPr>
              <w:p w14:paraId="6DF269C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seminari i vježbe u P3</w:t>
                </w:r>
              </w:p>
            </w:tc>
          </w:sdtContent>
        </w:sdt>
        <w:tc>
          <w:tcPr>
            <w:tcW w:w="1405" w:type="pct"/>
            <w:gridSpan w:val="5"/>
            <w:tcBorders>
              <w:bottom w:val="single" w:sz="12" w:space="0" w:color="auto"/>
              <w:right w:val="single" w:sz="12" w:space="0" w:color="auto"/>
            </w:tcBorders>
            <w:shd w:val="clear" w:color="auto" w:fill="00A0DC"/>
            <w:vAlign w:val="center"/>
          </w:tcPr>
          <w:p w14:paraId="07D20BC2"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517027305"/>
            <w:placeholder>
              <w:docPart w:val="9742CF550ACF4BC7B1153A7316C9212B"/>
            </w:placeholder>
          </w:sdtPr>
          <w:sdtEndPr/>
          <w:sdtContent>
            <w:tc>
              <w:tcPr>
                <w:tcW w:w="817" w:type="pct"/>
                <w:gridSpan w:val="4"/>
                <w:tcBorders>
                  <w:bottom w:val="single" w:sz="12" w:space="0" w:color="auto"/>
                  <w:right w:val="single" w:sz="12" w:space="0" w:color="auto"/>
                </w:tcBorders>
                <w:vAlign w:val="center"/>
              </w:tcPr>
              <w:p w14:paraId="2019D82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15E1AB9E" w14:textId="77777777" w:rsidTr="00A42271">
        <w:tc>
          <w:tcPr>
            <w:tcW w:w="1256" w:type="pct"/>
            <w:tcBorders>
              <w:left w:val="single" w:sz="12" w:space="0" w:color="auto"/>
              <w:bottom w:val="single" w:sz="12" w:space="0" w:color="auto"/>
            </w:tcBorders>
            <w:shd w:val="clear" w:color="auto" w:fill="00A0DC"/>
            <w:vAlign w:val="center"/>
          </w:tcPr>
          <w:p w14:paraId="0CEE387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7909746"/>
            <w:placeholder>
              <w:docPart w:val="28C2A1053E8645C386082F46DDA763C3"/>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9F8E84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CF3A45D"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9F562F2"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96426397"/>
                <w:placeholder>
                  <w:docPart w:val="57809FE4DF6F4DF29DE2CB82AC6EF133"/>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NE</w:t>
                </w:r>
              </w:sdtContent>
            </w:sdt>
          </w:p>
        </w:tc>
      </w:tr>
      <w:tr w:rsidR="008E680B" w:rsidRPr="008176A5" w14:paraId="3E274E1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818DB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77BC77D5" w14:textId="77777777" w:rsidTr="00A42271">
        <w:tc>
          <w:tcPr>
            <w:tcW w:w="1256" w:type="pct"/>
            <w:tcBorders>
              <w:top w:val="single" w:sz="12" w:space="0" w:color="auto"/>
              <w:left w:val="single" w:sz="12" w:space="0" w:color="auto"/>
            </w:tcBorders>
            <w:shd w:val="clear" w:color="auto" w:fill="00A0DC"/>
            <w:vAlign w:val="center"/>
          </w:tcPr>
          <w:p w14:paraId="04ECD98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487385752"/>
            <w:placeholder>
              <w:docPart w:val="0C5559B6099B4C59B5AEAB3C3AF7FDF6"/>
            </w:placeholder>
          </w:sdtPr>
          <w:sdtEndPr/>
          <w:sdtContent>
            <w:tc>
              <w:tcPr>
                <w:tcW w:w="3744" w:type="pct"/>
                <w:gridSpan w:val="13"/>
                <w:tcBorders>
                  <w:top w:val="single" w:sz="12" w:space="0" w:color="auto"/>
                  <w:right w:val="single" w:sz="12" w:space="0" w:color="auto"/>
                </w:tcBorders>
                <w:vAlign w:val="center"/>
              </w:tcPr>
              <w:p w14:paraId="0D61B07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Student će steći kompetencije za vrednovanje znanstvenih radova, te će moći pretražiti elektroničke i ostale izvore znanstvenih kao i patentnih baza podataka. Biti će u mogućnosti selektirati relevantnu znanstvenu literaturu te ju upotrijebiti pri pisanju akademskih i znanstvenih radova. Cilj predmeta je osposobiti studenta da </w:t>
                </w:r>
                <w:r w:rsidRPr="008176A5">
                  <w:rPr>
                    <w:rFonts w:ascii="Proba Pro Lt" w:hAnsi="Proba Pro Lt"/>
                    <w:sz w:val="20"/>
                    <w:szCs w:val="20"/>
                  </w:rPr>
                  <w:t>razumije i primijeni znanja o tome koja prava intelektualnog vlasništva i na koji način može koristiti. Student će biti u mogućnosti implementirati etička načela u znanstveno istraživačkom radu kao i u području budućeg djelovanja.</w:t>
                </w:r>
              </w:p>
            </w:tc>
          </w:sdtContent>
        </w:sdt>
      </w:tr>
      <w:tr w:rsidR="008E680B" w:rsidRPr="008176A5" w14:paraId="7A5CA16C" w14:textId="77777777" w:rsidTr="00A42271">
        <w:tc>
          <w:tcPr>
            <w:tcW w:w="1256" w:type="pct"/>
            <w:tcBorders>
              <w:left w:val="single" w:sz="12" w:space="0" w:color="auto"/>
            </w:tcBorders>
            <w:shd w:val="clear" w:color="auto" w:fill="00A0DC"/>
            <w:vAlign w:val="center"/>
          </w:tcPr>
          <w:p w14:paraId="144E311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688496322"/>
            <w:placeholder>
              <w:docPart w:val="05376499B0AD408B94DE5FB63C0EFEB5"/>
            </w:placeholder>
          </w:sdtPr>
          <w:sdtEndPr/>
          <w:sdtContent>
            <w:tc>
              <w:tcPr>
                <w:tcW w:w="3744" w:type="pct"/>
                <w:gridSpan w:val="13"/>
                <w:tcBorders>
                  <w:right w:val="single" w:sz="12" w:space="0" w:color="auto"/>
                </w:tcBorders>
                <w:vAlign w:val="center"/>
              </w:tcPr>
              <w:p w14:paraId="16BD61C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E680B" w:rsidRPr="008176A5" w14:paraId="365A9A39" w14:textId="77777777" w:rsidTr="00A42271">
        <w:tc>
          <w:tcPr>
            <w:tcW w:w="1256" w:type="pct"/>
            <w:tcBorders>
              <w:left w:val="single" w:sz="12" w:space="0" w:color="auto"/>
            </w:tcBorders>
            <w:shd w:val="clear" w:color="auto" w:fill="00A0DC"/>
            <w:vAlign w:val="center"/>
          </w:tcPr>
          <w:p w14:paraId="4EA9AAC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sz w:val="20"/>
              <w:szCs w:val="20"/>
            </w:rPr>
            <w:id w:val="-812092901"/>
            <w:placeholder>
              <w:docPart w:val="EEE71F34D2534BFE9A477B373A74B6FC"/>
            </w:placeholder>
          </w:sdtPr>
          <w:sdtEndPr/>
          <w:sdtContent>
            <w:tc>
              <w:tcPr>
                <w:tcW w:w="3744" w:type="pct"/>
                <w:gridSpan w:val="13"/>
                <w:tcBorders>
                  <w:right w:val="single" w:sz="12" w:space="0" w:color="auto"/>
                </w:tcBorders>
                <w:vAlign w:val="center"/>
              </w:tcPr>
              <w:p w14:paraId="5E09D947"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3AE16717"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743C9F37"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54B4F438"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3D09F045"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p w14:paraId="41535E6F"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00582285" w14:textId="77777777" w:rsidTr="00A42271">
        <w:tc>
          <w:tcPr>
            <w:tcW w:w="1256" w:type="pct"/>
            <w:tcBorders>
              <w:left w:val="single" w:sz="12" w:space="0" w:color="auto"/>
            </w:tcBorders>
            <w:shd w:val="clear" w:color="auto" w:fill="00A0DC"/>
            <w:vAlign w:val="center"/>
          </w:tcPr>
          <w:p w14:paraId="4CDB44A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668413208"/>
            <w:placeholder>
              <w:docPart w:val="B617EECEDC68499B86A471B9519A6CE7"/>
            </w:placeholder>
          </w:sdtPr>
          <w:sdtEndPr/>
          <w:sdtContent>
            <w:tc>
              <w:tcPr>
                <w:tcW w:w="3744" w:type="pct"/>
                <w:gridSpan w:val="13"/>
                <w:tcBorders>
                  <w:right w:val="single" w:sz="12" w:space="0" w:color="auto"/>
                </w:tcBorders>
                <w:vAlign w:val="center"/>
              </w:tcPr>
              <w:p w14:paraId="12E50971"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i objasniti ulogu i značaj znanosti i znanstveno-istraživačkog rada</w:t>
                </w:r>
              </w:p>
              <w:p w14:paraId="77A800ED"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i predložiti pouzdane i optimalne vrste izvora i mogućnosti pristupa znanstvenim i stručnim informacijama</w:t>
                </w:r>
              </w:p>
              <w:p w14:paraId="03386BE1"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usporediti, valorizirati, izdvojiti i koristiti relevantnu znanstvenu literaturu</w:t>
                </w:r>
              </w:p>
              <w:p w14:paraId="268F39E2"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planirati i objasniti načine provedbe znanstvenih metoda vezanih uz izradu istraživačkog rada s naglaskom na diplomski rad</w:t>
                </w:r>
              </w:p>
              <w:p w14:paraId="5FAC4DD9"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strukturu radova primarnih publikacija s naglaskom na izvorni znanstveni rad, pregledni članak i diplomski rad te opisati kako pristupiti pisanju pojedinih poglavlja</w:t>
                </w:r>
              </w:p>
              <w:p w14:paraId="703357E5"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primijeniti i promicati etička načela u biotehnologiji</w:t>
                </w:r>
              </w:p>
              <w:p w14:paraId="7CBFD2C4"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detaljno objasniti sustav intelektualnog vlasništva kao temelj inovativnosti i konkurentnosti</w:t>
                </w:r>
              </w:p>
              <w:p w14:paraId="66059CAA"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pristup patentnim informacijama</w:t>
                </w:r>
              </w:p>
            </w:tc>
          </w:sdtContent>
        </w:sdt>
      </w:tr>
      <w:tr w:rsidR="008E680B" w:rsidRPr="008176A5" w14:paraId="5401313A" w14:textId="77777777" w:rsidTr="00A42271">
        <w:tc>
          <w:tcPr>
            <w:tcW w:w="1256" w:type="pct"/>
            <w:tcBorders>
              <w:left w:val="single" w:sz="12" w:space="0" w:color="auto"/>
            </w:tcBorders>
            <w:shd w:val="clear" w:color="auto" w:fill="00A0DC"/>
            <w:vAlign w:val="center"/>
          </w:tcPr>
          <w:p w14:paraId="5030E5F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7EF3F20D"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82750968"/>
            <w:placeholder>
              <w:docPart w:val="8F91E4101AEA4BF88AB0DBFAC0A5AE4E"/>
            </w:placeholder>
          </w:sdtPr>
          <w:sdtEndPr/>
          <w:sdtContent>
            <w:tc>
              <w:tcPr>
                <w:tcW w:w="3744" w:type="pct"/>
                <w:gridSpan w:val="13"/>
                <w:tcBorders>
                  <w:right w:val="single" w:sz="12" w:space="0" w:color="auto"/>
                </w:tcBorders>
                <w:vAlign w:val="center"/>
              </w:tcPr>
              <w:p w14:paraId="6F99CE76"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Pojam, obuhvatnost i važnost znanosti i znanstvenog rada</w:t>
                </w:r>
              </w:p>
              <w:p w14:paraId="7A927AE0"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Metode i kategorije znanstvenih istraživanja</w:t>
                </w:r>
              </w:p>
              <w:p w14:paraId="6080E6DF"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Informacije u znanosti, publikacije</w:t>
                </w:r>
              </w:p>
              <w:p w14:paraId="4C25F0D2"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Primarne publikacije</w:t>
                </w:r>
              </w:p>
              <w:p w14:paraId="66949323"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Sekundarne publikacije i ekvivalentne baze podataka</w:t>
                </w:r>
              </w:p>
              <w:p w14:paraId="6CDD804D"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Tercijarne publikacije i ekvivalentne baze podataka.</w:t>
                </w:r>
              </w:p>
              <w:p w14:paraId="088FFAF8"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Vrednovanje u znanosti</w:t>
                </w:r>
              </w:p>
              <w:p w14:paraId="169BAC47"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Citiranost, referiranost, indeksiranost</w:t>
                </w:r>
              </w:p>
              <w:p w14:paraId="6D2CCB66"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Elektronički izvori informacija</w:t>
                </w:r>
              </w:p>
              <w:p w14:paraId="6A83FD51"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Prikaz literature – bibliografske reference za tiskane  publikacije i elektroničke izvore informacija</w:t>
                </w:r>
              </w:p>
              <w:p w14:paraId="6499F09A"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Akademski radovi, priprema i pisanje znanstvenog rada. </w:t>
                </w:r>
              </w:p>
              <w:p w14:paraId="00B03E88"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Intelektualno vlasništvo</w:t>
                </w:r>
              </w:p>
              <w:p w14:paraId="045BA12E"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Komercijalizacija rezultata istraživanja</w:t>
                </w:r>
              </w:p>
              <w:p w14:paraId="4A4316E9"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Patenti i pretraživanje baza patentnih dokumenata</w:t>
                </w:r>
              </w:p>
              <w:p w14:paraId="0AD2CCA3"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Etika u znanstveno istraživačkom radu i biotehnologiji</w:t>
                </w:r>
              </w:p>
            </w:tc>
          </w:sdtContent>
        </w:sdt>
      </w:tr>
      <w:tr w:rsidR="008E680B" w:rsidRPr="008176A5" w14:paraId="62AA511E" w14:textId="77777777" w:rsidTr="00A42271">
        <w:trPr>
          <w:trHeight w:val="349"/>
        </w:trPr>
        <w:tc>
          <w:tcPr>
            <w:tcW w:w="1256" w:type="pct"/>
            <w:vMerge w:val="restart"/>
            <w:tcBorders>
              <w:left w:val="single" w:sz="12" w:space="0" w:color="auto"/>
            </w:tcBorders>
            <w:shd w:val="clear" w:color="auto" w:fill="00A0DC"/>
            <w:vAlign w:val="center"/>
          </w:tcPr>
          <w:p w14:paraId="4CCA57C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09959794"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4112110"/>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r w:rsidR="008E680B" w:rsidRPr="008176A5">
              <w:rPr>
                <w:rFonts w:ascii="Proba Pro Lt" w:hAnsi="Proba Pro Lt" w:cs="Arial"/>
                <w:b w:val="0"/>
                <w:sz w:val="20"/>
                <w:szCs w:val="20"/>
                <w:lang w:val="hr-HR"/>
              </w:rPr>
              <w:t xml:space="preserve"> predavanja</w:t>
            </w:r>
          </w:p>
          <w:p w14:paraId="4AE4C409"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2219112"/>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45415ABF"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0883314"/>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7743242E"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515331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65CFEDE6"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456676"/>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74E66DB0"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582289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470AF0AC"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564373"/>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09BFDA84"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33137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202EC03D"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809810"/>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3C91A62C"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71324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3AA0C0CC"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921347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854614930"/>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41131A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489DCEB7"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3AF6E55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CC9BEC2"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52A7E521"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084434444"/>
            <w:showingPlcHdr/>
          </w:sdtPr>
          <w:sdtEndPr/>
          <w:sdtContent>
            <w:tc>
              <w:tcPr>
                <w:tcW w:w="1247" w:type="pct"/>
                <w:gridSpan w:val="5"/>
                <w:tcBorders>
                  <w:right w:val="single" w:sz="12" w:space="0" w:color="auto"/>
                </w:tcBorders>
              </w:tcPr>
              <w:p w14:paraId="0E0DF5D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088929FB"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69101B7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9FBA8E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707251279"/>
              <w:showingPlcHdr/>
            </w:sdtPr>
            <w:sdtEndPr/>
            <w:sdtContent>
              <w:p w14:paraId="368AC67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7417107"/>
            </w:sdtPr>
            <w:sdtEndPr/>
            <w:sdtContent>
              <w:p w14:paraId="04EC66F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C372A9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05533856"/>
              <w:showingPlcHdr/>
            </w:sdtPr>
            <w:sdtEndPr/>
            <w:sdtContent>
              <w:p w14:paraId="6B6984F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3796651"/>
            </w:sdtPr>
            <w:sdtEndPr/>
            <w:sdtContent>
              <w:p w14:paraId="4A1E2AA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2563FEE"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88062066"/>
              <w:showingPlcHdr/>
            </w:sdtPr>
            <w:sdtEndPr/>
            <w:sdtContent>
              <w:p w14:paraId="41DF2DFB"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5965187"/>
            </w:sdtPr>
            <w:sdtEndPr/>
            <w:sdtContent>
              <w:p w14:paraId="29F3C99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8E680B" w:rsidRPr="008176A5" w14:paraId="295E6A8B" w14:textId="77777777" w:rsidTr="00A42271">
        <w:trPr>
          <w:trHeight w:val="397"/>
        </w:trPr>
        <w:tc>
          <w:tcPr>
            <w:tcW w:w="1256" w:type="pct"/>
            <w:vMerge/>
            <w:tcBorders>
              <w:left w:val="single" w:sz="12" w:space="0" w:color="auto"/>
            </w:tcBorders>
            <w:shd w:val="clear" w:color="auto" w:fill="00A0DC"/>
            <w:vAlign w:val="center"/>
          </w:tcPr>
          <w:p w14:paraId="111C354A"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3506B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627006891"/>
              <w:showingPlcHdr/>
            </w:sdtPr>
            <w:sdtEndPr/>
            <w:sdtContent>
              <w:p w14:paraId="474F621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0025440"/>
            </w:sdtPr>
            <w:sdtEndPr/>
            <w:sdtContent>
              <w:p w14:paraId="4B73BEE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326EFED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86328290"/>
              <w:showingPlcHdr/>
            </w:sdtPr>
            <w:sdtEndPr/>
            <w:sdtContent>
              <w:p w14:paraId="6732E83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9552259"/>
            </w:sdtPr>
            <w:sdtEndPr/>
            <w:sdtContent>
              <w:p w14:paraId="2703D16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88588E7"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48955912"/>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65945429"/>
              <w:showingPlcHdr/>
            </w:sdtPr>
            <w:sdtEndPr/>
            <w:sdtContent>
              <w:p w14:paraId="15E1E501"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81761437"/>
              <w:showingPlcHdr/>
            </w:sdtPr>
            <w:sdtEndPr/>
            <w:sdtContent>
              <w:p w14:paraId="161B1E1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25348E8" w14:textId="77777777" w:rsidTr="00A42271">
        <w:trPr>
          <w:trHeight w:val="397"/>
        </w:trPr>
        <w:tc>
          <w:tcPr>
            <w:tcW w:w="1256" w:type="pct"/>
            <w:vMerge/>
            <w:tcBorders>
              <w:left w:val="single" w:sz="12" w:space="0" w:color="auto"/>
            </w:tcBorders>
            <w:shd w:val="clear" w:color="auto" w:fill="00A0DC"/>
            <w:vAlign w:val="center"/>
          </w:tcPr>
          <w:p w14:paraId="262A189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FDEDE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367128359"/>
              <w:showingPlcHdr/>
            </w:sdtPr>
            <w:sdtEndPr/>
            <w:sdtContent>
              <w:p w14:paraId="239CDF0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43660898"/>
            </w:sdtPr>
            <w:sdtEndPr/>
            <w:sdtContent>
              <w:p w14:paraId="54260D0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52CDAEF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94375227"/>
              <w:showingPlcHdr/>
            </w:sdtPr>
            <w:sdtEndPr/>
            <w:sdtContent>
              <w:p w14:paraId="37BD034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6132953"/>
            </w:sdtPr>
            <w:sdtEndPr/>
            <w:sdtContent>
              <w:p w14:paraId="6933AFA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EE78DD5"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2010486"/>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2762655"/>
              <w:showingPlcHdr/>
            </w:sdtPr>
            <w:sdtEndPr/>
            <w:sdtContent>
              <w:p w14:paraId="14392C9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4981262"/>
              <w:showingPlcHdr/>
            </w:sdtPr>
            <w:sdtEndPr/>
            <w:sdtContent>
              <w:p w14:paraId="7070CC1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4B4D947" w14:textId="77777777" w:rsidTr="00A42271">
        <w:trPr>
          <w:trHeight w:val="397"/>
        </w:trPr>
        <w:tc>
          <w:tcPr>
            <w:tcW w:w="1256" w:type="pct"/>
            <w:vMerge/>
            <w:tcBorders>
              <w:left w:val="single" w:sz="12" w:space="0" w:color="auto"/>
            </w:tcBorders>
            <w:shd w:val="clear" w:color="auto" w:fill="00A0DC"/>
            <w:vAlign w:val="center"/>
          </w:tcPr>
          <w:p w14:paraId="4020B423"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AB83F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522140580"/>
              <w:showingPlcHdr/>
            </w:sdtPr>
            <w:sdtEndPr/>
            <w:sdtContent>
              <w:p w14:paraId="6BF2B87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29213125"/>
            </w:sdtPr>
            <w:sdtEndPr/>
            <w:sdtContent>
              <w:p w14:paraId="599B218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F629E7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46917430"/>
            </w:sdtPr>
            <w:sdtEndPr/>
            <w:sdtContent>
              <w:p w14:paraId="75656A28"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25092269"/>
            </w:sdtPr>
            <w:sdtEndPr/>
            <w:sdtContent>
              <w:p w14:paraId="4EA66C34" w14:textId="77777777" w:rsidR="008E680B" w:rsidRPr="008176A5" w:rsidRDefault="00DB7BE2" w:rsidP="00A42271">
                <w:pPr>
                  <w:tabs>
                    <w:tab w:val="left" w:pos="2820"/>
                  </w:tabs>
                  <w:spacing w:after="0" w:line="240" w:lineRule="auto"/>
                  <w:jc w:val="center"/>
                  <w:rPr>
                    <w:rFonts w:ascii="Proba Pro Lt" w:hAnsi="Proba Pro Lt" w:cs="Arial"/>
                    <w:sz w:val="20"/>
                    <w:szCs w:val="20"/>
                  </w:rPr>
                </w:pPr>
              </w:p>
            </w:sdtContent>
          </w:sdt>
        </w:tc>
        <w:tc>
          <w:tcPr>
            <w:tcW w:w="764" w:type="pct"/>
            <w:gridSpan w:val="3"/>
            <w:tcBorders>
              <w:bottom w:val="single" w:sz="4" w:space="0" w:color="auto"/>
              <w:right w:val="single" w:sz="4" w:space="0" w:color="auto"/>
            </w:tcBorders>
            <w:shd w:val="clear" w:color="auto" w:fill="auto"/>
            <w:vAlign w:val="center"/>
          </w:tcPr>
          <w:p w14:paraId="6191E17A" w14:textId="77777777" w:rsidR="008E680B" w:rsidRPr="008176A5"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43874854"/>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0145988"/>
              <w:showingPlcHdr/>
            </w:sdtPr>
            <w:sdtEndPr/>
            <w:sdtContent>
              <w:p w14:paraId="3483F65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7559523"/>
              <w:showingPlcHdr/>
            </w:sdtPr>
            <w:sdtEndPr/>
            <w:sdtContent>
              <w:p w14:paraId="458D319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1110F386"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9006E0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8AF33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6995138"/>
              <w:showingPlcHdr/>
            </w:sdtPr>
            <w:sdtEndPr/>
            <w:sdtContent>
              <w:p w14:paraId="4DA06C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1629686"/>
            </w:sdtPr>
            <w:sdtEndPr/>
            <w:sdtContent>
              <w:p w14:paraId="1E5E12F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A0ADC0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248221"/>
            </w:sdtPr>
            <w:sdtEndPr/>
            <w:sdtContent>
              <w:p w14:paraId="2DA714B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30839739"/>
              <w:showingPlcHdr/>
            </w:sdtPr>
            <w:sdtEndPr/>
            <w:sdtContent>
              <w:p w14:paraId="7DD3729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E02C8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9794096"/>
            </w:sdtPr>
            <w:sdtEndPr/>
            <w:sdtContent>
              <w:p w14:paraId="3A19F67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40957D93" w14:textId="77777777" w:rsidTr="00A42271">
        <w:trPr>
          <w:trHeight w:val="397"/>
        </w:trPr>
        <w:tc>
          <w:tcPr>
            <w:tcW w:w="1256" w:type="pct"/>
            <w:tcBorders>
              <w:left w:val="single" w:sz="12" w:space="0" w:color="auto"/>
              <w:bottom w:val="single" w:sz="12" w:space="0" w:color="auto"/>
            </w:tcBorders>
            <w:shd w:val="clear" w:color="auto" w:fill="00A0DC"/>
            <w:vAlign w:val="center"/>
          </w:tcPr>
          <w:p w14:paraId="525B094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430279"/>
            </w:sdtPr>
            <w:sdtEndPr/>
            <w:sdtContent>
              <w:p w14:paraId="09810D4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Konačna ocjena pismenog ispita oblikuje se na sljedeći način:</w:t>
                </w:r>
              </w:p>
              <w:p w14:paraId="36E7B7C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45 - 50 bodova:        5 (izvrstan); </w:t>
                </w:r>
                <w:r w:rsidRPr="008176A5">
                  <w:rPr>
                    <w:rFonts w:ascii="Arial" w:hAnsi="Arial" w:cs="Arial"/>
                    <w:color w:val="000000"/>
                    <w:sz w:val="20"/>
                    <w:szCs w:val="20"/>
                  </w:rPr>
                  <w:t>≥</w:t>
                </w:r>
                <w:r>
                  <w:rPr>
                    <w:rFonts w:ascii="Arial" w:hAnsi="Arial" w:cs="Arial"/>
                    <w:color w:val="000000"/>
                    <w:sz w:val="20"/>
                    <w:szCs w:val="20"/>
                  </w:rPr>
                  <w:t xml:space="preserve"> </w:t>
                </w:r>
                <w:r w:rsidRPr="008176A5">
                  <w:rPr>
                    <w:rFonts w:ascii="Proba Pro Lt" w:hAnsi="Proba Pro Lt" w:cs="Arial"/>
                    <w:color w:val="000000"/>
                    <w:sz w:val="20"/>
                    <w:szCs w:val="20"/>
                  </w:rPr>
                  <w:t>90</w:t>
                </w:r>
                <w:r>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7283579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40 - 44 boda:            4 (vrlo dobar); </w:t>
                </w:r>
                <w:r w:rsidRPr="008176A5">
                  <w:rPr>
                    <w:rFonts w:ascii="Arial" w:hAnsi="Arial" w:cs="Arial"/>
                    <w:color w:val="000000"/>
                    <w:sz w:val="20"/>
                    <w:szCs w:val="20"/>
                  </w:rPr>
                  <w:t>≥</w:t>
                </w:r>
                <w:r>
                  <w:rPr>
                    <w:rFonts w:ascii="Arial" w:hAnsi="Arial" w:cs="Arial"/>
                    <w:color w:val="000000"/>
                    <w:sz w:val="20"/>
                    <w:szCs w:val="20"/>
                  </w:rPr>
                  <w:t xml:space="preserve"> </w:t>
                </w:r>
                <w:r w:rsidRPr="008176A5">
                  <w:rPr>
                    <w:rFonts w:ascii="Proba Pro Lt" w:hAnsi="Proba Pro Lt" w:cs="Arial"/>
                    <w:color w:val="000000"/>
                    <w:sz w:val="20"/>
                    <w:szCs w:val="20"/>
                  </w:rPr>
                  <w:t>80</w:t>
                </w:r>
                <w:r>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33C3279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35 - 39 bod :             3 (dobar); </w:t>
                </w:r>
                <w:r w:rsidRPr="008176A5">
                  <w:rPr>
                    <w:rFonts w:ascii="Arial" w:hAnsi="Arial" w:cs="Arial"/>
                    <w:color w:val="000000"/>
                    <w:sz w:val="20"/>
                    <w:szCs w:val="20"/>
                  </w:rPr>
                  <w:t>≥</w:t>
                </w:r>
                <w:r>
                  <w:rPr>
                    <w:rFonts w:ascii="Arial" w:hAnsi="Arial" w:cs="Arial"/>
                    <w:color w:val="000000"/>
                    <w:sz w:val="20"/>
                    <w:szCs w:val="20"/>
                  </w:rPr>
                  <w:t xml:space="preserve"> </w:t>
                </w:r>
                <w:r w:rsidRPr="008176A5">
                  <w:rPr>
                    <w:rFonts w:ascii="Proba Pro Lt" w:hAnsi="Proba Pro Lt" w:cs="Arial"/>
                    <w:color w:val="000000"/>
                    <w:sz w:val="20"/>
                    <w:szCs w:val="20"/>
                  </w:rPr>
                  <w:t>70</w:t>
                </w:r>
                <w:r>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60D1FA6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30 - 34 boda:            2 (dovoljan); </w:t>
                </w:r>
                <w:r w:rsidRPr="008176A5">
                  <w:rPr>
                    <w:rFonts w:ascii="Arial" w:hAnsi="Arial" w:cs="Arial"/>
                    <w:color w:val="000000"/>
                    <w:sz w:val="20"/>
                    <w:szCs w:val="20"/>
                  </w:rPr>
                  <w:t>≥</w:t>
                </w:r>
                <w:r w:rsidRPr="008176A5">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728056F9"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0 - 29 bodova:        1 (nedovoljan); &lt;</w:t>
                </w:r>
                <w:r>
                  <w:rPr>
                    <w:rFonts w:ascii="Proba Pro Lt" w:hAnsi="Proba Pro Lt" w:cs="Arial"/>
                    <w:color w:val="000000"/>
                    <w:sz w:val="20"/>
                    <w:szCs w:val="20"/>
                  </w:rPr>
                  <w:t xml:space="preserve"> </w:t>
                </w:r>
                <w:r w:rsidRPr="008176A5">
                  <w:rPr>
                    <w:rFonts w:ascii="Proba Pro Lt" w:hAnsi="Proba Pro Lt" w:cs="Arial"/>
                    <w:color w:val="000000"/>
                    <w:sz w:val="20"/>
                    <w:szCs w:val="20"/>
                  </w:rPr>
                  <w:t>60</w:t>
                </w:r>
                <w:r>
                  <w:rPr>
                    <w:rFonts w:ascii="Proba Pro Lt" w:hAnsi="Proba Pro Lt" w:cs="Arial"/>
                    <w:color w:val="000000"/>
                    <w:sz w:val="20"/>
                    <w:szCs w:val="20"/>
                  </w:rPr>
                  <w:t xml:space="preserve"> %</w:t>
                </w:r>
              </w:p>
            </w:sdtContent>
          </w:sdt>
        </w:tc>
      </w:tr>
      <w:tr w:rsidR="008E680B" w:rsidRPr="008176A5" w14:paraId="6058B033" w14:textId="77777777" w:rsidTr="00A42271">
        <w:tc>
          <w:tcPr>
            <w:tcW w:w="1256" w:type="pct"/>
            <w:tcBorders>
              <w:left w:val="single" w:sz="12" w:space="0" w:color="auto"/>
              <w:bottom w:val="single" w:sz="12" w:space="0" w:color="auto"/>
            </w:tcBorders>
            <w:shd w:val="clear" w:color="auto" w:fill="00A0DC"/>
            <w:vAlign w:val="center"/>
          </w:tcPr>
          <w:p w14:paraId="41FF58A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BF7E55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845054779"/>
            </w:sdtPr>
            <w:sdtEndPr/>
            <w:sdtContent>
              <w:sdt>
                <w:sdtPr>
                  <w:rPr>
                    <w:rFonts w:ascii="Proba Pro Lt" w:hAnsi="Proba Pro Lt" w:cs="Arial"/>
                    <w:color w:val="000000"/>
                    <w:sz w:val="20"/>
                    <w:szCs w:val="20"/>
                  </w:rPr>
                  <w:id w:val="-1599318282"/>
                </w:sdtPr>
                <w:sdtEndPr/>
                <w:sdtContent>
                  <w:sdt>
                    <w:sdtPr>
                      <w:rPr>
                        <w:rFonts w:ascii="Proba Pro Lt" w:hAnsi="Proba Pro Lt" w:cs="Arial"/>
                        <w:i/>
                        <w:color w:val="000000"/>
                        <w:sz w:val="20"/>
                        <w:szCs w:val="20"/>
                      </w:rPr>
                      <w:id w:val="-282740012"/>
                    </w:sdtPr>
                    <w:sdtEndPr>
                      <w:rPr>
                        <w:i w:val="0"/>
                      </w:rPr>
                    </w:sdtEndPr>
                    <w:sdtContent>
                      <w:p w14:paraId="7027088F" w14:textId="77777777" w:rsidR="008E680B" w:rsidRPr="008176A5" w:rsidRDefault="008E680B" w:rsidP="00A42271">
                        <w:pPr>
                          <w:numPr>
                            <w:ilvl w:val="0"/>
                            <w:numId w:val="24"/>
                          </w:numPr>
                          <w:spacing w:after="0" w:line="240" w:lineRule="auto"/>
                          <w:rPr>
                            <w:rFonts w:ascii="Proba Pro Lt" w:hAnsi="Proba Pro Lt" w:cs="Arial"/>
                            <w:i/>
                            <w:color w:val="000000"/>
                            <w:sz w:val="20"/>
                            <w:szCs w:val="20"/>
                          </w:rPr>
                        </w:pPr>
                        <w:r w:rsidRPr="008176A5">
                          <w:rPr>
                            <w:rFonts w:ascii="Proba Pro Lt" w:hAnsi="Proba Pro Lt" w:cs="Arial"/>
                            <w:color w:val="000000"/>
                            <w:sz w:val="20"/>
                            <w:szCs w:val="20"/>
                          </w:rPr>
                          <w:t>odraditi sve vježbe i seminare</w:t>
                        </w:r>
                      </w:p>
                      <w:p w14:paraId="248045D2" w14:textId="77777777" w:rsidR="008E680B" w:rsidRPr="008176A5" w:rsidRDefault="008E680B" w:rsidP="00A42271">
                        <w:pPr>
                          <w:numPr>
                            <w:ilvl w:val="0"/>
                            <w:numId w:val="24"/>
                          </w:numPr>
                          <w:tabs>
                            <w:tab w:val="left" w:pos="2820"/>
                          </w:tabs>
                          <w:spacing w:after="0" w:line="240" w:lineRule="auto"/>
                          <w:rPr>
                            <w:rFonts w:ascii="Proba Pro Lt" w:hAnsi="Proba Pro Lt" w:cs="Arial"/>
                            <w:i/>
                            <w:color w:val="000000"/>
                            <w:sz w:val="20"/>
                            <w:szCs w:val="20"/>
                          </w:rPr>
                        </w:pPr>
                        <w:r w:rsidRPr="008176A5">
                          <w:rPr>
                            <w:rFonts w:ascii="Proba Pro Lt" w:hAnsi="Proba Pro Lt" w:cs="Arial"/>
                            <w:color w:val="000000"/>
                            <w:sz w:val="20"/>
                            <w:szCs w:val="20"/>
                          </w:rPr>
                          <w:t>prisustvovati svim predavanjima, a dozvoljen broj neopravdanih izostanaka s predavanja je 3</w:t>
                        </w:r>
                      </w:p>
                      <w:p w14:paraId="6803441B" w14:textId="77777777" w:rsidR="008E680B" w:rsidRPr="00F7399E" w:rsidRDefault="008E680B" w:rsidP="00A42271">
                        <w:pPr>
                          <w:numPr>
                            <w:ilvl w:val="0"/>
                            <w:numId w:val="24"/>
                          </w:numPr>
                          <w:tabs>
                            <w:tab w:val="left" w:pos="2820"/>
                          </w:tabs>
                          <w:spacing w:after="0" w:line="240" w:lineRule="auto"/>
                          <w:rPr>
                            <w:rFonts w:ascii="Proba Pro Lt" w:hAnsi="Proba Pro Lt" w:cs="Arial"/>
                            <w:i/>
                            <w:color w:val="000000"/>
                            <w:sz w:val="20"/>
                            <w:szCs w:val="20"/>
                          </w:rPr>
                        </w:pPr>
                        <w:r w:rsidRPr="008176A5">
                          <w:rPr>
                            <w:rFonts w:ascii="Proba Pro Lt" w:hAnsi="Proba Pro Lt" w:cs="Arial"/>
                            <w:color w:val="000000"/>
                            <w:sz w:val="20"/>
                            <w:szCs w:val="20"/>
                          </w:rPr>
                          <w:t>postići minimalno 30 bodova na pismenom ispitu</w:t>
                        </w:r>
                      </w:p>
                    </w:sdtContent>
                  </w:sdt>
                </w:sdtContent>
              </w:sdt>
            </w:sdtContent>
          </w:sdt>
        </w:tc>
      </w:tr>
      <w:tr w:rsidR="008E680B" w:rsidRPr="008176A5" w14:paraId="554BA665" w14:textId="77777777" w:rsidTr="0036541A">
        <w:tc>
          <w:tcPr>
            <w:tcW w:w="1256" w:type="pct"/>
            <w:vMerge w:val="restart"/>
            <w:tcBorders>
              <w:top w:val="single" w:sz="12" w:space="0" w:color="auto"/>
              <w:left w:val="single" w:sz="12" w:space="0" w:color="auto"/>
            </w:tcBorders>
            <w:shd w:val="clear" w:color="auto" w:fill="00A0DC"/>
            <w:vAlign w:val="center"/>
          </w:tcPr>
          <w:p w14:paraId="456C800D"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6E793F4C"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C7E38E0"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58C35D"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71D748EC" w14:textId="77777777" w:rsidTr="0036541A">
        <w:trPr>
          <w:trHeight w:val="75"/>
        </w:trPr>
        <w:tc>
          <w:tcPr>
            <w:tcW w:w="1256" w:type="pct"/>
            <w:vMerge/>
            <w:tcBorders>
              <w:left w:val="single" w:sz="12" w:space="0" w:color="auto"/>
            </w:tcBorders>
            <w:shd w:val="clear" w:color="auto" w:fill="00A0DC"/>
            <w:vAlign w:val="center"/>
          </w:tcPr>
          <w:p w14:paraId="523B41D7"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747491036"/>
            </w:sdtPr>
            <w:sdtEndPr/>
            <w:sdtContent>
              <w:p w14:paraId="4659A41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Kniewald, J. (1993) </w:t>
                </w:r>
                <w:r w:rsidRPr="008176A5">
                  <w:rPr>
                    <w:rFonts w:ascii="Proba Pro Lt" w:hAnsi="Proba Pro Lt" w:cs="Arial"/>
                    <w:i/>
                    <w:iCs/>
                    <w:color w:val="000000"/>
                    <w:sz w:val="20"/>
                    <w:szCs w:val="20"/>
                  </w:rPr>
                  <w:t>Metodika znanstvenog rada</w:t>
                </w:r>
                <w:r w:rsidRPr="008176A5">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7497472"/>
            </w:sdtPr>
            <w:sdtEndPr/>
            <w:sdtContent>
              <w:p w14:paraId="77F87E5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DA, 6 </w:t>
                </w:r>
                <w:r>
                  <w:rPr>
                    <w:rFonts w:ascii="Proba Pro Lt" w:hAnsi="Proba Pro Lt" w:cs="Arial"/>
                    <w:color w:val="000000"/>
                    <w:sz w:val="20"/>
                    <w:szCs w:val="20"/>
                  </w:rPr>
                  <w:t>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7567118"/>
            </w:sdtPr>
            <w:sdtEndPr/>
            <w:sdtContent>
              <w:p w14:paraId="131398B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r>
      <w:tr w:rsidR="008E680B" w:rsidRPr="008176A5" w14:paraId="2070DC62" w14:textId="77777777" w:rsidTr="0036541A">
        <w:trPr>
          <w:trHeight w:val="75"/>
        </w:trPr>
        <w:tc>
          <w:tcPr>
            <w:tcW w:w="1256" w:type="pct"/>
            <w:vMerge/>
            <w:tcBorders>
              <w:left w:val="single" w:sz="12" w:space="0" w:color="auto"/>
            </w:tcBorders>
            <w:shd w:val="clear" w:color="auto" w:fill="00A0DC"/>
            <w:vAlign w:val="center"/>
          </w:tcPr>
          <w:p w14:paraId="6B1583C3"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42878486"/>
            </w:sdtPr>
            <w:sdtEndPr/>
            <w:sdtContent>
              <w:p w14:paraId="336CBDC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Mills,O. (2010) </w:t>
                </w:r>
                <w:r w:rsidRPr="008176A5">
                  <w:rPr>
                    <w:rFonts w:ascii="Proba Pro Lt" w:hAnsi="Proba Pro Lt" w:cs="Arial"/>
                    <w:i/>
                    <w:iCs/>
                    <w:color w:val="000000"/>
                    <w:sz w:val="20"/>
                    <w:szCs w:val="20"/>
                  </w:rPr>
                  <w:t>Biotechnological Inventions: Moral Restraints and Patent Law</w:t>
                </w:r>
                <w:r w:rsidRPr="008176A5">
                  <w:rPr>
                    <w:rFonts w:ascii="Proba Pro Lt" w:hAnsi="Proba Pro Lt" w:cs="Arial"/>
                    <w:color w:val="000000"/>
                    <w:sz w:val="20"/>
                    <w:szCs w:val="20"/>
                  </w:rPr>
                  <w:t>, Ashgate Publishing Ltd, Aldershot. poglavlja: 1 i 5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4311479"/>
            </w:sdtPr>
            <w:sdtEndPr/>
            <w:sdtContent>
              <w:p w14:paraId="6DB8A74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50264453"/>
            </w:sdtPr>
            <w:sdtEndPr/>
            <w:sdtContent>
              <w:p w14:paraId="5FF6F70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putem mrežnih stranica</w:t>
                </w:r>
              </w:p>
            </w:sdtContent>
          </w:sdt>
        </w:tc>
      </w:tr>
      <w:tr w:rsidR="008E680B" w:rsidRPr="008176A5" w14:paraId="61270F7B" w14:textId="77777777" w:rsidTr="0036541A">
        <w:trPr>
          <w:trHeight w:val="75"/>
        </w:trPr>
        <w:tc>
          <w:tcPr>
            <w:tcW w:w="1256" w:type="pct"/>
            <w:vMerge/>
            <w:tcBorders>
              <w:left w:val="single" w:sz="12" w:space="0" w:color="auto"/>
            </w:tcBorders>
            <w:shd w:val="clear" w:color="auto" w:fill="00A0DC"/>
            <w:vAlign w:val="center"/>
          </w:tcPr>
          <w:p w14:paraId="24C35E97"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861781793"/>
            </w:sdtPr>
            <w:sdtEndPr/>
            <w:sdtContent>
              <w:p w14:paraId="7610892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Grubb, P. W., Thomsen P.R. (2010) </w:t>
                </w:r>
                <w:r w:rsidRPr="008176A5">
                  <w:rPr>
                    <w:rFonts w:ascii="Proba Pro Lt" w:hAnsi="Proba Pro Lt" w:cs="Arial"/>
                    <w:i/>
                    <w:iCs/>
                    <w:color w:val="000000"/>
                    <w:sz w:val="20"/>
                    <w:szCs w:val="20"/>
                  </w:rPr>
                  <w:t>Patents for Chemicals, Pharmaceuticals and Biotechnology: Fundamentals of Global Law, Practice and Strategy</w:t>
                </w:r>
                <w:r w:rsidRPr="008176A5">
                  <w:rPr>
                    <w:rFonts w:ascii="Proba Pro Lt" w:hAnsi="Proba Pro Lt" w:cs="Arial"/>
                    <w:color w:val="000000"/>
                    <w:sz w:val="20"/>
                    <w:szCs w:val="20"/>
                  </w:rPr>
                  <w:t>, 5.izd., Oxford University Press, New York. (student treba savladati poglavlje 5)</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28324687"/>
            </w:sdtPr>
            <w:sdtEndPr/>
            <w:sdtContent>
              <w:p w14:paraId="736B06F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7814767"/>
            </w:sdtPr>
            <w:sdtEndPr/>
            <w:sdtContent>
              <w:p w14:paraId="6BF640F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putem mrežnih stranica</w:t>
                </w:r>
              </w:p>
            </w:sdtContent>
          </w:sdt>
        </w:tc>
      </w:tr>
      <w:tr w:rsidR="008E680B" w:rsidRPr="008176A5" w14:paraId="0F102200" w14:textId="77777777" w:rsidTr="0036541A">
        <w:trPr>
          <w:trHeight w:val="75"/>
        </w:trPr>
        <w:tc>
          <w:tcPr>
            <w:tcW w:w="1256" w:type="pct"/>
            <w:vMerge/>
            <w:tcBorders>
              <w:left w:val="single" w:sz="12" w:space="0" w:color="auto"/>
            </w:tcBorders>
            <w:shd w:val="clear" w:color="auto" w:fill="00A0DC"/>
            <w:vAlign w:val="center"/>
          </w:tcPr>
          <w:p w14:paraId="3289D41A"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88557644"/>
            </w:sdtPr>
            <w:sdtEndPr/>
            <w:sdtContent>
              <w:p w14:paraId="6C9AAAE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Brajenović-Milić, B. (2014) Bibliometrijski pokazatelji znanstvenog odjeka autora i časopisa. </w:t>
                </w:r>
                <w:r w:rsidRPr="008176A5">
                  <w:rPr>
                    <w:rFonts w:ascii="Proba Pro Lt" w:hAnsi="Proba Pro Lt" w:cs="Arial"/>
                    <w:i/>
                    <w:iCs/>
                    <w:color w:val="000000"/>
                    <w:sz w:val="20"/>
                    <w:szCs w:val="20"/>
                  </w:rPr>
                  <w:t>Medicina Fluminensis</w:t>
                </w:r>
                <w:r w:rsidRPr="008176A5">
                  <w:rPr>
                    <w:rFonts w:ascii="Proba Pro Lt" w:hAnsi="Proba Pro Lt" w:cs="Arial"/>
                    <w:color w:val="000000"/>
                    <w:sz w:val="20"/>
                    <w:szCs w:val="20"/>
                  </w:rPr>
                  <w:t xml:space="preserve"> </w:t>
                </w:r>
                <w:r w:rsidRPr="008176A5">
                  <w:rPr>
                    <w:rFonts w:ascii="Proba Pro Lt" w:hAnsi="Proba Pro Lt" w:cs="Arial"/>
                    <w:b/>
                    <w:bCs/>
                    <w:color w:val="000000"/>
                    <w:sz w:val="20"/>
                    <w:szCs w:val="20"/>
                  </w:rPr>
                  <w:t>50</w:t>
                </w:r>
                <w:r w:rsidRPr="008176A5">
                  <w:rPr>
                    <w:rFonts w:ascii="Proba Pro Lt" w:hAnsi="Proba Pro Lt" w:cs="Arial"/>
                    <w:color w:val="000000"/>
                    <w:sz w:val="20"/>
                    <w:szCs w:val="20"/>
                  </w:rPr>
                  <w:t>, 425-432. (savladati u cjelosti)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59201646"/>
            </w:sdtPr>
            <w:sdtEndPr/>
            <w:sdtContent>
              <w:p w14:paraId="049C633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929124"/>
            </w:sdtPr>
            <w:sdtEndPr/>
            <w:sdtContent>
              <w:p w14:paraId="7E9757C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DA, </w:t>
                </w:r>
                <w:sdt>
                  <w:sdtPr>
                    <w:rPr>
                      <w:rFonts w:ascii="Proba Pro Lt" w:hAnsi="Proba Pro Lt" w:cs="Arial"/>
                      <w:color w:val="000000"/>
                      <w:sz w:val="20"/>
                      <w:szCs w:val="20"/>
                    </w:rPr>
                    <w:id w:val="-1892953512"/>
                  </w:sdtPr>
                  <w:sdtEndPr/>
                  <w:sdtContent>
                    <w:r w:rsidRPr="008176A5">
                      <w:rPr>
                        <w:rFonts w:ascii="Proba Pro Lt" w:hAnsi="Proba Pro Lt" w:cs="Arial"/>
                        <w:color w:val="000000"/>
                        <w:sz w:val="20"/>
                        <w:szCs w:val="20"/>
                      </w:rPr>
                      <w:t>putem mrežnih stranica</w:t>
                    </w:r>
                  </w:sdtContent>
                </w:sdt>
                <w:r w:rsidRPr="008176A5">
                  <w:rPr>
                    <w:rFonts w:ascii="Proba Pro Lt" w:hAnsi="Proba Pro Lt" w:cs="Arial"/>
                    <w:color w:val="000000"/>
                    <w:sz w:val="20"/>
                    <w:szCs w:val="20"/>
                  </w:rPr>
                  <w:t xml:space="preserve"> </w:t>
                </w:r>
              </w:p>
            </w:sdtContent>
          </w:sdt>
        </w:tc>
      </w:tr>
      <w:tr w:rsidR="008E680B" w:rsidRPr="008176A5" w14:paraId="753AE4EB" w14:textId="77777777" w:rsidTr="0036541A">
        <w:trPr>
          <w:trHeight w:val="175"/>
        </w:trPr>
        <w:tc>
          <w:tcPr>
            <w:tcW w:w="1256" w:type="pct"/>
            <w:vMerge/>
            <w:tcBorders>
              <w:left w:val="single" w:sz="12" w:space="0" w:color="auto"/>
            </w:tcBorders>
            <w:shd w:val="clear" w:color="auto" w:fill="00A0DC"/>
            <w:vAlign w:val="center"/>
          </w:tcPr>
          <w:p w14:paraId="78F51B42"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575563401"/>
            </w:sdtPr>
            <w:sdtEndPr/>
            <w:sdtContent>
              <w:p w14:paraId="6E23BB3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Macan, B. (2014) WoS, WoK, CC, WoSCC…?!? </w:t>
                </w:r>
                <w:r w:rsidRPr="008176A5">
                  <w:rPr>
                    <w:rFonts w:ascii="Proba Pro Lt" w:hAnsi="Proba Pro Lt" w:cs="Arial"/>
                    <w:i/>
                    <w:iCs/>
                    <w:color w:val="000000"/>
                    <w:sz w:val="20"/>
                    <w:szCs w:val="20"/>
                  </w:rPr>
                  <w:t>Kem. Ind</w:t>
                </w:r>
                <w:r w:rsidRPr="008176A5">
                  <w:rPr>
                    <w:rFonts w:ascii="Proba Pro Lt" w:hAnsi="Proba Pro Lt" w:cs="Arial"/>
                    <w:color w:val="000000"/>
                    <w:sz w:val="20"/>
                    <w:szCs w:val="20"/>
                  </w:rPr>
                  <w:t xml:space="preserve">. </w:t>
                </w:r>
                <w:r w:rsidRPr="008176A5">
                  <w:rPr>
                    <w:rFonts w:ascii="Proba Pro Lt" w:hAnsi="Proba Pro Lt" w:cs="Arial"/>
                    <w:b/>
                    <w:bCs/>
                    <w:color w:val="000000"/>
                    <w:sz w:val="20"/>
                    <w:szCs w:val="20"/>
                  </w:rPr>
                  <w:t>63</w:t>
                </w:r>
                <w:r w:rsidRPr="008176A5">
                  <w:rPr>
                    <w:rFonts w:ascii="Proba Pro Lt" w:hAnsi="Proba Pro Lt" w:cs="Arial"/>
                    <w:color w:val="000000"/>
                    <w:sz w:val="20"/>
                    <w:szCs w:val="20"/>
                  </w:rPr>
                  <w:t>, 110–111.(savladati u cjelosti)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29830211"/>
            </w:sdtPr>
            <w:sdtEndPr/>
            <w:sdtContent>
              <w:p w14:paraId="6BD14FB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36339437"/>
            </w:sdtPr>
            <w:sdtEndPr/>
            <w:sdtContent>
              <w:sdt>
                <w:sdtPr>
                  <w:rPr>
                    <w:rFonts w:ascii="Proba Pro Lt" w:hAnsi="Proba Pro Lt" w:cs="Arial"/>
                    <w:color w:val="000000"/>
                    <w:sz w:val="20"/>
                    <w:szCs w:val="20"/>
                  </w:rPr>
                  <w:id w:val="-265926964"/>
                </w:sdtPr>
                <w:sdtEndPr/>
                <w:sdtContent>
                  <w:p w14:paraId="57EB341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putem mrežnih stranica</w:t>
                    </w:r>
                  </w:p>
                </w:sdtContent>
              </w:sdt>
            </w:sdtContent>
          </w:sdt>
        </w:tc>
      </w:tr>
      <w:tr w:rsidR="008E680B" w:rsidRPr="008176A5" w14:paraId="2BF8B7ED" w14:textId="77777777" w:rsidTr="0036541A">
        <w:trPr>
          <w:trHeight w:val="175"/>
        </w:trPr>
        <w:tc>
          <w:tcPr>
            <w:tcW w:w="1256" w:type="pct"/>
            <w:vMerge/>
            <w:tcBorders>
              <w:left w:val="single" w:sz="12" w:space="0" w:color="auto"/>
            </w:tcBorders>
            <w:shd w:val="clear" w:color="auto" w:fill="00A0DC"/>
            <w:vAlign w:val="center"/>
          </w:tcPr>
          <w:p w14:paraId="6F6D07E6"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30187742"/>
            </w:sdtPr>
            <w:sdtEndPr/>
            <w:sdtContent>
              <w:p w14:paraId="44D4FE9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Zelenika, R. (2000) </w:t>
                </w:r>
                <w:r w:rsidRPr="008176A5">
                  <w:rPr>
                    <w:rFonts w:ascii="Proba Pro Lt" w:hAnsi="Proba Pro Lt" w:cs="Arial"/>
                    <w:i/>
                    <w:iCs/>
                    <w:color w:val="000000"/>
                    <w:sz w:val="20"/>
                    <w:szCs w:val="20"/>
                  </w:rPr>
                  <w:t>Metodologija i tehnologija izrade znanstvenog i stručnog rada</w:t>
                </w:r>
                <w:r w:rsidRPr="008176A5">
                  <w:rPr>
                    <w:rFonts w:ascii="Proba Pro Lt" w:hAnsi="Proba Pro Lt" w:cs="Arial"/>
                    <w:color w:val="000000"/>
                    <w:sz w:val="20"/>
                    <w:szCs w:val="20"/>
                  </w:rPr>
                  <w:t>, 4. izd., Sveučilište u Rijeci, Rijeka. podpoglavlja: 3.1., 3.2., 3.3., 3.4., 4.1., 4.2. i 4.3.(student treba savladati samo navedena podpoglavlja)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934579"/>
            </w:sdtPr>
            <w:sdtEndPr/>
            <w:sdtContent>
              <w:p w14:paraId="3A36A577"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420915"/>
            </w:sdtPr>
            <w:sdtEndPr/>
            <w:sdtContent>
              <w:p w14:paraId="5D76A730" w14:textId="77777777" w:rsidR="008E680B" w:rsidRPr="008176A5" w:rsidRDefault="00DB7BE2" w:rsidP="00A42271">
                <w:pPr>
                  <w:tabs>
                    <w:tab w:val="left" w:pos="2820"/>
                  </w:tabs>
                  <w:spacing w:after="0" w:line="240" w:lineRule="auto"/>
                  <w:jc w:val="center"/>
                  <w:rPr>
                    <w:rFonts w:ascii="Proba Pro Lt" w:hAnsi="Proba Pro Lt" w:cs="Arial"/>
                    <w:sz w:val="20"/>
                    <w:szCs w:val="20"/>
                  </w:rPr>
                </w:pPr>
                <w:sdt>
                  <w:sdtPr>
                    <w:rPr>
                      <w:rFonts w:ascii="Proba Pro Lt" w:hAnsi="Proba Pro Lt" w:cs="Arial"/>
                      <w:color w:val="000000"/>
                      <w:sz w:val="20"/>
                      <w:szCs w:val="20"/>
                    </w:rPr>
                    <w:id w:val="1137371913"/>
                  </w:sdtPr>
                  <w:sdtEndPr/>
                  <w:sdtContent>
                    <w:r w:rsidR="008E680B" w:rsidRPr="008176A5">
                      <w:rPr>
                        <w:rFonts w:ascii="Proba Pro Lt" w:hAnsi="Proba Pro Lt" w:cs="Arial"/>
                        <w:color w:val="000000"/>
                        <w:sz w:val="20"/>
                        <w:szCs w:val="20"/>
                      </w:rPr>
                      <w:t xml:space="preserve">DA, putem mrežnih </w:t>
                    </w:r>
                    <w:r w:rsidR="008E680B">
                      <w:rPr>
                        <w:rFonts w:ascii="Proba Pro Lt" w:hAnsi="Proba Pro Lt" w:cs="Arial"/>
                        <w:color w:val="000000"/>
                        <w:sz w:val="20"/>
                        <w:szCs w:val="20"/>
                      </w:rPr>
                      <w:t>stran</w:t>
                    </w:r>
                    <w:r w:rsidR="008E680B" w:rsidRPr="008176A5">
                      <w:rPr>
                        <w:rFonts w:ascii="Proba Pro Lt" w:hAnsi="Proba Pro Lt" w:cs="Arial"/>
                        <w:color w:val="000000"/>
                        <w:sz w:val="20"/>
                        <w:szCs w:val="20"/>
                      </w:rPr>
                      <w:t>ica</w:t>
                    </w:r>
                  </w:sdtContent>
                </w:sdt>
              </w:p>
            </w:sdtContent>
          </w:sdt>
        </w:tc>
      </w:tr>
      <w:tr w:rsidR="008E680B" w:rsidRPr="008176A5" w14:paraId="522851D4" w14:textId="77777777" w:rsidTr="00A42271">
        <w:tc>
          <w:tcPr>
            <w:tcW w:w="1256" w:type="pct"/>
            <w:tcBorders>
              <w:top w:val="single" w:sz="12" w:space="0" w:color="auto"/>
              <w:left w:val="single" w:sz="12" w:space="0" w:color="auto"/>
            </w:tcBorders>
            <w:shd w:val="clear" w:color="auto" w:fill="00A0DC"/>
            <w:vAlign w:val="center"/>
          </w:tcPr>
          <w:p w14:paraId="5F556363"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2063703883"/>
          </w:sdtPr>
          <w:sdtEndPr>
            <w:rPr>
              <w:rFonts w:cs="Arial"/>
            </w:rPr>
          </w:sdtEndPr>
          <w:sdtContent>
            <w:tc>
              <w:tcPr>
                <w:tcW w:w="3744" w:type="pct"/>
                <w:gridSpan w:val="13"/>
                <w:tcBorders>
                  <w:top w:val="single" w:sz="12" w:space="0" w:color="auto"/>
                  <w:right w:val="single" w:sz="12" w:space="0" w:color="auto"/>
                </w:tcBorders>
              </w:tcPr>
              <w:p w14:paraId="69D2C84B" w14:textId="77777777" w:rsidR="008E680B" w:rsidRPr="00F7399E" w:rsidRDefault="008E680B" w:rsidP="00CE71F1">
                <w:pPr>
                  <w:pStyle w:val="ListParagraph"/>
                  <w:numPr>
                    <w:ilvl w:val="0"/>
                    <w:numId w:val="75"/>
                  </w:numPr>
                  <w:tabs>
                    <w:tab w:val="left" w:pos="2820"/>
                  </w:tabs>
                  <w:spacing w:after="0" w:line="240" w:lineRule="auto"/>
                  <w:ind w:left="517"/>
                  <w:rPr>
                    <w:rFonts w:ascii="Proba Pro Lt" w:hAnsi="Proba Pro Lt" w:cs="Arial"/>
                    <w:sz w:val="20"/>
                    <w:szCs w:val="20"/>
                  </w:rPr>
                </w:pPr>
                <w:r w:rsidRPr="00F7399E">
                  <w:rPr>
                    <w:rFonts w:ascii="Proba Pro Lt" w:hAnsi="Proba Pro Lt" w:cs="Arial"/>
                    <w:sz w:val="20"/>
                    <w:szCs w:val="20"/>
                  </w:rPr>
                  <w:t xml:space="preserve">Hebrang Grgić, I. (2016) </w:t>
                </w:r>
                <w:r w:rsidRPr="00F7399E">
                  <w:rPr>
                    <w:rFonts w:ascii="Proba Pro Lt" w:hAnsi="Proba Pro Lt" w:cs="Arial"/>
                    <w:i/>
                    <w:iCs/>
                    <w:sz w:val="20"/>
                    <w:szCs w:val="20"/>
                  </w:rPr>
                  <w:t>Časopisi i znanstvena komunikacija</w:t>
                </w:r>
                <w:r w:rsidRPr="00F7399E">
                  <w:rPr>
                    <w:rFonts w:ascii="Proba Pro Lt" w:hAnsi="Proba Pro Lt" w:cs="Arial"/>
                    <w:sz w:val="20"/>
                    <w:szCs w:val="20"/>
                  </w:rPr>
                  <w:t>, Naklada Ljevak, Zagreb.</w:t>
                </w:r>
              </w:p>
              <w:p w14:paraId="565AE4B3" w14:textId="77777777" w:rsidR="008E680B" w:rsidRPr="00F7399E" w:rsidRDefault="008E680B" w:rsidP="00CE71F1">
                <w:pPr>
                  <w:pStyle w:val="ListParagraph"/>
                  <w:numPr>
                    <w:ilvl w:val="0"/>
                    <w:numId w:val="75"/>
                  </w:numPr>
                  <w:tabs>
                    <w:tab w:val="left" w:pos="2820"/>
                  </w:tabs>
                  <w:spacing w:after="0" w:line="240" w:lineRule="auto"/>
                  <w:ind w:left="517"/>
                  <w:rPr>
                    <w:rFonts w:ascii="Proba Pro Lt" w:hAnsi="Proba Pro Lt" w:cs="Arial"/>
                    <w:sz w:val="20"/>
                    <w:szCs w:val="20"/>
                  </w:rPr>
                </w:pPr>
                <w:r w:rsidRPr="00F7399E">
                  <w:rPr>
                    <w:rFonts w:ascii="Proba Pro Lt" w:hAnsi="Proba Pro Lt" w:cs="Arial"/>
                    <w:sz w:val="20"/>
                    <w:szCs w:val="20"/>
                  </w:rPr>
                  <w:t xml:space="preserve">Jokić, M. (2005) </w:t>
                </w:r>
                <w:r w:rsidRPr="00F7399E">
                  <w:rPr>
                    <w:rFonts w:ascii="Proba Pro Lt" w:hAnsi="Proba Pro Lt" w:cs="Arial"/>
                    <w:i/>
                    <w:iCs/>
                    <w:sz w:val="20"/>
                    <w:szCs w:val="20"/>
                  </w:rPr>
                  <w:t>Bibliometrijski aspekti vrednovanja znanstvenog rada</w:t>
                </w:r>
                <w:r w:rsidRPr="00F7399E">
                  <w:rPr>
                    <w:rFonts w:ascii="Proba Pro Lt" w:hAnsi="Proba Pro Lt" w:cs="Arial"/>
                    <w:sz w:val="20"/>
                    <w:szCs w:val="20"/>
                  </w:rPr>
                  <w:t>, Sveučilišna knjižara, Zagreb.</w:t>
                </w:r>
              </w:p>
              <w:p w14:paraId="78047FBD" w14:textId="77777777" w:rsidR="008E680B" w:rsidRDefault="008E680B" w:rsidP="00A42271">
                <w:pPr>
                  <w:tabs>
                    <w:tab w:val="left" w:pos="2820"/>
                  </w:tabs>
                  <w:spacing w:after="0" w:line="240" w:lineRule="auto"/>
                  <w:rPr>
                    <w:rFonts w:ascii="Proba Pro Lt" w:hAnsi="Proba Pro Lt" w:cs="Arial"/>
                    <w:b/>
                    <w:bCs/>
                    <w:i/>
                    <w:iCs/>
                    <w:sz w:val="20"/>
                    <w:szCs w:val="20"/>
                  </w:rPr>
                </w:pPr>
              </w:p>
              <w:p w14:paraId="5FA5784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bCs/>
                    <w:i/>
                    <w:iCs/>
                    <w:sz w:val="20"/>
                    <w:szCs w:val="20"/>
                  </w:rPr>
                  <w:t>Priručnici:</w:t>
                </w:r>
              </w:p>
              <w:p w14:paraId="6A036CE4" w14:textId="77777777" w:rsidR="008E680B" w:rsidRPr="00F7399E" w:rsidRDefault="008E680B" w:rsidP="00CE71F1">
                <w:pPr>
                  <w:pStyle w:val="ListParagraph"/>
                  <w:numPr>
                    <w:ilvl w:val="0"/>
                    <w:numId w:val="74"/>
                  </w:numPr>
                  <w:tabs>
                    <w:tab w:val="left" w:pos="2820"/>
                  </w:tabs>
                  <w:spacing w:after="0" w:line="240" w:lineRule="auto"/>
                  <w:rPr>
                    <w:rFonts w:ascii="Proba Pro Lt" w:hAnsi="Proba Pro Lt" w:cs="Arial"/>
                    <w:sz w:val="20"/>
                    <w:szCs w:val="20"/>
                  </w:rPr>
                </w:pPr>
                <w:r w:rsidRPr="00F7399E">
                  <w:rPr>
                    <w:rFonts w:ascii="Proba Pro Lt" w:hAnsi="Proba Pro Lt" w:cs="Arial"/>
                    <w:sz w:val="20"/>
                    <w:szCs w:val="20"/>
                  </w:rPr>
                  <w:t>Roig, M. (2006) Avoiding plagiarism, self-plagiarism, and other questionable writing practices: A guide to ethical writing. Dostupno na: &lt;</w:t>
                </w:r>
                <w:hyperlink r:id="rId98" w:tgtFrame="_self" w:history="1">
                  <w:r w:rsidRPr="00F7399E">
                    <w:rPr>
                      <w:rStyle w:val="Hyperlink"/>
                      <w:rFonts w:ascii="Proba Pro Lt" w:hAnsi="Proba Pro Lt" w:cs="Arial"/>
                      <w:sz w:val="20"/>
                      <w:szCs w:val="20"/>
                    </w:rPr>
                    <w:t>http://www.cse.msu.edu/~alexliu/plagiarism.pdf</w:t>
                  </w:r>
                </w:hyperlink>
                <w:r w:rsidRPr="00F7399E">
                  <w:rPr>
                    <w:rFonts w:ascii="Proba Pro Lt" w:hAnsi="Proba Pro Lt" w:cs="Arial"/>
                    <w:sz w:val="20"/>
                    <w:szCs w:val="20"/>
                  </w:rPr>
                  <w:t>&gt;.</w:t>
                </w:r>
              </w:p>
              <w:p w14:paraId="20755CC4" w14:textId="77777777" w:rsidR="008E680B" w:rsidRPr="00F7399E" w:rsidRDefault="008E680B" w:rsidP="00CE71F1">
                <w:pPr>
                  <w:pStyle w:val="ListParagraph"/>
                  <w:numPr>
                    <w:ilvl w:val="0"/>
                    <w:numId w:val="74"/>
                  </w:numPr>
                  <w:tabs>
                    <w:tab w:val="left" w:pos="2820"/>
                  </w:tabs>
                  <w:spacing w:after="0" w:line="240" w:lineRule="auto"/>
                  <w:rPr>
                    <w:rFonts w:ascii="Proba Pro Lt" w:hAnsi="Proba Pro Lt" w:cs="Arial"/>
                    <w:sz w:val="20"/>
                    <w:szCs w:val="20"/>
                  </w:rPr>
                </w:pPr>
                <w:r w:rsidRPr="00F7399E">
                  <w:rPr>
                    <w:rFonts w:ascii="Proba Pro Lt" w:hAnsi="Proba Pro Lt" w:cs="Arial"/>
                    <w:sz w:val="20"/>
                    <w:szCs w:val="20"/>
                  </w:rPr>
                  <w:t>Thomson Reuters (2014) Web of Science Brochure. Dostupno na: &lt;</w:t>
                </w:r>
                <w:hyperlink r:id="rId99" w:tgtFrame="_self" w:history="1">
                  <w:r w:rsidRPr="00F7399E">
                    <w:rPr>
                      <w:rStyle w:val="Hyperlink"/>
                      <w:rFonts w:ascii="Proba Pro Lt" w:hAnsi="Proba Pro Lt" w:cs="Arial"/>
                      <w:sz w:val="20"/>
                      <w:szCs w:val="20"/>
                    </w:rPr>
                    <w:t>http://wokinfo.com/media/pdf/wos-next-gen-brochure.pdf</w:t>
                  </w:r>
                </w:hyperlink>
                <w:r w:rsidRPr="00F7399E">
                  <w:rPr>
                    <w:rFonts w:ascii="Proba Pro Lt" w:hAnsi="Proba Pro Lt" w:cs="Arial"/>
                    <w:sz w:val="20"/>
                    <w:szCs w:val="20"/>
                  </w:rPr>
                  <w:t>&gt;.</w:t>
                </w:r>
              </w:p>
              <w:p w14:paraId="5174A14C" w14:textId="77777777" w:rsidR="008E680B" w:rsidRPr="00F7399E" w:rsidRDefault="008E680B" w:rsidP="00CE71F1">
                <w:pPr>
                  <w:pStyle w:val="ListParagraph"/>
                  <w:numPr>
                    <w:ilvl w:val="0"/>
                    <w:numId w:val="74"/>
                  </w:numPr>
                  <w:tabs>
                    <w:tab w:val="left" w:pos="2820"/>
                  </w:tabs>
                  <w:spacing w:after="0" w:line="240" w:lineRule="auto"/>
                  <w:rPr>
                    <w:rFonts w:ascii="Proba Pro Lt" w:hAnsi="Proba Pro Lt" w:cs="Arial"/>
                    <w:sz w:val="20"/>
                    <w:szCs w:val="20"/>
                  </w:rPr>
                </w:pPr>
                <w:r w:rsidRPr="00F7399E">
                  <w:rPr>
                    <w:rFonts w:ascii="Proba Pro Lt" w:hAnsi="Proba Pro Lt" w:cs="Arial"/>
                    <w:sz w:val="20"/>
                    <w:szCs w:val="20"/>
                  </w:rPr>
                  <w:t>Hacker, D., Fister, B. (2011) R</w:t>
                </w:r>
                <w:r w:rsidRPr="00F7399E">
                  <w:rPr>
                    <w:rFonts w:ascii="Proba Pro Lt" w:hAnsi="Proba Pro Lt" w:cs="Arial"/>
                    <w:i/>
                    <w:iCs/>
                    <w:sz w:val="20"/>
                    <w:szCs w:val="20"/>
                  </w:rPr>
                  <w:t xml:space="preserve">esearch and Documentation – Online. </w:t>
                </w:r>
                <w:r w:rsidRPr="00F7399E">
                  <w:rPr>
                    <w:rFonts w:ascii="Proba Pro Lt" w:hAnsi="Proba Pro Lt" w:cs="Arial"/>
                    <w:sz w:val="20"/>
                    <w:szCs w:val="20"/>
                  </w:rPr>
                  <w:t>Dostupno na:&lt;</w:t>
                </w:r>
                <w:hyperlink r:id="rId100" w:tgtFrame="_self" w:history="1">
                  <w:r w:rsidRPr="00F7399E">
                    <w:rPr>
                      <w:rStyle w:val="Hyperlink"/>
                      <w:rFonts w:ascii="Proba Pro Lt" w:hAnsi="Proba Pro Lt" w:cs="Arial"/>
                      <w:sz w:val="20"/>
                      <w:szCs w:val="20"/>
                    </w:rPr>
                    <w:t>http://bcs.bedfordstmartins.com/resdoc5e/</w:t>
                  </w:r>
                </w:hyperlink>
                <w:r w:rsidRPr="00F7399E">
                  <w:rPr>
                    <w:rFonts w:ascii="Proba Pro Lt" w:hAnsi="Proba Pro Lt" w:cs="Arial"/>
                    <w:sz w:val="20"/>
                    <w:szCs w:val="20"/>
                  </w:rPr>
                  <w:t>&gt;</w:t>
                </w:r>
              </w:p>
              <w:p w14:paraId="025CAF23" w14:textId="77777777" w:rsidR="008E680B" w:rsidRDefault="008E680B" w:rsidP="00A42271">
                <w:pPr>
                  <w:tabs>
                    <w:tab w:val="left" w:pos="2820"/>
                  </w:tabs>
                  <w:spacing w:after="0" w:line="240" w:lineRule="auto"/>
                  <w:rPr>
                    <w:rFonts w:ascii="Proba Pro Lt" w:hAnsi="Proba Pro Lt" w:cs="Arial"/>
                    <w:b/>
                    <w:bCs/>
                    <w:i/>
                    <w:iCs/>
                    <w:sz w:val="20"/>
                    <w:szCs w:val="20"/>
                  </w:rPr>
                </w:pPr>
              </w:p>
              <w:p w14:paraId="38B792FA" w14:textId="77777777" w:rsidR="008E680B" w:rsidRPr="00187F34" w:rsidRDefault="008E680B" w:rsidP="00A42271">
                <w:pPr>
                  <w:tabs>
                    <w:tab w:val="left" w:pos="2820"/>
                  </w:tabs>
                  <w:spacing w:after="0" w:line="240" w:lineRule="auto"/>
                  <w:rPr>
                    <w:rFonts w:ascii="Proba Pro Lt" w:hAnsi="Proba Pro Lt" w:cs="Arial"/>
                    <w:sz w:val="20"/>
                    <w:szCs w:val="20"/>
                  </w:rPr>
                </w:pPr>
                <w:r w:rsidRPr="00187F34">
                  <w:rPr>
                    <w:rFonts w:ascii="Proba Pro Lt" w:hAnsi="Proba Pro Lt" w:cs="Arial"/>
                    <w:bCs/>
                    <w:i/>
                    <w:iCs/>
                    <w:sz w:val="20"/>
                    <w:szCs w:val="20"/>
                  </w:rPr>
                  <w:lastRenderedPageBreak/>
                  <w:t>Korisne web-stranice:</w:t>
                </w:r>
              </w:p>
              <w:p w14:paraId="758E62AD" w14:textId="77777777" w:rsidR="008E680B" w:rsidRPr="00F7399E" w:rsidRDefault="00DB7BE2" w:rsidP="00CE71F1">
                <w:pPr>
                  <w:pStyle w:val="ListParagraph"/>
                  <w:numPr>
                    <w:ilvl w:val="0"/>
                    <w:numId w:val="73"/>
                  </w:numPr>
                  <w:tabs>
                    <w:tab w:val="left" w:pos="2820"/>
                  </w:tabs>
                  <w:spacing w:after="0" w:line="240" w:lineRule="auto"/>
                  <w:rPr>
                    <w:rFonts w:ascii="Proba Pro Lt" w:hAnsi="Proba Pro Lt" w:cs="Arial"/>
                    <w:sz w:val="20"/>
                    <w:szCs w:val="20"/>
                  </w:rPr>
                </w:pPr>
                <w:hyperlink r:id="rId101" w:tgtFrame="_self" w:history="1">
                  <w:r w:rsidR="008E680B" w:rsidRPr="00F7399E">
                    <w:rPr>
                      <w:rStyle w:val="Hyperlink"/>
                      <w:rFonts w:ascii="Proba Pro Lt" w:hAnsi="Proba Pro Lt" w:cs="Arial"/>
                      <w:sz w:val="20"/>
                      <w:szCs w:val="20"/>
                    </w:rPr>
                    <w:t>http://baze.nsk.hr/</w:t>
                  </w:r>
                </w:hyperlink>
              </w:p>
              <w:p w14:paraId="726C803B" w14:textId="77777777" w:rsidR="008E680B" w:rsidRPr="00F7399E" w:rsidRDefault="00DB7BE2" w:rsidP="00CE71F1">
                <w:pPr>
                  <w:pStyle w:val="ListParagraph"/>
                  <w:numPr>
                    <w:ilvl w:val="0"/>
                    <w:numId w:val="73"/>
                  </w:numPr>
                  <w:tabs>
                    <w:tab w:val="left" w:pos="2820"/>
                  </w:tabs>
                  <w:spacing w:after="0" w:line="240" w:lineRule="auto"/>
                  <w:rPr>
                    <w:rFonts w:ascii="Proba Pro Lt" w:hAnsi="Proba Pro Lt" w:cs="Arial"/>
                    <w:sz w:val="20"/>
                    <w:szCs w:val="20"/>
                  </w:rPr>
                </w:pPr>
                <w:hyperlink r:id="rId102" w:tgtFrame="_self" w:history="1">
                  <w:r w:rsidR="008E680B" w:rsidRPr="00F7399E">
                    <w:rPr>
                      <w:rStyle w:val="Hyperlink"/>
                      <w:rFonts w:ascii="Proba Pro Lt" w:hAnsi="Proba Pro Lt" w:cs="Arial"/>
                      <w:sz w:val="20"/>
                      <w:szCs w:val="20"/>
                    </w:rPr>
                    <w:t>http://www.thomsonreuters.com/</w:t>
                  </w:r>
                </w:hyperlink>
              </w:p>
              <w:p w14:paraId="47803B2A" w14:textId="77777777" w:rsidR="008E680B" w:rsidRPr="00F7399E" w:rsidRDefault="00DB7BE2" w:rsidP="00CE71F1">
                <w:pPr>
                  <w:pStyle w:val="ListParagraph"/>
                  <w:numPr>
                    <w:ilvl w:val="0"/>
                    <w:numId w:val="73"/>
                  </w:numPr>
                  <w:tabs>
                    <w:tab w:val="left" w:pos="2820"/>
                  </w:tabs>
                  <w:spacing w:after="0" w:line="240" w:lineRule="auto"/>
                  <w:rPr>
                    <w:rFonts w:ascii="Proba Pro Lt" w:hAnsi="Proba Pro Lt" w:cs="Arial"/>
                    <w:sz w:val="20"/>
                    <w:szCs w:val="20"/>
                  </w:rPr>
                </w:pPr>
                <w:hyperlink r:id="rId103" w:tgtFrame="_self" w:history="1">
                  <w:r w:rsidR="008E680B" w:rsidRPr="00F7399E">
                    <w:rPr>
                      <w:rStyle w:val="Hyperlink"/>
                      <w:rFonts w:ascii="Proba Pro Lt" w:hAnsi="Proba Pro Lt" w:cs="Arial"/>
                      <w:sz w:val="20"/>
                      <w:szCs w:val="20"/>
                    </w:rPr>
                    <w:t>http://www.cas.org/</w:t>
                  </w:r>
                </w:hyperlink>
              </w:p>
              <w:p w14:paraId="1D6A8B1C" w14:textId="77777777" w:rsidR="008E680B" w:rsidRPr="00F7399E" w:rsidRDefault="00DB7BE2" w:rsidP="00CE71F1">
                <w:pPr>
                  <w:pStyle w:val="ListParagraph"/>
                  <w:numPr>
                    <w:ilvl w:val="0"/>
                    <w:numId w:val="73"/>
                  </w:numPr>
                  <w:tabs>
                    <w:tab w:val="left" w:pos="2820"/>
                  </w:tabs>
                  <w:spacing w:after="0" w:line="240" w:lineRule="auto"/>
                  <w:rPr>
                    <w:rFonts w:ascii="Proba Pro Lt" w:hAnsi="Proba Pro Lt" w:cs="Arial"/>
                    <w:sz w:val="20"/>
                    <w:szCs w:val="20"/>
                  </w:rPr>
                </w:pPr>
                <w:hyperlink r:id="rId104" w:tgtFrame="_self" w:history="1">
                  <w:r w:rsidR="008E680B" w:rsidRPr="00F7399E">
                    <w:rPr>
                      <w:rStyle w:val="Hyperlink"/>
                      <w:rFonts w:ascii="Proba Pro Lt" w:hAnsi="Proba Pro Lt" w:cs="Arial"/>
                      <w:sz w:val="20"/>
                      <w:szCs w:val="20"/>
                    </w:rPr>
                    <w:t>http://hr.espacenet.com/</w:t>
                  </w:r>
                </w:hyperlink>
              </w:p>
              <w:p w14:paraId="1B676447" w14:textId="77777777" w:rsidR="008E680B" w:rsidRPr="00F7399E" w:rsidRDefault="00DB7BE2" w:rsidP="00CE71F1">
                <w:pPr>
                  <w:pStyle w:val="ListParagraph"/>
                  <w:numPr>
                    <w:ilvl w:val="0"/>
                    <w:numId w:val="73"/>
                  </w:numPr>
                  <w:tabs>
                    <w:tab w:val="left" w:pos="2820"/>
                  </w:tabs>
                  <w:spacing w:after="0" w:line="240" w:lineRule="auto"/>
                  <w:rPr>
                    <w:rFonts w:ascii="Proba Pro Lt" w:hAnsi="Proba Pro Lt" w:cs="Arial"/>
                    <w:sz w:val="20"/>
                    <w:szCs w:val="20"/>
                  </w:rPr>
                </w:pPr>
                <w:hyperlink r:id="rId105" w:tgtFrame="_self" w:history="1">
                  <w:r w:rsidR="008E680B" w:rsidRPr="00F7399E">
                    <w:rPr>
                      <w:rStyle w:val="Hyperlink"/>
                      <w:rFonts w:ascii="Proba Pro Lt" w:hAnsi="Proba Pro Lt" w:cs="Arial"/>
                      <w:sz w:val="20"/>
                      <w:szCs w:val="20"/>
                    </w:rPr>
                    <w:t>http://www.epo.org/</w:t>
                  </w:r>
                </w:hyperlink>
              </w:p>
              <w:p w14:paraId="687EA69F" w14:textId="77777777" w:rsidR="008E680B" w:rsidRPr="00F7399E" w:rsidRDefault="00DB7BE2" w:rsidP="00CE71F1">
                <w:pPr>
                  <w:pStyle w:val="ListParagraph"/>
                  <w:numPr>
                    <w:ilvl w:val="0"/>
                    <w:numId w:val="73"/>
                  </w:numPr>
                  <w:tabs>
                    <w:tab w:val="left" w:pos="2820"/>
                  </w:tabs>
                  <w:spacing w:after="0" w:line="240" w:lineRule="auto"/>
                  <w:rPr>
                    <w:rFonts w:ascii="Proba Pro Lt" w:hAnsi="Proba Pro Lt" w:cs="Arial"/>
                    <w:sz w:val="20"/>
                    <w:szCs w:val="20"/>
                  </w:rPr>
                </w:pPr>
                <w:hyperlink r:id="rId106" w:tgtFrame="_self" w:history="1">
                  <w:r w:rsidR="008E680B" w:rsidRPr="00F7399E">
                    <w:rPr>
                      <w:rStyle w:val="Hyperlink"/>
                      <w:rFonts w:ascii="Proba Pro Lt" w:hAnsi="Proba Pro Lt" w:cs="Arial"/>
                      <w:sz w:val="20"/>
                      <w:szCs w:val="20"/>
                    </w:rPr>
                    <w:t>http://www.wipo.int/</w:t>
                  </w:r>
                </w:hyperlink>
              </w:p>
              <w:p w14:paraId="5DCB0FC1" w14:textId="77777777" w:rsidR="008E680B" w:rsidRPr="00F7399E" w:rsidRDefault="00DB7BE2" w:rsidP="00CE71F1">
                <w:pPr>
                  <w:pStyle w:val="ListParagraph"/>
                  <w:numPr>
                    <w:ilvl w:val="0"/>
                    <w:numId w:val="73"/>
                  </w:numPr>
                  <w:tabs>
                    <w:tab w:val="left" w:pos="2820"/>
                  </w:tabs>
                  <w:spacing w:after="0" w:line="240" w:lineRule="auto"/>
                  <w:rPr>
                    <w:rFonts w:ascii="Proba Pro Lt" w:hAnsi="Proba Pro Lt" w:cs="Arial"/>
                    <w:sz w:val="20"/>
                    <w:szCs w:val="20"/>
                  </w:rPr>
                </w:pPr>
                <w:hyperlink r:id="rId107" w:tgtFrame="_self" w:history="1">
                  <w:r w:rsidR="008E680B" w:rsidRPr="00F7399E">
                    <w:rPr>
                      <w:rStyle w:val="Hyperlink"/>
                      <w:rFonts w:ascii="Proba Pro Lt" w:hAnsi="Proba Pro Lt" w:cs="Arial"/>
                      <w:sz w:val="20"/>
                      <w:szCs w:val="20"/>
                    </w:rPr>
                    <w:t>http://wokinfo.com/training_support/training/web-of-knowledge/#</w:t>
                  </w:r>
                </w:hyperlink>
              </w:p>
            </w:tc>
          </w:sdtContent>
        </w:sdt>
      </w:tr>
      <w:tr w:rsidR="008E680B" w:rsidRPr="008176A5" w14:paraId="0588FBC3" w14:textId="77777777" w:rsidTr="00A42271">
        <w:tc>
          <w:tcPr>
            <w:tcW w:w="1256" w:type="pct"/>
            <w:tcBorders>
              <w:top w:val="single" w:sz="12" w:space="0" w:color="auto"/>
              <w:left w:val="single" w:sz="12" w:space="0" w:color="auto"/>
            </w:tcBorders>
            <w:shd w:val="clear" w:color="auto" w:fill="00A0DC"/>
            <w:vAlign w:val="center"/>
          </w:tcPr>
          <w:p w14:paraId="6FD80F6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4ED2BC2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08" w:history="1">
              <w:r w:rsidRPr="008176A5">
                <w:rPr>
                  <w:rStyle w:val="Hyperlink"/>
                  <w:rFonts w:ascii="Proba Pro Lt" w:hAnsi="Proba Pro Lt"/>
                  <w:i/>
                  <w:sz w:val="20"/>
                  <w:szCs w:val="20"/>
                </w:rPr>
                <w:t>http://www.pbf.unizg.hr/studiji/ispitni_rokovi</w:t>
              </w:r>
            </w:hyperlink>
          </w:p>
        </w:tc>
      </w:tr>
      <w:tr w:rsidR="008E680B" w:rsidRPr="008176A5" w14:paraId="09005BA3" w14:textId="77777777" w:rsidTr="00A42271">
        <w:tc>
          <w:tcPr>
            <w:tcW w:w="1256" w:type="pct"/>
            <w:tcBorders>
              <w:left w:val="single" w:sz="12" w:space="0" w:color="auto"/>
              <w:bottom w:val="single" w:sz="12" w:space="0" w:color="auto"/>
            </w:tcBorders>
            <w:shd w:val="clear" w:color="auto" w:fill="00A0DC"/>
            <w:vAlign w:val="center"/>
          </w:tcPr>
          <w:p w14:paraId="732F2846"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336808490"/>
          </w:sdtPr>
          <w:sdtEndPr/>
          <w:sdtContent>
            <w:tc>
              <w:tcPr>
                <w:tcW w:w="3744" w:type="pct"/>
                <w:gridSpan w:val="13"/>
                <w:tcBorders>
                  <w:bottom w:val="single" w:sz="12" w:space="0" w:color="auto"/>
                  <w:right w:val="single" w:sz="12" w:space="0" w:color="auto"/>
                </w:tcBorders>
              </w:tcPr>
              <w:p w14:paraId="73290DB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6DC81F34" w14:textId="77777777" w:rsidR="008E680B" w:rsidRDefault="008E680B" w:rsidP="008E680B">
      <w:pPr>
        <w:spacing w:after="0" w:line="240" w:lineRule="auto"/>
        <w:rPr>
          <w:rFonts w:ascii="Proba Pro Lt" w:hAnsi="Proba Pro Lt"/>
          <w:sz w:val="20"/>
          <w:szCs w:val="20"/>
        </w:rPr>
      </w:pPr>
    </w:p>
    <w:p w14:paraId="25AC4531"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845"/>
        <w:gridCol w:w="92"/>
        <w:gridCol w:w="572"/>
        <w:gridCol w:w="524"/>
        <w:gridCol w:w="900"/>
        <w:gridCol w:w="184"/>
        <w:gridCol w:w="511"/>
        <w:gridCol w:w="511"/>
        <w:gridCol w:w="495"/>
      </w:tblGrid>
      <w:tr w:rsidR="008E680B" w:rsidRPr="008176A5" w14:paraId="2CBB38D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E733C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7D58FC4E" w14:textId="77777777" w:rsidTr="0036541A">
        <w:tc>
          <w:tcPr>
            <w:tcW w:w="1256" w:type="pct"/>
            <w:tcBorders>
              <w:top w:val="single" w:sz="12" w:space="0" w:color="auto"/>
              <w:left w:val="single" w:sz="12" w:space="0" w:color="auto"/>
            </w:tcBorders>
            <w:shd w:val="clear" w:color="auto" w:fill="00A0DC"/>
            <w:vAlign w:val="center"/>
          </w:tcPr>
          <w:p w14:paraId="25810D4A"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885682113"/>
            <w:placeholder>
              <w:docPart w:val="316320D595E74886BAB004BF8CDDE25C"/>
            </w:placeholder>
          </w:sdtPr>
          <w:sdtEndPr/>
          <w:sdtContent>
            <w:tc>
              <w:tcPr>
                <w:tcW w:w="1524" w:type="pct"/>
                <w:gridSpan w:val="4"/>
                <w:tcBorders>
                  <w:top w:val="single" w:sz="12" w:space="0" w:color="auto"/>
                  <w:right w:val="single" w:sz="12" w:space="0" w:color="auto"/>
                </w:tcBorders>
                <w:vAlign w:val="center"/>
              </w:tcPr>
              <w:p w14:paraId="62E7A0A7" w14:textId="77777777" w:rsidR="008E680B" w:rsidRPr="008C2E0D" w:rsidRDefault="00DB7BE2" w:rsidP="00A42271">
                <w:pPr>
                  <w:tabs>
                    <w:tab w:val="left" w:pos="2820"/>
                  </w:tabs>
                  <w:spacing w:after="0" w:line="240" w:lineRule="auto"/>
                  <w:rPr>
                    <w:rFonts w:ascii="Proba Pro Lt" w:eastAsia="Times New Roman" w:hAnsi="Proba Pro Lt" w:cs="Arial"/>
                    <w:b/>
                    <w:sz w:val="20"/>
                    <w:szCs w:val="20"/>
                    <w:lang w:eastAsia="hr-HR"/>
                  </w:rPr>
                </w:pPr>
                <w:hyperlink r:id="rId109" w:history="1">
                  <w:r w:rsidR="008E680B" w:rsidRPr="008C2E0D">
                    <w:rPr>
                      <w:rStyle w:val="Hyperlink"/>
                      <w:rFonts w:ascii="Proba Pro Lt" w:eastAsia="Times New Roman" w:hAnsi="Proba Pro Lt" w:cs="Arial"/>
                      <w:b/>
                      <w:sz w:val="20"/>
                      <w:szCs w:val="20"/>
                      <w:lang w:eastAsia="hr-HR"/>
                    </w:rPr>
                    <w:t>Prof. dr. sc. Božidar Šantek</w:t>
                  </w:r>
                </w:hyperlink>
                <w:r w:rsidR="008E680B" w:rsidRPr="008C2E0D">
                  <w:rPr>
                    <w:rFonts w:ascii="Proba Pro Lt" w:eastAsia="Times New Roman" w:hAnsi="Proba Pro Lt" w:cs="Arial"/>
                    <w:b/>
                    <w:sz w:val="20"/>
                    <w:szCs w:val="20"/>
                    <w:lang w:eastAsia="hr-HR"/>
                  </w:rPr>
                  <w:t xml:space="preserve"> </w:t>
                </w:r>
              </w:p>
              <w:p w14:paraId="24C5575C" w14:textId="77777777" w:rsidR="008E680B" w:rsidRPr="006A3A91" w:rsidRDefault="008E680B" w:rsidP="00A42271">
                <w:pPr>
                  <w:tabs>
                    <w:tab w:val="left" w:pos="2820"/>
                  </w:tabs>
                  <w:spacing w:after="0" w:line="240" w:lineRule="auto"/>
                  <w:rPr>
                    <w:rStyle w:val="Hyperlink"/>
                    <w:rFonts w:ascii="Proba Pro Lt" w:hAnsi="Proba Pro Lt" w:cs="Arial"/>
                    <w:sz w:val="20"/>
                    <w:szCs w:val="20"/>
                  </w:rPr>
                </w:pPr>
                <w:r w:rsidRPr="006A3A91">
                  <w:rPr>
                    <w:rFonts w:ascii="Proba Pro Lt" w:hAnsi="Proba Pro Lt"/>
                    <w:sz w:val="20"/>
                    <w:szCs w:val="20"/>
                  </w:rPr>
                  <w:fldChar w:fldCharType="begin"/>
                </w:r>
                <w:r w:rsidRPr="006A3A91">
                  <w:rPr>
                    <w:rFonts w:ascii="Proba Pro Lt" w:hAnsi="Proba Pro Lt"/>
                    <w:sz w:val="20"/>
                    <w:szCs w:val="20"/>
                  </w:rPr>
                  <w:instrText xml:space="preserve"> HYPERLINK "http://www.pbf.unizg.hr/zavodi/zavod_za_biokemijsko_inzenjerstvo/laboratorij_za_bi_im_i_tsp/mario_novak" </w:instrText>
                </w:r>
                <w:r w:rsidRPr="006A3A91">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hAnsi="Proba Pro Lt" w:cs="Arial"/>
                    <w:sz w:val="20"/>
                    <w:szCs w:val="20"/>
                  </w:rPr>
                  <w:t>dr. sc. Mario Novak</w:t>
                </w:r>
              </w:p>
              <w:p w14:paraId="41B52BAE" w14:textId="77777777" w:rsidR="008E680B" w:rsidRPr="006A3A91" w:rsidRDefault="008E680B" w:rsidP="00A42271">
                <w:pPr>
                  <w:spacing w:after="0" w:line="240" w:lineRule="auto"/>
                  <w:rPr>
                    <w:rStyle w:val="Hyperlink"/>
                    <w:rFonts w:ascii="Proba Pro Lt" w:eastAsia="Times New Roman" w:hAnsi="Proba Pro Lt" w:cs="Arial"/>
                    <w:sz w:val="20"/>
                    <w:szCs w:val="20"/>
                    <w:lang w:eastAsia="hr-HR"/>
                  </w:rPr>
                </w:pPr>
                <w:r w:rsidRPr="006A3A91">
                  <w:rPr>
                    <w:rFonts w:ascii="Proba Pro Lt" w:hAnsi="Proba Pro Lt"/>
                    <w:sz w:val="20"/>
                    <w:szCs w:val="20"/>
                  </w:rPr>
                  <w:fldChar w:fldCharType="end"/>
                </w:r>
                <w:r>
                  <w:rPr>
                    <w:rFonts w:ascii="Proba Pro Lt" w:hAnsi="Proba Pro Lt"/>
                    <w:sz w:val="20"/>
                    <w:szCs w:val="20"/>
                  </w:rPr>
                  <w:fldChar w:fldCharType="begin"/>
                </w:r>
                <w:r>
                  <w:rPr>
                    <w:rFonts w:ascii="Proba Pro Lt" w:hAnsi="Proba Pro Lt"/>
                    <w:sz w:val="20"/>
                    <w:szCs w:val="20"/>
                  </w:rPr>
                  <w:instrText>HYPERLINK "http://www.pbf.unizg.hr/zavodi/zavod_za_biokemijsko_inzenjerstvo/laboratorij_za_bi_im_i_tsp/mladen_pavlecic"</w:instrText>
                </w:r>
                <w:r>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p>
              <w:p w14:paraId="5E598215" w14:textId="77777777" w:rsidR="008E680B" w:rsidRDefault="008E680B" w:rsidP="00A42271">
                <w:pPr>
                  <w:tabs>
                    <w:tab w:val="left" w:pos="2820"/>
                  </w:tabs>
                  <w:spacing w:after="0" w:line="240" w:lineRule="auto"/>
                </w:pPr>
                <w:r>
                  <w:rPr>
                    <w:rFonts w:ascii="Proba Pro Lt" w:hAnsi="Proba Pro Lt"/>
                    <w:sz w:val="20"/>
                    <w:szCs w:val="20"/>
                  </w:rPr>
                  <w:fldChar w:fldCharType="end"/>
                </w:r>
                <w:hyperlink r:id="rId110" w:history="1">
                  <w:r w:rsidRPr="00DD7B94">
                    <w:rPr>
                      <w:rStyle w:val="Hyperlink"/>
                      <w:rFonts w:ascii="Proba Pro Lt" w:hAnsi="Proba Pro Lt"/>
                      <w:sz w:val="20"/>
                      <w:szCs w:val="20"/>
                    </w:rPr>
                    <w:t xml:space="preserve">Doc. </w:t>
                  </w:r>
                  <w:r w:rsidRPr="00DD7B94">
                    <w:rPr>
                      <w:rStyle w:val="Hyperlink"/>
                      <w:rFonts w:ascii="Proba Pro Lt" w:hAnsi="Proba Pro Lt" w:cs="Arial"/>
                      <w:sz w:val="20"/>
                      <w:szCs w:val="20"/>
                    </w:rPr>
                    <w:t>dr. sc. Antonija Trontel</w:t>
                  </w:r>
                </w:hyperlink>
                <w:r>
                  <w:t xml:space="preserve"> </w:t>
                </w:r>
              </w:p>
              <w:p w14:paraId="2AE05199" w14:textId="77777777" w:rsidR="008E680B" w:rsidRPr="008176A5" w:rsidRDefault="00DB7BE2" w:rsidP="00A42271">
                <w:pPr>
                  <w:tabs>
                    <w:tab w:val="left" w:pos="2820"/>
                  </w:tabs>
                  <w:spacing w:after="0" w:line="240" w:lineRule="auto"/>
                  <w:rPr>
                    <w:rFonts w:ascii="Proba Pro Lt" w:hAnsi="Proba Pro Lt" w:cs="Arial"/>
                    <w:sz w:val="20"/>
                    <w:szCs w:val="20"/>
                  </w:rPr>
                </w:pPr>
                <w:hyperlink r:id="rId111" w:history="1">
                  <w:r w:rsidR="008E680B" w:rsidRPr="002654C4">
                    <w:rPr>
                      <w:rStyle w:val="Hyperlink"/>
                      <w:rFonts w:ascii="Proba Pro Lt" w:eastAsia="Times New Roman" w:hAnsi="Proba Pro Lt" w:cs="Arial"/>
                      <w:sz w:val="20"/>
                      <w:szCs w:val="20"/>
                      <w:lang w:eastAsia="hr-HR"/>
                    </w:rPr>
                    <w:t>Nenad Marđetko, mag. ing.</w:t>
                  </w:r>
                </w:hyperlink>
              </w:p>
            </w:tc>
          </w:sdtContent>
        </w:sdt>
        <w:tc>
          <w:tcPr>
            <w:tcW w:w="1405" w:type="pct"/>
            <w:gridSpan w:val="5"/>
            <w:tcBorders>
              <w:top w:val="single" w:sz="12" w:space="0" w:color="auto"/>
              <w:right w:val="single" w:sz="12" w:space="0" w:color="auto"/>
            </w:tcBorders>
            <w:shd w:val="clear" w:color="auto" w:fill="00A0DC"/>
            <w:vAlign w:val="center"/>
          </w:tcPr>
          <w:p w14:paraId="7AA7189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27705540"/>
            <w:placeholder>
              <w:docPart w:val="D39B15E206134A0BB4B0493D025DA0D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76874E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0F709E46" w14:textId="77777777" w:rsidTr="0036541A">
        <w:tc>
          <w:tcPr>
            <w:tcW w:w="1256" w:type="pct"/>
            <w:tcBorders>
              <w:top w:val="single" w:sz="12" w:space="0" w:color="auto"/>
              <w:left w:val="single" w:sz="12" w:space="0" w:color="auto"/>
            </w:tcBorders>
            <w:shd w:val="clear" w:color="auto" w:fill="00A0DC"/>
            <w:vAlign w:val="center"/>
          </w:tcPr>
          <w:p w14:paraId="59D4466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8" w:name="Biokemijsko_inženjerstvo" w:displacedByCustomXml="next"/>
        <w:sdt>
          <w:sdtPr>
            <w:rPr>
              <w:rFonts w:ascii="Proba Pro Lt" w:eastAsia="Calibri" w:hAnsi="Proba Pro Lt" w:cs="Arial"/>
              <w:b w:val="0"/>
              <w:bCs w:val="0"/>
              <w:kern w:val="0"/>
              <w:sz w:val="20"/>
              <w:szCs w:val="20"/>
              <w:lang w:eastAsia="en-US"/>
            </w:rPr>
            <w:id w:val="187116376"/>
            <w:placeholder>
              <w:docPart w:val="C9EFBCDDBFF5444293BB396827FD2AB8"/>
            </w:placeholder>
          </w:sdtPr>
          <w:sdtEndPr>
            <w:rPr>
              <w:rFonts w:eastAsia="Times New Roman"/>
              <w:b/>
              <w:bCs/>
              <w:kern w:val="36"/>
              <w:lang w:eastAsia="hr-HR"/>
            </w:rPr>
          </w:sdtEndPr>
          <w:sdtContent>
            <w:tc>
              <w:tcPr>
                <w:tcW w:w="1524" w:type="pct"/>
                <w:gridSpan w:val="4"/>
                <w:tcBorders>
                  <w:top w:val="single" w:sz="12" w:space="0" w:color="auto"/>
                  <w:right w:val="single" w:sz="12" w:space="0" w:color="auto"/>
                </w:tcBorders>
                <w:vAlign w:val="center"/>
              </w:tcPr>
              <w:p w14:paraId="3F9EBACF" w14:textId="77777777" w:rsidR="008E680B" w:rsidRPr="008176A5" w:rsidRDefault="008E680B" w:rsidP="00A42271">
                <w:pPr>
                  <w:pStyle w:val="Heading1"/>
                  <w:spacing w:before="0" w:beforeAutospacing="0" w:after="0" w:afterAutospacing="0"/>
                  <w:rPr>
                    <w:rFonts w:ascii="Proba Pro Lt" w:hAnsi="Proba Pro Lt" w:cs="Arial"/>
                    <w:sz w:val="20"/>
                    <w:szCs w:val="20"/>
                  </w:rPr>
                </w:pPr>
                <w:r w:rsidRPr="008A13C5">
                  <w:rPr>
                    <w:rStyle w:val="Heading1Char"/>
                    <w:rFonts w:ascii="Proba Pro Lt" w:eastAsia="Calibri" w:hAnsi="Proba Pro Lt"/>
                    <w:b/>
                    <w:sz w:val="20"/>
                    <w:szCs w:val="20"/>
                  </w:rPr>
                  <w:t>Biokemijsko inženjerstvo i bioprocesna tehnika</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477170A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13396576"/>
            <w:placeholder>
              <w:docPart w:val="C58C8D79E792482AB5D73780D475D96F"/>
            </w:placeholder>
          </w:sdtPr>
          <w:sdtEndPr/>
          <w:sdtContent>
            <w:tc>
              <w:tcPr>
                <w:tcW w:w="815" w:type="pct"/>
                <w:gridSpan w:val="4"/>
                <w:tcBorders>
                  <w:top w:val="single" w:sz="12" w:space="0" w:color="auto"/>
                  <w:right w:val="single" w:sz="12" w:space="0" w:color="auto"/>
                </w:tcBorders>
                <w:vAlign w:val="center"/>
              </w:tcPr>
              <w:p w14:paraId="65FBFEF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8</w:t>
                </w:r>
              </w:p>
            </w:tc>
          </w:sdtContent>
        </w:sdt>
      </w:tr>
      <w:tr w:rsidR="008E680B" w:rsidRPr="008176A5" w14:paraId="3C5EFC64" w14:textId="77777777" w:rsidTr="0036541A">
        <w:tc>
          <w:tcPr>
            <w:tcW w:w="1256" w:type="pct"/>
            <w:tcBorders>
              <w:left w:val="single" w:sz="12" w:space="0" w:color="auto"/>
              <w:bottom w:val="single" w:sz="12" w:space="0" w:color="auto"/>
            </w:tcBorders>
            <w:shd w:val="clear" w:color="auto" w:fill="00A0DC"/>
            <w:vAlign w:val="center"/>
          </w:tcPr>
          <w:p w14:paraId="6E74AFC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542895614"/>
            <w:placeholder>
              <w:docPart w:val="1FF2036CE0E84583B81C7EB6AFD215C2"/>
            </w:placeholder>
          </w:sdtPr>
          <w:sdtEndPr/>
          <w:sdtContent>
            <w:tc>
              <w:tcPr>
                <w:tcW w:w="1524" w:type="pct"/>
                <w:gridSpan w:val="4"/>
                <w:tcBorders>
                  <w:bottom w:val="single" w:sz="12" w:space="0" w:color="auto"/>
                  <w:right w:val="single" w:sz="12" w:space="0" w:color="auto"/>
                </w:tcBorders>
                <w:vAlign w:val="center"/>
              </w:tcPr>
              <w:p w14:paraId="0D88690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53616</w:t>
                </w:r>
              </w:p>
            </w:tc>
          </w:sdtContent>
        </w:sdt>
        <w:tc>
          <w:tcPr>
            <w:tcW w:w="1405" w:type="pct"/>
            <w:gridSpan w:val="5"/>
            <w:tcBorders>
              <w:bottom w:val="single" w:sz="12" w:space="0" w:color="auto"/>
              <w:right w:val="single" w:sz="12" w:space="0" w:color="auto"/>
            </w:tcBorders>
            <w:shd w:val="clear" w:color="auto" w:fill="00A0DC"/>
            <w:vAlign w:val="center"/>
          </w:tcPr>
          <w:p w14:paraId="4531A4E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93763855"/>
            <w:placeholder>
              <w:docPart w:val="41227D67408D4BC69BC872CF757B077E"/>
            </w:placeholder>
          </w:sdtPr>
          <w:sdtEndPr/>
          <w:sdtContent>
            <w:tc>
              <w:tcPr>
                <w:tcW w:w="815" w:type="pct"/>
                <w:gridSpan w:val="4"/>
                <w:tcBorders>
                  <w:bottom w:val="single" w:sz="12" w:space="0" w:color="auto"/>
                  <w:right w:val="single" w:sz="12" w:space="0" w:color="auto"/>
                </w:tcBorders>
                <w:vAlign w:val="center"/>
              </w:tcPr>
              <w:p w14:paraId="1C8F313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45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30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3FCA4BA4" w14:textId="77777777" w:rsidTr="0036541A">
        <w:tc>
          <w:tcPr>
            <w:tcW w:w="1256" w:type="pct"/>
            <w:tcBorders>
              <w:left w:val="single" w:sz="12" w:space="0" w:color="auto"/>
              <w:bottom w:val="single" w:sz="12" w:space="0" w:color="auto"/>
            </w:tcBorders>
            <w:shd w:val="clear" w:color="auto" w:fill="00A0DC"/>
            <w:vAlign w:val="center"/>
          </w:tcPr>
          <w:p w14:paraId="23056F2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78947860"/>
            <w:placeholder>
              <w:docPart w:val="7DFD7454AF8E4A82B88D0BA6B74E665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228526E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6932EEB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665242399"/>
            <w:placeholder>
              <w:docPart w:val="576721644D134A53B976F860AFF09097"/>
            </w:placeholder>
          </w:sdtPr>
          <w:sdtEndPr/>
          <w:sdtContent>
            <w:tc>
              <w:tcPr>
                <w:tcW w:w="815" w:type="pct"/>
                <w:gridSpan w:val="4"/>
                <w:tcBorders>
                  <w:bottom w:val="single" w:sz="12" w:space="0" w:color="auto"/>
                  <w:right w:val="single" w:sz="12" w:space="0" w:color="auto"/>
                </w:tcBorders>
                <w:vAlign w:val="center"/>
              </w:tcPr>
              <w:p w14:paraId="61FCF18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p>
            </w:tc>
          </w:sdtContent>
        </w:sdt>
      </w:tr>
      <w:tr w:rsidR="008E680B" w:rsidRPr="008176A5" w14:paraId="5A428589" w14:textId="77777777" w:rsidTr="0036541A">
        <w:tc>
          <w:tcPr>
            <w:tcW w:w="1256" w:type="pct"/>
            <w:tcBorders>
              <w:left w:val="single" w:sz="12" w:space="0" w:color="auto"/>
              <w:bottom w:val="single" w:sz="12" w:space="0" w:color="auto"/>
            </w:tcBorders>
            <w:shd w:val="clear" w:color="auto" w:fill="00A0DC"/>
            <w:vAlign w:val="center"/>
          </w:tcPr>
          <w:p w14:paraId="4EC4A1A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13726404"/>
            <w:placeholder>
              <w:docPart w:val="A5A185D53ECA49A8936977BA0F90935B"/>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6879692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4C45B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BFC147E"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02469763"/>
                <w:placeholder>
                  <w:docPart w:val="F4D9C902805C4DF9B6A55694C5D9A070"/>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20AAF9EC"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64592129"/>
                <w:placeholder>
                  <w:docPart w:val="47D2D0DA6B164B0EA7E90197BAD586E9"/>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2A9D82D7" w14:textId="77777777" w:rsidTr="0036541A">
        <w:tc>
          <w:tcPr>
            <w:tcW w:w="1256" w:type="pct"/>
            <w:tcBorders>
              <w:left w:val="single" w:sz="12" w:space="0" w:color="auto"/>
              <w:bottom w:val="single" w:sz="12" w:space="0" w:color="auto"/>
            </w:tcBorders>
            <w:shd w:val="clear" w:color="auto" w:fill="00A0DC"/>
            <w:vAlign w:val="center"/>
          </w:tcPr>
          <w:p w14:paraId="4509B87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31384367"/>
            <w:placeholder>
              <w:docPart w:val="2DCF4F049FBF4A9183442C1C66A15A02"/>
            </w:placeholder>
          </w:sdtPr>
          <w:sdtEndPr/>
          <w:sdtContent>
            <w:tc>
              <w:tcPr>
                <w:tcW w:w="1524" w:type="pct"/>
                <w:gridSpan w:val="4"/>
                <w:tcBorders>
                  <w:bottom w:val="single" w:sz="12" w:space="0" w:color="auto"/>
                  <w:right w:val="single" w:sz="12" w:space="0" w:color="auto"/>
                </w:tcBorders>
                <w:vAlign w:val="center"/>
              </w:tcPr>
              <w:p w14:paraId="20F6124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predavaonici P 5, Vježbe u Poluindustrijskom laboratoriju Zavoda za BI, Zagreb, Kačićeva 30</w:t>
                </w:r>
              </w:p>
            </w:tc>
          </w:sdtContent>
        </w:sdt>
        <w:tc>
          <w:tcPr>
            <w:tcW w:w="1405" w:type="pct"/>
            <w:gridSpan w:val="5"/>
            <w:tcBorders>
              <w:bottom w:val="single" w:sz="12" w:space="0" w:color="auto"/>
              <w:right w:val="single" w:sz="12" w:space="0" w:color="auto"/>
            </w:tcBorders>
            <w:shd w:val="clear" w:color="auto" w:fill="00A0DC"/>
            <w:vAlign w:val="center"/>
          </w:tcPr>
          <w:p w14:paraId="1B2738D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129356944"/>
            <w:placeholder>
              <w:docPart w:val="ABF5E904A3024F25BB1CF13B88B7A9A1"/>
            </w:placeholder>
          </w:sdtPr>
          <w:sdtEndPr/>
          <w:sdtContent>
            <w:tc>
              <w:tcPr>
                <w:tcW w:w="815" w:type="pct"/>
                <w:gridSpan w:val="4"/>
                <w:tcBorders>
                  <w:bottom w:val="single" w:sz="12" w:space="0" w:color="auto"/>
                  <w:right w:val="single" w:sz="12" w:space="0" w:color="auto"/>
                </w:tcBorders>
                <w:vAlign w:val="center"/>
              </w:tcPr>
              <w:p w14:paraId="4ABC087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8E680B" w:rsidRPr="008176A5" w14:paraId="5ED9E1D2" w14:textId="77777777" w:rsidTr="0036541A">
        <w:tc>
          <w:tcPr>
            <w:tcW w:w="1256" w:type="pct"/>
            <w:tcBorders>
              <w:left w:val="single" w:sz="12" w:space="0" w:color="auto"/>
              <w:bottom w:val="single" w:sz="12" w:space="0" w:color="auto"/>
            </w:tcBorders>
            <w:shd w:val="clear" w:color="auto" w:fill="00A0DC"/>
            <w:vAlign w:val="center"/>
          </w:tcPr>
          <w:p w14:paraId="77B1422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20971552"/>
            <w:placeholder>
              <w:docPart w:val="E3406CD56776498AB52B7935036D79B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642C58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AA0A848"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0649CA2"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22381798"/>
                <w:placeholder>
                  <w:docPart w:val="14937C03DD8D44EE88EF6A6BF483ACE5"/>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NE</w:t>
                </w:r>
              </w:sdtContent>
            </w:sdt>
          </w:p>
        </w:tc>
      </w:tr>
      <w:tr w:rsidR="008E680B" w:rsidRPr="008176A5" w14:paraId="419775E2"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B90F93"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77E4FBDA" w14:textId="77777777" w:rsidTr="00A42271">
        <w:tc>
          <w:tcPr>
            <w:tcW w:w="1256" w:type="pct"/>
            <w:tcBorders>
              <w:top w:val="single" w:sz="12" w:space="0" w:color="auto"/>
              <w:left w:val="single" w:sz="12" w:space="0" w:color="auto"/>
            </w:tcBorders>
            <w:shd w:val="clear" w:color="auto" w:fill="00A0DC"/>
            <w:vAlign w:val="center"/>
          </w:tcPr>
          <w:p w14:paraId="6A92462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2070377176"/>
            <w:placeholder>
              <w:docPart w:val="D6CCF9D35AA04793A0FB72D0A5DB2CC4"/>
            </w:placeholder>
          </w:sdtPr>
          <w:sdtEndPr/>
          <w:sdtContent>
            <w:tc>
              <w:tcPr>
                <w:tcW w:w="3744" w:type="pct"/>
                <w:gridSpan w:val="13"/>
                <w:tcBorders>
                  <w:top w:val="single" w:sz="12" w:space="0" w:color="auto"/>
                  <w:right w:val="single" w:sz="12" w:space="0" w:color="auto"/>
                </w:tcBorders>
                <w:vAlign w:val="center"/>
              </w:tcPr>
              <w:p w14:paraId="0899307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 karakteristikama biotehnoloških procesa i pripadne opreme za potrebe industrije te način proračuna i uporabe iste. U okviru predmeta studenti će steći vještine potrebne za tehnološko dimenzioniranje i usporedbu različitih tipova biorektora, linija za pripremu podloge, integriranih bioreaktorskih sustava te izradu bilance mase i energije biotehnoloških postrojenja. Usvojene vještine moći će upotrijebiti za izbor i proračun tehnološke linije te za ispravno vođenje procesa u industrijskim postrojenjima.</w:t>
                </w:r>
              </w:p>
            </w:tc>
          </w:sdtContent>
        </w:sdt>
      </w:tr>
      <w:tr w:rsidR="008E680B" w:rsidRPr="008176A5" w14:paraId="5E85C1CC" w14:textId="77777777" w:rsidTr="00A42271">
        <w:tc>
          <w:tcPr>
            <w:tcW w:w="1256" w:type="pct"/>
            <w:tcBorders>
              <w:left w:val="single" w:sz="12" w:space="0" w:color="auto"/>
            </w:tcBorders>
            <w:shd w:val="clear" w:color="auto" w:fill="00A0DC"/>
            <w:vAlign w:val="center"/>
          </w:tcPr>
          <w:p w14:paraId="269EC3F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295651526"/>
            <w:placeholder>
              <w:docPart w:val="4AE72CB359294104BF39CA85D5A0FABF"/>
            </w:placeholder>
          </w:sdtPr>
          <w:sdtEndPr>
            <w:rPr>
              <w:rFonts w:ascii="Calibri" w:hAnsi="Calibri" w:cs="Calibri"/>
              <w:sz w:val="22"/>
              <w:szCs w:val="22"/>
            </w:rPr>
          </w:sdtEndPr>
          <w:sdtContent>
            <w:sdt>
              <w:sdtPr>
                <w:rPr>
                  <w:rFonts w:ascii="Proba Pro Lt" w:hAnsi="Proba Pro Lt" w:cs="Arial"/>
                  <w:sz w:val="20"/>
                  <w:szCs w:val="20"/>
                </w:rPr>
                <w:id w:val="-1379236539"/>
                <w:placeholder>
                  <w:docPart w:val="D9D9BCDC34434684B55F559E32C0AAB8"/>
                </w:placeholder>
              </w:sdtPr>
              <w:sdtEndPr>
                <w:rPr>
                  <w:rFonts w:ascii="Calibri" w:hAnsi="Calibri"/>
                  <w:sz w:val="22"/>
                  <w:szCs w:val="22"/>
                </w:rPr>
              </w:sdtEndPr>
              <w:sdtContent>
                <w:tc>
                  <w:tcPr>
                    <w:tcW w:w="3744" w:type="pct"/>
                    <w:gridSpan w:val="13"/>
                    <w:tcBorders>
                      <w:right w:val="single" w:sz="12" w:space="0" w:color="auto"/>
                    </w:tcBorders>
                    <w:vAlign w:val="center"/>
                  </w:tcPr>
                  <w:p w14:paraId="33D1D365"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3A7A7A8"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Reaktorsko inženjerstvo</w:t>
                    </w:r>
                  </w:p>
                  <w:p w14:paraId="21D782F8"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Kinetika biotehnoloških procesa</w:t>
                    </w:r>
                  </w:p>
                  <w:p w14:paraId="63C81AA4"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0EB2E869"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Biokemijsko inženjerstvo*</w:t>
                    </w:r>
                  </w:p>
                  <w:p w14:paraId="008ACE07"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680E99C3" w14:textId="77777777" w:rsidR="008E680B" w:rsidRPr="0072738A" w:rsidRDefault="008E680B" w:rsidP="00CE71F1">
                    <w:pPr>
                      <w:pStyle w:val="ListParagraph"/>
                      <w:numPr>
                        <w:ilvl w:val="0"/>
                        <w:numId w:val="141"/>
                      </w:numPr>
                      <w:tabs>
                        <w:tab w:val="left" w:pos="2820"/>
                      </w:tabs>
                      <w:spacing w:after="0" w:line="240" w:lineRule="auto"/>
                      <w:rPr>
                        <w:rFonts w:ascii="Proba Pro Lt" w:hAnsi="Proba Pro Lt" w:cs="Cambria"/>
                        <w:sz w:val="20"/>
                        <w:szCs w:val="20"/>
                      </w:rPr>
                    </w:pPr>
                    <w:r w:rsidRPr="0072738A">
                      <w:rPr>
                        <w:rFonts w:ascii="Proba Pro Lt" w:hAnsi="Proba Pro Lt" w:cs="Cambria"/>
                        <w:sz w:val="20"/>
                        <w:szCs w:val="20"/>
                      </w:rPr>
                      <w:t>Numeričke metode i programiranje*</w:t>
                    </w:r>
                  </w:p>
                  <w:p w14:paraId="132DC907" w14:textId="77777777" w:rsidR="008E680B" w:rsidRPr="0072738A"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13DCE5A0" w14:textId="77777777" w:rsidTr="00A42271">
        <w:tc>
          <w:tcPr>
            <w:tcW w:w="1256" w:type="pct"/>
            <w:tcBorders>
              <w:left w:val="single" w:sz="12" w:space="0" w:color="auto"/>
            </w:tcBorders>
            <w:shd w:val="clear" w:color="auto" w:fill="00A0DC"/>
            <w:vAlign w:val="center"/>
          </w:tcPr>
          <w:p w14:paraId="4C6888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805899246"/>
            <w:placeholder>
              <w:docPart w:val="B5C9A688C4B442CF918C9026F3AE17DE"/>
            </w:placeholder>
          </w:sdtPr>
          <w:sdtEndPr/>
          <w:sdtContent>
            <w:tc>
              <w:tcPr>
                <w:tcW w:w="3744" w:type="pct"/>
                <w:gridSpan w:val="13"/>
                <w:tcBorders>
                  <w:right w:val="single" w:sz="12" w:space="0" w:color="auto"/>
                </w:tcBorders>
                <w:vAlign w:val="center"/>
              </w:tcPr>
              <w:p w14:paraId="61382580"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tehnološko vođenje industrijskih biotehnoloških proizvodnih sustava</w:t>
                </w:r>
              </w:p>
              <w:p w14:paraId="420383FB"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prepoznavanje proizvodnih problema, donošenje korektivnih odluka </w:t>
                </w:r>
              </w:p>
              <w:p w14:paraId="1BEAFDEA"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unaprijeđivanje postojećih biotehnoloških proizvodnji</w:t>
                </w:r>
              </w:p>
              <w:p w14:paraId="211BC9A9"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razvoj novih industrijskih biotehnoloških procesa i opreme</w:t>
                </w:r>
              </w:p>
              <w:p w14:paraId="42140F18"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prevođenje biotehnoloških procesa u veće (industrijsko) mjerilo (scale up) i  testiranje istih u manjem mjerilu (scale down)</w:t>
                </w:r>
              </w:p>
              <w:p w14:paraId="1693D620"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tehnološko projektiranje biotehnoloških postrojenja </w:t>
                </w:r>
              </w:p>
              <w:p w14:paraId="408A4B43"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lastRenderedPageBreak/>
                  <w:t>tehnološki nadzor nad projektiranjem, izvedbom i testiranjem biotehnoloških postrojenja</w:t>
                </w:r>
              </w:p>
              <w:p w14:paraId="147627AD"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tc>
          </w:sdtContent>
        </w:sdt>
      </w:tr>
      <w:tr w:rsidR="008E680B" w:rsidRPr="008176A5" w14:paraId="625275F9" w14:textId="77777777" w:rsidTr="00A42271">
        <w:tc>
          <w:tcPr>
            <w:tcW w:w="1256" w:type="pct"/>
            <w:tcBorders>
              <w:left w:val="single" w:sz="12" w:space="0" w:color="auto"/>
            </w:tcBorders>
            <w:shd w:val="clear" w:color="auto" w:fill="00A0DC"/>
            <w:vAlign w:val="center"/>
          </w:tcPr>
          <w:p w14:paraId="1C61F36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eastAsia="Calibri" w:hAnsi="Proba Pro Lt" w:cs="Arial"/>
              <w:color w:val="auto"/>
              <w:sz w:val="20"/>
              <w:szCs w:val="20"/>
              <w:lang w:val="hr-HR"/>
            </w:rPr>
            <w:id w:val="-414086748"/>
            <w:placeholder>
              <w:docPart w:val="C167400E35E4451780CC2CEAF1FF5D7B"/>
            </w:placeholder>
          </w:sdtPr>
          <w:sdtEndPr/>
          <w:sdtContent>
            <w:tc>
              <w:tcPr>
                <w:tcW w:w="3744" w:type="pct"/>
                <w:gridSpan w:val="13"/>
                <w:tcBorders>
                  <w:right w:val="single" w:sz="12" w:space="0" w:color="auto"/>
                </w:tcBorders>
                <w:vAlign w:val="center"/>
              </w:tcPr>
              <w:p w14:paraId="74C4A7A9"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opisati i odrediti parametre mehanizama prijenosa momenta gibanja, mase i topline u različitim tipovima bi</w:t>
                </w:r>
                <w:r>
                  <w:rPr>
                    <w:rFonts w:ascii="Proba Pro Lt" w:hAnsi="Proba Pro Lt" w:cs="Arial"/>
                    <w:sz w:val="20"/>
                    <w:szCs w:val="20"/>
                  </w:rPr>
                  <w:t>oreaktora i njihovim elementima</w:t>
                </w:r>
              </w:p>
              <w:p w14:paraId="37610365"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odrediti brzinu reakcije i limitirajuće parametre (varijable) u realnim bioprocesima koje provode mikroorganizmi u obliku pojedinačnih stanica, pelet</w:t>
                </w:r>
                <w:r>
                  <w:rPr>
                    <w:rFonts w:ascii="Proba Pro Lt" w:hAnsi="Proba Pro Lt" w:cs="Arial"/>
                    <w:sz w:val="20"/>
                    <w:szCs w:val="20"/>
                  </w:rPr>
                  <w:t>a i flokula, mikrobnog biofilma</w:t>
                </w:r>
              </w:p>
              <w:p w14:paraId="1FCBFD0E"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 xml:space="preserve">opisati i izračunati topivost plinova u mikrobnim podlogama, te njihov </w:t>
                </w:r>
                <w:r>
                  <w:rPr>
                    <w:rFonts w:ascii="Proba Pro Lt" w:hAnsi="Proba Pro Lt" w:cs="Arial"/>
                    <w:sz w:val="20"/>
                    <w:szCs w:val="20"/>
                  </w:rPr>
                  <w:t>utjecaj na odvijanje bioprocesa</w:t>
                </w:r>
              </w:p>
              <w:p w14:paraId="6FB7C0E0"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odrediti karakteristike, opisati  i proračunati procese prijenosa mase i energije u bioreaktorima s mehaničkim mješanjem, barbotirajućim kolonama, air-lift reaktorima, bioreaktorima miješanim pomoću pumpe i sapnice, u cijevnim bioreaktorima, u bioreaktorima s konvektivnim miješanjem i biorea</w:t>
                </w:r>
                <w:r>
                  <w:rPr>
                    <w:rFonts w:ascii="Proba Pro Lt" w:hAnsi="Proba Pro Lt" w:cs="Arial"/>
                    <w:sz w:val="20"/>
                    <w:szCs w:val="20"/>
                  </w:rPr>
                  <w:t>ktorima s imobiliziranim slojem</w:t>
                </w:r>
              </w:p>
              <w:p w14:paraId="776F3374"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postaviti, proračunati i voditi int</w:t>
                </w:r>
                <w:r>
                  <w:rPr>
                    <w:rFonts w:ascii="Proba Pro Lt" w:hAnsi="Proba Pro Lt" w:cs="Arial"/>
                    <w:sz w:val="20"/>
                    <w:szCs w:val="20"/>
                  </w:rPr>
                  <w:t>egrirane biotehnološke procese</w:t>
                </w:r>
              </w:p>
              <w:p w14:paraId="0015E081" w14:textId="77777777" w:rsidR="008E680B" w:rsidRPr="008176A5" w:rsidRDefault="008E680B" w:rsidP="00A42271">
                <w:pPr>
                  <w:numPr>
                    <w:ilvl w:val="0"/>
                    <w:numId w:val="31"/>
                  </w:numPr>
                  <w:spacing w:after="0" w:line="240" w:lineRule="auto"/>
                  <w:ind w:left="375"/>
                  <w:rPr>
                    <w:rFonts w:ascii="Proba Pro Lt" w:hAnsi="Proba Pro Lt" w:cs="Arial"/>
                    <w:sz w:val="20"/>
                    <w:szCs w:val="20"/>
                  </w:rPr>
                </w:pPr>
                <w:r w:rsidRPr="008176A5">
                  <w:rPr>
                    <w:rFonts w:ascii="Proba Pro Lt" w:hAnsi="Proba Pro Lt" w:cs="Arial"/>
                    <w:sz w:val="20"/>
                    <w:szCs w:val="20"/>
                  </w:rPr>
                  <w:t>izvršiti prijenos biotehnoloških</w:t>
                </w:r>
                <w:r>
                  <w:rPr>
                    <w:rFonts w:ascii="Proba Pro Lt" w:hAnsi="Proba Pro Lt" w:cs="Arial"/>
                    <w:sz w:val="20"/>
                    <w:szCs w:val="20"/>
                  </w:rPr>
                  <w:t xml:space="preserve"> procesa u veće i manje mjerilo</w:t>
                </w:r>
              </w:p>
            </w:tc>
          </w:sdtContent>
        </w:sdt>
      </w:tr>
      <w:tr w:rsidR="008E680B" w:rsidRPr="008176A5" w14:paraId="3C444D17" w14:textId="77777777" w:rsidTr="00A42271">
        <w:tc>
          <w:tcPr>
            <w:tcW w:w="1256" w:type="pct"/>
            <w:tcBorders>
              <w:left w:val="single" w:sz="12" w:space="0" w:color="auto"/>
            </w:tcBorders>
            <w:shd w:val="clear" w:color="auto" w:fill="00A0DC"/>
            <w:vAlign w:val="center"/>
          </w:tcPr>
          <w:p w14:paraId="1084CBB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518909EB"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86834877"/>
            <w:placeholder>
              <w:docPart w:val="5DEF114081434829950E381922D03638"/>
            </w:placeholder>
          </w:sdtPr>
          <w:sdtEndPr/>
          <w:sdtContent>
            <w:tc>
              <w:tcPr>
                <w:tcW w:w="3744" w:type="pct"/>
                <w:gridSpan w:val="13"/>
                <w:tcBorders>
                  <w:right w:val="single" w:sz="12" w:space="0" w:color="auto"/>
                </w:tcBorders>
                <w:vAlign w:val="center"/>
              </w:tcPr>
              <w:p w14:paraId="114E6AA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 Uvodno predavanje: Vrste fluida i njihovo ponašanje u režimu rada bioreaktora. Molekularni, turbulentni, konvektivni prijenos količine gibanja u bioreaktorima.</w:t>
                </w:r>
              </w:p>
              <w:p w14:paraId="085EE3F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2. Molekularni, turbulentni, konvektivni prijenos topline u bioreaktorima. </w:t>
                </w:r>
              </w:p>
              <w:p w14:paraId="3B5D076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3. Molekularni, turbulentni, konvektivni (ekvimolarni i neekvimolarni) prijenos mase u bioreaktorima. </w:t>
                </w:r>
              </w:p>
              <w:p w14:paraId="7AF2A20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4. Brzine reakcije i ograničavajući faktori katalize u sloju na ravnoj ploči. </w:t>
                </w:r>
              </w:p>
              <w:p w14:paraId="493E168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5. Brzine reakcije i ograničavajući faktori katalize na idealnoj kugli, u idealnoj kugli i u realnim sustavima (flokule, peleti). </w:t>
                </w:r>
              </w:p>
              <w:p w14:paraId="6DF2C67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6. Biokatalitički procesi, brzine reakcija i ograničavajući faktori u biološkim filmovima. </w:t>
                </w:r>
              </w:p>
              <w:p w14:paraId="15B43DB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7. Topivost plinova u mikrobnim podlogama, utjecaj na brzinu bioloških reakcija. </w:t>
                </w:r>
              </w:p>
              <w:p w14:paraId="3EAF51F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8.,9 Bioreaktori s mješalima. </w:t>
                </w:r>
              </w:p>
              <w:p w14:paraId="66E95AE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10. Barbotirajuće kolone. </w:t>
                </w:r>
              </w:p>
              <w:p w14:paraId="21525E9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11.,12 Bioreaktori s cirkulacijskim tokom.</w:t>
                </w:r>
              </w:p>
              <w:p w14:paraId="7004741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13. Cijevni bioreaktori.</w:t>
                </w:r>
              </w:p>
              <w:p w14:paraId="75E5918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14.  Reaktori s konvektivnim miješanjem i čvrstim imobiliziranim) slojem (prokapnici).</w:t>
                </w:r>
              </w:p>
              <w:p w14:paraId="030C004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15. Integrirani bioreaktorski sustavi. Prijenos biotehnoloških procesa u veće mjerilo. </w:t>
                </w:r>
              </w:p>
              <w:p w14:paraId="7E731B06" w14:textId="77777777" w:rsidR="008E680B" w:rsidRPr="008176A5" w:rsidRDefault="008E680B" w:rsidP="00A42271">
                <w:pPr>
                  <w:tabs>
                    <w:tab w:val="left" w:pos="2820"/>
                  </w:tabs>
                  <w:spacing w:after="0" w:line="240" w:lineRule="auto"/>
                  <w:rPr>
                    <w:rFonts w:ascii="Proba Pro Lt" w:hAnsi="Proba Pro Lt" w:cs="Arial"/>
                    <w:sz w:val="20"/>
                    <w:szCs w:val="20"/>
                  </w:rPr>
                </w:pPr>
              </w:p>
              <w:p w14:paraId="20E0ABB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Detaljnije na mrežnim stranicama:</w:t>
                </w:r>
                <w:r w:rsidRPr="008176A5">
                  <w:rPr>
                    <w:rFonts w:ascii="Proba Pro Lt" w:hAnsi="Proba Pro Lt"/>
                    <w:sz w:val="20"/>
                    <w:szCs w:val="20"/>
                  </w:rPr>
                  <w:t xml:space="preserve"> </w:t>
                </w:r>
                <w:hyperlink r:id="rId112" w:history="1">
                  <w:r w:rsidRPr="008176A5">
                    <w:rPr>
                      <w:rStyle w:val="Hyperlink"/>
                      <w:rFonts w:ascii="Proba Pro Lt" w:hAnsi="Proba Pro Lt" w:cs="Arial"/>
                      <w:sz w:val="20"/>
                      <w:szCs w:val="20"/>
                    </w:rPr>
                    <w:t>http://www.pbf.unizg.hr/zavodi/zavod_za_biokemijsko_inzenjerstvo/laboratorij_za_bi_im_i_tsp/biokemijsko_inzenjerstvo_i_bioprocesna_tehnika</w:t>
                  </w:r>
                </w:hyperlink>
              </w:p>
              <w:p w14:paraId="66288A0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(IPN datoteka)</w:t>
                </w:r>
              </w:p>
            </w:tc>
          </w:sdtContent>
        </w:sdt>
      </w:tr>
      <w:tr w:rsidR="008E680B" w:rsidRPr="008176A5" w14:paraId="299C4013" w14:textId="77777777" w:rsidTr="00A42271">
        <w:trPr>
          <w:trHeight w:val="349"/>
        </w:trPr>
        <w:tc>
          <w:tcPr>
            <w:tcW w:w="1256" w:type="pct"/>
            <w:vMerge w:val="restart"/>
            <w:tcBorders>
              <w:left w:val="single" w:sz="12" w:space="0" w:color="auto"/>
            </w:tcBorders>
            <w:shd w:val="clear" w:color="auto" w:fill="00A0DC"/>
            <w:vAlign w:val="center"/>
          </w:tcPr>
          <w:p w14:paraId="234E52A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w:t>
            </w:r>
            <w:r>
              <w:rPr>
                <w:rFonts w:ascii="Proba Pro Lt" w:hAnsi="Proba Pro Lt" w:cs="Arial"/>
                <w:color w:val="000000"/>
                <w:sz w:val="20"/>
                <w:szCs w:val="20"/>
              </w:rPr>
              <w:t>ođenja nastave</w:t>
            </w:r>
          </w:p>
        </w:tc>
        <w:tc>
          <w:tcPr>
            <w:tcW w:w="1319" w:type="pct"/>
            <w:gridSpan w:val="3"/>
            <w:vMerge w:val="restart"/>
            <w:vAlign w:val="center"/>
          </w:tcPr>
          <w:p w14:paraId="0EC6C990"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0786957"/>
              </w:sdtPr>
              <w:sdtEndPr/>
              <w:sdtContent>
                <w:sdt>
                  <w:sdtPr>
                    <w:rPr>
                      <w:rFonts w:ascii="Proba Pro Lt" w:hAnsi="Proba Pro Lt" w:cs="Arial"/>
                      <w:b w:val="0"/>
                      <w:sz w:val="20"/>
                      <w:szCs w:val="20"/>
                      <w:lang w:val="hr-HR"/>
                    </w:rPr>
                    <w:id w:val="1044176698"/>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predavanja</w:t>
            </w:r>
          </w:p>
          <w:p w14:paraId="7B2F3F73"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7120761"/>
              </w:sdtPr>
              <w:sdtEndPr/>
              <w:sdtContent>
                <w:sdt>
                  <w:sdtPr>
                    <w:rPr>
                      <w:rFonts w:ascii="Proba Pro Lt" w:hAnsi="Proba Pro Lt" w:cs="Arial"/>
                      <w:b w:val="0"/>
                      <w:sz w:val="20"/>
                      <w:szCs w:val="20"/>
                      <w:lang w:val="hr-HR"/>
                    </w:rPr>
                    <w:id w:val="760567075"/>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seminari i radionice  </w:t>
            </w:r>
          </w:p>
          <w:p w14:paraId="5EA20A13"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708547"/>
              </w:sdtPr>
              <w:sdtEndPr/>
              <w:sdtContent>
                <w:sdt>
                  <w:sdtPr>
                    <w:rPr>
                      <w:rFonts w:ascii="Proba Pro Lt" w:hAnsi="Proba Pro Lt" w:cs="Arial"/>
                      <w:b w:val="0"/>
                      <w:sz w:val="20"/>
                      <w:szCs w:val="20"/>
                      <w:lang w:val="hr-HR"/>
                    </w:rPr>
                    <w:id w:val="952212808"/>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vježbe  </w:t>
            </w:r>
          </w:p>
          <w:p w14:paraId="096958F1"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002161"/>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2985C774"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499906"/>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0C4185EF"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29357220"/>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48BBDEAA"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527138"/>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6A5A0C7A"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7833764"/>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1B9D93AB"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362341"/>
              </w:sdtPr>
              <w:sdtEndPr/>
              <w:sdtContent>
                <w:sdt>
                  <w:sdtPr>
                    <w:rPr>
                      <w:rFonts w:ascii="Proba Pro Lt" w:hAnsi="Proba Pro Lt" w:cs="Arial"/>
                      <w:b w:val="0"/>
                      <w:sz w:val="20"/>
                      <w:szCs w:val="20"/>
                      <w:lang w:val="hr-HR"/>
                    </w:rPr>
                    <w:id w:val="896629275"/>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laboratorij</w:t>
            </w:r>
          </w:p>
          <w:p w14:paraId="0736B774"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400478"/>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592896AF"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9144044"/>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502479672"/>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529A49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0BDA8324"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6A52DF1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8461695"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03DD0AB4"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548725996"/>
            <w:showingPlcHdr/>
          </w:sdtPr>
          <w:sdtEndPr/>
          <w:sdtContent>
            <w:tc>
              <w:tcPr>
                <w:tcW w:w="1246" w:type="pct"/>
                <w:gridSpan w:val="5"/>
                <w:tcBorders>
                  <w:right w:val="single" w:sz="12" w:space="0" w:color="auto"/>
                </w:tcBorders>
              </w:tcPr>
              <w:p w14:paraId="51F0542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20E72D36"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58E5BD6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A0745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0919810"/>
              <w:showingPlcHdr/>
            </w:sdtPr>
            <w:sdtEndPr/>
            <w:sdtContent>
              <w:p w14:paraId="269BBF2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352994503"/>
              <w:showingPlcHdr/>
            </w:sdtPr>
            <w:sdtEndPr/>
            <w:sdtContent>
              <w:p w14:paraId="40008EE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3"/>
            <w:tcBorders>
              <w:top w:val="single" w:sz="12" w:space="0" w:color="auto"/>
            </w:tcBorders>
            <w:vAlign w:val="center"/>
          </w:tcPr>
          <w:p w14:paraId="7076726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77321258"/>
              <w:showingPlcHdr/>
            </w:sdtPr>
            <w:sdtEndPr/>
            <w:sdtContent>
              <w:p w14:paraId="0B0F594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2300092"/>
            </w:sdtPr>
            <w:sdtEndPr/>
            <w:sdtContent>
              <w:p w14:paraId="66E0781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C6CFEC0"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2271594"/>
            </w:sdtPr>
            <w:sdtEndPr/>
            <w:sdtContent>
              <w:p w14:paraId="0C75DC27"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34027323"/>
              <w:showingPlcHdr/>
            </w:sdtPr>
            <w:sdtEndPr/>
            <w:sdtContent>
              <w:p w14:paraId="208B73D3"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4D12F926" w14:textId="77777777" w:rsidTr="00A42271">
        <w:trPr>
          <w:trHeight w:val="397"/>
        </w:trPr>
        <w:tc>
          <w:tcPr>
            <w:tcW w:w="1256" w:type="pct"/>
            <w:vMerge/>
            <w:tcBorders>
              <w:left w:val="single" w:sz="12" w:space="0" w:color="auto"/>
            </w:tcBorders>
            <w:shd w:val="clear" w:color="auto" w:fill="00A0DC"/>
            <w:vAlign w:val="center"/>
          </w:tcPr>
          <w:p w14:paraId="5FBE3600"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2A7F7C"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55365907"/>
            </w:sdtPr>
            <w:sdtEndPr/>
            <w:sdtContent>
              <w:p w14:paraId="3C69779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713344564"/>
              <w:showingPlcHdr/>
            </w:sdtPr>
            <w:sdtEndPr/>
            <w:sdtContent>
              <w:p w14:paraId="351D908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4A3E7F7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72127314"/>
            </w:sdtPr>
            <w:sdtEndPr/>
            <w:sdtContent>
              <w:p w14:paraId="5AAD75D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57752924"/>
              <w:showingPlcHdr/>
            </w:sdtPr>
            <w:sdtEndPr/>
            <w:sdtContent>
              <w:p w14:paraId="4B8F738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94EFBFF"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18972227"/>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935296"/>
              <w:showingPlcHdr/>
            </w:sdtPr>
            <w:sdtEndPr/>
            <w:sdtContent>
              <w:p w14:paraId="46264133"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9292099"/>
              <w:showingPlcHdr/>
            </w:sdtPr>
            <w:sdtEndPr/>
            <w:sdtContent>
              <w:p w14:paraId="44A01A0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77A079F" w14:textId="77777777" w:rsidTr="00A42271">
        <w:trPr>
          <w:trHeight w:val="397"/>
        </w:trPr>
        <w:tc>
          <w:tcPr>
            <w:tcW w:w="1256" w:type="pct"/>
            <w:vMerge/>
            <w:tcBorders>
              <w:left w:val="single" w:sz="12" w:space="0" w:color="auto"/>
            </w:tcBorders>
            <w:shd w:val="clear" w:color="auto" w:fill="00A0DC"/>
            <w:vAlign w:val="center"/>
          </w:tcPr>
          <w:p w14:paraId="6BECFDA5"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CB90C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19482194"/>
              <w:showingPlcHdr/>
            </w:sdtPr>
            <w:sdtEndPr/>
            <w:sdtContent>
              <w:p w14:paraId="057E53F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501506128"/>
            </w:sdtPr>
            <w:sdtEndPr/>
            <w:sdtContent>
              <w:p w14:paraId="5A675E8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3"/>
            <w:shd w:val="clear" w:color="auto" w:fill="auto"/>
            <w:vAlign w:val="center"/>
          </w:tcPr>
          <w:p w14:paraId="4AA2454C"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8044494"/>
              <w:showingPlcHdr/>
            </w:sdtPr>
            <w:sdtEndPr/>
            <w:sdtContent>
              <w:p w14:paraId="4E494FC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22024549"/>
            </w:sdtPr>
            <w:sdtEndPr/>
            <w:sdtContent>
              <w:p w14:paraId="6D87211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40E7E32"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5964201"/>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1503126"/>
              <w:showingPlcHdr/>
            </w:sdtPr>
            <w:sdtEndPr/>
            <w:sdtContent>
              <w:p w14:paraId="6B0C3F9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80983679"/>
              <w:showingPlcHdr/>
            </w:sdtPr>
            <w:sdtEndPr/>
            <w:sdtContent>
              <w:p w14:paraId="4FEFA42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45AAC376" w14:textId="77777777" w:rsidTr="00A42271">
        <w:trPr>
          <w:trHeight w:val="397"/>
        </w:trPr>
        <w:tc>
          <w:tcPr>
            <w:tcW w:w="1256" w:type="pct"/>
            <w:vMerge/>
            <w:tcBorders>
              <w:left w:val="single" w:sz="12" w:space="0" w:color="auto"/>
            </w:tcBorders>
            <w:shd w:val="clear" w:color="auto" w:fill="00A0DC"/>
            <w:vAlign w:val="center"/>
          </w:tcPr>
          <w:p w14:paraId="5F833E38"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8F6D3E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57190008"/>
            </w:sdtPr>
            <w:sdtEndPr/>
            <w:sdtContent>
              <w:p w14:paraId="402CB59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85955631"/>
              <w:showingPlcHdr/>
            </w:sdtPr>
            <w:sdtEndPr/>
            <w:sdtContent>
              <w:p w14:paraId="0E3F25D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279A931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60945711"/>
              <w:showingPlcHdr/>
            </w:sdtPr>
            <w:sdtEndPr/>
            <w:sdtContent>
              <w:p w14:paraId="700A0D8E"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615357076"/>
            </w:sdtPr>
            <w:sdtEndPr/>
            <w:sdtContent>
              <w:p w14:paraId="4CB6FADE"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2C30146" w14:textId="77777777" w:rsidR="008E680B" w:rsidRPr="008176A5"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74712194"/>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259763"/>
              <w:showingPlcHdr/>
            </w:sdtPr>
            <w:sdtEndPr/>
            <w:sdtContent>
              <w:p w14:paraId="2E14A01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60823986"/>
              <w:showingPlcHdr/>
            </w:sdtPr>
            <w:sdtEndPr/>
            <w:sdtContent>
              <w:p w14:paraId="684F4F8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EC5492B"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4319626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E0EFC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5468557"/>
              <w:showingPlcHdr/>
            </w:sdtPr>
            <w:sdtEndPr/>
            <w:sdtContent>
              <w:p w14:paraId="335B37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2705360"/>
            </w:sdtPr>
            <w:sdtEndPr/>
            <w:sdtContent>
              <w:p w14:paraId="4D5BC96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554B8DC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60720108"/>
            </w:sdtPr>
            <w:sdtEndPr/>
            <w:sdtContent>
              <w:p w14:paraId="4E89E43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436510"/>
              <w:showingPlcHdr/>
            </w:sdtPr>
            <w:sdtEndPr/>
            <w:sdtContent>
              <w:p w14:paraId="1B04767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42337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57353215"/>
            </w:sdtPr>
            <w:sdtEndPr/>
            <w:sdtContent>
              <w:p w14:paraId="27BDFDF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8</w:t>
                </w:r>
              </w:p>
            </w:sdtContent>
          </w:sdt>
        </w:tc>
      </w:tr>
      <w:tr w:rsidR="008E680B" w:rsidRPr="008176A5" w14:paraId="2C0422F6" w14:textId="77777777" w:rsidTr="00A42271">
        <w:trPr>
          <w:trHeight w:val="397"/>
        </w:trPr>
        <w:tc>
          <w:tcPr>
            <w:tcW w:w="1256" w:type="pct"/>
            <w:tcBorders>
              <w:left w:val="single" w:sz="12" w:space="0" w:color="auto"/>
              <w:bottom w:val="single" w:sz="12" w:space="0" w:color="auto"/>
            </w:tcBorders>
            <w:shd w:val="clear" w:color="auto" w:fill="00A0DC"/>
            <w:vAlign w:val="center"/>
          </w:tcPr>
          <w:p w14:paraId="3194DF4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4165276"/>
            </w:sdtPr>
            <w:sdtEndPr/>
            <w:sdtContent>
              <w:p w14:paraId="374736E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 Kolokvij i predani referati iz vježbi    (2) ECTS</w:t>
                </w:r>
              </w:p>
              <w:p w14:paraId="42133DE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 Pismeni dio ispita                (3) ECTS</w:t>
                </w:r>
              </w:p>
              <w:p w14:paraId="7739860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3. Usmeni dio ispita           (3) ECTS</w:t>
                </w:r>
              </w:p>
              <w:p w14:paraId="74D88C18" w14:textId="77777777" w:rsidR="008E680B" w:rsidRPr="008176A5" w:rsidRDefault="008E680B" w:rsidP="00A42271">
                <w:pPr>
                  <w:spacing w:after="0" w:line="240" w:lineRule="auto"/>
                  <w:rPr>
                    <w:rFonts w:ascii="Proba Pro Lt" w:hAnsi="Proba Pro Lt" w:cs="Arial"/>
                    <w:b/>
                    <w:sz w:val="20"/>
                    <w:szCs w:val="20"/>
                  </w:rPr>
                </w:pPr>
              </w:p>
              <w:p w14:paraId="328359CC" w14:textId="77777777"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 xml:space="preserve">4. Formiranje ocjene za usmeni kolokvij i ispit te za pismeni ispit: </w:t>
                </w:r>
              </w:p>
              <w:p w14:paraId="7418C24B"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w:t>
                </w:r>
                <w:r>
                  <w:rPr>
                    <w:rFonts w:ascii="Proba Pro Lt" w:hAnsi="Proba Pro Lt" w:cs="Arial"/>
                    <w:sz w:val="20"/>
                    <w:szCs w:val="20"/>
                  </w:rPr>
                  <w:t xml:space="preserve"> </w:t>
                </w:r>
                <w:r w:rsidRPr="008176A5">
                  <w:rPr>
                    <w:rFonts w:ascii="Proba Pro Lt" w:hAnsi="Proba Pro Lt" w:cs="Arial"/>
                    <w:sz w:val="20"/>
                    <w:szCs w:val="20"/>
                  </w:rPr>
                  <w:t>% nedovoljan (1)</w:t>
                </w:r>
              </w:p>
              <w:p w14:paraId="74E2B99E"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60</w:t>
                </w:r>
                <w:r>
                  <w:rPr>
                    <w:rFonts w:ascii="Proba Pro Lt" w:hAnsi="Proba Pro Lt" w:cs="Arial"/>
                    <w:sz w:val="20"/>
                    <w:szCs w:val="20"/>
                  </w:rPr>
                  <w:t xml:space="preserve"> </w:t>
                </w:r>
                <w:r w:rsidRPr="008176A5">
                  <w:rPr>
                    <w:rFonts w:ascii="Proba Pro Lt" w:hAnsi="Proba Pro Lt" w:cs="Arial"/>
                    <w:sz w:val="20"/>
                    <w:szCs w:val="20"/>
                  </w:rPr>
                  <w:t>- 69</w:t>
                </w:r>
                <w:r>
                  <w:rPr>
                    <w:rFonts w:ascii="Proba Pro Lt" w:hAnsi="Proba Pro Lt" w:cs="Arial"/>
                    <w:sz w:val="20"/>
                    <w:szCs w:val="20"/>
                  </w:rPr>
                  <w:t xml:space="preserve"> </w:t>
                </w:r>
                <w:r w:rsidRPr="008176A5">
                  <w:rPr>
                    <w:rFonts w:ascii="Proba Pro Lt" w:hAnsi="Proba Pro Lt" w:cs="Arial"/>
                    <w:sz w:val="20"/>
                    <w:szCs w:val="20"/>
                  </w:rPr>
                  <w:t xml:space="preserve">% dovoljan (2) </w:t>
                </w:r>
              </w:p>
              <w:p w14:paraId="38F7E4B3"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70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79</w:t>
                </w:r>
                <w:r>
                  <w:rPr>
                    <w:rFonts w:ascii="Proba Pro Lt" w:hAnsi="Proba Pro Lt" w:cs="Arial"/>
                    <w:sz w:val="20"/>
                    <w:szCs w:val="20"/>
                  </w:rPr>
                  <w:t xml:space="preserve"> </w:t>
                </w:r>
                <w:r w:rsidRPr="008176A5">
                  <w:rPr>
                    <w:rFonts w:ascii="Proba Pro Lt" w:hAnsi="Proba Pro Lt" w:cs="Arial"/>
                    <w:sz w:val="20"/>
                    <w:szCs w:val="20"/>
                  </w:rPr>
                  <w:t>% dobar (3)</w:t>
                </w:r>
              </w:p>
              <w:p w14:paraId="190D7C13"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80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89</w:t>
                </w:r>
                <w:r>
                  <w:rPr>
                    <w:rFonts w:ascii="Proba Pro Lt" w:hAnsi="Proba Pro Lt" w:cs="Arial"/>
                    <w:sz w:val="20"/>
                    <w:szCs w:val="20"/>
                  </w:rPr>
                  <w:t xml:space="preserve"> </w:t>
                </w:r>
                <w:r w:rsidRPr="008176A5">
                  <w:rPr>
                    <w:rFonts w:ascii="Proba Pro Lt" w:hAnsi="Proba Pro Lt" w:cs="Arial"/>
                    <w:sz w:val="20"/>
                    <w:szCs w:val="20"/>
                  </w:rPr>
                  <w:t>% vrlo dobar (4)</w:t>
                </w:r>
              </w:p>
              <w:p w14:paraId="355D9E9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90</w:t>
                </w:r>
                <w:r>
                  <w:rPr>
                    <w:rFonts w:ascii="Proba Pro Lt" w:hAnsi="Proba Pro Lt" w:cs="Arial"/>
                    <w:sz w:val="20"/>
                    <w:szCs w:val="20"/>
                  </w:rPr>
                  <w:t xml:space="preserve"> </w:t>
                </w:r>
                <w:r w:rsidRPr="008176A5">
                  <w:rPr>
                    <w:rFonts w:ascii="Proba Pro Lt" w:hAnsi="Proba Pro Lt" w:cs="Arial"/>
                    <w:sz w:val="20"/>
                    <w:szCs w:val="20"/>
                  </w:rPr>
                  <w:t>% izvrstan (5)</w:t>
                </w:r>
              </w:p>
              <w:p w14:paraId="639A282D" w14:textId="77777777" w:rsidR="008E680B" w:rsidRPr="008176A5" w:rsidDel="00B558AD"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Za pismeni ispit detaljnije na mrežnim stranicama (IPN datoteka):</w:t>
                </w:r>
                <w:r w:rsidRPr="008176A5">
                  <w:rPr>
                    <w:rFonts w:ascii="Proba Pro Lt" w:hAnsi="Proba Pro Lt"/>
                    <w:sz w:val="20"/>
                    <w:szCs w:val="20"/>
                  </w:rPr>
                  <w:t xml:space="preserve"> </w:t>
                </w:r>
                <w:hyperlink r:id="rId113" w:history="1">
                  <w:r w:rsidRPr="008176A5">
                    <w:rPr>
                      <w:rStyle w:val="Hyperlink"/>
                      <w:rFonts w:ascii="Proba Pro Lt" w:hAnsi="Proba Pro Lt" w:cs="Arial"/>
                      <w:sz w:val="20"/>
                      <w:szCs w:val="20"/>
                    </w:rPr>
                    <w:t>http://www.pbf.unizg.hr/zavodi/zavod_za_biokemijsko_inzenjerstvo/laboratorij_za_bi_im_i_tsp/biokemijsko_inzenjerstvo_i_bioprocesna_tehnika</w:t>
                  </w:r>
                </w:hyperlink>
              </w:p>
            </w:sdtContent>
          </w:sdt>
        </w:tc>
      </w:tr>
      <w:tr w:rsidR="008E680B" w:rsidRPr="008176A5" w14:paraId="6BCDEBC0" w14:textId="77777777" w:rsidTr="00A42271">
        <w:tc>
          <w:tcPr>
            <w:tcW w:w="1256" w:type="pct"/>
            <w:tcBorders>
              <w:left w:val="single" w:sz="12" w:space="0" w:color="auto"/>
              <w:bottom w:val="single" w:sz="12" w:space="0" w:color="auto"/>
            </w:tcBorders>
            <w:shd w:val="clear" w:color="auto" w:fill="00A0DC"/>
            <w:vAlign w:val="center"/>
          </w:tcPr>
          <w:p w14:paraId="35BDFE5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4D2908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787888348"/>
            </w:sdtPr>
            <w:sdtEndPr>
              <w:rPr>
                <w:rFonts w:ascii="Calibri" w:hAnsi="Calibri" w:cs="Calibri"/>
                <w:color w:val="auto"/>
                <w:sz w:val="22"/>
                <w:szCs w:val="22"/>
              </w:rPr>
            </w:sdtEndPr>
            <w:sdtContent>
              <w:sdt>
                <w:sdtPr>
                  <w:rPr>
                    <w:rFonts w:ascii="Proba Pro Lt" w:hAnsi="Proba Pro Lt" w:cs="Arial"/>
                    <w:i/>
                    <w:sz w:val="20"/>
                    <w:szCs w:val="20"/>
                  </w:rPr>
                  <w:id w:val="-1352030669"/>
                </w:sdtPr>
                <w:sdtEndPr>
                  <w:rPr>
                    <w:rFonts w:cs="Calibri"/>
                    <w:i w:val="0"/>
                  </w:rPr>
                </w:sdtEndPr>
                <w:sdtContent>
                  <w:p w14:paraId="2CFEF40B"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 xml:space="preserve">odraditi sve vježbe </w:t>
                    </w:r>
                  </w:p>
                  <w:p w14:paraId="4BE5068A"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kolokvirati vježbe</w:t>
                    </w:r>
                  </w:p>
                  <w:p w14:paraId="2C38ACFB"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svim predavanjima i seminarima, dozvoljen broj neopravdanih izostanaka s predavanja je 0% sati, a dozvoljen broj opravdanih izostanaka je 20% sati (predavanja i seminari).</w:t>
                    </w:r>
                  </w:p>
                  <w:p w14:paraId="1550F2A7" w14:textId="77777777" w:rsidR="008E680B" w:rsidRPr="008176A5" w:rsidRDefault="008E680B" w:rsidP="00A42271">
                    <w:pPr>
                      <w:pStyle w:val="ListParagraph"/>
                      <w:numPr>
                        <w:ilvl w:val="0"/>
                        <w:numId w:val="24"/>
                      </w:numPr>
                      <w:tabs>
                        <w:tab w:val="left" w:pos="2820"/>
                      </w:tabs>
                      <w:spacing w:after="0" w:line="240" w:lineRule="auto"/>
                      <w:rPr>
                        <w:rFonts w:ascii="Proba Pro Lt" w:eastAsia="Times New Roman" w:hAnsi="Proba Pro Lt" w:cs="Arial"/>
                        <w:b/>
                        <w:sz w:val="20"/>
                        <w:szCs w:val="20"/>
                        <w:lang w:val="en-US" w:eastAsia="hr-HR"/>
                      </w:rPr>
                    </w:pPr>
                    <w:r w:rsidRPr="008176A5">
                      <w:rPr>
                        <w:rFonts w:ascii="Proba Pro Lt" w:eastAsia="Times New Roman" w:hAnsi="Proba Pro Lt" w:cs="Arial"/>
                        <w:sz w:val="20"/>
                        <w:szCs w:val="20"/>
                        <w:lang w:val="en-US" w:eastAsia="hr-HR"/>
                      </w:rPr>
                      <w:t>položiti pismeni i usmeni dio ispita</w:t>
                    </w:r>
                  </w:p>
                  <w:p w14:paraId="5D799F7F" w14:textId="77777777" w:rsidR="008E680B" w:rsidRDefault="008E680B" w:rsidP="00A42271">
                    <w:pPr>
                      <w:tabs>
                        <w:tab w:val="left" w:pos="2820"/>
                      </w:tabs>
                      <w:spacing w:after="0" w:line="240" w:lineRule="auto"/>
                      <w:rPr>
                        <w:rFonts w:ascii="Proba Pro Lt" w:hAnsi="Proba Pro Lt" w:cs="Arial"/>
                        <w:sz w:val="20"/>
                        <w:szCs w:val="20"/>
                      </w:rPr>
                    </w:pPr>
                  </w:p>
                  <w:p w14:paraId="1DE8B92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Detaljnije na mrežnim stranicama:</w:t>
                    </w:r>
                    <w:r w:rsidRPr="008176A5">
                      <w:rPr>
                        <w:rFonts w:ascii="Proba Pro Lt" w:hAnsi="Proba Pro Lt"/>
                        <w:sz w:val="20"/>
                        <w:szCs w:val="20"/>
                      </w:rPr>
                      <w:t xml:space="preserve"> </w:t>
                    </w:r>
                    <w:hyperlink r:id="rId114" w:history="1">
                      <w:r w:rsidRPr="008176A5">
                        <w:rPr>
                          <w:rStyle w:val="Hyperlink"/>
                          <w:rFonts w:ascii="Proba Pro Lt" w:hAnsi="Proba Pro Lt" w:cs="Arial"/>
                          <w:sz w:val="20"/>
                          <w:szCs w:val="20"/>
                        </w:rPr>
                        <w:t>http://www.pbf.unizg.hr/zavodi/zavod_za_biokemijsko_inzenjerstvo/laboratorij_za_bi_im_i_tsp/biokemijsko_inzenjerstvo_i_bioprocesna_tehnika</w:t>
                      </w:r>
                    </w:hyperlink>
                  </w:p>
                  <w:p w14:paraId="041319B5" w14:textId="77777777" w:rsidR="008E680B" w:rsidRPr="002C3F20" w:rsidRDefault="008E680B" w:rsidP="00A42271">
                    <w:pPr>
                      <w:pStyle w:val="ListParagraph"/>
                      <w:numPr>
                        <w:ilvl w:val="0"/>
                        <w:numId w:val="24"/>
                      </w:numPr>
                      <w:tabs>
                        <w:tab w:val="left" w:pos="2820"/>
                      </w:tabs>
                      <w:spacing w:after="0" w:line="240" w:lineRule="auto"/>
                      <w:rPr>
                        <w:rFonts w:ascii="Proba Pro Lt" w:eastAsia="Times New Roman" w:hAnsi="Proba Pro Lt"/>
                        <w:b/>
                        <w:sz w:val="20"/>
                        <w:szCs w:val="20"/>
                        <w:lang w:val="en-US" w:eastAsia="hr-HR"/>
                      </w:rPr>
                    </w:pPr>
                    <w:r w:rsidRPr="008176A5">
                      <w:rPr>
                        <w:rFonts w:ascii="Proba Pro Lt" w:hAnsi="Proba Pro Lt" w:cs="Arial"/>
                        <w:sz w:val="20"/>
                        <w:szCs w:val="20"/>
                      </w:rPr>
                      <w:t>(IPN datoteka)</w:t>
                    </w:r>
                  </w:p>
                </w:sdtContent>
              </w:sdt>
            </w:sdtContent>
          </w:sdt>
        </w:tc>
      </w:tr>
      <w:tr w:rsidR="008E680B" w:rsidRPr="008176A5" w14:paraId="02B3E06F" w14:textId="77777777" w:rsidTr="0036541A">
        <w:tc>
          <w:tcPr>
            <w:tcW w:w="1256" w:type="pct"/>
            <w:vMerge w:val="restart"/>
            <w:tcBorders>
              <w:top w:val="single" w:sz="12" w:space="0" w:color="auto"/>
              <w:left w:val="single" w:sz="12" w:space="0" w:color="auto"/>
            </w:tcBorders>
            <w:shd w:val="clear" w:color="auto" w:fill="00A0DC"/>
            <w:vAlign w:val="center"/>
          </w:tcPr>
          <w:p w14:paraId="55DA0B07"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1929" w:type="pct"/>
            <w:gridSpan w:val="5"/>
            <w:tcBorders>
              <w:top w:val="single" w:sz="12" w:space="0" w:color="auto"/>
              <w:right w:val="single" w:sz="8" w:space="0" w:color="auto"/>
            </w:tcBorders>
            <w:shd w:val="clear" w:color="auto" w:fill="00A0DC"/>
            <w:vAlign w:val="center"/>
          </w:tcPr>
          <w:p w14:paraId="28E5E323"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1088" w:type="pct"/>
            <w:gridSpan w:val="5"/>
            <w:tcBorders>
              <w:top w:val="single" w:sz="12" w:space="0" w:color="auto"/>
              <w:left w:val="single" w:sz="8" w:space="0" w:color="auto"/>
              <w:bottom w:val="single" w:sz="8" w:space="0" w:color="auto"/>
              <w:right w:val="single" w:sz="8" w:space="0" w:color="auto"/>
            </w:tcBorders>
            <w:shd w:val="clear" w:color="auto" w:fill="00A0DC"/>
            <w:vAlign w:val="center"/>
          </w:tcPr>
          <w:p w14:paraId="16477628"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8C9819"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20CAC58F" w14:textId="77777777" w:rsidTr="0036541A">
        <w:trPr>
          <w:trHeight w:val="75"/>
        </w:trPr>
        <w:tc>
          <w:tcPr>
            <w:tcW w:w="1256" w:type="pct"/>
            <w:vMerge/>
            <w:tcBorders>
              <w:left w:val="single" w:sz="12" w:space="0" w:color="auto"/>
            </w:tcBorders>
            <w:shd w:val="clear" w:color="auto" w:fill="00A0DC"/>
            <w:vAlign w:val="center"/>
          </w:tcPr>
          <w:p w14:paraId="49B5C4A3"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85193792"/>
            </w:sdtPr>
            <w:sdtEndPr/>
            <w:sdtContent>
              <w:p w14:paraId="5D45718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V. Marić, B. Šantek: Biokemijsko inženjerstvo, Golden marketing-Tehnička knjiga, Zagreb 2009</w:t>
                </w:r>
              </w:p>
            </w:sdtContent>
          </w:sdt>
        </w:tc>
        <w:tc>
          <w:tcPr>
            <w:tcW w:w="1088" w:type="pct"/>
            <w:gridSpan w:val="5"/>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79758509"/>
            </w:sdtPr>
            <w:sdtEndPr/>
            <w:sdtContent>
              <w:p w14:paraId="4C21A12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Pr>
                    <w:rFonts w:ascii="Proba Pro Lt" w:hAnsi="Proba Pro Lt" w:cs="Arial"/>
                    <w:color w:val="000000"/>
                    <w:sz w:val="20"/>
                    <w:szCs w:val="20"/>
                  </w:rPr>
                  <w:t>,</w:t>
                </w:r>
                <w:r w:rsidRPr="008176A5">
                  <w:rPr>
                    <w:rFonts w:ascii="Proba Pro Lt" w:hAnsi="Proba Pro Lt" w:cs="Arial"/>
                    <w:color w:val="000000"/>
                    <w:sz w:val="20"/>
                    <w:szCs w:val="20"/>
                  </w:rPr>
                  <w:t xml:space="preserve"> 8</w:t>
                </w:r>
                <w:r>
                  <w:rPr>
                    <w:rFonts w:ascii="Proba Pro Lt" w:hAnsi="Proba Pro Lt" w:cs="Arial"/>
                    <w:color w:val="000000"/>
                    <w:sz w:val="20"/>
                    <w:szCs w:val="20"/>
                  </w:rPr>
                  <w:t xml:space="preserve"> 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2659998"/>
              <w:showingPlcHdr/>
            </w:sdtPr>
            <w:sdtEndPr/>
            <w:sdtContent>
              <w:p w14:paraId="413171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1E28372C" w14:textId="77777777" w:rsidTr="0036541A">
        <w:trPr>
          <w:trHeight w:val="75"/>
        </w:trPr>
        <w:tc>
          <w:tcPr>
            <w:tcW w:w="1256" w:type="pct"/>
            <w:vMerge/>
            <w:tcBorders>
              <w:left w:val="single" w:sz="12" w:space="0" w:color="auto"/>
            </w:tcBorders>
            <w:shd w:val="clear" w:color="auto" w:fill="00A0DC"/>
            <w:vAlign w:val="center"/>
          </w:tcPr>
          <w:p w14:paraId="1E09BD84"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0119056"/>
            </w:sdtPr>
            <w:sdtEndPr/>
            <w:sdtContent>
              <w:p w14:paraId="76B83E2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Nastavni materijali iz seminara</w:t>
                </w:r>
              </w:p>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439458"/>
              <w:showingPlcHdr/>
            </w:sdtPr>
            <w:sdtEndPr/>
            <w:sdtContent>
              <w:p w14:paraId="1534554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0822304"/>
            </w:sdtPr>
            <w:sdtEndPr/>
            <w:sdtContent>
              <w:p w14:paraId="13B83DD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Dostupno na mrežnim stranicama</w:t>
                </w:r>
              </w:p>
            </w:sdtContent>
          </w:sdt>
        </w:tc>
      </w:tr>
      <w:tr w:rsidR="008E680B" w:rsidRPr="008176A5" w14:paraId="1261226B" w14:textId="77777777" w:rsidTr="0036541A">
        <w:trPr>
          <w:trHeight w:val="75"/>
        </w:trPr>
        <w:tc>
          <w:tcPr>
            <w:tcW w:w="1256" w:type="pct"/>
            <w:vMerge/>
            <w:tcBorders>
              <w:left w:val="single" w:sz="12" w:space="0" w:color="auto"/>
            </w:tcBorders>
            <w:shd w:val="clear" w:color="auto" w:fill="00A0DC"/>
            <w:vAlign w:val="center"/>
          </w:tcPr>
          <w:p w14:paraId="07D947F6"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469402611"/>
            </w:sdtPr>
            <w:sdtEndPr/>
            <w:sdtContent>
              <w:sdt>
                <w:sdtPr>
                  <w:rPr>
                    <w:rFonts w:ascii="Proba Pro Lt" w:hAnsi="Proba Pro Lt" w:cs="Arial"/>
                    <w:color w:val="000000"/>
                    <w:sz w:val="20"/>
                    <w:szCs w:val="20"/>
                  </w:rPr>
                  <w:id w:val="3897680"/>
                </w:sdtPr>
                <w:sdtEndPr/>
                <w:sdtContent>
                  <w:p w14:paraId="35AA6BF4" w14:textId="77777777" w:rsidR="008E680B" w:rsidRPr="008176A5" w:rsidRDefault="008E680B" w:rsidP="00A42271">
                    <w:pPr>
                      <w:tabs>
                        <w:tab w:val="left" w:pos="2820"/>
                      </w:tabs>
                      <w:spacing w:after="0" w:line="240" w:lineRule="auto"/>
                      <w:rPr>
                        <w:rFonts w:ascii="Proba Pro Lt" w:eastAsia="Times New Roman" w:hAnsi="Proba Pro Lt" w:cs="Arial"/>
                        <w:b/>
                        <w:color w:val="000000"/>
                        <w:sz w:val="20"/>
                        <w:szCs w:val="20"/>
                        <w:lang w:val="en-US" w:eastAsia="hr-HR"/>
                      </w:rPr>
                    </w:pPr>
                    <w:r w:rsidRPr="008176A5">
                      <w:rPr>
                        <w:rFonts w:ascii="Proba Pro Lt" w:hAnsi="Proba Pro Lt" w:cs="Arial"/>
                        <w:color w:val="000000"/>
                        <w:sz w:val="20"/>
                        <w:szCs w:val="20"/>
                      </w:rPr>
                      <w:t>Biotechnology, (H.J. Rehm and G. Reed, eds.), Vol. 2, (vol.ed. H. Brauer),VCH, Weinheim,1985</w:t>
                    </w:r>
                  </w:p>
                </w:sdtContent>
              </w:sdt>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1956021"/>
            </w:sdtPr>
            <w:sdtEndPr/>
            <w:sdtContent>
              <w:p w14:paraId="65FC435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Moguće naručiti putem NSK kao cijeli naslov ili kao dijelovi sukladno pravilima NSK</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3156046"/>
              <w:showingPlcHdr/>
            </w:sdtPr>
            <w:sdtEndPr/>
            <w:sdtContent>
              <w:p w14:paraId="19B00FF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77C9C5CC" w14:textId="77777777" w:rsidTr="0036541A">
        <w:trPr>
          <w:trHeight w:val="75"/>
        </w:trPr>
        <w:tc>
          <w:tcPr>
            <w:tcW w:w="1256" w:type="pct"/>
            <w:vMerge/>
            <w:tcBorders>
              <w:left w:val="single" w:sz="12" w:space="0" w:color="auto"/>
            </w:tcBorders>
            <w:shd w:val="clear" w:color="auto" w:fill="00A0DC"/>
            <w:vAlign w:val="center"/>
          </w:tcPr>
          <w:p w14:paraId="33721260"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6777759"/>
            </w:sdtPr>
            <w:sdtEndPr/>
            <w:sdtContent>
              <w:sdt>
                <w:sdtPr>
                  <w:rPr>
                    <w:rFonts w:ascii="Proba Pro Lt" w:hAnsi="Proba Pro Lt" w:cs="Arial"/>
                    <w:color w:val="000000"/>
                    <w:sz w:val="20"/>
                    <w:szCs w:val="20"/>
                  </w:rPr>
                  <w:id w:val="3896988"/>
                </w:sdtPr>
                <w:sdtEndPr/>
                <w:sdtContent>
                  <w:p w14:paraId="3A37CCDC" w14:textId="77777777" w:rsidR="008E680B" w:rsidRPr="008176A5" w:rsidRDefault="008E680B" w:rsidP="00A42271">
                    <w:pPr>
                      <w:tabs>
                        <w:tab w:val="left" w:pos="2820"/>
                      </w:tabs>
                      <w:spacing w:after="0" w:line="240" w:lineRule="auto"/>
                      <w:rPr>
                        <w:rFonts w:ascii="Proba Pro Lt" w:eastAsia="Times New Roman" w:hAnsi="Proba Pro Lt" w:cs="Arial"/>
                        <w:b/>
                        <w:color w:val="000000"/>
                        <w:sz w:val="20"/>
                        <w:szCs w:val="20"/>
                        <w:lang w:val="en-US" w:eastAsia="hr-HR"/>
                      </w:rPr>
                    </w:pPr>
                    <w:r w:rsidRPr="008176A5">
                      <w:rPr>
                        <w:rFonts w:ascii="Proba Pro Lt" w:hAnsi="Proba Pro Lt" w:cs="Arial"/>
                        <w:color w:val="000000"/>
                        <w:sz w:val="20"/>
                        <w:szCs w:val="20"/>
                      </w:rPr>
                      <w:t xml:space="preserve">A. Moser: Bioprocess Technology, Kinetics and Reactors, Springer Verlag, New York, Wien, 1988. </w:t>
                    </w:r>
                  </w:p>
                </w:sdtContent>
              </w:sdt>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9754010"/>
            </w:sdtPr>
            <w:sdtEndPr/>
            <w:sdtContent>
              <w:sdt>
                <w:sdtPr>
                  <w:rPr>
                    <w:rFonts w:ascii="Proba Pro Lt" w:hAnsi="Proba Pro Lt" w:cs="Arial"/>
                    <w:color w:val="000000"/>
                    <w:sz w:val="20"/>
                    <w:szCs w:val="20"/>
                  </w:rPr>
                  <w:id w:val="3897985"/>
                </w:sdtPr>
                <w:sdtEndPr/>
                <w:sdtContent>
                  <w:p w14:paraId="09BAE18D" w14:textId="77777777" w:rsidR="008E680B" w:rsidRPr="002C3F20" w:rsidRDefault="008E680B" w:rsidP="00A42271">
                    <w:pPr>
                      <w:tabs>
                        <w:tab w:val="left" w:pos="2820"/>
                      </w:tabs>
                      <w:spacing w:after="0" w:line="240" w:lineRule="auto"/>
                      <w:jc w:val="center"/>
                      <w:rPr>
                        <w:rFonts w:ascii="Proba Pro Lt" w:eastAsia="Times New Roman" w:hAnsi="Proba Pro Lt" w:cs="Arial"/>
                        <w:b/>
                        <w:color w:val="000000"/>
                        <w:sz w:val="20"/>
                        <w:szCs w:val="20"/>
                        <w:lang w:val="en-US" w:eastAsia="hr-HR"/>
                      </w:rPr>
                    </w:pPr>
                    <w:r w:rsidRPr="008176A5">
                      <w:rPr>
                        <w:rFonts w:ascii="Proba Pro Lt" w:hAnsi="Proba Pro Lt" w:cs="Arial"/>
                        <w:color w:val="000000"/>
                        <w:sz w:val="20"/>
                        <w:szCs w:val="20"/>
                      </w:rPr>
                      <w:t>Moguće naručiti putem NSK kao cijeli naslov ili kao dijelovi sukladno pravilima NSK</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366723"/>
              <w:showingPlcHdr/>
            </w:sdtPr>
            <w:sdtEndPr/>
            <w:sdtContent>
              <w:p w14:paraId="616B989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2A761124" w14:textId="77777777" w:rsidTr="0036541A">
        <w:trPr>
          <w:trHeight w:val="175"/>
        </w:trPr>
        <w:tc>
          <w:tcPr>
            <w:tcW w:w="1256" w:type="pct"/>
            <w:vMerge/>
            <w:tcBorders>
              <w:left w:val="single" w:sz="12" w:space="0" w:color="auto"/>
            </w:tcBorders>
            <w:shd w:val="clear" w:color="auto" w:fill="00A0DC"/>
            <w:vAlign w:val="center"/>
          </w:tcPr>
          <w:p w14:paraId="12B6275C"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970163274"/>
            </w:sdtPr>
            <w:sdtEndPr/>
            <w:sdtContent>
              <w:p w14:paraId="7110BED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P.M.Doran: Bioprocess Engineering Principles, Academic Press, second etition 2013. </w:t>
                </w:r>
              </w:p>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7466521"/>
            </w:sdtPr>
            <w:sdtEndPr/>
            <w:sdtContent>
              <w:sdt>
                <w:sdtPr>
                  <w:rPr>
                    <w:rFonts w:ascii="Proba Pro Lt" w:hAnsi="Proba Pro Lt" w:cs="Arial"/>
                    <w:color w:val="000000"/>
                    <w:sz w:val="20"/>
                    <w:szCs w:val="20"/>
                  </w:rPr>
                  <w:id w:val="3898086"/>
                </w:sdtPr>
                <w:sdtEndPr/>
                <w:sdtContent>
                  <w:p w14:paraId="2A758CA8" w14:textId="77777777" w:rsidR="008E680B" w:rsidRPr="002C3F20" w:rsidRDefault="008E680B" w:rsidP="00A42271">
                    <w:pPr>
                      <w:tabs>
                        <w:tab w:val="left" w:pos="2820"/>
                      </w:tabs>
                      <w:spacing w:after="0" w:line="240" w:lineRule="auto"/>
                      <w:jc w:val="center"/>
                      <w:rPr>
                        <w:rFonts w:ascii="Proba Pro Lt" w:eastAsia="Times New Roman" w:hAnsi="Proba Pro Lt" w:cs="Arial"/>
                        <w:b/>
                        <w:color w:val="000000"/>
                        <w:sz w:val="20"/>
                        <w:szCs w:val="20"/>
                        <w:lang w:eastAsia="hr-HR"/>
                      </w:rPr>
                    </w:pPr>
                    <w:r w:rsidRPr="008176A5">
                      <w:rPr>
                        <w:rFonts w:ascii="Proba Pro Lt" w:hAnsi="Proba Pro Lt" w:cs="Arial"/>
                        <w:color w:val="000000"/>
                        <w:sz w:val="20"/>
                        <w:szCs w:val="20"/>
                      </w:rPr>
                      <w:t>Moguće naručiti putem NSK kao cijeli naslov ili kao dijelovi sukladno pravilima NSK</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7182888"/>
              <w:showingPlcHdr/>
            </w:sdtPr>
            <w:sdtEndPr/>
            <w:sdtContent>
              <w:p w14:paraId="7AA1C10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7C70C8F1" w14:textId="77777777" w:rsidTr="0036541A">
        <w:trPr>
          <w:trHeight w:val="175"/>
        </w:trPr>
        <w:tc>
          <w:tcPr>
            <w:tcW w:w="1256" w:type="pct"/>
            <w:vMerge/>
            <w:tcBorders>
              <w:left w:val="single" w:sz="12" w:space="0" w:color="auto"/>
            </w:tcBorders>
            <w:shd w:val="clear" w:color="auto" w:fill="00A0DC"/>
            <w:vAlign w:val="center"/>
          </w:tcPr>
          <w:p w14:paraId="0E7C5A8A"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819389728"/>
            </w:sdtPr>
            <w:sdtEndPr/>
            <w:sdtContent>
              <w:sdt>
                <w:sdtPr>
                  <w:rPr>
                    <w:rFonts w:ascii="Proba Pro Lt" w:hAnsi="Proba Pro Lt" w:cs="Arial"/>
                    <w:color w:val="000000"/>
                    <w:sz w:val="20"/>
                    <w:szCs w:val="20"/>
                  </w:rPr>
                  <w:id w:val="3897382"/>
                </w:sdtPr>
                <w:sdtEndPr/>
                <w:sdtContent>
                  <w:p w14:paraId="53AA06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Biotechnology, Multivolume Comprehensive Tretease, (H.J. Rehm G. Reed, A. Püchler, P.Stadler, eds.), Vol. 4, (vol.ed. K. Schügerl), Weinheim, New York, Basel, Cambridge, VCH, 1993. </w:t>
                    </w:r>
                  </w:p>
                </w:sdtContent>
              </w:sdt>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21825844"/>
            </w:sdtPr>
            <w:sdtEndPr/>
            <w:sdtContent>
              <w:sdt>
                <w:sdtPr>
                  <w:rPr>
                    <w:rFonts w:ascii="Proba Pro Lt" w:hAnsi="Proba Pro Lt" w:cs="Arial"/>
                    <w:color w:val="000000"/>
                    <w:sz w:val="20"/>
                    <w:szCs w:val="20"/>
                  </w:rPr>
                  <w:id w:val="3898187"/>
                </w:sdtPr>
                <w:sdtEndPr/>
                <w:sdtContent>
                  <w:p w14:paraId="3CB6D0C1" w14:textId="77777777" w:rsidR="008E680B" w:rsidRPr="00CB6333" w:rsidRDefault="008E680B" w:rsidP="00A42271">
                    <w:pPr>
                      <w:tabs>
                        <w:tab w:val="left" w:pos="2820"/>
                      </w:tabs>
                      <w:spacing w:after="0" w:line="240" w:lineRule="auto"/>
                      <w:jc w:val="center"/>
                      <w:rPr>
                        <w:rFonts w:ascii="Proba Pro Lt" w:eastAsia="Times New Roman" w:hAnsi="Proba Pro Lt" w:cs="Arial"/>
                        <w:b/>
                        <w:color w:val="000000"/>
                        <w:sz w:val="20"/>
                        <w:szCs w:val="20"/>
                        <w:lang w:eastAsia="hr-HR"/>
                      </w:rPr>
                    </w:pPr>
                    <w:r w:rsidRPr="008176A5">
                      <w:rPr>
                        <w:rFonts w:ascii="Proba Pro Lt" w:hAnsi="Proba Pro Lt" w:cs="Arial"/>
                        <w:color w:val="000000"/>
                        <w:sz w:val="20"/>
                        <w:szCs w:val="20"/>
                      </w:rPr>
                      <w:t>Moguće naručiti putem NSK kao cijeli naslov ili kao dijelovi sukladno pravilima NSK</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3283612"/>
              <w:showingPlcHdr/>
            </w:sdtPr>
            <w:sdtEndPr/>
            <w:sdtContent>
              <w:p w14:paraId="4C734026"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8E680B" w:rsidRPr="008176A5" w14:paraId="5BE98F52" w14:textId="77777777" w:rsidTr="0036541A">
        <w:trPr>
          <w:trHeight w:val="175"/>
        </w:trPr>
        <w:tc>
          <w:tcPr>
            <w:tcW w:w="1256" w:type="pct"/>
            <w:vMerge/>
            <w:tcBorders>
              <w:left w:val="single" w:sz="12" w:space="0" w:color="auto"/>
            </w:tcBorders>
            <w:shd w:val="clear" w:color="auto" w:fill="00A0DC"/>
            <w:vAlign w:val="center"/>
          </w:tcPr>
          <w:p w14:paraId="0DD9CF46"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227454811"/>
            </w:sdtPr>
            <w:sdtEndPr/>
            <w:sdtContent>
              <w:p w14:paraId="77F15E8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Nastavni materijali iz predavanja</w:t>
                </w:r>
              </w:p>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2560264"/>
              <w:showingPlcHdr/>
            </w:sdtPr>
            <w:sdtEndPr/>
            <w:sdtContent>
              <w:p w14:paraId="01C39645"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7040281"/>
            </w:sdtPr>
            <w:sdtEndPr/>
            <w:sdtContent>
              <w:p w14:paraId="47687E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-Daje se studentima primjerak tiskanog materijala (hard copy);</w:t>
                </w:r>
              </w:p>
              <w:p w14:paraId="0EB8A047"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-Power point datoteke dostupne kod nastavnika</w:t>
                </w:r>
              </w:p>
            </w:sdtContent>
          </w:sdt>
        </w:tc>
      </w:tr>
      <w:tr w:rsidR="008E680B" w:rsidRPr="008176A5" w14:paraId="1602CF75" w14:textId="77777777" w:rsidTr="00A42271">
        <w:tc>
          <w:tcPr>
            <w:tcW w:w="1256" w:type="pct"/>
            <w:tcBorders>
              <w:top w:val="single" w:sz="12" w:space="0" w:color="auto"/>
              <w:left w:val="single" w:sz="12" w:space="0" w:color="auto"/>
            </w:tcBorders>
            <w:shd w:val="clear" w:color="auto" w:fill="00A0DC"/>
            <w:vAlign w:val="center"/>
          </w:tcPr>
          <w:p w14:paraId="0CAC1975"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2.12. Dopunska literatura </w:t>
            </w:r>
          </w:p>
        </w:tc>
        <w:sdt>
          <w:sdtPr>
            <w:rPr>
              <w:rFonts w:cs="Arial"/>
            </w:rPr>
            <w:id w:val="146410164"/>
          </w:sdtPr>
          <w:sdtEndPr>
            <w:rPr>
              <w:rFonts w:ascii="Proba Pro Lt" w:hAnsi="Proba Pro Lt" w:cs="Calibri"/>
              <w:sz w:val="20"/>
              <w:szCs w:val="20"/>
            </w:rPr>
          </w:sdtEndPr>
          <w:sdtContent>
            <w:tc>
              <w:tcPr>
                <w:tcW w:w="3744" w:type="pct"/>
                <w:gridSpan w:val="13"/>
                <w:tcBorders>
                  <w:top w:val="single" w:sz="12" w:space="0" w:color="auto"/>
                  <w:right w:val="single" w:sz="12" w:space="0" w:color="auto"/>
                </w:tcBorders>
              </w:tcPr>
              <w:p w14:paraId="41596596" w14:textId="77777777" w:rsidR="008E680B" w:rsidRPr="002C3F20" w:rsidRDefault="008E680B" w:rsidP="00CE71F1">
                <w:pPr>
                  <w:pStyle w:val="ListParagraph"/>
                  <w:numPr>
                    <w:ilvl w:val="0"/>
                    <w:numId w:val="92"/>
                  </w:numPr>
                  <w:tabs>
                    <w:tab w:val="left" w:pos="2820"/>
                  </w:tabs>
                  <w:spacing w:after="0" w:line="240" w:lineRule="auto"/>
                  <w:rPr>
                    <w:rFonts w:ascii="Proba Pro Lt" w:hAnsi="Proba Pro Lt" w:cs="Arial"/>
                    <w:sz w:val="20"/>
                    <w:szCs w:val="20"/>
                  </w:rPr>
                </w:pPr>
                <w:r w:rsidRPr="002C3F20">
                  <w:rPr>
                    <w:rFonts w:ascii="Proba Pro Lt" w:eastAsia="Times New Roman" w:hAnsi="Proba Pro Lt"/>
                    <w:sz w:val="20"/>
                    <w:szCs w:val="20"/>
                    <w:lang w:eastAsia="hr-HR"/>
                  </w:rPr>
                  <w:t>H.W. Blanch, D.S. Clark: Biochemical Engineering, Marcel Dekker Inc. 1997.</w:t>
                </w:r>
              </w:p>
              <w:p w14:paraId="1D9AFB4B" w14:textId="77777777" w:rsidR="008E680B" w:rsidRPr="002C3F20" w:rsidRDefault="008E680B" w:rsidP="00CE71F1">
                <w:pPr>
                  <w:pStyle w:val="ListParagraph"/>
                  <w:numPr>
                    <w:ilvl w:val="0"/>
                    <w:numId w:val="92"/>
                  </w:numPr>
                  <w:tabs>
                    <w:tab w:val="left" w:pos="2820"/>
                  </w:tabs>
                  <w:spacing w:after="0" w:line="240" w:lineRule="auto"/>
                  <w:rPr>
                    <w:rFonts w:ascii="Proba Pro Lt" w:hAnsi="Proba Pro Lt" w:cs="Arial"/>
                    <w:sz w:val="20"/>
                    <w:szCs w:val="20"/>
                  </w:rPr>
                </w:pPr>
                <w:r w:rsidRPr="002C3F20">
                  <w:rPr>
                    <w:rFonts w:ascii="Proba Pro Lt" w:hAnsi="Proba Pro Lt" w:cs="Arial"/>
                    <w:sz w:val="20"/>
                    <w:szCs w:val="20"/>
                  </w:rPr>
                  <w:t>M. L. Shuler, F. Kargi: Biochemical Engineering - Basic Concepts (2nd edition), Prentice Hall, 2002</w:t>
                </w:r>
              </w:p>
              <w:p w14:paraId="5DA730E1" w14:textId="77777777" w:rsidR="008E680B" w:rsidRPr="002C3F20" w:rsidRDefault="008E680B" w:rsidP="00CE71F1">
                <w:pPr>
                  <w:pStyle w:val="ListParagraph"/>
                  <w:numPr>
                    <w:ilvl w:val="0"/>
                    <w:numId w:val="92"/>
                  </w:numPr>
                  <w:tabs>
                    <w:tab w:val="left" w:pos="2820"/>
                  </w:tabs>
                  <w:spacing w:after="0" w:line="240" w:lineRule="auto"/>
                  <w:rPr>
                    <w:rFonts w:ascii="Proba Pro Lt" w:hAnsi="Proba Pro Lt" w:cs="Arial"/>
                    <w:sz w:val="20"/>
                    <w:szCs w:val="20"/>
                  </w:rPr>
                </w:pPr>
                <w:r w:rsidRPr="002C3F20">
                  <w:rPr>
                    <w:rFonts w:ascii="Proba Pro Lt" w:hAnsi="Proba Pro Lt" w:cs="Arial"/>
                    <w:sz w:val="20"/>
                    <w:szCs w:val="20"/>
                  </w:rPr>
                  <w:t>Moo Young, (ed).,Comprehensive Biotechnology, Pergamon Press 1985</w:t>
                </w:r>
              </w:p>
              <w:p w14:paraId="720B1043" w14:textId="77777777" w:rsidR="008E680B" w:rsidRPr="002C3F20" w:rsidRDefault="008E680B" w:rsidP="00CE71F1">
                <w:pPr>
                  <w:pStyle w:val="ListParagraph"/>
                  <w:numPr>
                    <w:ilvl w:val="0"/>
                    <w:numId w:val="92"/>
                  </w:numPr>
                  <w:tabs>
                    <w:tab w:val="left" w:pos="2820"/>
                  </w:tabs>
                  <w:spacing w:after="0" w:line="240" w:lineRule="auto"/>
                  <w:rPr>
                    <w:rFonts w:ascii="Proba Pro Lt" w:hAnsi="Proba Pro Lt" w:cs="Arial"/>
                    <w:sz w:val="20"/>
                    <w:szCs w:val="20"/>
                  </w:rPr>
                </w:pPr>
                <w:r w:rsidRPr="002C3F20">
                  <w:rPr>
                    <w:rFonts w:ascii="Proba Pro Lt" w:hAnsi="Proba Pro Lt" w:cs="Arial"/>
                    <w:sz w:val="20"/>
                    <w:szCs w:val="20"/>
                  </w:rPr>
                  <w:t>N.W.F Kossen; N.M.G. Oosterhuis: Modelling and scale-up of bioreactors, Biotechnology1985.</w:t>
                </w:r>
              </w:p>
              <w:p w14:paraId="2D7BC317" w14:textId="77777777" w:rsidR="008E680B" w:rsidRPr="008176A5" w:rsidRDefault="008E680B" w:rsidP="00A42271">
                <w:pPr>
                  <w:tabs>
                    <w:tab w:val="left" w:pos="2820"/>
                  </w:tabs>
                  <w:spacing w:after="0" w:line="240" w:lineRule="auto"/>
                  <w:rPr>
                    <w:rFonts w:ascii="Proba Pro Lt" w:hAnsi="Proba Pro Lt" w:cs="Arial"/>
                    <w:sz w:val="20"/>
                    <w:szCs w:val="20"/>
                  </w:rPr>
                </w:pPr>
              </w:p>
              <w:p w14:paraId="7FF820C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PRIRUČNICI:</w:t>
                </w:r>
              </w:p>
              <w:p w14:paraId="6D0F0AF9" w14:textId="77777777" w:rsidR="008E680B" w:rsidRPr="002C3F20" w:rsidRDefault="008E680B" w:rsidP="00CE71F1">
                <w:pPr>
                  <w:pStyle w:val="ListParagraph"/>
                  <w:numPr>
                    <w:ilvl w:val="0"/>
                    <w:numId w:val="93"/>
                  </w:numPr>
                  <w:tabs>
                    <w:tab w:val="left" w:pos="2820"/>
                  </w:tabs>
                  <w:spacing w:after="0" w:line="240" w:lineRule="auto"/>
                  <w:rPr>
                    <w:rFonts w:ascii="Proba Pro Lt" w:hAnsi="Proba Pro Lt" w:cs="Arial"/>
                    <w:sz w:val="20"/>
                    <w:szCs w:val="20"/>
                  </w:rPr>
                </w:pPr>
                <w:r w:rsidRPr="002C3F20">
                  <w:rPr>
                    <w:rFonts w:ascii="Proba Pro Lt" w:hAnsi="Proba Pro Lt"/>
                    <w:sz w:val="20"/>
                    <w:szCs w:val="20"/>
                  </w:rPr>
                  <w:t xml:space="preserve"> </w:t>
                </w:r>
                <w:r w:rsidRPr="002C3F20">
                  <w:rPr>
                    <w:rFonts w:ascii="Proba Pro Lt" w:hAnsi="Proba Pro Lt" w:cs="Arial"/>
                    <w:sz w:val="20"/>
                    <w:szCs w:val="20"/>
                  </w:rPr>
                  <w:t>Perry, R.H.; Green, D.W.(Eds): Perry's Chemical Engineers' Handbook (7th Edition),</w:t>
                </w:r>
                <w:r>
                  <w:rPr>
                    <w:rFonts w:ascii="Proba Pro Lt" w:hAnsi="Proba Pro Lt" w:cs="Arial"/>
                    <w:sz w:val="20"/>
                    <w:szCs w:val="20"/>
                  </w:rPr>
                  <w:t xml:space="preserve"> </w:t>
                </w:r>
                <w:r w:rsidRPr="002C3F20">
                  <w:rPr>
                    <w:rFonts w:ascii="Proba Pro Lt" w:hAnsi="Proba Pro Lt" w:cs="Arial"/>
                    <w:sz w:val="20"/>
                    <w:szCs w:val="20"/>
                  </w:rPr>
                  <w:t>© 1997 McGraw-Hill</w:t>
                </w:r>
              </w:p>
              <w:p w14:paraId="7524DCC7" w14:textId="77777777" w:rsidR="008E680B" w:rsidRPr="008176A5" w:rsidRDefault="008E680B" w:rsidP="00CE71F1">
                <w:pPr>
                  <w:pStyle w:val="ListParagraph"/>
                  <w:numPr>
                    <w:ilvl w:val="0"/>
                    <w:numId w:val="93"/>
                  </w:numPr>
                  <w:tabs>
                    <w:tab w:val="left" w:pos="2820"/>
                  </w:tabs>
                  <w:spacing w:after="0" w:line="240" w:lineRule="auto"/>
                  <w:rPr>
                    <w:rFonts w:ascii="Proba Pro Lt" w:hAnsi="Proba Pro Lt" w:cs="Arial"/>
                    <w:sz w:val="20"/>
                    <w:szCs w:val="20"/>
                  </w:rPr>
                </w:pPr>
                <w:r w:rsidRPr="008176A5">
                  <w:rPr>
                    <w:rFonts w:ascii="Proba Pro Lt" w:hAnsi="Proba Pro Lt"/>
                    <w:sz w:val="20"/>
                    <w:szCs w:val="20"/>
                  </w:rPr>
                  <w:t xml:space="preserve"> </w:t>
                </w:r>
                <w:r w:rsidRPr="008176A5">
                  <w:rPr>
                    <w:rFonts w:ascii="Proba Pro Lt" w:hAnsi="Proba Pro Lt" w:cs="Arial"/>
                    <w:sz w:val="20"/>
                    <w:szCs w:val="20"/>
                  </w:rPr>
                  <w:t>B. Atkinson, F. Mavituna: Biochemical Engineering and Biotechnology Handbook</w:t>
                </w:r>
              </w:p>
              <w:p w14:paraId="2236B4E8" w14:textId="77777777" w:rsidR="008E680B" w:rsidRPr="008176A5" w:rsidRDefault="008E680B" w:rsidP="00CE71F1">
                <w:pPr>
                  <w:pStyle w:val="ListParagraph"/>
                  <w:numPr>
                    <w:ilvl w:val="0"/>
                    <w:numId w:val="93"/>
                  </w:numPr>
                  <w:tabs>
                    <w:tab w:val="left" w:pos="2820"/>
                  </w:tabs>
                  <w:spacing w:after="0" w:line="240" w:lineRule="auto"/>
                  <w:rPr>
                    <w:rFonts w:ascii="Proba Pro Lt" w:hAnsi="Proba Pro Lt" w:cs="Arial"/>
                    <w:sz w:val="20"/>
                    <w:szCs w:val="20"/>
                  </w:rPr>
                </w:pPr>
                <w:r w:rsidRPr="008176A5">
                  <w:rPr>
                    <w:rFonts w:ascii="Proba Pro Lt" w:hAnsi="Proba Pro Lt"/>
                    <w:sz w:val="20"/>
                    <w:szCs w:val="20"/>
                  </w:rPr>
                  <w:t xml:space="preserve"> </w:t>
                </w:r>
                <w:r w:rsidRPr="008176A5">
                  <w:rPr>
                    <w:rFonts w:ascii="Proba Pro Lt" w:hAnsi="Proba Pro Lt" w:cs="Arial"/>
                    <w:sz w:val="20"/>
                    <w:szCs w:val="20"/>
                  </w:rPr>
                  <w:t>Flickinger, Michael C.(Ed.): Encyclopedia of Industrial Biotechnology, Bioprocess, Bioseparation, and Cell Technology, Volumes 1-7, . © 2010 John Wiley &amp; Sons</w:t>
                </w:r>
              </w:p>
              <w:p w14:paraId="27C6F070" w14:textId="77777777" w:rsidR="008E680B" w:rsidRPr="008176A5" w:rsidRDefault="008E680B" w:rsidP="00CE71F1">
                <w:pPr>
                  <w:pStyle w:val="ListParagraph"/>
                  <w:numPr>
                    <w:ilvl w:val="0"/>
                    <w:numId w:val="9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Student može koristiti bilo koji sveučilišni udžbenik iz tog područja koji se koristi na tehničkim sveučilištima u USA, Kanadi ili zapadnoj Europi</w:t>
                </w:r>
              </w:p>
            </w:tc>
          </w:sdtContent>
        </w:sdt>
      </w:tr>
      <w:tr w:rsidR="008E680B" w:rsidRPr="008176A5" w14:paraId="4AC0F7EC" w14:textId="77777777" w:rsidTr="00A42271">
        <w:tc>
          <w:tcPr>
            <w:tcW w:w="1256" w:type="pct"/>
            <w:tcBorders>
              <w:top w:val="single" w:sz="12" w:space="0" w:color="auto"/>
              <w:left w:val="single" w:sz="12" w:space="0" w:color="auto"/>
            </w:tcBorders>
            <w:shd w:val="clear" w:color="auto" w:fill="00A0DC"/>
            <w:vAlign w:val="center"/>
          </w:tcPr>
          <w:p w14:paraId="04DD7C05"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FEB8E5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15" w:history="1">
              <w:r w:rsidRPr="008176A5">
                <w:rPr>
                  <w:rStyle w:val="Hyperlink"/>
                  <w:rFonts w:ascii="Proba Pro Lt" w:hAnsi="Proba Pro Lt"/>
                  <w:i/>
                  <w:sz w:val="20"/>
                  <w:szCs w:val="20"/>
                </w:rPr>
                <w:t>http://www.pbf.unizg.hr/studiji/ispitni_rokovi</w:t>
              </w:r>
            </w:hyperlink>
          </w:p>
        </w:tc>
      </w:tr>
      <w:tr w:rsidR="008E680B" w:rsidRPr="008176A5" w14:paraId="5AF78118" w14:textId="77777777" w:rsidTr="00A42271">
        <w:tc>
          <w:tcPr>
            <w:tcW w:w="1256" w:type="pct"/>
            <w:tcBorders>
              <w:left w:val="single" w:sz="12" w:space="0" w:color="auto"/>
              <w:bottom w:val="single" w:sz="12" w:space="0" w:color="auto"/>
            </w:tcBorders>
            <w:shd w:val="clear" w:color="auto" w:fill="00A0DC"/>
            <w:vAlign w:val="center"/>
          </w:tcPr>
          <w:p w14:paraId="67F401C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724450830"/>
          </w:sdtPr>
          <w:sdtEndPr/>
          <w:sdtContent>
            <w:tc>
              <w:tcPr>
                <w:tcW w:w="3744" w:type="pct"/>
                <w:gridSpan w:val="13"/>
                <w:tcBorders>
                  <w:bottom w:val="single" w:sz="12" w:space="0" w:color="auto"/>
                  <w:right w:val="single" w:sz="12" w:space="0" w:color="auto"/>
                </w:tcBorders>
              </w:tcPr>
              <w:p w14:paraId="16F548D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Rokovi ispita objavljuju se i na mrežnoj stranici: </w:t>
                </w:r>
                <w:hyperlink r:id="rId116" w:history="1">
                  <w:r w:rsidRPr="008176A5">
                    <w:rPr>
                      <w:rStyle w:val="Hyperlink"/>
                      <w:rFonts w:ascii="Proba Pro Lt" w:hAnsi="Proba Pro Lt" w:cs="Arial"/>
                      <w:sz w:val="20"/>
                      <w:szCs w:val="20"/>
                    </w:rPr>
                    <w:t>http://www.pbf.unizg.hr/ispitni_rokovi</w:t>
                  </w:r>
                </w:hyperlink>
                <w:r w:rsidRPr="008176A5">
                  <w:rPr>
                    <w:rFonts w:ascii="Proba Pro Lt" w:hAnsi="Proba Pro Lt" w:cs="Arial"/>
                    <w:sz w:val="20"/>
                    <w:szCs w:val="20"/>
                  </w:rPr>
                  <w:t xml:space="preserve"> </w:t>
                </w:r>
              </w:p>
            </w:tc>
          </w:sdtContent>
        </w:sdt>
      </w:tr>
    </w:tbl>
    <w:p w14:paraId="4A81459E" w14:textId="77777777" w:rsidR="008E680B" w:rsidRPr="008176A5" w:rsidRDefault="008E680B" w:rsidP="008E680B">
      <w:pPr>
        <w:spacing w:after="0" w:line="240" w:lineRule="auto"/>
        <w:rPr>
          <w:rFonts w:ascii="Proba Pro Lt" w:hAnsi="Proba Pro Lt"/>
          <w:sz w:val="20"/>
          <w:szCs w:val="20"/>
        </w:rPr>
      </w:pPr>
    </w:p>
    <w:p w14:paraId="770A6772" w14:textId="77777777" w:rsidR="0036541A" w:rsidRPr="008176A5" w:rsidRDefault="0036541A"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7"/>
        <w:gridCol w:w="1651"/>
        <w:gridCol w:w="526"/>
        <w:gridCol w:w="465"/>
        <w:gridCol w:w="286"/>
        <w:gridCol w:w="1002"/>
        <w:gridCol w:w="534"/>
        <w:gridCol w:w="305"/>
        <w:gridCol w:w="184"/>
        <w:gridCol w:w="814"/>
        <w:gridCol w:w="346"/>
        <w:gridCol w:w="641"/>
        <w:gridCol w:w="632"/>
        <w:gridCol w:w="463"/>
      </w:tblGrid>
      <w:tr w:rsidR="008E680B" w:rsidRPr="008176A5" w14:paraId="02BC8FD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9087F5"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4DA1D5E0" w14:textId="77777777" w:rsidTr="00A42271">
        <w:tc>
          <w:tcPr>
            <w:tcW w:w="1239" w:type="pct"/>
            <w:tcBorders>
              <w:top w:val="single" w:sz="12" w:space="0" w:color="auto"/>
              <w:left w:val="single" w:sz="12" w:space="0" w:color="auto"/>
            </w:tcBorders>
            <w:shd w:val="clear" w:color="auto" w:fill="00A0DC"/>
            <w:vAlign w:val="center"/>
          </w:tcPr>
          <w:p w14:paraId="16E793D6" w14:textId="77777777" w:rsidR="008E680B" w:rsidRPr="006077B7"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077B7">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97062619"/>
            <w:placeholder>
              <w:docPart w:val="9317CBCA147744BD80731C7D68A5FE97"/>
            </w:placeholder>
          </w:sdtPr>
          <w:sdtEndPr/>
          <w:sdtContent>
            <w:tc>
              <w:tcPr>
                <w:tcW w:w="1403" w:type="pct"/>
                <w:gridSpan w:val="4"/>
                <w:tcBorders>
                  <w:top w:val="single" w:sz="12" w:space="0" w:color="auto"/>
                  <w:right w:val="single" w:sz="12" w:space="0" w:color="auto"/>
                </w:tcBorders>
                <w:vAlign w:val="center"/>
              </w:tcPr>
              <w:p w14:paraId="4D1F32F7" w14:textId="77777777" w:rsidR="008E680B" w:rsidRPr="00F75173" w:rsidRDefault="00DB7BE2" w:rsidP="00A42271">
                <w:pPr>
                  <w:tabs>
                    <w:tab w:val="left" w:pos="2820"/>
                  </w:tabs>
                  <w:spacing w:after="0" w:line="240" w:lineRule="auto"/>
                  <w:rPr>
                    <w:rFonts w:ascii="Proba Pro Lt" w:hAnsi="Proba Pro Lt" w:cs="Arial"/>
                    <w:b/>
                    <w:sz w:val="20"/>
                    <w:szCs w:val="20"/>
                  </w:rPr>
                </w:pPr>
                <w:hyperlink r:id="rId117" w:history="1">
                  <w:r w:rsidR="008E680B" w:rsidRPr="00F75173">
                    <w:rPr>
                      <w:rStyle w:val="Hyperlink"/>
                      <w:rFonts w:ascii="Proba Pro Lt" w:hAnsi="Proba Pro Lt" w:cs="Arial"/>
                      <w:b/>
                      <w:sz w:val="20"/>
                      <w:szCs w:val="20"/>
                    </w:rPr>
                    <w:t>Prof. dr. sc. Tibela Landeka Dragičević</w:t>
                  </w:r>
                </w:hyperlink>
              </w:p>
              <w:p w14:paraId="40F2FD61" w14:textId="2305A8C8" w:rsidR="008E680B" w:rsidRPr="008176A5" w:rsidRDefault="00DB7BE2" w:rsidP="00D44AE7">
                <w:pPr>
                  <w:tabs>
                    <w:tab w:val="left" w:pos="2820"/>
                  </w:tabs>
                  <w:spacing w:after="0" w:line="240" w:lineRule="auto"/>
                  <w:rPr>
                    <w:rFonts w:ascii="Proba Pro Lt" w:hAnsi="Proba Pro Lt" w:cs="Arial"/>
                    <w:sz w:val="20"/>
                    <w:szCs w:val="20"/>
                  </w:rPr>
                </w:pPr>
                <w:hyperlink r:id="rId118" w:history="1">
                  <w:r w:rsidR="00A42271" w:rsidRPr="00A42271">
                    <w:rPr>
                      <w:rStyle w:val="Hyperlink"/>
                      <w:rFonts w:ascii="Proba Pro Lt" w:hAnsi="Proba Pro Lt"/>
                      <w:sz w:val="20"/>
                      <w:szCs w:val="20"/>
                    </w:rPr>
                    <w:t>Dr. sc. Dijana Grgas</w:t>
                  </w:r>
                </w:hyperlink>
              </w:p>
            </w:tc>
          </w:sdtContent>
        </w:sdt>
        <w:tc>
          <w:tcPr>
            <w:tcW w:w="1360" w:type="pct"/>
            <w:gridSpan w:val="5"/>
            <w:tcBorders>
              <w:top w:val="single" w:sz="12" w:space="0" w:color="auto"/>
              <w:right w:val="single" w:sz="12" w:space="0" w:color="auto"/>
            </w:tcBorders>
            <w:shd w:val="clear" w:color="auto" w:fill="00A0DC"/>
            <w:vAlign w:val="center"/>
          </w:tcPr>
          <w:p w14:paraId="44EF4F4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73923596"/>
            <w:placeholder>
              <w:docPart w:val="16EC60A1D77C4004A1A26855D875162F"/>
            </w:placeholder>
            <w:dropDownList>
              <w:listItem w:value="Choose an item."/>
              <w:listItem w:displayText="zimski" w:value="zimski"/>
              <w:listItem w:displayText="ljetni" w:value="ljetni"/>
            </w:dropDownList>
          </w:sdtPr>
          <w:sdtEndPr/>
          <w:sdtContent>
            <w:tc>
              <w:tcPr>
                <w:tcW w:w="998" w:type="pct"/>
                <w:gridSpan w:val="4"/>
                <w:tcBorders>
                  <w:top w:val="single" w:sz="12" w:space="0" w:color="auto"/>
                  <w:right w:val="single" w:sz="12" w:space="0" w:color="auto"/>
                </w:tcBorders>
                <w:vAlign w:val="center"/>
              </w:tcPr>
              <w:p w14:paraId="2BC2076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33ADA2BE" w14:textId="77777777" w:rsidTr="00A42271">
        <w:tc>
          <w:tcPr>
            <w:tcW w:w="1239" w:type="pct"/>
            <w:tcBorders>
              <w:top w:val="single" w:sz="12" w:space="0" w:color="auto"/>
              <w:left w:val="single" w:sz="12" w:space="0" w:color="auto"/>
            </w:tcBorders>
            <w:shd w:val="clear" w:color="auto" w:fill="00A0DC"/>
            <w:vAlign w:val="center"/>
          </w:tcPr>
          <w:p w14:paraId="5496D0B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9" w:name="Biotehnologija_zaštiti_okoliša" w:displacedByCustomXml="next"/>
        <w:sdt>
          <w:sdtPr>
            <w:rPr>
              <w:rFonts w:ascii="Proba Pro Lt" w:hAnsi="Proba Pro Lt" w:cs="Arial"/>
              <w:sz w:val="20"/>
              <w:szCs w:val="20"/>
            </w:rPr>
            <w:id w:val="2115174799"/>
            <w:placeholder>
              <w:docPart w:val="AB274A3C8A584AF18B5C5BAC785FFE3C"/>
            </w:placeholder>
          </w:sdtPr>
          <w:sdtEndPr/>
          <w:sdtContent>
            <w:tc>
              <w:tcPr>
                <w:tcW w:w="1403" w:type="pct"/>
                <w:gridSpan w:val="4"/>
                <w:tcBorders>
                  <w:top w:val="single" w:sz="12" w:space="0" w:color="auto"/>
                  <w:right w:val="single" w:sz="12" w:space="0" w:color="auto"/>
                </w:tcBorders>
                <w:vAlign w:val="center"/>
              </w:tcPr>
              <w:p w14:paraId="38D1A3E5" w14:textId="77777777" w:rsidR="008E680B" w:rsidRPr="008A13C5" w:rsidRDefault="008E680B" w:rsidP="00A42271">
                <w:pPr>
                  <w:tabs>
                    <w:tab w:val="left" w:pos="2820"/>
                  </w:tabs>
                  <w:spacing w:after="0" w:line="240" w:lineRule="auto"/>
                  <w:rPr>
                    <w:rFonts w:ascii="Proba Pro Lt" w:hAnsi="Proba Pro Lt" w:cs="Times New Roman"/>
                    <w:b/>
                    <w:bCs/>
                    <w:kern w:val="36"/>
                    <w:sz w:val="20"/>
                    <w:szCs w:val="20"/>
                    <w:lang w:eastAsia="hr-HR"/>
                  </w:rPr>
                </w:pPr>
                <w:r w:rsidRPr="008A13C5">
                  <w:rPr>
                    <w:rStyle w:val="Heading1Char"/>
                    <w:rFonts w:ascii="Proba Pro Lt" w:eastAsia="Calibri" w:hAnsi="Proba Pro Lt"/>
                    <w:sz w:val="20"/>
                    <w:szCs w:val="20"/>
                  </w:rPr>
                  <w:t>Bi</w:t>
                </w:r>
                <w:r>
                  <w:rPr>
                    <w:rStyle w:val="Heading1Char"/>
                    <w:rFonts w:ascii="Proba Pro Lt" w:eastAsia="Calibri" w:hAnsi="Proba Pro Lt"/>
                    <w:sz w:val="20"/>
                    <w:szCs w:val="20"/>
                  </w:rPr>
                  <w:t>otehnologija u zaštiti okoliša</w:t>
                </w:r>
              </w:p>
            </w:tc>
          </w:sdtContent>
        </w:sdt>
        <w:bookmarkEnd w:id="9" w:displacedByCustomXml="prev"/>
        <w:tc>
          <w:tcPr>
            <w:tcW w:w="1360" w:type="pct"/>
            <w:gridSpan w:val="5"/>
            <w:tcBorders>
              <w:top w:val="single" w:sz="12" w:space="0" w:color="auto"/>
              <w:right w:val="single" w:sz="12" w:space="0" w:color="auto"/>
            </w:tcBorders>
            <w:shd w:val="clear" w:color="auto" w:fill="00A0DC"/>
            <w:vAlign w:val="center"/>
          </w:tcPr>
          <w:p w14:paraId="5D89507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42035635"/>
            <w:placeholder>
              <w:docPart w:val="D76100DC4E5F4FF8AB4FB72EF962F9B6"/>
            </w:placeholder>
          </w:sdtPr>
          <w:sdtEndPr/>
          <w:sdtContent>
            <w:tc>
              <w:tcPr>
                <w:tcW w:w="998" w:type="pct"/>
                <w:gridSpan w:val="4"/>
                <w:tcBorders>
                  <w:top w:val="single" w:sz="12" w:space="0" w:color="auto"/>
                  <w:right w:val="single" w:sz="12" w:space="0" w:color="auto"/>
                </w:tcBorders>
                <w:vAlign w:val="center"/>
              </w:tcPr>
              <w:p w14:paraId="77E1FCD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21C2776D" w14:textId="77777777" w:rsidTr="00A42271">
        <w:tc>
          <w:tcPr>
            <w:tcW w:w="1239" w:type="pct"/>
            <w:tcBorders>
              <w:left w:val="single" w:sz="12" w:space="0" w:color="auto"/>
              <w:bottom w:val="single" w:sz="12" w:space="0" w:color="auto"/>
            </w:tcBorders>
            <w:shd w:val="clear" w:color="auto" w:fill="00A0DC"/>
            <w:vAlign w:val="center"/>
          </w:tcPr>
          <w:p w14:paraId="2749166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580098328"/>
            <w:placeholder>
              <w:docPart w:val="F1B588D4AEBE4DB6A3956DA4F35CE9A9"/>
            </w:placeholder>
          </w:sdtPr>
          <w:sdtEndPr/>
          <w:sdtContent>
            <w:tc>
              <w:tcPr>
                <w:tcW w:w="1403" w:type="pct"/>
                <w:gridSpan w:val="4"/>
                <w:tcBorders>
                  <w:bottom w:val="single" w:sz="12" w:space="0" w:color="auto"/>
                  <w:right w:val="single" w:sz="12" w:space="0" w:color="auto"/>
                </w:tcBorders>
                <w:vAlign w:val="center"/>
              </w:tcPr>
              <w:p w14:paraId="39EC92C1" w14:textId="77777777" w:rsidR="008E680B" w:rsidRPr="008176A5" w:rsidRDefault="008E680B" w:rsidP="00A42271">
                <w:pPr>
                  <w:tabs>
                    <w:tab w:val="left" w:pos="2820"/>
                  </w:tabs>
                  <w:spacing w:after="0" w:line="240" w:lineRule="auto"/>
                  <w:rPr>
                    <w:rFonts w:ascii="Proba Pro Lt" w:hAnsi="Proba Pro Lt"/>
                    <w:sz w:val="20"/>
                    <w:szCs w:val="20"/>
                  </w:rPr>
                </w:pPr>
                <w:r w:rsidRPr="008176A5">
                  <w:rPr>
                    <w:rFonts w:ascii="Proba Pro Lt" w:hAnsi="Proba Pro Lt" w:cs="Arial"/>
                    <w:sz w:val="20"/>
                    <w:szCs w:val="20"/>
                  </w:rPr>
                  <w:t>53625</w:t>
                </w:r>
              </w:p>
            </w:tc>
          </w:sdtContent>
        </w:sdt>
        <w:tc>
          <w:tcPr>
            <w:tcW w:w="1360" w:type="pct"/>
            <w:gridSpan w:val="5"/>
            <w:tcBorders>
              <w:bottom w:val="single" w:sz="12" w:space="0" w:color="auto"/>
              <w:right w:val="single" w:sz="12" w:space="0" w:color="auto"/>
            </w:tcBorders>
            <w:shd w:val="clear" w:color="auto" w:fill="00A0DC"/>
            <w:vAlign w:val="center"/>
          </w:tcPr>
          <w:p w14:paraId="43C6D83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390347506"/>
            <w:placeholder>
              <w:docPart w:val="EE01E7327FA447A6976D08E541C53163"/>
            </w:placeholder>
          </w:sdtPr>
          <w:sdtEndPr/>
          <w:sdtContent>
            <w:tc>
              <w:tcPr>
                <w:tcW w:w="998" w:type="pct"/>
                <w:gridSpan w:val="4"/>
                <w:tcBorders>
                  <w:bottom w:val="single" w:sz="12" w:space="0" w:color="auto"/>
                  <w:right w:val="single" w:sz="12" w:space="0" w:color="auto"/>
                </w:tcBorders>
                <w:vAlign w:val="center"/>
              </w:tcPr>
              <w:p w14:paraId="3E60C71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30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6</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1227D5F7" w14:textId="77777777" w:rsidTr="00A42271">
        <w:tc>
          <w:tcPr>
            <w:tcW w:w="1239" w:type="pct"/>
            <w:tcBorders>
              <w:left w:val="single" w:sz="12" w:space="0" w:color="auto"/>
              <w:bottom w:val="single" w:sz="12" w:space="0" w:color="auto"/>
            </w:tcBorders>
            <w:shd w:val="clear" w:color="auto" w:fill="00A0DC"/>
            <w:vAlign w:val="center"/>
          </w:tcPr>
          <w:p w14:paraId="3C6C61AC"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1923269"/>
            <w:placeholder>
              <w:docPart w:val="9EB2FE7B60BB4DF38574703AC83C815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03" w:type="pct"/>
                <w:gridSpan w:val="4"/>
                <w:tcBorders>
                  <w:bottom w:val="single" w:sz="12" w:space="0" w:color="auto"/>
                  <w:right w:val="single" w:sz="12" w:space="0" w:color="auto"/>
                </w:tcBorders>
                <w:vAlign w:val="center"/>
              </w:tcPr>
              <w:p w14:paraId="24EBCB7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360" w:type="pct"/>
            <w:gridSpan w:val="5"/>
            <w:tcBorders>
              <w:bottom w:val="single" w:sz="12" w:space="0" w:color="auto"/>
              <w:right w:val="single" w:sz="12" w:space="0" w:color="auto"/>
            </w:tcBorders>
            <w:shd w:val="clear" w:color="auto" w:fill="00A0DC"/>
            <w:vAlign w:val="center"/>
          </w:tcPr>
          <w:p w14:paraId="04EA699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91581575"/>
            <w:placeholder>
              <w:docPart w:val="F5EA7A8B68234C668234B392800FF68C"/>
            </w:placeholder>
          </w:sdtPr>
          <w:sdtEndPr/>
          <w:sdtContent>
            <w:tc>
              <w:tcPr>
                <w:tcW w:w="998" w:type="pct"/>
                <w:gridSpan w:val="4"/>
                <w:tcBorders>
                  <w:bottom w:val="single" w:sz="12" w:space="0" w:color="auto"/>
                  <w:right w:val="single" w:sz="12" w:space="0" w:color="auto"/>
                </w:tcBorders>
                <w:vAlign w:val="center"/>
              </w:tcPr>
              <w:p w14:paraId="2FE2281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8E680B" w:rsidRPr="008176A5" w14:paraId="5471FEF2" w14:textId="77777777" w:rsidTr="00A42271">
        <w:tc>
          <w:tcPr>
            <w:tcW w:w="1239" w:type="pct"/>
            <w:tcBorders>
              <w:left w:val="single" w:sz="12" w:space="0" w:color="auto"/>
              <w:bottom w:val="single" w:sz="12" w:space="0" w:color="auto"/>
            </w:tcBorders>
            <w:shd w:val="clear" w:color="auto" w:fill="00A0DC"/>
            <w:vAlign w:val="center"/>
          </w:tcPr>
          <w:p w14:paraId="1D482AA4"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24283652"/>
            <w:placeholder>
              <w:docPart w:val="C08CC4E7004C4790933AE2821848C8C1"/>
            </w:placeholder>
            <w:dropDownList>
              <w:listItem w:value="Choose an item."/>
              <w:listItem w:displayText="obvezan" w:value="obvezan"/>
              <w:listItem w:displayText="izborni A" w:value="izborni A"/>
              <w:listItem w:displayText="izborni B" w:value="izborni B"/>
            </w:dropDownList>
          </w:sdtPr>
          <w:sdtEndPr/>
          <w:sdtContent>
            <w:tc>
              <w:tcPr>
                <w:tcW w:w="1403" w:type="pct"/>
                <w:gridSpan w:val="4"/>
                <w:tcBorders>
                  <w:bottom w:val="single" w:sz="12" w:space="0" w:color="auto"/>
                  <w:right w:val="single" w:sz="12" w:space="0" w:color="auto"/>
                </w:tcBorders>
                <w:vAlign w:val="center"/>
              </w:tcPr>
              <w:p w14:paraId="74989B1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360" w:type="pct"/>
            <w:gridSpan w:val="5"/>
            <w:tcBorders>
              <w:bottom w:val="single" w:sz="12" w:space="0" w:color="auto"/>
              <w:right w:val="single" w:sz="12" w:space="0" w:color="auto"/>
            </w:tcBorders>
            <w:shd w:val="clear" w:color="auto" w:fill="00A0DC"/>
            <w:vAlign w:val="center"/>
          </w:tcPr>
          <w:p w14:paraId="1D83709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98" w:type="pct"/>
            <w:gridSpan w:val="4"/>
            <w:tcBorders>
              <w:bottom w:val="single" w:sz="12" w:space="0" w:color="auto"/>
              <w:right w:val="single" w:sz="12" w:space="0" w:color="auto"/>
            </w:tcBorders>
            <w:vAlign w:val="center"/>
          </w:tcPr>
          <w:p w14:paraId="56832E97"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51615623"/>
                <w:placeholder>
                  <w:docPart w:val="9D5C7F61EBF940BB8B64DEBF33F718D1"/>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019F399D"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7657578"/>
                <w:placeholder>
                  <w:docPart w:val="852FFDD0C07341C5A9B558CB231C6559"/>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7FAAAB07" w14:textId="77777777" w:rsidTr="00A42271">
        <w:tc>
          <w:tcPr>
            <w:tcW w:w="1239" w:type="pct"/>
            <w:tcBorders>
              <w:left w:val="single" w:sz="12" w:space="0" w:color="auto"/>
              <w:bottom w:val="single" w:sz="12" w:space="0" w:color="auto"/>
            </w:tcBorders>
            <w:shd w:val="clear" w:color="auto" w:fill="00A0DC"/>
            <w:vAlign w:val="center"/>
          </w:tcPr>
          <w:p w14:paraId="344E6B9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578480137"/>
            <w:placeholder>
              <w:docPart w:val="E70FDC0880F543F5BCE208E3E86F9002"/>
            </w:placeholder>
          </w:sdtPr>
          <w:sdtEndPr/>
          <w:sdtContent>
            <w:tc>
              <w:tcPr>
                <w:tcW w:w="1403" w:type="pct"/>
                <w:gridSpan w:val="4"/>
                <w:tcBorders>
                  <w:bottom w:val="single" w:sz="12" w:space="0" w:color="auto"/>
                  <w:right w:val="single" w:sz="12" w:space="0" w:color="auto"/>
                </w:tcBorders>
                <w:vAlign w:val="center"/>
              </w:tcPr>
              <w:p w14:paraId="3F8392A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P1,P2 i P4, vježbe u Laboratoriju za biološku obradu otpadnih voda i Laboratoriju za procesno-prehrambeno inženjerstvo</w:t>
                </w:r>
              </w:p>
            </w:tc>
          </w:sdtContent>
        </w:sdt>
        <w:tc>
          <w:tcPr>
            <w:tcW w:w="1360" w:type="pct"/>
            <w:gridSpan w:val="5"/>
            <w:tcBorders>
              <w:bottom w:val="single" w:sz="12" w:space="0" w:color="auto"/>
              <w:right w:val="single" w:sz="12" w:space="0" w:color="auto"/>
            </w:tcBorders>
            <w:shd w:val="clear" w:color="auto" w:fill="00A0DC"/>
            <w:vAlign w:val="center"/>
          </w:tcPr>
          <w:p w14:paraId="359E972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490448051"/>
            <w:placeholder>
              <w:docPart w:val="C6ABA30EDD9B43ED970180AB7884C0CF"/>
            </w:placeholder>
          </w:sdtPr>
          <w:sdtEndPr/>
          <w:sdtContent>
            <w:tc>
              <w:tcPr>
                <w:tcW w:w="998" w:type="pct"/>
                <w:gridSpan w:val="4"/>
                <w:tcBorders>
                  <w:bottom w:val="single" w:sz="12" w:space="0" w:color="auto"/>
                  <w:right w:val="single" w:sz="12" w:space="0" w:color="auto"/>
                </w:tcBorders>
                <w:vAlign w:val="center"/>
              </w:tcPr>
              <w:p w14:paraId="201924E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 xml:space="preserve">rvatski </w:t>
                </w:r>
              </w:p>
            </w:tc>
          </w:sdtContent>
        </w:sdt>
      </w:tr>
      <w:tr w:rsidR="008E680B" w:rsidRPr="008176A5" w14:paraId="1B56D6FA" w14:textId="77777777" w:rsidTr="00A42271">
        <w:tc>
          <w:tcPr>
            <w:tcW w:w="1239" w:type="pct"/>
            <w:tcBorders>
              <w:left w:val="single" w:sz="12" w:space="0" w:color="auto"/>
              <w:bottom w:val="single" w:sz="12" w:space="0" w:color="auto"/>
            </w:tcBorders>
            <w:shd w:val="clear" w:color="auto" w:fill="00A0DC"/>
            <w:vAlign w:val="center"/>
          </w:tcPr>
          <w:p w14:paraId="5170335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67405309"/>
            <w:placeholder>
              <w:docPart w:val="91270511F1D140F2B245593680E9BCB5"/>
            </w:placeholder>
            <w:dropDownList>
              <w:listItem w:value="Choose an item."/>
              <w:listItem w:displayText="prva" w:value="prva"/>
              <w:listItem w:displayText="druga" w:value="druga"/>
              <w:listItem w:displayText="treća" w:value="treća"/>
            </w:dropDownList>
          </w:sdtPr>
          <w:sdtEndPr/>
          <w:sdtContent>
            <w:tc>
              <w:tcPr>
                <w:tcW w:w="1403" w:type="pct"/>
                <w:gridSpan w:val="4"/>
                <w:tcBorders>
                  <w:bottom w:val="single" w:sz="12" w:space="0" w:color="auto"/>
                  <w:right w:val="single" w:sz="12" w:space="0" w:color="auto"/>
                </w:tcBorders>
                <w:vAlign w:val="center"/>
              </w:tcPr>
              <w:p w14:paraId="586D62F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360" w:type="pct"/>
            <w:gridSpan w:val="5"/>
            <w:tcBorders>
              <w:bottom w:val="single" w:sz="12" w:space="0" w:color="auto"/>
              <w:right w:val="single" w:sz="12" w:space="0" w:color="auto"/>
            </w:tcBorders>
            <w:shd w:val="clear" w:color="auto" w:fill="00A0DC"/>
            <w:vAlign w:val="center"/>
          </w:tcPr>
          <w:p w14:paraId="777BAFCB"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98" w:type="pct"/>
            <w:gridSpan w:val="4"/>
            <w:tcBorders>
              <w:bottom w:val="single" w:sz="12" w:space="0" w:color="auto"/>
              <w:right w:val="single" w:sz="12" w:space="0" w:color="auto"/>
            </w:tcBorders>
            <w:vAlign w:val="center"/>
          </w:tcPr>
          <w:p w14:paraId="5F13F2CF"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406459"/>
                <w:placeholder>
                  <w:docPart w:val="2D5375D85270417EA723DAA5F5A6D2BF"/>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NE</w:t>
                </w:r>
              </w:sdtContent>
            </w:sdt>
          </w:p>
        </w:tc>
      </w:tr>
      <w:tr w:rsidR="008E680B" w:rsidRPr="008176A5" w14:paraId="2F03B76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81FE3F"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3536B728" w14:textId="77777777" w:rsidTr="00A42271">
        <w:tc>
          <w:tcPr>
            <w:tcW w:w="1239" w:type="pct"/>
            <w:tcBorders>
              <w:top w:val="single" w:sz="12" w:space="0" w:color="auto"/>
              <w:left w:val="single" w:sz="12" w:space="0" w:color="auto"/>
            </w:tcBorders>
            <w:shd w:val="clear" w:color="auto" w:fill="00A0DC"/>
            <w:vAlign w:val="center"/>
          </w:tcPr>
          <w:p w14:paraId="3C9F3E9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41599772"/>
            <w:placeholder>
              <w:docPart w:val="4B498664CF354593B0A68B80CF1E5F22"/>
            </w:placeholder>
          </w:sdtPr>
          <w:sdtEndPr/>
          <w:sdtContent>
            <w:tc>
              <w:tcPr>
                <w:tcW w:w="3761" w:type="pct"/>
                <w:gridSpan w:val="13"/>
                <w:tcBorders>
                  <w:top w:val="single" w:sz="12" w:space="0" w:color="auto"/>
                  <w:right w:val="single" w:sz="12" w:space="0" w:color="auto"/>
                </w:tcBorders>
                <w:vAlign w:val="center"/>
              </w:tcPr>
              <w:p w14:paraId="4430D05E" w14:textId="77777777" w:rsidR="008E680B" w:rsidRPr="008176A5" w:rsidRDefault="008E680B" w:rsidP="00A42271">
                <w:pPr>
                  <w:pStyle w:val="NormalWeb"/>
                  <w:shd w:val="clear" w:color="auto" w:fill="FFFFFF"/>
                  <w:spacing w:before="0" w:beforeAutospacing="0" w:after="0" w:afterAutospacing="0"/>
                  <w:rPr>
                    <w:rFonts w:ascii="Proba Pro Lt" w:hAnsi="Proba Pro Lt" w:cs="Arial"/>
                    <w:sz w:val="20"/>
                    <w:szCs w:val="20"/>
                  </w:rPr>
                </w:pPr>
                <w:r w:rsidRPr="008176A5">
                  <w:rPr>
                    <w:rFonts w:ascii="Proba Pro Lt" w:hAnsi="Proba Pro Lt" w:cs="Arial"/>
                    <w:sz w:val="20"/>
                    <w:szCs w:val="20"/>
                  </w:rPr>
                  <w:t>Cilj predmeta je upoznavanje studenata s biološkim procesima obrade otpadnih voda, zemlje i zraka. Studenti će steći vještine motrenja i vođenja biološkog procesa obrade otpadne vode, vještine potrebne za usporedbu različitih bioloških procesa obrade otpadne vode te inženjerski pristup u odabiru i kombinaciji bioloških procesa i procesnih čimbenika. Usvojene vještine studenti će moći uporabiti za odabir procesa obrade, određivanje procesnih veličina te vođenje sustava obrade.</w:t>
                </w:r>
              </w:p>
              <w:p w14:paraId="1FB671C1" w14:textId="77777777" w:rsidR="008E680B" w:rsidRPr="008176A5" w:rsidRDefault="008E680B" w:rsidP="00A42271">
                <w:pPr>
                  <w:pStyle w:val="NormalWeb"/>
                  <w:shd w:val="clear" w:color="auto" w:fill="FFFFFF"/>
                  <w:spacing w:before="0" w:beforeAutospacing="0" w:after="0" w:afterAutospacing="0"/>
                  <w:rPr>
                    <w:rFonts w:ascii="Proba Pro Lt" w:hAnsi="Proba Pro Lt" w:cs="Arial"/>
                    <w:sz w:val="20"/>
                    <w:szCs w:val="20"/>
                  </w:rPr>
                </w:pPr>
                <w:r w:rsidRPr="008176A5">
                  <w:rPr>
                    <w:rFonts w:ascii="Proba Pro Lt" w:hAnsi="Proba Pro Lt" w:cs="Arial"/>
                    <w:sz w:val="20"/>
                    <w:szCs w:val="20"/>
                  </w:rPr>
                  <w:t>Terenska nastava – obilazak uz stručno vodstvo uređaja za obradu otpadnih voda, deponija, kompostana, daje studentima iskustvo i nove spoznaje veličine sustava, primjene kombinacije različitih procesa, realnih problema i rješenja istih u sustavu zaštite okoliša.</w:t>
                </w:r>
              </w:p>
            </w:tc>
          </w:sdtContent>
        </w:sdt>
      </w:tr>
      <w:tr w:rsidR="008E680B" w:rsidRPr="008176A5" w14:paraId="4DB05A7A" w14:textId="77777777" w:rsidTr="00A42271">
        <w:tc>
          <w:tcPr>
            <w:tcW w:w="1239" w:type="pct"/>
            <w:tcBorders>
              <w:left w:val="single" w:sz="12" w:space="0" w:color="auto"/>
            </w:tcBorders>
            <w:shd w:val="clear" w:color="auto" w:fill="00A0DC"/>
            <w:vAlign w:val="center"/>
          </w:tcPr>
          <w:p w14:paraId="0F1D3C4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90530244"/>
            <w:placeholder>
              <w:docPart w:val="00EAA7D480664B339B7630CC5677F008"/>
            </w:placeholder>
          </w:sdtPr>
          <w:sdtEndPr>
            <w:rPr>
              <w:rFonts w:ascii="Calibri" w:hAnsi="Calibri" w:cs="Calibri"/>
              <w:sz w:val="22"/>
              <w:szCs w:val="22"/>
            </w:rPr>
          </w:sdtEndPr>
          <w:sdtContent>
            <w:sdt>
              <w:sdtPr>
                <w:rPr>
                  <w:rFonts w:ascii="Proba Pro Lt" w:hAnsi="Proba Pro Lt" w:cs="Arial"/>
                  <w:sz w:val="20"/>
                  <w:szCs w:val="20"/>
                </w:rPr>
                <w:id w:val="-1528400820"/>
                <w:placeholder>
                  <w:docPart w:val="019B5F8702FF4FA7AD6023626A3D8086"/>
                </w:placeholder>
              </w:sdtPr>
              <w:sdtEndPr>
                <w:rPr>
                  <w:rFonts w:ascii="Calibri" w:hAnsi="Calibri"/>
                  <w:sz w:val="22"/>
                  <w:szCs w:val="22"/>
                </w:rPr>
              </w:sdtEndPr>
              <w:sdtContent>
                <w:tc>
                  <w:tcPr>
                    <w:tcW w:w="3761" w:type="pct"/>
                    <w:gridSpan w:val="13"/>
                    <w:tcBorders>
                      <w:right w:val="single" w:sz="12" w:space="0" w:color="auto"/>
                    </w:tcBorders>
                    <w:vAlign w:val="center"/>
                  </w:tcPr>
                  <w:p w14:paraId="6F9EDD03"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3C91BF24" w14:textId="77777777" w:rsidR="008E680B" w:rsidRPr="0072738A" w:rsidRDefault="008E680B" w:rsidP="00CE71F1">
                    <w:pPr>
                      <w:pStyle w:val="ListParagraph"/>
                      <w:numPr>
                        <w:ilvl w:val="0"/>
                        <w:numId w:val="141"/>
                      </w:numPr>
                      <w:tabs>
                        <w:tab w:val="left" w:pos="2820"/>
                      </w:tabs>
                      <w:spacing w:after="0" w:line="240" w:lineRule="auto"/>
                      <w:rPr>
                        <w:rFonts w:ascii="Proba Pro Lt" w:hAnsi="Proba Pro Lt" w:cs="Cambria"/>
                        <w:sz w:val="20"/>
                        <w:szCs w:val="20"/>
                      </w:rPr>
                    </w:pPr>
                    <w:r>
                      <w:rPr>
                        <w:rFonts w:ascii="Proba Pro Lt" w:hAnsi="Proba Pro Lt" w:cs="Cambria"/>
                        <w:sz w:val="20"/>
                        <w:szCs w:val="20"/>
                      </w:rPr>
                      <w:t>Jedinične operacije*</w:t>
                    </w:r>
                  </w:p>
                  <w:p w14:paraId="3E5E9614" w14:textId="77777777" w:rsidR="008E680B" w:rsidRPr="008176A5" w:rsidRDefault="008E680B" w:rsidP="00A42271">
                    <w:pPr>
                      <w:tabs>
                        <w:tab w:val="left" w:pos="2820"/>
                      </w:tabs>
                      <w:spacing w:after="0" w:line="240" w:lineRule="auto"/>
                      <w:rPr>
                        <w:rFonts w:ascii="Proba Pro Lt" w:hAnsi="Proba Pro Lt"/>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6338B95A" w14:textId="77777777" w:rsidTr="00A42271">
        <w:tc>
          <w:tcPr>
            <w:tcW w:w="1239" w:type="pct"/>
            <w:tcBorders>
              <w:left w:val="single" w:sz="12" w:space="0" w:color="auto"/>
            </w:tcBorders>
            <w:shd w:val="clear" w:color="auto" w:fill="00A0DC"/>
            <w:vAlign w:val="center"/>
          </w:tcPr>
          <w:p w14:paraId="018BD2A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04829957"/>
            <w:placeholder>
              <w:docPart w:val="91926915C2A647D4982C287326D77BD5"/>
            </w:placeholder>
          </w:sdtPr>
          <w:sdtEndPr/>
          <w:sdtContent>
            <w:tc>
              <w:tcPr>
                <w:tcW w:w="3761" w:type="pct"/>
                <w:gridSpan w:val="13"/>
                <w:tcBorders>
                  <w:right w:val="single" w:sz="12" w:space="0" w:color="auto"/>
                </w:tcBorders>
                <w:vAlign w:val="center"/>
              </w:tcPr>
              <w:p w14:paraId="6C1D7D27"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prevođenje biotehnoloških procesa u veće (industrijsko) mjerilo (scale up) i testiranje istih u manjem mjerilu (scale down) </w:t>
                </w:r>
              </w:p>
              <w:p w14:paraId="42572041"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identificiranje izvora onečišćenja okoliša u proizvodnim linijama i detekcija onečišćenja u okolišu, osmišljavanje način zbinjavanja, te vođenje pogona za biotehnološku obradu otpadnih voda i drugog otpada </w:t>
                </w:r>
              </w:p>
              <w:p w14:paraId="237D2FF6"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planiranje i izvedba eksperimenata (u malom i velikom mjerilu) u različitim područjima biotehnologije, prikaz i kritička interpretacija rezultata, donošenje meritornih zaključaka </w:t>
                </w:r>
              </w:p>
              <w:p w14:paraId="14A5BBBF"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izvođenje stručnih poslova odgovarajućega stupnja složenosti u mikrobiološkim i biokemijskim laboratorijima </w:t>
                </w:r>
              </w:p>
              <w:p w14:paraId="35205DE3"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interpretacija rezultata laboratorijskih analiza </w:t>
                </w:r>
              </w:p>
              <w:p w14:paraId="35BE9C97"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prezentacija pogonskih, istraživačkih, laboratorijskih i poslovnih rezultata usmenim i pismenim putem uz korištenje stručne terminologije </w:t>
                </w:r>
              </w:p>
              <w:p w14:paraId="6C8A1F80"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primjena etičkih načela, zakonske regulative i normi vezanih uz specifične zahtjeve struke </w:t>
                </w:r>
              </w:p>
              <w:p w14:paraId="09E758C1"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primjena etička načela u odnosima sa suradnicima i poslodavcem </w:t>
                </w:r>
              </w:p>
              <w:p w14:paraId="0B44A348"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korištenje i valorizacija znanstvene i stručne literature u svrhu cjeloživotnog učenja i unapređenja struke</w:t>
                </w:r>
              </w:p>
            </w:tc>
          </w:sdtContent>
        </w:sdt>
      </w:tr>
      <w:tr w:rsidR="008E680B" w:rsidRPr="008176A5" w14:paraId="162E0EAC" w14:textId="77777777" w:rsidTr="00A42271">
        <w:tc>
          <w:tcPr>
            <w:tcW w:w="1239" w:type="pct"/>
            <w:tcBorders>
              <w:left w:val="single" w:sz="12" w:space="0" w:color="auto"/>
            </w:tcBorders>
            <w:shd w:val="clear" w:color="auto" w:fill="00A0DC"/>
            <w:vAlign w:val="center"/>
          </w:tcPr>
          <w:p w14:paraId="122B946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50059470"/>
            <w:placeholder>
              <w:docPart w:val="934C284B1F934402A2528DC328E99577"/>
            </w:placeholder>
          </w:sdtPr>
          <w:sdtEndPr/>
          <w:sdtContent>
            <w:tc>
              <w:tcPr>
                <w:tcW w:w="3761" w:type="pct"/>
                <w:gridSpan w:val="13"/>
                <w:tcBorders>
                  <w:right w:val="single" w:sz="12" w:space="0" w:color="auto"/>
                </w:tcBorders>
                <w:vAlign w:val="center"/>
              </w:tcPr>
              <w:sdt>
                <w:sdtPr>
                  <w:rPr>
                    <w:rFonts w:ascii="Proba Pro Lt" w:hAnsi="Proba Pro Lt"/>
                    <w:sz w:val="20"/>
                    <w:szCs w:val="20"/>
                  </w:rPr>
                  <w:id w:val="1371574039"/>
                  <w:placeholder>
                    <w:docPart w:val="26B4E8C47FC64B9AB94ADD6E1479545E"/>
                  </w:placeholder>
                </w:sdtPr>
                <w:sdtEndPr/>
                <w:sdtContent>
                  <w:p w14:paraId="2CE8092F"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objasniti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mogu</w:t>
                    </w:r>
                    <w:r w:rsidRPr="008176A5">
                      <w:rPr>
                        <w:rFonts w:ascii="Proba Pro Lt" w:eastAsia="Times New Roman" w:hAnsi="Proba Pro Lt" w:cs="Proba Pro Lt"/>
                        <w:sz w:val="20"/>
                        <w:szCs w:val="20"/>
                        <w:shd w:val="clear" w:color="auto" w:fill="FFFFFF"/>
                      </w:rPr>
                      <w:t>ć</w:t>
                    </w:r>
                    <w:r w:rsidRPr="008176A5">
                      <w:rPr>
                        <w:rFonts w:ascii="Proba Pro Lt" w:eastAsia="Times New Roman" w:hAnsi="Proba Pro Lt" w:cs="Arial"/>
                        <w:sz w:val="20"/>
                        <w:szCs w:val="20"/>
                        <w:shd w:val="clear" w:color="auto" w:fill="FFFFFF"/>
                      </w:rPr>
                      <w:t>nosti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biotehnologije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za</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titi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okoli</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a</w:t>
                    </w:r>
                  </w:p>
                  <w:p w14:paraId="5CB50F89"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procijeniti učinak čovjeka i industrije na okoliš te kako okoliš očuvati i zaštititi</w:t>
                    </w:r>
                  </w:p>
                  <w:p w14:paraId="2921F534"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objasniti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postupke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obrade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otpadnih</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voda</w:t>
                    </w:r>
                  </w:p>
                  <w:p w14:paraId="16C89E17"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biti upoznati sa radom realnih sustava za obradu otpadnih voda (nakon posjeta uređajima)</w:t>
                    </w:r>
                  </w:p>
                  <w:p w14:paraId="296595CC"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usvajati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diskutirati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nove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spoznaje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podru</w:t>
                    </w:r>
                    <w:r w:rsidRPr="008176A5">
                      <w:rPr>
                        <w:rFonts w:ascii="Proba Pro Lt" w:eastAsia="Times New Roman" w:hAnsi="Proba Pro Lt" w:cs="Proba Pro Lt"/>
                        <w:sz w:val="20"/>
                        <w:szCs w:val="20"/>
                        <w:shd w:val="clear" w:color="auto" w:fill="FFFFFF"/>
                      </w:rPr>
                      <w:t>č</w:t>
                    </w:r>
                    <w:r w:rsidRPr="008176A5">
                      <w:rPr>
                        <w:rFonts w:ascii="Proba Pro Lt" w:eastAsia="Times New Roman" w:hAnsi="Proba Pro Lt" w:cs="Arial"/>
                        <w:sz w:val="20"/>
                        <w:szCs w:val="20"/>
                        <w:shd w:val="clear" w:color="auto" w:fill="FFFFFF"/>
                      </w:rPr>
                      <w:t>ju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za</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tite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okoli</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a</w:t>
                    </w:r>
                  </w:p>
                  <w:p w14:paraId="39308ADA"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shd w:val="clear" w:color="auto" w:fill="FFFFFF"/>
                      </w:rPr>
                    </w:pPr>
                    <w:r w:rsidRPr="008176A5">
                      <w:rPr>
                        <w:rFonts w:ascii="Proba Pro Lt" w:eastAsia="Times New Roman" w:hAnsi="Proba Pro Lt" w:cs="Arial"/>
                        <w:sz w:val="20"/>
                        <w:szCs w:val="20"/>
                        <w:shd w:val="clear" w:color="auto" w:fill="FFFFFF"/>
                      </w:rPr>
                      <w:t>provoditi, dokumentirati i odrediti učinkovitost odabranog procesa obrade otpadne vode</w:t>
                    </w:r>
                  </w:p>
                  <w:p w14:paraId="164B9B93"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ekološki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edukativno</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djelovati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svom</w:t>
                    </w:r>
                    <w:r w:rsidRPr="008176A5">
                      <w:rPr>
                        <w:rFonts w:eastAsia="Times New Roman"/>
                        <w:sz w:val="20"/>
                        <w:szCs w:val="20"/>
                        <w:shd w:val="clear" w:color="auto" w:fill="FFFFFF"/>
                      </w:rPr>
                      <w:t> </w:t>
                    </w:r>
                    <w:r w:rsidRPr="008176A5">
                      <w:rPr>
                        <w:rFonts w:ascii="Proba Pro Lt" w:eastAsia="Times New Roman" w:hAnsi="Proba Pro Lt" w:cs="Proba Pro Lt"/>
                        <w:sz w:val="20"/>
                        <w:szCs w:val="20"/>
                        <w:shd w:val="clear" w:color="auto" w:fill="FFFFFF"/>
                      </w:rPr>
                      <w:t>ž</w:t>
                    </w:r>
                    <w:r w:rsidRPr="008176A5">
                      <w:rPr>
                        <w:rFonts w:ascii="Proba Pro Lt" w:eastAsia="Times New Roman" w:hAnsi="Proba Pro Lt" w:cs="Arial"/>
                        <w:sz w:val="20"/>
                        <w:szCs w:val="20"/>
                        <w:shd w:val="clear" w:color="auto" w:fill="FFFFFF"/>
                      </w:rPr>
                      <w:t>ivotnom</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radnom</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okru</w:t>
                    </w:r>
                    <w:r w:rsidRPr="008176A5">
                      <w:rPr>
                        <w:rFonts w:ascii="Proba Pro Lt" w:eastAsia="Times New Roman" w:hAnsi="Proba Pro Lt" w:cs="Proba Pro Lt"/>
                        <w:sz w:val="20"/>
                        <w:szCs w:val="20"/>
                        <w:shd w:val="clear" w:color="auto" w:fill="FFFFFF"/>
                      </w:rPr>
                      <w:t>ž</w:t>
                    </w:r>
                    <w:r w:rsidRPr="008176A5">
                      <w:rPr>
                        <w:rFonts w:ascii="Proba Pro Lt" w:eastAsia="Times New Roman" w:hAnsi="Proba Pro Lt" w:cs="Arial"/>
                        <w:sz w:val="20"/>
                        <w:szCs w:val="20"/>
                        <w:shd w:val="clear" w:color="auto" w:fill="FFFFFF"/>
                      </w:rPr>
                      <w:t>enju</w:t>
                    </w:r>
                  </w:p>
                  <w:p w14:paraId="6D9C09BA"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olor w:val="333333"/>
                        <w:sz w:val="20"/>
                        <w:szCs w:val="20"/>
                      </w:rPr>
                    </w:pPr>
                    <w:r w:rsidRPr="008176A5">
                      <w:rPr>
                        <w:rFonts w:ascii="Proba Pro Lt" w:eastAsia="Times New Roman" w:hAnsi="Proba Pro Lt" w:cs="Arial"/>
                        <w:sz w:val="20"/>
                        <w:szCs w:val="20"/>
                        <w:shd w:val="clear" w:color="auto" w:fill="FFFFFF"/>
                      </w:rPr>
                      <w:t>poznavati, razumjeti i interpretirati Zakone koji se primjenjuju u području zaštite</w:t>
                    </w:r>
                    <w:r w:rsidRPr="008176A5">
                      <w:rPr>
                        <w:rFonts w:ascii="Proba Pro Lt" w:eastAsia="Times New Roman" w:hAnsi="Proba Pro Lt"/>
                        <w:sz w:val="20"/>
                        <w:szCs w:val="20"/>
                        <w:shd w:val="clear" w:color="auto" w:fill="FFFFFF"/>
                      </w:rPr>
                      <w:t xml:space="preserve"> okoliša</w:t>
                    </w:r>
                  </w:p>
                </w:sdtContent>
              </w:sdt>
            </w:tc>
          </w:sdtContent>
        </w:sdt>
      </w:tr>
      <w:tr w:rsidR="008E680B" w:rsidRPr="008176A5" w14:paraId="62B3BFF6" w14:textId="77777777" w:rsidTr="00A42271">
        <w:tc>
          <w:tcPr>
            <w:tcW w:w="1239" w:type="pct"/>
            <w:tcBorders>
              <w:left w:val="single" w:sz="12" w:space="0" w:color="auto"/>
            </w:tcBorders>
            <w:shd w:val="clear" w:color="auto" w:fill="00A0DC"/>
            <w:vAlign w:val="center"/>
          </w:tcPr>
          <w:p w14:paraId="7FF597C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0BCB9498"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id w:val="984584331"/>
            <w:placeholder>
              <w:docPart w:val="0BF844A7E8764CFA9BD9A704FB810101"/>
            </w:placeholder>
          </w:sdtPr>
          <w:sdtEndPr/>
          <w:sdtContent>
            <w:tc>
              <w:tcPr>
                <w:tcW w:w="3761" w:type="pct"/>
                <w:gridSpan w:val="13"/>
                <w:tcBorders>
                  <w:right w:val="single" w:sz="12" w:space="0" w:color="auto"/>
                </w:tcBorders>
                <w:vAlign w:val="center"/>
              </w:tcPr>
              <w:p w14:paraId="00B69E7E"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Uloga biotehnologije u zaštiti okoliša</w:t>
                </w:r>
              </w:p>
              <w:p w14:paraId="78EAEF55"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Mikroorganizmi u zaštiti okoliša – flokule, granule, biofilm</w:t>
                </w:r>
              </w:p>
              <w:p w14:paraId="67EC8C7C"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Otpadna voda_podjela, fizikalno-kemijske karakteristike</w:t>
                </w:r>
              </w:p>
              <w:p w14:paraId="78D6591E"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 xml:space="preserve">Biološki procesi obrade otpadne vode – opis procesa, mikrobiologija, stehiometrija, okolišni čimbenici </w:t>
                </w:r>
              </w:p>
              <w:p w14:paraId="5225DF90"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Sustavi obrade otpadne vode sa suspendiranom biomasom i biomasom u obliku biofilma – procesi za uklanjanje C, N i P – stehiometrija procesa, biološke reakcije, mikrobni metabolizam, procesni čimbenici</w:t>
                </w:r>
              </w:p>
              <w:p w14:paraId="11FE8755"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Zbrinjavanje mulja sa sustava za obradu otpadne vode</w:t>
                </w:r>
              </w:p>
              <w:p w14:paraId="6C9A908F"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Izvori i kontrola mirisa; kontaminirano zemljište</w:t>
                </w:r>
              </w:p>
              <w:p w14:paraId="2C0BFB48" w14:textId="6304FBD8" w:rsidR="008E680B" w:rsidRPr="006077B7" w:rsidRDefault="00D44AE7" w:rsidP="00D44AE7">
                <w:pPr>
                  <w:pStyle w:val="ListParagraph"/>
                  <w:numPr>
                    <w:ilvl w:val="0"/>
                    <w:numId w:val="94"/>
                  </w:numPr>
                  <w:spacing w:after="0" w:line="240" w:lineRule="auto"/>
                  <w:ind w:left="261" w:hanging="357"/>
                  <w:rPr>
                    <w:rFonts w:ascii="Proba Pro Lt" w:hAnsi="Proba Pro Lt" w:cs="Arial"/>
                    <w:sz w:val="20"/>
                    <w:szCs w:val="20"/>
                  </w:rPr>
                </w:pPr>
                <w:r w:rsidRPr="00D44AE7">
                  <w:rPr>
                    <w:rFonts w:ascii="Proba Pro Lt" w:hAnsi="Proba Pro Lt" w:cs="Arial"/>
                    <w:sz w:val="20"/>
                    <w:szCs w:val="20"/>
                    <w:lang w:val="en-GB"/>
                  </w:rPr>
                  <w:t>Zakonodavstvo u zaštiti okoliša</w:t>
                </w:r>
              </w:p>
            </w:tc>
          </w:sdtContent>
        </w:sdt>
      </w:tr>
      <w:tr w:rsidR="008E680B" w:rsidRPr="008176A5" w14:paraId="1296C8C1" w14:textId="77777777" w:rsidTr="00A42271">
        <w:trPr>
          <w:trHeight w:val="349"/>
        </w:trPr>
        <w:tc>
          <w:tcPr>
            <w:tcW w:w="1239" w:type="pct"/>
            <w:vMerge w:val="restart"/>
            <w:tcBorders>
              <w:left w:val="single" w:sz="12" w:space="0" w:color="auto"/>
            </w:tcBorders>
            <w:shd w:val="clear" w:color="auto" w:fill="00A0DC"/>
            <w:vAlign w:val="center"/>
          </w:tcPr>
          <w:p w14:paraId="24D8332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izvođenja nastave:</w:t>
            </w:r>
          </w:p>
        </w:tc>
        <w:tc>
          <w:tcPr>
            <w:tcW w:w="1266" w:type="pct"/>
            <w:gridSpan w:val="3"/>
            <w:vMerge w:val="restart"/>
            <w:vAlign w:val="center"/>
          </w:tcPr>
          <w:p w14:paraId="152F69DD"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9736756"/>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predavanja</w:t>
            </w:r>
          </w:p>
          <w:p w14:paraId="56FCFF14"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200727"/>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42D27A28"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3011"/>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1FA52CD8"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525205"/>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1EB62BEB"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8735130"/>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mješovito e-učenje</w:t>
            </w:r>
          </w:p>
          <w:p w14:paraId="4DBF9ADB"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1544061"/>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07" w:type="pct"/>
            <w:gridSpan w:val="5"/>
            <w:vMerge w:val="restart"/>
            <w:vAlign w:val="center"/>
          </w:tcPr>
          <w:p w14:paraId="4AA49E26"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6056415"/>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2853E26F"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3160159"/>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352292DE"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125297"/>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0A6920A0"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6122688"/>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7E1542A8"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9331419"/>
              </w:sdtPr>
              <w:sdtEndPr/>
              <w:sdtContent>
                <w:r w:rsidR="008E680B" w:rsidRPr="008176A5">
                  <w:rPr>
                    <w:rFonts w:ascii="Segoe UI Symbol" w:eastAsia="MS Gothic" w:hAnsi="Segoe UI Symbol" w:cs="Segoe UI Symbol"/>
                    <w:sz w:val="20"/>
                    <w:szCs w:val="20"/>
                  </w:rPr>
                  <w:t>☐</w:t>
                </w:r>
              </w:sdtContent>
            </w:sdt>
            <w:sdt>
              <w:sdtPr>
                <w:rPr>
                  <w:rFonts w:ascii="Proba Pro Lt" w:hAnsi="Proba Pro Lt" w:cs="Arial"/>
                  <w:b/>
                  <w:sz w:val="20"/>
                  <w:szCs w:val="20"/>
                </w:rPr>
                <w:id w:val="-1410078612"/>
                <w:showingPlcHdr/>
              </w:sdtPr>
              <w:sdtEndPr/>
              <w:sdtContent>
                <w:r w:rsidR="008E680B" w:rsidRPr="008176A5">
                  <w:rPr>
                    <w:rFonts w:ascii="Proba Pro Lt" w:hAnsi="Proba Pro Lt" w:cs="Arial"/>
                    <w:sz w:val="20"/>
                    <w:szCs w:val="20"/>
                  </w:rPr>
                  <w:t>(ostalo upisati)</w:t>
                </w:r>
              </w:sdtContent>
            </w:sdt>
          </w:p>
        </w:tc>
        <w:tc>
          <w:tcPr>
            <w:tcW w:w="1388" w:type="pct"/>
            <w:gridSpan w:val="5"/>
            <w:tcBorders>
              <w:right w:val="single" w:sz="12" w:space="0" w:color="auto"/>
            </w:tcBorders>
            <w:shd w:val="clear" w:color="auto" w:fill="00A0DC"/>
            <w:vAlign w:val="center"/>
          </w:tcPr>
          <w:p w14:paraId="10AB318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6CB17243" w14:textId="77777777" w:rsidTr="00A42271">
        <w:trPr>
          <w:trHeight w:val="577"/>
        </w:trPr>
        <w:tc>
          <w:tcPr>
            <w:tcW w:w="1239" w:type="pct"/>
            <w:vMerge/>
            <w:tcBorders>
              <w:left w:val="single" w:sz="12" w:space="0" w:color="auto"/>
              <w:bottom w:val="single" w:sz="4" w:space="0" w:color="auto"/>
            </w:tcBorders>
            <w:shd w:val="clear" w:color="auto" w:fill="00A0DC"/>
            <w:vAlign w:val="center"/>
          </w:tcPr>
          <w:p w14:paraId="3DA0520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66" w:type="pct"/>
            <w:gridSpan w:val="3"/>
            <w:vMerge/>
            <w:vAlign w:val="center"/>
          </w:tcPr>
          <w:p w14:paraId="4A76CB8D" w14:textId="77777777" w:rsidR="008E680B" w:rsidRPr="008176A5" w:rsidRDefault="008E680B" w:rsidP="00A42271">
            <w:pPr>
              <w:pStyle w:val="FieldText"/>
              <w:rPr>
                <w:rFonts w:ascii="Proba Pro Lt" w:hAnsi="Proba Pro Lt" w:cs="Arial"/>
                <w:b w:val="0"/>
                <w:sz w:val="20"/>
                <w:szCs w:val="20"/>
                <w:lang w:val="hr-HR"/>
              </w:rPr>
            </w:pPr>
          </w:p>
        </w:tc>
        <w:tc>
          <w:tcPr>
            <w:tcW w:w="1107" w:type="pct"/>
            <w:gridSpan w:val="5"/>
            <w:vMerge/>
            <w:vAlign w:val="center"/>
          </w:tcPr>
          <w:p w14:paraId="4A6BBC3C"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681739157"/>
            <w:showingPlcHdr/>
          </w:sdtPr>
          <w:sdtEndPr/>
          <w:sdtContent>
            <w:tc>
              <w:tcPr>
                <w:tcW w:w="1388" w:type="pct"/>
                <w:gridSpan w:val="5"/>
                <w:tcBorders>
                  <w:right w:val="single" w:sz="12" w:space="0" w:color="auto"/>
                </w:tcBorders>
              </w:tcPr>
              <w:p w14:paraId="222125BC" w14:textId="77777777" w:rsidR="008E680B" w:rsidRPr="008176A5" w:rsidRDefault="008E680B" w:rsidP="00A42271">
                <w:pPr>
                  <w:tabs>
                    <w:tab w:val="left" w:pos="2820"/>
                  </w:tabs>
                  <w:spacing w:after="0" w:line="240" w:lineRule="auto"/>
                  <w:rPr>
                    <w:rFonts w:ascii="Proba Pro Lt" w:hAnsi="Proba Pro Lt" w:cs="Arial"/>
                    <w:sz w:val="20"/>
                    <w:szCs w:val="20"/>
                  </w:rPr>
                </w:pPr>
              </w:p>
            </w:tc>
          </w:sdtContent>
        </w:sdt>
      </w:tr>
      <w:tr w:rsidR="008E680B" w:rsidRPr="008176A5" w14:paraId="39D34110" w14:textId="77777777" w:rsidTr="00A42271">
        <w:trPr>
          <w:trHeight w:val="397"/>
        </w:trPr>
        <w:tc>
          <w:tcPr>
            <w:tcW w:w="1239" w:type="pct"/>
            <w:vMerge w:val="restart"/>
            <w:tcBorders>
              <w:top w:val="single" w:sz="12" w:space="0" w:color="auto"/>
              <w:left w:val="single" w:sz="12" w:space="0" w:color="auto"/>
            </w:tcBorders>
            <w:shd w:val="clear" w:color="auto" w:fill="00A0DC"/>
            <w:vAlign w:val="center"/>
          </w:tcPr>
          <w:p w14:paraId="6E7973C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91" w:type="pct"/>
            <w:tcBorders>
              <w:top w:val="single" w:sz="12" w:space="0" w:color="auto"/>
            </w:tcBorders>
            <w:vAlign w:val="center"/>
          </w:tcPr>
          <w:p w14:paraId="445C0B8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52" w:type="pct"/>
            <w:tcBorders>
              <w:top w:val="single" w:sz="12" w:space="0" w:color="auto"/>
            </w:tcBorders>
            <w:vAlign w:val="center"/>
          </w:tcPr>
          <w:sdt>
            <w:sdtPr>
              <w:rPr>
                <w:rFonts w:ascii="Proba Pro Lt" w:hAnsi="Proba Pro Lt" w:cs="Arial"/>
                <w:b w:val="0"/>
                <w:color w:val="000000"/>
                <w:sz w:val="20"/>
                <w:szCs w:val="20"/>
              </w:rPr>
              <w:id w:val="1942792925"/>
              <w:showingPlcHdr/>
            </w:sdtPr>
            <w:sdtEndPr/>
            <w:sdtContent>
              <w:p w14:paraId="1A336A0D" w14:textId="77777777" w:rsidR="008E680B" w:rsidRPr="008176A5" w:rsidRDefault="00DB7BE2" w:rsidP="00A42271">
                <w:pPr>
                  <w:pStyle w:val="FieldText"/>
                  <w:jc w:val="center"/>
                  <w:rPr>
                    <w:rFonts w:ascii="Proba Pro Lt" w:hAnsi="Proba Pro Lt" w:cs="Arial"/>
                    <w:b w:val="0"/>
                    <w:sz w:val="20"/>
                    <w:szCs w:val="20"/>
                    <w:lang w:val="hr-HR"/>
                  </w:rPr>
                </w:pP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086422767"/>
            </w:sdtPr>
            <w:sdtEndPr/>
            <w:sdtContent>
              <w:p w14:paraId="4178420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17" w:type="pct"/>
            <w:gridSpan w:val="2"/>
            <w:tcBorders>
              <w:top w:val="single" w:sz="12" w:space="0" w:color="auto"/>
            </w:tcBorders>
            <w:vAlign w:val="center"/>
          </w:tcPr>
          <w:p w14:paraId="3D8AB19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56" w:type="pct"/>
            <w:tcBorders>
              <w:top w:val="single" w:sz="12" w:space="0" w:color="auto"/>
            </w:tcBorders>
            <w:vAlign w:val="center"/>
          </w:tcPr>
          <w:sdt>
            <w:sdtPr>
              <w:rPr>
                <w:rFonts w:ascii="Proba Pro Lt" w:hAnsi="Proba Pro Lt" w:cs="Arial"/>
                <w:b w:val="0"/>
                <w:color w:val="000000"/>
                <w:sz w:val="20"/>
                <w:szCs w:val="20"/>
              </w:rPr>
              <w:id w:val="-349561436"/>
              <w:showingPlcHdr/>
            </w:sdtPr>
            <w:sdtEndPr/>
            <w:sdtContent>
              <w:p w14:paraId="0CCB7833" w14:textId="77777777" w:rsidR="008E680B" w:rsidRPr="008176A5" w:rsidRDefault="00DB7BE2" w:rsidP="00A42271">
                <w:pPr>
                  <w:pStyle w:val="FieldText"/>
                  <w:jc w:val="center"/>
                  <w:rPr>
                    <w:rFonts w:ascii="Proba Pro Lt" w:hAnsi="Proba Pro Lt" w:cs="Arial"/>
                    <w:b w:val="0"/>
                    <w:sz w:val="20"/>
                    <w:szCs w:val="20"/>
                    <w:lang w:val="hr-HR"/>
                  </w:rPr>
                </w:pP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rPr>
              <w:id w:val="2055725214"/>
            </w:sdtPr>
            <w:sdtEndPr/>
            <w:sdtContent>
              <w:p w14:paraId="74CEF28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863" w:type="pct"/>
            <w:gridSpan w:val="3"/>
            <w:tcBorders>
              <w:top w:val="single" w:sz="12" w:space="0" w:color="auto"/>
              <w:right w:val="single" w:sz="4" w:space="0" w:color="auto"/>
            </w:tcBorders>
            <w:vAlign w:val="center"/>
          </w:tcPr>
          <w:p w14:paraId="423BE3A3"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30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9850796"/>
            </w:sdtPr>
            <w:sdtEndPr/>
            <w:sdtContent>
              <w:p w14:paraId="0E98CAF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22"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871998447"/>
              <w:showingPlcHdr/>
            </w:sdtPr>
            <w:sdtEndPr/>
            <w:sdtContent>
              <w:p w14:paraId="16AE5A84" w14:textId="77777777" w:rsidR="008E680B" w:rsidRPr="008176A5" w:rsidRDefault="00DB7BE2" w:rsidP="00A42271">
                <w:pPr>
                  <w:pStyle w:val="FieldText"/>
                  <w:rPr>
                    <w:rFonts w:ascii="Proba Pro Lt" w:hAnsi="Proba Pro Lt" w:cs="Arial"/>
                    <w:b w:val="0"/>
                    <w:color w:val="000000"/>
                    <w:sz w:val="20"/>
                    <w:szCs w:val="20"/>
                    <w:lang w:val="hr-HR"/>
                  </w:rPr>
                </w:pPr>
              </w:p>
            </w:sdtContent>
          </w:sdt>
        </w:tc>
      </w:tr>
      <w:tr w:rsidR="008E680B" w:rsidRPr="008176A5" w14:paraId="522CE865" w14:textId="77777777" w:rsidTr="00A42271">
        <w:trPr>
          <w:trHeight w:val="397"/>
        </w:trPr>
        <w:tc>
          <w:tcPr>
            <w:tcW w:w="1239" w:type="pct"/>
            <w:vMerge/>
            <w:tcBorders>
              <w:left w:val="single" w:sz="12" w:space="0" w:color="auto"/>
            </w:tcBorders>
            <w:shd w:val="clear" w:color="auto" w:fill="00A0DC"/>
            <w:vAlign w:val="center"/>
          </w:tcPr>
          <w:p w14:paraId="7873C4BF" w14:textId="77777777" w:rsidR="008E680B" w:rsidRPr="008176A5"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0C4FCD9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52" w:type="pct"/>
            <w:shd w:val="clear" w:color="auto" w:fill="auto"/>
            <w:vAlign w:val="center"/>
          </w:tcPr>
          <w:sdt>
            <w:sdtPr>
              <w:rPr>
                <w:rFonts w:ascii="Proba Pro Lt" w:hAnsi="Proba Pro Lt" w:cs="Arial"/>
                <w:b w:val="0"/>
                <w:color w:val="000000"/>
                <w:sz w:val="20"/>
                <w:szCs w:val="20"/>
              </w:rPr>
              <w:id w:val="1611553544"/>
            </w:sdtPr>
            <w:sdtEndPr/>
            <w:sdtContent>
              <w:p w14:paraId="6C8F23F2" w14:textId="4DF8A464" w:rsidR="008E680B" w:rsidRPr="008176A5" w:rsidRDefault="00D44AE7"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1544826449"/>
              <w:showingPlcHdr/>
            </w:sdtPr>
            <w:sdtEndPr/>
            <w:sdtContent>
              <w:p w14:paraId="4A62F20D" w14:textId="5A32F820" w:rsidR="008E680B" w:rsidRPr="008176A5" w:rsidRDefault="00D44AE7" w:rsidP="00D44AE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617" w:type="pct"/>
            <w:gridSpan w:val="2"/>
            <w:shd w:val="clear" w:color="auto" w:fill="auto"/>
            <w:vAlign w:val="center"/>
          </w:tcPr>
          <w:p w14:paraId="50ECAF5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56" w:type="pct"/>
            <w:shd w:val="clear" w:color="auto" w:fill="auto"/>
            <w:vAlign w:val="center"/>
          </w:tcPr>
          <w:sdt>
            <w:sdtPr>
              <w:rPr>
                <w:rFonts w:ascii="Proba Pro Lt" w:hAnsi="Proba Pro Lt" w:cs="Arial"/>
                <w:b w:val="0"/>
                <w:color w:val="000000"/>
                <w:sz w:val="20"/>
                <w:szCs w:val="20"/>
              </w:rPr>
              <w:id w:val="-2078357768"/>
              <w:showingPlcHdr/>
            </w:sdtPr>
            <w:sdtEndPr/>
            <w:sdtContent>
              <w:p w14:paraId="23109067" w14:textId="77777777" w:rsidR="008E680B" w:rsidRPr="008176A5" w:rsidRDefault="00DB7BE2" w:rsidP="00A42271">
                <w:pPr>
                  <w:pStyle w:val="FieldText"/>
                  <w:jc w:val="center"/>
                  <w:rPr>
                    <w:rFonts w:ascii="Proba Pro Lt" w:hAnsi="Proba Pro Lt" w:cs="Arial"/>
                    <w:b w:val="0"/>
                    <w:sz w:val="20"/>
                    <w:szCs w:val="20"/>
                    <w:lang w:val="hr-HR"/>
                  </w:rPr>
                </w:pPr>
              </w:p>
            </w:sdtContent>
          </w:sdt>
        </w:tc>
        <w:tc>
          <w:tcPr>
            <w:tcW w:w="234" w:type="pct"/>
            <w:gridSpan w:val="2"/>
            <w:shd w:val="clear" w:color="auto" w:fill="auto"/>
            <w:vAlign w:val="center"/>
          </w:tcPr>
          <w:sdt>
            <w:sdtPr>
              <w:rPr>
                <w:rFonts w:ascii="Proba Pro Lt" w:hAnsi="Proba Pro Lt" w:cs="Arial"/>
                <w:b w:val="0"/>
                <w:color w:val="000000"/>
                <w:sz w:val="20"/>
                <w:szCs w:val="20"/>
              </w:rPr>
              <w:id w:val="-1855179900"/>
            </w:sdtPr>
            <w:sdtEndPr/>
            <w:sdtContent>
              <w:p w14:paraId="4D807E6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863" w:type="pct"/>
            <w:gridSpan w:val="3"/>
            <w:tcBorders>
              <w:right w:val="single" w:sz="4" w:space="0" w:color="auto"/>
            </w:tcBorders>
            <w:shd w:val="clear" w:color="auto" w:fill="auto"/>
            <w:vAlign w:val="center"/>
          </w:tcPr>
          <w:p w14:paraId="557F38F2"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52494027"/>
              </w:sdtPr>
              <w:sdtEndPr/>
              <w:sdtContent/>
            </w:sdt>
          </w:p>
          <w:sdt>
            <w:sdtPr>
              <w:rPr>
                <w:rFonts w:ascii="Proba Pro Lt" w:hAnsi="Proba Pro Lt" w:cs="Arial"/>
                <w:b w:val="0"/>
                <w:color w:val="000000"/>
                <w:sz w:val="20"/>
                <w:szCs w:val="20"/>
              </w:rPr>
              <w:id w:val="902943380"/>
            </w:sdtPr>
            <w:sdtEndPr/>
            <w:sdtContent>
              <w:p w14:paraId="0CB886D7"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rPr>
                  <w:t>(ostalo upisati)</w:t>
                </w:r>
              </w:p>
            </w:sdtContent>
          </w:sdt>
          <w:p w14:paraId="1E19A14D" w14:textId="77777777" w:rsidR="008E680B" w:rsidRPr="008176A5" w:rsidRDefault="008E680B" w:rsidP="00A42271">
            <w:pPr>
              <w:pStyle w:val="FieldText"/>
              <w:rPr>
                <w:rFonts w:ascii="Proba Pro Lt" w:hAnsi="Proba Pro Lt" w:cs="Arial"/>
                <w:b w:val="0"/>
                <w:color w:val="000000"/>
                <w:sz w:val="20"/>
                <w:szCs w:val="20"/>
                <w:lang w:val="hr-HR"/>
              </w:rPr>
            </w:pPr>
          </w:p>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24374001"/>
              <w:showingPlcHdr/>
            </w:sdtPr>
            <w:sdtEndPr/>
            <w:sdtContent>
              <w:p w14:paraId="584DCD7B" w14:textId="77777777" w:rsidR="008E680B" w:rsidRPr="008176A5" w:rsidRDefault="00DB7BE2" w:rsidP="00A42271">
                <w:pPr>
                  <w:pStyle w:val="FieldText"/>
                  <w:jc w:val="center"/>
                  <w:rPr>
                    <w:rFonts w:ascii="Proba Pro Lt" w:hAnsi="Proba Pro Lt" w:cs="Arial"/>
                    <w:b w:val="0"/>
                    <w:color w:val="000000"/>
                    <w:sz w:val="20"/>
                    <w:szCs w:val="20"/>
                    <w:lang w:val="hr-HR"/>
                  </w:rPr>
                </w:pPr>
              </w:p>
            </w:sdtContent>
          </w:sdt>
        </w:tc>
        <w:tc>
          <w:tcPr>
            <w:tcW w:w="22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926997987"/>
              <w:showingPlcHdr/>
            </w:sdtPr>
            <w:sdtEndPr/>
            <w:sdtContent>
              <w:p w14:paraId="3BD0BE9A" w14:textId="77777777" w:rsidR="008E680B" w:rsidRPr="008176A5" w:rsidRDefault="00DB7BE2" w:rsidP="00A42271">
                <w:pPr>
                  <w:pStyle w:val="FieldText"/>
                  <w:rPr>
                    <w:rFonts w:ascii="Proba Pro Lt" w:hAnsi="Proba Pro Lt" w:cs="Arial"/>
                    <w:b w:val="0"/>
                    <w:color w:val="000000"/>
                    <w:sz w:val="20"/>
                    <w:szCs w:val="20"/>
                    <w:lang w:val="hr-HR"/>
                  </w:rPr>
                </w:pPr>
              </w:p>
            </w:sdtContent>
          </w:sdt>
        </w:tc>
      </w:tr>
      <w:tr w:rsidR="008E680B" w:rsidRPr="008176A5" w14:paraId="596A3288" w14:textId="77777777" w:rsidTr="00A42271">
        <w:trPr>
          <w:trHeight w:val="397"/>
        </w:trPr>
        <w:tc>
          <w:tcPr>
            <w:tcW w:w="1239" w:type="pct"/>
            <w:vMerge/>
            <w:tcBorders>
              <w:left w:val="single" w:sz="12" w:space="0" w:color="auto"/>
            </w:tcBorders>
            <w:shd w:val="clear" w:color="auto" w:fill="00A0DC"/>
            <w:vAlign w:val="center"/>
          </w:tcPr>
          <w:p w14:paraId="1FDC4B5A" w14:textId="77777777" w:rsidR="008E680B" w:rsidRPr="008176A5"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61437B4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52" w:type="pct"/>
            <w:shd w:val="clear" w:color="auto" w:fill="auto"/>
            <w:vAlign w:val="center"/>
          </w:tcPr>
          <w:sdt>
            <w:sdtPr>
              <w:rPr>
                <w:rFonts w:ascii="Proba Pro Lt" w:hAnsi="Proba Pro Lt" w:cs="Arial"/>
                <w:b w:val="0"/>
                <w:color w:val="000000"/>
                <w:sz w:val="20"/>
                <w:szCs w:val="20"/>
              </w:rPr>
              <w:id w:val="-1187289850"/>
              <w:showingPlcHdr/>
            </w:sdtPr>
            <w:sdtEndPr/>
            <w:sdtContent>
              <w:p w14:paraId="74DE67B4" w14:textId="77777777" w:rsidR="008E680B" w:rsidRPr="008176A5" w:rsidRDefault="00DB7BE2" w:rsidP="00A42271">
                <w:pPr>
                  <w:pStyle w:val="FieldText"/>
                  <w:jc w:val="center"/>
                  <w:rPr>
                    <w:rFonts w:ascii="Proba Pro Lt" w:hAnsi="Proba Pro Lt" w:cs="Arial"/>
                    <w:b w:val="0"/>
                    <w:sz w:val="20"/>
                    <w:szCs w:val="20"/>
                    <w:lang w:val="hr-HR"/>
                  </w:rPr>
                </w:pPr>
              </w:p>
            </w:sdtContent>
          </w:sdt>
        </w:tc>
        <w:tc>
          <w:tcPr>
            <w:tcW w:w="223" w:type="pct"/>
            <w:shd w:val="clear" w:color="auto" w:fill="auto"/>
            <w:vAlign w:val="center"/>
          </w:tcPr>
          <w:sdt>
            <w:sdtPr>
              <w:rPr>
                <w:rFonts w:ascii="Proba Pro Lt" w:hAnsi="Proba Pro Lt" w:cs="Arial"/>
                <w:b w:val="0"/>
                <w:color w:val="000000"/>
                <w:sz w:val="20"/>
                <w:szCs w:val="20"/>
              </w:rPr>
              <w:id w:val="-400214082"/>
            </w:sdtPr>
            <w:sdtEndPr/>
            <w:sdtContent>
              <w:p w14:paraId="133D54B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17" w:type="pct"/>
            <w:gridSpan w:val="2"/>
            <w:shd w:val="clear" w:color="auto" w:fill="auto"/>
            <w:vAlign w:val="center"/>
          </w:tcPr>
          <w:p w14:paraId="32E7886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56" w:type="pct"/>
            <w:shd w:val="clear" w:color="auto" w:fill="auto"/>
            <w:vAlign w:val="center"/>
          </w:tcPr>
          <w:sdt>
            <w:sdtPr>
              <w:rPr>
                <w:rFonts w:ascii="Proba Pro Lt" w:hAnsi="Proba Pro Lt" w:cs="Arial"/>
                <w:b w:val="0"/>
                <w:color w:val="000000"/>
                <w:sz w:val="20"/>
                <w:szCs w:val="20"/>
              </w:rPr>
              <w:id w:val="-972671638"/>
              <w:showingPlcHdr/>
            </w:sdtPr>
            <w:sdtEndPr/>
            <w:sdtContent>
              <w:p w14:paraId="7767EF44" w14:textId="77777777" w:rsidR="008E680B" w:rsidRPr="008176A5" w:rsidRDefault="00DB7BE2" w:rsidP="00A42271">
                <w:pPr>
                  <w:pStyle w:val="FieldText"/>
                  <w:jc w:val="center"/>
                  <w:rPr>
                    <w:rFonts w:ascii="Proba Pro Lt" w:hAnsi="Proba Pro Lt" w:cs="Arial"/>
                    <w:b w:val="0"/>
                    <w:sz w:val="20"/>
                    <w:szCs w:val="20"/>
                    <w:lang w:val="hr-HR"/>
                  </w:rPr>
                </w:pPr>
              </w:p>
            </w:sdtContent>
          </w:sdt>
        </w:tc>
        <w:tc>
          <w:tcPr>
            <w:tcW w:w="234" w:type="pct"/>
            <w:gridSpan w:val="2"/>
            <w:shd w:val="clear" w:color="auto" w:fill="auto"/>
            <w:vAlign w:val="center"/>
          </w:tcPr>
          <w:sdt>
            <w:sdtPr>
              <w:rPr>
                <w:rFonts w:ascii="Proba Pro Lt" w:hAnsi="Proba Pro Lt" w:cs="Arial"/>
                <w:b w:val="0"/>
                <w:color w:val="000000"/>
                <w:sz w:val="20"/>
                <w:szCs w:val="20"/>
              </w:rPr>
              <w:id w:val="1970942101"/>
            </w:sdtPr>
            <w:sdtEndPr/>
            <w:sdtContent>
              <w:p w14:paraId="6952F17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863" w:type="pct"/>
            <w:gridSpan w:val="3"/>
            <w:tcBorders>
              <w:right w:val="single" w:sz="4" w:space="0" w:color="auto"/>
            </w:tcBorders>
            <w:shd w:val="clear" w:color="auto" w:fill="auto"/>
            <w:vAlign w:val="center"/>
          </w:tcPr>
          <w:p w14:paraId="2E068CD8"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94479142"/>
                <w:showingPlcHdr/>
              </w:sdtPr>
              <w:sdtEndPr/>
              <w:sdtContent>
                <w:r w:rsidR="008E680B" w:rsidRPr="008176A5">
                  <w:rPr>
                    <w:rFonts w:ascii="Proba Pro Lt" w:hAnsi="Proba Pro Lt" w:cs="Arial"/>
                    <w:b w:val="0"/>
                    <w:sz w:val="20"/>
                    <w:szCs w:val="20"/>
                  </w:rPr>
                  <w:t>(ostalo upisati)</w:t>
                </w:r>
              </w:sdtContent>
            </w:sdt>
          </w:p>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49277198"/>
              <w:showingPlcHdr/>
            </w:sdtPr>
            <w:sdtEndPr/>
            <w:sdtContent>
              <w:p w14:paraId="4C5604CC" w14:textId="77777777" w:rsidR="008E680B" w:rsidRPr="008176A5" w:rsidRDefault="00DB7BE2" w:rsidP="00A42271">
                <w:pPr>
                  <w:pStyle w:val="FieldText"/>
                  <w:jc w:val="center"/>
                  <w:rPr>
                    <w:rFonts w:ascii="Proba Pro Lt" w:hAnsi="Proba Pro Lt" w:cs="Arial"/>
                    <w:b w:val="0"/>
                    <w:color w:val="000000"/>
                    <w:sz w:val="20"/>
                    <w:szCs w:val="20"/>
                    <w:lang w:val="hr-HR"/>
                  </w:rPr>
                </w:pPr>
              </w:p>
            </w:sdtContent>
          </w:sdt>
        </w:tc>
        <w:tc>
          <w:tcPr>
            <w:tcW w:w="22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927692914"/>
              <w:showingPlcHdr/>
            </w:sdtPr>
            <w:sdtEndPr/>
            <w:sdtContent>
              <w:p w14:paraId="1B02E725" w14:textId="77777777" w:rsidR="008E680B" w:rsidRPr="008176A5" w:rsidRDefault="00DB7BE2" w:rsidP="00A42271">
                <w:pPr>
                  <w:pStyle w:val="FieldText"/>
                  <w:rPr>
                    <w:rFonts w:ascii="Proba Pro Lt" w:hAnsi="Proba Pro Lt" w:cs="Arial"/>
                    <w:b w:val="0"/>
                    <w:color w:val="000000"/>
                    <w:sz w:val="20"/>
                    <w:szCs w:val="20"/>
                    <w:lang w:val="hr-HR"/>
                  </w:rPr>
                </w:pPr>
              </w:p>
            </w:sdtContent>
          </w:sdt>
        </w:tc>
      </w:tr>
      <w:tr w:rsidR="008E680B" w:rsidRPr="008176A5" w14:paraId="2C8B3B01" w14:textId="77777777" w:rsidTr="00A42271">
        <w:trPr>
          <w:trHeight w:val="397"/>
        </w:trPr>
        <w:tc>
          <w:tcPr>
            <w:tcW w:w="1239" w:type="pct"/>
            <w:vMerge/>
            <w:tcBorders>
              <w:left w:val="single" w:sz="12" w:space="0" w:color="auto"/>
            </w:tcBorders>
            <w:shd w:val="clear" w:color="auto" w:fill="00A0DC"/>
            <w:vAlign w:val="center"/>
          </w:tcPr>
          <w:p w14:paraId="5A217F2B" w14:textId="77777777" w:rsidR="008E680B" w:rsidRPr="008176A5"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91" w:type="pct"/>
            <w:tcBorders>
              <w:bottom w:val="single" w:sz="4" w:space="0" w:color="auto"/>
            </w:tcBorders>
            <w:vAlign w:val="center"/>
          </w:tcPr>
          <w:p w14:paraId="521886D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52" w:type="pct"/>
            <w:tcBorders>
              <w:bottom w:val="single" w:sz="4" w:space="0" w:color="auto"/>
            </w:tcBorders>
            <w:vAlign w:val="center"/>
          </w:tcPr>
          <w:sdt>
            <w:sdtPr>
              <w:rPr>
                <w:rFonts w:ascii="Proba Pro Lt" w:hAnsi="Proba Pro Lt" w:cs="Arial"/>
                <w:b w:val="0"/>
                <w:color w:val="000000"/>
                <w:sz w:val="20"/>
                <w:szCs w:val="20"/>
              </w:rPr>
              <w:id w:val="411133248"/>
              <w:showingPlcHdr/>
            </w:sdtPr>
            <w:sdtEndPr/>
            <w:sdtContent>
              <w:p w14:paraId="11F8AC83" w14:textId="576E9FC7" w:rsidR="008E680B" w:rsidRPr="008176A5" w:rsidRDefault="00D44AE7" w:rsidP="00D44AE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223" w:type="pct"/>
            <w:tcBorders>
              <w:bottom w:val="single" w:sz="4" w:space="0" w:color="auto"/>
            </w:tcBorders>
            <w:vAlign w:val="center"/>
          </w:tcPr>
          <w:sdt>
            <w:sdtPr>
              <w:rPr>
                <w:rFonts w:ascii="Proba Pro Lt" w:hAnsi="Proba Pro Lt" w:cs="Arial"/>
                <w:b w:val="0"/>
                <w:color w:val="000000"/>
                <w:sz w:val="20"/>
                <w:szCs w:val="20"/>
              </w:rPr>
              <w:id w:val="-1816867259"/>
            </w:sdtPr>
            <w:sdtEndPr/>
            <w:sdtContent>
              <w:p w14:paraId="0BFED3FE" w14:textId="37C1FBB4" w:rsidR="008E680B" w:rsidRPr="008176A5" w:rsidRDefault="00D44AE7" w:rsidP="00D44AE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17" w:type="pct"/>
            <w:gridSpan w:val="2"/>
            <w:tcBorders>
              <w:bottom w:val="single" w:sz="4" w:space="0" w:color="auto"/>
            </w:tcBorders>
            <w:shd w:val="clear" w:color="auto" w:fill="auto"/>
            <w:vAlign w:val="center"/>
          </w:tcPr>
          <w:p w14:paraId="4A1765C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rPr>
              <w:id w:val="-2035410564"/>
              <w:showingPlcHdr/>
            </w:sdtPr>
            <w:sdtEndPr/>
            <w:sdtContent>
              <w:p w14:paraId="7EA961F4" w14:textId="77777777" w:rsidR="008E680B" w:rsidRPr="008176A5" w:rsidRDefault="00DB7BE2" w:rsidP="00A42271">
                <w:pPr>
                  <w:tabs>
                    <w:tab w:val="left" w:pos="2820"/>
                  </w:tabs>
                  <w:spacing w:after="0" w:line="240" w:lineRule="auto"/>
                  <w:jc w:val="center"/>
                  <w:rPr>
                    <w:rFonts w:ascii="Proba Pro Lt" w:hAnsi="Proba Pro Lt" w:cs="Arial"/>
                    <w:sz w:val="20"/>
                    <w:szCs w:val="20"/>
                  </w:rPr>
                </w:pP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6512873"/>
            </w:sdtPr>
            <w:sdtEndPr/>
            <w:sdtContent>
              <w:p w14:paraId="431FD0D7"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863" w:type="pct"/>
            <w:gridSpan w:val="3"/>
            <w:tcBorders>
              <w:bottom w:val="single" w:sz="4" w:space="0" w:color="auto"/>
              <w:right w:val="single" w:sz="4" w:space="0" w:color="auto"/>
            </w:tcBorders>
            <w:shd w:val="clear" w:color="auto" w:fill="auto"/>
            <w:vAlign w:val="center"/>
          </w:tcPr>
          <w:p w14:paraId="369BA40B" w14:textId="77777777" w:rsidR="008E680B" w:rsidRPr="008176A5"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9321280"/>
                <w:showingPlcHdr/>
              </w:sdtPr>
              <w:sdtEndPr/>
              <w:sdtContent>
                <w:r w:rsidR="008E680B" w:rsidRPr="008176A5">
                  <w:rPr>
                    <w:rFonts w:ascii="Proba Pro Lt" w:hAnsi="Proba Pro Lt" w:cs="Arial"/>
                    <w:sz w:val="20"/>
                    <w:szCs w:val="20"/>
                  </w:rPr>
                  <w:t xml:space="preserve">(ostalo upisati) </w:t>
                </w:r>
              </w:sdtContent>
            </w:sdt>
          </w:p>
        </w:tc>
        <w:tc>
          <w:tcPr>
            <w:tcW w:w="30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8487802"/>
              <w:showingPlcHdr/>
            </w:sdtPr>
            <w:sdtEndPr/>
            <w:sdtContent>
              <w:p w14:paraId="0BF10EF8" w14:textId="77777777" w:rsidR="008E680B" w:rsidRPr="008176A5" w:rsidRDefault="00DB7BE2" w:rsidP="00A42271">
                <w:pPr>
                  <w:tabs>
                    <w:tab w:val="left" w:pos="2820"/>
                  </w:tabs>
                  <w:spacing w:after="0" w:line="240" w:lineRule="auto"/>
                  <w:jc w:val="center"/>
                  <w:rPr>
                    <w:rFonts w:ascii="Proba Pro Lt" w:hAnsi="Proba Pro Lt" w:cs="Arial"/>
                    <w:color w:val="000000"/>
                    <w:sz w:val="20"/>
                    <w:szCs w:val="20"/>
                  </w:rPr>
                </w:pPr>
              </w:p>
            </w:sdtContent>
          </w:sdt>
        </w:tc>
        <w:tc>
          <w:tcPr>
            <w:tcW w:w="222"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316571607"/>
              <w:showingPlcHdr/>
            </w:sdtPr>
            <w:sdtEndPr/>
            <w:sdtContent>
              <w:p w14:paraId="39D7F2D2" w14:textId="77777777" w:rsidR="008E680B" w:rsidRPr="008176A5" w:rsidRDefault="00DB7BE2" w:rsidP="00A42271">
                <w:pPr>
                  <w:tabs>
                    <w:tab w:val="left" w:pos="2820"/>
                  </w:tabs>
                  <w:spacing w:after="0" w:line="240" w:lineRule="auto"/>
                  <w:rPr>
                    <w:rFonts w:ascii="Proba Pro Lt" w:hAnsi="Proba Pro Lt" w:cs="Arial"/>
                    <w:color w:val="000000"/>
                    <w:sz w:val="20"/>
                    <w:szCs w:val="20"/>
                  </w:rPr>
                </w:pPr>
              </w:p>
            </w:sdtContent>
          </w:sdt>
        </w:tc>
      </w:tr>
      <w:tr w:rsidR="008E680B" w:rsidRPr="008176A5" w14:paraId="4ED0B3F6" w14:textId="77777777" w:rsidTr="00A42271">
        <w:trPr>
          <w:trHeight w:val="397"/>
        </w:trPr>
        <w:tc>
          <w:tcPr>
            <w:tcW w:w="1239" w:type="pct"/>
            <w:vMerge/>
            <w:tcBorders>
              <w:left w:val="single" w:sz="12" w:space="0" w:color="auto"/>
              <w:bottom w:val="single" w:sz="12" w:space="0" w:color="auto"/>
            </w:tcBorders>
            <w:shd w:val="clear" w:color="auto" w:fill="00A0DC"/>
            <w:vAlign w:val="center"/>
          </w:tcPr>
          <w:p w14:paraId="74637199" w14:textId="77777777" w:rsidR="008E680B" w:rsidRPr="008176A5"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91" w:type="pct"/>
            <w:tcBorders>
              <w:bottom w:val="single" w:sz="12" w:space="0" w:color="auto"/>
              <w:right w:val="single" w:sz="8" w:space="0" w:color="auto"/>
            </w:tcBorders>
            <w:vAlign w:val="center"/>
          </w:tcPr>
          <w:p w14:paraId="2609EB6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81468356"/>
              <w:showingPlcHdr/>
            </w:sdtPr>
            <w:sdtEndPr/>
            <w:sdtContent>
              <w:p w14:paraId="65997D5A" w14:textId="77777777" w:rsidR="008E680B" w:rsidRPr="008176A5" w:rsidRDefault="00DB7BE2" w:rsidP="00A42271">
                <w:pPr>
                  <w:tabs>
                    <w:tab w:val="left" w:pos="2820"/>
                  </w:tabs>
                  <w:spacing w:after="0" w:line="240" w:lineRule="auto"/>
                  <w:jc w:val="center"/>
                  <w:rPr>
                    <w:rFonts w:ascii="Proba Pro Lt" w:hAnsi="Proba Pro Lt" w:cs="Arial"/>
                    <w:color w:val="000000"/>
                    <w:sz w:val="20"/>
                    <w:szCs w:val="20"/>
                  </w:rPr>
                </w:pP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083097"/>
            </w:sdtPr>
            <w:sdtEndPr/>
            <w:sdtContent>
              <w:p w14:paraId="4C6ACDD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17" w:type="pct"/>
            <w:gridSpan w:val="2"/>
            <w:tcBorders>
              <w:left w:val="single" w:sz="8" w:space="0" w:color="auto"/>
              <w:bottom w:val="single" w:sz="12" w:space="0" w:color="auto"/>
              <w:right w:val="single" w:sz="8" w:space="0" w:color="auto"/>
            </w:tcBorders>
            <w:vAlign w:val="center"/>
          </w:tcPr>
          <w:p w14:paraId="3867C3B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34438141"/>
            </w:sdtPr>
            <w:sdtEndPr/>
            <w:sdtContent>
              <w:p w14:paraId="7FCD158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1098692"/>
              <w:showingPlcHdr/>
            </w:sdtPr>
            <w:sdtEndPr/>
            <w:sdtContent>
              <w:p w14:paraId="79C0D800" w14:textId="77777777" w:rsidR="008E680B" w:rsidRPr="008176A5" w:rsidRDefault="00DB7BE2" w:rsidP="00A42271">
                <w:pPr>
                  <w:tabs>
                    <w:tab w:val="left" w:pos="2820"/>
                  </w:tabs>
                  <w:spacing w:after="0" w:line="240" w:lineRule="auto"/>
                  <w:jc w:val="center"/>
                  <w:rPr>
                    <w:rFonts w:ascii="Proba Pro Lt" w:hAnsi="Proba Pro Lt" w:cs="Arial"/>
                    <w:color w:val="000000"/>
                    <w:sz w:val="20"/>
                    <w:szCs w:val="20"/>
                  </w:rPr>
                </w:pPr>
              </w:p>
            </w:sdtContent>
          </w:sdt>
        </w:tc>
        <w:tc>
          <w:tcPr>
            <w:tcW w:w="863" w:type="pct"/>
            <w:gridSpan w:val="3"/>
            <w:tcBorders>
              <w:left w:val="single" w:sz="8" w:space="0" w:color="auto"/>
              <w:bottom w:val="single" w:sz="12" w:space="0" w:color="auto"/>
              <w:right w:val="single" w:sz="8" w:space="0" w:color="auto"/>
            </w:tcBorders>
            <w:vAlign w:val="center"/>
          </w:tcPr>
          <w:p w14:paraId="762B7C1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91494608"/>
            </w:sdtPr>
            <w:sdtEndPr/>
            <w:sdtContent>
              <w:p w14:paraId="7D44ADE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8E680B" w:rsidRPr="008176A5" w14:paraId="1466C8B2" w14:textId="77777777" w:rsidTr="00A42271">
        <w:trPr>
          <w:trHeight w:val="397"/>
        </w:trPr>
        <w:tc>
          <w:tcPr>
            <w:tcW w:w="1239" w:type="pct"/>
            <w:tcBorders>
              <w:left w:val="single" w:sz="12" w:space="0" w:color="auto"/>
              <w:bottom w:val="single" w:sz="12" w:space="0" w:color="auto"/>
            </w:tcBorders>
            <w:shd w:val="clear" w:color="auto" w:fill="00A0DC"/>
            <w:vAlign w:val="center"/>
          </w:tcPr>
          <w:p w14:paraId="3794C8F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5399392"/>
            </w:sdtPr>
            <w:sdtEndPr/>
            <w:sdtContent>
              <w:sdt>
                <w:sdtPr>
                  <w:rPr>
                    <w:rFonts w:ascii="Proba Pro Lt" w:hAnsi="Proba Pro Lt" w:cs="Arial"/>
                    <w:color w:val="000000"/>
                    <w:sz w:val="20"/>
                    <w:szCs w:val="20"/>
                  </w:rPr>
                  <w:id w:val="-1315869359"/>
                </w:sdtPr>
                <w:sdtEndPr/>
                <w:sdtContent>
                  <w:p w14:paraId="202D276D" w14:textId="7E9EBD06"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Formiranje ocjene</w:t>
                    </w:r>
                    <w:r w:rsidR="00D44AE7">
                      <w:rPr>
                        <w:rFonts w:ascii="Proba Pro Lt" w:hAnsi="Proba Pro Lt" w:cs="Arial"/>
                        <w:b/>
                        <w:sz w:val="20"/>
                        <w:szCs w:val="20"/>
                      </w:rPr>
                      <w:t xml:space="preserve"> pismenog ispita</w:t>
                    </w:r>
                    <w:r w:rsidRPr="008176A5">
                      <w:rPr>
                        <w:rFonts w:ascii="Proba Pro Lt" w:hAnsi="Proba Pro Lt" w:cs="Arial"/>
                        <w:b/>
                        <w:sz w:val="20"/>
                        <w:szCs w:val="20"/>
                      </w:rPr>
                      <w:t xml:space="preserve">: </w:t>
                    </w:r>
                  </w:p>
                  <w:p w14:paraId="7F4E326C"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60 % nedovoljan (1)</w:t>
                    </w:r>
                  </w:p>
                  <w:p w14:paraId="75F1516B"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60 % dovoljan (2)</w:t>
                    </w:r>
                  </w:p>
                  <w:p w14:paraId="45CD5D32"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lastRenderedPageBreak/>
                      <w:t>≥</w:t>
                    </w:r>
                    <w:r w:rsidRPr="008176A5">
                      <w:rPr>
                        <w:rFonts w:ascii="Proba Pro Lt" w:hAnsi="Proba Pro Lt" w:cs="Arial"/>
                        <w:sz w:val="20"/>
                        <w:szCs w:val="20"/>
                      </w:rPr>
                      <w:t xml:space="preserve"> 70 % dobar (3)</w:t>
                    </w:r>
                  </w:p>
                  <w:p w14:paraId="727D3395"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80 % vrlo dobar (4)</w:t>
                    </w:r>
                  </w:p>
                  <w:p w14:paraId="304F658E" w14:textId="77777777" w:rsidR="00D44AE7"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90 % izvrstan (5)</w:t>
                    </w:r>
                  </w:p>
                  <w:p w14:paraId="4830D4F6" w14:textId="37210E65" w:rsidR="008E680B" w:rsidRPr="00D44AE7" w:rsidDel="00B558AD" w:rsidRDefault="00D44AE7" w:rsidP="00A42271">
                    <w:pPr>
                      <w:spacing w:after="0" w:line="240" w:lineRule="auto"/>
                      <w:rPr>
                        <w:rFonts w:ascii="Proba Pro Lt" w:hAnsi="Proba Pro Lt" w:cs="Arial"/>
                        <w:sz w:val="20"/>
                        <w:szCs w:val="20"/>
                        <w:lang w:val="en-GB"/>
                      </w:rPr>
                    </w:pPr>
                    <w:r w:rsidRPr="00D44AE7">
                      <w:rPr>
                        <w:rFonts w:ascii="Proba Pro Lt" w:hAnsi="Proba Pro Lt" w:cs="Arial"/>
                        <w:sz w:val="20"/>
                        <w:szCs w:val="20"/>
                        <w:lang w:val="en-GB"/>
                      </w:rPr>
                      <w:t>Uvjet ostvarivanja prava pristupanja ispitu su obavljene vježbe i seminari.</w:t>
                    </w:r>
                  </w:p>
                </w:sdtContent>
              </w:sdt>
            </w:sdtContent>
          </w:sdt>
        </w:tc>
      </w:tr>
      <w:tr w:rsidR="008E680B" w:rsidRPr="008176A5" w14:paraId="4CDF3C3B" w14:textId="77777777" w:rsidTr="00A42271">
        <w:tc>
          <w:tcPr>
            <w:tcW w:w="1239" w:type="pct"/>
            <w:tcBorders>
              <w:left w:val="single" w:sz="12" w:space="0" w:color="auto"/>
              <w:bottom w:val="single" w:sz="12" w:space="0" w:color="auto"/>
            </w:tcBorders>
            <w:shd w:val="clear" w:color="auto" w:fill="00A0DC"/>
            <w:vAlign w:val="center"/>
          </w:tcPr>
          <w:p w14:paraId="462E1AA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61" w:type="pct"/>
            <w:gridSpan w:val="13"/>
            <w:tcBorders>
              <w:bottom w:val="single" w:sz="12" w:space="0" w:color="auto"/>
              <w:right w:val="single" w:sz="12" w:space="0" w:color="auto"/>
            </w:tcBorders>
            <w:vAlign w:val="center"/>
          </w:tcPr>
          <w:p w14:paraId="71C11EC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607008911"/>
            </w:sdtPr>
            <w:sdtEndPr/>
            <w:sdtContent>
              <w:p w14:paraId="18C7B023" w14:textId="77777777" w:rsidR="008E680B" w:rsidRPr="008176A5" w:rsidRDefault="008E680B" w:rsidP="00CE71F1">
                <w:pPr>
                  <w:pStyle w:val="ListParagraph"/>
                  <w:numPr>
                    <w:ilvl w:val="0"/>
                    <w:numId w:val="65"/>
                  </w:num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seminare</w:t>
                </w:r>
              </w:p>
              <w:p w14:paraId="3FBCE663" w14:textId="77777777" w:rsidR="008E680B" w:rsidRPr="008176A5" w:rsidRDefault="008E680B" w:rsidP="00CE71F1">
                <w:pPr>
                  <w:pStyle w:val="ListParagraph"/>
                  <w:numPr>
                    <w:ilvl w:val="0"/>
                    <w:numId w:val="65"/>
                  </w:num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položiti pismeni i usmeni </w:t>
                </w:r>
              </w:p>
            </w:sdtContent>
          </w:sdt>
        </w:tc>
      </w:tr>
      <w:tr w:rsidR="008E680B" w:rsidRPr="008176A5" w14:paraId="590BF7AE" w14:textId="77777777" w:rsidTr="00A42271">
        <w:tc>
          <w:tcPr>
            <w:tcW w:w="1239" w:type="pct"/>
            <w:vMerge w:val="restart"/>
            <w:tcBorders>
              <w:top w:val="single" w:sz="12" w:space="0" w:color="auto"/>
              <w:left w:val="single" w:sz="12" w:space="0" w:color="auto"/>
            </w:tcBorders>
            <w:shd w:val="clear" w:color="auto" w:fill="00A0DC"/>
            <w:vAlign w:val="center"/>
          </w:tcPr>
          <w:p w14:paraId="2B167C3A"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18A879E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44"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59CC5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8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01FB22"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08F7E134" w14:textId="77777777" w:rsidTr="00A42271">
        <w:trPr>
          <w:trHeight w:val="75"/>
        </w:trPr>
        <w:tc>
          <w:tcPr>
            <w:tcW w:w="1239" w:type="pct"/>
            <w:vMerge/>
            <w:tcBorders>
              <w:left w:val="single" w:sz="12" w:space="0" w:color="auto"/>
            </w:tcBorders>
            <w:shd w:val="clear" w:color="auto" w:fill="00A0DC"/>
            <w:vAlign w:val="center"/>
          </w:tcPr>
          <w:p w14:paraId="3B29AE1F" w14:textId="77777777" w:rsidR="008E680B" w:rsidRPr="008176A5"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vAlign w:val="center"/>
          </w:tcPr>
          <w:sdt>
            <w:sdtPr>
              <w:rPr>
                <w:rFonts w:ascii="Proba Pro Lt" w:hAnsi="Proba Pro Lt" w:cs="Arial"/>
                <w:sz w:val="20"/>
                <w:szCs w:val="20"/>
              </w:rPr>
              <w:id w:val="519896619"/>
            </w:sdtPr>
            <w:sdtEndPr/>
            <w:sdtContent>
              <w:p w14:paraId="4909A1EB" w14:textId="77777777" w:rsidR="008E680B" w:rsidRPr="0036541A" w:rsidRDefault="008E680B" w:rsidP="00A42271">
                <w:pPr>
                  <w:shd w:val="clear" w:color="auto" w:fill="FFFFFF"/>
                  <w:spacing w:after="0" w:line="240" w:lineRule="auto"/>
                  <w:rPr>
                    <w:rFonts w:ascii="Proba Pro Lt" w:eastAsia="Times New Roman" w:hAnsi="Proba Pro Lt"/>
                    <w:sz w:val="20"/>
                    <w:szCs w:val="20"/>
                  </w:rPr>
                </w:pPr>
                <w:r w:rsidRPr="0036541A">
                  <w:rPr>
                    <w:rFonts w:ascii="Proba Pro Lt" w:eastAsia="Times New Roman" w:hAnsi="Proba Pro Lt" w:cs="Arial"/>
                    <w:sz w:val="20"/>
                    <w:szCs w:val="20"/>
                  </w:rPr>
                  <w:t>Glancer-Šoljan, M., Landeka Dragičević, T., Šoljan, V., Ban, S. (2001) Biološka obrada otpadnih voda. Interna skripta, 194 str., Kugler.d.o.o.</w:t>
                </w:r>
              </w:p>
            </w:sdtContent>
          </w:sdt>
        </w:tc>
        <w:tc>
          <w:tcPr>
            <w:tcW w:w="644"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354000865"/>
            </w:sdtPr>
            <w:sdtEndPr/>
            <w:sdtContent>
              <w:p w14:paraId="1195993A" w14:textId="77777777" w:rsidR="008E680B" w:rsidRPr="0036541A" w:rsidRDefault="008E680B" w:rsidP="00A42271">
                <w:pPr>
                  <w:tabs>
                    <w:tab w:val="left" w:pos="2820"/>
                  </w:tabs>
                  <w:spacing w:after="0" w:line="240" w:lineRule="auto"/>
                  <w:jc w:val="center"/>
                  <w:rPr>
                    <w:rFonts w:ascii="Proba Pro Lt" w:hAnsi="Proba Pro Lt" w:cs="Arial"/>
                    <w:sz w:val="20"/>
                    <w:szCs w:val="20"/>
                  </w:rPr>
                </w:pPr>
                <w:r w:rsidRPr="0036541A">
                  <w:rPr>
                    <w:rFonts w:ascii="Proba Pro Lt" w:hAnsi="Proba Pro Lt" w:cs="Arial"/>
                    <w:sz w:val="20"/>
                    <w:szCs w:val="20"/>
                  </w:rPr>
                  <w:t>DA, 5 kom.</w:t>
                </w:r>
              </w:p>
            </w:sdtContent>
          </w:sdt>
        </w:tc>
        <w:tc>
          <w:tcPr>
            <w:tcW w:w="83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679504561"/>
            </w:sdtPr>
            <w:sdtEndPr/>
            <w:sdtContent>
              <w:p w14:paraId="33240C47" w14:textId="77777777" w:rsidR="008E680B" w:rsidRPr="0036541A" w:rsidRDefault="008E680B" w:rsidP="00A42271">
                <w:pPr>
                  <w:tabs>
                    <w:tab w:val="left" w:pos="2820"/>
                  </w:tabs>
                  <w:spacing w:after="0" w:line="240" w:lineRule="auto"/>
                  <w:jc w:val="center"/>
                  <w:rPr>
                    <w:rFonts w:ascii="Proba Pro Lt" w:hAnsi="Proba Pro Lt" w:cs="Arial"/>
                    <w:sz w:val="20"/>
                    <w:szCs w:val="20"/>
                  </w:rPr>
                </w:pPr>
                <w:r w:rsidRPr="0036541A">
                  <w:rPr>
                    <w:rFonts w:ascii="Proba Pro Lt" w:hAnsi="Proba Pro Lt" w:cs="Arial"/>
                    <w:sz w:val="20"/>
                    <w:szCs w:val="20"/>
                  </w:rPr>
                  <w:t>DA, Merin i mrežne stranice</w:t>
                </w:r>
              </w:p>
            </w:sdtContent>
          </w:sdt>
        </w:tc>
      </w:tr>
      <w:tr w:rsidR="008E680B" w:rsidRPr="008176A5" w14:paraId="42A834C3" w14:textId="77777777" w:rsidTr="00A42271">
        <w:tc>
          <w:tcPr>
            <w:tcW w:w="1239" w:type="pct"/>
            <w:tcBorders>
              <w:top w:val="single" w:sz="12" w:space="0" w:color="auto"/>
              <w:left w:val="single" w:sz="12" w:space="0" w:color="auto"/>
            </w:tcBorders>
            <w:shd w:val="clear" w:color="auto" w:fill="00A0DC"/>
            <w:vAlign w:val="center"/>
          </w:tcPr>
          <w:p w14:paraId="025F4F0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651250279"/>
          </w:sdtPr>
          <w:sdtEndPr/>
          <w:sdtContent>
            <w:tc>
              <w:tcPr>
                <w:tcW w:w="3761" w:type="pct"/>
                <w:gridSpan w:val="13"/>
                <w:tcBorders>
                  <w:top w:val="single" w:sz="12" w:space="0" w:color="auto"/>
                  <w:right w:val="single" w:sz="12" w:space="0" w:color="auto"/>
                </w:tcBorders>
              </w:tcPr>
              <w:p w14:paraId="1D66A784" w14:textId="77777777" w:rsidR="008E680B" w:rsidRPr="0036541A" w:rsidRDefault="008E680B" w:rsidP="00CE71F1">
                <w:pPr>
                  <w:pStyle w:val="ListParagraph"/>
                  <w:numPr>
                    <w:ilvl w:val="0"/>
                    <w:numId w:val="69"/>
                  </w:numPr>
                  <w:shd w:val="clear" w:color="auto" w:fill="FFFFFF"/>
                  <w:spacing w:after="0" w:line="240" w:lineRule="auto"/>
                  <w:ind w:left="304"/>
                  <w:rPr>
                    <w:rFonts w:ascii="Proba Pro Lt" w:eastAsia="Times New Roman" w:hAnsi="Proba Pro Lt" w:cs="Arial"/>
                    <w:sz w:val="20"/>
                    <w:szCs w:val="20"/>
                  </w:rPr>
                </w:pPr>
                <w:r w:rsidRPr="0036541A">
                  <w:rPr>
                    <w:rFonts w:ascii="Proba Pro Lt" w:eastAsia="Times New Roman" w:hAnsi="Proba Pro Lt" w:cs="Arial"/>
                    <w:sz w:val="20"/>
                    <w:szCs w:val="20"/>
                  </w:rPr>
                  <w:t>Metcalf &amp; Eddy (2003)</w:t>
                </w:r>
                <w:r w:rsidRPr="0036541A">
                  <w:rPr>
                    <w:rFonts w:eastAsia="Times New Roman"/>
                    <w:sz w:val="20"/>
                    <w:szCs w:val="20"/>
                  </w:rPr>
                  <w:t> </w:t>
                </w:r>
                <w:r w:rsidRPr="0036541A">
                  <w:rPr>
                    <w:rFonts w:ascii="Proba Pro Lt" w:eastAsia="Times New Roman" w:hAnsi="Proba Pro Lt" w:cs="Arial"/>
                    <w:sz w:val="20"/>
                    <w:szCs w:val="20"/>
                  </w:rPr>
                  <w:t xml:space="preserve"> Wastewater Engineering: Treatment and Reuse. 4th Ed., McGraw-Hill Inc., New York, USA.</w:t>
                </w:r>
              </w:p>
              <w:p w14:paraId="063537BE" w14:textId="77777777" w:rsidR="008E680B" w:rsidRPr="0036541A" w:rsidRDefault="008E680B" w:rsidP="00CE71F1">
                <w:pPr>
                  <w:pStyle w:val="ListParagraph"/>
                  <w:numPr>
                    <w:ilvl w:val="0"/>
                    <w:numId w:val="69"/>
                  </w:numPr>
                  <w:shd w:val="clear" w:color="auto" w:fill="FFFFFF"/>
                  <w:spacing w:after="0" w:line="240" w:lineRule="auto"/>
                  <w:ind w:left="304"/>
                  <w:rPr>
                    <w:rFonts w:ascii="Proba Pro Lt" w:eastAsia="Times New Roman" w:hAnsi="Proba Pro Lt" w:cs="Arial"/>
                    <w:sz w:val="20"/>
                    <w:szCs w:val="20"/>
                  </w:rPr>
                </w:pPr>
                <w:r w:rsidRPr="0036541A">
                  <w:rPr>
                    <w:rFonts w:ascii="Proba Pro Lt" w:eastAsia="Times New Roman" w:hAnsi="Proba Pro Lt" w:cs="Arial"/>
                    <w:sz w:val="20"/>
                    <w:szCs w:val="20"/>
                  </w:rPr>
                  <w:t>Henze, M., Harremoës, P., Jansen, J.I.C., Arvin, E. (2002) Wastewater Treatment: Biological and Chemical Processes. 3th Ed., Springer, Berlin.</w:t>
                </w:r>
              </w:p>
            </w:tc>
          </w:sdtContent>
        </w:sdt>
      </w:tr>
      <w:tr w:rsidR="008E680B" w:rsidRPr="008176A5" w14:paraId="589574FD" w14:textId="77777777" w:rsidTr="00A42271">
        <w:tc>
          <w:tcPr>
            <w:tcW w:w="1239" w:type="pct"/>
            <w:tcBorders>
              <w:top w:val="single" w:sz="12" w:space="0" w:color="auto"/>
              <w:left w:val="single" w:sz="12" w:space="0" w:color="auto"/>
            </w:tcBorders>
            <w:shd w:val="clear" w:color="auto" w:fill="00A0DC"/>
            <w:vAlign w:val="center"/>
          </w:tcPr>
          <w:p w14:paraId="49FCF44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61" w:type="pct"/>
            <w:gridSpan w:val="13"/>
            <w:tcBorders>
              <w:top w:val="single" w:sz="12" w:space="0" w:color="auto"/>
              <w:right w:val="single" w:sz="12" w:space="0" w:color="auto"/>
            </w:tcBorders>
          </w:tcPr>
          <w:p w14:paraId="0834470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19" w:history="1">
              <w:r w:rsidRPr="008176A5">
                <w:rPr>
                  <w:rStyle w:val="Hyperlink"/>
                  <w:rFonts w:ascii="Proba Pro Lt" w:hAnsi="Proba Pro Lt"/>
                  <w:i/>
                  <w:sz w:val="20"/>
                  <w:szCs w:val="20"/>
                </w:rPr>
                <w:t>http://www.pbf.unizg.hr/studiji/ispitni_rokovi</w:t>
              </w:r>
            </w:hyperlink>
          </w:p>
        </w:tc>
      </w:tr>
      <w:tr w:rsidR="008E680B" w:rsidRPr="008176A5" w14:paraId="6D2FBF28" w14:textId="77777777" w:rsidTr="00A42271">
        <w:tc>
          <w:tcPr>
            <w:tcW w:w="1239" w:type="pct"/>
            <w:tcBorders>
              <w:left w:val="single" w:sz="12" w:space="0" w:color="auto"/>
              <w:bottom w:val="single" w:sz="12" w:space="0" w:color="auto"/>
            </w:tcBorders>
            <w:shd w:val="clear" w:color="auto" w:fill="00A0DC"/>
            <w:vAlign w:val="center"/>
          </w:tcPr>
          <w:p w14:paraId="78B5F68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207533633"/>
          </w:sdtPr>
          <w:sdtEndPr/>
          <w:sdtContent>
            <w:tc>
              <w:tcPr>
                <w:tcW w:w="3761" w:type="pct"/>
                <w:gridSpan w:val="13"/>
                <w:tcBorders>
                  <w:bottom w:val="single" w:sz="12" w:space="0" w:color="auto"/>
                  <w:right w:val="single" w:sz="12" w:space="0" w:color="auto"/>
                </w:tcBorders>
              </w:tcPr>
              <w:p w14:paraId="77BEC8F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BC55A3D" w14:textId="77777777" w:rsidR="008E680B" w:rsidRPr="008176A5" w:rsidRDefault="008E680B" w:rsidP="008E680B">
      <w:pPr>
        <w:spacing w:after="0" w:line="240" w:lineRule="auto"/>
        <w:rPr>
          <w:rFonts w:ascii="Proba Pro Lt" w:hAnsi="Proba Pro Lt"/>
          <w:sz w:val="20"/>
          <w:szCs w:val="20"/>
        </w:rPr>
      </w:pPr>
    </w:p>
    <w:p w14:paraId="7B893DA4" w14:textId="246867CE"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8E680B" w:rsidRPr="008176A5" w14:paraId="36F5519A"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2F7C960"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7A22423F"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C483FBB" w14:textId="77777777" w:rsidR="008E680B" w:rsidRPr="008176A5" w:rsidRDefault="008E680B" w:rsidP="00A42271">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8176A5">
              <w:rPr>
                <w:rFonts w:ascii="Proba Pro Lt" w:hAnsi="Proba Pro Lt" w:cs="Arial"/>
                <w:bCs/>
                <w:sz w:val="20"/>
                <w:szCs w:val="20"/>
              </w:rPr>
              <w:t xml:space="preserve">Nositelj(i) i suradnici predmeta </w:t>
            </w:r>
          </w:p>
        </w:tc>
        <w:sdt>
          <w:sdtPr>
            <w:rPr>
              <w:rFonts w:ascii="Proba Pro Lt" w:hAnsi="Proba Pro Lt" w:cs="Arial"/>
              <w:sz w:val="20"/>
              <w:szCs w:val="20"/>
            </w:rPr>
            <w:id w:val="1262572628"/>
            <w:placeholder>
              <w:docPart w:val="CEC9648D0D2B48D1AB69D47CFB65B98A"/>
            </w:placeholder>
          </w:sdtPr>
          <w:sdtEndPr/>
          <w:sdtContent>
            <w:sdt>
              <w:sdtPr>
                <w:rPr>
                  <w:rFonts w:ascii="Proba Pro Lt" w:hAnsi="Proba Pro Lt" w:cs="Arial"/>
                  <w:sz w:val="20"/>
                  <w:szCs w:val="20"/>
                </w:rPr>
                <w:id w:val="-1563160036"/>
                <w:placeholder>
                  <w:docPart w:val="5735A1593B8A43C4AC14284AAB5ED855"/>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0B7DDBBB" w14:textId="77777777" w:rsidR="00A42271" w:rsidRPr="003936ED" w:rsidRDefault="00DB7BE2" w:rsidP="00A42271">
                    <w:pPr>
                      <w:tabs>
                        <w:tab w:val="left" w:pos="2820"/>
                      </w:tabs>
                      <w:spacing w:after="0" w:line="240" w:lineRule="auto"/>
                      <w:rPr>
                        <w:rFonts w:ascii="Proba Pro Lt" w:hAnsi="Proba Pro Lt" w:cs="Arial"/>
                        <w:b/>
                        <w:sz w:val="20"/>
                        <w:szCs w:val="20"/>
                      </w:rPr>
                    </w:pPr>
                    <w:hyperlink r:id="rId120" w:history="1">
                      <w:r w:rsidR="00A42271" w:rsidRPr="003936ED">
                        <w:rPr>
                          <w:rStyle w:val="Hyperlink"/>
                          <w:rFonts w:ascii="Proba Pro Lt" w:hAnsi="Proba Pro Lt" w:cs="Arial"/>
                          <w:b/>
                          <w:sz w:val="20"/>
                          <w:szCs w:val="20"/>
                        </w:rPr>
                        <w:t>Prof. dr. sc. Vladimir Mrša</w:t>
                      </w:r>
                    </w:hyperlink>
                  </w:p>
                  <w:p w14:paraId="76635E36" w14:textId="77777777" w:rsidR="00A42271" w:rsidRPr="009F2F04" w:rsidRDefault="00DB7BE2" w:rsidP="00A42271">
                    <w:pPr>
                      <w:tabs>
                        <w:tab w:val="left" w:pos="2820"/>
                      </w:tabs>
                      <w:spacing w:after="0" w:line="240" w:lineRule="auto"/>
                      <w:rPr>
                        <w:rFonts w:ascii="Proba Pro Lt" w:hAnsi="Proba Pro Lt" w:cs="Arial"/>
                        <w:sz w:val="20"/>
                        <w:szCs w:val="20"/>
                      </w:rPr>
                    </w:pPr>
                    <w:hyperlink r:id="rId121" w:history="1">
                      <w:r w:rsidR="00A42271" w:rsidRPr="007A5B0D">
                        <w:rPr>
                          <w:rStyle w:val="Hyperlink"/>
                          <w:rFonts w:ascii="Proba Pro Lt" w:hAnsi="Proba Pro Lt" w:cs="Arial"/>
                          <w:sz w:val="20"/>
                          <w:szCs w:val="20"/>
                        </w:rPr>
                        <w:t>Dr. sc. Branko Kozulić</w:t>
                      </w:r>
                    </w:hyperlink>
                  </w:p>
                  <w:p w14:paraId="5D22302E" w14:textId="77777777" w:rsidR="00A42271" w:rsidRPr="009F2F04" w:rsidRDefault="00DB7BE2" w:rsidP="00A42271">
                    <w:pPr>
                      <w:tabs>
                        <w:tab w:val="left" w:pos="2820"/>
                      </w:tabs>
                      <w:spacing w:after="0" w:line="240" w:lineRule="auto"/>
                      <w:rPr>
                        <w:rFonts w:ascii="Proba Pro Lt" w:hAnsi="Proba Pro Lt" w:cs="Arial"/>
                        <w:sz w:val="20"/>
                        <w:szCs w:val="20"/>
                      </w:rPr>
                    </w:pPr>
                    <w:hyperlink r:id="rId122" w:history="1">
                      <w:r w:rsidR="00A42271" w:rsidRPr="007A54FC">
                        <w:rPr>
                          <w:rStyle w:val="Hyperlink"/>
                          <w:rFonts w:ascii="Proba Pro Lt" w:hAnsi="Proba Pro Lt" w:cs="Arial"/>
                          <w:sz w:val="20"/>
                          <w:szCs w:val="20"/>
                        </w:rPr>
                        <w:t>Izv. prof. dr. sc. Renata Teparić</w:t>
                      </w:r>
                    </w:hyperlink>
                  </w:p>
                  <w:p w14:paraId="039F4A94" w14:textId="77777777" w:rsidR="00A42271" w:rsidRDefault="00DB7BE2" w:rsidP="00A42271">
                    <w:pPr>
                      <w:tabs>
                        <w:tab w:val="left" w:pos="2820"/>
                      </w:tabs>
                      <w:spacing w:after="0" w:line="240" w:lineRule="auto"/>
                      <w:rPr>
                        <w:rStyle w:val="Hyperlink"/>
                        <w:rFonts w:ascii="Proba Pro Lt" w:hAnsi="Proba Pro Lt" w:cs="Arial"/>
                        <w:sz w:val="20"/>
                        <w:szCs w:val="20"/>
                      </w:rPr>
                    </w:pPr>
                    <w:hyperlink r:id="rId123" w:history="1">
                      <w:r w:rsidR="00A42271" w:rsidRPr="007A54FC">
                        <w:rPr>
                          <w:rStyle w:val="Hyperlink"/>
                          <w:rFonts w:ascii="Proba Pro Lt" w:hAnsi="Proba Pro Lt" w:cs="Arial"/>
                          <w:sz w:val="20"/>
                          <w:szCs w:val="20"/>
                        </w:rPr>
                        <w:t>Doc. dr. sc. Igor Stuparević</w:t>
                      </w:r>
                    </w:hyperlink>
                  </w:p>
                  <w:p w14:paraId="33C8810A" w14:textId="155A031B" w:rsidR="00642C9A" w:rsidRPr="009F2F04" w:rsidRDefault="00DB7BE2" w:rsidP="00A42271">
                    <w:pPr>
                      <w:tabs>
                        <w:tab w:val="left" w:pos="2820"/>
                      </w:tabs>
                      <w:spacing w:after="0" w:line="240" w:lineRule="auto"/>
                      <w:rPr>
                        <w:rFonts w:ascii="Proba Pro Lt" w:hAnsi="Proba Pro Lt" w:cs="Arial"/>
                        <w:sz w:val="20"/>
                        <w:szCs w:val="20"/>
                      </w:rPr>
                    </w:pPr>
                    <w:hyperlink r:id="rId124" w:history="1">
                      <w:r w:rsidR="00642C9A" w:rsidRPr="00642C9A">
                        <w:rPr>
                          <w:rStyle w:val="Hyperlink"/>
                          <w:rFonts w:ascii="Proba Pro Lt" w:hAnsi="Proba Pro Lt" w:cs="Arial"/>
                          <w:sz w:val="20"/>
                          <w:szCs w:val="20"/>
                        </w:rPr>
                        <w:t>Doc. dr. sc. Bojan Žunar</w:t>
                      </w:r>
                    </w:hyperlink>
                  </w:p>
                  <w:p w14:paraId="10FCB888" w14:textId="77777777" w:rsidR="00A42271" w:rsidRDefault="00DB7BE2" w:rsidP="00A42271">
                    <w:pPr>
                      <w:tabs>
                        <w:tab w:val="left" w:pos="2820"/>
                      </w:tabs>
                      <w:spacing w:after="0" w:line="240" w:lineRule="auto"/>
                      <w:rPr>
                        <w:rStyle w:val="Hyperlink"/>
                        <w:rFonts w:ascii="Proba Pro Lt" w:hAnsi="Proba Pro Lt" w:cs="Arial"/>
                        <w:sz w:val="20"/>
                        <w:szCs w:val="20"/>
                      </w:rPr>
                    </w:pPr>
                    <w:hyperlink r:id="rId125" w:history="1">
                      <w:r w:rsidR="00A42271" w:rsidRPr="00CC2757">
                        <w:rPr>
                          <w:rStyle w:val="Hyperlink"/>
                          <w:rFonts w:ascii="Proba Pro Lt" w:hAnsi="Proba Pro Lt" w:cs="Arial"/>
                          <w:sz w:val="20"/>
                          <w:szCs w:val="20"/>
                        </w:rPr>
                        <w:t>Dr. sc. Antonija Grbavac</w:t>
                      </w:r>
                    </w:hyperlink>
                  </w:p>
                  <w:p w14:paraId="4A3FE5B0" w14:textId="77777777" w:rsidR="00A42271" w:rsidRDefault="00DB7BE2" w:rsidP="00A42271">
                    <w:pPr>
                      <w:tabs>
                        <w:tab w:val="left" w:pos="2820"/>
                      </w:tabs>
                      <w:spacing w:after="0" w:line="240" w:lineRule="auto"/>
                      <w:rPr>
                        <w:rStyle w:val="Hyperlink"/>
                        <w:rFonts w:ascii="Proba Pro Lt" w:hAnsi="Proba Pro Lt" w:cs="Arial"/>
                        <w:sz w:val="20"/>
                        <w:szCs w:val="20"/>
                      </w:rPr>
                    </w:pPr>
                    <w:hyperlink r:id="rId126" w:history="1">
                      <w:r w:rsidR="00A42271" w:rsidRPr="00BC64D3">
                        <w:rPr>
                          <w:rStyle w:val="Hyperlink"/>
                          <w:rFonts w:ascii="Proba Pro Lt" w:hAnsi="Proba Pro Lt" w:cs="Arial"/>
                          <w:sz w:val="20"/>
                          <w:szCs w:val="20"/>
                        </w:rPr>
                        <w:t>Mateja Lozančić, mag. ing.</w:t>
                      </w:r>
                    </w:hyperlink>
                  </w:p>
                  <w:p w14:paraId="2602DDD4" w14:textId="105B7831" w:rsidR="008E680B" w:rsidRPr="008176A5" w:rsidRDefault="00DB7BE2" w:rsidP="00A42271">
                    <w:pPr>
                      <w:tabs>
                        <w:tab w:val="left" w:pos="2820"/>
                      </w:tabs>
                      <w:spacing w:after="0" w:line="240" w:lineRule="auto"/>
                      <w:rPr>
                        <w:rFonts w:ascii="Proba Pro Lt" w:hAnsi="Proba Pro Lt" w:cs="Arial"/>
                        <w:sz w:val="20"/>
                        <w:szCs w:val="20"/>
                      </w:rPr>
                    </w:pPr>
                    <w:hyperlink r:id="rId127" w:history="1">
                      <w:r w:rsidR="00A42271" w:rsidRPr="00BC64D3">
                        <w:rPr>
                          <w:rStyle w:val="Hyperlink"/>
                          <w:rFonts w:ascii="Proba Pro Lt" w:hAnsi="Proba Pro Lt" w:cs="Arial"/>
                          <w:sz w:val="20"/>
                          <w:szCs w:val="20"/>
                        </w:rPr>
                        <w:t>Ana Novačić, mag. ing.</w:t>
                      </w:r>
                    </w:hyperlink>
                  </w:p>
                </w:tc>
              </w:sdtContent>
            </w:sdt>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704CF9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38632738"/>
            <w:placeholder>
              <w:docPart w:val="1A588F32062B49ACA645F3BA46816C6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E9C382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0B7A13DC"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54594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0" w:name="Biokemijska_analitika" w:displacedByCustomXml="next"/>
        <w:sdt>
          <w:sdtPr>
            <w:rPr>
              <w:rFonts w:ascii="Proba Pro Lt" w:hAnsi="Proba Pro Lt" w:cs="Arial"/>
              <w:sz w:val="20"/>
              <w:szCs w:val="20"/>
            </w:rPr>
            <w:id w:val="-392824509"/>
            <w:placeholder>
              <w:docPart w:val="A9A0F8C6BBF14C6DB1F814365FF44CA1"/>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31F101E2"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Biokemijska analitika</w:t>
                </w:r>
              </w:p>
            </w:tc>
          </w:sdtContent>
        </w:sdt>
        <w:bookmarkEnd w:id="10"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5E20AD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375620023"/>
            <w:placeholder>
              <w:docPart w:val="5257E4B2D5C44E3D95A8F936BA930027"/>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4BC624A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w:t>
                </w:r>
              </w:p>
            </w:tc>
          </w:sdtContent>
        </w:sdt>
      </w:tr>
      <w:tr w:rsidR="008E680B" w:rsidRPr="008176A5" w14:paraId="162E138F"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558A0E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39412301"/>
            <w:placeholder>
              <w:docPart w:val="193D66DB50F34EF0A3D2502705C40F6E"/>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1422CBA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53614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5EB0BC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2145762912"/>
            <w:placeholder>
              <w:docPart w:val="BB4EFE88169D438794068488E21562D4"/>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52E8EE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45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43176831"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0B1195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96562353"/>
            <w:placeholder>
              <w:docPart w:val="E016F85BF4494C8EA717EEF9C4911B2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2526B20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8891E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842047389"/>
            <w:placeholder>
              <w:docPart w:val="2230C16C4B5948049E6C8B3A749EF82B"/>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F6D670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do 5</w:t>
                </w:r>
              </w:p>
            </w:tc>
          </w:sdtContent>
        </w:sdt>
      </w:tr>
      <w:tr w:rsidR="008E680B" w:rsidRPr="008176A5" w14:paraId="3086A3D9"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404ED0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7487698"/>
            <w:placeholder>
              <w:docPart w:val="8805316D3E884F18A0833EE3292CCA9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7C06EFF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131252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56B598E"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39901182"/>
                <w:placeholder>
                  <w:docPart w:val="B06136C5C0FC4B4981F75B1FC3DDD0FF"/>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42577740"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5988215"/>
                <w:placeholder>
                  <w:docPart w:val="7858E6272C0A4B9E968368C86EB2E2E7"/>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631B6AAA"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488E4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900429772"/>
            <w:placeholder>
              <w:docPart w:val="AEE881E1A8384975BDE60C4F5DD19041"/>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28625F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P3, laboratorijske vježbe u Laboratoriju za biokemiju 6 kat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F6B19BE"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158505102"/>
            <w:placeholder>
              <w:docPart w:val="B4D50AEB1DC5488D847EB6C18E353A58"/>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AC783E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2837B981"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DD7D56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22801577"/>
            <w:placeholder>
              <w:docPart w:val="6A5BB3B06CDC42C7B6D819388423C4E3"/>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4C2180A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C50F95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979FEFC"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40013438"/>
                <w:placeholder>
                  <w:docPart w:val="C17FD728FECC497FAC54B4C3C47F4A6C"/>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76B1F3B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CD446E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19A3C69C" w14:textId="77777777" w:rsidTr="00A422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3DFE35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86316452"/>
            <w:placeholder>
              <w:docPart w:val="1BAD90A16DF34953A4D89CABF54933AF"/>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5F21401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Upoznati studente sa suvremenim metodama biokemijske analitike za određivanje koncentracije, integriteta i biološke aktivnosti molekula u proizvodnim, analitičkim i razvojno-istraživačkim biotehnološkim procesima.</w:t>
                </w:r>
              </w:p>
            </w:tc>
          </w:sdtContent>
        </w:sdt>
      </w:tr>
      <w:tr w:rsidR="008E680B" w:rsidRPr="008176A5" w14:paraId="28434703"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B0720D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2055338790"/>
            <w:placeholder>
              <w:docPart w:val="721CCCD44C8A470E9ADA72CDAA889167"/>
            </w:placeholder>
          </w:sdtPr>
          <w:sdtEndPr/>
          <w:sdtContent>
            <w:sdt>
              <w:sdtPr>
                <w:rPr>
                  <w:rFonts w:ascii="Proba Pro Lt" w:hAnsi="Proba Pro Lt" w:cs="Arial"/>
                  <w:sz w:val="20"/>
                  <w:szCs w:val="20"/>
                </w:rPr>
                <w:id w:val="855153567"/>
                <w:placeholder>
                  <w:docPart w:val="585251F1558641DDAA753764EBB56787"/>
                </w:placeholder>
              </w:sdtPr>
              <w:sdtEndPr>
                <w:rPr>
                  <w:rFonts w:ascii="Calibri" w:hAnsi="Calibri"/>
                  <w:sz w:val="22"/>
                  <w:szCs w:val="22"/>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B84C875"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00AE1E2"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4C88697A"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79CB50EB"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80801D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cs="Arial"/>
              <w:sz w:val="20"/>
              <w:szCs w:val="20"/>
            </w:rPr>
            <w:id w:val="1084415203"/>
            <w:placeholder>
              <w:docPart w:val="201D721C935244809C1D234D03A4D93B"/>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63ADD49"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prepoznavanje proizvodnih problema, donošenje korektivnih odluka </w:t>
                </w:r>
              </w:p>
              <w:p w14:paraId="3B4806FF"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unaprijeđivanje postojećih biotehnoloških proizvodnji </w:t>
                </w:r>
              </w:p>
              <w:p w14:paraId="5541376E"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planiranje i izvedba eksperimenata (u malom i velikom mjerilu) u različitim područjima biotehnologije, prikaz i kritička interpretacija rezultata, donošenje meritornih zaključaka </w:t>
                </w:r>
              </w:p>
              <w:p w14:paraId="41F86C26"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izvođenje stručnih poslova odgovarajućega stupnja složenosti u mikrobiološkim</w:t>
                </w:r>
                <w:r>
                  <w:rPr>
                    <w:rFonts w:ascii="Proba Pro Lt" w:hAnsi="Proba Pro Lt" w:cs="Arial"/>
                    <w:sz w:val="20"/>
                    <w:szCs w:val="20"/>
                  </w:rPr>
                  <w:t xml:space="preserve"> i biokemijskim laboratorijima</w:t>
                </w:r>
              </w:p>
              <w:p w14:paraId="7259CAF0"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r w:rsidRPr="008176A5">
                  <w:rPr>
                    <w:rFonts w:ascii="Proba Pro Lt" w:hAnsi="Proba Pro Lt"/>
                    <w:sz w:val="20"/>
                    <w:szCs w:val="20"/>
                  </w:rPr>
                  <w:t xml:space="preserve"> </w:t>
                </w:r>
              </w:p>
            </w:tc>
          </w:sdtContent>
        </w:sdt>
      </w:tr>
      <w:tr w:rsidR="008E680B" w:rsidRPr="008176A5" w14:paraId="2D888EBE"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7EC51C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id w:val="1424217787"/>
            <w:placeholder>
              <w:docPart w:val="3CB7105B845A4A9E80F5A198664C1F3C"/>
            </w:placeholder>
          </w:sdtPr>
          <w:sdtEndPr>
            <w:rPr>
              <w:rFonts w:ascii="Proba Pro Lt" w:hAnsi="Proba Pro Lt" w:cs="Arial"/>
              <w:sz w:val="20"/>
              <w:szCs w:val="2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0099290" w14:textId="77777777" w:rsidR="008E680B" w:rsidRPr="002C3F20" w:rsidRDefault="008E680B" w:rsidP="00CE71F1">
                <w:pPr>
                  <w:pStyle w:val="ListParagraph"/>
                  <w:numPr>
                    <w:ilvl w:val="0"/>
                    <w:numId w:val="100"/>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uspostaviti sustav analitičkog praćenja koncentracije bioloških makromolekula tijekom bio</w:t>
                </w:r>
                <w:r>
                  <w:rPr>
                    <w:rFonts w:ascii="Proba Pro Lt" w:hAnsi="Proba Pro Lt" w:cs="Arial"/>
                    <w:sz w:val="20"/>
                    <w:szCs w:val="20"/>
                  </w:rPr>
                  <w:t>tehnološkog proizvodnog procesa</w:t>
                </w:r>
              </w:p>
              <w:p w14:paraId="5A48674B" w14:textId="77777777" w:rsidR="008E680B" w:rsidRPr="008176A5" w:rsidRDefault="008E680B" w:rsidP="00CE71F1">
                <w:pPr>
                  <w:numPr>
                    <w:ilvl w:val="0"/>
                    <w:numId w:val="10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određivati koncentraciju proteina, ugljikohidrata, nukleinskih kiselina i lipida u različitim supstratima svim najčešće korištenim analitičkim metodama koje se u tu svrhu koriste uz sposobnost kritičke evaluacije svake od metoda i uz poznavanje n</w:t>
                </w:r>
                <w:r>
                  <w:rPr>
                    <w:rFonts w:ascii="Proba Pro Lt" w:hAnsi="Proba Pro Lt" w:cs="Arial"/>
                    <w:sz w:val="20"/>
                    <w:szCs w:val="20"/>
                  </w:rPr>
                  <w:t>jihovih prednosti i ograničenja</w:t>
                </w:r>
              </w:p>
              <w:p w14:paraId="26AF7EF1" w14:textId="77777777" w:rsidR="008E680B" w:rsidRPr="008176A5" w:rsidRDefault="008E680B" w:rsidP="00CE71F1">
                <w:pPr>
                  <w:numPr>
                    <w:ilvl w:val="0"/>
                    <w:numId w:val="10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određivati cjelovitost i biološku aktivnost makromo</w:t>
                </w:r>
                <w:r>
                  <w:rPr>
                    <w:rFonts w:ascii="Proba Pro Lt" w:hAnsi="Proba Pro Lt" w:cs="Arial"/>
                    <w:sz w:val="20"/>
                    <w:szCs w:val="20"/>
                  </w:rPr>
                  <w:t>lekula u različitim supstratima</w:t>
                </w:r>
              </w:p>
              <w:p w14:paraId="35A59D19" w14:textId="77777777" w:rsidR="008E680B" w:rsidRPr="008176A5" w:rsidRDefault="008E680B" w:rsidP="00CE71F1">
                <w:pPr>
                  <w:numPr>
                    <w:ilvl w:val="0"/>
                    <w:numId w:val="10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enzimske testove za određivanje kon</w:t>
                </w:r>
                <w:r>
                  <w:rPr>
                    <w:rFonts w:ascii="Proba Pro Lt" w:hAnsi="Proba Pro Lt" w:cs="Arial"/>
                    <w:sz w:val="20"/>
                    <w:szCs w:val="20"/>
                  </w:rPr>
                  <w:t>centracije pojedinih metabolita</w:t>
                </w:r>
              </w:p>
            </w:tc>
          </w:sdtContent>
        </w:sdt>
      </w:tr>
      <w:tr w:rsidR="008E680B" w:rsidRPr="008176A5" w14:paraId="5E2EAE54"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AD8CD8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A51072A"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66695402"/>
            <w:placeholder>
              <w:docPart w:val="E85ABCEA71B74D4FBCCE6E7281F6CE7C"/>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18C916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bCs/>
                    <w:sz w:val="20"/>
                    <w:szCs w:val="20"/>
                  </w:rPr>
                  <w:t xml:space="preserve">Predavanja: </w:t>
                </w:r>
                <w:r w:rsidRPr="008176A5">
                  <w:rPr>
                    <w:rFonts w:ascii="Proba Pro Lt" w:hAnsi="Proba Pro Lt" w:cs="Arial"/>
                    <w:sz w:val="20"/>
                    <w:szCs w:val="20"/>
                  </w:rPr>
                  <w:t>Kemijske i fizikalno-kemijske metode određivanja koncentracije makromolekula. Proteini. Ugljikohidrati. Lipidi. Nukleinske kiseline. Određivanje aktivnosti ili biološkog učinka makromolekula. Metode kvantitativne analize pomoću enzima. Primjeri. Metode provjere integriteta biomakromolekula. Metode analize primjenjive u živim stanicama. Metode brojenja stanica.Imunokemijske metode. Metode kvantitativne analize ulančavanjem polimerazom (PCR). Strategija praćenja biotehnološkog procesa biokemijskim metodama.</w:t>
                </w:r>
              </w:p>
              <w:p w14:paraId="78B1F5C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bCs/>
                    <w:sz w:val="20"/>
                    <w:szCs w:val="20"/>
                  </w:rPr>
                  <w:t>Vježbe:</w:t>
                </w:r>
                <w:r w:rsidRPr="008176A5">
                  <w:rPr>
                    <w:rFonts w:ascii="Proba Pro Lt" w:hAnsi="Proba Pro Lt" w:cs="Arial"/>
                    <w:sz w:val="20"/>
                    <w:szCs w:val="20"/>
                  </w:rPr>
                  <w:t xml:space="preserve"> Određivanje koncentracije proteina aktuelnim fizikalno-kemijskim metodama. Određivanje koncentracije ugljikohidrata. Određivanje koncentracije nukleinskih kiselina. Imunoblot. Primjena biokemijske analitike u biotehnološkim procesima.</w:t>
                </w:r>
              </w:p>
            </w:tc>
          </w:sdtContent>
        </w:sdt>
      </w:tr>
      <w:tr w:rsidR="008E680B" w:rsidRPr="008176A5" w14:paraId="3D155A19" w14:textId="77777777" w:rsidTr="0036541A">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FE2C10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91414B0" w14:textId="77777777" w:rsidR="008E680B" w:rsidRPr="008176A5" w:rsidRDefault="00DB7BE2"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6514042"/>
                <w14:checkbox>
                  <w14:checked w14:val="1"/>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predavanja</w:t>
            </w:r>
          </w:p>
          <w:p w14:paraId="126A9A67" w14:textId="77777777" w:rsidR="008E680B" w:rsidRPr="008176A5" w:rsidRDefault="00DB7BE2"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6887191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seminari i radionice  </w:t>
            </w:r>
          </w:p>
          <w:p w14:paraId="1EB21BA4" w14:textId="77777777" w:rsidR="008E680B" w:rsidRPr="008176A5" w:rsidRDefault="00DB7BE2"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18836975"/>
                <w14:checkbox>
                  <w14:checked w14:val="1"/>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vježbe  </w:t>
            </w:r>
          </w:p>
          <w:p w14:paraId="31DB1B3A" w14:textId="77777777" w:rsidR="008E680B" w:rsidRPr="008176A5" w:rsidRDefault="00DB7BE2"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30738507"/>
                <w14:checkbox>
                  <w14:checked w14:val="0"/>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w:t>
            </w:r>
            <w:r w:rsidR="008E680B" w:rsidRPr="008176A5">
              <w:rPr>
                <w:rFonts w:ascii="Proba Pro Lt" w:eastAsia="Times New Roman" w:hAnsi="Proba Pro Lt" w:cs="Arial"/>
                <w:i/>
                <w:sz w:val="20"/>
                <w:szCs w:val="20"/>
                <w:lang w:eastAsia="hr-HR"/>
              </w:rPr>
              <w:t>on line</w:t>
            </w:r>
            <w:r w:rsidR="008E680B" w:rsidRPr="008176A5">
              <w:rPr>
                <w:rFonts w:ascii="Proba Pro Lt" w:eastAsia="Times New Roman" w:hAnsi="Proba Pro Lt" w:cs="Arial"/>
                <w:sz w:val="20"/>
                <w:szCs w:val="20"/>
                <w:lang w:eastAsia="hr-HR"/>
              </w:rPr>
              <w:t xml:space="preserve"> u cijelosti</w:t>
            </w:r>
          </w:p>
          <w:p w14:paraId="3DB03FD6" w14:textId="77777777" w:rsidR="008E680B" w:rsidRPr="008176A5" w:rsidRDefault="00DB7BE2"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34772599"/>
                <w14:checkbox>
                  <w14:checked w14:val="0"/>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mješovito e-učenje</w:t>
            </w:r>
          </w:p>
          <w:p w14:paraId="2D8DBE53"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864340"/>
                <w14:checkbox>
                  <w14:checked w14:val="0"/>
                  <w14:checkedState w14:val="2612" w14:font="MS Gothic"/>
                  <w14:uncheckedState w14:val="2610" w14:font="MS Gothic"/>
                </w14:checkbox>
              </w:sdtPr>
              <w:sdtEndPr/>
              <w:sdtContent>
                <w:r w:rsidR="008E680B" w:rsidRPr="008176A5">
                  <w:rPr>
                    <w:rFonts w:ascii="Segoe UI Symbol"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1CB37DE" w14:textId="77777777" w:rsidR="008E680B" w:rsidRPr="008176A5" w:rsidRDefault="00DB7BE2"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21374904"/>
                <w14:checkbox>
                  <w14:checked w14:val="0"/>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samostalni  zadaci  </w:t>
            </w:r>
          </w:p>
          <w:p w14:paraId="5C2AFE96" w14:textId="77777777" w:rsidR="008E680B" w:rsidRPr="008176A5" w:rsidRDefault="00DB7BE2"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22448101"/>
                <w14:checkbox>
                  <w14:checked w14:val="0"/>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multimedija i mreža  </w:t>
            </w:r>
          </w:p>
          <w:p w14:paraId="7875B082" w14:textId="77777777" w:rsidR="008E680B" w:rsidRPr="008176A5" w:rsidRDefault="00DB7BE2"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73430870"/>
                <w14:checkbox>
                  <w14:checked w14:val="1"/>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laboratorij</w:t>
            </w:r>
          </w:p>
          <w:p w14:paraId="56015A45" w14:textId="77777777" w:rsidR="008E680B" w:rsidRPr="008176A5" w:rsidRDefault="00DB7BE2"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37016960"/>
                <w14:checkbox>
                  <w14:checked w14:val="0"/>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mentorski rad</w:t>
            </w:r>
          </w:p>
          <w:p w14:paraId="0CF0EA67"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6383475"/>
                <w14:checkbox>
                  <w14:checked w14:val="0"/>
                  <w14:checkedState w14:val="2612" w14:font="MS Gothic"/>
                  <w14:uncheckedState w14:val="2610" w14:font="MS Gothic"/>
                </w14:checkbox>
              </w:sdtPr>
              <w:sdtEndPr/>
              <w:sdtContent>
                <w:r w:rsidR="008E680B" w:rsidRPr="008176A5">
                  <w:rPr>
                    <w:rFonts w:ascii="Segoe UI Symbol"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310140667"/>
                <w:placeholder>
                  <w:docPart w:val="748A7E4DE3E8440C8C7663C441B0774F"/>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15D230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1C1E58A4" w14:textId="77777777" w:rsidTr="0036541A">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772E3E68" w14:textId="77777777" w:rsidR="008E680B" w:rsidRPr="008176A5" w:rsidRDefault="008E680B" w:rsidP="00A42271">
            <w:pPr>
              <w:spacing w:after="0" w:line="240" w:lineRule="auto"/>
              <w:rPr>
                <w:rFonts w:ascii="Proba Pro Lt" w:hAnsi="Proba Pro Lt" w:cs="Arial"/>
                <w:color w:val="000000"/>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441D0701" w14:textId="77777777" w:rsidR="008E680B" w:rsidRPr="008176A5" w:rsidRDefault="008E680B" w:rsidP="00A42271">
            <w:pPr>
              <w:spacing w:after="0" w:line="240" w:lineRule="auto"/>
              <w:rPr>
                <w:rFonts w:ascii="Proba Pro Lt" w:hAnsi="Proba Pro Lt" w:cs="Arial"/>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28A28882" w14:textId="77777777" w:rsidR="008E680B" w:rsidRPr="008176A5" w:rsidRDefault="008E680B" w:rsidP="00A42271">
            <w:pPr>
              <w:spacing w:after="0" w:line="240" w:lineRule="auto"/>
              <w:rPr>
                <w:rFonts w:ascii="Proba Pro Lt" w:hAnsi="Proba Pro Lt" w:cs="Arial"/>
                <w:sz w:val="20"/>
                <w:szCs w:val="20"/>
              </w:rPr>
            </w:pPr>
          </w:p>
        </w:tc>
        <w:sdt>
          <w:sdtPr>
            <w:rPr>
              <w:rFonts w:ascii="Proba Pro Lt" w:hAnsi="Proba Pro Lt" w:cs="Arial"/>
              <w:sz w:val="20"/>
              <w:szCs w:val="20"/>
            </w:rPr>
            <w:id w:val="2126734019"/>
            <w:placeholder>
              <w:docPart w:val="ADF0D1304BA942BCBE2042816FBD9CDC"/>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7E5BA03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66FAB4D9" w14:textId="77777777" w:rsidTr="00A4227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33B4C6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4EE76BD"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84269201"/>
              <w:placeholder>
                <w:docPart w:val="FB21E36F2BD748D0B05A574999419800"/>
              </w:placeholder>
              <w:showingPlcHdr/>
            </w:sdtPr>
            <w:sdtEndPr/>
            <w:sdtContent>
              <w:p w14:paraId="6B4E0567"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b/>
                    <w:color w:val="000000"/>
                    <w:sz w:val="20"/>
                    <w:szCs w:val="20"/>
                    <w:lang w:val="en-US" w:eastAsia="hr-HR"/>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27797713"/>
              <w:placeholder>
                <w:docPart w:val="BB65460EE0C44DA5AD3B182D2DC97156"/>
              </w:placeholder>
            </w:sdtPr>
            <w:sdtEndPr/>
            <w:sdtContent>
              <w:p w14:paraId="2B322AF8"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3EA72AF6"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1975451"/>
              <w:placeholder>
                <w:docPart w:val="610F9E13F6634E97AE15E08A1B628841"/>
              </w:placeholder>
              <w:showingPlcHdr/>
            </w:sdtPr>
            <w:sdtEndPr/>
            <w:sdtContent>
              <w:p w14:paraId="2E27E20E"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52275910"/>
              <w:placeholder>
                <w:docPart w:val="6B9829FAE68B46A4A1A52682437E4E5A"/>
              </w:placeholder>
            </w:sdtPr>
            <w:sdtEndPr/>
            <w:sdtContent>
              <w:p w14:paraId="4B17FFE3"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2C08845" w14:textId="77777777" w:rsidR="008E680B" w:rsidRPr="008176A5" w:rsidRDefault="008E680B" w:rsidP="00A42271">
            <w:pPr>
              <w:spacing w:after="0" w:line="240" w:lineRule="auto"/>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34722888"/>
              <w:placeholder>
                <w:docPart w:val="FD2ACEB5DBAF4674999AABE01EBBEB6A"/>
              </w:placeholder>
            </w:sdtPr>
            <w:sdtEndPr/>
            <w:sdtContent>
              <w:p w14:paraId="5F38B2FB"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87265289"/>
              <w:placeholder>
                <w:docPart w:val="AA8016E6781B41BA9D9BDAB9D6C8355E"/>
              </w:placeholder>
              <w:showingPlcHdr/>
            </w:sdtPr>
            <w:sdtEndPr/>
            <w:sdtContent>
              <w:p w14:paraId="1D372106"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r>
      <w:tr w:rsidR="008E680B" w:rsidRPr="008176A5" w14:paraId="7E220169" w14:textId="77777777" w:rsidTr="00A422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AF8E896" w14:textId="77777777" w:rsidR="008E680B" w:rsidRPr="008176A5" w:rsidRDefault="008E680B" w:rsidP="00A422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9FF90B7"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65039071"/>
              <w:placeholder>
                <w:docPart w:val="7CD59DC534514250A4C684AB55D1BB7A"/>
              </w:placeholder>
            </w:sdtPr>
            <w:sdtEndPr/>
            <w:sdtContent>
              <w:p w14:paraId="5C5FAE98"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69408756"/>
              <w:placeholder>
                <w:docPart w:val="A290EAA5EEB549A898A6B2530FF30E72"/>
              </w:placeholder>
              <w:showingPlcHdr/>
            </w:sdtPr>
            <w:sdtEndPr/>
            <w:sdtContent>
              <w:p w14:paraId="5DB9EFA2"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12B01B4"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355289"/>
              <w:placeholder>
                <w:docPart w:val="03DBC7EC37EA4C0E9E1E9F006B31CE0F"/>
              </w:placeholder>
            </w:sdtPr>
            <w:sdtEndPr/>
            <w:sdtContent>
              <w:p w14:paraId="29ED26CA"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95262843"/>
              <w:placeholder>
                <w:docPart w:val="6524746874DC4C49B9F5EF79834E1BD1"/>
              </w:placeholder>
              <w:showingPlcHdr/>
            </w:sdtPr>
            <w:sdtEndPr/>
            <w:sdtContent>
              <w:p w14:paraId="09F5E967"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A07DBFA" w14:textId="77777777" w:rsidR="008E680B" w:rsidRPr="008176A5" w:rsidRDefault="00DB7BE2" w:rsidP="00A4227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562525918"/>
                <w:placeholder>
                  <w:docPart w:val="C332E4691647435F95D3E3280F8C69BE"/>
                </w:placeholder>
                <w:showingPlcHdr/>
              </w:sdtPr>
              <w:sdtEndPr/>
              <w:sdtContent>
                <w:r w:rsidR="008E680B" w:rsidRPr="008176A5">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18075500"/>
              <w:placeholder>
                <w:docPart w:val="D4F62570EF564114B0DBFBB2B16F7010"/>
              </w:placeholder>
              <w:showingPlcHdr/>
            </w:sdtPr>
            <w:sdtEndPr/>
            <w:sdtContent>
              <w:p w14:paraId="5A8ECB34"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867511901"/>
              <w:placeholder>
                <w:docPart w:val="46B7816D7943423298418F6000B34507"/>
              </w:placeholder>
              <w:showingPlcHdr/>
            </w:sdtPr>
            <w:sdtEndPr/>
            <w:sdtContent>
              <w:p w14:paraId="33166B60"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r>
      <w:tr w:rsidR="008E680B" w:rsidRPr="008176A5" w14:paraId="38686DB6" w14:textId="77777777" w:rsidTr="00A422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9D1A8B" w14:textId="77777777" w:rsidR="008E680B" w:rsidRPr="008176A5" w:rsidRDefault="008E680B" w:rsidP="00A422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B103B03"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04939590"/>
              <w:placeholder>
                <w:docPart w:val="8BA2E5A4DBE54CB4AE9FDDB58BEDE235"/>
              </w:placeholder>
              <w:showingPlcHdr/>
            </w:sdtPr>
            <w:sdtEndPr/>
            <w:sdtContent>
              <w:p w14:paraId="58B4A6F3"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335447587"/>
              <w:placeholder>
                <w:docPart w:val="3E614FAA288545758978187C9A1B552D"/>
              </w:placeholder>
            </w:sdtPr>
            <w:sdtEndPr/>
            <w:sdtContent>
              <w:p w14:paraId="25758F59"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A08FF5B"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80605304"/>
              <w:placeholder>
                <w:docPart w:val="D08EAE49F8A54974824F668A57E5EEAF"/>
              </w:placeholder>
              <w:showingPlcHdr/>
            </w:sdtPr>
            <w:sdtEndPr/>
            <w:sdtContent>
              <w:p w14:paraId="36391E7A"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16726786"/>
              <w:placeholder>
                <w:docPart w:val="007F21D5680C4BB09B42FEE5B753AC86"/>
              </w:placeholder>
            </w:sdtPr>
            <w:sdtEndPr/>
            <w:sdtContent>
              <w:p w14:paraId="4852EEAF"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09B8A8A" w14:textId="77777777" w:rsidR="008E680B" w:rsidRPr="008176A5" w:rsidRDefault="00DB7BE2" w:rsidP="00A4227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065251537"/>
                <w:placeholder>
                  <w:docPart w:val="4E6D7EDDDDBC41EEA1F46D92C6756496"/>
                </w:placeholder>
                <w:showingPlcHdr/>
              </w:sdtPr>
              <w:sdtEndPr/>
              <w:sdtContent>
                <w:r w:rsidR="008E680B" w:rsidRPr="008176A5">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461561415"/>
              <w:placeholder>
                <w:docPart w:val="BC143DA2C7E24AFBB2C6140CDF358575"/>
              </w:placeholder>
              <w:showingPlcHdr/>
            </w:sdtPr>
            <w:sdtEndPr/>
            <w:sdtContent>
              <w:p w14:paraId="5A1E973D"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606496127"/>
              <w:placeholder>
                <w:docPart w:val="A6A9453C4843452087D358B0BFDFBBE3"/>
              </w:placeholder>
              <w:showingPlcHdr/>
            </w:sdtPr>
            <w:sdtEndPr/>
            <w:sdtContent>
              <w:p w14:paraId="629CE775"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r>
      <w:tr w:rsidR="008E680B" w:rsidRPr="008176A5" w14:paraId="03F62818" w14:textId="77777777" w:rsidTr="00A422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945C2C6" w14:textId="77777777" w:rsidR="008E680B" w:rsidRPr="008176A5" w:rsidRDefault="008E680B" w:rsidP="00A422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44DEFBC"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04481473"/>
              <w:placeholder>
                <w:docPart w:val="8638F2665CF148F8832DDB249D62BDEF"/>
              </w:placeholder>
              <w:showingPlcHdr/>
            </w:sdtPr>
            <w:sdtEndPr/>
            <w:sdtContent>
              <w:p w14:paraId="5CF2D5EA"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hAnsi="Proba Pro Lt" w:cs="Arial"/>
                    <w:color w:val="000000"/>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43609963"/>
              <w:placeholder>
                <w:docPart w:val="5AF4572C76B846FD87D3C8B9732EE125"/>
              </w:placeholder>
            </w:sdtPr>
            <w:sdtEndPr/>
            <w:sdtContent>
              <w:p w14:paraId="6B054AF2"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519170E"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28456817"/>
              <w:placeholder>
                <w:docPart w:val="F74BFAEF9C9A458BA91D7718F1B0D26A"/>
              </w:placeholder>
            </w:sdtPr>
            <w:sdtEndPr/>
            <w:sdtContent>
              <w:p w14:paraId="6E9658B6"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329290370"/>
              <w:placeholder>
                <w:docPart w:val="B35CCB7924BB47638C1217FC1EDC981C"/>
              </w:placeholder>
              <w:showingPlcHdr/>
            </w:sdtPr>
            <w:sdtEndPr/>
            <w:sdtContent>
              <w:p w14:paraId="18D63C26"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DCE455C" w14:textId="77777777" w:rsidR="008E680B" w:rsidRPr="008176A5"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15469407"/>
                <w:placeholder>
                  <w:docPart w:val="5AE1212F53E342F8A7DBE646A9F7B8C0"/>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638303640"/>
              <w:placeholder>
                <w:docPart w:val="60556DD3BF174A7B88ECF2EF24CA8155"/>
              </w:placeholder>
              <w:showingPlcHdr/>
            </w:sdtPr>
            <w:sdtEndPr/>
            <w:sdtContent>
              <w:p w14:paraId="1D47C62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09485782"/>
              <w:placeholder>
                <w:docPart w:val="5F4BA83FE33C49378052A0FCDA5C4D46"/>
              </w:placeholder>
              <w:showingPlcHdr/>
            </w:sdtPr>
            <w:sdtEndPr/>
            <w:sdtContent>
              <w:p w14:paraId="658A414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6B76F64A" w14:textId="77777777" w:rsidTr="00A422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56CCD27" w14:textId="77777777" w:rsidR="008E680B" w:rsidRPr="008176A5" w:rsidRDefault="008E680B" w:rsidP="00A422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A071FF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76932869"/>
              <w:placeholder>
                <w:docPart w:val="6CA57F25C5184C06B0B3F4C356BDFFBC"/>
              </w:placeholder>
              <w:showingPlcHdr/>
            </w:sdtPr>
            <w:sdtEndPr/>
            <w:sdtContent>
              <w:p w14:paraId="4E63306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99291674"/>
              <w:placeholder>
                <w:docPart w:val="7F283DA532D84A6C89C3FD94EDA8F063"/>
              </w:placeholder>
            </w:sdtPr>
            <w:sdtEndPr/>
            <w:sdtContent>
              <w:p w14:paraId="4E44FD8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7BE94D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622965712"/>
              <w:placeholder>
                <w:docPart w:val="8AEBC01571494F128676274255C9915F"/>
              </w:placeholder>
            </w:sdtPr>
            <w:sdtEndPr/>
            <w:sdtContent>
              <w:p w14:paraId="75608E1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13762606"/>
              <w:placeholder>
                <w:docPart w:val="ABBE86C359F4449CBE6BA7ACAB078BC9"/>
              </w:placeholder>
              <w:showingPlcHdr/>
            </w:sdtPr>
            <w:sdtEndPr/>
            <w:sdtContent>
              <w:p w14:paraId="1437D29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C9784D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757480534"/>
              <w:placeholder>
                <w:docPart w:val="0A2FCE0B74EF4229AE8983D8617121FF"/>
              </w:placeholder>
            </w:sdtPr>
            <w:sdtEndPr/>
            <w:sdtContent>
              <w:p w14:paraId="1BCEE6B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6</w:t>
                </w:r>
              </w:p>
            </w:sdtContent>
          </w:sdt>
        </w:tc>
      </w:tr>
      <w:tr w:rsidR="008E680B" w:rsidRPr="008176A5" w14:paraId="3094E1E9" w14:textId="77777777" w:rsidTr="00A4227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DD36AF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384446273"/>
              <w:placeholder>
                <w:docPart w:val="33412359AF3443009D6EF2FFEE80F3E9"/>
              </w:placeholder>
            </w:sdtPr>
            <w:sdtEndPr/>
            <w:sdtContent>
              <w:sdt>
                <w:sdtPr>
                  <w:rPr>
                    <w:rFonts w:ascii="Proba Pro Lt" w:hAnsi="Proba Pro Lt" w:cs="Arial"/>
                    <w:color w:val="000000"/>
                    <w:sz w:val="20"/>
                    <w:szCs w:val="20"/>
                  </w:rPr>
                  <w:id w:val="-1032716084"/>
                  <w:placeholder>
                    <w:docPart w:val="ABDC5E452A6448F98A66CDEDD012A537"/>
                  </w:placeholder>
                </w:sdtPr>
                <w:sdtEndPr/>
                <w:sdtContent>
                  <w:p w14:paraId="42BB902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Vrednovanje studenata provodi se putem pisanog ispita.</w:t>
                    </w:r>
                    <w:sdt>
                      <w:sdtPr>
                        <w:rPr>
                          <w:rFonts w:ascii="Proba Pro Lt" w:hAnsi="Proba Pro Lt" w:cs="Arial"/>
                          <w:color w:val="000000"/>
                          <w:sz w:val="20"/>
                          <w:szCs w:val="20"/>
                        </w:rPr>
                        <w:id w:val="-86543643"/>
                        <w:placeholder>
                          <w:docPart w:val="91F54B8F79F343A48E02F6FCE3C8846C"/>
                        </w:placeholder>
                      </w:sdtPr>
                      <w:sdtEndPr/>
                      <w:sdtContent>
                        <w:r w:rsidRPr="008176A5">
                          <w:rPr>
                            <w:rFonts w:ascii="Proba Pro Lt" w:hAnsi="Proba Pro Lt" w:cs="Arial"/>
                            <w:color w:val="000000"/>
                            <w:sz w:val="20"/>
                            <w:szCs w:val="20"/>
                          </w:rPr>
                          <w:t xml:space="preserve"> Ukupan broj bodova koji se mogu prikupiti na ispitu je 43. Od 23 do 27 bodova nosi ocjenu dovoljan, 28 do 32 boda ocjenu dobar, 33 do 37 bodova ocjenu vrlo dobar, a 38 do 43 boda ocjenu izvrstan.</w:t>
                        </w:r>
                      </w:sdtContent>
                    </w:sdt>
                  </w:p>
                </w:sdtContent>
              </w:sdt>
            </w:sdtContent>
          </w:sdt>
        </w:tc>
      </w:tr>
      <w:tr w:rsidR="008E680B" w:rsidRPr="008176A5" w14:paraId="79294176" w14:textId="77777777" w:rsidTr="00A422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AB69A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D012CD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305456047"/>
              <w:placeholder>
                <w:docPart w:val="241D9795596F498993DEFA86A550C5F9"/>
              </w:placeholder>
            </w:sdtPr>
            <w:sdtEndPr/>
            <w:sdtContent>
              <w:sdt>
                <w:sdtPr>
                  <w:rPr>
                    <w:rFonts w:ascii="Proba Pro Lt" w:hAnsi="Proba Pro Lt"/>
                    <w:sz w:val="20"/>
                    <w:szCs w:val="20"/>
                  </w:rPr>
                  <w:id w:val="-435130891"/>
                  <w:placeholder>
                    <w:docPart w:val="5F5973D74F95458188B2BCE8E0E7D3F1"/>
                  </w:placeholder>
                </w:sdtPr>
                <w:sdtEndPr/>
                <w:sdtContent>
                  <w:p w14:paraId="31223A01" w14:textId="77777777" w:rsidR="008E680B" w:rsidRPr="008176A5" w:rsidRDefault="008E680B" w:rsidP="00A42271">
                    <w:pPr>
                      <w:pStyle w:val="ListParagraph"/>
                      <w:numPr>
                        <w:ilvl w:val="0"/>
                        <w:numId w:val="3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obaviti laboratorijske vježbe </w:t>
                    </w:r>
                  </w:p>
                  <w:p w14:paraId="0918029F" w14:textId="77777777" w:rsidR="008E680B" w:rsidRPr="008176A5" w:rsidRDefault="008E680B" w:rsidP="00A42271">
                    <w:pPr>
                      <w:pStyle w:val="ListParagraph"/>
                      <w:numPr>
                        <w:ilvl w:val="0"/>
                        <w:numId w:val="3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položiti pisani ispit.</w:t>
                    </w:r>
                  </w:p>
                </w:sdtContent>
              </w:sdt>
            </w:sdtContent>
          </w:sdt>
        </w:tc>
      </w:tr>
      <w:tr w:rsidR="008E680B" w:rsidRPr="008176A5" w14:paraId="056B3F67" w14:textId="77777777" w:rsidTr="0036541A">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EC13272"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4B90C85"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A21FA46"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48B0C80"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1CAAE4AD" w14:textId="77777777" w:rsidTr="0036541A">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E6C0F08" w14:textId="77777777" w:rsidR="008E680B" w:rsidRPr="008176A5" w:rsidRDefault="008E680B" w:rsidP="00A42271">
            <w:pPr>
              <w:spacing w:after="0" w:line="240" w:lineRule="auto"/>
              <w:rPr>
                <w:rFonts w:ascii="Proba Pro Lt" w:hAnsi="Proba Pro Lt" w:cs="Arial"/>
                <w:color w:val="000000"/>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82073308"/>
              <w:placeholder>
                <w:docPart w:val="0F67A952FC5340E49DE3FFA91CBEFE60"/>
              </w:placeholder>
            </w:sdtPr>
            <w:sdtEndPr/>
            <w:sdtContent>
              <w:p w14:paraId="1289A41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 xml:space="preserve">J.M. Berg, J.L. Tymoczko, L. Stryer, </w:t>
                </w:r>
                <w:r w:rsidRPr="008176A5">
                  <w:rPr>
                    <w:rFonts w:ascii="Proba Pro Lt" w:hAnsi="Proba Pro Lt"/>
                    <w:i/>
                    <w:iCs/>
                    <w:sz w:val="20"/>
                    <w:szCs w:val="20"/>
                  </w:rPr>
                  <w:t>Biokemija</w:t>
                </w:r>
                <w:r w:rsidRPr="008176A5">
                  <w:rPr>
                    <w:rFonts w:ascii="Proba Pro Lt" w:hAnsi="Proba Pro Lt"/>
                    <w:sz w:val="20"/>
                    <w:szCs w:val="20"/>
                  </w:rPr>
                  <w:t>, Školska knjiga, Zagreb, 2013. (dijelovi koji se odnose na metodske cjeline predmeta)</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2110539066"/>
              <w:placeholder>
                <w:docPart w:val="F30205250A174D46810DF7CB83691A96"/>
              </w:placeholder>
            </w:sdtPr>
            <w:sdtEndPr/>
            <w:sdtContent>
              <w:p w14:paraId="4568B55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Pr>
                    <w:rFonts w:ascii="Proba Pro Lt" w:hAnsi="Proba Pro Lt" w:cs="Arial"/>
                    <w:color w:val="000000"/>
                    <w:sz w:val="20"/>
                    <w:szCs w:val="20"/>
                  </w:rPr>
                  <w:t xml:space="preserve">, </w:t>
                </w:r>
                <w:r w:rsidRPr="008176A5">
                  <w:rPr>
                    <w:rFonts w:ascii="Proba Pro Lt" w:hAnsi="Proba Pro Lt" w:cs="Arial"/>
                    <w:color w:val="000000"/>
                    <w:sz w:val="20"/>
                    <w:szCs w:val="20"/>
                  </w:rPr>
                  <w:t>15 kom.</w:t>
                </w:r>
              </w:p>
            </w:sdtContent>
          </w:sdt>
        </w:tc>
        <w:tc>
          <w:tcPr>
            <w:tcW w:w="643"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527455078"/>
              <w:placeholder>
                <w:docPart w:val="C7FA49661FB648A780B4B0A6FF0753D4"/>
              </w:placeholder>
              <w:showingPlcHdr/>
            </w:sdtPr>
            <w:sdtEndPr/>
            <w:sdtContent>
              <w:p w14:paraId="5D0179C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746C913C" w14:textId="77777777" w:rsidTr="00A422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998D25A"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2033375622"/>
            <w:placeholder>
              <w:docPart w:val="DB9F139C01A74B118C93DEED692CDE94"/>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6CA92C0" w14:textId="77777777" w:rsidR="008E680B" w:rsidRPr="002B7CD6" w:rsidRDefault="008E680B" w:rsidP="00CE71F1">
                <w:pPr>
                  <w:pStyle w:val="ListParagraph"/>
                  <w:numPr>
                    <w:ilvl w:val="0"/>
                    <w:numId w:val="79"/>
                  </w:numPr>
                  <w:tabs>
                    <w:tab w:val="left" w:pos="340"/>
                  </w:tabs>
                  <w:spacing w:after="0" w:line="240" w:lineRule="auto"/>
                  <w:ind w:left="375"/>
                  <w:rPr>
                    <w:rFonts w:ascii="Proba Pro Lt" w:hAnsi="Proba Pro Lt" w:cs="Arial"/>
                    <w:sz w:val="20"/>
                    <w:szCs w:val="20"/>
                  </w:rPr>
                </w:pPr>
                <w:r w:rsidRPr="002B7CD6">
                  <w:rPr>
                    <w:rFonts w:ascii="Proba Pro Lt" w:hAnsi="Proba Pro Lt" w:cs="Arial"/>
                    <w:i/>
                    <w:iCs/>
                    <w:sz w:val="20"/>
                    <w:szCs w:val="20"/>
                  </w:rPr>
                  <w:t xml:space="preserve">Guide to protein purification </w:t>
                </w:r>
                <w:r w:rsidRPr="002B7CD6">
                  <w:rPr>
                    <w:rFonts w:ascii="Proba Pro Lt" w:hAnsi="Proba Pro Lt" w:cs="Arial"/>
                    <w:sz w:val="20"/>
                    <w:szCs w:val="20"/>
                  </w:rPr>
                  <w:t>(Deutscher M.P. ured.) Methods in Ezymology 182, Academic Press Inc., San Diego, 1990.</w:t>
                </w:r>
              </w:p>
            </w:tc>
          </w:sdtContent>
        </w:sdt>
      </w:tr>
      <w:tr w:rsidR="008E680B" w:rsidRPr="008176A5" w14:paraId="2C609186" w14:textId="77777777" w:rsidTr="00A422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40CA19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39EC10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28" w:history="1">
              <w:r w:rsidRPr="008176A5">
                <w:rPr>
                  <w:rStyle w:val="Hyperlink"/>
                  <w:rFonts w:ascii="Proba Pro Lt" w:hAnsi="Proba Pro Lt"/>
                  <w:i/>
                  <w:sz w:val="20"/>
                  <w:szCs w:val="20"/>
                </w:rPr>
                <w:t>http://www.pbf.unizg.hr/studiji/ispitni_rokovi</w:t>
              </w:r>
            </w:hyperlink>
          </w:p>
        </w:tc>
      </w:tr>
      <w:tr w:rsidR="008E680B" w:rsidRPr="008176A5" w14:paraId="08F62D2A" w14:textId="77777777" w:rsidTr="00A422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0FBB82F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249155896"/>
            <w:placeholder>
              <w:docPart w:val="A2CBA4F9E23B484797E1DCEE8B5C0237"/>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79B396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672F6AB0" w14:textId="77777777" w:rsidR="008E680B" w:rsidRDefault="008E680B" w:rsidP="008E680B">
      <w:pPr>
        <w:spacing w:after="0" w:line="240" w:lineRule="auto"/>
        <w:rPr>
          <w:rFonts w:ascii="Proba Pro Lt" w:hAnsi="Proba Pro Lt"/>
          <w:sz w:val="20"/>
          <w:szCs w:val="20"/>
        </w:rPr>
      </w:pPr>
    </w:p>
    <w:p w14:paraId="54632207" w14:textId="67AEA3E0"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566"/>
        <w:gridCol w:w="346"/>
        <w:gridCol w:w="647"/>
        <w:gridCol w:w="939"/>
        <w:gridCol w:w="572"/>
        <w:gridCol w:w="474"/>
        <w:gridCol w:w="50"/>
        <w:gridCol w:w="897"/>
        <w:gridCol w:w="363"/>
        <w:gridCol w:w="334"/>
        <w:gridCol w:w="511"/>
        <w:gridCol w:w="497"/>
      </w:tblGrid>
      <w:tr w:rsidR="008E680B" w:rsidRPr="008176A5" w14:paraId="2D8BAAF6"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AAABC0"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0A89AC87" w14:textId="77777777" w:rsidTr="00A42271">
        <w:tc>
          <w:tcPr>
            <w:tcW w:w="1256" w:type="pct"/>
            <w:tcBorders>
              <w:top w:val="single" w:sz="12" w:space="0" w:color="auto"/>
              <w:left w:val="single" w:sz="12" w:space="0" w:color="auto"/>
            </w:tcBorders>
            <w:shd w:val="clear" w:color="auto" w:fill="00A0DC"/>
            <w:vAlign w:val="center"/>
          </w:tcPr>
          <w:p w14:paraId="622A5A69"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0177432"/>
            <w:placeholder>
              <w:docPart w:val="739AFB105C5A47CB9DD09366D9572DE5"/>
            </w:placeholder>
          </w:sdtPr>
          <w:sdtEndPr/>
          <w:sdtContent>
            <w:tc>
              <w:tcPr>
                <w:tcW w:w="1522" w:type="pct"/>
                <w:gridSpan w:val="4"/>
                <w:tcBorders>
                  <w:top w:val="single" w:sz="12" w:space="0" w:color="auto"/>
                  <w:right w:val="single" w:sz="12" w:space="0" w:color="auto"/>
                </w:tcBorders>
                <w:vAlign w:val="center"/>
              </w:tcPr>
              <w:p w14:paraId="0DDB4D15" w14:textId="77777777" w:rsidR="008E680B" w:rsidRPr="00F75173" w:rsidRDefault="00DB7BE2" w:rsidP="00A42271">
                <w:pPr>
                  <w:tabs>
                    <w:tab w:val="left" w:pos="2820"/>
                  </w:tabs>
                  <w:spacing w:after="0" w:line="240" w:lineRule="auto"/>
                  <w:rPr>
                    <w:rFonts w:ascii="Proba Pro Lt" w:hAnsi="Proba Pro Lt" w:cs="Arial"/>
                    <w:b/>
                    <w:sz w:val="20"/>
                    <w:szCs w:val="20"/>
                  </w:rPr>
                </w:pPr>
                <w:hyperlink r:id="rId129" w:history="1">
                  <w:r w:rsidR="008E680B" w:rsidRPr="00F75173">
                    <w:rPr>
                      <w:rStyle w:val="Hyperlink"/>
                      <w:rFonts w:ascii="Proba Pro Lt" w:hAnsi="Proba Pro Lt" w:cs="Arial"/>
                      <w:b/>
                      <w:sz w:val="20"/>
                      <w:szCs w:val="20"/>
                    </w:rPr>
                    <w:t>Prof. dr. sc. Ivana Radojčić Redovniković</w:t>
                  </w:r>
                </w:hyperlink>
              </w:p>
              <w:p w14:paraId="3128D76D" w14:textId="77777777" w:rsidR="008E680B" w:rsidRPr="008176A5" w:rsidRDefault="00DB7BE2" w:rsidP="00A42271">
                <w:pPr>
                  <w:tabs>
                    <w:tab w:val="left" w:pos="2820"/>
                  </w:tabs>
                  <w:spacing w:after="0" w:line="240" w:lineRule="auto"/>
                  <w:rPr>
                    <w:rFonts w:ascii="Proba Pro Lt" w:hAnsi="Proba Pro Lt" w:cs="Arial"/>
                    <w:sz w:val="20"/>
                    <w:szCs w:val="20"/>
                  </w:rPr>
                </w:pPr>
                <w:hyperlink r:id="rId130" w:history="1">
                  <w:r w:rsidR="008E680B">
                    <w:rPr>
                      <w:rStyle w:val="Hyperlink"/>
                      <w:rFonts w:ascii="Proba Pro Lt" w:hAnsi="Proba Pro Lt"/>
                      <w:sz w:val="20"/>
                      <w:szCs w:val="20"/>
                    </w:rPr>
                    <w:t>D</w:t>
                  </w:r>
                  <w:r w:rsidR="008E680B" w:rsidRPr="0031509B">
                    <w:rPr>
                      <w:rStyle w:val="Hyperlink"/>
                      <w:rFonts w:ascii="Proba Pro Lt" w:hAnsi="Proba Pro Lt"/>
                      <w:sz w:val="20"/>
                      <w:szCs w:val="20"/>
                    </w:rPr>
                    <w:t>oc. dr. sc. Marina Cvjetko Bubalo</w:t>
                  </w:r>
                </w:hyperlink>
                <w:r w:rsidR="008E680B" w:rsidRPr="008176A5">
                  <w:rPr>
                    <w:rFonts w:ascii="Proba Pro Lt" w:hAnsi="Proba Pro Lt"/>
                    <w:sz w:val="20"/>
                    <w:szCs w:val="20"/>
                    <w:u w:val="single"/>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06DD3E4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23593968"/>
            <w:placeholder>
              <w:docPart w:val="157E29F1B6004992BA47DE279A8A404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0ABD14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62C5426B" w14:textId="77777777" w:rsidTr="00A42271">
        <w:tc>
          <w:tcPr>
            <w:tcW w:w="1256" w:type="pct"/>
            <w:tcBorders>
              <w:top w:val="single" w:sz="12" w:space="0" w:color="auto"/>
              <w:left w:val="single" w:sz="12" w:space="0" w:color="auto"/>
            </w:tcBorders>
            <w:shd w:val="clear" w:color="auto" w:fill="00A0DC"/>
            <w:vAlign w:val="center"/>
          </w:tcPr>
          <w:p w14:paraId="5EAC6F0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1" w:name="Fitoremedijacija" w:displacedByCustomXml="next"/>
        <w:sdt>
          <w:sdtPr>
            <w:rPr>
              <w:rFonts w:ascii="Proba Pro Lt" w:hAnsi="Proba Pro Lt" w:cs="Arial"/>
              <w:sz w:val="20"/>
              <w:szCs w:val="20"/>
            </w:rPr>
            <w:id w:val="-2145727985"/>
            <w:placeholder>
              <w:docPart w:val="2D12521D29DC4AB9AAA83ACF5790284A"/>
            </w:placeholder>
          </w:sdtPr>
          <w:sdtEndPr/>
          <w:sdtContent>
            <w:tc>
              <w:tcPr>
                <w:tcW w:w="1522" w:type="pct"/>
                <w:gridSpan w:val="4"/>
                <w:tcBorders>
                  <w:top w:val="single" w:sz="12" w:space="0" w:color="auto"/>
                  <w:right w:val="single" w:sz="12" w:space="0" w:color="auto"/>
                </w:tcBorders>
                <w:vAlign w:val="center"/>
              </w:tcPr>
              <w:p w14:paraId="182BBA3B"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Fitoremedijacija</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609431B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0062618"/>
            <w:placeholder>
              <w:docPart w:val="0B8ED14120504849A629EAFC086966F5"/>
            </w:placeholder>
          </w:sdtPr>
          <w:sdtEndPr/>
          <w:sdtContent>
            <w:tc>
              <w:tcPr>
                <w:tcW w:w="817" w:type="pct"/>
                <w:gridSpan w:val="4"/>
                <w:tcBorders>
                  <w:top w:val="single" w:sz="12" w:space="0" w:color="auto"/>
                  <w:right w:val="single" w:sz="12" w:space="0" w:color="auto"/>
                </w:tcBorders>
                <w:vAlign w:val="center"/>
              </w:tcPr>
              <w:p w14:paraId="3045045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8E680B" w:rsidRPr="008176A5" w14:paraId="43883C38" w14:textId="77777777" w:rsidTr="00A42271">
        <w:tc>
          <w:tcPr>
            <w:tcW w:w="1256" w:type="pct"/>
            <w:tcBorders>
              <w:left w:val="single" w:sz="12" w:space="0" w:color="auto"/>
              <w:bottom w:val="single" w:sz="12" w:space="0" w:color="auto"/>
            </w:tcBorders>
            <w:shd w:val="clear" w:color="auto" w:fill="00A0DC"/>
            <w:vAlign w:val="center"/>
          </w:tcPr>
          <w:p w14:paraId="4491EC8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452434702"/>
            <w:placeholder>
              <w:docPart w:val="E2CBBDD3EB234A2E85513E4FD2651980"/>
            </w:placeholder>
          </w:sdtPr>
          <w:sdtEndPr/>
          <w:sdtContent>
            <w:tc>
              <w:tcPr>
                <w:tcW w:w="1522" w:type="pct"/>
                <w:gridSpan w:val="4"/>
                <w:tcBorders>
                  <w:bottom w:val="single" w:sz="12" w:space="0" w:color="auto"/>
                  <w:right w:val="single" w:sz="12" w:space="0" w:color="auto"/>
                </w:tcBorders>
                <w:vAlign w:val="center"/>
              </w:tcPr>
              <w:p w14:paraId="2D2B888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sz w:val="20"/>
                    <w:szCs w:val="20"/>
                  </w:rPr>
                  <w:t>66750</w:t>
                </w:r>
              </w:p>
            </w:tc>
          </w:sdtContent>
        </w:sdt>
        <w:tc>
          <w:tcPr>
            <w:tcW w:w="1405" w:type="pct"/>
            <w:gridSpan w:val="5"/>
            <w:tcBorders>
              <w:bottom w:val="single" w:sz="12" w:space="0" w:color="auto"/>
              <w:right w:val="single" w:sz="12" w:space="0" w:color="auto"/>
            </w:tcBorders>
            <w:shd w:val="clear" w:color="auto" w:fill="00A0DC"/>
            <w:vAlign w:val="center"/>
          </w:tcPr>
          <w:p w14:paraId="7A207CB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482122819"/>
            <w:placeholder>
              <w:docPart w:val="8A58273D8B2848FF90597CB1A532A4E7"/>
            </w:placeholder>
          </w:sdtPr>
          <w:sdtEndPr/>
          <w:sdtContent>
            <w:tc>
              <w:tcPr>
                <w:tcW w:w="817" w:type="pct"/>
                <w:gridSpan w:val="4"/>
                <w:tcBorders>
                  <w:bottom w:val="single" w:sz="12" w:space="0" w:color="auto"/>
                  <w:right w:val="single" w:sz="12" w:space="0" w:color="auto"/>
                </w:tcBorders>
                <w:vAlign w:val="center"/>
              </w:tcPr>
              <w:p w14:paraId="4B5CD5F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2544F4C3" w14:textId="77777777" w:rsidTr="00A42271">
        <w:tc>
          <w:tcPr>
            <w:tcW w:w="1256" w:type="pct"/>
            <w:tcBorders>
              <w:left w:val="single" w:sz="12" w:space="0" w:color="auto"/>
              <w:bottom w:val="single" w:sz="12" w:space="0" w:color="auto"/>
            </w:tcBorders>
            <w:shd w:val="clear" w:color="auto" w:fill="00A0DC"/>
            <w:vAlign w:val="center"/>
          </w:tcPr>
          <w:p w14:paraId="5C7AF6A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53104454"/>
            <w:placeholder>
              <w:docPart w:val="BCB120538CA5406D9992F55F7FBD969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454407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5F3B495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218982776"/>
            <w:placeholder>
              <w:docPart w:val="89AFDE5F606C485B8E13229E0C4F6972"/>
            </w:placeholder>
          </w:sdtPr>
          <w:sdtEndPr/>
          <w:sdtContent>
            <w:tc>
              <w:tcPr>
                <w:tcW w:w="817" w:type="pct"/>
                <w:gridSpan w:val="4"/>
                <w:tcBorders>
                  <w:bottom w:val="single" w:sz="12" w:space="0" w:color="auto"/>
                  <w:right w:val="single" w:sz="12" w:space="0" w:color="auto"/>
                </w:tcBorders>
                <w:vAlign w:val="center"/>
              </w:tcPr>
              <w:p w14:paraId="0078619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p>
            </w:tc>
          </w:sdtContent>
        </w:sdt>
      </w:tr>
      <w:tr w:rsidR="008E680B" w:rsidRPr="008176A5" w14:paraId="57AB30DF" w14:textId="77777777" w:rsidTr="00A42271">
        <w:tc>
          <w:tcPr>
            <w:tcW w:w="1256" w:type="pct"/>
            <w:tcBorders>
              <w:left w:val="single" w:sz="12" w:space="0" w:color="auto"/>
              <w:bottom w:val="single" w:sz="12" w:space="0" w:color="auto"/>
            </w:tcBorders>
            <w:shd w:val="clear" w:color="auto" w:fill="00A0DC"/>
            <w:vAlign w:val="center"/>
          </w:tcPr>
          <w:p w14:paraId="616EAFE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75860583"/>
            <w:placeholder>
              <w:docPart w:val="8C0DDAC91C6A4C02B620D13F3FE1C99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E605A0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16A737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BDB992E" w14:textId="77777777" w:rsidR="008E680B" w:rsidRPr="008176A5" w:rsidRDefault="008E680B" w:rsidP="00A422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176A5">
              <w:rPr>
                <w:rFonts w:ascii="Proba Pro Lt" w:hAnsi="Proba Pro Lt" w:cs="Arial"/>
                <w:sz w:val="20"/>
                <w:szCs w:val="20"/>
              </w:rPr>
              <w:tab/>
            </w:r>
          </w:p>
          <w:p w14:paraId="62905F77"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02494061"/>
                <w:placeholder>
                  <w:docPart w:val="0D7E5F02972B487AB194CB243D7B54A2"/>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5376592A" w14:textId="77777777" w:rsidTr="00A42271">
        <w:tc>
          <w:tcPr>
            <w:tcW w:w="1256" w:type="pct"/>
            <w:tcBorders>
              <w:left w:val="single" w:sz="12" w:space="0" w:color="auto"/>
              <w:bottom w:val="single" w:sz="12" w:space="0" w:color="auto"/>
            </w:tcBorders>
            <w:shd w:val="clear" w:color="auto" w:fill="00A0DC"/>
            <w:vAlign w:val="center"/>
          </w:tcPr>
          <w:p w14:paraId="5D7EB04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314516859"/>
            <w:placeholder>
              <w:docPart w:val="F537BAD9854C48DF9EAAB308EFC9CE07"/>
            </w:placeholder>
          </w:sdtPr>
          <w:sdtEndPr/>
          <w:sdtContent>
            <w:sdt>
              <w:sdtPr>
                <w:rPr>
                  <w:rFonts w:ascii="Proba Pro Lt" w:hAnsi="Proba Pro Lt" w:cs="Arial"/>
                  <w:sz w:val="20"/>
                  <w:szCs w:val="20"/>
                </w:rPr>
                <w:id w:val="1028763233"/>
                <w:placeholder>
                  <w:docPart w:val="7AF37BAB20DD4F3195C4D14F399E9282"/>
                </w:placeholder>
              </w:sdtPr>
              <w:sdtEndPr/>
              <w:sdtContent>
                <w:tc>
                  <w:tcPr>
                    <w:tcW w:w="1522" w:type="pct"/>
                    <w:gridSpan w:val="4"/>
                    <w:tcBorders>
                      <w:bottom w:val="single" w:sz="12" w:space="0" w:color="auto"/>
                      <w:right w:val="single" w:sz="12" w:space="0" w:color="auto"/>
                    </w:tcBorders>
                    <w:vAlign w:val="center"/>
                  </w:tcPr>
                  <w:p w14:paraId="603D88C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Predavanja u P1 i P6, Seminari u P1 i P6 </w:t>
                    </w:r>
                  </w:p>
                </w:tc>
              </w:sdtContent>
            </w:sdt>
          </w:sdtContent>
        </w:sdt>
        <w:tc>
          <w:tcPr>
            <w:tcW w:w="1405" w:type="pct"/>
            <w:gridSpan w:val="5"/>
            <w:tcBorders>
              <w:bottom w:val="single" w:sz="12" w:space="0" w:color="auto"/>
              <w:right w:val="single" w:sz="12" w:space="0" w:color="auto"/>
            </w:tcBorders>
            <w:shd w:val="clear" w:color="auto" w:fill="00A0DC"/>
            <w:vAlign w:val="center"/>
          </w:tcPr>
          <w:p w14:paraId="33B442B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549905581"/>
            <w:placeholder>
              <w:docPart w:val="A0CB7D1B90074CDEAED50B1408A46C37"/>
            </w:placeholder>
          </w:sdtPr>
          <w:sdtEndPr/>
          <w:sdtContent>
            <w:tc>
              <w:tcPr>
                <w:tcW w:w="817" w:type="pct"/>
                <w:gridSpan w:val="4"/>
                <w:tcBorders>
                  <w:bottom w:val="single" w:sz="12" w:space="0" w:color="auto"/>
                  <w:right w:val="single" w:sz="12" w:space="0" w:color="auto"/>
                </w:tcBorders>
                <w:vAlign w:val="center"/>
              </w:tcPr>
              <w:p w14:paraId="256FF77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8E680B" w:rsidRPr="008176A5" w14:paraId="77DC5A1E" w14:textId="77777777" w:rsidTr="00A42271">
        <w:tc>
          <w:tcPr>
            <w:tcW w:w="1256" w:type="pct"/>
            <w:tcBorders>
              <w:left w:val="single" w:sz="12" w:space="0" w:color="auto"/>
              <w:bottom w:val="single" w:sz="12" w:space="0" w:color="auto"/>
            </w:tcBorders>
            <w:shd w:val="clear" w:color="auto" w:fill="00A0DC"/>
            <w:vAlign w:val="center"/>
          </w:tcPr>
          <w:p w14:paraId="7E47898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20021618"/>
            <w:placeholder>
              <w:docPart w:val="1A1D6353A25D469C8D3EDF245574949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974081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36814FB"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F9AFDC"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9539816"/>
                <w:placeholder>
                  <w:docPart w:val="085D1AF214CE4AEB819BF2CFE20A946A"/>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79B1E480"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7A30E0"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053B1490" w14:textId="77777777" w:rsidTr="00A42271">
        <w:tc>
          <w:tcPr>
            <w:tcW w:w="1256" w:type="pct"/>
            <w:tcBorders>
              <w:top w:val="single" w:sz="12" w:space="0" w:color="auto"/>
              <w:left w:val="single" w:sz="12" w:space="0" w:color="auto"/>
            </w:tcBorders>
            <w:shd w:val="clear" w:color="auto" w:fill="00A0DC"/>
            <w:vAlign w:val="center"/>
          </w:tcPr>
          <w:p w14:paraId="38980E9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33776933"/>
            <w:placeholder>
              <w:docPart w:val="505E4DBA7CAA4F06A64AF3AF9382E069"/>
            </w:placeholder>
          </w:sdtPr>
          <w:sdtEndPr/>
          <w:sdtContent>
            <w:tc>
              <w:tcPr>
                <w:tcW w:w="3744" w:type="pct"/>
                <w:gridSpan w:val="13"/>
                <w:tcBorders>
                  <w:top w:val="single" w:sz="12" w:space="0" w:color="auto"/>
                  <w:right w:val="single" w:sz="12" w:space="0" w:color="auto"/>
                </w:tcBorders>
                <w:vAlign w:val="center"/>
              </w:tcPr>
              <w:p w14:paraId="3C7590A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sa fitoremedijacijskim procesima i vrstama kontaminanata. U okviru predmeta studenti će steći znanja o  primjeni fitoremedijacije u pročišćavanju tla, vode i zraka te o biokemijski mehanizam detoksifikacije u višim biljkama. Usvojene vještine moći će primijeniti za procjenu ključnih parametra u kreiranju fitoremedijacijskih postupaka anorganskih i organskih onečišćivala.</w:t>
                </w:r>
              </w:p>
            </w:tc>
          </w:sdtContent>
        </w:sdt>
      </w:tr>
      <w:tr w:rsidR="008E680B" w:rsidRPr="008176A5" w14:paraId="732FE281" w14:textId="77777777" w:rsidTr="00A42271">
        <w:tc>
          <w:tcPr>
            <w:tcW w:w="1256" w:type="pct"/>
            <w:tcBorders>
              <w:left w:val="single" w:sz="12" w:space="0" w:color="auto"/>
            </w:tcBorders>
            <w:shd w:val="clear" w:color="auto" w:fill="00A0DC"/>
            <w:vAlign w:val="center"/>
          </w:tcPr>
          <w:p w14:paraId="46908D2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981992083"/>
            <w:placeholder>
              <w:docPart w:val="51D76096779D4ABFB5B02D7E500E6B24"/>
            </w:placeholder>
          </w:sdtPr>
          <w:sdtEndPr/>
          <w:sdtContent>
            <w:tc>
              <w:tcPr>
                <w:tcW w:w="3744" w:type="pct"/>
                <w:gridSpan w:val="13"/>
                <w:tcBorders>
                  <w:right w:val="single" w:sz="12" w:space="0" w:color="auto"/>
                </w:tcBorders>
                <w:vAlign w:val="center"/>
              </w:tcPr>
              <w:p w14:paraId="328353B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r w:rsidR="008E680B" w:rsidRPr="008176A5" w14:paraId="5F216CAD" w14:textId="77777777" w:rsidTr="00A42271">
        <w:tc>
          <w:tcPr>
            <w:tcW w:w="1256" w:type="pct"/>
            <w:tcBorders>
              <w:left w:val="single" w:sz="12" w:space="0" w:color="auto"/>
            </w:tcBorders>
            <w:shd w:val="clear" w:color="auto" w:fill="00A0DC"/>
            <w:vAlign w:val="center"/>
          </w:tcPr>
          <w:p w14:paraId="0F116A3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cs="Arial"/>
              <w:sz w:val="20"/>
              <w:szCs w:val="20"/>
            </w:rPr>
            <w:id w:val="765506949"/>
            <w:placeholder>
              <w:docPart w:val="7B087770E8D444B1A84C8A9A5893AE6B"/>
            </w:placeholder>
          </w:sdtPr>
          <w:sdtEndPr>
            <w:rPr>
              <w:rFonts w:cs="Calibri"/>
            </w:rPr>
          </w:sdtEndPr>
          <w:sdtContent>
            <w:tc>
              <w:tcPr>
                <w:tcW w:w="3744" w:type="pct"/>
                <w:gridSpan w:val="13"/>
                <w:tcBorders>
                  <w:right w:val="single" w:sz="12" w:space="0" w:color="auto"/>
                </w:tcBorders>
                <w:vAlign w:val="center"/>
              </w:tcPr>
              <w:p w14:paraId="2A23D968"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olor w:val="000000"/>
                    <w:sz w:val="20"/>
                    <w:szCs w:val="20"/>
                  </w:rPr>
                </w:pPr>
                <w:r w:rsidRPr="008176A5">
                  <w:rPr>
                    <w:rFonts w:ascii="Proba Pro Lt" w:hAnsi="Proba Pro Lt"/>
                    <w:color w:val="000000"/>
                    <w:sz w:val="20"/>
                    <w:szCs w:val="20"/>
                  </w:rPr>
                  <w:t>razvoj novih industrijskih biotehnoloških procesa i opreme</w:t>
                </w:r>
              </w:p>
              <w:p w14:paraId="3C582B12"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olor w:val="000000"/>
                    <w:sz w:val="20"/>
                    <w:szCs w:val="20"/>
                  </w:rPr>
                </w:pPr>
                <w:r w:rsidRPr="008176A5">
                  <w:rPr>
                    <w:rFonts w:ascii="Proba Pro Lt" w:hAnsi="Proba Pro Lt"/>
                    <w:color w:val="000000"/>
                    <w:sz w:val="20"/>
                    <w:szCs w:val="20"/>
                  </w:rPr>
                  <w:t>planiranje i izvedba eksperimenata (u malom i velikom mjerilu) u različitim područjima biotehnologije, prikaz i kritička interpretacija rezultata, donošenje meritornih zaključaka</w:t>
                </w:r>
              </w:p>
              <w:p w14:paraId="1D792589"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4BA1C3FF"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17E8F591"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316FF4A0" w14:textId="77777777" w:rsidTr="00A42271">
        <w:tc>
          <w:tcPr>
            <w:tcW w:w="1256" w:type="pct"/>
            <w:tcBorders>
              <w:left w:val="single" w:sz="12" w:space="0" w:color="auto"/>
            </w:tcBorders>
            <w:shd w:val="clear" w:color="auto" w:fill="00A0DC"/>
            <w:vAlign w:val="center"/>
          </w:tcPr>
          <w:p w14:paraId="2053211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324484524"/>
            <w:placeholder>
              <w:docPart w:val="79F24C07D6884CDA8975522E6CF1F900"/>
            </w:placeholder>
          </w:sdtPr>
          <w:sdtEndPr/>
          <w:sdtContent>
            <w:tc>
              <w:tcPr>
                <w:tcW w:w="3744" w:type="pct"/>
                <w:gridSpan w:val="13"/>
                <w:tcBorders>
                  <w:right w:val="single" w:sz="12" w:space="0" w:color="auto"/>
                </w:tcBorders>
                <w:vAlign w:val="center"/>
              </w:tcPr>
              <w:p w14:paraId="3029F71B" w14:textId="77777777" w:rsidR="008E680B" w:rsidRPr="008176A5" w:rsidRDefault="008E680B" w:rsidP="00A42271">
                <w:pPr>
                  <w:pStyle w:val="ListParagraph"/>
                  <w:numPr>
                    <w:ilvl w:val="0"/>
                    <w:numId w:val="3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fitoremedijacijske procese i vrste kontaminanata</w:t>
                </w:r>
              </w:p>
              <w:p w14:paraId="54F988AB"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diskutirati o primjeni fitoremedijacije u pročišćavanju tla, vode i zraka</w:t>
                </w:r>
              </w:p>
              <w:p w14:paraId="03FCFB5D"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biokemijski mehanizam detoksifikacije u višim biljkama</w:t>
                </w:r>
              </w:p>
              <w:p w14:paraId="1B43E033"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ključne parametre u kreiranju fitoremedijacijskih postupaka anorganskih i organskih onečišćivala</w:t>
                </w:r>
              </w:p>
              <w:p w14:paraId="15FCCDF6"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diskutirati o primjeni transgeničnih biljaka u fitoremedijaciji</w:t>
                </w:r>
              </w:p>
              <w:p w14:paraId="1E760A25"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pronaći i usmeno prezentirati znanstveni rad iz područja fitoremedijacije</w:t>
                </w:r>
              </w:p>
            </w:tc>
          </w:sdtContent>
        </w:sdt>
      </w:tr>
      <w:tr w:rsidR="008E680B" w:rsidRPr="008176A5" w14:paraId="6A46BDAC" w14:textId="77777777" w:rsidTr="00A42271">
        <w:tc>
          <w:tcPr>
            <w:tcW w:w="1256" w:type="pct"/>
            <w:tcBorders>
              <w:left w:val="single" w:sz="12" w:space="0" w:color="auto"/>
            </w:tcBorders>
            <w:shd w:val="clear" w:color="auto" w:fill="00A0DC"/>
            <w:vAlign w:val="center"/>
          </w:tcPr>
          <w:p w14:paraId="2F08670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70656DA1"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65183214"/>
            <w:placeholder>
              <w:docPart w:val="60C054DBCC3C4C5DBF2BBBD2201B1D30"/>
            </w:placeholder>
          </w:sdtPr>
          <w:sdtEndPr/>
          <w:sdtContent>
            <w:tc>
              <w:tcPr>
                <w:tcW w:w="3744" w:type="pct"/>
                <w:gridSpan w:val="13"/>
                <w:tcBorders>
                  <w:right w:val="single" w:sz="12" w:space="0" w:color="auto"/>
                </w:tcBorders>
                <w:vAlign w:val="center"/>
              </w:tcPr>
              <w:p w14:paraId="7E2B9D8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Ubrzani tehnološki razvoj, moderna poljoprivredna praksa i loše gospodarenje toksičnim otpadom doveli su do nakupljanja različitih onečišćivala koji značajno utječu na čovjeka i njegovo zdravlje te okoliš. Potreba za njihovim uklanjanjem te uvođenjem sve strožih ekoloških normi povećalo je potrebu za uporabom novih tehnologija kao što je fitoremedijacija. Fitoremedijacija je ekološki prihvatljiva tehnologija (zelena tehnologija) u kojoj se rabe biljke za razgradnju, asimilaciju, metabolizam ili detoksifikaciju različitih onečišćivala okoliša. U sklopu modula nastava će se odvijati u kroz četiri metodske jedinici: (1) Fitoremedijacija-uloga, vrste i procesi gdje će se definirati vrste i izvore onečistila te objasniti temeljne principe fitoremedijacijskih procesa, opisati ključne parametre u kreiranju fitoremedijacijskih procesa te obrazložiti sustave koji se koriste u izučavanje fitoremedijacijskih procesa; (2) Biokemijski mehanizmi detoksifikacije u višim biljkama gdje će se objasniti biokemijski mehanizmi detoksifikacije organskih i anorganskih onečistila u biljkama; (3) Fitoremedijacija anorganskih i organskih onečišćivala  gdje će se razmatrati </w:t>
                </w:r>
                <w:r w:rsidRPr="008176A5">
                  <w:rPr>
                    <w:rFonts w:ascii="Proba Pro Lt" w:hAnsi="Proba Pro Lt" w:cs="Arial"/>
                    <w:sz w:val="20"/>
                    <w:szCs w:val="20"/>
                  </w:rPr>
                  <w:lastRenderedPageBreak/>
                  <w:t>ključni parametri u kreiranju fitoremedijacijskih postupaka za pročišćavanje anorganskih i organskih onečišćivala; (4) Transgenične biljke u fitoremedijaciji  gdje će se razmatrati strategija genetičke transformacije biljaka za fitoremedijaciju anorganskih i organskih onečistila..</w:t>
                </w:r>
              </w:p>
            </w:tc>
          </w:sdtContent>
        </w:sdt>
      </w:tr>
      <w:tr w:rsidR="008E680B" w:rsidRPr="008176A5" w14:paraId="21419101" w14:textId="77777777" w:rsidTr="00A42271">
        <w:trPr>
          <w:trHeight w:val="349"/>
        </w:trPr>
        <w:tc>
          <w:tcPr>
            <w:tcW w:w="1256" w:type="pct"/>
            <w:vMerge w:val="restart"/>
            <w:tcBorders>
              <w:left w:val="single" w:sz="12" w:space="0" w:color="auto"/>
            </w:tcBorders>
            <w:shd w:val="clear" w:color="auto" w:fill="00A0DC"/>
            <w:vAlign w:val="center"/>
          </w:tcPr>
          <w:p w14:paraId="36E75EE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6530A194"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472308"/>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15B3868E"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7314602"/>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233DBC9F"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508303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1279DABC"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65094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67C90FE6"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42995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2773CDD6"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922283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20AC5812"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747368"/>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0EBB6F67"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30744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47AD731F"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288866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642648A5"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651446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BBDE0B9"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182298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800464127"/>
                <w:placeholder>
                  <w:docPart w:val="945D79748EFC46FFA1997E17D43C342A"/>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E62D99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76A34FE6"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6B649A7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D86D5E6"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08C8860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33694052"/>
            <w:placeholder>
              <w:docPart w:val="9A2B12DA29294007941D94D37C8A88E7"/>
            </w:placeholder>
            <w:showingPlcHdr/>
          </w:sdtPr>
          <w:sdtEndPr/>
          <w:sdtContent>
            <w:tc>
              <w:tcPr>
                <w:tcW w:w="1247" w:type="pct"/>
                <w:gridSpan w:val="5"/>
                <w:tcBorders>
                  <w:right w:val="single" w:sz="12" w:space="0" w:color="auto"/>
                </w:tcBorders>
              </w:tcPr>
              <w:p w14:paraId="0FCAEAE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B3CECF0"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723D278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F228BB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5228430"/>
              <w:placeholder>
                <w:docPart w:val="B5266DE9F64047D987A87AF45636DD93"/>
              </w:placeholder>
            </w:sdtPr>
            <w:sdtEndPr/>
            <w:sdtContent>
              <w:p w14:paraId="5B568FF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166" w:type="pct"/>
            <w:tcBorders>
              <w:top w:val="single" w:sz="12" w:space="0" w:color="auto"/>
            </w:tcBorders>
            <w:vAlign w:val="center"/>
          </w:tcPr>
          <w:sdt>
            <w:sdtPr>
              <w:rPr>
                <w:rFonts w:ascii="Proba Pro Lt" w:hAnsi="Proba Pro Lt" w:cs="Arial"/>
                <w:b w:val="0"/>
                <w:color w:val="000000"/>
                <w:sz w:val="20"/>
                <w:szCs w:val="20"/>
              </w:rPr>
              <w:id w:val="1574004858"/>
              <w:placeholder>
                <w:docPart w:val="0D5E10F1EDE74D6BA0E2C69AB8A438E2"/>
              </w:placeholder>
              <w:showingPlcHdr/>
            </w:sdtPr>
            <w:sdtEndPr/>
            <w:sdtContent>
              <w:p w14:paraId="22DE088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tcBorders>
              <w:top w:val="single" w:sz="12" w:space="0" w:color="auto"/>
            </w:tcBorders>
            <w:vAlign w:val="center"/>
          </w:tcPr>
          <w:p w14:paraId="3AFA821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20974586"/>
              <w:placeholder>
                <w:docPart w:val="7216B568CBC54B3596445E1245A4777D"/>
              </w:placeholder>
            </w:sdtPr>
            <w:sdtEndPr/>
            <w:sdtContent>
              <w:p w14:paraId="375E15D5"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97301292"/>
              <w:placeholder>
                <w:docPart w:val="7272430B6A0C42278B022C374FD4CFD6"/>
              </w:placeholder>
              <w:showingPlcHdr/>
            </w:sdtPr>
            <w:sdtEndPr/>
            <w:sdtContent>
              <w:p w14:paraId="2F7865E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38EAC489"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41500784"/>
              <w:placeholder>
                <w:docPart w:val="A876749E942E4E50B48585181D30E2D2"/>
              </w:placeholder>
            </w:sdtPr>
            <w:sdtEndPr/>
            <w:sdtContent>
              <w:p w14:paraId="21827F4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9973281"/>
              <w:placeholder>
                <w:docPart w:val="C4FB9C1C05FB4DE28CF315055A7F17A9"/>
              </w:placeholder>
              <w:showingPlcHdr/>
            </w:sdtPr>
            <w:sdtEndPr/>
            <w:sdtContent>
              <w:p w14:paraId="2659B9E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2BA1E542" w14:textId="77777777" w:rsidTr="00A42271">
        <w:trPr>
          <w:trHeight w:val="397"/>
        </w:trPr>
        <w:tc>
          <w:tcPr>
            <w:tcW w:w="1256" w:type="pct"/>
            <w:vMerge/>
            <w:tcBorders>
              <w:left w:val="single" w:sz="12" w:space="0" w:color="auto"/>
            </w:tcBorders>
            <w:shd w:val="clear" w:color="auto" w:fill="00A0DC"/>
            <w:vAlign w:val="center"/>
          </w:tcPr>
          <w:p w14:paraId="4B5AAB39"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067831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64456545"/>
              <w:placeholder>
                <w:docPart w:val="A71AB7BFF81A4719AE3720F9A275A9D0"/>
              </w:placeholder>
            </w:sdtPr>
            <w:sdtEndPr/>
            <w:sdtContent>
              <w:p w14:paraId="4E1D244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166" w:type="pct"/>
            <w:shd w:val="clear" w:color="auto" w:fill="auto"/>
            <w:vAlign w:val="center"/>
          </w:tcPr>
          <w:sdt>
            <w:sdtPr>
              <w:rPr>
                <w:rFonts w:ascii="Proba Pro Lt" w:hAnsi="Proba Pro Lt" w:cs="Arial"/>
                <w:b w:val="0"/>
                <w:color w:val="000000"/>
                <w:sz w:val="20"/>
                <w:szCs w:val="20"/>
              </w:rPr>
              <w:id w:val="1505551481"/>
              <w:placeholder>
                <w:docPart w:val="AA1A28FD622E42B79AFDF63284A47E09"/>
              </w:placeholder>
              <w:showingPlcHdr/>
            </w:sdtPr>
            <w:sdtEndPr/>
            <w:sdtContent>
              <w:p w14:paraId="4F06B67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4F924C1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83270427"/>
              <w:placeholder>
                <w:docPart w:val="DD462E6D49E64ABE9F588BFF22ED0074"/>
              </w:placeholder>
            </w:sdtPr>
            <w:sdtEndPr/>
            <w:sdtContent>
              <w:sdt>
                <w:sdtPr>
                  <w:rPr>
                    <w:rFonts w:ascii="Proba Pro Lt" w:hAnsi="Proba Pro Lt" w:cs="Arial"/>
                    <w:b w:val="0"/>
                    <w:color w:val="000000"/>
                    <w:sz w:val="20"/>
                    <w:szCs w:val="20"/>
                  </w:rPr>
                  <w:id w:val="-569034393"/>
                  <w:placeholder>
                    <w:docPart w:val="AB26201BAFB64AB894DA1487EDD030B9"/>
                  </w:placeholder>
                </w:sdtPr>
                <w:sdtEndPr/>
                <w:sdtContent>
                  <w:p w14:paraId="3A7EFBC8"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594207376"/>
              <w:placeholder>
                <w:docPart w:val="B3DD9085ABC14F04923480C903E65AB1"/>
              </w:placeholder>
              <w:showingPlcHdr/>
            </w:sdtPr>
            <w:sdtEndPr/>
            <w:sdtContent>
              <w:p w14:paraId="348DFC2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6101FFE"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20044162"/>
                <w:placeholder>
                  <w:docPart w:val="60438473BE884A93AA7BB67E91022B52"/>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8508489"/>
              <w:placeholder>
                <w:docPart w:val="FD3D9F61A6BB4959995DB843E56C4A5E"/>
              </w:placeholder>
              <w:showingPlcHdr/>
            </w:sdtPr>
            <w:sdtEndPr/>
            <w:sdtContent>
              <w:p w14:paraId="73A81E5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2860326"/>
              <w:placeholder>
                <w:docPart w:val="B60BDEBBA81148688AFF0F9A3BD755F1"/>
              </w:placeholder>
              <w:showingPlcHdr/>
            </w:sdtPr>
            <w:sdtEndPr/>
            <w:sdtContent>
              <w:p w14:paraId="13A13CB0"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7BCCC53F" w14:textId="77777777" w:rsidTr="00A42271">
        <w:trPr>
          <w:trHeight w:val="397"/>
        </w:trPr>
        <w:tc>
          <w:tcPr>
            <w:tcW w:w="1256" w:type="pct"/>
            <w:vMerge/>
            <w:tcBorders>
              <w:left w:val="single" w:sz="12" w:space="0" w:color="auto"/>
            </w:tcBorders>
            <w:shd w:val="clear" w:color="auto" w:fill="00A0DC"/>
            <w:vAlign w:val="center"/>
          </w:tcPr>
          <w:p w14:paraId="7CE4ED1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687C9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55740465"/>
              <w:placeholder>
                <w:docPart w:val="74A128DD52AC40E685A55CCD16F70343"/>
              </w:placeholder>
            </w:sdtPr>
            <w:sdtEndPr/>
            <w:sdtContent>
              <w:p w14:paraId="447FD89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166" w:type="pct"/>
            <w:shd w:val="clear" w:color="auto" w:fill="auto"/>
            <w:vAlign w:val="center"/>
          </w:tcPr>
          <w:sdt>
            <w:sdtPr>
              <w:rPr>
                <w:rFonts w:ascii="Proba Pro Lt" w:hAnsi="Proba Pro Lt" w:cs="Arial"/>
                <w:b w:val="0"/>
                <w:color w:val="000000"/>
                <w:sz w:val="20"/>
                <w:szCs w:val="20"/>
              </w:rPr>
              <w:id w:val="2012324826"/>
              <w:placeholder>
                <w:docPart w:val="EF4073B948B0459A9DAA51BBD11FD6A1"/>
              </w:placeholder>
              <w:showingPlcHdr/>
            </w:sdtPr>
            <w:sdtEndPr/>
            <w:sdtContent>
              <w:p w14:paraId="77A3D8F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63C74E9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48126919"/>
              <w:placeholder>
                <w:docPart w:val="29F61D991E924730B723D2141A057FFC"/>
              </w:placeholder>
              <w:showingPlcHdr/>
            </w:sdtPr>
            <w:sdtEndPr/>
            <w:sdtContent>
              <w:p w14:paraId="701F3FE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94802054"/>
              <w:placeholder>
                <w:docPart w:val="C88B8D6E09E941F2A94030477C47FACE"/>
              </w:placeholder>
            </w:sdtPr>
            <w:sdtEndPr/>
            <w:sdtContent>
              <w:p w14:paraId="79E2CE6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764" w:type="pct"/>
            <w:gridSpan w:val="3"/>
            <w:tcBorders>
              <w:right w:val="single" w:sz="4" w:space="0" w:color="auto"/>
            </w:tcBorders>
            <w:shd w:val="clear" w:color="auto" w:fill="auto"/>
            <w:vAlign w:val="center"/>
          </w:tcPr>
          <w:p w14:paraId="0D15A887"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1565251"/>
                <w:placeholder>
                  <w:docPart w:val="CBA8681372FD41058AAC8AFA4836E4F0"/>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4068062"/>
              <w:placeholder>
                <w:docPart w:val="74476E073A47430BBD2880E75CEC49A0"/>
              </w:placeholder>
              <w:showingPlcHdr/>
            </w:sdtPr>
            <w:sdtEndPr/>
            <w:sdtContent>
              <w:p w14:paraId="12EF0BC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6586879"/>
              <w:placeholder>
                <w:docPart w:val="E4083A475B0A420DBE1D2149BC1454AB"/>
              </w:placeholder>
              <w:showingPlcHdr/>
            </w:sdtPr>
            <w:sdtEndPr/>
            <w:sdtContent>
              <w:p w14:paraId="77A4794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6FA23046" w14:textId="77777777" w:rsidTr="00A42271">
        <w:trPr>
          <w:trHeight w:val="397"/>
        </w:trPr>
        <w:tc>
          <w:tcPr>
            <w:tcW w:w="1256" w:type="pct"/>
            <w:vMerge/>
            <w:tcBorders>
              <w:left w:val="single" w:sz="12" w:space="0" w:color="auto"/>
            </w:tcBorders>
            <w:shd w:val="clear" w:color="auto" w:fill="00A0DC"/>
            <w:vAlign w:val="center"/>
          </w:tcPr>
          <w:p w14:paraId="79B7EDD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2CE10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94664312"/>
              <w:placeholder>
                <w:docPart w:val="15930D5B70554B5786B17106FD4DA47A"/>
              </w:placeholder>
            </w:sdtPr>
            <w:sdtEndPr/>
            <w:sdtContent>
              <w:sdt>
                <w:sdtPr>
                  <w:rPr>
                    <w:rFonts w:ascii="Proba Pro Lt" w:hAnsi="Proba Pro Lt" w:cs="Arial"/>
                    <w:b w:val="0"/>
                    <w:color w:val="000000"/>
                    <w:sz w:val="20"/>
                    <w:szCs w:val="20"/>
                  </w:rPr>
                  <w:id w:val="1539082419"/>
                  <w:placeholder>
                    <w:docPart w:val="2811D32BCF974F72872DF631406084D6"/>
                  </w:placeholder>
                </w:sdtPr>
                <w:sdtEndPr/>
                <w:sdtContent>
                  <w:p w14:paraId="74C15D65"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166" w:type="pct"/>
            <w:tcBorders>
              <w:bottom w:val="single" w:sz="4" w:space="0" w:color="auto"/>
            </w:tcBorders>
            <w:vAlign w:val="center"/>
          </w:tcPr>
          <w:sdt>
            <w:sdtPr>
              <w:rPr>
                <w:rFonts w:ascii="Proba Pro Lt" w:hAnsi="Proba Pro Lt" w:cs="Arial"/>
                <w:b w:val="0"/>
                <w:color w:val="000000"/>
                <w:sz w:val="20"/>
                <w:szCs w:val="20"/>
              </w:rPr>
              <w:id w:val="-1592698170"/>
              <w:placeholder>
                <w:docPart w:val="F910087157464BF69C2C0272820A2F3C"/>
              </w:placeholder>
              <w:showingPlcHdr/>
            </w:sdtPr>
            <w:sdtEndPr/>
            <w:sdtContent>
              <w:p w14:paraId="3928F11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72B4D8F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29240168"/>
              <w:placeholder>
                <w:docPart w:val="EE3934792B054715A2F211E23352A586"/>
              </w:placeholder>
            </w:sdtPr>
            <w:sdtEndPr/>
            <w:sdtContent>
              <w:sdt>
                <w:sdtPr>
                  <w:rPr>
                    <w:rFonts w:ascii="Proba Pro Lt" w:hAnsi="Proba Pro Lt" w:cs="Arial"/>
                    <w:b w:val="0"/>
                    <w:color w:val="000000"/>
                    <w:sz w:val="20"/>
                    <w:szCs w:val="20"/>
                  </w:rPr>
                  <w:id w:val="1112706150"/>
                  <w:placeholder>
                    <w:docPart w:val="A981FC4178A1465E986ABB1798BAE478"/>
                  </w:placeholder>
                </w:sdtPr>
                <w:sdtEndPr/>
                <w:sdtContent>
                  <w:p w14:paraId="1EF35F22"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7270632"/>
              <w:placeholder>
                <w:docPart w:val="0B048360348845EE82545C3CAD85E56D"/>
              </w:placeholder>
              <w:showingPlcHdr/>
            </w:sdtPr>
            <w:sdtEndPr/>
            <w:sdtContent>
              <w:p w14:paraId="79955D36"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225D3DB" w14:textId="77777777" w:rsidR="008E680B" w:rsidRPr="008176A5"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1269408"/>
                <w:placeholder>
                  <w:docPart w:val="307745BA7806488BA4EB6FA2FE1264F7"/>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95828268"/>
              <w:placeholder>
                <w:docPart w:val="F2DC11F754CC4FED9E20ADA21D2FE5C5"/>
              </w:placeholder>
              <w:showingPlcHdr/>
            </w:sdtPr>
            <w:sdtEndPr/>
            <w:sdtContent>
              <w:p w14:paraId="303D607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8674548"/>
              <w:placeholder>
                <w:docPart w:val="78CB27AC777444228DC55A15E3C8AE4F"/>
              </w:placeholder>
              <w:showingPlcHdr/>
            </w:sdtPr>
            <w:sdtEndPr/>
            <w:sdtContent>
              <w:p w14:paraId="3DAB4C7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3AA9ECE"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C22D79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FB6179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225857"/>
              <w:placeholder>
                <w:docPart w:val="92376C753C1D459C8866448BA8BF42BB"/>
              </w:placeholder>
            </w:sdtPr>
            <w:sdtEndPr/>
            <w:sdtContent>
              <w:sdt>
                <w:sdtPr>
                  <w:rPr>
                    <w:rFonts w:ascii="Proba Pro Lt" w:hAnsi="Proba Pro Lt" w:cs="Arial"/>
                    <w:b w:val="0"/>
                    <w:color w:val="000000"/>
                    <w:sz w:val="20"/>
                    <w:szCs w:val="20"/>
                  </w:rPr>
                  <w:id w:val="1147089182"/>
                  <w:placeholder>
                    <w:docPart w:val="3E5F1B8FC3E041E2A9B06F0CEF0CF20E"/>
                  </w:placeholder>
                </w:sdtPr>
                <w:sdtEndPr/>
                <w:sdtContent>
                  <w:p w14:paraId="27B4FF16"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16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620262"/>
              <w:placeholder>
                <w:docPart w:val="3DEEDD8DAE8943D5B31FE0D0EAAA9E48"/>
              </w:placeholder>
              <w:showingPlcHdr/>
            </w:sdtPr>
            <w:sdtEndPr/>
            <w:sdtContent>
              <w:p w14:paraId="65AABE0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0" w:type="pct"/>
            <w:gridSpan w:val="2"/>
            <w:tcBorders>
              <w:left w:val="single" w:sz="8" w:space="0" w:color="auto"/>
              <w:bottom w:val="single" w:sz="12" w:space="0" w:color="auto"/>
              <w:right w:val="single" w:sz="8" w:space="0" w:color="auto"/>
            </w:tcBorders>
            <w:vAlign w:val="center"/>
          </w:tcPr>
          <w:p w14:paraId="624977A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9536582"/>
              <w:placeholder>
                <w:docPart w:val="47A8B38A2BA64E6083987905E9007177"/>
              </w:placeholder>
              <w:showingPlcHdr/>
            </w:sdtPr>
            <w:sdtEndPr/>
            <w:sdtContent>
              <w:p w14:paraId="3780ECDC"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3872502"/>
              <w:placeholder>
                <w:docPart w:val="BCB02EDD21D349338C726C471C2236C3"/>
              </w:placeholder>
            </w:sdtPr>
            <w:sdtEndPr/>
            <w:sdtContent>
              <w:p w14:paraId="680B728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1A36D27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081831"/>
              <w:placeholder>
                <w:docPart w:val="F9E3057653104B85A895B109C1B58764"/>
              </w:placeholder>
            </w:sdtPr>
            <w:sdtEndPr/>
            <w:sdtContent>
              <w:p w14:paraId="4434ABA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8E680B" w:rsidRPr="008176A5" w14:paraId="0142890D" w14:textId="77777777" w:rsidTr="00A42271">
        <w:trPr>
          <w:trHeight w:val="397"/>
        </w:trPr>
        <w:tc>
          <w:tcPr>
            <w:tcW w:w="1256" w:type="pct"/>
            <w:tcBorders>
              <w:left w:val="single" w:sz="12" w:space="0" w:color="auto"/>
              <w:bottom w:val="single" w:sz="12" w:space="0" w:color="auto"/>
            </w:tcBorders>
            <w:shd w:val="clear" w:color="auto" w:fill="00A0DC"/>
            <w:vAlign w:val="center"/>
          </w:tcPr>
          <w:p w14:paraId="339B1CF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9248321"/>
              <w:placeholder>
                <w:docPart w:val="30064A39EDB64D68A5DD802402C42DA0"/>
              </w:placeholder>
            </w:sdtPr>
            <w:sdtEndPr/>
            <w:sdtContent>
              <w:sdt>
                <w:sdtPr>
                  <w:rPr>
                    <w:rFonts w:ascii="Proba Pro Lt" w:hAnsi="Proba Pro Lt" w:cs="Arial"/>
                    <w:color w:val="000000"/>
                    <w:sz w:val="20"/>
                    <w:szCs w:val="20"/>
                  </w:rPr>
                  <w:id w:val="-1666005233"/>
                  <w:placeholder>
                    <w:docPart w:val="3F34DDE053A34C1EACF3E0610FBA4E55"/>
                  </w:placeholder>
                </w:sdtPr>
                <w:sdtEndPr/>
                <w:sdtContent>
                  <w:p w14:paraId="60B2877E" w14:textId="77777777" w:rsidR="008E680B" w:rsidRPr="008176A5" w:rsidRDefault="008E680B" w:rsidP="00A42271">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Maksimalni broj bodova po vrstama aktivnosti:</w:t>
                    </w:r>
                  </w:p>
                  <w:p w14:paraId="3C04D839"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Seminar</w:t>
                    </w:r>
                    <w:r w:rsidRPr="008176A5">
                      <w:rPr>
                        <w:rFonts w:ascii="Proba Pro Lt" w:hAnsi="Proba Pro Lt" w:cs="Arial"/>
                        <w:color w:val="000000"/>
                        <w:sz w:val="20"/>
                        <w:szCs w:val="20"/>
                      </w:rPr>
                      <w:tab/>
                      <w:t>5</w:t>
                    </w:r>
                    <w:r w:rsidRPr="008176A5">
                      <w:rPr>
                        <w:rFonts w:ascii="Proba Pro Lt" w:hAnsi="Proba Pro Lt" w:cs="Arial"/>
                        <w:color w:val="000000"/>
                        <w:sz w:val="20"/>
                        <w:szCs w:val="20"/>
                      </w:rPr>
                      <w:tab/>
                    </w:r>
                  </w:p>
                  <w:p w14:paraId="20E7C851"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Pismeni ispit </w:t>
                    </w:r>
                    <w:r w:rsidRPr="008176A5">
                      <w:rPr>
                        <w:rFonts w:ascii="Proba Pro Lt" w:hAnsi="Proba Pro Lt" w:cs="Arial"/>
                        <w:color w:val="000000"/>
                        <w:sz w:val="20"/>
                        <w:szCs w:val="20"/>
                      </w:rPr>
                      <w:tab/>
                      <w:t>30</w:t>
                    </w:r>
                  </w:p>
                  <w:p w14:paraId="76FC9B72"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Ukupno             35</w:t>
                    </w:r>
                  </w:p>
                  <w:p w14:paraId="53E46451" w14:textId="77777777" w:rsidR="008E680B" w:rsidRPr="008176A5" w:rsidRDefault="008E680B" w:rsidP="00A42271">
                    <w:pPr>
                      <w:spacing w:after="0" w:line="240" w:lineRule="auto"/>
                      <w:rPr>
                        <w:rFonts w:ascii="Proba Pro Lt" w:hAnsi="Proba Pro Lt" w:cs="Arial"/>
                        <w:color w:val="000000"/>
                        <w:sz w:val="20"/>
                        <w:szCs w:val="20"/>
                      </w:rPr>
                    </w:pPr>
                  </w:p>
                  <w:p w14:paraId="7BE953A9" w14:textId="77777777" w:rsidR="008E680B" w:rsidRPr="008176A5" w:rsidRDefault="008E680B" w:rsidP="00A42271">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Pismeni ispit</w:t>
                    </w:r>
                  </w:p>
                  <w:p w14:paraId="413B6B3D" w14:textId="77777777" w:rsidR="008E680B" w:rsidRPr="008176A5" w:rsidRDefault="008E680B" w:rsidP="00A42271">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 xml:space="preserve">Ukupno 30 bodova: </w:t>
                    </w:r>
                  </w:p>
                  <w:p w14:paraId="1F8DCBEB" w14:textId="77777777" w:rsidR="008E680B" w:rsidRPr="008176A5" w:rsidRDefault="008E680B" w:rsidP="00A42271">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17 bodova – nedovoljan (1)</w:t>
                    </w:r>
                  </w:p>
                  <w:p w14:paraId="1DD4B829" w14:textId="77777777" w:rsidR="008E680B" w:rsidRPr="008176A5" w:rsidRDefault="008E680B" w:rsidP="00A42271">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 xml:space="preserve">20 bodova - dovoljan (2) </w:t>
                    </w:r>
                  </w:p>
                  <w:p w14:paraId="04A9C2CE" w14:textId="77777777" w:rsidR="008E680B" w:rsidRPr="008176A5" w:rsidRDefault="008E680B" w:rsidP="00A42271">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21</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24 bodova - dobar (3)</w:t>
                    </w:r>
                  </w:p>
                  <w:p w14:paraId="7FA31E5E" w14:textId="77777777" w:rsidR="008E680B" w:rsidRPr="008176A5" w:rsidRDefault="008E680B" w:rsidP="00A42271">
                    <w:pPr>
                      <w:spacing w:after="0" w:line="240" w:lineRule="auto"/>
                      <w:rPr>
                        <w:rFonts w:ascii="Proba Pro Lt" w:hAnsi="Proba Pro Lt" w:cs="Arial"/>
                        <w:sz w:val="20"/>
                        <w:szCs w:val="20"/>
                        <w:lang w:val="en-US"/>
                      </w:rPr>
                    </w:pPr>
                    <w:r w:rsidRPr="008176A5">
                      <w:rPr>
                        <w:rFonts w:ascii="Proba Pro Lt" w:hAnsi="Proba Pro Lt" w:cs="Arial"/>
                        <w:sz w:val="20"/>
                        <w:szCs w:val="20"/>
                        <w:lang w:val="en-US"/>
                      </w:rPr>
                      <w:t>25 -</w:t>
                    </w:r>
                    <w:r>
                      <w:rPr>
                        <w:rFonts w:ascii="Proba Pro Lt" w:hAnsi="Proba Pro Lt" w:cs="Arial"/>
                        <w:sz w:val="20"/>
                        <w:szCs w:val="20"/>
                        <w:lang w:val="en-US"/>
                      </w:rPr>
                      <w:t xml:space="preserve"> </w:t>
                    </w:r>
                    <w:r w:rsidRPr="008176A5">
                      <w:rPr>
                        <w:rFonts w:ascii="Proba Pro Lt" w:hAnsi="Proba Pro Lt" w:cs="Arial"/>
                        <w:sz w:val="20"/>
                        <w:szCs w:val="20"/>
                        <w:lang w:val="en-US"/>
                      </w:rPr>
                      <w:t>27 boda - vrlo dobar (4)</w:t>
                    </w:r>
                  </w:p>
                  <w:p w14:paraId="2FD0EB91" w14:textId="77777777" w:rsidR="008E680B" w:rsidRPr="008176A5" w:rsidRDefault="008E680B" w:rsidP="00A42271">
                    <w:pPr>
                      <w:spacing w:after="0" w:line="240" w:lineRule="auto"/>
                      <w:rPr>
                        <w:rFonts w:ascii="Proba Pro Lt" w:hAnsi="Proba Pro Lt" w:cs="Arial"/>
                        <w:sz w:val="20"/>
                        <w:szCs w:val="20"/>
                        <w:lang w:val="en-US"/>
                      </w:rPr>
                    </w:pPr>
                    <w:r w:rsidRPr="008176A5">
                      <w:rPr>
                        <w:rFonts w:ascii="Proba Pro Lt" w:hAnsi="Proba Pro Lt" w:cs="Arial"/>
                        <w:sz w:val="20"/>
                        <w:szCs w:val="20"/>
                        <w:lang w:val="en-US"/>
                      </w:rPr>
                      <w:t>28</w:t>
                    </w:r>
                    <w:r>
                      <w:rPr>
                        <w:rFonts w:ascii="Proba Pro Lt" w:hAnsi="Proba Pro Lt" w:cs="Arial"/>
                        <w:sz w:val="20"/>
                        <w:szCs w:val="20"/>
                        <w:lang w:val="en-US"/>
                      </w:rPr>
                      <w:t xml:space="preserve"> </w:t>
                    </w:r>
                    <w:r w:rsidRPr="008176A5">
                      <w:rPr>
                        <w:rFonts w:ascii="Proba Pro Lt" w:hAnsi="Proba Pro Lt" w:cs="Arial"/>
                        <w:sz w:val="20"/>
                        <w:szCs w:val="20"/>
                        <w:lang w:val="en-US"/>
                      </w:rPr>
                      <w:t>-</w:t>
                    </w:r>
                    <w:r>
                      <w:rPr>
                        <w:rFonts w:ascii="Proba Pro Lt" w:hAnsi="Proba Pro Lt" w:cs="Arial"/>
                        <w:sz w:val="20"/>
                        <w:szCs w:val="20"/>
                        <w:lang w:val="en-US"/>
                      </w:rPr>
                      <w:t xml:space="preserve"> </w:t>
                    </w:r>
                    <w:r w:rsidRPr="008176A5">
                      <w:rPr>
                        <w:rFonts w:ascii="Proba Pro Lt" w:hAnsi="Proba Pro Lt" w:cs="Arial"/>
                        <w:sz w:val="20"/>
                        <w:szCs w:val="20"/>
                        <w:lang w:val="en-US"/>
                      </w:rPr>
                      <w:t>30 bodova – izvrstan (5)</w:t>
                    </w:r>
                  </w:p>
                  <w:p w14:paraId="7CE9F768" w14:textId="77777777" w:rsidR="008E680B" w:rsidRPr="008176A5" w:rsidRDefault="008E680B" w:rsidP="00A42271">
                    <w:pPr>
                      <w:spacing w:after="0" w:line="240" w:lineRule="auto"/>
                      <w:rPr>
                        <w:rFonts w:ascii="Proba Pro Lt" w:hAnsi="Proba Pro Lt" w:cs="Arial"/>
                        <w:sz w:val="20"/>
                        <w:szCs w:val="20"/>
                        <w:lang w:val="en-US"/>
                      </w:rPr>
                    </w:pPr>
                  </w:p>
                  <w:p w14:paraId="36C559E7" w14:textId="77777777"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w:t>
                    </w:r>
                  </w:p>
                  <w:p w14:paraId="4C16B5FA"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w:t>
                    </w:r>
                    <w:r>
                      <w:rPr>
                        <w:rFonts w:ascii="Proba Pro Lt" w:hAnsi="Proba Pro Lt" w:cs="Arial"/>
                        <w:sz w:val="20"/>
                        <w:szCs w:val="20"/>
                      </w:rPr>
                      <w:t xml:space="preserve"> </w:t>
                    </w:r>
                    <w:r w:rsidRPr="008176A5">
                      <w:rPr>
                        <w:rFonts w:ascii="Proba Pro Lt" w:hAnsi="Proba Pro Lt" w:cs="Arial"/>
                        <w:sz w:val="20"/>
                        <w:szCs w:val="20"/>
                      </w:rPr>
                      <w:t>% nedovoljan (1)</w:t>
                    </w:r>
                  </w:p>
                  <w:p w14:paraId="1E502777"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w:t>
                    </w:r>
                    <w:r>
                      <w:rPr>
                        <w:rFonts w:ascii="Proba Pro Lt" w:hAnsi="Proba Pro Lt" w:cs="Arial"/>
                        <w:sz w:val="20"/>
                        <w:szCs w:val="20"/>
                      </w:rPr>
                      <w:t xml:space="preserve"> </w:t>
                    </w:r>
                    <w:r w:rsidRPr="008176A5">
                      <w:rPr>
                        <w:rFonts w:ascii="Proba Pro Lt" w:hAnsi="Proba Pro Lt" w:cs="Arial"/>
                        <w:sz w:val="20"/>
                        <w:szCs w:val="20"/>
                      </w:rPr>
                      <w:t>% dovoljan (2)</w:t>
                    </w:r>
                  </w:p>
                  <w:p w14:paraId="0406CC70"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w:t>
                    </w:r>
                    <w:r>
                      <w:rPr>
                        <w:rFonts w:ascii="Proba Pro Lt" w:hAnsi="Proba Pro Lt" w:cs="Arial"/>
                        <w:sz w:val="20"/>
                        <w:szCs w:val="20"/>
                      </w:rPr>
                      <w:t xml:space="preserve"> </w:t>
                    </w:r>
                    <w:r w:rsidRPr="008176A5">
                      <w:rPr>
                        <w:rFonts w:ascii="Proba Pro Lt" w:hAnsi="Proba Pro Lt" w:cs="Arial"/>
                        <w:sz w:val="20"/>
                        <w:szCs w:val="20"/>
                      </w:rPr>
                      <w:t>% dobar (3)</w:t>
                    </w:r>
                  </w:p>
                  <w:p w14:paraId="13DD8DC0"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w:t>
                    </w:r>
                    <w:r>
                      <w:rPr>
                        <w:rFonts w:ascii="Proba Pro Lt" w:hAnsi="Proba Pro Lt" w:cs="Arial"/>
                        <w:sz w:val="20"/>
                        <w:szCs w:val="20"/>
                      </w:rPr>
                      <w:t xml:space="preserve"> </w:t>
                    </w:r>
                    <w:r w:rsidRPr="008176A5">
                      <w:rPr>
                        <w:rFonts w:ascii="Proba Pro Lt" w:hAnsi="Proba Pro Lt" w:cs="Arial"/>
                        <w:sz w:val="20"/>
                        <w:szCs w:val="20"/>
                      </w:rPr>
                      <w:t>% vrlo dobar (4)</w:t>
                    </w:r>
                  </w:p>
                  <w:p w14:paraId="3593C6E8" w14:textId="77777777" w:rsidR="008E680B" w:rsidRPr="002C3F20" w:rsidDel="00B558AD" w:rsidRDefault="008E680B" w:rsidP="00A42271">
                    <w:pPr>
                      <w:spacing w:after="0" w:line="240" w:lineRule="auto"/>
                      <w:rPr>
                        <w:rFonts w:ascii="Proba Pro Lt" w:hAnsi="Proba Pro Lt" w:cs="Arial"/>
                        <w:sz w:val="20"/>
                        <w:szCs w:val="20"/>
                        <w:lang w:val="en-US"/>
                      </w:rPr>
                    </w:pPr>
                    <w:r w:rsidRPr="008176A5">
                      <w:rPr>
                        <w:rFonts w:ascii="Arial" w:hAnsi="Arial" w:cs="Arial"/>
                        <w:sz w:val="20"/>
                        <w:szCs w:val="20"/>
                      </w:rPr>
                      <w:t>≥</w:t>
                    </w:r>
                    <w:r w:rsidRPr="008176A5">
                      <w:rPr>
                        <w:rFonts w:ascii="Proba Pro Lt" w:hAnsi="Proba Pro Lt" w:cs="Arial"/>
                        <w:sz w:val="20"/>
                        <w:szCs w:val="20"/>
                      </w:rPr>
                      <w:t xml:space="preserve"> 90</w:t>
                    </w:r>
                    <w:r>
                      <w:rPr>
                        <w:rFonts w:ascii="Proba Pro Lt" w:hAnsi="Proba Pro Lt" w:cs="Arial"/>
                        <w:sz w:val="20"/>
                        <w:szCs w:val="20"/>
                      </w:rPr>
                      <w:t xml:space="preserve"> </w:t>
                    </w:r>
                    <w:r w:rsidRPr="008176A5">
                      <w:rPr>
                        <w:rFonts w:ascii="Proba Pro Lt" w:hAnsi="Proba Pro Lt" w:cs="Arial"/>
                        <w:sz w:val="20"/>
                        <w:szCs w:val="20"/>
                      </w:rPr>
                      <w:t>% izvrstan (5)</w:t>
                    </w:r>
                  </w:p>
                </w:sdtContent>
              </w:sdt>
            </w:sdtContent>
          </w:sdt>
        </w:tc>
      </w:tr>
      <w:tr w:rsidR="008E680B" w:rsidRPr="008176A5" w14:paraId="1122CA0F" w14:textId="77777777" w:rsidTr="00A42271">
        <w:tc>
          <w:tcPr>
            <w:tcW w:w="1256" w:type="pct"/>
            <w:tcBorders>
              <w:left w:val="single" w:sz="12" w:space="0" w:color="auto"/>
              <w:bottom w:val="single" w:sz="12" w:space="0" w:color="auto"/>
            </w:tcBorders>
            <w:shd w:val="clear" w:color="auto" w:fill="00A0DC"/>
            <w:vAlign w:val="center"/>
          </w:tcPr>
          <w:p w14:paraId="7090783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1617EB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olor w:val="000000"/>
                <w:sz w:val="20"/>
                <w:szCs w:val="20"/>
              </w:rPr>
              <w:id w:val="325258551"/>
              <w:placeholder>
                <w:docPart w:val="245F8435834F4DB7B7DAE366AB8C3D1A"/>
              </w:placeholder>
            </w:sdtPr>
            <w:sdtEndPr/>
            <w:sdtContent>
              <w:sdt>
                <w:sdtPr>
                  <w:rPr>
                    <w:rFonts w:ascii="Proba Pro Lt" w:hAnsi="Proba Pro Lt"/>
                    <w:i/>
                    <w:sz w:val="20"/>
                    <w:szCs w:val="20"/>
                  </w:rPr>
                  <w:id w:val="1397319744"/>
                  <w:placeholder>
                    <w:docPart w:val="1B2796C70EDF49A78644355BC0077D9E"/>
                  </w:placeholder>
                </w:sdtPr>
                <w:sdtEndPr>
                  <w:rPr>
                    <w:i w:val="0"/>
                  </w:rPr>
                </w:sdtEndPr>
                <w:sdtContent>
                  <w:p w14:paraId="4446636E" w14:textId="77777777" w:rsidR="008E680B" w:rsidRPr="008176A5" w:rsidRDefault="008E680B" w:rsidP="00A42271">
                    <w:pPr>
                      <w:pStyle w:val="ListParagraph"/>
                      <w:numPr>
                        <w:ilvl w:val="0"/>
                        <w:numId w:val="35"/>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svim predavanjima, a dozvoljen broj neopravdanih izostanaka s predavanja je 2</w:t>
                    </w:r>
                  </w:p>
                  <w:p w14:paraId="5B615B09" w14:textId="77777777" w:rsidR="008E680B" w:rsidRPr="008176A5" w:rsidRDefault="008E680B" w:rsidP="00A42271">
                    <w:pPr>
                      <w:pStyle w:val="ListParagraph"/>
                      <w:numPr>
                        <w:ilvl w:val="0"/>
                        <w:numId w:val="35"/>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 xml:space="preserve">napraviti i izložiti seminar  </w:t>
                    </w:r>
                  </w:p>
                  <w:p w14:paraId="40EE4D93" w14:textId="77777777" w:rsidR="008E680B" w:rsidRPr="008176A5" w:rsidRDefault="008E680B" w:rsidP="00A42271">
                    <w:pPr>
                      <w:pStyle w:val="ListParagraph"/>
                      <w:numPr>
                        <w:ilvl w:val="0"/>
                        <w:numId w:val="35"/>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18 bodova na pismenom ispitu</w:t>
                    </w:r>
                  </w:p>
                </w:sdtContent>
              </w:sdt>
            </w:sdtContent>
          </w:sdt>
        </w:tc>
      </w:tr>
      <w:tr w:rsidR="008E680B" w:rsidRPr="008176A5" w14:paraId="3F077E81" w14:textId="77777777" w:rsidTr="0036541A">
        <w:tc>
          <w:tcPr>
            <w:tcW w:w="1256" w:type="pct"/>
            <w:vMerge w:val="restart"/>
            <w:tcBorders>
              <w:top w:val="single" w:sz="12" w:space="0" w:color="auto"/>
              <w:left w:val="single" w:sz="12" w:space="0" w:color="auto"/>
            </w:tcBorders>
            <w:shd w:val="clear" w:color="auto" w:fill="00A0DC"/>
            <w:vAlign w:val="center"/>
          </w:tcPr>
          <w:p w14:paraId="7EAE6A20"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042A552D"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124316"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A4957C"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17A43BDE" w14:textId="77777777" w:rsidTr="0036541A">
        <w:trPr>
          <w:trHeight w:val="75"/>
        </w:trPr>
        <w:tc>
          <w:tcPr>
            <w:tcW w:w="1256" w:type="pct"/>
            <w:vMerge/>
            <w:tcBorders>
              <w:left w:val="single" w:sz="12" w:space="0" w:color="auto"/>
            </w:tcBorders>
            <w:shd w:val="clear" w:color="auto" w:fill="00A0DC"/>
            <w:vAlign w:val="center"/>
          </w:tcPr>
          <w:p w14:paraId="1D8CE725"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17757124"/>
              <w:placeholder>
                <w:docPart w:val="D7D612E259AF4CB2B8DD6C0B8613EEB1"/>
              </w:placeholder>
            </w:sdtPr>
            <w:sdtEndPr/>
            <w:sdtContent>
              <w:sdt>
                <w:sdtPr>
                  <w:rPr>
                    <w:rFonts w:ascii="Proba Pro Lt" w:hAnsi="Proba Pro Lt" w:cs="Arial"/>
                    <w:color w:val="000000"/>
                    <w:sz w:val="20"/>
                    <w:szCs w:val="20"/>
                  </w:rPr>
                  <w:id w:val="-676958734"/>
                  <w:placeholder>
                    <w:docPart w:val="CEF356A96B9D42D895564600C44D69BD"/>
                  </w:placeholder>
                </w:sdtPr>
                <w:sdtEndPr/>
                <w:sdtContent>
                  <w:p w14:paraId="418C267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G. Kvesitadze, G. Khatisashvili, T. Sadunishvili, J. Ramsden: Biochemical Mechanisms of Detoxification in Higher Plants – Basis of Phytoremediation, Springer, New York, 2006.</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43556806"/>
              <w:placeholder>
                <w:docPart w:val="1FDB2EDC480D4E909495D36B553C7CB5"/>
              </w:placeholder>
            </w:sdtPr>
            <w:sdtEndPr/>
            <w:sdtContent>
              <w:p w14:paraId="38ACB3F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0094668"/>
              <w:placeholder>
                <w:docPart w:val="758F9BA923E04709851A0B739F79E9D7"/>
              </w:placeholder>
            </w:sdtPr>
            <w:sdtEndPr/>
            <w:sdtContent>
              <w:sdt>
                <w:sdtPr>
                  <w:rPr>
                    <w:rFonts w:ascii="Proba Pro Lt" w:hAnsi="Proba Pro Lt" w:cs="Arial"/>
                    <w:color w:val="000000"/>
                    <w:sz w:val="20"/>
                    <w:szCs w:val="20"/>
                  </w:rPr>
                  <w:id w:val="687412454"/>
                  <w:placeholder>
                    <w:docPart w:val="81DB86892D55479EA50E55BF22F576BF"/>
                  </w:placeholder>
                </w:sdtPr>
                <w:sdtEndPr/>
                <w:sdtContent>
                  <w:sdt>
                    <w:sdtPr>
                      <w:rPr>
                        <w:rFonts w:ascii="Proba Pro Lt" w:hAnsi="Proba Pro Lt" w:cs="Arial"/>
                        <w:color w:val="000000"/>
                        <w:sz w:val="20"/>
                        <w:szCs w:val="20"/>
                      </w:rPr>
                      <w:id w:val="-106590729"/>
                      <w:placeholder>
                        <w:docPart w:val="BDB8C5921A714FB980FBF1AD570662BC"/>
                      </w:placeholder>
                    </w:sdtPr>
                    <w:sdtEndPr/>
                    <w:sdtContent>
                      <w:sdt>
                        <w:sdtPr>
                          <w:rPr>
                            <w:rFonts w:ascii="Proba Pro Lt" w:hAnsi="Proba Pro Lt" w:cs="Arial"/>
                            <w:color w:val="000000"/>
                            <w:sz w:val="20"/>
                            <w:szCs w:val="20"/>
                          </w:rPr>
                          <w:id w:val="-1911767589"/>
                          <w:placeholder>
                            <w:docPart w:val="31789CB920B4419B8D429BD1BD0F8914"/>
                          </w:placeholder>
                        </w:sdtPr>
                        <w:sdtEndPr/>
                        <w:sdtContent>
                          <w:sdt>
                            <w:sdtPr>
                              <w:rPr>
                                <w:rFonts w:ascii="Proba Pro Lt" w:hAnsi="Proba Pro Lt" w:cs="Arial"/>
                                <w:color w:val="000000"/>
                                <w:sz w:val="20"/>
                                <w:szCs w:val="20"/>
                              </w:rPr>
                              <w:id w:val="808829851"/>
                              <w:placeholder>
                                <w:docPart w:val="92EAF0B5E8404E1694765344C03C2F60"/>
                              </w:placeholder>
                            </w:sdtPr>
                            <w:sdtEndPr/>
                            <w:sdtContent>
                              <w:p w14:paraId="5481EE6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sz w:val="20"/>
                                    <w:szCs w:val="20"/>
                                  </w:rPr>
                                  <w:t xml:space="preserve">Dokument u  pdf format u posjedu je nastavnika </w:t>
                                </w:r>
                              </w:p>
                            </w:sdtContent>
                          </w:sdt>
                        </w:sdtContent>
                      </w:sdt>
                    </w:sdtContent>
                  </w:sdt>
                </w:sdtContent>
              </w:sdt>
            </w:sdtContent>
          </w:sdt>
        </w:tc>
      </w:tr>
      <w:tr w:rsidR="008E680B" w:rsidRPr="008176A5" w14:paraId="11911E85" w14:textId="77777777" w:rsidTr="0036541A">
        <w:trPr>
          <w:trHeight w:val="75"/>
        </w:trPr>
        <w:tc>
          <w:tcPr>
            <w:tcW w:w="1256" w:type="pct"/>
            <w:vMerge/>
            <w:tcBorders>
              <w:left w:val="single" w:sz="12" w:space="0" w:color="auto"/>
            </w:tcBorders>
            <w:shd w:val="clear" w:color="auto" w:fill="00A0DC"/>
            <w:vAlign w:val="center"/>
          </w:tcPr>
          <w:p w14:paraId="12996195"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67379433"/>
              <w:placeholder>
                <w:docPart w:val="9CA1A46C93B843E4A2E57FFF343F9678"/>
              </w:placeholder>
            </w:sdtPr>
            <w:sdtEndPr/>
            <w:sdtContent>
              <w:p w14:paraId="214151D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N. Willey (Ed.): Phytoremediation. Series: Methods in Biotechnology, Vol. 23,  Humana Press, New Jersey, 2007.</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5160583"/>
              <w:placeholder>
                <w:docPart w:val="8E867D4963874BE68BCFD4EA23EE5CEC"/>
              </w:placeholder>
            </w:sdtPr>
            <w:sdtEndPr/>
            <w:sdtContent>
              <w:p w14:paraId="61EE891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98478961"/>
              <w:placeholder>
                <w:docPart w:val="0ED0B2F1F93442A89A7594352B4DCBF4"/>
              </w:placeholder>
            </w:sdtPr>
            <w:sdtEndPr/>
            <w:sdtContent>
              <w:sdt>
                <w:sdtPr>
                  <w:rPr>
                    <w:rFonts w:ascii="Proba Pro Lt" w:hAnsi="Proba Pro Lt" w:cs="Arial"/>
                    <w:color w:val="000000"/>
                    <w:sz w:val="20"/>
                    <w:szCs w:val="20"/>
                  </w:rPr>
                  <w:id w:val="-1228068264"/>
                  <w:placeholder>
                    <w:docPart w:val="ECD23AA7F976422A85EA09CA198046B1"/>
                  </w:placeholder>
                </w:sdtPr>
                <w:sdtEndPr/>
                <w:sdtContent>
                  <w:sdt>
                    <w:sdtPr>
                      <w:rPr>
                        <w:rFonts w:ascii="Proba Pro Lt" w:hAnsi="Proba Pro Lt" w:cs="Arial"/>
                        <w:color w:val="000000"/>
                        <w:sz w:val="20"/>
                        <w:szCs w:val="20"/>
                      </w:rPr>
                      <w:id w:val="-1304609745"/>
                      <w:placeholder>
                        <w:docPart w:val="B4FD066B59E645619897C0A6BF100CC6"/>
                      </w:placeholder>
                    </w:sdtPr>
                    <w:sdtEndPr/>
                    <w:sdtContent>
                      <w:p w14:paraId="170E1039" w14:textId="77777777" w:rsidR="008E680B" w:rsidRPr="008176A5" w:rsidRDefault="00DB7BE2" w:rsidP="00A42271">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961797795"/>
                            <w:placeholder>
                              <w:docPart w:val="DF13D59E2543492385345ABE5DCBDCB4"/>
                            </w:placeholder>
                          </w:sdtPr>
                          <w:sdtEndPr/>
                          <w:sdtContent>
                            <w:r w:rsidR="008E680B" w:rsidRPr="008176A5">
                              <w:rPr>
                                <w:rFonts w:ascii="Proba Pro Lt" w:hAnsi="Proba Pro Lt" w:cs="Arial"/>
                                <w:sz w:val="20"/>
                                <w:szCs w:val="20"/>
                              </w:rPr>
                              <w:t xml:space="preserve">Dokument u  pdf format u posjedu je nastavnika </w:t>
                            </w:r>
                          </w:sdtContent>
                        </w:sdt>
                        <w:r w:rsidR="008E680B" w:rsidRPr="008176A5">
                          <w:rPr>
                            <w:rFonts w:ascii="Proba Pro Lt" w:hAnsi="Proba Pro Lt" w:cs="Arial"/>
                            <w:color w:val="000000"/>
                            <w:sz w:val="20"/>
                            <w:szCs w:val="20"/>
                          </w:rPr>
                          <w:t xml:space="preserve"> </w:t>
                        </w:r>
                      </w:p>
                    </w:sdtContent>
                  </w:sdt>
                </w:sdtContent>
              </w:sdt>
            </w:sdtContent>
          </w:sdt>
        </w:tc>
      </w:tr>
      <w:tr w:rsidR="008E680B" w:rsidRPr="008176A5" w14:paraId="469E3DD1" w14:textId="77777777" w:rsidTr="00A42271">
        <w:tc>
          <w:tcPr>
            <w:tcW w:w="1256" w:type="pct"/>
            <w:tcBorders>
              <w:top w:val="single" w:sz="12" w:space="0" w:color="auto"/>
              <w:left w:val="single" w:sz="12" w:space="0" w:color="auto"/>
            </w:tcBorders>
            <w:shd w:val="clear" w:color="auto" w:fill="00A0DC"/>
            <w:vAlign w:val="center"/>
          </w:tcPr>
          <w:p w14:paraId="5B11E11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2.12. Dopunska literatura </w:t>
            </w:r>
          </w:p>
        </w:tc>
        <w:sdt>
          <w:sdtPr>
            <w:id w:val="28318011"/>
            <w:placeholder>
              <w:docPart w:val="D7A45B2773074BFBAEC581513D561376"/>
            </w:placeholder>
          </w:sdtPr>
          <w:sdtEndPr/>
          <w:sdtContent>
            <w:tc>
              <w:tcPr>
                <w:tcW w:w="3744" w:type="pct"/>
                <w:gridSpan w:val="13"/>
                <w:tcBorders>
                  <w:top w:val="single" w:sz="12" w:space="0" w:color="auto"/>
                  <w:right w:val="single" w:sz="12" w:space="0" w:color="auto"/>
                </w:tcBorders>
              </w:tcPr>
              <w:p w14:paraId="57F52E35" w14:textId="77777777" w:rsidR="008E680B" w:rsidRDefault="008E680B" w:rsidP="00CE71F1">
                <w:pPr>
                  <w:pStyle w:val="ListParagraph"/>
                  <w:numPr>
                    <w:ilvl w:val="0"/>
                    <w:numId w:val="77"/>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T. Macek, D. Dowling, M. Mackova (Eds.): Phytoremediation and Rhizoremediation, Springer Verlag, New York, LLC, 2006.</w:t>
                </w:r>
              </w:p>
              <w:p w14:paraId="73FA94F2" w14:textId="77777777" w:rsidR="008E680B" w:rsidRPr="009C4EFA" w:rsidRDefault="008E680B" w:rsidP="00CE71F1">
                <w:pPr>
                  <w:pStyle w:val="ListParagraph"/>
                  <w:numPr>
                    <w:ilvl w:val="0"/>
                    <w:numId w:val="77"/>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Singh, O. Ward (Eds.): Applied Bioremediation and Phytoremediation. Series: Soil Biology, Vol. 1., Springer, New York, 2004.</w:t>
                </w:r>
              </w:p>
              <w:p w14:paraId="6F31051E" w14:textId="77777777" w:rsidR="008E680B" w:rsidRPr="009C4EFA" w:rsidRDefault="008E680B" w:rsidP="00CE71F1">
                <w:pPr>
                  <w:pStyle w:val="ListParagraph"/>
                  <w:numPr>
                    <w:ilvl w:val="0"/>
                    <w:numId w:val="77"/>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D. Tsao (Ed.): Phytoremediation, Springer, New York, 2003.</w:t>
                </w:r>
              </w:p>
            </w:tc>
          </w:sdtContent>
        </w:sdt>
      </w:tr>
      <w:tr w:rsidR="008E680B" w:rsidRPr="008176A5" w14:paraId="6CD11485" w14:textId="77777777" w:rsidTr="00A42271">
        <w:tc>
          <w:tcPr>
            <w:tcW w:w="1256" w:type="pct"/>
            <w:tcBorders>
              <w:top w:val="single" w:sz="12" w:space="0" w:color="auto"/>
              <w:left w:val="single" w:sz="12" w:space="0" w:color="auto"/>
            </w:tcBorders>
            <w:shd w:val="clear" w:color="auto" w:fill="00A0DC"/>
            <w:vAlign w:val="center"/>
          </w:tcPr>
          <w:p w14:paraId="3FB666B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39095D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31" w:history="1">
              <w:r w:rsidRPr="008176A5">
                <w:rPr>
                  <w:rStyle w:val="Hyperlink"/>
                  <w:rFonts w:ascii="Proba Pro Lt" w:hAnsi="Proba Pro Lt"/>
                  <w:i/>
                  <w:sz w:val="20"/>
                  <w:szCs w:val="20"/>
                </w:rPr>
                <w:t>http://www.pbf.unizg.hr/studiji/ispitni_rokovi</w:t>
              </w:r>
            </w:hyperlink>
          </w:p>
        </w:tc>
      </w:tr>
      <w:tr w:rsidR="008E680B" w:rsidRPr="008176A5" w14:paraId="007F1802" w14:textId="77777777" w:rsidTr="00A42271">
        <w:tc>
          <w:tcPr>
            <w:tcW w:w="1256" w:type="pct"/>
            <w:tcBorders>
              <w:left w:val="single" w:sz="12" w:space="0" w:color="auto"/>
              <w:bottom w:val="single" w:sz="12" w:space="0" w:color="auto"/>
            </w:tcBorders>
            <w:shd w:val="clear" w:color="auto" w:fill="00A0DC"/>
            <w:vAlign w:val="center"/>
          </w:tcPr>
          <w:p w14:paraId="2C0D341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212625087"/>
            <w:placeholder>
              <w:docPart w:val="E3B43511C1634AB5B06ACEE616536647"/>
            </w:placeholder>
          </w:sdtPr>
          <w:sdtEndPr/>
          <w:sdtContent>
            <w:tc>
              <w:tcPr>
                <w:tcW w:w="3744" w:type="pct"/>
                <w:gridSpan w:val="13"/>
                <w:tcBorders>
                  <w:bottom w:val="single" w:sz="12" w:space="0" w:color="auto"/>
                  <w:right w:val="single" w:sz="12" w:space="0" w:color="auto"/>
                </w:tcBorders>
              </w:tcPr>
              <w:p w14:paraId="1194474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26C8B475" w14:textId="77777777" w:rsidR="008E680B" w:rsidRPr="008176A5" w:rsidRDefault="008E680B" w:rsidP="008E680B">
      <w:pPr>
        <w:spacing w:after="0" w:line="240" w:lineRule="auto"/>
        <w:rPr>
          <w:rFonts w:ascii="Proba Pro Lt" w:hAnsi="Proba Pro Lt"/>
          <w:sz w:val="20"/>
          <w:szCs w:val="20"/>
        </w:rPr>
      </w:pPr>
    </w:p>
    <w:p w14:paraId="31D1C116" w14:textId="18BFE3A4"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8E680B" w:rsidRPr="00F90C12" w14:paraId="29DEF60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857B7A"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b/>
                <w:sz w:val="20"/>
                <w:szCs w:val="20"/>
              </w:rPr>
              <w:t>1. OPĆE INFORMACIJE</w:t>
            </w:r>
          </w:p>
        </w:tc>
      </w:tr>
      <w:tr w:rsidR="008E680B" w:rsidRPr="00F90C12" w14:paraId="39F2B856" w14:textId="77777777" w:rsidTr="0036541A">
        <w:tc>
          <w:tcPr>
            <w:tcW w:w="1256" w:type="pct"/>
            <w:tcBorders>
              <w:top w:val="single" w:sz="12" w:space="0" w:color="auto"/>
              <w:left w:val="single" w:sz="12" w:space="0" w:color="auto"/>
            </w:tcBorders>
            <w:shd w:val="clear" w:color="auto" w:fill="00A0DC"/>
            <w:vAlign w:val="center"/>
          </w:tcPr>
          <w:p w14:paraId="699123F0" w14:textId="77777777" w:rsidR="008E680B" w:rsidRPr="00F90C12"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90C1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7601572"/>
            <w:placeholder>
              <w:docPart w:val="D068F791F3944156A184AED1B29AA270"/>
            </w:placeholder>
          </w:sdtPr>
          <w:sdtEndPr/>
          <w:sdtContent>
            <w:tc>
              <w:tcPr>
                <w:tcW w:w="1592" w:type="pct"/>
                <w:gridSpan w:val="4"/>
                <w:tcBorders>
                  <w:top w:val="single" w:sz="12" w:space="0" w:color="auto"/>
                  <w:right w:val="single" w:sz="12" w:space="0" w:color="auto"/>
                </w:tcBorders>
                <w:vAlign w:val="center"/>
              </w:tcPr>
              <w:p w14:paraId="001C8D47" w14:textId="77777777" w:rsidR="008E680B" w:rsidRPr="00F75173" w:rsidRDefault="00DB7BE2" w:rsidP="00A42271">
                <w:pPr>
                  <w:tabs>
                    <w:tab w:val="left" w:pos="2820"/>
                  </w:tabs>
                  <w:spacing w:after="0" w:line="240" w:lineRule="auto"/>
                  <w:rPr>
                    <w:rFonts w:ascii="Proba Pro Lt" w:hAnsi="Proba Pro Lt" w:cs="Arial"/>
                    <w:b/>
                    <w:sz w:val="20"/>
                    <w:szCs w:val="20"/>
                  </w:rPr>
                </w:pPr>
                <w:hyperlink r:id="rId132" w:history="1">
                  <w:r w:rsidR="008E680B" w:rsidRPr="00F75173">
                    <w:rPr>
                      <w:rStyle w:val="Hyperlink"/>
                      <w:rFonts w:ascii="Proba Pro Lt" w:hAnsi="Proba Pro Lt" w:cs="Arial"/>
                      <w:b/>
                      <w:sz w:val="20"/>
                      <w:szCs w:val="20"/>
                    </w:rPr>
                    <w:t>Prof. dr. sc. Božidar Šantek</w:t>
                  </w:r>
                </w:hyperlink>
              </w:p>
              <w:p w14:paraId="62647D29" w14:textId="77777777" w:rsidR="008E680B" w:rsidRPr="00F90C12" w:rsidRDefault="00DB7BE2" w:rsidP="00A42271">
                <w:pPr>
                  <w:tabs>
                    <w:tab w:val="left" w:pos="2820"/>
                  </w:tabs>
                  <w:spacing w:after="0" w:line="240" w:lineRule="auto"/>
                  <w:rPr>
                    <w:rFonts w:ascii="Proba Pro Lt" w:hAnsi="Proba Pro Lt" w:cs="Arial"/>
                    <w:sz w:val="20"/>
                    <w:szCs w:val="20"/>
                  </w:rPr>
                </w:pPr>
                <w:hyperlink r:id="rId133" w:history="1">
                  <w:r w:rsidR="008E680B">
                    <w:rPr>
                      <w:rStyle w:val="Hyperlink"/>
                      <w:rFonts w:ascii="Proba Pro Lt" w:hAnsi="Proba Pro Lt" w:cs="Arial"/>
                      <w:sz w:val="20"/>
                      <w:szCs w:val="20"/>
                    </w:rPr>
                    <w:t>I</w:t>
                  </w:r>
                  <w:r w:rsidR="008E680B" w:rsidRPr="007C1139">
                    <w:rPr>
                      <w:rStyle w:val="Hyperlink"/>
                      <w:rFonts w:ascii="Proba Pro Lt" w:hAnsi="Proba Pro Lt" w:cs="Arial"/>
                      <w:sz w:val="20"/>
                      <w:szCs w:val="20"/>
                    </w:rPr>
                    <w:t>zv. prof. dr. sc. Sunčica Beluhan</w:t>
                  </w:r>
                </w:hyperlink>
                <w:r w:rsidR="008E680B" w:rsidRPr="00F90C12">
                  <w:rPr>
                    <w:rFonts w:ascii="Proba Pro Lt" w:hAnsi="Proba Pro Lt" w:cs="Arial"/>
                    <w:sz w:val="20"/>
                    <w:szCs w:val="20"/>
                  </w:rPr>
                  <w:t xml:space="preserve"> </w:t>
                </w:r>
              </w:p>
              <w:p w14:paraId="79A45850" w14:textId="77777777" w:rsidR="008E680B" w:rsidRPr="006A3A91" w:rsidRDefault="008E680B" w:rsidP="00A42271">
                <w:pPr>
                  <w:tabs>
                    <w:tab w:val="left" w:pos="2820"/>
                  </w:tabs>
                  <w:spacing w:after="0" w:line="240" w:lineRule="auto"/>
                  <w:rPr>
                    <w:rStyle w:val="Hyperlink"/>
                    <w:rFonts w:ascii="Proba Pro Lt" w:hAnsi="Proba Pro Lt" w:cs="Arial"/>
                    <w:sz w:val="20"/>
                    <w:szCs w:val="20"/>
                  </w:rPr>
                </w:pPr>
                <w:r w:rsidRPr="006A3A91">
                  <w:rPr>
                    <w:rFonts w:ascii="Proba Pro Lt" w:hAnsi="Proba Pro Lt"/>
                    <w:sz w:val="20"/>
                    <w:szCs w:val="20"/>
                  </w:rPr>
                  <w:fldChar w:fldCharType="begin"/>
                </w:r>
                <w:r w:rsidRPr="006A3A91">
                  <w:rPr>
                    <w:rFonts w:ascii="Proba Pro Lt" w:hAnsi="Proba Pro Lt"/>
                    <w:sz w:val="20"/>
                    <w:szCs w:val="20"/>
                  </w:rPr>
                  <w:instrText xml:space="preserve"> HYPERLINK "http://www.pbf.unizg.hr/zavodi/zavod_za_biokemijsko_inzenjerstvo/laboratorij_za_bi_im_i_tsp/mario_novak" </w:instrText>
                </w:r>
                <w:r w:rsidRPr="006A3A91">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hAnsi="Proba Pro Lt" w:cs="Arial"/>
                    <w:sz w:val="20"/>
                    <w:szCs w:val="20"/>
                  </w:rPr>
                  <w:t>dr. sc. Mario Novak</w:t>
                </w:r>
              </w:p>
              <w:p w14:paraId="30DCF86A" w14:textId="77777777" w:rsidR="008E680B" w:rsidRPr="00F90C12" w:rsidRDefault="008E680B" w:rsidP="00A42271">
                <w:pPr>
                  <w:spacing w:after="0" w:line="240" w:lineRule="auto"/>
                  <w:rPr>
                    <w:rFonts w:ascii="Proba Pro Lt" w:hAnsi="Proba Pro Lt" w:cs="Arial"/>
                    <w:sz w:val="20"/>
                    <w:szCs w:val="20"/>
                  </w:rPr>
                </w:pPr>
                <w:r w:rsidRPr="006A3A91">
                  <w:rPr>
                    <w:rFonts w:ascii="Proba Pro Lt" w:hAnsi="Proba Pro Lt"/>
                    <w:sz w:val="20"/>
                    <w:szCs w:val="20"/>
                  </w:rPr>
                  <w:fldChar w:fldCharType="end"/>
                </w:r>
                <w:hyperlink r:id="rId134" w:history="1">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hyperlink>
                <w:r>
                  <w:rPr>
                    <w:rFonts w:ascii="Proba Pro Lt" w:hAnsi="Proba Pro Lt" w:cs="Arial"/>
                    <w:sz w:val="20"/>
                    <w:szCs w:val="20"/>
                  </w:rPr>
                  <w:t xml:space="preserve"> </w:t>
                </w:r>
              </w:p>
            </w:tc>
          </w:sdtContent>
        </w:sdt>
        <w:tc>
          <w:tcPr>
            <w:tcW w:w="1337" w:type="pct"/>
            <w:gridSpan w:val="5"/>
            <w:tcBorders>
              <w:top w:val="single" w:sz="12" w:space="0" w:color="auto"/>
              <w:right w:val="single" w:sz="12" w:space="0" w:color="auto"/>
            </w:tcBorders>
            <w:shd w:val="clear" w:color="auto" w:fill="00A0DC"/>
            <w:vAlign w:val="center"/>
          </w:tcPr>
          <w:p w14:paraId="2832BE05"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25573675"/>
            <w:placeholder>
              <w:docPart w:val="C21538EC982748839655B9F2117E61E1"/>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3DB0928B"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ljetni</w:t>
                </w:r>
              </w:p>
            </w:tc>
          </w:sdtContent>
        </w:sdt>
      </w:tr>
      <w:tr w:rsidR="008E680B" w:rsidRPr="00F90C12" w14:paraId="62E3C49F" w14:textId="77777777" w:rsidTr="0036541A">
        <w:tc>
          <w:tcPr>
            <w:tcW w:w="1256" w:type="pct"/>
            <w:tcBorders>
              <w:top w:val="single" w:sz="12" w:space="0" w:color="auto"/>
              <w:left w:val="single" w:sz="12" w:space="0" w:color="auto"/>
            </w:tcBorders>
            <w:shd w:val="clear" w:color="auto" w:fill="00A0DC"/>
            <w:vAlign w:val="center"/>
          </w:tcPr>
          <w:p w14:paraId="2F968CEA"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F90C12">
              <w:rPr>
                <w:rFonts w:ascii="Proba Pro Lt" w:hAnsi="Proba Pro Lt" w:cs="Arial"/>
                <w:sz w:val="20"/>
                <w:szCs w:val="20"/>
              </w:rPr>
              <w:t>Naziv predmeta</w:t>
            </w:r>
          </w:p>
        </w:tc>
        <w:bookmarkStart w:id="12" w:name="Tehnologija_piva" w:displacedByCustomXml="next"/>
        <w:sdt>
          <w:sdtPr>
            <w:rPr>
              <w:rFonts w:ascii="Proba Pro Lt" w:hAnsi="Proba Pro Lt"/>
              <w:sz w:val="20"/>
              <w:szCs w:val="20"/>
            </w:rPr>
            <w:id w:val="-1912611570"/>
            <w:placeholder>
              <w:docPart w:val="0F14F1E18DC24FDFB0871743F21BAB5B"/>
            </w:placeholder>
          </w:sdtPr>
          <w:sdtEndPr/>
          <w:sdtContent>
            <w:tc>
              <w:tcPr>
                <w:tcW w:w="1592" w:type="pct"/>
                <w:gridSpan w:val="4"/>
                <w:tcBorders>
                  <w:top w:val="single" w:sz="12" w:space="0" w:color="auto"/>
                  <w:right w:val="single" w:sz="12" w:space="0" w:color="auto"/>
                </w:tcBorders>
                <w:vAlign w:val="center"/>
              </w:tcPr>
              <w:p w14:paraId="3DA8C666" w14:textId="77777777" w:rsidR="008E680B" w:rsidRPr="00F90C12" w:rsidRDefault="008E680B" w:rsidP="00A42271">
                <w:pPr>
                  <w:tabs>
                    <w:tab w:val="left" w:pos="2820"/>
                  </w:tabs>
                  <w:spacing w:after="0" w:line="240" w:lineRule="auto"/>
                  <w:rPr>
                    <w:rFonts w:ascii="Proba Pro Lt" w:hAnsi="Proba Pro Lt"/>
                    <w:sz w:val="20"/>
                    <w:szCs w:val="20"/>
                  </w:rPr>
                </w:pPr>
                <w:r w:rsidRPr="008471ED">
                  <w:rPr>
                    <w:rStyle w:val="Heading1Char"/>
                    <w:rFonts w:ascii="Proba Pro Lt" w:eastAsia="Calibri" w:hAnsi="Proba Pro Lt"/>
                    <w:sz w:val="20"/>
                    <w:szCs w:val="20"/>
                  </w:rPr>
                  <w:t>Tehnologija piva</w:t>
                </w:r>
              </w:p>
            </w:tc>
          </w:sdtContent>
        </w:sdt>
        <w:bookmarkEnd w:id="12" w:displacedByCustomXml="prev"/>
        <w:tc>
          <w:tcPr>
            <w:tcW w:w="1337" w:type="pct"/>
            <w:gridSpan w:val="5"/>
            <w:tcBorders>
              <w:top w:val="single" w:sz="12" w:space="0" w:color="auto"/>
              <w:right w:val="single" w:sz="12" w:space="0" w:color="auto"/>
            </w:tcBorders>
            <w:shd w:val="clear" w:color="auto" w:fill="00A0DC"/>
            <w:vAlign w:val="center"/>
          </w:tcPr>
          <w:p w14:paraId="0ED00548"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1.9. Bodovna vrijednost (broj bodova po ECTS sustavu)</w:t>
            </w:r>
          </w:p>
        </w:tc>
        <w:sdt>
          <w:sdtPr>
            <w:rPr>
              <w:rFonts w:ascii="Proba Pro Lt" w:hAnsi="Proba Pro Lt" w:cs="Arial"/>
              <w:sz w:val="20"/>
              <w:szCs w:val="20"/>
            </w:rPr>
            <w:id w:val="-784038112"/>
            <w:placeholder>
              <w:docPart w:val="B4F380B3E8F547008ACEE75D831961A9"/>
            </w:placeholder>
          </w:sdtPr>
          <w:sdtEndPr/>
          <w:sdtContent>
            <w:tc>
              <w:tcPr>
                <w:tcW w:w="816" w:type="pct"/>
                <w:gridSpan w:val="4"/>
                <w:tcBorders>
                  <w:top w:val="single" w:sz="12" w:space="0" w:color="auto"/>
                  <w:right w:val="single" w:sz="12" w:space="0" w:color="auto"/>
                </w:tcBorders>
                <w:vAlign w:val="center"/>
              </w:tcPr>
              <w:p w14:paraId="5D6766E8"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4</w:t>
                </w:r>
              </w:p>
            </w:tc>
          </w:sdtContent>
        </w:sdt>
      </w:tr>
      <w:tr w:rsidR="008E680B" w:rsidRPr="00F90C12" w14:paraId="733D67FA" w14:textId="77777777" w:rsidTr="0036541A">
        <w:tc>
          <w:tcPr>
            <w:tcW w:w="1256" w:type="pct"/>
            <w:tcBorders>
              <w:left w:val="single" w:sz="12" w:space="0" w:color="auto"/>
              <w:bottom w:val="single" w:sz="12" w:space="0" w:color="auto"/>
            </w:tcBorders>
            <w:shd w:val="clear" w:color="auto" w:fill="00A0DC"/>
            <w:vAlign w:val="center"/>
          </w:tcPr>
          <w:p w14:paraId="56FAE8A5"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F90C12">
              <w:rPr>
                <w:rFonts w:ascii="Proba Pro Lt" w:hAnsi="Proba Pro Lt" w:cs="Arial"/>
                <w:sz w:val="20"/>
                <w:szCs w:val="20"/>
              </w:rPr>
              <w:t>Šifra predmeta</w:t>
            </w:r>
          </w:p>
        </w:tc>
        <w:sdt>
          <w:sdtPr>
            <w:rPr>
              <w:rFonts w:ascii="Proba Pro Lt" w:hAnsi="Proba Pro Lt"/>
              <w:sz w:val="20"/>
              <w:szCs w:val="20"/>
            </w:rPr>
            <w:id w:val="1129433394"/>
            <w:placeholder>
              <w:docPart w:val="B6F6025D15DB4368B28B5767EACB7D05"/>
            </w:placeholder>
          </w:sdtPr>
          <w:sdtEndPr/>
          <w:sdtContent>
            <w:tc>
              <w:tcPr>
                <w:tcW w:w="1592" w:type="pct"/>
                <w:gridSpan w:val="4"/>
                <w:tcBorders>
                  <w:bottom w:val="single" w:sz="12" w:space="0" w:color="auto"/>
                  <w:right w:val="single" w:sz="12" w:space="0" w:color="auto"/>
                </w:tcBorders>
                <w:vAlign w:val="center"/>
              </w:tcPr>
              <w:p w14:paraId="72BBD675"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cs="Arial"/>
                    <w:sz w:val="20"/>
                    <w:szCs w:val="20"/>
                  </w:rPr>
                  <w:t>53710</w:t>
                </w:r>
              </w:p>
            </w:tc>
          </w:sdtContent>
        </w:sdt>
        <w:tc>
          <w:tcPr>
            <w:tcW w:w="1337" w:type="pct"/>
            <w:gridSpan w:val="5"/>
            <w:tcBorders>
              <w:bottom w:val="single" w:sz="12" w:space="0" w:color="auto"/>
              <w:right w:val="single" w:sz="12" w:space="0" w:color="auto"/>
            </w:tcBorders>
            <w:shd w:val="clear" w:color="auto" w:fill="00A0DC"/>
            <w:vAlign w:val="center"/>
          </w:tcPr>
          <w:p w14:paraId="2B1F4283"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1.10. Broj sati u semestru (P+V+S+e-učenje)</w:t>
            </w:r>
          </w:p>
        </w:tc>
        <w:tc>
          <w:tcPr>
            <w:tcW w:w="816" w:type="pct"/>
            <w:gridSpan w:val="4"/>
            <w:tcBorders>
              <w:bottom w:val="single" w:sz="12" w:space="0" w:color="auto"/>
              <w:right w:val="single" w:sz="12" w:space="0" w:color="auto"/>
            </w:tcBorders>
            <w:vAlign w:val="center"/>
          </w:tcPr>
          <w:p w14:paraId="694766BE" w14:textId="77777777" w:rsidR="008E680B" w:rsidRPr="00F90C12"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107012"/>
                <w:placeholder>
                  <w:docPart w:val="87AB5C0F9F6742FAA17150C10EA052CD"/>
                </w:placeholder>
              </w:sdtPr>
              <w:sdtEndPr/>
              <w:sdtContent>
                <w:r w:rsidR="008E680B" w:rsidRPr="00F90C12">
                  <w:rPr>
                    <w:rFonts w:ascii="Proba Pro Lt" w:hAnsi="Proba Pro Lt" w:cs="Arial"/>
                    <w:sz w:val="20"/>
                    <w:szCs w:val="20"/>
                  </w:rPr>
                  <w:t>24</w:t>
                </w:r>
                <w:r w:rsidR="008E680B">
                  <w:rPr>
                    <w:rFonts w:ascii="Proba Pro Lt" w:hAnsi="Proba Pro Lt" w:cs="Arial"/>
                    <w:sz w:val="20"/>
                    <w:szCs w:val="20"/>
                  </w:rPr>
                  <w:t xml:space="preserve"> </w:t>
                </w:r>
                <w:r w:rsidR="008E680B" w:rsidRPr="00F90C12">
                  <w:rPr>
                    <w:rFonts w:ascii="Proba Pro Lt" w:hAnsi="Proba Pro Lt" w:cs="Arial"/>
                    <w:sz w:val="20"/>
                    <w:szCs w:val="20"/>
                  </w:rPr>
                  <w:t>+</w:t>
                </w:r>
                <w:r w:rsidR="008E680B">
                  <w:rPr>
                    <w:rFonts w:ascii="Proba Pro Lt" w:hAnsi="Proba Pro Lt" w:cs="Arial"/>
                    <w:sz w:val="20"/>
                    <w:szCs w:val="20"/>
                  </w:rPr>
                  <w:t xml:space="preserve"> </w:t>
                </w:r>
                <w:r w:rsidR="008E680B" w:rsidRPr="00F90C12">
                  <w:rPr>
                    <w:rFonts w:ascii="Proba Pro Lt" w:hAnsi="Proba Pro Lt" w:cs="Arial"/>
                    <w:sz w:val="20"/>
                    <w:szCs w:val="20"/>
                  </w:rPr>
                  <w:t>15</w:t>
                </w:r>
                <w:r w:rsidR="008E680B">
                  <w:rPr>
                    <w:rFonts w:ascii="Proba Pro Lt" w:hAnsi="Proba Pro Lt" w:cs="Arial"/>
                    <w:sz w:val="20"/>
                    <w:szCs w:val="20"/>
                  </w:rPr>
                  <w:t xml:space="preserve"> </w:t>
                </w:r>
                <w:r w:rsidR="008E680B" w:rsidRPr="00F90C12">
                  <w:rPr>
                    <w:rFonts w:ascii="Proba Pro Lt" w:hAnsi="Proba Pro Lt" w:cs="Arial"/>
                    <w:sz w:val="20"/>
                    <w:szCs w:val="20"/>
                  </w:rPr>
                  <w:t>+</w:t>
                </w:r>
                <w:r w:rsidR="008E680B">
                  <w:rPr>
                    <w:rFonts w:ascii="Proba Pro Lt" w:hAnsi="Proba Pro Lt" w:cs="Arial"/>
                    <w:sz w:val="20"/>
                    <w:szCs w:val="20"/>
                  </w:rPr>
                  <w:t xml:space="preserve"> </w:t>
                </w:r>
                <w:r w:rsidR="008E680B" w:rsidRPr="00F90C12">
                  <w:rPr>
                    <w:rFonts w:ascii="Proba Pro Lt" w:hAnsi="Proba Pro Lt" w:cs="Arial"/>
                    <w:sz w:val="20"/>
                    <w:szCs w:val="20"/>
                  </w:rPr>
                  <w:t>9</w:t>
                </w:r>
              </w:sdtContent>
            </w:sdt>
            <w:r w:rsidR="008E680B">
              <w:rPr>
                <w:rFonts w:ascii="Proba Pro Lt" w:hAnsi="Proba Pro Lt" w:cs="Arial"/>
                <w:sz w:val="20"/>
                <w:szCs w:val="20"/>
              </w:rPr>
              <w:t xml:space="preserve"> + 0</w:t>
            </w:r>
          </w:p>
        </w:tc>
      </w:tr>
      <w:tr w:rsidR="008E680B" w:rsidRPr="00F90C12" w14:paraId="74C611FD" w14:textId="77777777" w:rsidTr="0036541A">
        <w:tc>
          <w:tcPr>
            <w:tcW w:w="1256" w:type="pct"/>
            <w:tcBorders>
              <w:left w:val="single" w:sz="12" w:space="0" w:color="auto"/>
              <w:bottom w:val="single" w:sz="12" w:space="0" w:color="auto"/>
            </w:tcBorders>
            <w:shd w:val="clear" w:color="auto" w:fill="00A0DC"/>
            <w:vAlign w:val="center"/>
          </w:tcPr>
          <w:p w14:paraId="15CAE3AD"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F90C12">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186732109"/>
            <w:placeholder>
              <w:docPart w:val="D9447A51551E4E5DA77635B4CAADC40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2" w:type="pct"/>
                <w:gridSpan w:val="4"/>
                <w:tcBorders>
                  <w:bottom w:val="single" w:sz="12" w:space="0" w:color="auto"/>
                  <w:right w:val="single" w:sz="12" w:space="0" w:color="auto"/>
                </w:tcBorders>
                <w:vAlign w:val="center"/>
              </w:tcPr>
              <w:p w14:paraId="238D0F15"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75886B0C"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1.11. Očekivani broj studenata na predmetu</w:t>
            </w:r>
          </w:p>
        </w:tc>
        <w:sdt>
          <w:sdtPr>
            <w:rPr>
              <w:rFonts w:ascii="Proba Pro Lt" w:hAnsi="Proba Pro Lt" w:cs="Arial"/>
              <w:sz w:val="20"/>
              <w:szCs w:val="20"/>
            </w:rPr>
            <w:id w:val="977880151"/>
            <w:placeholder>
              <w:docPart w:val="8AF8D9E407724ABB8581293CBDE3756D"/>
            </w:placeholder>
          </w:sdtPr>
          <w:sdtEndPr/>
          <w:sdtContent>
            <w:tc>
              <w:tcPr>
                <w:tcW w:w="816" w:type="pct"/>
                <w:gridSpan w:val="4"/>
                <w:tcBorders>
                  <w:bottom w:val="single" w:sz="12" w:space="0" w:color="auto"/>
                  <w:right w:val="single" w:sz="12" w:space="0" w:color="auto"/>
                </w:tcBorders>
                <w:vAlign w:val="center"/>
              </w:tcPr>
              <w:p w14:paraId="0D7FA413"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20</w:t>
                </w:r>
                <w:r>
                  <w:rPr>
                    <w:rFonts w:ascii="Proba Pro Lt" w:hAnsi="Proba Pro Lt" w:cs="Arial"/>
                    <w:sz w:val="20"/>
                    <w:szCs w:val="20"/>
                  </w:rPr>
                  <w:t xml:space="preserve"> </w:t>
                </w:r>
                <w:r w:rsidRPr="00F90C12">
                  <w:rPr>
                    <w:rFonts w:ascii="Proba Pro Lt" w:hAnsi="Proba Pro Lt" w:cs="Arial"/>
                    <w:sz w:val="20"/>
                    <w:szCs w:val="20"/>
                  </w:rPr>
                  <w:t>-</w:t>
                </w:r>
                <w:r>
                  <w:rPr>
                    <w:rFonts w:ascii="Proba Pro Lt" w:hAnsi="Proba Pro Lt" w:cs="Arial"/>
                    <w:sz w:val="20"/>
                    <w:szCs w:val="20"/>
                  </w:rPr>
                  <w:t xml:space="preserve"> </w:t>
                </w:r>
                <w:r w:rsidRPr="00F90C12">
                  <w:rPr>
                    <w:rFonts w:ascii="Proba Pro Lt" w:hAnsi="Proba Pro Lt" w:cs="Arial"/>
                    <w:sz w:val="20"/>
                    <w:szCs w:val="20"/>
                  </w:rPr>
                  <w:t>30</w:t>
                </w:r>
              </w:p>
            </w:tc>
          </w:sdtContent>
        </w:sdt>
      </w:tr>
      <w:tr w:rsidR="008E680B" w:rsidRPr="00F90C12" w14:paraId="6CDDE300" w14:textId="77777777" w:rsidTr="0036541A">
        <w:tc>
          <w:tcPr>
            <w:tcW w:w="1256" w:type="pct"/>
            <w:tcBorders>
              <w:left w:val="single" w:sz="12" w:space="0" w:color="auto"/>
              <w:bottom w:val="single" w:sz="12" w:space="0" w:color="auto"/>
            </w:tcBorders>
            <w:shd w:val="clear" w:color="auto" w:fill="00A0DC"/>
            <w:vAlign w:val="center"/>
          </w:tcPr>
          <w:p w14:paraId="6DAD13BD"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F90C12">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580106573"/>
            <w:placeholder>
              <w:docPart w:val="492EF55FE5494780B16F205401004789"/>
            </w:placeholder>
            <w:dropDownList>
              <w:listItem w:value="Choose an item."/>
              <w:listItem w:displayText="obvezan" w:value="obvezan"/>
              <w:listItem w:displayText="izborni A" w:value="izborni A"/>
              <w:listItem w:displayText="izborni B" w:value="izborni B"/>
            </w:dropDownList>
          </w:sdtPr>
          <w:sdtEndPr/>
          <w:sdtContent>
            <w:tc>
              <w:tcPr>
                <w:tcW w:w="1592" w:type="pct"/>
                <w:gridSpan w:val="4"/>
                <w:tcBorders>
                  <w:bottom w:val="single" w:sz="12" w:space="0" w:color="auto"/>
                  <w:right w:val="single" w:sz="12" w:space="0" w:color="auto"/>
                </w:tcBorders>
                <w:vAlign w:val="center"/>
              </w:tcPr>
              <w:p w14:paraId="23DB2B2E"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2A143E62"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 xml:space="preserve">1.12. Razina primjene e-učenja (1, 2, 3 razina), postotak izvođenja predmeta </w:t>
            </w:r>
            <w:r w:rsidRPr="00F90C12">
              <w:rPr>
                <w:rFonts w:ascii="Proba Pro Lt" w:hAnsi="Proba Pro Lt" w:cs="Arial"/>
                <w:i/>
                <w:sz w:val="20"/>
                <w:szCs w:val="20"/>
              </w:rPr>
              <w:t>on line</w:t>
            </w:r>
            <w:r w:rsidRPr="00F90C12">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5A9F1B1" w14:textId="77777777" w:rsidR="008E680B" w:rsidRPr="00F90C12"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97531953"/>
                <w:placeholder>
                  <w:docPart w:val="1A3E091E09EA4EB09C8A323DFE7ED9C6"/>
                </w:placeholder>
                <w:dropDownList>
                  <w:listItem w:value="Choose an item."/>
                  <w:listItem w:displayText="1." w:value="1."/>
                  <w:listItem w:displayText="2." w:value="2."/>
                  <w:listItem w:displayText="3." w:value="3."/>
                </w:dropDownList>
              </w:sdtPr>
              <w:sdtEndPr/>
              <w:sdtContent>
                <w:r w:rsidR="008E680B" w:rsidRPr="00F90C12">
                  <w:rPr>
                    <w:rFonts w:ascii="Proba Pro Lt" w:hAnsi="Proba Pro Lt" w:cs="Arial"/>
                    <w:sz w:val="20"/>
                    <w:szCs w:val="20"/>
                  </w:rPr>
                  <w:t>1.</w:t>
                </w:r>
              </w:sdtContent>
            </w:sdt>
            <w:r w:rsidR="008E680B" w:rsidRPr="00F90C12">
              <w:rPr>
                <w:rFonts w:ascii="Proba Pro Lt" w:hAnsi="Proba Pro Lt" w:cs="Arial"/>
                <w:sz w:val="20"/>
                <w:szCs w:val="20"/>
              </w:rPr>
              <w:tab/>
            </w:r>
          </w:p>
          <w:p w14:paraId="43AA0711" w14:textId="77777777" w:rsidR="008E680B" w:rsidRPr="00F90C12"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81393655"/>
                <w:placeholder>
                  <w:docPart w:val="967B60B4FCBC4C2DA12BFC5261B047BF"/>
                </w:placeholder>
              </w:sdtPr>
              <w:sdtEndPr/>
              <w:sdtContent>
                <w:r w:rsidR="008E680B" w:rsidRPr="00F90C12">
                  <w:rPr>
                    <w:rFonts w:ascii="Proba Pro Lt" w:hAnsi="Proba Pro Lt" w:cs="Arial"/>
                    <w:sz w:val="20"/>
                    <w:szCs w:val="20"/>
                  </w:rPr>
                  <w:t>1</w:t>
                </w:r>
                <w:r w:rsidR="008E680B">
                  <w:rPr>
                    <w:rFonts w:ascii="Proba Pro Lt" w:hAnsi="Proba Pro Lt" w:cs="Arial"/>
                    <w:sz w:val="20"/>
                    <w:szCs w:val="20"/>
                  </w:rPr>
                  <w:t xml:space="preserve"> </w:t>
                </w:r>
              </w:sdtContent>
            </w:sdt>
            <w:r w:rsidR="008E680B" w:rsidRPr="00F90C12">
              <w:rPr>
                <w:rFonts w:ascii="Proba Pro Lt" w:hAnsi="Proba Pro Lt" w:cs="Arial"/>
                <w:sz w:val="20"/>
                <w:szCs w:val="20"/>
              </w:rPr>
              <w:t>%</w:t>
            </w:r>
          </w:p>
        </w:tc>
      </w:tr>
      <w:tr w:rsidR="008E680B" w:rsidRPr="00F90C12" w14:paraId="19247669" w14:textId="77777777" w:rsidTr="0036541A">
        <w:tc>
          <w:tcPr>
            <w:tcW w:w="1256" w:type="pct"/>
            <w:tcBorders>
              <w:left w:val="single" w:sz="12" w:space="0" w:color="auto"/>
              <w:bottom w:val="single" w:sz="12" w:space="0" w:color="auto"/>
            </w:tcBorders>
            <w:shd w:val="clear" w:color="auto" w:fill="00A0DC"/>
            <w:vAlign w:val="center"/>
          </w:tcPr>
          <w:p w14:paraId="175A7050"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1.6. Mjesto izvođenja</w:t>
            </w:r>
          </w:p>
        </w:tc>
        <w:sdt>
          <w:sdtPr>
            <w:rPr>
              <w:rFonts w:ascii="Proba Pro Lt" w:hAnsi="Proba Pro Lt"/>
              <w:sz w:val="20"/>
              <w:szCs w:val="20"/>
            </w:rPr>
            <w:id w:val="-1364124687"/>
            <w:placeholder>
              <w:docPart w:val="B94893CAE5E04E8BB982C16041C66C3F"/>
            </w:placeholder>
          </w:sdtPr>
          <w:sdtEndPr/>
          <w:sdtContent>
            <w:tc>
              <w:tcPr>
                <w:tcW w:w="1592" w:type="pct"/>
                <w:gridSpan w:val="4"/>
                <w:tcBorders>
                  <w:bottom w:val="single" w:sz="12" w:space="0" w:color="auto"/>
                  <w:right w:val="single" w:sz="12" w:space="0" w:color="auto"/>
                </w:tcBorders>
                <w:vAlign w:val="center"/>
              </w:tcPr>
              <w:p w14:paraId="0393638A"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485E5AA2" w14:textId="77777777" w:rsidR="008E680B" w:rsidRPr="00F90C12" w:rsidRDefault="008E680B" w:rsidP="00A42271">
            <w:pPr>
              <w:tabs>
                <w:tab w:val="left" w:pos="459"/>
              </w:tabs>
              <w:spacing w:after="0" w:line="240" w:lineRule="auto"/>
              <w:rPr>
                <w:rFonts w:ascii="Proba Pro Lt" w:hAnsi="Proba Pro Lt" w:cs="Arial"/>
                <w:sz w:val="20"/>
                <w:szCs w:val="20"/>
              </w:rPr>
            </w:pPr>
            <w:r w:rsidRPr="00F90C12">
              <w:rPr>
                <w:rFonts w:ascii="Proba Pro Lt" w:hAnsi="Proba Pro Lt" w:cs="Arial"/>
                <w:sz w:val="20"/>
                <w:szCs w:val="20"/>
              </w:rPr>
              <w:t xml:space="preserve">1.13. Jezik izvođenja </w:t>
            </w:r>
          </w:p>
        </w:tc>
        <w:sdt>
          <w:sdtPr>
            <w:rPr>
              <w:rFonts w:ascii="Proba Pro Lt" w:hAnsi="Proba Pro Lt" w:cs="Arial"/>
              <w:sz w:val="20"/>
              <w:szCs w:val="20"/>
            </w:rPr>
            <w:id w:val="1113242892"/>
            <w:placeholder>
              <w:docPart w:val="6CD18D0A9A7B45B0A0CC89A422538C92"/>
            </w:placeholder>
          </w:sdtPr>
          <w:sdtEndPr/>
          <w:sdtContent>
            <w:tc>
              <w:tcPr>
                <w:tcW w:w="816" w:type="pct"/>
                <w:gridSpan w:val="4"/>
                <w:tcBorders>
                  <w:bottom w:val="single" w:sz="12" w:space="0" w:color="auto"/>
                  <w:right w:val="single" w:sz="12" w:space="0" w:color="auto"/>
                </w:tcBorders>
                <w:vAlign w:val="center"/>
              </w:tcPr>
              <w:p w14:paraId="66C7C6DA"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F90C12">
                  <w:rPr>
                    <w:rFonts w:ascii="Proba Pro Lt" w:hAnsi="Proba Pro Lt" w:cs="Arial"/>
                    <w:sz w:val="20"/>
                    <w:szCs w:val="20"/>
                  </w:rPr>
                  <w:t>rvatski</w:t>
                </w:r>
              </w:p>
            </w:tc>
          </w:sdtContent>
        </w:sdt>
      </w:tr>
      <w:tr w:rsidR="008E680B" w:rsidRPr="00F90C12" w14:paraId="1BACD321" w14:textId="77777777" w:rsidTr="0036541A">
        <w:tc>
          <w:tcPr>
            <w:tcW w:w="1256" w:type="pct"/>
            <w:tcBorders>
              <w:left w:val="single" w:sz="12" w:space="0" w:color="auto"/>
              <w:bottom w:val="single" w:sz="12" w:space="0" w:color="auto"/>
            </w:tcBorders>
            <w:shd w:val="clear" w:color="auto" w:fill="00A0DC"/>
            <w:vAlign w:val="center"/>
          </w:tcPr>
          <w:p w14:paraId="26DF4C20"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908299033"/>
            <w:placeholder>
              <w:docPart w:val="D71FE48F76194284BE3FF1334A2E7CFE"/>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5F782105" w14:textId="77777777" w:rsidR="008E680B" w:rsidRPr="00F90C12" w:rsidRDefault="008E680B" w:rsidP="00A42271">
                <w:pPr>
                  <w:tabs>
                    <w:tab w:val="left" w:pos="2820"/>
                  </w:tabs>
                  <w:spacing w:after="0" w:line="240" w:lineRule="auto"/>
                  <w:rPr>
                    <w:rFonts w:ascii="Proba Pro Lt" w:hAnsi="Proba Pro Lt"/>
                    <w:sz w:val="20"/>
                    <w:szCs w:val="20"/>
                  </w:rPr>
                </w:pPr>
                <w:r>
                  <w:rPr>
                    <w:rFonts w:ascii="Proba Pro Lt" w:hAnsi="Proba Pro Lt"/>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1E979BE7" w14:textId="77777777" w:rsidR="008E680B" w:rsidRPr="00F90C12" w:rsidRDefault="008E680B" w:rsidP="00A42271">
            <w:pPr>
              <w:tabs>
                <w:tab w:val="left" w:pos="459"/>
              </w:tabs>
              <w:spacing w:after="0" w:line="240" w:lineRule="auto"/>
              <w:rPr>
                <w:rFonts w:ascii="Proba Pro Lt" w:hAnsi="Proba Pro Lt" w:cs="Arial"/>
                <w:sz w:val="20"/>
                <w:szCs w:val="20"/>
              </w:rPr>
            </w:pPr>
            <w:r w:rsidRPr="00F90C12">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944B3A7" w14:textId="77777777" w:rsidR="008E680B" w:rsidRPr="00F90C12"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1395122"/>
                <w:placeholder>
                  <w:docPart w:val="D5AE9AF62D4845CA83FD0C05638DA4DB"/>
                </w:placeholder>
                <w:dropDownList>
                  <w:listItem w:value="Choose an item."/>
                  <w:listItem w:displayText="DA" w:value="DA"/>
                  <w:listItem w:displayText="NE" w:value="NE"/>
                </w:dropDownList>
              </w:sdtPr>
              <w:sdtEndPr/>
              <w:sdtContent>
                <w:r w:rsidR="008E680B" w:rsidRPr="00F90C12">
                  <w:rPr>
                    <w:rFonts w:ascii="Proba Pro Lt" w:hAnsi="Proba Pro Lt" w:cs="Arial"/>
                    <w:sz w:val="20"/>
                    <w:szCs w:val="20"/>
                  </w:rPr>
                  <w:t>DA</w:t>
                </w:r>
              </w:sdtContent>
            </w:sdt>
          </w:p>
        </w:tc>
      </w:tr>
      <w:tr w:rsidR="008E680B" w:rsidRPr="00F90C12" w14:paraId="50AEC9A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2C5B13"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b/>
                <w:sz w:val="20"/>
                <w:szCs w:val="20"/>
              </w:rPr>
              <w:t>2. OPIS PREDMETA</w:t>
            </w:r>
          </w:p>
        </w:tc>
      </w:tr>
      <w:tr w:rsidR="008E680B" w:rsidRPr="00F90C12" w14:paraId="6626A9CD" w14:textId="77777777" w:rsidTr="00A42271">
        <w:tc>
          <w:tcPr>
            <w:tcW w:w="1256" w:type="pct"/>
            <w:tcBorders>
              <w:top w:val="single" w:sz="12" w:space="0" w:color="auto"/>
              <w:left w:val="single" w:sz="12" w:space="0" w:color="auto"/>
            </w:tcBorders>
            <w:shd w:val="clear" w:color="auto" w:fill="00A0DC"/>
            <w:vAlign w:val="center"/>
          </w:tcPr>
          <w:p w14:paraId="5C7C19FC"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F90C12">
              <w:rPr>
                <w:rFonts w:ascii="Proba Pro Lt" w:hAnsi="Proba Pro Lt" w:cs="Arial"/>
                <w:color w:val="000000"/>
                <w:sz w:val="20"/>
                <w:szCs w:val="20"/>
              </w:rPr>
              <w:t>Ciljevi predmeta</w:t>
            </w:r>
          </w:p>
        </w:tc>
        <w:sdt>
          <w:sdtPr>
            <w:rPr>
              <w:rFonts w:ascii="Proba Pro Lt" w:hAnsi="Proba Pro Lt" w:cs="Arial"/>
              <w:sz w:val="20"/>
              <w:szCs w:val="20"/>
            </w:rPr>
            <w:id w:val="-1082679957"/>
            <w:placeholder>
              <w:docPart w:val="865F7732C8B4465A83C30B2D95265942"/>
            </w:placeholder>
          </w:sdtPr>
          <w:sdtEndPr/>
          <w:sdtContent>
            <w:tc>
              <w:tcPr>
                <w:tcW w:w="3744" w:type="pct"/>
                <w:gridSpan w:val="13"/>
                <w:tcBorders>
                  <w:top w:val="single" w:sz="12" w:space="0" w:color="auto"/>
                  <w:right w:val="single" w:sz="12" w:space="0" w:color="auto"/>
                </w:tcBorders>
                <w:vAlign w:val="center"/>
              </w:tcPr>
              <w:p w14:paraId="1FFDC977"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Glavni ciljevi predmeta su steći znanja i vještine za postavljenje, vođenje i nadzor procesa proizvodnje različitih vrsta piva. Nadalje, steći znanja i vještine za kreiranje i sastavljanje tehnološke linije za proizvodnju piva u malim, srednjim i velikim pivovarama.</w:t>
                </w:r>
              </w:p>
            </w:tc>
          </w:sdtContent>
        </w:sdt>
      </w:tr>
      <w:tr w:rsidR="008E680B" w:rsidRPr="00F90C12" w14:paraId="4DAB5A1E" w14:textId="77777777" w:rsidTr="00A42271">
        <w:tc>
          <w:tcPr>
            <w:tcW w:w="1256" w:type="pct"/>
            <w:tcBorders>
              <w:left w:val="single" w:sz="12" w:space="0" w:color="auto"/>
            </w:tcBorders>
            <w:shd w:val="clear" w:color="auto" w:fill="00A0DC"/>
            <w:vAlign w:val="center"/>
          </w:tcPr>
          <w:p w14:paraId="744D19ED"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F90C12">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57950917"/>
            <w:placeholder>
              <w:docPart w:val="C727FEAF78BE4B3DB8D365A318D1C14F"/>
            </w:placeholder>
          </w:sdtPr>
          <w:sdtEndPr>
            <w:rPr>
              <w:rFonts w:ascii="Calibri" w:hAnsi="Calibri" w:cs="Calibri"/>
              <w:sz w:val="22"/>
              <w:szCs w:val="22"/>
            </w:rPr>
          </w:sdtEndPr>
          <w:sdtContent>
            <w:sdt>
              <w:sdtPr>
                <w:rPr>
                  <w:rFonts w:ascii="Proba Pro Lt" w:hAnsi="Proba Pro Lt" w:cs="Arial"/>
                  <w:sz w:val="20"/>
                  <w:szCs w:val="20"/>
                </w:rPr>
                <w:id w:val="96529694"/>
                <w:placeholder>
                  <w:docPart w:val="E4821A7E865E4694953C18E4435C06BB"/>
                </w:placeholder>
              </w:sdtPr>
              <w:sdtEndPr>
                <w:rPr>
                  <w:rFonts w:ascii="Calibri" w:hAnsi="Calibri"/>
                  <w:sz w:val="22"/>
                  <w:szCs w:val="22"/>
                </w:rPr>
              </w:sdtEndPr>
              <w:sdtContent>
                <w:tc>
                  <w:tcPr>
                    <w:tcW w:w="3744" w:type="pct"/>
                    <w:gridSpan w:val="13"/>
                    <w:tcBorders>
                      <w:right w:val="single" w:sz="12" w:space="0" w:color="auto"/>
                    </w:tcBorders>
                    <w:vAlign w:val="center"/>
                  </w:tcPr>
                  <w:p w14:paraId="4CE88DFC"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09BE42D"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478D4DD7"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12F0137D"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1F2868D8"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6C4AF66A"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12DC3972" w14:textId="77777777" w:rsidR="008E680B" w:rsidRPr="006B3B2F" w:rsidRDefault="008E680B" w:rsidP="00CE71F1">
                    <w:pPr>
                      <w:pStyle w:val="ListParagraph"/>
                      <w:numPr>
                        <w:ilvl w:val="0"/>
                        <w:numId w:val="142"/>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2594847C" w14:textId="77777777" w:rsidR="008E680B" w:rsidRPr="00F90C12"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F90C12" w14:paraId="7167E55F" w14:textId="77777777" w:rsidTr="00A42271">
        <w:tc>
          <w:tcPr>
            <w:tcW w:w="1256" w:type="pct"/>
            <w:tcBorders>
              <w:left w:val="single" w:sz="12" w:space="0" w:color="auto"/>
            </w:tcBorders>
            <w:shd w:val="clear" w:color="auto" w:fill="00A0DC"/>
            <w:vAlign w:val="center"/>
          </w:tcPr>
          <w:p w14:paraId="41AD1F45"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F90C12">
              <w:rPr>
                <w:rFonts w:ascii="Proba Pro Lt" w:hAnsi="Proba Pro Lt" w:cs="Arial"/>
                <w:color w:val="000000"/>
                <w:sz w:val="20"/>
                <w:szCs w:val="20"/>
              </w:rPr>
              <w:t>Ishodi učenja na razini programa kojima predmet pridonosi</w:t>
            </w:r>
          </w:p>
        </w:tc>
        <w:sdt>
          <w:sdtPr>
            <w:rPr>
              <w:rFonts w:ascii="Proba Pro Lt" w:eastAsia="Calibri" w:hAnsi="Proba Pro Lt" w:cs="Arial"/>
              <w:color w:val="auto"/>
              <w:sz w:val="20"/>
              <w:szCs w:val="20"/>
              <w:lang w:val="hr-HR"/>
            </w:rPr>
            <w:id w:val="-86697008"/>
            <w:placeholder>
              <w:docPart w:val="EF31080DFD28409F9BB7EFEF1C11460B"/>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299562E6"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 xml:space="preserve">tehnološko vođenje industrijskih biotehnoloških proizvodnih sustav </w:t>
                </w:r>
              </w:p>
              <w:p w14:paraId="62FFDA4F"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 xml:space="preserve">prepoznavanje proizvodnih problema, donošenje korektivnih odluka </w:t>
                </w:r>
              </w:p>
              <w:p w14:paraId="0C66F0DA"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 xml:space="preserve">unaprjeđivanje postojećih biotehnoloških proizvodnji </w:t>
                </w:r>
              </w:p>
              <w:p w14:paraId="6432A11A"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razvoj novih industrijskih biotehnoloških procesa i opreme</w:t>
                </w:r>
              </w:p>
              <w:p w14:paraId="055B4E59" w14:textId="77777777" w:rsidR="008E680B" w:rsidRPr="00F90C12" w:rsidRDefault="008E680B" w:rsidP="00CE71F1">
                <w:pPr>
                  <w:pStyle w:val="Default"/>
                  <w:numPr>
                    <w:ilvl w:val="0"/>
                    <w:numId w:val="118"/>
                  </w:numPr>
                  <w:ind w:left="323"/>
                  <w:rPr>
                    <w:rFonts w:ascii="Proba Pro Lt" w:hAnsi="Proba Pro Lt" w:cs="Arial"/>
                    <w:sz w:val="20"/>
                    <w:szCs w:val="20"/>
                  </w:rPr>
                </w:pPr>
                <w:r w:rsidRPr="00F90C12">
                  <w:rPr>
                    <w:rFonts w:ascii="Proba Pro Lt" w:hAnsi="Proba Pro Lt" w:cs="Arial"/>
                    <w:sz w:val="20"/>
                    <w:szCs w:val="20"/>
                  </w:rPr>
                  <w:t>prevođenje biotehnoloških procesa u veće (industrijsko) mjerilo (scale up) i testiranje istih u manjem mjerilu (scale down)</w:t>
                </w:r>
              </w:p>
              <w:p w14:paraId="1AD94F07" w14:textId="77777777" w:rsidR="008E680B" w:rsidRPr="00F90C12" w:rsidRDefault="008E680B" w:rsidP="00CE71F1">
                <w:pPr>
                  <w:pStyle w:val="Default"/>
                  <w:numPr>
                    <w:ilvl w:val="0"/>
                    <w:numId w:val="118"/>
                  </w:numPr>
                  <w:ind w:left="323"/>
                  <w:rPr>
                    <w:rFonts w:ascii="Proba Pro Lt" w:hAnsi="Proba Pro Lt" w:cs="Arial"/>
                    <w:color w:val="auto"/>
                    <w:sz w:val="20"/>
                    <w:szCs w:val="20"/>
                    <w:lang w:val="hr-HR"/>
                  </w:rPr>
                </w:pPr>
                <w:r w:rsidRPr="00F90C12">
                  <w:rPr>
                    <w:rFonts w:ascii="Proba Pro Lt" w:hAnsi="Proba Pro Lt" w:cs="Arial"/>
                    <w:sz w:val="20"/>
                    <w:szCs w:val="20"/>
                    <w:lang w:val="hr-HR"/>
                  </w:rPr>
                  <w:t xml:space="preserve">tehnološko projektiranje biotehnoloških postrojenja </w:t>
                </w:r>
              </w:p>
              <w:p w14:paraId="1DB976D8"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tehnološki nadzor nad projektiranjem, izvedbom i testiranjem biotehnoloških postrojenja</w:t>
                </w:r>
              </w:p>
              <w:p w14:paraId="6F10F1E4"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781CA538" w14:textId="77777777" w:rsidR="008E680B" w:rsidRPr="00F90C12" w:rsidRDefault="008E680B" w:rsidP="00CE71F1">
                <w:pPr>
                  <w:pStyle w:val="Default"/>
                  <w:numPr>
                    <w:ilvl w:val="0"/>
                    <w:numId w:val="118"/>
                  </w:numPr>
                  <w:ind w:left="323"/>
                  <w:rPr>
                    <w:rFonts w:ascii="Proba Pro Lt" w:hAnsi="Proba Pro Lt" w:cs="Arial"/>
                    <w:color w:val="auto"/>
                    <w:sz w:val="20"/>
                    <w:szCs w:val="20"/>
                    <w:lang w:val="hr-HR"/>
                  </w:rPr>
                </w:pPr>
                <w:r w:rsidRPr="00F90C12">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7DFB5D09"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2F2D20AD"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prezentacija pogonskih, istraživačkih, laboratorijskih i poslovnih rezultata usmenim i pismenim putem uz korištenje stručne terminologije</w:t>
                </w:r>
              </w:p>
              <w:p w14:paraId="714B50CE" w14:textId="77777777" w:rsidR="008E680B" w:rsidRPr="00F90C12" w:rsidRDefault="008E680B" w:rsidP="00CE71F1">
                <w:pPr>
                  <w:pStyle w:val="Default"/>
                  <w:numPr>
                    <w:ilvl w:val="0"/>
                    <w:numId w:val="118"/>
                  </w:numPr>
                  <w:ind w:left="323"/>
                  <w:rPr>
                    <w:rFonts w:ascii="Proba Pro Lt" w:hAnsi="Proba Pro Lt"/>
                    <w:sz w:val="20"/>
                    <w:szCs w:val="20"/>
                    <w:lang w:val="hr-HR"/>
                  </w:rPr>
                </w:pPr>
                <w:r w:rsidRPr="00F90C12">
                  <w:rPr>
                    <w:rFonts w:ascii="Proba Pro Lt" w:hAnsi="Proba Pro Lt" w:cs="Arial"/>
                    <w:sz w:val="20"/>
                    <w:szCs w:val="20"/>
                    <w:lang w:val="hr-HR"/>
                  </w:rPr>
                  <w:lastRenderedPageBreak/>
                  <w:t>primjena etičkih načela, zakonske regulative i normi vezanih uz specifične zahtjeve struke</w:t>
                </w:r>
              </w:p>
            </w:tc>
          </w:sdtContent>
        </w:sdt>
      </w:tr>
      <w:tr w:rsidR="008E680B" w:rsidRPr="00F90C12" w14:paraId="632A1D78" w14:textId="77777777" w:rsidTr="00A42271">
        <w:tc>
          <w:tcPr>
            <w:tcW w:w="1256" w:type="pct"/>
            <w:tcBorders>
              <w:left w:val="single" w:sz="12" w:space="0" w:color="auto"/>
            </w:tcBorders>
            <w:shd w:val="clear" w:color="auto" w:fill="00A0DC"/>
            <w:vAlign w:val="center"/>
          </w:tcPr>
          <w:p w14:paraId="39D75523"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F90C1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29452351"/>
            <w:placeholder>
              <w:docPart w:val="5A4118AAD55F4806BE05F75736828176"/>
            </w:placeholder>
          </w:sdtPr>
          <w:sdtEndPr/>
          <w:sdtContent>
            <w:tc>
              <w:tcPr>
                <w:tcW w:w="3744" w:type="pct"/>
                <w:gridSpan w:val="13"/>
                <w:tcBorders>
                  <w:right w:val="single" w:sz="12" w:space="0" w:color="auto"/>
                </w:tcBorders>
                <w:vAlign w:val="center"/>
              </w:tcPr>
              <w:p w14:paraId="14EA01A6"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rPr>
                </w:pPr>
                <w:r w:rsidRPr="00F90C12">
                  <w:rPr>
                    <w:rFonts w:ascii="Proba Pro Lt" w:eastAsia="Times New Roman" w:hAnsi="Proba Pro Lt" w:cs="Arial"/>
                    <w:sz w:val="20"/>
                    <w:szCs w:val="20"/>
                  </w:rPr>
                  <w:t>sastaviti usipak i proračunati potrebne količine sirovina za proizvodnju piva</w:t>
                </w:r>
              </w:p>
              <w:p w14:paraId="704E004A"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proizvodnje sladovine iz slada, neslađenih žitarica i šećernih sirovina</w:t>
                </w:r>
              </w:p>
              <w:p w14:paraId="7B6DFF8E"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kuhanja, obrade i inokulacije sladovine</w:t>
                </w:r>
              </w:p>
              <w:p w14:paraId="45F1E159"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pripreme čiste kulture kvasca za proizvodnju piva</w:t>
                </w:r>
              </w:p>
              <w:p w14:paraId="6B5EE96C"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glavnog i naknadnog vrenja piva u različitim tipovima fermentora</w:t>
                </w:r>
              </w:p>
              <w:p w14:paraId="332DC920"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postupke dorade i punjenja piva u različitu ambalažu</w:t>
                </w:r>
              </w:p>
              <w:p w14:paraId="7E8991E2"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“high gravity brewing” proizvodnje piva odnosno specijalnih vrsta piva</w:t>
                </w:r>
              </w:p>
              <w:p w14:paraId="7EAE9351"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uspostaviti i voditi nadzor tehnološkog procesa i kvalitete piva</w:t>
                </w:r>
              </w:p>
              <w:p w14:paraId="0A569353"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uspostaviti i voditi sustave za pranje i dezinfekciju opreme i pogona za proizvodnju piva</w:t>
                </w:r>
              </w:p>
              <w:p w14:paraId="365E853C"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hAnsi="Proba Pro Lt" w:cs="Arial"/>
                    <w:sz w:val="20"/>
                    <w:szCs w:val="20"/>
                  </w:rPr>
                </w:pPr>
                <w:r w:rsidRPr="00F90C12">
                  <w:rPr>
                    <w:rFonts w:ascii="Proba Pro Lt" w:eastAsia="Times New Roman" w:hAnsi="Proba Pro Lt" w:cs="Arial"/>
                    <w:sz w:val="20"/>
                    <w:szCs w:val="20"/>
                    <w:lang w:val="en-US"/>
                  </w:rPr>
                  <w:t>postaviti i voditi postupke za reciklaciju i zbrinjavanje nusproizvoda i otpadaka iz procesa proizvodnje piva</w:t>
                </w:r>
              </w:p>
            </w:tc>
          </w:sdtContent>
        </w:sdt>
      </w:tr>
      <w:tr w:rsidR="008E680B" w:rsidRPr="00F90C12" w14:paraId="2089AEB0" w14:textId="77777777" w:rsidTr="00A42271">
        <w:tc>
          <w:tcPr>
            <w:tcW w:w="1256" w:type="pct"/>
            <w:tcBorders>
              <w:left w:val="single" w:sz="12" w:space="0" w:color="auto"/>
            </w:tcBorders>
            <w:shd w:val="clear" w:color="auto" w:fill="00A0DC"/>
            <w:vAlign w:val="center"/>
          </w:tcPr>
          <w:p w14:paraId="61B97A28"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F90C12">
              <w:rPr>
                <w:rFonts w:ascii="Proba Pro Lt" w:hAnsi="Proba Pro Lt" w:cs="Arial"/>
                <w:color w:val="000000"/>
                <w:sz w:val="20"/>
                <w:szCs w:val="20"/>
              </w:rPr>
              <w:t xml:space="preserve">Opis sadržaja predmeta </w:t>
            </w:r>
          </w:p>
          <w:p w14:paraId="23902A26" w14:textId="77777777" w:rsidR="008E680B" w:rsidRPr="00F90C12"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71702834"/>
            <w:placeholder>
              <w:docPart w:val="BCAE1127D0564A47BD65CFA081F6511F"/>
            </w:placeholder>
          </w:sdtPr>
          <w:sdtEndPr/>
          <w:sdtContent>
            <w:sdt>
              <w:sdtPr>
                <w:rPr>
                  <w:rFonts w:ascii="Proba Pro Lt" w:hAnsi="Proba Pro Lt"/>
                  <w:sz w:val="20"/>
                  <w:szCs w:val="20"/>
                </w:rPr>
                <w:id w:val="1401255344"/>
                <w:placeholder>
                  <w:docPart w:val="D08BF53C070741C68CB4C6BEEA7F2938"/>
                </w:placeholder>
              </w:sdtPr>
              <w:sdtEndPr/>
              <w:sdtContent>
                <w:tc>
                  <w:tcPr>
                    <w:tcW w:w="3744" w:type="pct"/>
                    <w:gridSpan w:val="13"/>
                    <w:tcBorders>
                      <w:right w:val="single" w:sz="12" w:space="0" w:color="auto"/>
                    </w:tcBorders>
                    <w:vAlign w:val="center"/>
                  </w:tcPr>
                  <w:p w14:paraId="6CADB092" w14:textId="77777777" w:rsidR="008E680B" w:rsidRPr="00F90C12" w:rsidRDefault="008E680B" w:rsidP="00A42271">
                    <w:pPr>
                      <w:tabs>
                        <w:tab w:val="left" w:pos="2820"/>
                      </w:tabs>
                      <w:spacing w:after="0" w:line="240" w:lineRule="auto"/>
                      <w:rPr>
                        <w:rFonts w:ascii="Proba Pro Lt" w:hAnsi="Proba Pro Lt" w:cs="Arial"/>
                        <w:b/>
                        <w:bCs/>
                        <w:sz w:val="20"/>
                        <w:szCs w:val="20"/>
                      </w:rPr>
                    </w:pPr>
                    <w:r w:rsidRPr="00F90C12">
                      <w:rPr>
                        <w:rFonts w:ascii="Proba Pro Lt" w:hAnsi="Proba Pro Lt" w:cs="Arial"/>
                        <w:bCs/>
                        <w:sz w:val="20"/>
                        <w:szCs w:val="20"/>
                      </w:rPr>
                      <w:t>1.</w:t>
                    </w:r>
                    <w:r w:rsidRPr="00F90C12">
                      <w:rPr>
                        <w:rFonts w:ascii="Proba Pro Lt" w:hAnsi="Proba Pro Lt" w:cs="Arial"/>
                        <w:b/>
                        <w:bCs/>
                        <w:sz w:val="20"/>
                        <w:szCs w:val="20"/>
                      </w:rPr>
                      <w:t xml:space="preserve"> Sirovine i procesi proizvodnje sladovine za standardna piva</w:t>
                    </w:r>
                  </w:p>
                  <w:p w14:paraId="5E5BB6CA"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bCs/>
                        <w:sz w:val="20"/>
                        <w:szCs w:val="20"/>
                      </w:rPr>
                      <w:t>P:</w:t>
                    </w:r>
                    <w:r w:rsidRPr="00F90C12">
                      <w:rPr>
                        <w:rFonts w:ascii="Proba Pro Lt" w:hAnsi="Proba Pro Lt" w:cs="Arial"/>
                        <w:sz w:val="20"/>
                        <w:szCs w:val="20"/>
                      </w:rPr>
                      <w:t xml:space="preserve"> Sirovine i procesi proizvodnje sladovine (3 h)</w:t>
                    </w:r>
                  </w:p>
                  <w:p w14:paraId="7F8056FE"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rPr>
                      <w:t>V: Proces ukomljavanja sirovina za proizvodnju sladovine (4 h)</w:t>
                    </w:r>
                  </w:p>
                  <w:p w14:paraId="799658E3"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S: Proračun sirovina za proizvodnju standardnih piva (2 h)</w:t>
                    </w:r>
                  </w:p>
                  <w:p w14:paraId="17DCFE2B" w14:textId="77777777" w:rsidR="008E680B" w:rsidRPr="00F90C12" w:rsidRDefault="008E680B" w:rsidP="00A42271">
                    <w:pPr>
                      <w:tabs>
                        <w:tab w:val="left" w:pos="2820"/>
                      </w:tabs>
                      <w:spacing w:after="0" w:line="240" w:lineRule="auto"/>
                      <w:rPr>
                        <w:rFonts w:ascii="Proba Pro Lt" w:hAnsi="Proba Pro Lt" w:cs="Arial"/>
                        <w:sz w:val="20"/>
                        <w:szCs w:val="20"/>
                      </w:rPr>
                    </w:pPr>
                  </w:p>
                  <w:p w14:paraId="140F7B49"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2. </w:t>
                    </w:r>
                    <w:r w:rsidRPr="00F90C12">
                      <w:rPr>
                        <w:rFonts w:ascii="Proba Pro Lt" w:hAnsi="Proba Pro Lt" w:cs="Arial"/>
                        <w:b/>
                        <w:sz w:val="20"/>
                        <w:szCs w:val="20"/>
                      </w:rPr>
                      <w:t>Procesi cijeđenja, kuhanja i obrade sladovine</w:t>
                    </w:r>
                  </w:p>
                  <w:p w14:paraId="30F953D2"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rPr>
                      <w:t>P: Postupci cijeđenja, kuhanja i obrade sladovine (3 h)</w:t>
                    </w:r>
                  </w:p>
                  <w:p w14:paraId="681170E2"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V: Proces cijeđenja, kuhanja, izdvajanja taloga, aeracije i inokulacije sladovine (4 h)</w:t>
                    </w:r>
                  </w:p>
                  <w:p w14:paraId="002486E4" w14:textId="77777777" w:rsidR="008E680B" w:rsidRPr="00F90C12" w:rsidRDefault="008E680B" w:rsidP="00A42271">
                    <w:pPr>
                      <w:tabs>
                        <w:tab w:val="left" w:pos="2820"/>
                      </w:tabs>
                      <w:spacing w:after="0" w:line="240" w:lineRule="auto"/>
                      <w:rPr>
                        <w:rFonts w:ascii="Proba Pro Lt" w:hAnsi="Proba Pro Lt" w:cs="Arial"/>
                        <w:sz w:val="20"/>
                        <w:szCs w:val="20"/>
                      </w:rPr>
                    </w:pPr>
                  </w:p>
                  <w:p w14:paraId="145784D0"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3. </w:t>
                    </w:r>
                    <w:r w:rsidRPr="00F90C12">
                      <w:rPr>
                        <w:rFonts w:ascii="Proba Pro Lt" w:hAnsi="Proba Pro Lt" w:cs="Arial"/>
                        <w:b/>
                        <w:sz w:val="20"/>
                        <w:szCs w:val="20"/>
                      </w:rPr>
                      <w:t xml:space="preserve">Postupci </w:t>
                    </w:r>
                    <w:r w:rsidRPr="00F90C12">
                      <w:rPr>
                        <w:rFonts w:ascii="Proba Pro Lt" w:hAnsi="Proba Pro Lt" w:cs="Arial"/>
                        <w:b/>
                        <w:sz w:val="20"/>
                        <w:szCs w:val="20"/>
                        <w:lang w:val="pl-PL"/>
                      </w:rPr>
                      <w:t>umno</w:t>
                    </w:r>
                    <w:r w:rsidRPr="00F90C12">
                      <w:rPr>
                        <w:rFonts w:ascii="Proba Pro Lt" w:hAnsi="Proba Pro Lt" w:cs="Arial"/>
                        <w:b/>
                        <w:sz w:val="20"/>
                        <w:szCs w:val="20"/>
                      </w:rPr>
                      <w:t>ž</w:t>
                    </w:r>
                    <w:r w:rsidRPr="00F90C12">
                      <w:rPr>
                        <w:rFonts w:ascii="Proba Pro Lt" w:hAnsi="Proba Pro Lt" w:cs="Arial"/>
                        <w:b/>
                        <w:sz w:val="20"/>
                        <w:szCs w:val="20"/>
                        <w:lang w:val="pl-PL"/>
                      </w:rPr>
                      <w:t>avanja</w:t>
                    </w:r>
                    <w:r w:rsidRPr="00F90C12">
                      <w:rPr>
                        <w:rFonts w:ascii="Proba Pro Lt" w:hAnsi="Proba Pro Lt" w:cs="Arial"/>
                        <w:b/>
                        <w:sz w:val="20"/>
                        <w:szCs w:val="20"/>
                      </w:rPr>
                      <w:t xml:space="preserve"> č</w:t>
                    </w:r>
                    <w:r w:rsidRPr="00F90C12">
                      <w:rPr>
                        <w:rFonts w:ascii="Proba Pro Lt" w:hAnsi="Proba Pro Lt" w:cs="Arial"/>
                        <w:b/>
                        <w:sz w:val="20"/>
                        <w:szCs w:val="20"/>
                        <w:lang w:val="pl-PL"/>
                      </w:rPr>
                      <w:t>iste</w:t>
                    </w:r>
                    <w:r w:rsidRPr="00F90C12">
                      <w:rPr>
                        <w:rFonts w:ascii="Proba Pro Lt" w:hAnsi="Proba Pro Lt" w:cs="Arial"/>
                        <w:b/>
                        <w:sz w:val="20"/>
                        <w:szCs w:val="20"/>
                      </w:rPr>
                      <w:t xml:space="preserve"> </w:t>
                    </w:r>
                    <w:r w:rsidRPr="00F90C12">
                      <w:rPr>
                        <w:rFonts w:ascii="Proba Pro Lt" w:hAnsi="Proba Pro Lt" w:cs="Arial"/>
                        <w:b/>
                        <w:sz w:val="20"/>
                        <w:szCs w:val="20"/>
                        <w:lang w:val="pl-PL"/>
                      </w:rPr>
                      <w:t>kulture</w:t>
                    </w:r>
                    <w:r w:rsidRPr="00F90C12">
                      <w:rPr>
                        <w:rFonts w:ascii="Proba Pro Lt" w:hAnsi="Proba Pro Lt" w:cs="Arial"/>
                        <w:b/>
                        <w:sz w:val="20"/>
                        <w:szCs w:val="20"/>
                      </w:rPr>
                      <w:t xml:space="preserve"> </w:t>
                    </w:r>
                    <w:r w:rsidRPr="00F90C12">
                      <w:rPr>
                        <w:rFonts w:ascii="Proba Pro Lt" w:hAnsi="Proba Pro Lt" w:cs="Arial"/>
                        <w:b/>
                        <w:sz w:val="20"/>
                        <w:szCs w:val="20"/>
                        <w:lang w:val="pl-PL"/>
                      </w:rPr>
                      <w:t>kvasca</w:t>
                    </w:r>
                    <w:r w:rsidRPr="00F90C12">
                      <w:rPr>
                        <w:rFonts w:ascii="Proba Pro Lt" w:hAnsi="Proba Pro Lt" w:cs="Arial"/>
                        <w:b/>
                        <w:sz w:val="20"/>
                        <w:szCs w:val="20"/>
                      </w:rPr>
                      <w:t xml:space="preserve"> za proizvodnju piva</w:t>
                    </w:r>
                  </w:p>
                  <w:p w14:paraId="7C8EEAF0"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rPr>
                      <w:t>P: Metabolizam kvasca i postupci umnožavanja čiste kulture kvasca za proizvodnju piva (4 h)</w:t>
                    </w:r>
                  </w:p>
                  <w:p w14:paraId="11D7FD6C"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S: Proračun potrebne koncentracije kvasca za glavno vrenje sladovine (2 h)</w:t>
                    </w:r>
                  </w:p>
                  <w:p w14:paraId="2621C412" w14:textId="77777777" w:rsidR="008E680B" w:rsidRPr="00F90C12" w:rsidRDefault="008E680B" w:rsidP="00A42271">
                    <w:pPr>
                      <w:tabs>
                        <w:tab w:val="left" w:pos="2820"/>
                      </w:tabs>
                      <w:spacing w:after="0" w:line="240" w:lineRule="auto"/>
                      <w:rPr>
                        <w:rFonts w:ascii="Proba Pro Lt" w:hAnsi="Proba Pro Lt" w:cs="Arial"/>
                        <w:sz w:val="20"/>
                        <w:szCs w:val="20"/>
                      </w:rPr>
                    </w:pPr>
                  </w:p>
                  <w:p w14:paraId="786BA3FA"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4. </w:t>
                    </w:r>
                    <w:r w:rsidRPr="00F90C12">
                      <w:rPr>
                        <w:rFonts w:ascii="Proba Pro Lt" w:hAnsi="Proba Pro Lt" w:cs="Arial"/>
                        <w:b/>
                        <w:sz w:val="20"/>
                        <w:szCs w:val="20"/>
                        <w:lang w:val="it-IT"/>
                      </w:rPr>
                      <w:t>Postupci</w:t>
                    </w:r>
                    <w:r w:rsidRPr="00F90C12">
                      <w:rPr>
                        <w:rFonts w:ascii="Proba Pro Lt" w:hAnsi="Proba Pro Lt" w:cs="Arial"/>
                        <w:b/>
                        <w:sz w:val="20"/>
                        <w:szCs w:val="20"/>
                      </w:rPr>
                      <w:t xml:space="preserve"> </w:t>
                    </w:r>
                    <w:r w:rsidRPr="00F90C12">
                      <w:rPr>
                        <w:rFonts w:ascii="Proba Pro Lt" w:hAnsi="Proba Pro Lt" w:cs="Arial"/>
                        <w:b/>
                        <w:sz w:val="20"/>
                        <w:szCs w:val="20"/>
                        <w:lang w:val="it-IT"/>
                      </w:rPr>
                      <w:t>vo</w:t>
                    </w:r>
                    <w:r w:rsidRPr="00F90C12">
                      <w:rPr>
                        <w:rFonts w:ascii="Proba Pro Lt" w:hAnsi="Proba Pro Lt" w:cs="Arial"/>
                        <w:b/>
                        <w:sz w:val="20"/>
                        <w:szCs w:val="20"/>
                      </w:rPr>
                      <w:t>đ</w:t>
                    </w:r>
                    <w:r w:rsidRPr="00F90C12">
                      <w:rPr>
                        <w:rFonts w:ascii="Proba Pro Lt" w:hAnsi="Proba Pro Lt" w:cs="Arial"/>
                        <w:b/>
                        <w:sz w:val="20"/>
                        <w:szCs w:val="20"/>
                        <w:lang w:val="it-IT"/>
                      </w:rPr>
                      <w:t>enje</w:t>
                    </w:r>
                    <w:r w:rsidRPr="00F90C12">
                      <w:rPr>
                        <w:rFonts w:ascii="Proba Pro Lt" w:hAnsi="Proba Pro Lt" w:cs="Arial"/>
                        <w:b/>
                        <w:sz w:val="20"/>
                        <w:szCs w:val="20"/>
                      </w:rPr>
                      <w:t xml:space="preserve"> procesa glavnog i naknadnog vrenja piva</w:t>
                    </w:r>
                  </w:p>
                  <w:p w14:paraId="547EABEC"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lang w:val="pt-BR"/>
                      </w:rPr>
                      <w:t>P</w:t>
                    </w:r>
                    <w:r w:rsidRPr="00F90C12">
                      <w:rPr>
                        <w:rFonts w:ascii="Proba Pro Lt" w:hAnsi="Proba Pro Lt" w:cs="Arial"/>
                        <w:sz w:val="20"/>
                        <w:szCs w:val="20"/>
                      </w:rPr>
                      <w:t xml:space="preserve">: </w:t>
                    </w:r>
                    <w:r w:rsidRPr="00F90C12">
                      <w:rPr>
                        <w:rFonts w:ascii="Proba Pro Lt" w:hAnsi="Proba Pro Lt" w:cs="Arial"/>
                        <w:sz w:val="20"/>
                        <w:szCs w:val="20"/>
                        <w:lang w:val="pt-BR"/>
                      </w:rPr>
                      <w:t>Postupci</w:t>
                    </w:r>
                    <w:r w:rsidRPr="00F90C12">
                      <w:rPr>
                        <w:rFonts w:ascii="Proba Pro Lt" w:hAnsi="Proba Pro Lt" w:cs="Arial"/>
                        <w:sz w:val="20"/>
                        <w:szCs w:val="20"/>
                      </w:rPr>
                      <w:t xml:space="preserve"> </w:t>
                    </w:r>
                    <w:r w:rsidRPr="00F90C12">
                      <w:rPr>
                        <w:rFonts w:ascii="Proba Pro Lt" w:hAnsi="Proba Pro Lt" w:cs="Arial"/>
                        <w:sz w:val="20"/>
                        <w:szCs w:val="20"/>
                        <w:lang w:val="pt-BR"/>
                      </w:rPr>
                      <w:t>vo</w:t>
                    </w:r>
                    <w:r w:rsidRPr="00F90C12">
                      <w:rPr>
                        <w:rFonts w:ascii="Proba Pro Lt" w:hAnsi="Proba Pro Lt" w:cs="Arial"/>
                        <w:sz w:val="20"/>
                        <w:szCs w:val="20"/>
                      </w:rPr>
                      <w:t>đ</w:t>
                    </w:r>
                    <w:r w:rsidRPr="00F90C12">
                      <w:rPr>
                        <w:rFonts w:ascii="Proba Pro Lt" w:hAnsi="Proba Pro Lt" w:cs="Arial"/>
                        <w:sz w:val="20"/>
                        <w:szCs w:val="20"/>
                        <w:lang w:val="pt-BR"/>
                      </w:rPr>
                      <w:t>enje</w:t>
                    </w:r>
                    <w:r w:rsidRPr="00F90C12">
                      <w:rPr>
                        <w:rFonts w:ascii="Proba Pro Lt" w:hAnsi="Proba Pro Lt" w:cs="Arial"/>
                        <w:sz w:val="20"/>
                        <w:szCs w:val="20"/>
                      </w:rPr>
                      <w:t xml:space="preserve"> procesa glavnog i naknadnog vrenja piva (3 </w:t>
                    </w:r>
                    <w:r w:rsidRPr="00F90C12">
                      <w:rPr>
                        <w:rFonts w:ascii="Proba Pro Lt" w:hAnsi="Proba Pro Lt" w:cs="Arial"/>
                        <w:sz w:val="20"/>
                        <w:szCs w:val="20"/>
                        <w:lang w:val="pt-BR"/>
                      </w:rPr>
                      <w:t>h</w:t>
                    </w:r>
                    <w:r w:rsidRPr="00F90C12">
                      <w:rPr>
                        <w:rFonts w:ascii="Proba Pro Lt" w:hAnsi="Proba Pro Lt" w:cs="Arial"/>
                        <w:sz w:val="20"/>
                        <w:szCs w:val="20"/>
                      </w:rPr>
                      <w:t>)</w:t>
                    </w:r>
                  </w:p>
                  <w:p w14:paraId="1A96718D"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lang w:val="pt-BR"/>
                      </w:rPr>
                      <w:t>V</w:t>
                    </w:r>
                    <w:r w:rsidRPr="00F90C12">
                      <w:rPr>
                        <w:rFonts w:ascii="Proba Pro Lt" w:hAnsi="Proba Pro Lt" w:cs="Arial"/>
                        <w:sz w:val="20"/>
                        <w:szCs w:val="20"/>
                      </w:rPr>
                      <w:t>: Postavljanje, n</w:t>
                    </w:r>
                    <w:r w:rsidRPr="00F90C12">
                      <w:rPr>
                        <w:rFonts w:ascii="Proba Pro Lt" w:hAnsi="Proba Pro Lt" w:cs="Arial"/>
                        <w:sz w:val="20"/>
                        <w:szCs w:val="20"/>
                        <w:lang w:val="pt-BR"/>
                      </w:rPr>
                      <w:t>adzor</w:t>
                    </w:r>
                    <w:r w:rsidRPr="00F90C12">
                      <w:rPr>
                        <w:rFonts w:ascii="Proba Pro Lt" w:hAnsi="Proba Pro Lt" w:cs="Arial"/>
                        <w:sz w:val="20"/>
                        <w:szCs w:val="20"/>
                      </w:rPr>
                      <w:t xml:space="preserve"> </w:t>
                    </w:r>
                    <w:r w:rsidRPr="00F90C12">
                      <w:rPr>
                        <w:rFonts w:ascii="Proba Pro Lt" w:hAnsi="Proba Pro Lt" w:cs="Arial"/>
                        <w:sz w:val="20"/>
                        <w:szCs w:val="20"/>
                        <w:lang w:val="pt-BR"/>
                      </w:rPr>
                      <w:t>i</w:t>
                    </w:r>
                    <w:r w:rsidRPr="00F90C12">
                      <w:rPr>
                        <w:rFonts w:ascii="Proba Pro Lt" w:hAnsi="Proba Pro Lt" w:cs="Arial"/>
                        <w:sz w:val="20"/>
                        <w:szCs w:val="20"/>
                      </w:rPr>
                      <w:t xml:space="preserve"> </w:t>
                    </w:r>
                    <w:r w:rsidRPr="00F90C12">
                      <w:rPr>
                        <w:rFonts w:ascii="Proba Pro Lt" w:hAnsi="Proba Pro Lt" w:cs="Arial"/>
                        <w:sz w:val="20"/>
                        <w:szCs w:val="20"/>
                        <w:lang w:val="pt-BR"/>
                      </w:rPr>
                      <w:t>vo</w:t>
                    </w:r>
                    <w:r w:rsidRPr="00F90C12">
                      <w:rPr>
                        <w:rFonts w:ascii="Proba Pro Lt" w:hAnsi="Proba Pro Lt" w:cs="Arial"/>
                        <w:sz w:val="20"/>
                        <w:szCs w:val="20"/>
                      </w:rPr>
                      <w:t>đ</w:t>
                    </w:r>
                    <w:r w:rsidRPr="00F90C12">
                      <w:rPr>
                        <w:rFonts w:ascii="Proba Pro Lt" w:hAnsi="Proba Pro Lt" w:cs="Arial"/>
                        <w:sz w:val="20"/>
                        <w:szCs w:val="20"/>
                        <w:lang w:val="pt-BR"/>
                      </w:rPr>
                      <w:t>enje</w:t>
                    </w:r>
                    <w:r w:rsidRPr="00F90C12">
                      <w:rPr>
                        <w:rFonts w:ascii="Proba Pro Lt" w:hAnsi="Proba Pro Lt" w:cs="Arial"/>
                        <w:sz w:val="20"/>
                        <w:szCs w:val="20"/>
                      </w:rPr>
                      <w:t xml:space="preserve"> glavnog i naknadnog vrenje piva u cilindrično konusnom fermentoru (8 h)</w:t>
                    </w:r>
                  </w:p>
                  <w:p w14:paraId="188EE885" w14:textId="77777777" w:rsidR="008E680B" w:rsidRPr="00F90C12" w:rsidRDefault="008E680B" w:rsidP="00A42271">
                    <w:pPr>
                      <w:tabs>
                        <w:tab w:val="left" w:pos="2820"/>
                      </w:tabs>
                      <w:spacing w:after="0" w:line="240" w:lineRule="auto"/>
                      <w:rPr>
                        <w:rFonts w:ascii="Proba Pro Lt" w:hAnsi="Proba Pro Lt" w:cs="Arial"/>
                        <w:sz w:val="20"/>
                        <w:szCs w:val="20"/>
                      </w:rPr>
                    </w:pPr>
                  </w:p>
                  <w:p w14:paraId="3D7AF5EE" w14:textId="77777777" w:rsidR="008E680B" w:rsidRPr="00F90C12" w:rsidRDefault="008E680B" w:rsidP="00A42271">
                    <w:pPr>
                      <w:tabs>
                        <w:tab w:val="left" w:pos="2820"/>
                      </w:tabs>
                      <w:spacing w:after="0" w:line="240" w:lineRule="auto"/>
                      <w:rPr>
                        <w:rFonts w:ascii="Proba Pro Lt" w:hAnsi="Proba Pro Lt" w:cs="Arial"/>
                        <w:b/>
                        <w:sz w:val="20"/>
                        <w:szCs w:val="20"/>
                        <w:lang w:val="it-IT"/>
                      </w:rPr>
                    </w:pPr>
                    <w:r w:rsidRPr="00F90C12">
                      <w:rPr>
                        <w:rFonts w:ascii="Proba Pro Lt" w:hAnsi="Proba Pro Lt" w:cs="Arial"/>
                        <w:sz w:val="20"/>
                        <w:szCs w:val="20"/>
                      </w:rPr>
                      <w:t xml:space="preserve">5. </w:t>
                    </w:r>
                    <w:r w:rsidRPr="00F90C12">
                      <w:rPr>
                        <w:rFonts w:ascii="Proba Pro Lt" w:hAnsi="Proba Pro Lt" w:cs="Arial"/>
                        <w:b/>
                        <w:sz w:val="20"/>
                        <w:szCs w:val="20"/>
                        <w:lang w:val="it-IT"/>
                      </w:rPr>
                      <w:t>Postupci dorade i punjenja piva u ambalažu</w:t>
                    </w:r>
                  </w:p>
                  <w:p w14:paraId="31398D78"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lang w:val="it-IT"/>
                      </w:rPr>
                      <w:t>P</w:t>
                    </w:r>
                    <w:r w:rsidRPr="00F90C12">
                      <w:rPr>
                        <w:rFonts w:ascii="Proba Pro Lt" w:hAnsi="Proba Pro Lt" w:cs="Arial"/>
                        <w:sz w:val="20"/>
                        <w:szCs w:val="20"/>
                      </w:rPr>
                      <w:t xml:space="preserve">: </w:t>
                    </w:r>
                    <w:r w:rsidRPr="00F90C12">
                      <w:rPr>
                        <w:rFonts w:ascii="Proba Pro Lt" w:hAnsi="Proba Pro Lt" w:cs="Arial"/>
                        <w:sz w:val="20"/>
                        <w:szCs w:val="20"/>
                        <w:lang w:val="it-IT"/>
                      </w:rPr>
                      <w:t>Postupci</w:t>
                    </w:r>
                    <w:r w:rsidRPr="00F90C12">
                      <w:rPr>
                        <w:rFonts w:ascii="Proba Pro Lt" w:hAnsi="Proba Pro Lt" w:cs="Arial"/>
                        <w:sz w:val="20"/>
                        <w:szCs w:val="20"/>
                      </w:rPr>
                      <w:t xml:space="preserve"> </w:t>
                    </w:r>
                    <w:r w:rsidRPr="00F90C12">
                      <w:rPr>
                        <w:rFonts w:ascii="Proba Pro Lt" w:hAnsi="Proba Pro Lt" w:cs="Arial"/>
                        <w:sz w:val="20"/>
                        <w:szCs w:val="20"/>
                        <w:lang w:val="it-IT"/>
                      </w:rPr>
                      <w:t>dorade</w:t>
                    </w:r>
                    <w:r w:rsidRPr="00F90C12">
                      <w:rPr>
                        <w:rFonts w:ascii="Proba Pro Lt" w:hAnsi="Proba Pro Lt" w:cs="Arial"/>
                        <w:sz w:val="20"/>
                        <w:szCs w:val="20"/>
                      </w:rPr>
                      <w:t xml:space="preserve"> </w:t>
                    </w:r>
                    <w:r w:rsidRPr="00F90C12">
                      <w:rPr>
                        <w:rFonts w:ascii="Proba Pro Lt" w:hAnsi="Proba Pro Lt" w:cs="Arial"/>
                        <w:sz w:val="20"/>
                        <w:szCs w:val="20"/>
                        <w:lang w:val="it-IT"/>
                      </w:rPr>
                      <w:t>i</w:t>
                    </w:r>
                    <w:r w:rsidRPr="00F90C12">
                      <w:rPr>
                        <w:rFonts w:ascii="Proba Pro Lt" w:hAnsi="Proba Pro Lt" w:cs="Arial"/>
                        <w:sz w:val="20"/>
                        <w:szCs w:val="20"/>
                      </w:rPr>
                      <w:t xml:space="preserve"> </w:t>
                    </w:r>
                    <w:r w:rsidRPr="00F90C12">
                      <w:rPr>
                        <w:rFonts w:ascii="Proba Pro Lt" w:hAnsi="Proba Pro Lt" w:cs="Arial"/>
                        <w:sz w:val="20"/>
                        <w:szCs w:val="20"/>
                        <w:lang w:val="it-IT"/>
                      </w:rPr>
                      <w:t>punjenja</w:t>
                    </w:r>
                    <w:r w:rsidRPr="00F90C12">
                      <w:rPr>
                        <w:rFonts w:ascii="Proba Pro Lt" w:hAnsi="Proba Pro Lt" w:cs="Arial"/>
                        <w:sz w:val="20"/>
                        <w:szCs w:val="20"/>
                      </w:rPr>
                      <w:t xml:space="preserve"> </w:t>
                    </w:r>
                    <w:r w:rsidRPr="00F90C12">
                      <w:rPr>
                        <w:rFonts w:ascii="Proba Pro Lt" w:hAnsi="Proba Pro Lt" w:cs="Arial"/>
                        <w:sz w:val="20"/>
                        <w:szCs w:val="20"/>
                        <w:lang w:val="it-IT"/>
                      </w:rPr>
                      <w:t>piva</w:t>
                    </w:r>
                    <w:r w:rsidRPr="00F90C12">
                      <w:rPr>
                        <w:rFonts w:ascii="Proba Pro Lt" w:hAnsi="Proba Pro Lt" w:cs="Arial"/>
                        <w:sz w:val="20"/>
                        <w:szCs w:val="20"/>
                      </w:rPr>
                      <w:t xml:space="preserve"> </w:t>
                    </w:r>
                    <w:r w:rsidRPr="00F90C12">
                      <w:rPr>
                        <w:rFonts w:ascii="Proba Pro Lt" w:hAnsi="Proba Pro Lt" w:cs="Arial"/>
                        <w:sz w:val="20"/>
                        <w:szCs w:val="20"/>
                        <w:lang w:val="it-IT"/>
                      </w:rPr>
                      <w:t>u</w:t>
                    </w:r>
                    <w:r w:rsidRPr="00F90C12">
                      <w:rPr>
                        <w:rFonts w:ascii="Proba Pro Lt" w:hAnsi="Proba Pro Lt" w:cs="Arial"/>
                        <w:sz w:val="20"/>
                        <w:szCs w:val="20"/>
                      </w:rPr>
                      <w:t xml:space="preserve"> </w:t>
                    </w:r>
                    <w:r w:rsidRPr="00F90C12">
                      <w:rPr>
                        <w:rFonts w:ascii="Proba Pro Lt" w:hAnsi="Proba Pro Lt" w:cs="Arial"/>
                        <w:sz w:val="20"/>
                        <w:szCs w:val="20"/>
                        <w:lang w:val="it-IT"/>
                      </w:rPr>
                      <w:t>razli</w:t>
                    </w:r>
                    <w:r w:rsidRPr="00F90C12">
                      <w:rPr>
                        <w:rFonts w:ascii="Proba Pro Lt" w:hAnsi="Proba Pro Lt" w:cs="Arial"/>
                        <w:sz w:val="20"/>
                        <w:szCs w:val="20"/>
                      </w:rPr>
                      <w:t>č</w:t>
                    </w:r>
                    <w:r w:rsidRPr="00F90C12">
                      <w:rPr>
                        <w:rFonts w:ascii="Proba Pro Lt" w:hAnsi="Proba Pro Lt" w:cs="Arial"/>
                        <w:sz w:val="20"/>
                        <w:szCs w:val="20"/>
                        <w:lang w:val="it-IT"/>
                      </w:rPr>
                      <w:t>ite</w:t>
                    </w:r>
                    <w:r w:rsidRPr="00F90C12">
                      <w:rPr>
                        <w:rFonts w:ascii="Proba Pro Lt" w:hAnsi="Proba Pro Lt" w:cs="Arial"/>
                        <w:sz w:val="20"/>
                        <w:szCs w:val="20"/>
                      </w:rPr>
                      <w:t xml:space="preserve"> </w:t>
                    </w:r>
                    <w:r w:rsidRPr="00F90C12">
                      <w:rPr>
                        <w:rFonts w:ascii="Proba Pro Lt" w:hAnsi="Proba Pro Lt" w:cs="Arial"/>
                        <w:sz w:val="20"/>
                        <w:szCs w:val="20"/>
                        <w:lang w:val="it-IT"/>
                      </w:rPr>
                      <w:t>vrste</w:t>
                    </w:r>
                    <w:r w:rsidRPr="00F90C12">
                      <w:rPr>
                        <w:rFonts w:ascii="Proba Pro Lt" w:hAnsi="Proba Pro Lt" w:cs="Arial"/>
                        <w:sz w:val="20"/>
                        <w:szCs w:val="20"/>
                      </w:rPr>
                      <w:t xml:space="preserve"> </w:t>
                    </w:r>
                    <w:r w:rsidRPr="00F90C12">
                      <w:rPr>
                        <w:rFonts w:ascii="Proba Pro Lt" w:hAnsi="Proba Pro Lt" w:cs="Arial"/>
                        <w:sz w:val="20"/>
                        <w:szCs w:val="20"/>
                        <w:lang w:val="it-IT"/>
                      </w:rPr>
                      <w:t>ambala</w:t>
                    </w:r>
                    <w:r w:rsidRPr="00F90C12">
                      <w:rPr>
                        <w:rFonts w:ascii="Proba Pro Lt" w:hAnsi="Proba Pro Lt" w:cs="Arial"/>
                        <w:sz w:val="20"/>
                        <w:szCs w:val="20"/>
                      </w:rPr>
                      <w:t>ž</w:t>
                    </w:r>
                    <w:r w:rsidRPr="00F90C12">
                      <w:rPr>
                        <w:rFonts w:ascii="Proba Pro Lt" w:hAnsi="Proba Pro Lt" w:cs="Arial"/>
                        <w:sz w:val="20"/>
                        <w:szCs w:val="20"/>
                        <w:lang w:val="it-IT"/>
                      </w:rPr>
                      <w:t>e</w:t>
                    </w:r>
                    <w:r w:rsidRPr="00F90C12">
                      <w:rPr>
                        <w:rFonts w:ascii="Proba Pro Lt" w:hAnsi="Proba Pro Lt" w:cs="Arial"/>
                        <w:sz w:val="20"/>
                        <w:szCs w:val="20"/>
                      </w:rPr>
                      <w:t xml:space="preserve"> (3 </w:t>
                    </w:r>
                    <w:r w:rsidRPr="00F90C12">
                      <w:rPr>
                        <w:rFonts w:ascii="Proba Pro Lt" w:hAnsi="Proba Pro Lt" w:cs="Arial"/>
                        <w:sz w:val="20"/>
                        <w:szCs w:val="20"/>
                        <w:lang w:val="it-IT"/>
                      </w:rPr>
                      <w:t>h</w:t>
                    </w:r>
                    <w:r w:rsidRPr="00F90C12">
                      <w:rPr>
                        <w:rFonts w:ascii="Proba Pro Lt" w:hAnsi="Proba Pro Lt" w:cs="Arial"/>
                        <w:sz w:val="20"/>
                        <w:szCs w:val="20"/>
                      </w:rPr>
                      <w:t>)</w:t>
                    </w:r>
                  </w:p>
                  <w:p w14:paraId="07F4FE8D"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lang w:val="pl-PL"/>
                      </w:rPr>
                      <w:t>S</w:t>
                    </w:r>
                    <w:r w:rsidRPr="00F90C12">
                      <w:rPr>
                        <w:rFonts w:ascii="Proba Pro Lt" w:hAnsi="Proba Pro Lt" w:cs="Arial"/>
                        <w:sz w:val="20"/>
                        <w:szCs w:val="20"/>
                      </w:rPr>
                      <w:t xml:space="preserve">: Proračun sredstava za koloidnu stabilizaciju piva i određivanje parametara procesa pasterizacije piva (2 </w:t>
                    </w:r>
                    <w:r w:rsidRPr="00F90C12">
                      <w:rPr>
                        <w:rFonts w:ascii="Proba Pro Lt" w:hAnsi="Proba Pro Lt" w:cs="Arial"/>
                        <w:sz w:val="20"/>
                        <w:szCs w:val="20"/>
                        <w:lang w:val="pl-PL"/>
                      </w:rPr>
                      <w:t>h</w:t>
                    </w:r>
                    <w:r w:rsidRPr="00F90C12">
                      <w:rPr>
                        <w:rFonts w:ascii="Proba Pro Lt" w:hAnsi="Proba Pro Lt" w:cs="Arial"/>
                        <w:sz w:val="20"/>
                        <w:szCs w:val="20"/>
                      </w:rPr>
                      <w:t>)</w:t>
                    </w:r>
                  </w:p>
                  <w:p w14:paraId="5CD62569" w14:textId="77777777" w:rsidR="008E680B" w:rsidRPr="00F90C12" w:rsidRDefault="008E680B" w:rsidP="00A42271">
                    <w:pPr>
                      <w:tabs>
                        <w:tab w:val="left" w:pos="2820"/>
                      </w:tabs>
                      <w:spacing w:after="0" w:line="240" w:lineRule="auto"/>
                      <w:rPr>
                        <w:rFonts w:ascii="Proba Pro Lt" w:hAnsi="Proba Pro Lt" w:cs="Arial"/>
                        <w:sz w:val="20"/>
                        <w:szCs w:val="20"/>
                      </w:rPr>
                    </w:pPr>
                  </w:p>
                  <w:p w14:paraId="1E662435" w14:textId="77777777" w:rsidR="008E680B" w:rsidRPr="00F90C12" w:rsidRDefault="008E680B" w:rsidP="00A42271">
                    <w:pPr>
                      <w:tabs>
                        <w:tab w:val="left" w:pos="2820"/>
                      </w:tabs>
                      <w:spacing w:after="0" w:line="240" w:lineRule="auto"/>
                      <w:rPr>
                        <w:rFonts w:ascii="Proba Pro Lt" w:hAnsi="Proba Pro Lt" w:cs="Arial"/>
                        <w:b/>
                        <w:sz w:val="20"/>
                        <w:szCs w:val="20"/>
                        <w:lang w:val="pl-PL"/>
                      </w:rPr>
                    </w:pPr>
                    <w:r w:rsidRPr="00F90C12">
                      <w:rPr>
                        <w:rFonts w:ascii="Proba Pro Lt" w:hAnsi="Proba Pro Lt" w:cs="Arial"/>
                        <w:sz w:val="20"/>
                        <w:szCs w:val="20"/>
                      </w:rPr>
                      <w:t xml:space="preserve">6. </w:t>
                    </w:r>
                    <w:r w:rsidRPr="00F90C12">
                      <w:rPr>
                        <w:rFonts w:ascii="Proba Pro Lt" w:hAnsi="Proba Pro Lt" w:cs="Arial"/>
                        <w:b/>
                        <w:sz w:val="20"/>
                        <w:szCs w:val="20"/>
                        <w:lang w:val="pl-PL"/>
                      </w:rPr>
                      <w:t>Suvremeni</w:t>
                    </w:r>
                    <w:r w:rsidRPr="00F90C12">
                      <w:rPr>
                        <w:rFonts w:ascii="Proba Pro Lt" w:hAnsi="Proba Pro Lt" w:cs="Arial"/>
                        <w:b/>
                        <w:sz w:val="20"/>
                        <w:szCs w:val="20"/>
                      </w:rPr>
                      <w:t xml:space="preserve"> </w:t>
                    </w:r>
                    <w:r w:rsidRPr="00F90C12">
                      <w:rPr>
                        <w:rFonts w:ascii="Proba Pro Lt" w:hAnsi="Proba Pro Lt" w:cs="Arial"/>
                        <w:b/>
                        <w:sz w:val="20"/>
                        <w:szCs w:val="20"/>
                        <w:lang w:val="pl-PL"/>
                      </w:rPr>
                      <w:t>postupci</w:t>
                    </w:r>
                    <w:r w:rsidRPr="00F90C12">
                      <w:rPr>
                        <w:rFonts w:ascii="Proba Pro Lt" w:hAnsi="Proba Pro Lt" w:cs="Arial"/>
                        <w:b/>
                        <w:sz w:val="20"/>
                        <w:szCs w:val="20"/>
                      </w:rPr>
                      <w:t xml:space="preserve"> </w:t>
                    </w:r>
                    <w:r w:rsidRPr="00F90C12">
                      <w:rPr>
                        <w:rFonts w:ascii="Proba Pro Lt" w:hAnsi="Proba Pro Lt" w:cs="Arial"/>
                        <w:b/>
                        <w:sz w:val="20"/>
                        <w:szCs w:val="20"/>
                        <w:lang w:val="pl-PL"/>
                      </w:rPr>
                      <w:t>proizvodnje</w:t>
                    </w:r>
                    <w:r w:rsidRPr="00F90C12">
                      <w:rPr>
                        <w:rFonts w:ascii="Proba Pro Lt" w:hAnsi="Proba Pro Lt" w:cs="Arial"/>
                        <w:b/>
                        <w:sz w:val="20"/>
                        <w:szCs w:val="20"/>
                      </w:rPr>
                      <w:t xml:space="preserve"> </w:t>
                    </w:r>
                    <w:r w:rsidRPr="00F90C12">
                      <w:rPr>
                        <w:rFonts w:ascii="Proba Pro Lt" w:hAnsi="Proba Pro Lt" w:cs="Arial"/>
                        <w:b/>
                        <w:sz w:val="20"/>
                        <w:szCs w:val="20"/>
                        <w:lang w:val="pl-PL"/>
                      </w:rPr>
                      <w:t>standardnih</w:t>
                    </w:r>
                    <w:r w:rsidRPr="00F90C12">
                      <w:rPr>
                        <w:rFonts w:ascii="Proba Pro Lt" w:hAnsi="Proba Pro Lt" w:cs="Arial"/>
                        <w:b/>
                        <w:sz w:val="20"/>
                        <w:szCs w:val="20"/>
                      </w:rPr>
                      <w:t xml:space="preserve"> </w:t>
                    </w:r>
                    <w:r w:rsidRPr="00F90C12">
                      <w:rPr>
                        <w:rFonts w:ascii="Proba Pro Lt" w:hAnsi="Proba Pro Lt" w:cs="Arial"/>
                        <w:b/>
                        <w:sz w:val="20"/>
                        <w:szCs w:val="20"/>
                        <w:lang w:val="pl-PL"/>
                      </w:rPr>
                      <w:t>i</w:t>
                    </w:r>
                    <w:r w:rsidRPr="00F90C12">
                      <w:rPr>
                        <w:rFonts w:ascii="Proba Pro Lt" w:hAnsi="Proba Pro Lt" w:cs="Arial"/>
                        <w:b/>
                        <w:sz w:val="20"/>
                        <w:szCs w:val="20"/>
                      </w:rPr>
                      <w:t xml:space="preserve"> </w:t>
                    </w:r>
                    <w:r w:rsidRPr="00F90C12">
                      <w:rPr>
                        <w:rFonts w:ascii="Proba Pro Lt" w:hAnsi="Proba Pro Lt" w:cs="Arial"/>
                        <w:b/>
                        <w:sz w:val="20"/>
                        <w:szCs w:val="20"/>
                        <w:lang w:val="pl-PL"/>
                      </w:rPr>
                      <w:t>specijalnih</w:t>
                    </w:r>
                    <w:r w:rsidRPr="00F90C12">
                      <w:rPr>
                        <w:rFonts w:ascii="Proba Pro Lt" w:hAnsi="Proba Pro Lt" w:cs="Arial"/>
                        <w:b/>
                        <w:sz w:val="20"/>
                        <w:szCs w:val="20"/>
                      </w:rPr>
                      <w:t xml:space="preserve"> </w:t>
                    </w:r>
                    <w:r w:rsidRPr="00F90C12">
                      <w:rPr>
                        <w:rFonts w:ascii="Proba Pro Lt" w:hAnsi="Proba Pro Lt" w:cs="Arial"/>
                        <w:b/>
                        <w:sz w:val="20"/>
                        <w:szCs w:val="20"/>
                        <w:lang w:val="pl-PL"/>
                      </w:rPr>
                      <w:t>vrsta</w:t>
                    </w:r>
                    <w:r w:rsidRPr="00F90C12">
                      <w:rPr>
                        <w:rFonts w:ascii="Proba Pro Lt" w:hAnsi="Proba Pro Lt" w:cs="Arial"/>
                        <w:b/>
                        <w:sz w:val="20"/>
                        <w:szCs w:val="20"/>
                      </w:rPr>
                      <w:t xml:space="preserve"> </w:t>
                    </w:r>
                    <w:r w:rsidRPr="00F90C12">
                      <w:rPr>
                        <w:rFonts w:ascii="Proba Pro Lt" w:hAnsi="Proba Pro Lt" w:cs="Arial"/>
                        <w:b/>
                        <w:sz w:val="20"/>
                        <w:szCs w:val="20"/>
                        <w:lang w:val="pl-PL"/>
                      </w:rPr>
                      <w:t>piva</w:t>
                    </w:r>
                  </w:p>
                  <w:p w14:paraId="4F87D0C8"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lang w:val="pl-PL"/>
                      </w:rPr>
                      <w:t>P</w:t>
                    </w:r>
                    <w:r w:rsidRPr="00F90C12">
                      <w:rPr>
                        <w:rFonts w:ascii="Proba Pro Lt" w:hAnsi="Proba Pro Lt" w:cs="Arial"/>
                        <w:sz w:val="20"/>
                        <w:szCs w:val="20"/>
                      </w:rPr>
                      <w:t xml:space="preserve">: </w:t>
                    </w:r>
                    <w:r w:rsidRPr="00F90C12">
                      <w:rPr>
                        <w:rFonts w:ascii="Proba Pro Lt" w:hAnsi="Proba Pro Lt" w:cs="Arial"/>
                        <w:sz w:val="20"/>
                        <w:szCs w:val="20"/>
                        <w:lang w:val="pl-PL"/>
                      </w:rPr>
                      <w:t>Suvremeni</w:t>
                    </w:r>
                    <w:r w:rsidRPr="00F90C12">
                      <w:rPr>
                        <w:rFonts w:ascii="Proba Pro Lt" w:hAnsi="Proba Pro Lt" w:cs="Arial"/>
                        <w:sz w:val="20"/>
                        <w:szCs w:val="20"/>
                      </w:rPr>
                      <w:t xml:space="preserve"> </w:t>
                    </w:r>
                    <w:r w:rsidRPr="00F90C12">
                      <w:rPr>
                        <w:rFonts w:ascii="Proba Pro Lt" w:hAnsi="Proba Pro Lt" w:cs="Arial"/>
                        <w:sz w:val="20"/>
                        <w:szCs w:val="20"/>
                        <w:lang w:val="pl-PL"/>
                      </w:rPr>
                      <w:t>postupci</w:t>
                    </w:r>
                    <w:r w:rsidRPr="00F90C12">
                      <w:rPr>
                        <w:rFonts w:ascii="Proba Pro Lt" w:hAnsi="Proba Pro Lt" w:cs="Arial"/>
                        <w:sz w:val="20"/>
                        <w:szCs w:val="20"/>
                      </w:rPr>
                      <w:t xml:space="preserve"> </w:t>
                    </w:r>
                    <w:r w:rsidRPr="00F90C12">
                      <w:rPr>
                        <w:rFonts w:ascii="Proba Pro Lt" w:hAnsi="Proba Pro Lt" w:cs="Arial"/>
                        <w:sz w:val="20"/>
                        <w:szCs w:val="20"/>
                        <w:lang w:val="pl-PL"/>
                      </w:rPr>
                      <w:t>proizvodnje</w:t>
                    </w:r>
                    <w:r w:rsidRPr="00F90C12">
                      <w:rPr>
                        <w:rFonts w:ascii="Proba Pro Lt" w:hAnsi="Proba Pro Lt" w:cs="Arial"/>
                        <w:sz w:val="20"/>
                        <w:szCs w:val="20"/>
                      </w:rPr>
                      <w:t xml:space="preserve"> </w:t>
                    </w:r>
                    <w:r w:rsidRPr="00F90C12">
                      <w:rPr>
                        <w:rFonts w:ascii="Proba Pro Lt" w:hAnsi="Proba Pro Lt" w:cs="Arial"/>
                        <w:sz w:val="20"/>
                        <w:szCs w:val="20"/>
                        <w:lang w:val="pl-PL"/>
                      </w:rPr>
                      <w:t>standardnih</w:t>
                    </w:r>
                    <w:r w:rsidRPr="00F90C12">
                      <w:rPr>
                        <w:rFonts w:ascii="Proba Pro Lt" w:hAnsi="Proba Pro Lt" w:cs="Arial"/>
                        <w:sz w:val="20"/>
                        <w:szCs w:val="20"/>
                      </w:rPr>
                      <w:t xml:space="preserve"> </w:t>
                    </w:r>
                    <w:r w:rsidRPr="00F90C12">
                      <w:rPr>
                        <w:rFonts w:ascii="Proba Pro Lt" w:hAnsi="Proba Pro Lt" w:cs="Arial"/>
                        <w:sz w:val="20"/>
                        <w:szCs w:val="20"/>
                        <w:lang w:val="pl-PL"/>
                      </w:rPr>
                      <w:t>i</w:t>
                    </w:r>
                    <w:r w:rsidRPr="00F90C12">
                      <w:rPr>
                        <w:rFonts w:ascii="Proba Pro Lt" w:hAnsi="Proba Pro Lt" w:cs="Arial"/>
                        <w:sz w:val="20"/>
                        <w:szCs w:val="20"/>
                      </w:rPr>
                      <w:t xml:space="preserve"> </w:t>
                    </w:r>
                    <w:r w:rsidRPr="00F90C12">
                      <w:rPr>
                        <w:rFonts w:ascii="Proba Pro Lt" w:hAnsi="Proba Pro Lt" w:cs="Arial"/>
                        <w:sz w:val="20"/>
                        <w:szCs w:val="20"/>
                        <w:lang w:val="pl-PL"/>
                      </w:rPr>
                      <w:t>specijalnih</w:t>
                    </w:r>
                    <w:r w:rsidRPr="00F90C12">
                      <w:rPr>
                        <w:rFonts w:ascii="Proba Pro Lt" w:hAnsi="Proba Pro Lt" w:cs="Arial"/>
                        <w:sz w:val="20"/>
                        <w:szCs w:val="20"/>
                      </w:rPr>
                      <w:t xml:space="preserve"> </w:t>
                    </w:r>
                    <w:r w:rsidRPr="00F90C12">
                      <w:rPr>
                        <w:rFonts w:ascii="Proba Pro Lt" w:hAnsi="Proba Pro Lt" w:cs="Arial"/>
                        <w:sz w:val="20"/>
                        <w:szCs w:val="20"/>
                        <w:lang w:val="pl-PL"/>
                      </w:rPr>
                      <w:t>vrsta</w:t>
                    </w:r>
                    <w:r w:rsidRPr="00F90C12">
                      <w:rPr>
                        <w:rFonts w:ascii="Proba Pro Lt" w:hAnsi="Proba Pro Lt" w:cs="Arial"/>
                        <w:sz w:val="20"/>
                        <w:szCs w:val="20"/>
                      </w:rPr>
                      <w:t xml:space="preserve"> </w:t>
                    </w:r>
                    <w:r w:rsidRPr="00F90C12">
                      <w:rPr>
                        <w:rFonts w:ascii="Proba Pro Lt" w:hAnsi="Proba Pro Lt" w:cs="Arial"/>
                        <w:sz w:val="20"/>
                        <w:szCs w:val="20"/>
                        <w:lang w:val="pl-PL"/>
                      </w:rPr>
                      <w:t>piva</w:t>
                    </w:r>
                    <w:r w:rsidRPr="00F90C12">
                      <w:rPr>
                        <w:rFonts w:ascii="Proba Pro Lt" w:hAnsi="Proba Pro Lt" w:cs="Arial"/>
                        <w:sz w:val="20"/>
                        <w:szCs w:val="20"/>
                      </w:rPr>
                      <w:t xml:space="preserve"> (2 </w:t>
                    </w:r>
                    <w:r w:rsidRPr="00F90C12">
                      <w:rPr>
                        <w:rFonts w:ascii="Proba Pro Lt" w:hAnsi="Proba Pro Lt" w:cs="Arial"/>
                        <w:sz w:val="20"/>
                        <w:szCs w:val="20"/>
                        <w:lang w:val="pl-PL"/>
                      </w:rPr>
                      <w:t>h</w:t>
                    </w:r>
                    <w:r w:rsidRPr="00F90C12">
                      <w:rPr>
                        <w:rFonts w:ascii="Proba Pro Lt" w:hAnsi="Proba Pro Lt" w:cs="Arial"/>
                        <w:sz w:val="20"/>
                        <w:szCs w:val="20"/>
                      </w:rPr>
                      <w:t>)</w:t>
                    </w:r>
                  </w:p>
                  <w:p w14:paraId="28616618"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lang w:val="pl-PL"/>
                      </w:rPr>
                      <w:t>S</w:t>
                    </w:r>
                    <w:r w:rsidRPr="00F90C12">
                      <w:rPr>
                        <w:rFonts w:ascii="Proba Pro Lt" w:hAnsi="Proba Pro Lt" w:cs="Arial"/>
                        <w:sz w:val="20"/>
                        <w:szCs w:val="20"/>
                      </w:rPr>
                      <w:t xml:space="preserve">: </w:t>
                    </w:r>
                    <w:r w:rsidRPr="00F90C12">
                      <w:rPr>
                        <w:rFonts w:ascii="Proba Pro Lt" w:hAnsi="Proba Pro Lt" w:cs="Arial"/>
                        <w:sz w:val="20"/>
                        <w:szCs w:val="20"/>
                        <w:lang w:val="pl-PL"/>
                      </w:rPr>
                      <w:t>Prora</w:t>
                    </w:r>
                    <w:r w:rsidRPr="00F90C12">
                      <w:rPr>
                        <w:rFonts w:ascii="Proba Pro Lt" w:hAnsi="Proba Pro Lt" w:cs="Arial"/>
                        <w:sz w:val="20"/>
                        <w:szCs w:val="20"/>
                      </w:rPr>
                      <w:t>č</w:t>
                    </w:r>
                    <w:r w:rsidRPr="00F90C12">
                      <w:rPr>
                        <w:rFonts w:ascii="Proba Pro Lt" w:hAnsi="Proba Pro Lt" w:cs="Arial"/>
                        <w:sz w:val="20"/>
                        <w:szCs w:val="20"/>
                        <w:lang w:val="pl-PL"/>
                      </w:rPr>
                      <w:t>un</w:t>
                    </w:r>
                    <w:r w:rsidRPr="00F90C12">
                      <w:rPr>
                        <w:rFonts w:ascii="Proba Pro Lt" w:hAnsi="Proba Pro Lt" w:cs="Arial"/>
                        <w:sz w:val="20"/>
                        <w:szCs w:val="20"/>
                      </w:rPr>
                      <w:t xml:space="preserve"> </w:t>
                    </w:r>
                    <w:r w:rsidRPr="00F90C12">
                      <w:rPr>
                        <w:rFonts w:ascii="Proba Pro Lt" w:hAnsi="Proba Pro Lt" w:cs="Arial"/>
                        <w:sz w:val="20"/>
                        <w:szCs w:val="20"/>
                        <w:lang w:val="pl-PL"/>
                      </w:rPr>
                      <w:t>sirovina</w:t>
                    </w:r>
                    <w:r w:rsidRPr="00F90C12">
                      <w:rPr>
                        <w:rFonts w:ascii="Proba Pro Lt" w:hAnsi="Proba Pro Lt" w:cs="Arial"/>
                        <w:sz w:val="20"/>
                        <w:szCs w:val="20"/>
                      </w:rPr>
                      <w:t xml:space="preserve"> </w:t>
                    </w:r>
                    <w:r w:rsidRPr="00F90C12">
                      <w:rPr>
                        <w:rFonts w:ascii="Proba Pro Lt" w:hAnsi="Proba Pro Lt" w:cs="Arial"/>
                        <w:sz w:val="20"/>
                        <w:szCs w:val="20"/>
                        <w:lang w:val="pl-PL"/>
                      </w:rPr>
                      <w:t>za</w:t>
                    </w:r>
                    <w:r w:rsidRPr="00F90C12">
                      <w:rPr>
                        <w:rFonts w:ascii="Proba Pro Lt" w:hAnsi="Proba Pro Lt" w:cs="Arial"/>
                        <w:sz w:val="20"/>
                        <w:szCs w:val="20"/>
                      </w:rPr>
                      <w:t xml:space="preserve"> </w:t>
                    </w:r>
                    <w:r w:rsidRPr="00F90C12">
                      <w:rPr>
                        <w:rFonts w:ascii="Proba Pro Lt" w:hAnsi="Proba Pro Lt" w:cs="Arial"/>
                        <w:sz w:val="20"/>
                        <w:szCs w:val="20"/>
                        <w:lang w:val="pl-PL"/>
                      </w:rPr>
                      <w:t>proizvodnju</w:t>
                    </w:r>
                    <w:r w:rsidRPr="00F90C12">
                      <w:rPr>
                        <w:rFonts w:ascii="Proba Pro Lt" w:hAnsi="Proba Pro Lt" w:cs="Arial"/>
                        <w:sz w:val="20"/>
                        <w:szCs w:val="20"/>
                      </w:rPr>
                      <w:t xml:space="preserve"> </w:t>
                    </w:r>
                    <w:r w:rsidRPr="00F90C12">
                      <w:rPr>
                        <w:rFonts w:ascii="Proba Pro Lt" w:hAnsi="Proba Pro Lt" w:cs="Arial"/>
                        <w:sz w:val="20"/>
                        <w:szCs w:val="20"/>
                        <w:lang w:val="pl-PL"/>
                      </w:rPr>
                      <w:t>specijalnih</w:t>
                    </w:r>
                    <w:r w:rsidRPr="00F90C12">
                      <w:rPr>
                        <w:rFonts w:ascii="Proba Pro Lt" w:hAnsi="Proba Pro Lt" w:cs="Arial"/>
                        <w:sz w:val="20"/>
                        <w:szCs w:val="20"/>
                      </w:rPr>
                      <w:t xml:space="preserve"> </w:t>
                    </w:r>
                    <w:r w:rsidRPr="00F90C12">
                      <w:rPr>
                        <w:rFonts w:ascii="Proba Pro Lt" w:hAnsi="Proba Pro Lt" w:cs="Arial"/>
                        <w:sz w:val="20"/>
                        <w:szCs w:val="20"/>
                        <w:lang w:val="pl-PL"/>
                      </w:rPr>
                      <w:t>vrsta</w:t>
                    </w:r>
                    <w:r w:rsidRPr="00F90C12">
                      <w:rPr>
                        <w:rFonts w:ascii="Proba Pro Lt" w:hAnsi="Proba Pro Lt" w:cs="Arial"/>
                        <w:sz w:val="20"/>
                        <w:szCs w:val="20"/>
                      </w:rPr>
                      <w:t xml:space="preserve"> </w:t>
                    </w:r>
                    <w:r w:rsidRPr="00F90C12">
                      <w:rPr>
                        <w:rFonts w:ascii="Proba Pro Lt" w:hAnsi="Proba Pro Lt" w:cs="Arial"/>
                        <w:sz w:val="20"/>
                        <w:szCs w:val="20"/>
                        <w:lang w:val="pl-PL"/>
                      </w:rPr>
                      <w:t>piva</w:t>
                    </w:r>
                    <w:r w:rsidRPr="00F90C12">
                      <w:rPr>
                        <w:rFonts w:ascii="Proba Pro Lt" w:hAnsi="Proba Pro Lt" w:cs="Arial"/>
                        <w:sz w:val="20"/>
                        <w:szCs w:val="20"/>
                      </w:rPr>
                      <w:t xml:space="preserve"> (2 </w:t>
                    </w:r>
                    <w:r w:rsidRPr="00F90C12">
                      <w:rPr>
                        <w:rFonts w:ascii="Proba Pro Lt" w:hAnsi="Proba Pro Lt" w:cs="Arial"/>
                        <w:sz w:val="20"/>
                        <w:szCs w:val="20"/>
                        <w:lang w:val="pl-PL"/>
                      </w:rPr>
                      <w:t>h</w:t>
                    </w:r>
                    <w:r w:rsidRPr="00F90C12">
                      <w:rPr>
                        <w:rFonts w:ascii="Proba Pro Lt" w:hAnsi="Proba Pro Lt" w:cs="Arial"/>
                        <w:sz w:val="20"/>
                        <w:szCs w:val="20"/>
                      </w:rPr>
                      <w:t>)</w:t>
                    </w:r>
                  </w:p>
                  <w:p w14:paraId="3B966D9A" w14:textId="77777777" w:rsidR="008E680B" w:rsidRPr="00F90C12" w:rsidRDefault="008E680B" w:rsidP="00A42271">
                    <w:pPr>
                      <w:tabs>
                        <w:tab w:val="left" w:pos="2820"/>
                      </w:tabs>
                      <w:spacing w:after="0" w:line="240" w:lineRule="auto"/>
                      <w:rPr>
                        <w:rFonts w:ascii="Proba Pro Lt" w:hAnsi="Proba Pro Lt" w:cs="Arial"/>
                        <w:sz w:val="20"/>
                        <w:szCs w:val="20"/>
                      </w:rPr>
                    </w:pPr>
                  </w:p>
                  <w:p w14:paraId="14F78058" w14:textId="77777777" w:rsidR="008E680B" w:rsidRPr="00F90C12" w:rsidRDefault="008E680B" w:rsidP="00A42271">
                    <w:pPr>
                      <w:tabs>
                        <w:tab w:val="left" w:pos="2820"/>
                      </w:tabs>
                      <w:spacing w:after="0" w:line="240" w:lineRule="auto"/>
                      <w:rPr>
                        <w:rFonts w:ascii="Proba Pro Lt" w:hAnsi="Proba Pro Lt" w:cs="Arial"/>
                        <w:b/>
                        <w:sz w:val="20"/>
                        <w:szCs w:val="20"/>
                        <w:lang w:val="da-DK"/>
                      </w:rPr>
                    </w:pPr>
                    <w:r w:rsidRPr="00F90C12">
                      <w:rPr>
                        <w:rFonts w:ascii="Proba Pro Lt" w:hAnsi="Proba Pro Lt" w:cs="Arial"/>
                        <w:sz w:val="20"/>
                        <w:szCs w:val="20"/>
                      </w:rPr>
                      <w:t xml:space="preserve">7. </w:t>
                    </w:r>
                    <w:r w:rsidRPr="00F90C12">
                      <w:rPr>
                        <w:rFonts w:ascii="Proba Pro Lt" w:hAnsi="Proba Pro Lt" w:cs="Arial"/>
                        <w:b/>
                        <w:sz w:val="20"/>
                        <w:szCs w:val="20"/>
                        <w:lang w:val="da-DK"/>
                      </w:rPr>
                      <w:t>Nadzor</w:t>
                    </w:r>
                    <w:r w:rsidRPr="00F90C12">
                      <w:rPr>
                        <w:rFonts w:ascii="Proba Pro Lt" w:hAnsi="Proba Pro Lt" w:cs="Arial"/>
                        <w:b/>
                        <w:sz w:val="20"/>
                        <w:szCs w:val="20"/>
                      </w:rPr>
                      <w:t xml:space="preserve"> </w:t>
                    </w:r>
                    <w:r w:rsidRPr="00F90C12">
                      <w:rPr>
                        <w:rFonts w:ascii="Proba Pro Lt" w:hAnsi="Proba Pro Lt" w:cs="Arial"/>
                        <w:b/>
                        <w:sz w:val="20"/>
                        <w:szCs w:val="20"/>
                        <w:lang w:val="da-DK"/>
                      </w:rPr>
                      <w:t>procesa</w:t>
                    </w:r>
                    <w:r w:rsidRPr="00F90C12">
                      <w:rPr>
                        <w:rFonts w:ascii="Proba Pro Lt" w:hAnsi="Proba Pro Lt" w:cs="Arial"/>
                        <w:b/>
                        <w:sz w:val="20"/>
                        <w:szCs w:val="20"/>
                      </w:rPr>
                      <w:t xml:space="preserve"> </w:t>
                    </w:r>
                    <w:r w:rsidRPr="00F90C12">
                      <w:rPr>
                        <w:rFonts w:ascii="Proba Pro Lt" w:hAnsi="Proba Pro Lt" w:cs="Arial"/>
                        <w:b/>
                        <w:sz w:val="20"/>
                        <w:szCs w:val="20"/>
                        <w:lang w:val="da-DK"/>
                      </w:rPr>
                      <w:t>proizvodnje</w:t>
                    </w:r>
                    <w:r w:rsidRPr="00F90C12">
                      <w:rPr>
                        <w:rFonts w:ascii="Proba Pro Lt" w:hAnsi="Proba Pro Lt" w:cs="Arial"/>
                        <w:b/>
                        <w:sz w:val="20"/>
                        <w:szCs w:val="20"/>
                      </w:rPr>
                      <w:t xml:space="preserve"> </w:t>
                    </w:r>
                    <w:r w:rsidRPr="00F90C12">
                      <w:rPr>
                        <w:rFonts w:ascii="Proba Pro Lt" w:hAnsi="Proba Pro Lt" w:cs="Arial"/>
                        <w:b/>
                        <w:sz w:val="20"/>
                        <w:szCs w:val="20"/>
                        <w:lang w:val="da-DK"/>
                      </w:rPr>
                      <w:t>i</w:t>
                    </w:r>
                    <w:r w:rsidRPr="00F90C12">
                      <w:rPr>
                        <w:rFonts w:ascii="Proba Pro Lt" w:hAnsi="Proba Pro Lt" w:cs="Arial"/>
                        <w:b/>
                        <w:sz w:val="20"/>
                        <w:szCs w:val="20"/>
                      </w:rPr>
                      <w:t xml:space="preserve"> </w:t>
                    </w:r>
                    <w:r w:rsidRPr="00F90C12">
                      <w:rPr>
                        <w:rFonts w:ascii="Proba Pro Lt" w:hAnsi="Proba Pro Lt" w:cs="Arial"/>
                        <w:b/>
                        <w:sz w:val="20"/>
                        <w:szCs w:val="20"/>
                        <w:lang w:val="da-DK"/>
                      </w:rPr>
                      <w:t>kvalitete</w:t>
                    </w:r>
                    <w:r w:rsidRPr="00F90C12">
                      <w:rPr>
                        <w:rFonts w:ascii="Proba Pro Lt" w:hAnsi="Proba Pro Lt" w:cs="Arial"/>
                        <w:b/>
                        <w:sz w:val="20"/>
                        <w:szCs w:val="20"/>
                      </w:rPr>
                      <w:t xml:space="preserve"> </w:t>
                    </w:r>
                    <w:r w:rsidRPr="00F90C12">
                      <w:rPr>
                        <w:rFonts w:ascii="Proba Pro Lt" w:hAnsi="Proba Pro Lt" w:cs="Arial"/>
                        <w:b/>
                        <w:sz w:val="20"/>
                        <w:szCs w:val="20"/>
                        <w:lang w:val="da-DK"/>
                      </w:rPr>
                      <w:t>piva</w:t>
                    </w:r>
                    <w:r w:rsidRPr="00F90C12">
                      <w:rPr>
                        <w:rFonts w:ascii="Proba Pro Lt" w:hAnsi="Proba Pro Lt" w:cs="Arial"/>
                        <w:b/>
                        <w:sz w:val="20"/>
                        <w:szCs w:val="20"/>
                      </w:rPr>
                      <w:t xml:space="preserve"> </w:t>
                    </w:r>
                    <w:r w:rsidRPr="00F90C12">
                      <w:rPr>
                        <w:rFonts w:ascii="Proba Pro Lt" w:hAnsi="Proba Pro Lt" w:cs="Arial"/>
                        <w:b/>
                        <w:sz w:val="20"/>
                        <w:szCs w:val="20"/>
                        <w:lang w:val="da-DK"/>
                      </w:rPr>
                      <w:t>i</w:t>
                    </w:r>
                    <w:r w:rsidRPr="00F90C12">
                      <w:rPr>
                        <w:rFonts w:ascii="Proba Pro Lt" w:hAnsi="Proba Pro Lt" w:cs="Arial"/>
                        <w:b/>
                        <w:sz w:val="20"/>
                        <w:szCs w:val="20"/>
                      </w:rPr>
                      <w:t xml:space="preserve"> </w:t>
                    </w:r>
                    <w:r w:rsidRPr="00F90C12">
                      <w:rPr>
                        <w:rFonts w:ascii="Proba Pro Lt" w:hAnsi="Proba Pro Lt" w:cs="Arial"/>
                        <w:b/>
                        <w:sz w:val="20"/>
                        <w:szCs w:val="20"/>
                        <w:lang w:val="da-DK"/>
                      </w:rPr>
                      <w:t>zbrinjavanje</w:t>
                    </w:r>
                    <w:r w:rsidRPr="00F90C12">
                      <w:rPr>
                        <w:rFonts w:ascii="Proba Pro Lt" w:hAnsi="Proba Pro Lt" w:cs="Arial"/>
                        <w:b/>
                        <w:sz w:val="20"/>
                        <w:szCs w:val="20"/>
                      </w:rPr>
                      <w:t xml:space="preserve"> </w:t>
                    </w:r>
                    <w:r w:rsidRPr="00F90C12">
                      <w:rPr>
                        <w:rFonts w:ascii="Proba Pro Lt" w:hAnsi="Proba Pro Lt" w:cs="Arial"/>
                        <w:b/>
                        <w:sz w:val="20"/>
                        <w:szCs w:val="20"/>
                        <w:lang w:val="da-DK"/>
                      </w:rPr>
                      <w:t>nusproizvoda</w:t>
                    </w:r>
                    <w:r w:rsidRPr="00F90C12">
                      <w:rPr>
                        <w:rFonts w:ascii="Proba Pro Lt" w:hAnsi="Proba Pro Lt" w:cs="Arial"/>
                        <w:b/>
                        <w:sz w:val="20"/>
                        <w:szCs w:val="20"/>
                      </w:rPr>
                      <w:t xml:space="preserve"> </w:t>
                    </w:r>
                    <w:r w:rsidRPr="00F90C12">
                      <w:rPr>
                        <w:rFonts w:ascii="Proba Pro Lt" w:hAnsi="Proba Pro Lt" w:cs="Arial"/>
                        <w:b/>
                        <w:sz w:val="20"/>
                        <w:szCs w:val="20"/>
                        <w:lang w:val="da-DK"/>
                      </w:rPr>
                      <w:t>i</w:t>
                    </w:r>
                    <w:r w:rsidRPr="00F90C12">
                      <w:rPr>
                        <w:rFonts w:ascii="Proba Pro Lt" w:hAnsi="Proba Pro Lt" w:cs="Arial"/>
                        <w:b/>
                        <w:sz w:val="20"/>
                        <w:szCs w:val="20"/>
                      </w:rPr>
                      <w:t xml:space="preserve"> </w:t>
                    </w:r>
                    <w:r w:rsidRPr="00F90C12">
                      <w:rPr>
                        <w:rFonts w:ascii="Proba Pro Lt" w:hAnsi="Proba Pro Lt" w:cs="Arial"/>
                        <w:b/>
                        <w:sz w:val="20"/>
                        <w:szCs w:val="20"/>
                        <w:lang w:val="da-DK"/>
                      </w:rPr>
                      <w:t>otpadaka</w:t>
                    </w:r>
                    <w:r w:rsidRPr="00F90C12">
                      <w:rPr>
                        <w:rFonts w:ascii="Proba Pro Lt" w:hAnsi="Proba Pro Lt" w:cs="Arial"/>
                        <w:b/>
                        <w:sz w:val="20"/>
                        <w:szCs w:val="20"/>
                      </w:rPr>
                      <w:t xml:space="preserve"> </w:t>
                    </w:r>
                    <w:r w:rsidRPr="00F90C12">
                      <w:rPr>
                        <w:rFonts w:ascii="Proba Pro Lt" w:hAnsi="Proba Pro Lt" w:cs="Arial"/>
                        <w:b/>
                        <w:sz w:val="20"/>
                        <w:szCs w:val="20"/>
                        <w:lang w:val="da-DK"/>
                      </w:rPr>
                      <w:t>iz</w:t>
                    </w:r>
                    <w:r w:rsidRPr="00F90C12">
                      <w:rPr>
                        <w:rFonts w:ascii="Proba Pro Lt" w:hAnsi="Proba Pro Lt" w:cs="Arial"/>
                        <w:b/>
                        <w:sz w:val="20"/>
                        <w:szCs w:val="20"/>
                      </w:rPr>
                      <w:t xml:space="preserve"> </w:t>
                    </w:r>
                    <w:r w:rsidRPr="00F90C12">
                      <w:rPr>
                        <w:rFonts w:ascii="Proba Pro Lt" w:hAnsi="Proba Pro Lt" w:cs="Arial"/>
                        <w:b/>
                        <w:sz w:val="20"/>
                        <w:szCs w:val="20"/>
                        <w:lang w:val="da-DK"/>
                      </w:rPr>
                      <w:t>proizvodnje</w:t>
                    </w:r>
                    <w:r w:rsidRPr="00F90C12">
                      <w:rPr>
                        <w:rFonts w:ascii="Proba Pro Lt" w:hAnsi="Proba Pro Lt" w:cs="Arial"/>
                        <w:b/>
                        <w:sz w:val="20"/>
                        <w:szCs w:val="20"/>
                      </w:rPr>
                      <w:t xml:space="preserve"> </w:t>
                    </w:r>
                    <w:r w:rsidRPr="00F90C12">
                      <w:rPr>
                        <w:rFonts w:ascii="Proba Pro Lt" w:hAnsi="Proba Pro Lt" w:cs="Arial"/>
                        <w:b/>
                        <w:sz w:val="20"/>
                        <w:szCs w:val="20"/>
                        <w:lang w:val="da-DK"/>
                      </w:rPr>
                      <w:t>piva</w:t>
                    </w:r>
                  </w:p>
                  <w:p w14:paraId="760369CF"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lang w:val="pl-PL"/>
                      </w:rPr>
                      <w:t>P</w:t>
                    </w:r>
                    <w:r w:rsidRPr="00F90C12">
                      <w:rPr>
                        <w:rFonts w:ascii="Proba Pro Lt" w:hAnsi="Proba Pro Lt" w:cs="Arial"/>
                        <w:sz w:val="20"/>
                        <w:szCs w:val="20"/>
                      </w:rPr>
                      <w:t xml:space="preserve">: </w:t>
                    </w:r>
                    <w:r w:rsidRPr="00F90C12">
                      <w:rPr>
                        <w:rFonts w:ascii="Proba Pro Lt" w:hAnsi="Proba Pro Lt" w:cs="Arial"/>
                        <w:sz w:val="20"/>
                        <w:szCs w:val="20"/>
                        <w:lang w:val="da-DK"/>
                      </w:rPr>
                      <w:t>Nadzor</w:t>
                    </w:r>
                    <w:r w:rsidRPr="00F90C12">
                      <w:rPr>
                        <w:rFonts w:ascii="Proba Pro Lt" w:hAnsi="Proba Pro Lt" w:cs="Arial"/>
                        <w:sz w:val="20"/>
                        <w:szCs w:val="20"/>
                      </w:rPr>
                      <w:t xml:space="preserve"> </w:t>
                    </w:r>
                    <w:r w:rsidRPr="00F90C12">
                      <w:rPr>
                        <w:rFonts w:ascii="Proba Pro Lt" w:hAnsi="Proba Pro Lt" w:cs="Arial"/>
                        <w:sz w:val="20"/>
                        <w:szCs w:val="20"/>
                        <w:lang w:val="da-DK"/>
                      </w:rPr>
                      <w:t>procesa</w:t>
                    </w:r>
                    <w:r w:rsidRPr="00F90C12">
                      <w:rPr>
                        <w:rFonts w:ascii="Proba Pro Lt" w:hAnsi="Proba Pro Lt" w:cs="Arial"/>
                        <w:sz w:val="20"/>
                        <w:szCs w:val="20"/>
                      </w:rPr>
                      <w:t xml:space="preserve"> </w:t>
                    </w:r>
                    <w:r w:rsidRPr="00F90C12">
                      <w:rPr>
                        <w:rFonts w:ascii="Proba Pro Lt" w:hAnsi="Proba Pro Lt" w:cs="Arial"/>
                        <w:sz w:val="20"/>
                        <w:szCs w:val="20"/>
                        <w:lang w:val="da-DK"/>
                      </w:rPr>
                      <w:t>proizvodnje</w:t>
                    </w:r>
                    <w:r w:rsidRPr="00F90C12">
                      <w:rPr>
                        <w:rFonts w:ascii="Proba Pro Lt" w:hAnsi="Proba Pro Lt" w:cs="Arial"/>
                        <w:sz w:val="20"/>
                        <w:szCs w:val="20"/>
                      </w:rPr>
                      <w:t xml:space="preserve"> </w:t>
                    </w:r>
                    <w:r w:rsidRPr="00F90C12">
                      <w:rPr>
                        <w:rFonts w:ascii="Proba Pro Lt" w:hAnsi="Proba Pro Lt" w:cs="Arial"/>
                        <w:sz w:val="20"/>
                        <w:szCs w:val="20"/>
                        <w:lang w:val="da-DK"/>
                      </w:rPr>
                      <w:t>i</w:t>
                    </w:r>
                    <w:r w:rsidRPr="00F90C12">
                      <w:rPr>
                        <w:rFonts w:ascii="Proba Pro Lt" w:hAnsi="Proba Pro Lt" w:cs="Arial"/>
                        <w:sz w:val="20"/>
                        <w:szCs w:val="20"/>
                      </w:rPr>
                      <w:t xml:space="preserve"> </w:t>
                    </w:r>
                    <w:r w:rsidRPr="00F90C12">
                      <w:rPr>
                        <w:rFonts w:ascii="Proba Pro Lt" w:hAnsi="Proba Pro Lt" w:cs="Arial"/>
                        <w:sz w:val="20"/>
                        <w:szCs w:val="20"/>
                        <w:lang w:val="da-DK"/>
                      </w:rPr>
                      <w:t>kvalitete</w:t>
                    </w:r>
                    <w:r w:rsidRPr="00F90C12">
                      <w:rPr>
                        <w:rFonts w:ascii="Proba Pro Lt" w:hAnsi="Proba Pro Lt" w:cs="Arial"/>
                        <w:sz w:val="20"/>
                        <w:szCs w:val="20"/>
                      </w:rPr>
                      <w:t xml:space="preserve"> </w:t>
                    </w:r>
                    <w:r w:rsidRPr="00F90C12">
                      <w:rPr>
                        <w:rFonts w:ascii="Proba Pro Lt" w:hAnsi="Proba Pro Lt" w:cs="Arial"/>
                        <w:sz w:val="20"/>
                        <w:szCs w:val="20"/>
                        <w:lang w:val="da-DK"/>
                      </w:rPr>
                      <w:t>piva</w:t>
                    </w:r>
                    <w:r w:rsidRPr="00F90C12">
                      <w:rPr>
                        <w:rFonts w:ascii="Proba Pro Lt" w:hAnsi="Proba Pro Lt" w:cs="Arial"/>
                        <w:sz w:val="20"/>
                        <w:szCs w:val="20"/>
                      </w:rPr>
                      <w:t xml:space="preserve"> (2 h) </w:t>
                    </w:r>
                  </w:p>
                  <w:p w14:paraId="7BFF3317"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 xml:space="preserve">P: Mogućnosti reciklacije i zbrinjavanje nusproizvodova i otpadaka iz procesa proizvodnje piva (2 </w:t>
                    </w:r>
                    <w:r w:rsidRPr="00F90C12">
                      <w:rPr>
                        <w:rFonts w:ascii="Proba Pro Lt" w:hAnsi="Proba Pro Lt" w:cs="Arial"/>
                        <w:sz w:val="20"/>
                        <w:szCs w:val="20"/>
                        <w:lang w:val="pl-PL"/>
                      </w:rPr>
                      <w:t>h</w:t>
                    </w:r>
                    <w:r w:rsidRPr="00F90C12">
                      <w:rPr>
                        <w:rFonts w:ascii="Proba Pro Lt" w:hAnsi="Proba Pro Lt" w:cs="Arial"/>
                        <w:sz w:val="20"/>
                        <w:szCs w:val="20"/>
                      </w:rPr>
                      <w:t>)</w:t>
                    </w:r>
                  </w:p>
                  <w:p w14:paraId="0857F42B" w14:textId="77777777" w:rsidR="008E680B" w:rsidRPr="00F90C12" w:rsidRDefault="008E680B" w:rsidP="00A42271">
                    <w:pPr>
                      <w:tabs>
                        <w:tab w:val="left" w:pos="2820"/>
                      </w:tabs>
                      <w:spacing w:after="0" w:line="240" w:lineRule="auto"/>
                      <w:rPr>
                        <w:rFonts w:ascii="Proba Pro Lt" w:hAnsi="Proba Pro Lt" w:cs="Arial"/>
                        <w:sz w:val="20"/>
                        <w:szCs w:val="20"/>
                      </w:rPr>
                    </w:pPr>
                  </w:p>
                  <w:p w14:paraId="313EBE02"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8. </w:t>
                    </w:r>
                    <w:r w:rsidRPr="00F90C12">
                      <w:rPr>
                        <w:rFonts w:ascii="Proba Pro Lt" w:hAnsi="Proba Pro Lt" w:cs="Arial"/>
                        <w:b/>
                        <w:sz w:val="20"/>
                        <w:szCs w:val="20"/>
                        <w:lang w:val="pl-PL"/>
                      </w:rPr>
                      <w:t>Procesi</w:t>
                    </w:r>
                    <w:r w:rsidRPr="00F90C12">
                      <w:rPr>
                        <w:rFonts w:ascii="Proba Pro Lt" w:hAnsi="Proba Pro Lt" w:cs="Arial"/>
                        <w:b/>
                        <w:sz w:val="20"/>
                        <w:szCs w:val="20"/>
                      </w:rPr>
                      <w:t xml:space="preserve"> </w:t>
                    </w:r>
                    <w:r w:rsidRPr="00F90C12">
                      <w:rPr>
                        <w:rFonts w:ascii="Proba Pro Lt" w:hAnsi="Proba Pro Lt" w:cs="Arial"/>
                        <w:b/>
                        <w:sz w:val="20"/>
                        <w:szCs w:val="20"/>
                        <w:lang w:val="pl-PL"/>
                      </w:rPr>
                      <w:t>pranja</w:t>
                    </w:r>
                    <w:r w:rsidRPr="00F90C12">
                      <w:rPr>
                        <w:rFonts w:ascii="Proba Pro Lt" w:hAnsi="Proba Pro Lt" w:cs="Arial"/>
                        <w:b/>
                        <w:sz w:val="20"/>
                        <w:szCs w:val="20"/>
                      </w:rPr>
                      <w:t xml:space="preserve"> </w:t>
                    </w:r>
                    <w:r w:rsidRPr="00F90C12">
                      <w:rPr>
                        <w:rFonts w:ascii="Proba Pro Lt" w:hAnsi="Proba Pro Lt" w:cs="Arial"/>
                        <w:b/>
                        <w:sz w:val="20"/>
                        <w:szCs w:val="20"/>
                        <w:lang w:val="pl-PL"/>
                      </w:rPr>
                      <w:t>i</w:t>
                    </w:r>
                    <w:r w:rsidRPr="00F90C12">
                      <w:rPr>
                        <w:rFonts w:ascii="Proba Pro Lt" w:hAnsi="Proba Pro Lt" w:cs="Arial"/>
                        <w:b/>
                        <w:sz w:val="20"/>
                        <w:szCs w:val="20"/>
                      </w:rPr>
                      <w:t xml:space="preserve"> </w:t>
                    </w:r>
                    <w:r w:rsidRPr="00F90C12">
                      <w:rPr>
                        <w:rFonts w:ascii="Proba Pro Lt" w:hAnsi="Proba Pro Lt" w:cs="Arial"/>
                        <w:b/>
                        <w:sz w:val="20"/>
                        <w:szCs w:val="20"/>
                        <w:lang w:val="pl-PL"/>
                      </w:rPr>
                      <w:t>dezinfekcije</w:t>
                    </w:r>
                    <w:r w:rsidRPr="00F90C12">
                      <w:rPr>
                        <w:rFonts w:ascii="Proba Pro Lt" w:hAnsi="Proba Pro Lt" w:cs="Arial"/>
                        <w:b/>
                        <w:sz w:val="20"/>
                        <w:szCs w:val="20"/>
                      </w:rPr>
                      <w:t xml:space="preserve"> </w:t>
                    </w:r>
                    <w:r w:rsidRPr="00F90C12">
                      <w:rPr>
                        <w:rFonts w:ascii="Proba Pro Lt" w:hAnsi="Proba Pro Lt" w:cs="Arial"/>
                        <w:b/>
                        <w:sz w:val="20"/>
                        <w:szCs w:val="20"/>
                        <w:lang w:val="pl-PL"/>
                      </w:rPr>
                      <w:t>opreme</w:t>
                    </w:r>
                    <w:r w:rsidRPr="00F90C12">
                      <w:rPr>
                        <w:rFonts w:ascii="Proba Pro Lt" w:hAnsi="Proba Pro Lt" w:cs="Arial"/>
                        <w:b/>
                        <w:sz w:val="20"/>
                        <w:szCs w:val="20"/>
                      </w:rPr>
                      <w:t xml:space="preserve"> </w:t>
                    </w:r>
                    <w:r w:rsidRPr="00F90C12">
                      <w:rPr>
                        <w:rFonts w:ascii="Proba Pro Lt" w:hAnsi="Proba Pro Lt" w:cs="Arial"/>
                        <w:b/>
                        <w:sz w:val="20"/>
                        <w:szCs w:val="20"/>
                        <w:lang w:val="pl-PL"/>
                      </w:rPr>
                      <w:t>i</w:t>
                    </w:r>
                    <w:r w:rsidRPr="00F90C12">
                      <w:rPr>
                        <w:rFonts w:ascii="Proba Pro Lt" w:hAnsi="Proba Pro Lt" w:cs="Arial"/>
                        <w:b/>
                        <w:sz w:val="20"/>
                        <w:szCs w:val="20"/>
                      </w:rPr>
                      <w:t xml:space="preserve"> </w:t>
                    </w:r>
                    <w:r w:rsidRPr="00F90C12">
                      <w:rPr>
                        <w:rFonts w:ascii="Proba Pro Lt" w:hAnsi="Proba Pro Lt" w:cs="Arial"/>
                        <w:b/>
                        <w:sz w:val="20"/>
                        <w:szCs w:val="20"/>
                        <w:lang w:val="pl-PL"/>
                      </w:rPr>
                      <w:t>pogona</w:t>
                    </w:r>
                    <w:r w:rsidRPr="00F90C12">
                      <w:rPr>
                        <w:rFonts w:ascii="Proba Pro Lt" w:hAnsi="Proba Pro Lt" w:cs="Arial"/>
                        <w:b/>
                        <w:sz w:val="20"/>
                        <w:szCs w:val="20"/>
                      </w:rPr>
                      <w:t xml:space="preserve"> za proizvodnju piva</w:t>
                    </w:r>
                  </w:p>
                  <w:p w14:paraId="4F0C28E5"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cs="Arial"/>
                        <w:sz w:val="20"/>
                        <w:szCs w:val="20"/>
                        <w:lang w:val="pl-PL"/>
                      </w:rPr>
                      <w:t>P</w:t>
                    </w:r>
                    <w:r w:rsidRPr="00F90C12">
                      <w:rPr>
                        <w:rFonts w:ascii="Proba Pro Lt" w:hAnsi="Proba Pro Lt" w:cs="Arial"/>
                        <w:sz w:val="20"/>
                        <w:szCs w:val="20"/>
                      </w:rPr>
                      <w:t xml:space="preserve">: </w:t>
                    </w:r>
                    <w:r w:rsidRPr="00F90C12">
                      <w:rPr>
                        <w:rFonts w:ascii="Proba Pro Lt" w:hAnsi="Proba Pro Lt" w:cs="Arial"/>
                        <w:sz w:val="20"/>
                        <w:szCs w:val="20"/>
                        <w:lang w:val="pl-PL"/>
                      </w:rPr>
                      <w:t>Procesi</w:t>
                    </w:r>
                    <w:r w:rsidRPr="00F90C12">
                      <w:rPr>
                        <w:rFonts w:ascii="Proba Pro Lt" w:hAnsi="Proba Pro Lt" w:cs="Arial"/>
                        <w:sz w:val="20"/>
                        <w:szCs w:val="20"/>
                      </w:rPr>
                      <w:t xml:space="preserve"> </w:t>
                    </w:r>
                    <w:r w:rsidRPr="00F90C12">
                      <w:rPr>
                        <w:rFonts w:ascii="Proba Pro Lt" w:hAnsi="Proba Pro Lt" w:cs="Arial"/>
                        <w:sz w:val="20"/>
                        <w:szCs w:val="20"/>
                        <w:lang w:val="pl-PL"/>
                      </w:rPr>
                      <w:t xml:space="preserve">pranja i dezinfekcije opreme i pogona za proizvodnju piva </w:t>
                    </w:r>
                    <w:r w:rsidRPr="00F90C12">
                      <w:rPr>
                        <w:rFonts w:ascii="Proba Pro Lt" w:hAnsi="Proba Pro Lt" w:cs="Arial"/>
                        <w:sz w:val="20"/>
                        <w:szCs w:val="20"/>
                      </w:rPr>
                      <w:t xml:space="preserve">(2 </w:t>
                    </w:r>
                    <w:r w:rsidRPr="00F90C12">
                      <w:rPr>
                        <w:rFonts w:ascii="Proba Pro Lt" w:hAnsi="Proba Pro Lt" w:cs="Arial"/>
                        <w:sz w:val="20"/>
                        <w:szCs w:val="20"/>
                        <w:lang w:val="pl-PL"/>
                      </w:rPr>
                      <w:t>h</w:t>
                    </w:r>
                    <w:r w:rsidRPr="00F90C12">
                      <w:rPr>
                        <w:rFonts w:ascii="Proba Pro Lt" w:hAnsi="Proba Pro Lt" w:cs="Arial"/>
                        <w:sz w:val="20"/>
                        <w:szCs w:val="20"/>
                      </w:rPr>
                      <w:t>)</w:t>
                    </w:r>
                  </w:p>
                </w:tc>
              </w:sdtContent>
            </w:sdt>
          </w:sdtContent>
        </w:sdt>
      </w:tr>
      <w:tr w:rsidR="008E680B" w:rsidRPr="00F90C12" w14:paraId="14296768" w14:textId="77777777" w:rsidTr="0036541A">
        <w:trPr>
          <w:trHeight w:val="349"/>
        </w:trPr>
        <w:tc>
          <w:tcPr>
            <w:tcW w:w="1256" w:type="pct"/>
            <w:vMerge w:val="restart"/>
            <w:tcBorders>
              <w:left w:val="single" w:sz="12" w:space="0" w:color="auto"/>
            </w:tcBorders>
            <w:shd w:val="clear" w:color="auto" w:fill="00A0DC"/>
            <w:vAlign w:val="center"/>
          </w:tcPr>
          <w:p w14:paraId="5CFF5314"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A23087F" w14:textId="77777777" w:rsidR="008E680B" w:rsidRPr="00F90C12"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337239"/>
                <w14:checkbox>
                  <w14:checked w14:val="1"/>
                  <w14:checkedState w14:val="2612" w14:font="MS Gothic"/>
                  <w14:uncheckedState w14:val="2610" w14:font="MS Gothic"/>
                </w14:checkbox>
              </w:sdtPr>
              <w:sdtEndPr/>
              <w:sdtContent>
                <w:r w:rsidR="008E680B" w:rsidRPr="00F90C12">
                  <w:rPr>
                    <w:rFonts w:ascii="Segoe UI Symbol" w:eastAsia="Meiryo"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predavanja</w:t>
            </w:r>
          </w:p>
          <w:p w14:paraId="3D09CEFF" w14:textId="77777777" w:rsidR="008E680B" w:rsidRPr="00F90C12"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5050"/>
                <w14:checkbox>
                  <w14:checked w14:val="1"/>
                  <w14:checkedState w14:val="2612" w14:font="MS Gothic"/>
                  <w14:uncheckedState w14:val="2610" w14:font="MS Gothic"/>
                </w14:checkbox>
              </w:sdtPr>
              <w:sdtEndPr/>
              <w:sdtContent>
                <w:r w:rsidR="008E680B" w:rsidRPr="00F90C12">
                  <w:rPr>
                    <w:rFonts w:ascii="Segoe UI Symbol" w:eastAsia="Meiryo"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seminari i radionice  </w:t>
            </w:r>
          </w:p>
          <w:p w14:paraId="3C56E4D4" w14:textId="77777777" w:rsidR="008E680B" w:rsidRPr="00F90C12"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234112"/>
                <w14:checkbox>
                  <w14:checked w14:val="1"/>
                  <w14:checkedState w14:val="2612" w14:font="MS Gothic"/>
                  <w14:uncheckedState w14:val="2610" w14:font="MS Gothic"/>
                </w14:checkbox>
              </w:sdtPr>
              <w:sdtEndPr/>
              <w:sdtContent>
                <w:r w:rsidR="008E680B" w:rsidRPr="00F90C12">
                  <w:rPr>
                    <w:rFonts w:ascii="Segoe UI Symbol" w:eastAsia="Meiryo"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vježbe  </w:t>
            </w:r>
          </w:p>
          <w:p w14:paraId="6C956AD6" w14:textId="77777777" w:rsidR="008E680B" w:rsidRPr="00F90C12"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641896"/>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w:t>
            </w:r>
            <w:r w:rsidR="008E680B" w:rsidRPr="00F90C12">
              <w:rPr>
                <w:rFonts w:ascii="Proba Pro Lt" w:hAnsi="Proba Pro Lt" w:cs="Arial"/>
                <w:b w:val="0"/>
                <w:i/>
                <w:sz w:val="20"/>
                <w:szCs w:val="20"/>
                <w:lang w:val="hr-HR"/>
              </w:rPr>
              <w:t>on line</w:t>
            </w:r>
            <w:r w:rsidR="008E680B" w:rsidRPr="00F90C12">
              <w:rPr>
                <w:rFonts w:ascii="Proba Pro Lt" w:hAnsi="Proba Pro Lt" w:cs="Arial"/>
                <w:b w:val="0"/>
                <w:sz w:val="20"/>
                <w:szCs w:val="20"/>
                <w:lang w:val="hr-HR"/>
              </w:rPr>
              <w:t xml:space="preserve"> u cijelosti</w:t>
            </w:r>
          </w:p>
          <w:p w14:paraId="3B307B12" w14:textId="77777777" w:rsidR="008E680B" w:rsidRPr="00F90C12"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313820"/>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mješovito e-učenje</w:t>
            </w:r>
          </w:p>
          <w:p w14:paraId="4DEE2799" w14:textId="77777777" w:rsidR="008E680B" w:rsidRPr="00F90C12"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47941140"/>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sz w:val="20"/>
                    <w:szCs w:val="20"/>
                  </w:rPr>
                  <w:t>☐</w:t>
                </w:r>
              </w:sdtContent>
            </w:sdt>
            <w:r w:rsidR="008E680B" w:rsidRPr="00F90C12">
              <w:rPr>
                <w:rFonts w:ascii="Proba Pro Lt" w:hAnsi="Proba Pro Lt" w:cs="Arial"/>
                <w:sz w:val="20"/>
                <w:szCs w:val="20"/>
              </w:rPr>
              <w:t xml:space="preserve"> terenska nastava</w:t>
            </w:r>
          </w:p>
        </w:tc>
        <w:tc>
          <w:tcPr>
            <w:tcW w:w="1179" w:type="pct"/>
            <w:gridSpan w:val="5"/>
            <w:vMerge w:val="restart"/>
            <w:vAlign w:val="center"/>
          </w:tcPr>
          <w:p w14:paraId="4471EC0D" w14:textId="77777777" w:rsidR="008E680B" w:rsidRPr="00F90C12"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6931711"/>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samostalni  zadaci  </w:t>
            </w:r>
          </w:p>
          <w:p w14:paraId="617995E6" w14:textId="77777777" w:rsidR="008E680B" w:rsidRPr="00F90C12"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8056677"/>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multimedija i mreža  </w:t>
            </w:r>
          </w:p>
          <w:p w14:paraId="107876F8" w14:textId="77777777" w:rsidR="008E680B" w:rsidRPr="00F90C12"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1158204"/>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laboratorij</w:t>
            </w:r>
          </w:p>
          <w:p w14:paraId="7878B679" w14:textId="77777777" w:rsidR="008E680B" w:rsidRPr="00F90C12"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1134280"/>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mentorski rad</w:t>
            </w:r>
          </w:p>
          <w:p w14:paraId="49FD2A81" w14:textId="77777777" w:rsidR="008E680B" w:rsidRPr="00F90C12"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6690931"/>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sz w:val="20"/>
                    <w:szCs w:val="20"/>
                  </w:rPr>
                  <w:t>☐</w:t>
                </w:r>
              </w:sdtContent>
            </w:sdt>
            <w:r w:rsidR="008E680B" w:rsidRPr="00F90C12">
              <w:rPr>
                <w:rFonts w:ascii="Proba Pro Lt" w:hAnsi="Proba Pro Lt" w:cs="Arial"/>
                <w:b/>
                <w:sz w:val="20"/>
                <w:szCs w:val="20"/>
              </w:rPr>
              <w:t xml:space="preserve"> </w:t>
            </w:r>
            <w:sdt>
              <w:sdtPr>
                <w:rPr>
                  <w:rFonts w:ascii="Proba Pro Lt" w:hAnsi="Proba Pro Lt" w:cs="Arial"/>
                  <w:b/>
                  <w:sz w:val="20"/>
                  <w:szCs w:val="20"/>
                </w:rPr>
                <w:id w:val="1422070715"/>
                <w:showingPlcHdr/>
              </w:sdtPr>
              <w:sdtEndPr/>
              <w:sdtContent>
                <w:r w:rsidR="008E680B" w:rsidRPr="00F90C12">
                  <w:rPr>
                    <w:rFonts w:ascii="Proba Pro Lt" w:hAnsi="Proba Pro Lt" w:cs="Arial"/>
                    <w:sz w:val="20"/>
                    <w:szCs w:val="20"/>
                  </w:rPr>
                  <w:t>(ostalo upisati)</w:t>
                </w:r>
                <w:r w:rsidR="008E680B" w:rsidRPr="00F90C12">
                  <w:rPr>
                    <w:rFonts w:ascii="Proba Pro Lt" w:hAnsi="Proba Pro Lt" w:cs="Arial"/>
                    <w:b/>
                    <w:sz w:val="20"/>
                    <w:szCs w:val="20"/>
                  </w:rPr>
                  <w:t xml:space="preserve"> </w:t>
                </w:r>
              </w:sdtContent>
            </w:sdt>
            <w:r w:rsidR="008E680B" w:rsidRPr="00F90C12">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0547C18"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F90C12">
              <w:rPr>
                <w:rFonts w:ascii="Proba Pro Lt" w:hAnsi="Proba Pro Lt" w:cs="Arial"/>
                <w:color w:val="000000"/>
                <w:sz w:val="20"/>
                <w:szCs w:val="20"/>
              </w:rPr>
              <w:t>Komentari:</w:t>
            </w:r>
          </w:p>
        </w:tc>
      </w:tr>
      <w:tr w:rsidR="008E680B" w:rsidRPr="00F90C12" w14:paraId="717A614C"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1370CD96"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98BADEF" w14:textId="77777777" w:rsidR="008E680B" w:rsidRPr="00F90C12"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2E9C9DBD" w14:textId="77777777" w:rsidR="008E680B" w:rsidRPr="00F90C12"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653339899"/>
            <w:showingPlcHdr/>
          </w:sdtPr>
          <w:sdtEndPr/>
          <w:sdtContent>
            <w:tc>
              <w:tcPr>
                <w:tcW w:w="1246" w:type="pct"/>
                <w:gridSpan w:val="5"/>
                <w:tcBorders>
                  <w:right w:val="single" w:sz="12" w:space="0" w:color="auto"/>
                </w:tcBorders>
              </w:tcPr>
              <w:p w14:paraId="495C356D"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 xml:space="preserve">  </w:t>
                </w:r>
              </w:p>
            </w:tc>
          </w:sdtContent>
        </w:sdt>
      </w:tr>
      <w:tr w:rsidR="008E680B" w:rsidRPr="00F90C12" w14:paraId="74E69F3F" w14:textId="77777777" w:rsidTr="0036541A">
        <w:trPr>
          <w:trHeight w:val="397"/>
        </w:trPr>
        <w:tc>
          <w:tcPr>
            <w:tcW w:w="1256" w:type="pct"/>
            <w:vMerge w:val="restart"/>
            <w:tcBorders>
              <w:top w:val="single" w:sz="12" w:space="0" w:color="auto"/>
              <w:left w:val="single" w:sz="12" w:space="0" w:color="auto"/>
            </w:tcBorders>
            <w:shd w:val="clear" w:color="auto" w:fill="00A0DC"/>
            <w:vAlign w:val="center"/>
          </w:tcPr>
          <w:p w14:paraId="7EF3A47B"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63F9F6E5"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75265228"/>
            </w:sdtPr>
            <w:sdtEndPr/>
            <w:sdtContent>
              <w:p w14:paraId="0781A4E8"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86528958"/>
              <w:showingPlcHdr/>
            </w:sdtPr>
            <w:sdtEndPr/>
            <w:sdtContent>
              <w:p w14:paraId="13A01979"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FFDEB7A"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37779753"/>
              <w:showingPlcHdr/>
            </w:sdtPr>
            <w:sdtEndPr/>
            <w:sdtContent>
              <w:p w14:paraId="4B3FB42F"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51707250"/>
            </w:sdtPr>
            <w:sdtEndPr/>
            <w:sdtContent>
              <w:p w14:paraId="65F05B7E"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0F2EA9B" w14:textId="77777777" w:rsidR="008E680B" w:rsidRPr="00F90C12" w:rsidRDefault="008E680B" w:rsidP="00A42271">
            <w:pPr>
              <w:pStyle w:val="FieldText"/>
              <w:rPr>
                <w:rFonts w:ascii="Proba Pro Lt" w:hAnsi="Proba Pro Lt" w:cs="Arial"/>
                <w:b w:val="0"/>
                <w:color w:val="000000"/>
                <w:sz w:val="20"/>
                <w:szCs w:val="20"/>
                <w:lang w:val="hr-HR"/>
              </w:rPr>
            </w:pPr>
            <w:r w:rsidRPr="00F90C12">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76092390"/>
            </w:sdtPr>
            <w:sdtEndPr/>
            <w:sdtContent>
              <w:p w14:paraId="121F237D" w14:textId="77777777" w:rsidR="008E680B" w:rsidRPr="00F90C12" w:rsidRDefault="008E680B" w:rsidP="00A42271">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71839681"/>
              <w:showingPlcHdr/>
            </w:sdtPr>
            <w:sdtEndPr/>
            <w:sdtContent>
              <w:p w14:paraId="4FA12A75"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r>
      <w:tr w:rsidR="008E680B" w:rsidRPr="00F90C12" w14:paraId="31B67B1B" w14:textId="77777777" w:rsidTr="0036541A">
        <w:trPr>
          <w:trHeight w:val="397"/>
        </w:trPr>
        <w:tc>
          <w:tcPr>
            <w:tcW w:w="1256" w:type="pct"/>
            <w:vMerge/>
            <w:tcBorders>
              <w:left w:val="single" w:sz="12" w:space="0" w:color="auto"/>
            </w:tcBorders>
            <w:shd w:val="clear" w:color="auto" w:fill="00A0DC"/>
            <w:vAlign w:val="center"/>
          </w:tcPr>
          <w:p w14:paraId="4E781E6F" w14:textId="77777777" w:rsidR="008E680B" w:rsidRPr="00F90C12"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346D8D"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13311169"/>
            </w:sdtPr>
            <w:sdtEndPr/>
            <w:sdtContent>
              <w:p w14:paraId="035BA347"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98221705"/>
              <w:showingPlcHdr/>
            </w:sdtPr>
            <w:sdtEndPr/>
            <w:sdtContent>
              <w:p w14:paraId="6D938161"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ED754FB"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11236880"/>
              <w:showingPlcHdr/>
            </w:sdtPr>
            <w:sdtEndPr/>
            <w:sdtContent>
              <w:p w14:paraId="35E40D02"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8414868"/>
            </w:sdtPr>
            <w:sdtEndPr/>
            <w:sdtContent>
              <w:p w14:paraId="08D3C7D1"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A55858" w14:textId="77777777" w:rsidR="008E680B" w:rsidRPr="00F90C12"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4142935"/>
                <w:showingPlcHdr/>
              </w:sdtPr>
              <w:sdtEndPr/>
              <w:sdtContent>
                <w:r w:rsidR="008E680B" w:rsidRPr="00F90C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83104358"/>
              <w:showingPlcHdr/>
            </w:sdtPr>
            <w:sdtEndPr/>
            <w:sdtContent>
              <w:p w14:paraId="453B0362"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14632486"/>
              <w:showingPlcHdr/>
            </w:sdtPr>
            <w:sdtEndPr/>
            <w:sdtContent>
              <w:p w14:paraId="03FD9129"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r>
      <w:tr w:rsidR="008E680B" w:rsidRPr="00F90C12" w14:paraId="0797F6E9" w14:textId="77777777" w:rsidTr="0036541A">
        <w:trPr>
          <w:trHeight w:val="397"/>
        </w:trPr>
        <w:tc>
          <w:tcPr>
            <w:tcW w:w="1256" w:type="pct"/>
            <w:vMerge/>
            <w:tcBorders>
              <w:left w:val="single" w:sz="12" w:space="0" w:color="auto"/>
            </w:tcBorders>
            <w:shd w:val="clear" w:color="auto" w:fill="00A0DC"/>
            <w:vAlign w:val="center"/>
          </w:tcPr>
          <w:p w14:paraId="409D90E7" w14:textId="77777777" w:rsidR="008E680B" w:rsidRPr="00F90C12"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CCBC71"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47974274"/>
              <w:showingPlcHdr/>
            </w:sdtPr>
            <w:sdtEndPr/>
            <w:sdtContent>
              <w:p w14:paraId="046622AE"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575119754"/>
            </w:sdtPr>
            <w:sdtEndPr/>
            <w:sdtContent>
              <w:p w14:paraId="5D4D28C7"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742243A4"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43616076"/>
            </w:sdtPr>
            <w:sdtEndPr/>
            <w:sdtContent>
              <w:p w14:paraId="6189D340"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50663777"/>
              <w:showingPlcHdr/>
            </w:sdtPr>
            <w:sdtEndPr/>
            <w:sdtContent>
              <w:p w14:paraId="7F7A3502"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E508A1C" w14:textId="77777777" w:rsidR="008E680B" w:rsidRPr="00F90C12"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09553227"/>
                <w:showingPlcHdr/>
              </w:sdtPr>
              <w:sdtEndPr/>
              <w:sdtContent>
                <w:r w:rsidR="008E680B" w:rsidRPr="00F90C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93975608"/>
              <w:showingPlcHdr/>
            </w:sdtPr>
            <w:sdtEndPr/>
            <w:sdtContent>
              <w:p w14:paraId="42CF1BBB"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6895569"/>
              <w:showingPlcHdr/>
            </w:sdtPr>
            <w:sdtEndPr/>
            <w:sdtContent>
              <w:p w14:paraId="1E679A52"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r>
      <w:tr w:rsidR="008E680B" w:rsidRPr="00F90C12" w14:paraId="610D46B1" w14:textId="77777777" w:rsidTr="0036541A">
        <w:trPr>
          <w:trHeight w:val="397"/>
        </w:trPr>
        <w:tc>
          <w:tcPr>
            <w:tcW w:w="1256" w:type="pct"/>
            <w:vMerge/>
            <w:tcBorders>
              <w:left w:val="single" w:sz="12" w:space="0" w:color="auto"/>
            </w:tcBorders>
            <w:shd w:val="clear" w:color="auto" w:fill="00A0DC"/>
            <w:vAlign w:val="center"/>
          </w:tcPr>
          <w:p w14:paraId="6BE8082E" w14:textId="77777777" w:rsidR="008E680B" w:rsidRPr="00F90C12"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F8ECE1D"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57844783"/>
              <w:showingPlcHdr/>
            </w:sdtPr>
            <w:sdtEndPr/>
            <w:sdtContent>
              <w:p w14:paraId="6485FCAF"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931476620"/>
            </w:sdtPr>
            <w:sdtEndPr/>
            <w:sdtContent>
              <w:p w14:paraId="033BB0BA"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3F7794F"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87386187"/>
              <w:showingPlcHdr/>
            </w:sdtPr>
            <w:sdtEndPr/>
            <w:sdtContent>
              <w:p w14:paraId="67F585D8" w14:textId="77777777" w:rsidR="008E680B" w:rsidRPr="00F90C12" w:rsidRDefault="008E680B" w:rsidP="00A42271">
                <w:pPr>
                  <w:tabs>
                    <w:tab w:val="left" w:pos="2820"/>
                  </w:tabs>
                  <w:spacing w:after="0" w:line="240" w:lineRule="auto"/>
                  <w:jc w:val="center"/>
                  <w:rPr>
                    <w:rFonts w:ascii="Proba Pro Lt" w:hAnsi="Proba Pro Lt" w:cs="Arial"/>
                    <w:sz w:val="20"/>
                    <w:szCs w:val="20"/>
                  </w:rPr>
                </w:pPr>
                <w:r w:rsidRPr="00F90C1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739344"/>
            </w:sdtPr>
            <w:sdtEndPr/>
            <w:sdtContent>
              <w:p w14:paraId="511C9E83" w14:textId="77777777" w:rsidR="008E680B" w:rsidRPr="00F90C12" w:rsidRDefault="008E680B" w:rsidP="00A422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1F9E8C5" w14:textId="77777777" w:rsidR="008E680B" w:rsidRPr="00F90C12"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70548083"/>
                <w:showingPlcHdr/>
              </w:sdtPr>
              <w:sdtEndPr/>
              <w:sdtContent>
                <w:r w:rsidR="008E680B" w:rsidRPr="00F90C12">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96448963"/>
              <w:showingPlcHdr/>
            </w:sdtPr>
            <w:sdtEndPr/>
            <w:sdtContent>
              <w:p w14:paraId="7B63BDF5"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9503959"/>
              <w:showingPlcHdr/>
            </w:sdtPr>
            <w:sdtEndPr/>
            <w:sdtContent>
              <w:p w14:paraId="3C7B4B87"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r>
      <w:tr w:rsidR="008E680B" w:rsidRPr="00F90C12" w14:paraId="3A9FE766" w14:textId="77777777" w:rsidTr="0036541A">
        <w:trPr>
          <w:trHeight w:val="397"/>
        </w:trPr>
        <w:tc>
          <w:tcPr>
            <w:tcW w:w="1256" w:type="pct"/>
            <w:vMerge/>
            <w:tcBorders>
              <w:left w:val="single" w:sz="12" w:space="0" w:color="auto"/>
              <w:bottom w:val="single" w:sz="12" w:space="0" w:color="auto"/>
            </w:tcBorders>
            <w:shd w:val="clear" w:color="auto" w:fill="00A0DC"/>
            <w:vAlign w:val="center"/>
          </w:tcPr>
          <w:p w14:paraId="555DED89" w14:textId="77777777" w:rsidR="008E680B" w:rsidRPr="00F90C12"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F6E7691"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016406"/>
              <w:showingPlcHdr/>
            </w:sdtPr>
            <w:sdtEndPr/>
            <w:sdtContent>
              <w:p w14:paraId="1BC74B54"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10381926"/>
            </w:sdtPr>
            <w:sdtEndPr/>
            <w:sdtContent>
              <w:p w14:paraId="47A1A743"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F9A95B3"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6984114"/>
              <w:showingPlcHdr/>
            </w:sdtPr>
            <w:sdtEndPr/>
            <w:sdtContent>
              <w:p w14:paraId="086DBE23"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1184936"/>
            </w:sdtPr>
            <w:sdtEndPr/>
            <w:sdtContent>
              <w:p w14:paraId="7523EA7A"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DE73923"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9835944"/>
            </w:sdtPr>
            <w:sdtEndPr/>
            <w:sdtContent>
              <w:p w14:paraId="2A87E66F"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4</w:t>
                </w:r>
              </w:p>
            </w:sdtContent>
          </w:sdt>
        </w:tc>
      </w:tr>
      <w:tr w:rsidR="008E680B" w:rsidRPr="00F90C12" w14:paraId="618AE056" w14:textId="77777777" w:rsidTr="00A42271">
        <w:trPr>
          <w:trHeight w:val="397"/>
        </w:trPr>
        <w:tc>
          <w:tcPr>
            <w:tcW w:w="1256" w:type="pct"/>
            <w:tcBorders>
              <w:left w:val="single" w:sz="12" w:space="0" w:color="auto"/>
              <w:bottom w:val="single" w:sz="12" w:space="0" w:color="auto"/>
            </w:tcBorders>
            <w:shd w:val="clear" w:color="auto" w:fill="00A0DC"/>
            <w:vAlign w:val="center"/>
          </w:tcPr>
          <w:p w14:paraId="237CFAF0"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2035766744"/>
            </w:sdtPr>
            <w:sdtEndPr>
              <w:rPr>
                <w:rFonts w:cs="Arial"/>
              </w:rPr>
            </w:sdtEndPr>
            <w:sdtContent>
              <w:p w14:paraId="0CB39C96" w14:textId="77777777" w:rsidR="008E680B" w:rsidRPr="00F90C12" w:rsidDel="00B558AD" w:rsidRDefault="008E680B" w:rsidP="00A42271">
                <w:pPr>
                  <w:autoSpaceDE w:val="0"/>
                  <w:autoSpaceDN w:val="0"/>
                  <w:adjustRightInd w:val="0"/>
                  <w:spacing w:after="0" w:line="240" w:lineRule="auto"/>
                  <w:jc w:val="both"/>
                  <w:rPr>
                    <w:rFonts w:ascii="Proba Pro Lt" w:hAnsi="Proba Pro Lt" w:cs="Arial"/>
                    <w:color w:val="000000"/>
                    <w:sz w:val="20"/>
                    <w:szCs w:val="20"/>
                  </w:rPr>
                </w:pPr>
                <w:r w:rsidRPr="00F90C12">
                  <w:rPr>
                    <w:rFonts w:ascii="Proba Pro Lt" w:hAnsi="Proba Pro Lt" w:cs="Arial"/>
                    <w:color w:val="000000"/>
                    <w:sz w:val="20"/>
                    <w:szCs w:val="20"/>
                  </w:rPr>
                  <w:t xml:space="preserve">Studenti su obavezni završiti vježbe u praktikumu i odslušati predavanja iz predmeta da bi mogli pristupiti pisanju individualnog seminarskog rada vezanog </w:t>
                </w:r>
                <w:r w:rsidRPr="00F90C12">
                  <w:rPr>
                    <w:rFonts w:ascii="Proba Pro Lt" w:hAnsi="Proba Pro Lt" w:cs="Arial"/>
                    <w:sz w:val="20"/>
                    <w:szCs w:val="20"/>
                  </w:rPr>
                  <w:t xml:space="preserve">uz jednu metodske cjeline predmeta. </w:t>
                </w:r>
                <w:r w:rsidRPr="00F90C12">
                  <w:rPr>
                    <w:rFonts w:ascii="Proba Pro Lt" w:hAnsi="Proba Pro Lt" w:cs="Arial"/>
                    <w:color w:val="000000"/>
                    <w:sz w:val="20"/>
                    <w:szCs w:val="20"/>
                  </w:rPr>
                  <w:t>Nakon pozitivne ocjene iz seminarskog rada studenti pristupaju obaveznom usmenom ispitu iz predmeta.</w:t>
                </w:r>
                <w:r w:rsidRPr="00F90C12">
                  <w:rPr>
                    <w:rFonts w:ascii="Proba Pro Lt" w:hAnsi="Proba Pro Lt"/>
                    <w:color w:val="000000"/>
                    <w:sz w:val="20"/>
                    <w:szCs w:val="20"/>
                  </w:rPr>
                  <w:t xml:space="preserve"> </w:t>
                </w:r>
              </w:p>
            </w:sdtContent>
          </w:sdt>
        </w:tc>
      </w:tr>
      <w:tr w:rsidR="008E680B" w:rsidRPr="00F90C12" w14:paraId="3F379E98" w14:textId="77777777" w:rsidTr="00A42271">
        <w:tc>
          <w:tcPr>
            <w:tcW w:w="1256" w:type="pct"/>
            <w:tcBorders>
              <w:left w:val="single" w:sz="12" w:space="0" w:color="auto"/>
              <w:bottom w:val="single" w:sz="12" w:space="0" w:color="auto"/>
            </w:tcBorders>
            <w:shd w:val="clear" w:color="auto" w:fill="00A0DC"/>
            <w:vAlign w:val="center"/>
          </w:tcPr>
          <w:p w14:paraId="27CD25C6"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42EF14E"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Da položi predmet, student/studentica mora:</w:t>
            </w:r>
          </w:p>
          <w:sdt>
            <w:sdtPr>
              <w:rPr>
                <w:rFonts w:ascii="Proba Pro Lt" w:hAnsi="Proba Pro Lt"/>
                <w:color w:val="000000"/>
                <w:sz w:val="20"/>
                <w:szCs w:val="20"/>
              </w:rPr>
              <w:id w:val="-1919627812"/>
            </w:sdtPr>
            <w:sdtEndPr/>
            <w:sdtContent>
              <w:p w14:paraId="17EBDEAF" w14:textId="77777777" w:rsidR="008E680B" w:rsidRDefault="008E680B" w:rsidP="00CE71F1">
                <w:pPr>
                  <w:pStyle w:val="ListParagraph"/>
                  <w:numPr>
                    <w:ilvl w:val="0"/>
                    <w:numId w:val="120"/>
                  </w:numPr>
                  <w:tabs>
                    <w:tab w:val="left" w:pos="2820"/>
                  </w:tabs>
                  <w:spacing w:after="0" w:line="240" w:lineRule="auto"/>
                  <w:rPr>
                    <w:rFonts w:ascii="Proba Pro Lt" w:hAnsi="Proba Pro Lt" w:cs="Arial"/>
                    <w:color w:val="000000"/>
                    <w:sz w:val="20"/>
                    <w:szCs w:val="20"/>
                  </w:rPr>
                </w:pPr>
                <w:r w:rsidRPr="00F90C12">
                  <w:rPr>
                    <w:rFonts w:ascii="Proba Pro Lt" w:hAnsi="Proba Pro Lt" w:cs="Arial"/>
                    <w:sz w:val="20"/>
                    <w:szCs w:val="20"/>
                  </w:rPr>
                  <w:t xml:space="preserve">odslušati predavanja i završiti </w:t>
                </w:r>
                <w:r w:rsidRPr="00F90C12">
                  <w:rPr>
                    <w:rFonts w:ascii="Proba Pro Lt" w:hAnsi="Proba Pro Lt" w:cs="Arial"/>
                    <w:color w:val="000000"/>
                    <w:sz w:val="20"/>
                    <w:szCs w:val="20"/>
                  </w:rPr>
                  <w:t xml:space="preserve">vježbe u praktikumu, </w:t>
                </w:r>
              </w:p>
              <w:p w14:paraId="4ECA8C88" w14:textId="77777777" w:rsidR="008E680B" w:rsidRDefault="008E680B" w:rsidP="00CE71F1">
                <w:pPr>
                  <w:pStyle w:val="ListParagraph"/>
                  <w:numPr>
                    <w:ilvl w:val="0"/>
                    <w:numId w:val="120"/>
                  </w:num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napisati seminarski rad</w:t>
                </w:r>
              </w:p>
              <w:p w14:paraId="4B7E16A5" w14:textId="77777777" w:rsidR="008E680B" w:rsidRPr="00F90C12" w:rsidRDefault="008E680B" w:rsidP="00CE71F1">
                <w:pPr>
                  <w:pStyle w:val="ListParagraph"/>
                  <w:numPr>
                    <w:ilvl w:val="0"/>
                    <w:numId w:val="12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položiti obvezni usmeni ispit</w:t>
                </w:r>
                <w:r w:rsidRPr="00F90C12">
                  <w:rPr>
                    <w:rFonts w:ascii="Proba Pro Lt" w:hAnsi="Proba Pro Lt" w:cs="Arial"/>
                    <w:sz w:val="20"/>
                    <w:szCs w:val="20"/>
                  </w:rPr>
                  <w:t xml:space="preserve"> </w:t>
                </w:r>
              </w:p>
            </w:sdtContent>
          </w:sdt>
        </w:tc>
      </w:tr>
      <w:tr w:rsidR="008E680B" w:rsidRPr="00F90C12" w14:paraId="6D1B7C29" w14:textId="77777777" w:rsidTr="0036541A">
        <w:tc>
          <w:tcPr>
            <w:tcW w:w="1256" w:type="pct"/>
            <w:vMerge w:val="restart"/>
            <w:tcBorders>
              <w:top w:val="single" w:sz="12" w:space="0" w:color="auto"/>
              <w:left w:val="single" w:sz="12" w:space="0" w:color="auto"/>
            </w:tcBorders>
            <w:shd w:val="clear" w:color="auto" w:fill="00A0DC"/>
            <w:vAlign w:val="center"/>
          </w:tcPr>
          <w:p w14:paraId="53CC0136" w14:textId="77777777" w:rsidR="008E680B" w:rsidRPr="00F90C12" w:rsidRDefault="008E680B" w:rsidP="00A42271">
            <w:pPr>
              <w:tabs>
                <w:tab w:val="left" w:pos="54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4576635" w14:textId="77777777" w:rsidR="008E680B" w:rsidRPr="00F90C12" w:rsidRDefault="008E680B" w:rsidP="00A42271">
            <w:pPr>
              <w:tabs>
                <w:tab w:val="left" w:pos="2820"/>
              </w:tabs>
              <w:spacing w:after="0" w:line="240" w:lineRule="auto"/>
              <w:jc w:val="center"/>
              <w:rPr>
                <w:rFonts w:ascii="Proba Pro Lt" w:hAnsi="Proba Pro Lt" w:cs="Arial"/>
                <w:b/>
                <w:color w:val="000000"/>
                <w:sz w:val="20"/>
                <w:szCs w:val="20"/>
              </w:rPr>
            </w:pPr>
            <w:r w:rsidRPr="00F90C12">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F8E72E" w14:textId="77777777" w:rsidR="008E680B" w:rsidRPr="00F90C12" w:rsidRDefault="008E680B" w:rsidP="00A42271">
            <w:pPr>
              <w:tabs>
                <w:tab w:val="left" w:pos="2820"/>
              </w:tabs>
              <w:spacing w:after="0" w:line="240" w:lineRule="auto"/>
              <w:jc w:val="center"/>
              <w:rPr>
                <w:rFonts w:ascii="Proba Pro Lt" w:hAnsi="Proba Pro Lt" w:cs="Arial"/>
                <w:b/>
                <w:color w:val="000000"/>
                <w:sz w:val="20"/>
                <w:szCs w:val="20"/>
              </w:rPr>
            </w:pPr>
            <w:r w:rsidRPr="00F90C12">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C9A713" w14:textId="77777777" w:rsidR="008E680B" w:rsidRPr="00F90C12" w:rsidRDefault="008E680B" w:rsidP="00A42271">
            <w:pPr>
              <w:tabs>
                <w:tab w:val="left" w:pos="2820"/>
              </w:tabs>
              <w:spacing w:after="0" w:line="240" w:lineRule="auto"/>
              <w:jc w:val="center"/>
              <w:rPr>
                <w:rFonts w:ascii="Proba Pro Lt" w:hAnsi="Proba Pro Lt" w:cs="Arial"/>
                <w:b/>
                <w:color w:val="000000"/>
                <w:sz w:val="20"/>
                <w:szCs w:val="20"/>
              </w:rPr>
            </w:pPr>
            <w:r w:rsidRPr="00F90C12">
              <w:rPr>
                <w:rFonts w:ascii="Proba Pro Lt" w:hAnsi="Proba Pro Lt" w:cs="Arial"/>
                <w:b/>
                <w:color w:val="000000"/>
                <w:sz w:val="20"/>
                <w:szCs w:val="20"/>
              </w:rPr>
              <w:t>Dostupnost putem ostalih medija</w:t>
            </w:r>
          </w:p>
        </w:tc>
      </w:tr>
      <w:tr w:rsidR="008E680B" w:rsidRPr="00F90C12" w14:paraId="3FDB61EB" w14:textId="77777777" w:rsidTr="0036541A">
        <w:trPr>
          <w:trHeight w:val="75"/>
        </w:trPr>
        <w:tc>
          <w:tcPr>
            <w:tcW w:w="1256" w:type="pct"/>
            <w:vMerge/>
            <w:tcBorders>
              <w:left w:val="single" w:sz="12" w:space="0" w:color="auto"/>
            </w:tcBorders>
            <w:shd w:val="clear" w:color="auto" w:fill="00A0DC"/>
            <w:vAlign w:val="center"/>
          </w:tcPr>
          <w:p w14:paraId="52771F30" w14:textId="77777777" w:rsidR="008E680B" w:rsidRPr="00F90C12"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814332190"/>
            </w:sdtPr>
            <w:sdtEndPr/>
            <w:sdtContent>
              <w:p w14:paraId="3EF45CAA" w14:textId="77777777" w:rsidR="008E680B" w:rsidRPr="00F90C12" w:rsidRDefault="008E680B" w:rsidP="00A42271">
                <w:pPr>
                  <w:tabs>
                    <w:tab w:val="left" w:pos="2820"/>
                  </w:tabs>
                  <w:spacing w:after="0" w:line="240" w:lineRule="auto"/>
                  <w:rPr>
                    <w:rFonts w:ascii="Proba Pro Lt" w:hAnsi="Proba Pro Lt"/>
                    <w:color w:val="000000"/>
                    <w:sz w:val="20"/>
                    <w:szCs w:val="20"/>
                  </w:rPr>
                </w:pPr>
                <w:r w:rsidRPr="00F90C12">
                  <w:rPr>
                    <w:rFonts w:ascii="Proba Pro Lt" w:hAnsi="Proba Pro Lt" w:cs="Arial"/>
                    <w:sz w:val="20"/>
                    <w:szCs w:val="20"/>
                  </w:rPr>
                  <w:t>V. Marić Tehnologija piva,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5202920"/>
            </w:sdtPr>
            <w:sdtEndPr/>
            <w:sdtContent>
              <w:p w14:paraId="3F93B2A2"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5 kom.</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35517"/>
            </w:sdtPr>
            <w:sdtEndPr/>
            <w:sdtContent>
              <w:p w14:paraId="2038D8A1"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F90C12" w14:paraId="3D174043" w14:textId="77777777" w:rsidTr="0036541A">
        <w:trPr>
          <w:trHeight w:val="75"/>
        </w:trPr>
        <w:tc>
          <w:tcPr>
            <w:tcW w:w="1256" w:type="pct"/>
            <w:vMerge/>
            <w:tcBorders>
              <w:left w:val="single" w:sz="12" w:space="0" w:color="auto"/>
            </w:tcBorders>
            <w:shd w:val="clear" w:color="auto" w:fill="00A0DC"/>
            <w:vAlign w:val="center"/>
          </w:tcPr>
          <w:p w14:paraId="5E484E82" w14:textId="77777777" w:rsidR="008E680B" w:rsidRPr="00F90C12"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239129814"/>
            </w:sdtPr>
            <w:sdtEndPr/>
            <w:sdtContent>
              <w:p w14:paraId="16F8BEC6" w14:textId="77777777" w:rsidR="008E680B" w:rsidRPr="00F90C12" w:rsidRDefault="008E680B" w:rsidP="00A42271">
                <w:pPr>
                  <w:autoSpaceDE w:val="0"/>
                  <w:autoSpaceDN w:val="0"/>
                  <w:adjustRightInd w:val="0"/>
                  <w:spacing w:after="0" w:line="240" w:lineRule="auto"/>
                  <w:rPr>
                    <w:rFonts w:ascii="Proba Pro Lt" w:hAnsi="Proba Pro Lt"/>
                    <w:color w:val="000000"/>
                    <w:sz w:val="20"/>
                    <w:szCs w:val="20"/>
                  </w:rPr>
                </w:pPr>
                <w:r w:rsidRPr="00F90C12">
                  <w:rPr>
                    <w:rFonts w:ascii="Proba Pro Lt" w:hAnsi="Proba Pro Lt" w:cs="Arial"/>
                    <w:color w:val="000000"/>
                    <w:sz w:val="20"/>
                    <w:szCs w:val="20"/>
                  </w:rPr>
                  <w:t>D.</w:t>
                </w:r>
                <w:r w:rsidRPr="00F90C12">
                  <w:rPr>
                    <w:rFonts w:ascii="Proba Pro Lt" w:eastAsiaTheme="minorHAnsi" w:hAnsi="Proba Pro Lt" w:cs="Arial"/>
                    <w:sz w:val="20"/>
                    <w:szCs w:val="20"/>
                    <w:lang w:val="en-US"/>
                  </w:rPr>
                  <w:t xml:space="preserve">E. Briggs, C.A. Boulton, P.A. Brookes, Brewing Science and practice, CRC Press, Boca Raton, </w:t>
                </w:r>
                <w:r w:rsidRPr="00F90C12">
                  <w:rPr>
                    <w:rFonts w:ascii="Proba Pro Lt" w:hAnsi="Proba Pro Lt" w:cs="Arial"/>
                    <w:sz w:val="20"/>
                    <w:szCs w:val="20"/>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0481908"/>
              <w:showingPlcHdr/>
            </w:sdtPr>
            <w:sdtEndPr/>
            <w:sdtContent>
              <w:p w14:paraId="5FBB7AD5"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39931778"/>
            </w:sdtPr>
            <w:sdtEndPr/>
            <w:sdtContent>
              <w:p w14:paraId="36643378"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F90C12" w14:paraId="401DC6F2" w14:textId="77777777" w:rsidTr="0036541A">
        <w:trPr>
          <w:trHeight w:val="75"/>
        </w:trPr>
        <w:tc>
          <w:tcPr>
            <w:tcW w:w="1256" w:type="pct"/>
            <w:vMerge/>
            <w:tcBorders>
              <w:left w:val="single" w:sz="12" w:space="0" w:color="auto"/>
            </w:tcBorders>
            <w:shd w:val="clear" w:color="auto" w:fill="00A0DC"/>
            <w:vAlign w:val="center"/>
          </w:tcPr>
          <w:p w14:paraId="4009109F" w14:textId="77777777" w:rsidR="008E680B" w:rsidRPr="00F90C12"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210003848"/>
            </w:sdtPr>
            <w:sdtEndPr/>
            <w:sdtContent>
              <w:p w14:paraId="36CF8C23" w14:textId="77777777" w:rsidR="008E680B" w:rsidRPr="00F90C12" w:rsidRDefault="008E680B" w:rsidP="00A42271">
                <w:pPr>
                  <w:tabs>
                    <w:tab w:val="left" w:pos="2820"/>
                  </w:tabs>
                  <w:spacing w:after="0" w:line="240" w:lineRule="auto"/>
                  <w:rPr>
                    <w:rFonts w:ascii="Proba Pro Lt" w:hAnsi="Proba Pro Lt"/>
                    <w:color w:val="000000"/>
                    <w:sz w:val="20"/>
                    <w:szCs w:val="20"/>
                  </w:rPr>
                </w:pPr>
                <w:r w:rsidRPr="00F90C12">
                  <w:rPr>
                    <w:rFonts w:ascii="Proba Pro Lt" w:eastAsiaTheme="minorHAnsi" w:hAnsi="Proba Pro Lt" w:cs="Arial"/>
                    <w:sz w:val="20"/>
                    <w:szCs w:val="20"/>
                    <w:lang w:val="en-US"/>
                  </w:rPr>
                  <w:t xml:space="preserve">C.W. Bamforth, Brewing new technologies, CRC Press, Boca Raton, </w:t>
                </w:r>
                <w:r w:rsidRPr="00F90C12">
                  <w:rPr>
                    <w:rFonts w:ascii="Proba Pro Lt" w:hAnsi="Proba Pro Lt" w:cs="Arial"/>
                    <w:sz w:val="20"/>
                    <w:szCs w:val="20"/>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6114748"/>
              <w:showingPlcHdr/>
            </w:sdtPr>
            <w:sdtEndPr/>
            <w:sdtContent>
              <w:p w14:paraId="533FF587"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053251"/>
            </w:sdtPr>
            <w:sdtEndPr/>
            <w:sdtContent>
              <w:p w14:paraId="57BB1B93"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F90C12" w14:paraId="3F72D70E" w14:textId="77777777" w:rsidTr="0036541A">
        <w:trPr>
          <w:trHeight w:val="75"/>
        </w:trPr>
        <w:tc>
          <w:tcPr>
            <w:tcW w:w="1256" w:type="pct"/>
            <w:vMerge/>
            <w:tcBorders>
              <w:left w:val="single" w:sz="12" w:space="0" w:color="auto"/>
            </w:tcBorders>
            <w:shd w:val="clear" w:color="auto" w:fill="00A0DC"/>
            <w:vAlign w:val="center"/>
          </w:tcPr>
          <w:p w14:paraId="51660502" w14:textId="77777777" w:rsidR="008E680B" w:rsidRPr="00F90C12"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203132294"/>
            </w:sdtPr>
            <w:sdtEndPr/>
            <w:sdtContent>
              <w:p w14:paraId="51DB086C" w14:textId="77777777" w:rsidR="008E680B" w:rsidRPr="00F90C12" w:rsidRDefault="008E680B" w:rsidP="00A42271">
                <w:pPr>
                  <w:tabs>
                    <w:tab w:val="left" w:pos="2820"/>
                  </w:tabs>
                  <w:spacing w:after="0" w:line="240" w:lineRule="auto"/>
                  <w:rPr>
                    <w:rFonts w:ascii="Proba Pro Lt" w:hAnsi="Proba Pro Lt"/>
                    <w:color w:val="000000"/>
                    <w:sz w:val="20"/>
                    <w:szCs w:val="20"/>
                  </w:rPr>
                </w:pPr>
                <w:r w:rsidRPr="00F90C12">
                  <w:rPr>
                    <w:rFonts w:ascii="Proba Pro Lt" w:eastAsiaTheme="minorHAnsi" w:hAnsi="Proba Pro Lt" w:cs="Arial"/>
                    <w:iCs/>
                    <w:color w:val="231F20"/>
                    <w:sz w:val="20"/>
                    <w:szCs w:val="20"/>
                    <w:lang w:val="en-US"/>
                  </w:rPr>
                  <w:t>H.M. Eßlinger, Handbook of brewing, p</w:t>
                </w:r>
                <w:r w:rsidRPr="00F90C12">
                  <w:rPr>
                    <w:rFonts w:ascii="Proba Pro Lt" w:eastAsiaTheme="minorHAnsi" w:hAnsi="Proba Pro Lt" w:cs="Arial"/>
                    <w:color w:val="231F20"/>
                    <w:sz w:val="20"/>
                    <w:szCs w:val="20"/>
                    <w:lang w:val="en-US"/>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58500378"/>
              <w:showingPlcHdr/>
            </w:sdtPr>
            <w:sdtEndPr/>
            <w:sdtContent>
              <w:p w14:paraId="5ADF0A3F"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1548073"/>
            </w:sdtPr>
            <w:sdtEndPr/>
            <w:sdtContent>
              <w:p w14:paraId="39990C1F"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F90C12" w14:paraId="02953646" w14:textId="77777777" w:rsidTr="00A42271">
        <w:tc>
          <w:tcPr>
            <w:tcW w:w="1256" w:type="pct"/>
            <w:tcBorders>
              <w:top w:val="single" w:sz="12" w:space="0" w:color="auto"/>
              <w:left w:val="single" w:sz="12" w:space="0" w:color="auto"/>
            </w:tcBorders>
            <w:shd w:val="clear" w:color="auto" w:fill="00A0DC"/>
            <w:vAlign w:val="center"/>
          </w:tcPr>
          <w:p w14:paraId="0FCF5E18" w14:textId="77777777" w:rsidR="008E680B" w:rsidRPr="00F90C12" w:rsidRDefault="008E680B" w:rsidP="00A42271">
            <w:pPr>
              <w:tabs>
                <w:tab w:val="left" w:pos="567"/>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 xml:space="preserve">2.12. Dopunska literatura </w:t>
            </w:r>
          </w:p>
        </w:tc>
        <w:sdt>
          <w:sdtPr>
            <w:id w:val="-1323121727"/>
          </w:sdtPr>
          <w:sdtEndPr/>
          <w:sdtContent>
            <w:tc>
              <w:tcPr>
                <w:tcW w:w="3744" w:type="pct"/>
                <w:gridSpan w:val="13"/>
                <w:tcBorders>
                  <w:top w:val="single" w:sz="12" w:space="0" w:color="auto"/>
                  <w:right w:val="single" w:sz="12" w:space="0" w:color="auto"/>
                </w:tcBorders>
              </w:tcPr>
              <w:p w14:paraId="215986CD" w14:textId="77777777" w:rsidR="008E680B" w:rsidRPr="008471ED" w:rsidRDefault="008E680B" w:rsidP="00CE71F1">
                <w:pPr>
                  <w:pStyle w:val="ListParagraph"/>
                  <w:numPr>
                    <w:ilvl w:val="0"/>
                    <w:numId w:val="121"/>
                  </w:numPr>
                  <w:tabs>
                    <w:tab w:val="left" w:pos="2820"/>
                  </w:tabs>
                  <w:spacing w:after="0" w:line="240" w:lineRule="auto"/>
                  <w:ind w:left="377"/>
                  <w:rPr>
                    <w:rFonts w:ascii="Proba Pro Lt" w:hAnsi="Proba Pro Lt" w:cs="Arial"/>
                    <w:sz w:val="20"/>
                    <w:szCs w:val="20"/>
                  </w:rPr>
                </w:pPr>
                <w:r w:rsidRPr="008471ED">
                  <w:rPr>
                    <w:rFonts w:ascii="Proba Pro Lt" w:hAnsi="Proba Pro Lt" w:cs="Arial"/>
                    <w:sz w:val="20"/>
                    <w:szCs w:val="20"/>
                  </w:rPr>
                  <w:t>V. Marić, Biotehnologija i sirovine, SIP, Zagreb, 2000.</w:t>
                </w:r>
              </w:p>
            </w:tc>
          </w:sdtContent>
        </w:sdt>
      </w:tr>
      <w:tr w:rsidR="008E680B" w:rsidRPr="00F90C12" w14:paraId="05541900" w14:textId="77777777" w:rsidTr="00A42271">
        <w:tc>
          <w:tcPr>
            <w:tcW w:w="1256" w:type="pct"/>
            <w:tcBorders>
              <w:top w:val="single" w:sz="12" w:space="0" w:color="auto"/>
              <w:left w:val="single" w:sz="12" w:space="0" w:color="auto"/>
            </w:tcBorders>
            <w:shd w:val="clear" w:color="auto" w:fill="00A0DC"/>
            <w:vAlign w:val="center"/>
          </w:tcPr>
          <w:p w14:paraId="314FE011" w14:textId="77777777" w:rsidR="008E680B" w:rsidRPr="00F90C12" w:rsidRDefault="008E680B" w:rsidP="00A42271">
            <w:pPr>
              <w:tabs>
                <w:tab w:val="left" w:pos="567"/>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053AE57"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i/>
                <w:sz w:val="20"/>
                <w:szCs w:val="20"/>
              </w:rPr>
              <w:t xml:space="preserve">Rokovi ispita objavljuju se na Studomatu i ovoj mrežnoj stranici: </w:t>
            </w:r>
            <w:hyperlink r:id="rId135" w:history="1">
              <w:r w:rsidRPr="00F90C12">
                <w:rPr>
                  <w:rStyle w:val="Hyperlink"/>
                  <w:rFonts w:ascii="Proba Pro Lt" w:hAnsi="Proba Pro Lt"/>
                  <w:i/>
                  <w:sz w:val="20"/>
                  <w:szCs w:val="20"/>
                </w:rPr>
                <w:t>http://www.pbf.unizg.hr/studiji/ispitni_rokovi</w:t>
              </w:r>
            </w:hyperlink>
          </w:p>
        </w:tc>
      </w:tr>
      <w:tr w:rsidR="008E680B" w:rsidRPr="00F90C12" w14:paraId="61DEE99C" w14:textId="77777777" w:rsidTr="00A42271">
        <w:tc>
          <w:tcPr>
            <w:tcW w:w="1256" w:type="pct"/>
            <w:tcBorders>
              <w:left w:val="single" w:sz="12" w:space="0" w:color="auto"/>
              <w:bottom w:val="single" w:sz="12" w:space="0" w:color="auto"/>
            </w:tcBorders>
            <w:shd w:val="clear" w:color="auto" w:fill="00A0DC"/>
            <w:vAlign w:val="center"/>
          </w:tcPr>
          <w:p w14:paraId="064FBCDE" w14:textId="77777777" w:rsidR="008E680B" w:rsidRPr="00F90C12" w:rsidRDefault="008E680B" w:rsidP="00A42271">
            <w:pPr>
              <w:tabs>
                <w:tab w:val="left" w:pos="567"/>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 xml:space="preserve">2.14. Ostalo </w:t>
            </w:r>
          </w:p>
        </w:tc>
        <w:sdt>
          <w:sdtPr>
            <w:rPr>
              <w:rFonts w:ascii="Proba Pro Lt" w:hAnsi="Proba Pro Lt" w:cs="Arial"/>
              <w:sz w:val="20"/>
              <w:szCs w:val="20"/>
            </w:rPr>
            <w:id w:val="659197294"/>
          </w:sdtPr>
          <w:sdtEndPr/>
          <w:sdtContent>
            <w:tc>
              <w:tcPr>
                <w:tcW w:w="3744" w:type="pct"/>
                <w:gridSpan w:val="13"/>
                <w:tcBorders>
                  <w:bottom w:val="single" w:sz="12" w:space="0" w:color="auto"/>
                  <w:right w:val="single" w:sz="12" w:space="0" w:color="auto"/>
                </w:tcBorders>
              </w:tcPr>
              <w:p w14:paraId="3C0D360A"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3FB4E68E" w14:textId="77777777" w:rsidR="008E680B" w:rsidRPr="008176A5" w:rsidRDefault="008E680B" w:rsidP="008E680B">
      <w:pPr>
        <w:spacing w:after="0" w:line="240" w:lineRule="auto"/>
        <w:rPr>
          <w:rFonts w:ascii="Proba Pro Lt" w:hAnsi="Proba Pro Lt"/>
          <w:sz w:val="20"/>
          <w:szCs w:val="20"/>
        </w:rPr>
      </w:pPr>
    </w:p>
    <w:p w14:paraId="148CC194" w14:textId="3F7EB832"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8E680B" w:rsidRPr="008176A5" w14:paraId="6076B86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E5017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1DF3FEFC" w14:textId="77777777" w:rsidTr="0036541A">
        <w:tc>
          <w:tcPr>
            <w:tcW w:w="1256" w:type="pct"/>
            <w:tcBorders>
              <w:top w:val="single" w:sz="12" w:space="0" w:color="auto"/>
              <w:left w:val="single" w:sz="12" w:space="0" w:color="auto"/>
            </w:tcBorders>
            <w:shd w:val="clear" w:color="auto" w:fill="00A0DC"/>
            <w:vAlign w:val="center"/>
          </w:tcPr>
          <w:p w14:paraId="458D36C3"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66384387"/>
            <w:placeholder>
              <w:docPart w:val="986B3A91E85E4955965F02CC8156471F"/>
            </w:placeholder>
          </w:sdtPr>
          <w:sdtEndPr/>
          <w:sdtContent>
            <w:tc>
              <w:tcPr>
                <w:tcW w:w="1523" w:type="pct"/>
                <w:gridSpan w:val="4"/>
                <w:tcBorders>
                  <w:top w:val="single" w:sz="12" w:space="0" w:color="auto"/>
                  <w:right w:val="single" w:sz="12" w:space="0" w:color="auto"/>
                </w:tcBorders>
                <w:vAlign w:val="center"/>
              </w:tcPr>
              <w:p w14:paraId="557AAD88" w14:textId="77777777" w:rsidR="008E680B" w:rsidRPr="00F75173" w:rsidRDefault="00DB7BE2" w:rsidP="00A42271">
                <w:pPr>
                  <w:tabs>
                    <w:tab w:val="left" w:pos="2820"/>
                  </w:tabs>
                  <w:spacing w:after="0" w:line="240" w:lineRule="auto"/>
                  <w:rPr>
                    <w:rFonts w:ascii="Proba Pro Lt" w:hAnsi="Proba Pro Lt" w:cs="Arial"/>
                    <w:b/>
                    <w:sz w:val="20"/>
                    <w:szCs w:val="20"/>
                  </w:rPr>
                </w:pPr>
                <w:hyperlink r:id="rId136" w:history="1">
                  <w:r w:rsidR="008E680B" w:rsidRPr="00F75173">
                    <w:rPr>
                      <w:rStyle w:val="Hyperlink"/>
                      <w:rFonts w:ascii="Proba Pro Lt" w:hAnsi="Proba Pro Lt" w:cs="Arial"/>
                      <w:b/>
                      <w:sz w:val="20"/>
                      <w:szCs w:val="20"/>
                    </w:rPr>
                    <w:t>Prof. dr. sc. Jagoda Šušković</w:t>
                  </w:r>
                </w:hyperlink>
              </w:p>
              <w:p w14:paraId="5E601A50" w14:textId="77777777" w:rsidR="008E680B" w:rsidRPr="008176A5" w:rsidRDefault="00DB7BE2" w:rsidP="00A42271">
                <w:pPr>
                  <w:tabs>
                    <w:tab w:val="left" w:pos="2820"/>
                  </w:tabs>
                  <w:spacing w:after="0" w:line="240" w:lineRule="auto"/>
                  <w:rPr>
                    <w:rFonts w:ascii="Proba Pro Lt" w:hAnsi="Proba Pro Lt" w:cs="Arial"/>
                    <w:sz w:val="20"/>
                    <w:szCs w:val="20"/>
                  </w:rPr>
                </w:pPr>
                <w:hyperlink r:id="rId137" w:history="1">
                  <w:r w:rsidR="008E680B" w:rsidRPr="00A733FC">
                    <w:rPr>
                      <w:rStyle w:val="Hyperlink"/>
                      <w:rFonts w:ascii="Proba Pro Lt" w:hAnsi="Proba Pro Lt" w:cs="Arial"/>
                      <w:sz w:val="20"/>
                      <w:szCs w:val="20"/>
                    </w:rPr>
                    <w:t>Prof. dr. sc. Blaženka Kos</w:t>
                  </w:r>
                </w:hyperlink>
              </w:p>
              <w:p w14:paraId="27DE5C16" w14:textId="77777777" w:rsidR="008E680B" w:rsidRPr="008176A5" w:rsidRDefault="00DB7BE2" w:rsidP="00A42271">
                <w:pPr>
                  <w:tabs>
                    <w:tab w:val="left" w:pos="2820"/>
                  </w:tabs>
                  <w:spacing w:after="0" w:line="240" w:lineRule="auto"/>
                  <w:rPr>
                    <w:rFonts w:ascii="Proba Pro Lt" w:hAnsi="Proba Pro Lt" w:cs="Arial"/>
                    <w:sz w:val="20"/>
                    <w:szCs w:val="20"/>
                  </w:rPr>
                </w:pPr>
                <w:hyperlink r:id="rId138" w:history="1">
                  <w:r w:rsidR="008E680B" w:rsidRPr="005B4119">
                    <w:rPr>
                      <w:rStyle w:val="Hyperlink"/>
                      <w:rFonts w:ascii="Proba Pro Lt" w:hAnsi="Proba Pro Lt" w:cs="Arial"/>
                      <w:sz w:val="20"/>
                      <w:szCs w:val="20"/>
                    </w:rPr>
                    <w:t>Izv. prof. dr. sc. Jasna Novak</w:t>
                  </w:r>
                </w:hyperlink>
              </w:p>
              <w:p w14:paraId="1A9D4C09" w14:textId="77777777" w:rsidR="00730DDD" w:rsidRDefault="00DB7BE2" w:rsidP="00A42271">
                <w:pPr>
                  <w:tabs>
                    <w:tab w:val="left" w:pos="2820"/>
                  </w:tabs>
                  <w:spacing w:after="0" w:line="240" w:lineRule="auto"/>
                  <w:rPr>
                    <w:rFonts w:ascii="Proba Pro Lt" w:hAnsi="Proba Pro Lt" w:cs="Arial"/>
                    <w:sz w:val="20"/>
                    <w:szCs w:val="20"/>
                  </w:rPr>
                </w:pPr>
                <w:hyperlink r:id="rId139" w:history="1">
                  <w:r w:rsidR="008E680B" w:rsidRPr="007B65DB">
                    <w:rPr>
                      <w:rStyle w:val="Hyperlink"/>
                      <w:sz w:val="20"/>
                      <w:szCs w:val="20"/>
                    </w:rPr>
                    <w:t>Doc. d</w:t>
                  </w:r>
                  <w:r w:rsidR="008E680B" w:rsidRPr="007B65DB">
                    <w:rPr>
                      <w:rStyle w:val="Hyperlink"/>
                      <w:rFonts w:ascii="Proba Pro Lt" w:hAnsi="Proba Pro Lt" w:cs="Arial"/>
                      <w:sz w:val="20"/>
                      <w:szCs w:val="20"/>
                    </w:rPr>
                    <w:t>r .sc. Andreja Leboš Pavunc</w:t>
                  </w:r>
                </w:hyperlink>
                <w:r w:rsidR="00A42271">
                  <w:rPr>
                    <w:rFonts w:ascii="Proba Pro Lt" w:hAnsi="Proba Pro Lt" w:cs="Arial"/>
                    <w:sz w:val="20"/>
                    <w:szCs w:val="20"/>
                  </w:rPr>
                  <w:t xml:space="preserve"> </w:t>
                </w:r>
              </w:p>
              <w:p w14:paraId="0FBBA16A" w14:textId="77777777" w:rsidR="00730DDD" w:rsidRPr="003211E5" w:rsidRDefault="00DB7BE2" w:rsidP="00730DDD">
                <w:pPr>
                  <w:tabs>
                    <w:tab w:val="left" w:pos="2820"/>
                  </w:tabs>
                  <w:spacing w:after="0" w:line="240" w:lineRule="auto"/>
                  <w:rPr>
                    <w:rFonts w:ascii="Proba Pro Lt" w:hAnsi="Proba Pro Lt" w:cs="Arial"/>
                    <w:sz w:val="20"/>
                    <w:szCs w:val="20"/>
                  </w:rPr>
                </w:pPr>
                <w:hyperlink r:id="rId140" w:history="1">
                  <w:r w:rsidR="00730DDD" w:rsidRPr="003211E5">
                    <w:rPr>
                      <w:rStyle w:val="Hyperlink"/>
                      <w:rFonts w:ascii="Proba Pro Lt" w:hAnsi="Proba Pro Lt" w:cs="Arial"/>
                      <w:sz w:val="20"/>
                      <w:szCs w:val="20"/>
                    </w:rPr>
                    <w:t>Martina Banić, mag. ing. biotech.</w:t>
                  </w:r>
                </w:hyperlink>
              </w:p>
              <w:p w14:paraId="6CF13941" w14:textId="2C2C2963" w:rsidR="008E680B" w:rsidRPr="008176A5" w:rsidRDefault="00730DDD" w:rsidP="00730DDD">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7D2E540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0286663"/>
            <w:placeholder>
              <w:docPart w:val="CCAC92AFED084CA19AC5F3F30C5CFFB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55A22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228A926F" w14:textId="77777777" w:rsidTr="0036541A">
        <w:tc>
          <w:tcPr>
            <w:tcW w:w="1256" w:type="pct"/>
            <w:tcBorders>
              <w:top w:val="single" w:sz="12" w:space="0" w:color="auto"/>
              <w:left w:val="single" w:sz="12" w:space="0" w:color="auto"/>
            </w:tcBorders>
            <w:shd w:val="clear" w:color="auto" w:fill="00A0DC"/>
            <w:vAlign w:val="center"/>
          </w:tcPr>
          <w:p w14:paraId="3489DE4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3" w:name="Tehnologija_antibiotika" w:displacedByCustomXml="next"/>
        <w:sdt>
          <w:sdtPr>
            <w:rPr>
              <w:rFonts w:ascii="Proba Pro Lt" w:hAnsi="Proba Pro Lt" w:cs="Arial"/>
              <w:sz w:val="20"/>
              <w:szCs w:val="20"/>
            </w:rPr>
            <w:id w:val="465710010"/>
            <w:placeholder>
              <w:docPart w:val="F2D07E7B61D940549BE17D1011A62A57"/>
            </w:placeholder>
          </w:sdtPr>
          <w:sdtEndPr/>
          <w:sdtContent>
            <w:tc>
              <w:tcPr>
                <w:tcW w:w="1523" w:type="pct"/>
                <w:gridSpan w:val="4"/>
                <w:tcBorders>
                  <w:top w:val="single" w:sz="12" w:space="0" w:color="auto"/>
                  <w:right w:val="single" w:sz="12" w:space="0" w:color="auto"/>
                </w:tcBorders>
                <w:vAlign w:val="center"/>
              </w:tcPr>
              <w:p w14:paraId="2821A76F"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antibiotika</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2E210C0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851178170"/>
            <w:placeholder>
              <w:docPart w:val="82854F7D34D84445986D38ADDF225DFA"/>
            </w:placeholder>
          </w:sdtPr>
          <w:sdtEndPr/>
          <w:sdtContent>
            <w:tc>
              <w:tcPr>
                <w:tcW w:w="817" w:type="pct"/>
                <w:gridSpan w:val="4"/>
                <w:tcBorders>
                  <w:top w:val="single" w:sz="12" w:space="0" w:color="auto"/>
                  <w:right w:val="single" w:sz="12" w:space="0" w:color="auto"/>
                </w:tcBorders>
                <w:vAlign w:val="center"/>
              </w:tcPr>
              <w:p w14:paraId="44D7B6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0893D3B1" w14:textId="77777777" w:rsidTr="0036541A">
        <w:tc>
          <w:tcPr>
            <w:tcW w:w="1256" w:type="pct"/>
            <w:tcBorders>
              <w:left w:val="single" w:sz="12" w:space="0" w:color="auto"/>
              <w:bottom w:val="single" w:sz="12" w:space="0" w:color="auto"/>
            </w:tcBorders>
            <w:shd w:val="clear" w:color="auto" w:fill="00A0DC"/>
            <w:vAlign w:val="center"/>
          </w:tcPr>
          <w:p w14:paraId="3920660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2022590833"/>
            <w:placeholder>
              <w:docPart w:val="B5F21C3A53334AC38075017C4B2C022A"/>
            </w:placeholder>
          </w:sdtPr>
          <w:sdtEndPr/>
          <w:sdtContent>
            <w:tc>
              <w:tcPr>
                <w:tcW w:w="1523" w:type="pct"/>
                <w:gridSpan w:val="4"/>
                <w:tcBorders>
                  <w:bottom w:val="single" w:sz="12" w:space="0" w:color="auto"/>
                  <w:right w:val="single" w:sz="12" w:space="0" w:color="auto"/>
                </w:tcBorders>
                <w:vAlign w:val="center"/>
              </w:tcPr>
              <w:p w14:paraId="2AF6A26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53707</w:t>
                </w:r>
              </w:p>
            </w:tc>
          </w:sdtContent>
        </w:sdt>
        <w:tc>
          <w:tcPr>
            <w:tcW w:w="1405" w:type="pct"/>
            <w:gridSpan w:val="5"/>
            <w:tcBorders>
              <w:bottom w:val="single" w:sz="12" w:space="0" w:color="auto"/>
              <w:right w:val="single" w:sz="12" w:space="0" w:color="auto"/>
            </w:tcBorders>
            <w:shd w:val="clear" w:color="auto" w:fill="00A0DC"/>
            <w:vAlign w:val="center"/>
          </w:tcPr>
          <w:p w14:paraId="52C172C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935978834"/>
            <w:placeholder>
              <w:docPart w:val="94C72E6E660F4717AD42B065C3D70E51"/>
            </w:placeholder>
          </w:sdtPr>
          <w:sdtEndPr/>
          <w:sdtContent>
            <w:tc>
              <w:tcPr>
                <w:tcW w:w="817" w:type="pct"/>
                <w:gridSpan w:val="4"/>
                <w:tcBorders>
                  <w:bottom w:val="single" w:sz="12" w:space="0" w:color="auto"/>
                  <w:right w:val="single" w:sz="12" w:space="0" w:color="auto"/>
                </w:tcBorders>
                <w:vAlign w:val="center"/>
              </w:tcPr>
              <w:p w14:paraId="625C436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19</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6</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08A11F3C" w14:textId="77777777" w:rsidTr="0036541A">
        <w:tc>
          <w:tcPr>
            <w:tcW w:w="1256" w:type="pct"/>
            <w:tcBorders>
              <w:left w:val="single" w:sz="12" w:space="0" w:color="auto"/>
              <w:bottom w:val="single" w:sz="12" w:space="0" w:color="auto"/>
            </w:tcBorders>
            <w:shd w:val="clear" w:color="auto" w:fill="00A0DC"/>
            <w:vAlign w:val="center"/>
          </w:tcPr>
          <w:p w14:paraId="2A2CE30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8535835"/>
            <w:placeholder>
              <w:docPart w:val="2BE64C8104C54D709FDEC4B6BAC6CCF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70E401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18BD5CD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817761422"/>
            <w:placeholder>
              <w:docPart w:val="90DABCFAFC7241F2A935E896524BDC14"/>
            </w:placeholder>
          </w:sdtPr>
          <w:sdtEndPr/>
          <w:sdtContent>
            <w:tc>
              <w:tcPr>
                <w:tcW w:w="817" w:type="pct"/>
                <w:gridSpan w:val="4"/>
                <w:tcBorders>
                  <w:bottom w:val="single" w:sz="12" w:space="0" w:color="auto"/>
                  <w:right w:val="single" w:sz="12" w:space="0" w:color="auto"/>
                </w:tcBorders>
                <w:vAlign w:val="center"/>
              </w:tcPr>
              <w:p w14:paraId="339F7D9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10</w:t>
                </w:r>
              </w:p>
            </w:tc>
          </w:sdtContent>
        </w:sdt>
      </w:tr>
      <w:tr w:rsidR="008E680B" w:rsidRPr="008176A5" w14:paraId="1194CFA5" w14:textId="77777777" w:rsidTr="0036541A">
        <w:tc>
          <w:tcPr>
            <w:tcW w:w="1256" w:type="pct"/>
            <w:tcBorders>
              <w:left w:val="single" w:sz="12" w:space="0" w:color="auto"/>
              <w:bottom w:val="single" w:sz="12" w:space="0" w:color="auto"/>
            </w:tcBorders>
            <w:shd w:val="clear" w:color="auto" w:fill="00A0DC"/>
            <w:vAlign w:val="center"/>
          </w:tcPr>
          <w:p w14:paraId="2838086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84292380"/>
            <w:placeholder>
              <w:docPart w:val="B5DD07852A7A4FE09EBBCBAF8D958986"/>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8A8305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7524A6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AFDF782"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9032129"/>
                <w:placeholder>
                  <w:docPart w:val="3E2235E187C14C38BEC7501FF9D7C88F"/>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2C0D341C"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37356217"/>
                <w:placeholder>
                  <w:docPart w:val="80D3B151EE294A1FB27145D08AFAB189"/>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3CF97446" w14:textId="77777777" w:rsidTr="0036541A">
        <w:tc>
          <w:tcPr>
            <w:tcW w:w="1256" w:type="pct"/>
            <w:tcBorders>
              <w:left w:val="single" w:sz="12" w:space="0" w:color="auto"/>
              <w:bottom w:val="single" w:sz="12" w:space="0" w:color="auto"/>
            </w:tcBorders>
            <w:shd w:val="clear" w:color="auto" w:fill="00A0DC"/>
            <w:vAlign w:val="center"/>
          </w:tcPr>
          <w:p w14:paraId="14EEAC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483067367"/>
            <w:placeholder>
              <w:docPart w:val="C176060B96BE4AE9BE6A9AB1E931995A"/>
            </w:placeholder>
          </w:sdtPr>
          <w:sdtEndPr/>
          <w:sdtContent>
            <w:tc>
              <w:tcPr>
                <w:tcW w:w="1523" w:type="pct"/>
                <w:gridSpan w:val="4"/>
                <w:tcBorders>
                  <w:bottom w:val="single" w:sz="12" w:space="0" w:color="auto"/>
                  <w:right w:val="single" w:sz="12" w:space="0" w:color="auto"/>
                </w:tcBorders>
                <w:vAlign w:val="center"/>
              </w:tcPr>
              <w:p w14:paraId="23618577" w14:textId="0C813485" w:rsidR="008E680B" w:rsidRPr="008176A5" w:rsidRDefault="008E680B" w:rsidP="00730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predavaonicama 1, 2 i 4, a seminari i laboratorijske vježbe u Malom laboratoriju (br</w:t>
                </w:r>
                <w:r w:rsidR="00730DDD">
                  <w:rPr>
                    <w:rFonts w:ascii="Proba Pro Lt" w:hAnsi="Proba Pro Lt" w:cs="Arial"/>
                    <w:sz w:val="20"/>
                    <w:szCs w:val="20"/>
                  </w:rPr>
                  <w:t>. 4 25</w:t>
                </w:r>
                <w:r w:rsidRPr="008176A5">
                  <w:rPr>
                    <w:rFonts w:ascii="Proba Pro Lt" w:hAnsi="Proba Pro Lt" w:cs="Arial"/>
                    <w:sz w:val="20"/>
                    <w:szCs w:val="20"/>
                  </w:rPr>
                  <w:t>)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6F49EC10"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899473373"/>
            <w:placeholder>
              <w:docPart w:val="3E9A42906D7A416A9CAD851599FD4C27"/>
            </w:placeholder>
          </w:sdtPr>
          <w:sdtEndPr/>
          <w:sdtContent>
            <w:tc>
              <w:tcPr>
                <w:tcW w:w="817" w:type="pct"/>
                <w:gridSpan w:val="4"/>
                <w:tcBorders>
                  <w:bottom w:val="single" w:sz="12" w:space="0" w:color="auto"/>
                  <w:right w:val="single" w:sz="12" w:space="0" w:color="auto"/>
                </w:tcBorders>
                <w:vAlign w:val="center"/>
              </w:tcPr>
              <w:p w14:paraId="01F206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2F98DF09" w14:textId="77777777" w:rsidTr="0036541A">
        <w:tc>
          <w:tcPr>
            <w:tcW w:w="1256" w:type="pct"/>
            <w:tcBorders>
              <w:left w:val="single" w:sz="12" w:space="0" w:color="auto"/>
              <w:bottom w:val="single" w:sz="12" w:space="0" w:color="auto"/>
            </w:tcBorders>
            <w:shd w:val="clear" w:color="auto" w:fill="00A0DC"/>
            <w:vAlign w:val="center"/>
          </w:tcPr>
          <w:p w14:paraId="48EE85B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653533798"/>
            <w:placeholder>
              <w:docPart w:val="0D200ED001864DFE89833FCDB0CA4BA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18B7CC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F3E3E26"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1E31490"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97007236"/>
                <w:placeholder>
                  <w:docPart w:val="341B161D13064200BC0B360C6C4353B4"/>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251FBCB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B12687"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0297C2CF" w14:textId="77777777" w:rsidTr="00A42271">
        <w:tc>
          <w:tcPr>
            <w:tcW w:w="1256" w:type="pct"/>
            <w:tcBorders>
              <w:top w:val="single" w:sz="12" w:space="0" w:color="auto"/>
              <w:left w:val="single" w:sz="12" w:space="0" w:color="auto"/>
            </w:tcBorders>
            <w:shd w:val="clear" w:color="auto" w:fill="00A0DC"/>
            <w:vAlign w:val="center"/>
          </w:tcPr>
          <w:p w14:paraId="4D98AB9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737312872"/>
            <w:placeholder>
              <w:docPart w:val="BE5C284F032E4EAABC806AE3F107A0A7"/>
            </w:placeholder>
          </w:sdtPr>
          <w:sdtEndPr/>
          <w:sdtContent>
            <w:sdt>
              <w:sdtPr>
                <w:rPr>
                  <w:rFonts w:ascii="Proba Pro Lt" w:hAnsi="Proba Pro Lt" w:cs="Arial"/>
                  <w:sz w:val="20"/>
                  <w:szCs w:val="20"/>
                </w:rPr>
                <w:id w:val="-32805431"/>
                <w:placeholder>
                  <w:docPart w:val="C457E8593A72487D829BDC10B635C1C3"/>
                </w:placeholder>
              </w:sdtPr>
              <w:sdtEndPr/>
              <w:sdtContent>
                <w:tc>
                  <w:tcPr>
                    <w:tcW w:w="3744" w:type="pct"/>
                    <w:gridSpan w:val="13"/>
                    <w:tcBorders>
                      <w:top w:val="single" w:sz="12" w:space="0" w:color="auto"/>
                      <w:right w:val="single" w:sz="12" w:space="0" w:color="auto"/>
                    </w:tcBorders>
                    <w:vAlign w:val="center"/>
                  </w:tcPr>
                  <w:p w14:paraId="74FBFF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Stjecanje znanja i razvijanje praktičnih vještina i kompetencija za provođenje biotehnološke proizvodnje industrijskih antibiotika pomoću različitih mikroorganizama (bakterije, plijesni), kao i postupaka izolacije i pročišćavanja antibiotika, te metoda određivanja aktivnosti antibiotika.</w:t>
                    </w:r>
                  </w:p>
                </w:tc>
              </w:sdtContent>
            </w:sdt>
          </w:sdtContent>
        </w:sdt>
      </w:tr>
      <w:tr w:rsidR="008E680B" w:rsidRPr="008176A5" w14:paraId="75792204" w14:textId="77777777" w:rsidTr="00A42271">
        <w:tc>
          <w:tcPr>
            <w:tcW w:w="1256" w:type="pct"/>
            <w:tcBorders>
              <w:left w:val="single" w:sz="12" w:space="0" w:color="auto"/>
            </w:tcBorders>
            <w:shd w:val="clear" w:color="auto" w:fill="00A0DC"/>
            <w:vAlign w:val="center"/>
          </w:tcPr>
          <w:p w14:paraId="1319407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sz w:val="20"/>
              <w:szCs w:val="20"/>
            </w:rPr>
            <w:id w:val="-48000226"/>
            <w:placeholder>
              <w:docPart w:val="5AF70E7A728749ADB862316B8422C600"/>
            </w:placeholder>
          </w:sdtPr>
          <w:sdtEndPr/>
          <w:sdtContent>
            <w:sdt>
              <w:sdtPr>
                <w:rPr>
                  <w:rFonts w:ascii="Proba Pro Lt" w:hAnsi="Proba Pro Lt"/>
                  <w:sz w:val="20"/>
                  <w:szCs w:val="20"/>
                </w:rPr>
                <w:id w:val="2108684059"/>
                <w:placeholder>
                  <w:docPart w:val="8C9FFCAE0F6543AFBCF8868BFB246673"/>
                </w:placeholder>
              </w:sdtPr>
              <w:sdtEndPr/>
              <w:sdtContent>
                <w:sdt>
                  <w:sdtPr>
                    <w:rPr>
                      <w:rFonts w:ascii="Proba Pro Lt" w:hAnsi="Proba Pro Lt"/>
                      <w:sz w:val="20"/>
                      <w:szCs w:val="20"/>
                    </w:rPr>
                    <w:id w:val="853996548"/>
                    <w:placeholder>
                      <w:docPart w:val="7885C5660CA54FFA9779DC3C1A779009"/>
                    </w:placeholder>
                  </w:sdtPr>
                  <w:sdtEndPr/>
                  <w:sdtContent>
                    <w:sdt>
                      <w:sdtPr>
                        <w:rPr>
                          <w:rFonts w:ascii="Proba Pro Lt" w:hAnsi="Proba Pro Lt"/>
                          <w:sz w:val="20"/>
                          <w:szCs w:val="20"/>
                        </w:rPr>
                        <w:id w:val="-1951379539"/>
                        <w:placeholder>
                          <w:docPart w:val="4C3A8B81CEB5408C8C00391D0A7F8DA5"/>
                        </w:placeholder>
                      </w:sdtPr>
                      <w:sdtEndPr>
                        <w:rPr>
                          <w:rFonts w:ascii="Calibri" w:hAnsi="Calibri" w:cs="Arial"/>
                          <w:sz w:val="22"/>
                          <w:szCs w:val="22"/>
                        </w:rPr>
                      </w:sdtEndPr>
                      <w:sdtContent>
                        <w:tc>
                          <w:tcPr>
                            <w:tcW w:w="3744" w:type="pct"/>
                            <w:gridSpan w:val="13"/>
                            <w:tcBorders>
                              <w:right w:val="single" w:sz="12" w:space="0" w:color="auto"/>
                            </w:tcBorders>
                            <w:vAlign w:val="center"/>
                          </w:tcPr>
                          <w:p w14:paraId="4ACAD0BA"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61B64297"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28257E96"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41761144"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69813032"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1C22EDD8"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030B3EBB" w14:textId="77777777" w:rsidR="008E680B" w:rsidRPr="006B3B2F" w:rsidRDefault="008E680B" w:rsidP="00CE71F1">
                            <w:pPr>
                              <w:pStyle w:val="ListParagraph"/>
                              <w:numPr>
                                <w:ilvl w:val="0"/>
                                <w:numId w:val="142"/>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61723571"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sdtContent>
            </w:sdt>
          </w:sdtContent>
        </w:sdt>
      </w:tr>
      <w:tr w:rsidR="008E680B" w:rsidRPr="008176A5" w14:paraId="7B77B283" w14:textId="77777777" w:rsidTr="00A42271">
        <w:tc>
          <w:tcPr>
            <w:tcW w:w="1256" w:type="pct"/>
            <w:tcBorders>
              <w:left w:val="single" w:sz="12" w:space="0" w:color="auto"/>
            </w:tcBorders>
            <w:shd w:val="clear" w:color="auto" w:fill="00A0DC"/>
            <w:vAlign w:val="center"/>
          </w:tcPr>
          <w:p w14:paraId="431AEED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606415951"/>
            <w:placeholder>
              <w:docPart w:val="1B4FBEF934EA480F80C2239E7C5A4D4E"/>
            </w:placeholder>
          </w:sdtPr>
          <w:sdtEndPr/>
          <w:sdtContent>
            <w:sdt>
              <w:sdtPr>
                <w:id w:val="133773191"/>
                <w:placeholder>
                  <w:docPart w:val="9F2E3D6EFB9B42D0A5AC327A61E25DA1"/>
                </w:placeholder>
              </w:sdtPr>
              <w:sdtEndPr/>
              <w:sdtContent>
                <w:sdt>
                  <w:sdtPr>
                    <w:id w:val="417984176"/>
                    <w:placeholder>
                      <w:docPart w:val="F4784BE448AD48D3BD24B71B45A15AAC"/>
                    </w:placeholder>
                  </w:sdtPr>
                  <w:sdtEndPr/>
                  <w:sdtContent>
                    <w:tc>
                      <w:tcPr>
                        <w:tcW w:w="3744" w:type="pct"/>
                        <w:gridSpan w:val="13"/>
                        <w:tcBorders>
                          <w:right w:val="single" w:sz="12" w:space="0" w:color="auto"/>
                        </w:tcBorders>
                        <w:vAlign w:val="center"/>
                      </w:tcPr>
                      <w:p w14:paraId="7B4A4E0D"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tehnološko vođenje industrijskih biotehnoloških proizvodnih sustava</w:t>
                        </w:r>
                      </w:p>
                      <w:p w14:paraId="6CA14AA5"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prepoznavanje proizvodnih problema, donošenje korektivnih odluka</w:t>
                        </w:r>
                      </w:p>
                      <w:p w14:paraId="02B99AF3"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unapređivanje postojećih biotehnoloških proizvodnji</w:t>
                        </w:r>
                      </w:p>
                      <w:p w14:paraId="257A0B42"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razvoj novih industrijskih biotehnoloških procesa i oprema</w:t>
                        </w:r>
                      </w:p>
                      <w:p w14:paraId="560EB88C"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prevođenje biotehnoloških procesa u veće (industrijsko) mjerilo (scale up) i testiranje istih u manjem mjerilu (scale down)</w:t>
                        </w:r>
                      </w:p>
                      <w:p w14:paraId="0DCAADFA"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tehnološko projektiranje biotehnoloških postrojenja</w:t>
                        </w:r>
                      </w:p>
                      <w:p w14:paraId="3380FE80"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tehnološki nadzor nad projektiranjem, izvedbom i testiranjem biotehnoloških postrojenja</w:t>
                        </w:r>
                      </w:p>
                      <w:p w14:paraId="76B0548E"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identificiranje izvora onečišćenja okoliša u proizvodnim linijama i detekcija onečišćenja u okolišu, osmišljavanje načina zbrinjavanja, te vođenje pogona za biotehnološku obradu otpadnih voda i drugog otpada.</w:t>
                        </w:r>
                      </w:p>
                      <w:p w14:paraId="65A8C68B"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planiranje i izvedba eksperimenata (u malom i velikom mjerilu) u različitim područjima biotehnologije, prikaz i kritička interpretacija rezultata, te donošenje meritornih zaključaka</w:t>
                        </w:r>
                      </w:p>
                      <w:p w14:paraId="16D59F2F"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izvođenje stručnih poslova odgovarajućega stupnja složenosti u mikrobiološkom i biokemijskom laboratoriju</w:t>
                        </w:r>
                      </w:p>
                      <w:p w14:paraId="1C489C01"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interpretacija rezultata laboratorijskih analiza</w:t>
                        </w:r>
                      </w:p>
                      <w:p w14:paraId="2895823F"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prezentacija pogonskih, istraživačkih, laboratorijskih i poslovnih rezultata usmenim i poslovnim putem uz korištenje stručne terminologije</w:t>
                        </w:r>
                      </w:p>
                      <w:p w14:paraId="0AB260FD"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primjena etičkih načela, zakonske regulative i normi vezanih uz specifične zahtjeve struke</w:t>
                        </w:r>
                      </w:p>
                      <w:p w14:paraId="783F82ED"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korištenje etičkih načela u odnosima sa suradnicima i poslodavcem</w:t>
                        </w:r>
                      </w:p>
                      <w:p w14:paraId="378EC711"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korištenje i valorizacija znanstvene i stručne literature u svrhu cjeloživotnog učenja i unapređenja struke</w:t>
                        </w:r>
                      </w:p>
                    </w:tc>
                  </w:sdtContent>
                </w:sdt>
              </w:sdtContent>
            </w:sdt>
          </w:sdtContent>
        </w:sdt>
      </w:tr>
      <w:tr w:rsidR="008E680B" w:rsidRPr="008176A5" w14:paraId="13A2FD92" w14:textId="77777777" w:rsidTr="00A42271">
        <w:tc>
          <w:tcPr>
            <w:tcW w:w="1256" w:type="pct"/>
            <w:tcBorders>
              <w:left w:val="single" w:sz="12" w:space="0" w:color="auto"/>
            </w:tcBorders>
            <w:shd w:val="clear" w:color="auto" w:fill="00A0DC"/>
            <w:vAlign w:val="center"/>
          </w:tcPr>
          <w:p w14:paraId="3A08358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id w:val="812530654"/>
            <w:placeholder>
              <w:docPart w:val="16B4034D9452493D8AE94CEEEA0A927D"/>
            </w:placeholder>
          </w:sdtPr>
          <w:sdtEndPr/>
          <w:sdtContent>
            <w:tc>
              <w:tcPr>
                <w:tcW w:w="3744" w:type="pct"/>
                <w:gridSpan w:val="13"/>
                <w:tcBorders>
                  <w:right w:val="single" w:sz="12" w:space="0" w:color="auto"/>
                </w:tcBorders>
                <w:vAlign w:val="center"/>
              </w:tcPr>
              <w:p w14:paraId="67FAC2FA"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metode pročišćavanja antibiotika (ekstrakciju, ionsku izmjenu ili taloženje) ovisno o svojstvima antibiotika koji se izolira</w:t>
                </w:r>
              </w:p>
              <w:p w14:paraId="1A16D47A"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metodu sušenja ovisno o termostabilnosti antibiotika (sušenje sublimacijom-liofilizacija, sušenje u struji toplog zraka, sušenje raspršivanjem, konvekcijsko i kontaktno sušenje)</w:t>
                </w:r>
              </w:p>
              <w:p w14:paraId="78E2161F"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optimalno vrijeme biosinteze antibiotika i objasniti regulacijske mehanizme za prijelaz iz trofofaze u idiofazu (biosintezu antibiotika)</w:t>
                </w:r>
              </w:p>
              <w:p w14:paraId="1477A03F"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postupak prethodne obrade komine obzirom na fizikalno-kemijska svojstva antibiotika (topljivost, stabilnost)</w:t>
                </w:r>
              </w:p>
              <w:p w14:paraId="4C4B4377"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uvjete kultivacije (čista kultura mikroorganizma producenta, sterilnost procesa, temperatura uzgoja, pH uzgoja, miješanje, aeracija, suzbijanje pjene itd.) tijekom biosinteze antibiotika</w:t>
                </w:r>
              </w:p>
              <w:p w14:paraId="7E67F701"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Pr>
                    <w:rFonts w:ascii="Proba Pro Lt" w:hAnsi="Proba Pro Lt" w:cs="Arial"/>
                    <w:sz w:val="20"/>
                    <w:szCs w:val="20"/>
                  </w:rPr>
                  <w:t>o</w:t>
                </w:r>
                <w:r w:rsidRPr="002C3F20">
                  <w:rPr>
                    <w:rFonts w:ascii="Proba Pro Lt" w:hAnsi="Proba Pro Lt" w:cs="Arial"/>
                    <w:sz w:val="20"/>
                    <w:szCs w:val="20"/>
                  </w:rPr>
                  <w:t>drediti aktivnost antibiotika primjenom kemijskih metoda za kvantitativno određivanje antibiotika</w:t>
                </w:r>
              </w:p>
              <w:p w14:paraId="757BEC34"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Pr>
                    <w:rFonts w:ascii="Proba Pro Lt" w:hAnsi="Proba Pro Lt" w:cs="Arial"/>
                    <w:sz w:val="20"/>
                    <w:szCs w:val="20"/>
                  </w:rPr>
                  <w:t>s</w:t>
                </w:r>
                <w:r w:rsidRPr="002C3F20">
                  <w:rPr>
                    <w:rFonts w:ascii="Proba Pro Lt" w:hAnsi="Proba Pro Lt" w:cs="Arial"/>
                    <w:sz w:val="20"/>
                    <w:szCs w:val="20"/>
                  </w:rPr>
                  <w:t>kicirati shemu procesa biosinteze antibiotika</w:t>
                </w:r>
              </w:p>
              <w:p w14:paraId="2E21770F"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usporediti kemijsku i enzimsku metodu priprave 6-aminopenicilanske kiseline</w:t>
                </w:r>
                <w:r w:rsidRPr="002C3F20">
                  <w:rPr>
                    <w:rFonts w:ascii="Proba Pro Lt" w:hAnsi="Proba Pro Lt" w:cs="Arial"/>
                    <w:sz w:val="20"/>
                    <w:szCs w:val="20"/>
                  </w:rPr>
                  <w:tab/>
                </w:r>
              </w:p>
              <w:p w14:paraId="54E15124"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usporediti metabolizamske puteve biosinteze antibiotika obzirom na mikroorganizme producente različi</w:t>
                </w:r>
                <w:r>
                  <w:rPr>
                    <w:rFonts w:ascii="Proba Pro Lt" w:hAnsi="Proba Pro Lt" w:cs="Arial"/>
                    <w:sz w:val="20"/>
                    <w:szCs w:val="20"/>
                  </w:rPr>
                  <w:t>tih antibiotika</w:t>
                </w:r>
              </w:p>
              <w:p w14:paraId="62F2B1FC" w14:textId="77777777" w:rsidR="008E680B" w:rsidRPr="002C3F20" w:rsidRDefault="008E680B" w:rsidP="00CE71F1">
                <w:pPr>
                  <w:pStyle w:val="ListParagraph"/>
                  <w:numPr>
                    <w:ilvl w:val="0"/>
                    <w:numId w:val="98"/>
                  </w:numPr>
                  <w:spacing w:after="0" w:line="240" w:lineRule="auto"/>
                  <w:ind w:left="375"/>
                  <w:rPr>
                    <w:rFonts w:ascii="Proba Pro Lt" w:hAnsi="Proba Pro Lt"/>
                    <w:sz w:val="20"/>
                    <w:szCs w:val="20"/>
                  </w:rPr>
                </w:pPr>
                <w:r w:rsidRPr="002C3F20">
                  <w:rPr>
                    <w:rFonts w:ascii="Proba Pro Lt" w:hAnsi="Proba Pro Lt" w:cs="Arial"/>
                    <w:sz w:val="20"/>
                    <w:szCs w:val="20"/>
                  </w:rPr>
                  <w:lastRenderedPageBreak/>
                  <w:t>voditi biotehnološki proces pripreme inokuluma i proizvodnje oksitetraciklina</w:t>
                </w:r>
              </w:p>
            </w:tc>
          </w:sdtContent>
        </w:sdt>
      </w:tr>
      <w:tr w:rsidR="008E680B" w:rsidRPr="008176A5" w14:paraId="4D9F6EE9" w14:textId="77777777" w:rsidTr="00A42271">
        <w:tc>
          <w:tcPr>
            <w:tcW w:w="1256" w:type="pct"/>
            <w:tcBorders>
              <w:left w:val="single" w:sz="12" w:space="0" w:color="auto"/>
            </w:tcBorders>
            <w:shd w:val="clear" w:color="auto" w:fill="00A0DC"/>
            <w:vAlign w:val="center"/>
          </w:tcPr>
          <w:p w14:paraId="6EE6888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176A5">
              <w:rPr>
                <w:rFonts w:ascii="Proba Pro Lt" w:hAnsi="Proba Pro Lt" w:cs="Arial"/>
                <w:color w:val="000000"/>
                <w:sz w:val="20"/>
                <w:szCs w:val="20"/>
              </w:rPr>
              <w:t xml:space="preserve">Opis sadržaja predmeta </w:t>
            </w:r>
          </w:p>
          <w:p w14:paraId="1D108F9E"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33907825"/>
            <w:placeholder>
              <w:docPart w:val="BC0E473E54D24E32B15F77190F9805E6"/>
            </w:placeholder>
          </w:sdtPr>
          <w:sdtEndPr/>
          <w:sdtContent>
            <w:sdt>
              <w:sdtPr>
                <w:rPr>
                  <w:rFonts w:ascii="Proba Pro Lt" w:hAnsi="Proba Pro Lt" w:cs="Arial"/>
                  <w:sz w:val="20"/>
                  <w:szCs w:val="20"/>
                </w:rPr>
                <w:id w:val="-1105037748"/>
                <w:placeholder>
                  <w:docPart w:val="1DD7F7DAC4C94F5883617C30A083EA10"/>
                </w:placeholder>
              </w:sdtPr>
              <w:sdtEndPr/>
              <w:sdtContent>
                <w:tc>
                  <w:tcPr>
                    <w:tcW w:w="3744" w:type="pct"/>
                    <w:gridSpan w:val="13"/>
                    <w:tcBorders>
                      <w:right w:val="single" w:sz="12" w:space="0" w:color="auto"/>
                    </w:tcBorders>
                    <w:vAlign w:val="center"/>
                  </w:tcPr>
                  <w:p w14:paraId="1F625B85"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sz w:val="20"/>
                        <w:szCs w:val="20"/>
                      </w:rPr>
                      <w:t xml:space="preserve">1. </w:t>
                    </w:r>
                    <w:r w:rsidRPr="008176A5">
                      <w:rPr>
                        <w:rFonts w:ascii="Proba Pro Lt" w:hAnsi="Proba Pro Lt" w:cs="Arial"/>
                        <w:b/>
                        <w:color w:val="333333"/>
                        <w:sz w:val="20"/>
                        <w:szCs w:val="20"/>
                      </w:rPr>
                      <w:t>Definicija,nomenklatura i klasifikacija antibiotika</w:t>
                    </w:r>
                  </w:p>
                  <w:p w14:paraId="1B5DBCDC"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Definicija, nomenklatura i klasifikacija antibiotika</w:t>
                    </w:r>
                  </w:p>
                  <w:p w14:paraId="7622F898"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2. Biotehnološki proces proizvodnje antibiotika</w:t>
                    </w:r>
                  </w:p>
                  <w:p w14:paraId="36A7D3A9" w14:textId="77777777" w:rsidR="008E680B" w:rsidRPr="008176A5" w:rsidRDefault="008E680B" w:rsidP="00A42271">
                    <w:pPr>
                      <w:tabs>
                        <w:tab w:val="left" w:pos="2820"/>
                      </w:tabs>
                      <w:spacing w:after="0" w:line="240" w:lineRule="auto"/>
                      <w:rPr>
                        <w:rFonts w:ascii="Proba Pro Lt" w:hAnsi="Proba Pro Lt" w:cs="Arial"/>
                        <w:color w:val="333333"/>
                        <w:sz w:val="20"/>
                        <w:szCs w:val="20"/>
                        <w:shd w:val="clear" w:color="auto" w:fill="428BCA"/>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Opći principi i karakteristike biosinteze antibiotika i glavni parametri biosinteze antibiotika</w:t>
                    </w:r>
                    <w:r w:rsidRPr="008176A5">
                      <w:rPr>
                        <w:rFonts w:ascii="Proba Pro Lt" w:hAnsi="Proba Pro Lt" w:cs="Arial"/>
                        <w:color w:val="333333"/>
                        <w:sz w:val="20"/>
                        <w:szCs w:val="20"/>
                        <w:shd w:val="clear" w:color="auto" w:fill="428BCA"/>
                      </w:rPr>
                      <w:t xml:space="preserve"> </w:t>
                    </w:r>
                  </w:p>
                  <w:p w14:paraId="5F6FB85C"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V</w:t>
                    </w:r>
                    <w:r w:rsidRPr="008176A5">
                      <w:rPr>
                        <w:rFonts w:ascii="Proba Pro Lt" w:hAnsi="Proba Pro Lt" w:cs="Arial"/>
                        <w:color w:val="333333"/>
                        <w:sz w:val="20"/>
                        <w:szCs w:val="20"/>
                      </w:rPr>
                      <w:t>: Kolorimterijska metoda za određivanje oksitetraciklina. Jodometrijska metoda za određivanje penicilina</w:t>
                    </w:r>
                  </w:p>
                  <w:p w14:paraId="5C008394"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3. Biotehnološki proces proizvodnje tetraciklionskih antiobiotika</w:t>
                    </w:r>
                  </w:p>
                  <w:p w14:paraId="1AC49CA9" w14:textId="77777777" w:rsidR="008E680B" w:rsidRPr="008176A5" w:rsidRDefault="008E680B" w:rsidP="00A42271">
                    <w:pPr>
                      <w:tabs>
                        <w:tab w:val="left" w:pos="2820"/>
                      </w:tabs>
                      <w:spacing w:after="0" w:line="240" w:lineRule="auto"/>
                      <w:rPr>
                        <w:rFonts w:ascii="Proba Pro Lt" w:hAnsi="Proba Pro Lt" w:cs="Arial"/>
                        <w:color w:val="333333"/>
                        <w:sz w:val="20"/>
                        <w:szCs w:val="20"/>
                        <w:shd w:val="clear" w:color="auto" w:fill="428BCA"/>
                      </w:rPr>
                    </w:pPr>
                    <w:r w:rsidRPr="008176A5">
                      <w:rPr>
                        <w:rFonts w:ascii="Proba Pro Lt" w:hAnsi="Proba Pro Lt" w:cs="Arial"/>
                        <w:b/>
                        <w:sz w:val="20"/>
                        <w:szCs w:val="20"/>
                      </w:rPr>
                      <w:t>P</w:t>
                    </w:r>
                    <w:r w:rsidRPr="008176A5">
                      <w:rPr>
                        <w:rFonts w:ascii="Proba Pro Lt" w:hAnsi="Proba Pro Lt" w:cs="Arial"/>
                        <w:sz w:val="20"/>
                        <w:szCs w:val="20"/>
                      </w:rPr>
                      <w:t>:</w:t>
                    </w:r>
                    <w:r w:rsidRPr="008176A5">
                      <w:rPr>
                        <w:rFonts w:ascii="Proba Pro Lt" w:hAnsi="Proba Pro Lt" w:cs="Arial"/>
                        <w:color w:val="333333"/>
                        <w:sz w:val="20"/>
                        <w:szCs w:val="20"/>
                      </w:rPr>
                      <w:t xml:space="preserve"> Biotehnološka proizvodnja tetraciklinskih antibiotika</w:t>
                    </w:r>
                    <w:r w:rsidRPr="008176A5">
                      <w:rPr>
                        <w:rFonts w:ascii="Proba Pro Lt" w:hAnsi="Proba Pro Lt" w:cs="Arial"/>
                        <w:color w:val="333333"/>
                        <w:sz w:val="20"/>
                        <w:szCs w:val="20"/>
                        <w:shd w:val="clear" w:color="auto" w:fill="428BCA"/>
                      </w:rPr>
                      <w:t xml:space="preserve"> </w:t>
                    </w:r>
                  </w:p>
                  <w:p w14:paraId="03BAB559" w14:textId="77777777" w:rsidR="008E680B" w:rsidRPr="008176A5" w:rsidRDefault="008E680B" w:rsidP="00A42271">
                    <w:pPr>
                      <w:tabs>
                        <w:tab w:val="left" w:pos="2820"/>
                      </w:tabs>
                      <w:spacing w:after="0" w:line="240" w:lineRule="auto"/>
                      <w:rPr>
                        <w:rFonts w:ascii="Proba Pro Lt" w:hAnsi="Proba Pro Lt" w:cs="Arial"/>
                        <w:color w:val="333333"/>
                        <w:sz w:val="20"/>
                        <w:szCs w:val="20"/>
                        <w:shd w:val="clear" w:color="auto" w:fill="428BCA"/>
                      </w:rPr>
                    </w:pPr>
                    <w:r w:rsidRPr="008176A5">
                      <w:rPr>
                        <w:rFonts w:ascii="Proba Pro Lt" w:hAnsi="Proba Pro Lt" w:cs="Arial"/>
                        <w:b/>
                        <w:color w:val="333333"/>
                        <w:sz w:val="20"/>
                        <w:szCs w:val="20"/>
                      </w:rPr>
                      <w:t>S</w:t>
                    </w:r>
                    <w:r w:rsidRPr="008176A5">
                      <w:rPr>
                        <w:rFonts w:ascii="Proba Pro Lt" w:hAnsi="Proba Pro Lt" w:cs="Arial"/>
                        <w:color w:val="333333"/>
                        <w:sz w:val="20"/>
                        <w:szCs w:val="20"/>
                      </w:rPr>
                      <w:t>: Proračun procesa biosinteze i izolacije oksitetraciklina</w:t>
                    </w:r>
                    <w:r w:rsidRPr="008176A5">
                      <w:rPr>
                        <w:rFonts w:ascii="Proba Pro Lt" w:hAnsi="Proba Pro Lt" w:cs="Arial"/>
                        <w:color w:val="333333"/>
                        <w:sz w:val="20"/>
                        <w:szCs w:val="20"/>
                        <w:shd w:val="clear" w:color="auto" w:fill="428BCA"/>
                      </w:rPr>
                      <w:t xml:space="preserve"> </w:t>
                    </w:r>
                  </w:p>
                  <w:p w14:paraId="2CCBC26B" w14:textId="77777777" w:rsidR="008E680B" w:rsidRPr="008176A5" w:rsidRDefault="008E680B" w:rsidP="00A42271">
                    <w:pPr>
                      <w:tabs>
                        <w:tab w:val="left" w:pos="2820"/>
                      </w:tabs>
                      <w:spacing w:after="0" w:line="240" w:lineRule="auto"/>
                      <w:rPr>
                        <w:rFonts w:ascii="Proba Pro Lt" w:hAnsi="Proba Pro Lt" w:cs="Arial"/>
                        <w:i/>
                        <w:color w:val="333333"/>
                        <w:sz w:val="20"/>
                        <w:szCs w:val="20"/>
                      </w:rPr>
                    </w:pPr>
                    <w:r w:rsidRPr="008176A5">
                      <w:rPr>
                        <w:rFonts w:ascii="Proba Pro Lt" w:hAnsi="Proba Pro Lt" w:cs="Arial"/>
                        <w:b/>
                        <w:color w:val="333333"/>
                        <w:sz w:val="20"/>
                        <w:szCs w:val="20"/>
                      </w:rPr>
                      <w:t>V</w:t>
                    </w:r>
                    <w:r w:rsidRPr="008176A5">
                      <w:rPr>
                        <w:rFonts w:ascii="Proba Pro Lt" w:hAnsi="Proba Pro Lt" w:cs="Arial"/>
                        <w:color w:val="333333"/>
                        <w:sz w:val="20"/>
                        <w:szCs w:val="20"/>
                      </w:rPr>
                      <w:t xml:space="preserve">: Biosinteza oksitetraciklina submerznim uzgojem </w:t>
                    </w:r>
                    <w:r w:rsidRPr="008176A5">
                      <w:rPr>
                        <w:rFonts w:ascii="Proba Pro Lt" w:hAnsi="Proba Pro Lt" w:cs="Arial"/>
                        <w:i/>
                        <w:color w:val="333333"/>
                        <w:sz w:val="20"/>
                        <w:szCs w:val="20"/>
                      </w:rPr>
                      <w:t>Streptomyces rimosus</w:t>
                    </w:r>
                  </w:p>
                  <w:p w14:paraId="1FEE475C"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 xml:space="preserve">4. Biotehnološki procesi proizvodnje </w:t>
                    </w:r>
                    <w:r w:rsidRPr="008176A5">
                      <w:rPr>
                        <w:b/>
                        <w:color w:val="333333"/>
                        <w:sz w:val="20"/>
                        <w:szCs w:val="20"/>
                      </w:rPr>
                      <w:t>β</w:t>
                    </w:r>
                    <w:r w:rsidRPr="008176A5">
                      <w:rPr>
                        <w:rFonts w:ascii="Proba Pro Lt" w:hAnsi="Proba Pro Lt" w:cs="Arial"/>
                        <w:b/>
                        <w:color w:val="333333"/>
                        <w:sz w:val="20"/>
                        <w:szCs w:val="20"/>
                      </w:rPr>
                      <w:t>-laktamskih antibiotika</w:t>
                    </w:r>
                  </w:p>
                  <w:p w14:paraId="133448A6"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xml:space="preserve">: Biotehnološka proizvodnja penicilina. Izolacija penicilina. Priprava 6-aminopenicilanske kiseline i polusintetskih penicilina. Biotehnološka proizvodnja ostalih </w:t>
                    </w:r>
                    <w:r w:rsidRPr="008176A5">
                      <w:rPr>
                        <w:color w:val="333333"/>
                        <w:sz w:val="20"/>
                        <w:szCs w:val="20"/>
                      </w:rPr>
                      <w:t>β</w:t>
                    </w:r>
                    <w:r w:rsidRPr="008176A5">
                      <w:rPr>
                        <w:rFonts w:ascii="Proba Pro Lt" w:hAnsi="Proba Pro Lt" w:cs="Arial"/>
                        <w:color w:val="333333"/>
                        <w:sz w:val="20"/>
                        <w:szCs w:val="20"/>
                      </w:rPr>
                      <w:t xml:space="preserve">-laktamskih antibiotika (cefalosporina i cefamicina). Proizvodnja klavulanske kiseline. </w:t>
                    </w:r>
                  </w:p>
                  <w:p w14:paraId="57D3D2EF"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S</w:t>
                    </w:r>
                    <w:r w:rsidRPr="008176A5">
                      <w:rPr>
                        <w:rFonts w:ascii="Proba Pro Lt" w:hAnsi="Proba Pro Lt" w:cs="Arial"/>
                        <w:color w:val="333333"/>
                        <w:sz w:val="20"/>
                        <w:szCs w:val="20"/>
                      </w:rPr>
                      <w:t xml:space="preserve">: Biotehnološki process proizvodnje </w:t>
                    </w:r>
                    <w:r w:rsidRPr="008176A5">
                      <w:rPr>
                        <w:rFonts w:ascii="Proba Pro Lt" w:hAnsi="Proba Pro Lt" w:cs="Arial"/>
                        <w:color w:val="333333"/>
                        <w:sz w:val="20"/>
                        <w:szCs w:val="20"/>
                      </w:rPr>
                      <w:sym w:font="Symbol" w:char="F062"/>
                    </w:r>
                    <w:r w:rsidRPr="008176A5">
                      <w:rPr>
                        <w:rFonts w:ascii="Proba Pro Lt" w:hAnsi="Proba Pro Lt" w:cs="Arial"/>
                        <w:color w:val="333333"/>
                        <w:sz w:val="20"/>
                        <w:szCs w:val="20"/>
                      </w:rPr>
                      <w:t>-laktamskih antibiotika</w:t>
                    </w:r>
                  </w:p>
                  <w:p w14:paraId="744FF15D"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5. Biotehnološki procesi proizvodnje aminoglikozidnih, makrolidnih i peptidnih antibiotika</w:t>
                    </w:r>
                  </w:p>
                  <w:p w14:paraId="39EB751F"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xml:space="preserve">: Biotehnološka proizvodnja aminoglikozidnih, makrolidnih i peptidnih antibiotika. Pregled ostalih antibiotika: aromatski, glikopeptidni, antifungalni i antitumorni antibiotic. </w:t>
                    </w:r>
                  </w:p>
                  <w:p w14:paraId="18F8F550"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S</w:t>
                    </w:r>
                    <w:r w:rsidRPr="008176A5">
                      <w:rPr>
                        <w:rFonts w:ascii="Proba Pro Lt" w:hAnsi="Proba Pro Lt" w:cs="Arial"/>
                        <w:color w:val="333333"/>
                        <w:sz w:val="20"/>
                        <w:szCs w:val="20"/>
                      </w:rPr>
                      <w:t>: Biotehnološki proces proizvodnje aminoglikozidnih, makrolidnih I peptidnih antibiotika</w:t>
                    </w:r>
                  </w:p>
                  <w:p w14:paraId="21E7C9BE"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6. Izolacija i pročišćavanje antibiotika</w:t>
                    </w:r>
                  </w:p>
                  <w:p w14:paraId="5433430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Izolacija i pročišćavanje antibiotika</w:t>
                    </w:r>
                  </w:p>
                </w:tc>
              </w:sdtContent>
            </w:sdt>
          </w:sdtContent>
        </w:sdt>
      </w:tr>
      <w:tr w:rsidR="008E680B" w:rsidRPr="008176A5" w14:paraId="57BA119D" w14:textId="77777777" w:rsidTr="0036541A">
        <w:trPr>
          <w:trHeight w:val="349"/>
        </w:trPr>
        <w:tc>
          <w:tcPr>
            <w:tcW w:w="1256" w:type="pct"/>
            <w:vMerge w:val="restart"/>
            <w:tcBorders>
              <w:left w:val="single" w:sz="12" w:space="0" w:color="auto"/>
            </w:tcBorders>
            <w:shd w:val="clear" w:color="auto" w:fill="00A0DC"/>
            <w:vAlign w:val="center"/>
          </w:tcPr>
          <w:p w14:paraId="786EB4C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A1A828C"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7900871"/>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760F14B1"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4040979"/>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3B99B05B"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745067"/>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120F55D3"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83614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715C2D0E"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452327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78397522"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521048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4F4F8DB7"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135109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39FC82C4"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3063316"/>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27317884"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186365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2FE9153A"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138283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1BE03188"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274964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02317372"/>
                <w:placeholder>
                  <w:docPart w:val="FEADDAEC5783456A80DCB5C77AB62F23"/>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2D8F19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087C8601"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18429E5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EC21699"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06E9C9FF"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900172050"/>
            <w:placeholder>
              <w:docPart w:val="25116C0B01C6402B89C1F1AC34358789"/>
            </w:placeholder>
            <w:showingPlcHdr/>
          </w:sdtPr>
          <w:sdtEndPr/>
          <w:sdtContent>
            <w:tc>
              <w:tcPr>
                <w:tcW w:w="1247" w:type="pct"/>
                <w:gridSpan w:val="5"/>
                <w:tcBorders>
                  <w:right w:val="single" w:sz="12" w:space="0" w:color="auto"/>
                </w:tcBorders>
              </w:tcPr>
              <w:p w14:paraId="51F6EA0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C6E8ABB"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2C2D931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B70416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91668273"/>
              <w:placeholder>
                <w:docPart w:val="9005829D955A4AC4B7A0B7C2C653E7EF"/>
              </w:placeholder>
            </w:sdtPr>
            <w:sdtEndPr/>
            <w:sdtContent>
              <w:p w14:paraId="4C88FB4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19362979"/>
              <w:placeholder>
                <w:docPart w:val="0EC9E90F6EF949E599C7E82C6DD7B360"/>
              </w:placeholder>
              <w:showingPlcHdr/>
            </w:sdtPr>
            <w:sdtEndPr/>
            <w:sdtContent>
              <w:p w14:paraId="3E1CD94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C8C77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73779892"/>
              <w:placeholder>
                <w:docPart w:val="56374AE8874C406B9D32ECAAE46280A2"/>
              </w:placeholder>
              <w:showingPlcHdr/>
            </w:sdtPr>
            <w:sdtEndPr/>
            <w:sdtContent>
              <w:p w14:paraId="789838E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54891255"/>
              <w:placeholder>
                <w:docPart w:val="F53C24D05F66412EA9623DB32457AB50"/>
              </w:placeholder>
            </w:sdtPr>
            <w:sdtEndPr/>
            <w:sdtContent>
              <w:p w14:paraId="02CBE3B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2EAB4D2"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5457162"/>
              <w:placeholder>
                <w:docPart w:val="E4B1319FC47F4C4EA7D64AF32DFE1201"/>
              </w:placeholder>
              <w:showingPlcHdr/>
            </w:sdtPr>
            <w:sdtEndPr/>
            <w:sdtContent>
              <w:p w14:paraId="6127CCFB"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27574813"/>
              <w:placeholder>
                <w:docPart w:val="E8E9F18E0F2B42C1B60C9C2EFCB4C2E2"/>
              </w:placeholder>
            </w:sdtPr>
            <w:sdtEndPr/>
            <w:sdtContent>
              <w:p w14:paraId="4EEFB13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8E680B" w:rsidRPr="008176A5" w14:paraId="0133ED9D" w14:textId="77777777" w:rsidTr="00A42271">
        <w:trPr>
          <w:trHeight w:val="397"/>
        </w:trPr>
        <w:tc>
          <w:tcPr>
            <w:tcW w:w="1256" w:type="pct"/>
            <w:vMerge/>
            <w:tcBorders>
              <w:left w:val="single" w:sz="12" w:space="0" w:color="auto"/>
            </w:tcBorders>
            <w:shd w:val="clear" w:color="auto" w:fill="00A0DC"/>
            <w:vAlign w:val="center"/>
          </w:tcPr>
          <w:p w14:paraId="17CD1C8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CC0C6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40139459"/>
              <w:placeholder>
                <w:docPart w:val="641B6E4A221546E78759DD07CF1BA41B"/>
              </w:placeholder>
              <w:showingPlcHdr/>
            </w:sdtPr>
            <w:sdtEndPr/>
            <w:sdtContent>
              <w:p w14:paraId="5905CA4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62679860"/>
              <w:placeholder>
                <w:docPart w:val="B93EA31FBA1849BBB747E623142B8232"/>
              </w:placeholder>
            </w:sdtPr>
            <w:sdtEndPr/>
            <w:sdtContent>
              <w:p w14:paraId="4E2ECCD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475C21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07610381"/>
              <w:placeholder>
                <w:docPart w:val="4266B83236D0489F9E4B0122F8D03A92"/>
              </w:placeholder>
            </w:sdtPr>
            <w:sdtEndPr/>
            <w:sdtContent>
              <w:p w14:paraId="64A34EE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36499710"/>
              <w:placeholder>
                <w:docPart w:val="AB402530049F41EEB742BC252D66EF5F"/>
              </w:placeholder>
              <w:showingPlcHdr/>
            </w:sdtPr>
            <w:sdtEndPr/>
            <w:sdtContent>
              <w:p w14:paraId="68170BC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2C7211"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0421183"/>
                <w:placeholder>
                  <w:docPart w:val="3D9DB629D4BA4584975407C99AE695DB"/>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1612230"/>
              <w:placeholder>
                <w:docPart w:val="EA1A9881887047CEAEC25AE1FA10D855"/>
              </w:placeholder>
              <w:showingPlcHdr/>
            </w:sdtPr>
            <w:sdtEndPr/>
            <w:sdtContent>
              <w:p w14:paraId="5F20D1A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5154102"/>
              <w:placeholder>
                <w:docPart w:val="C974C10717494FAFA9E89E6B7D90698F"/>
              </w:placeholder>
              <w:showingPlcHdr/>
            </w:sdtPr>
            <w:sdtEndPr/>
            <w:sdtContent>
              <w:p w14:paraId="0918384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11ABB94" w14:textId="77777777" w:rsidTr="00A42271">
        <w:trPr>
          <w:trHeight w:val="397"/>
        </w:trPr>
        <w:tc>
          <w:tcPr>
            <w:tcW w:w="1256" w:type="pct"/>
            <w:vMerge/>
            <w:tcBorders>
              <w:left w:val="single" w:sz="12" w:space="0" w:color="auto"/>
            </w:tcBorders>
            <w:shd w:val="clear" w:color="auto" w:fill="00A0DC"/>
            <w:vAlign w:val="center"/>
          </w:tcPr>
          <w:p w14:paraId="402F5024"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22401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93633662"/>
              <w:placeholder>
                <w:docPart w:val="DB71E4BCAD914951AE44BD8490A1894F"/>
              </w:placeholder>
              <w:showingPlcHdr/>
            </w:sdtPr>
            <w:sdtEndPr/>
            <w:sdtContent>
              <w:p w14:paraId="2701441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78452135"/>
              <w:placeholder>
                <w:docPart w:val="CC25614012924113A0C85A090D26A037"/>
              </w:placeholder>
            </w:sdtPr>
            <w:sdtEndPr/>
            <w:sdtContent>
              <w:p w14:paraId="769EE85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49437F2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333369"/>
              <w:placeholder>
                <w:docPart w:val="F436FA5474D64FD98A77165B514886AA"/>
              </w:placeholder>
            </w:sdtPr>
            <w:sdtEndPr/>
            <w:sdtContent>
              <w:p w14:paraId="3D730F6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85220671"/>
              <w:placeholder>
                <w:docPart w:val="D0E16811E5B643229AB4D20CD7A31FD0"/>
              </w:placeholder>
              <w:showingPlcHdr/>
            </w:sdtPr>
            <w:sdtEndPr/>
            <w:sdtContent>
              <w:p w14:paraId="0222E0C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F14E2AC"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51561164"/>
                <w:placeholder>
                  <w:docPart w:val="E97E436FE1CE420085900D467FC2C22E"/>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2542435"/>
              <w:placeholder>
                <w:docPart w:val="1838B5CAED1241299FA7CCB547FA555D"/>
              </w:placeholder>
              <w:showingPlcHdr/>
            </w:sdtPr>
            <w:sdtEndPr/>
            <w:sdtContent>
              <w:p w14:paraId="2F488773"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5973010"/>
              <w:placeholder>
                <w:docPart w:val="8FB108D842EF49BBB3EE9715235C0C27"/>
              </w:placeholder>
              <w:showingPlcHdr/>
            </w:sdtPr>
            <w:sdtEndPr/>
            <w:sdtContent>
              <w:p w14:paraId="0C8122A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025636B2" w14:textId="77777777" w:rsidTr="00A42271">
        <w:trPr>
          <w:trHeight w:val="397"/>
        </w:trPr>
        <w:tc>
          <w:tcPr>
            <w:tcW w:w="1256" w:type="pct"/>
            <w:vMerge/>
            <w:tcBorders>
              <w:left w:val="single" w:sz="12" w:space="0" w:color="auto"/>
            </w:tcBorders>
            <w:shd w:val="clear" w:color="auto" w:fill="00A0DC"/>
            <w:vAlign w:val="center"/>
          </w:tcPr>
          <w:p w14:paraId="099AF9F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74C42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5705723"/>
              <w:placeholder>
                <w:docPart w:val="51D357C8FCAD4C939C9627BF40D15A0A"/>
              </w:placeholder>
              <w:showingPlcHdr/>
            </w:sdtPr>
            <w:sdtEndPr/>
            <w:sdtContent>
              <w:p w14:paraId="2F9638A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47878230"/>
              <w:placeholder>
                <w:docPart w:val="55EA2A88661942A5A01EA223D08CCE67"/>
              </w:placeholder>
            </w:sdtPr>
            <w:sdtEndPr/>
            <w:sdtContent>
              <w:p w14:paraId="31083DC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435DBD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3684250"/>
              <w:placeholder>
                <w:docPart w:val="94D6BE6D552843FBAF38F07F27381DE7"/>
              </w:placeholder>
              <w:showingPlcHdr/>
            </w:sdtPr>
            <w:sdtEndPr/>
            <w:sdtContent>
              <w:p w14:paraId="413FD94A"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6695184"/>
              <w:placeholder>
                <w:docPart w:val="F1D76F51318C471EAFC03F722C0541DE"/>
              </w:placeholder>
            </w:sdtPr>
            <w:sdtEndPr/>
            <w:sdtContent>
              <w:p w14:paraId="497FD455"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801A2A9" w14:textId="77777777" w:rsidR="008E680B" w:rsidRPr="008176A5"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06865662"/>
                <w:placeholder>
                  <w:docPart w:val="E75828885A6648CC8FFEC39363FDA7A2"/>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392290"/>
              <w:placeholder>
                <w:docPart w:val="213F86AB30884582B5D99510DBC4F104"/>
              </w:placeholder>
              <w:showingPlcHdr/>
            </w:sdtPr>
            <w:sdtEndPr/>
            <w:sdtContent>
              <w:p w14:paraId="01CA08D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32384414"/>
              <w:placeholder>
                <w:docPart w:val="25BD3608F6744F1F99C42E7DB037EA28"/>
              </w:placeholder>
              <w:showingPlcHdr/>
            </w:sdtPr>
            <w:sdtEndPr/>
            <w:sdtContent>
              <w:p w14:paraId="3EC0B7C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F0C1ED3"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407CEB09"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3517DB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6236865"/>
              <w:placeholder>
                <w:docPart w:val="FB90251F83D74F2081CD338E52CF76D0"/>
              </w:placeholder>
              <w:showingPlcHdr/>
            </w:sdtPr>
            <w:sdtEndPr/>
            <w:sdtContent>
              <w:p w14:paraId="3851480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5044259"/>
              <w:placeholder>
                <w:docPart w:val="A8A1A51231BD4F3792D04B39B8F0AE74"/>
              </w:placeholder>
            </w:sdtPr>
            <w:sdtEndPr/>
            <w:sdtContent>
              <w:p w14:paraId="2144E6E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5ABB6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5528334"/>
              <w:placeholder>
                <w:docPart w:val="408F22ADF09746F4B8F84ACC0420A4F0"/>
              </w:placeholder>
            </w:sdtPr>
            <w:sdtEndPr/>
            <w:sdtContent>
              <w:p w14:paraId="12D5357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7241671"/>
              <w:placeholder>
                <w:docPart w:val="5D2E16F029484116B6516C112540201D"/>
              </w:placeholder>
              <w:showingPlcHdr/>
            </w:sdtPr>
            <w:sdtEndPr/>
            <w:sdtContent>
              <w:p w14:paraId="186FF8C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A8DEF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42344720"/>
              <w:placeholder>
                <w:docPart w:val="2A45540E84124F868159F2FB90811BFB"/>
              </w:placeholder>
            </w:sdtPr>
            <w:sdtEndPr/>
            <w:sdtContent>
              <w:p w14:paraId="5B7F55D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3AF59E80" w14:textId="77777777" w:rsidTr="00A42271">
        <w:trPr>
          <w:trHeight w:val="397"/>
        </w:trPr>
        <w:tc>
          <w:tcPr>
            <w:tcW w:w="1256" w:type="pct"/>
            <w:tcBorders>
              <w:left w:val="single" w:sz="12" w:space="0" w:color="auto"/>
              <w:bottom w:val="single" w:sz="12" w:space="0" w:color="auto"/>
            </w:tcBorders>
            <w:shd w:val="clear" w:color="auto" w:fill="00A0DC"/>
            <w:vAlign w:val="center"/>
          </w:tcPr>
          <w:p w14:paraId="4F074DB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80795737"/>
              <w:placeholder>
                <w:docPart w:val="76E5AC97EE554614BBADBF3435C35770"/>
              </w:placeholder>
            </w:sdtPr>
            <w:sdtEndPr/>
            <w:sdtContent>
              <w:sdt>
                <w:sdtPr>
                  <w:rPr>
                    <w:rFonts w:ascii="Proba Pro Lt" w:hAnsi="Proba Pro Lt" w:cs="Arial"/>
                    <w:color w:val="000000"/>
                    <w:sz w:val="20"/>
                    <w:szCs w:val="20"/>
                  </w:rPr>
                  <w:id w:val="95680182"/>
                  <w:placeholder>
                    <w:docPart w:val="3630232E697F42D6B3F8E154E4F6A054"/>
                  </w:placeholder>
                </w:sdtPr>
                <w:sdtEndPr/>
                <w:sdtContent>
                  <w:p w14:paraId="663CF66A"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 kolegiju „Tehnologija antibiotika“ najviše se može postići 12 bodova.</w:t>
                    </w:r>
                  </w:p>
                  <w:p w14:paraId="4BC61C4B"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 toga, najviše 10 bodova nosi pismeni ispit, najviše 1 bod seminar i najviše 1 bod laboratorijske vježbe. Za pozitivnu ocjenu na predmetu potrebno je:</w:t>
                    </w:r>
                  </w:p>
                  <w:p w14:paraId="0A3856A5"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pismenom ispitu postići minimalno 6 bodova,</w:t>
                    </w:r>
                  </w:p>
                  <w:p w14:paraId="2E60B2E9"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seminaru postići minimalno 0,6 bodova,</w:t>
                    </w:r>
                  </w:p>
                  <w:p w14:paraId="4EBC6C9C"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vježbama postići minimalno 0,6 bodova.</w:t>
                    </w:r>
                  </w:p>
                  <w:p w14:paraId="2D9F7FF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Ocjene iz kolegija postižu se na sljedeći način:</w:t>
                    </w:r>
                  </w:p>
                  <w:p w14:paraId="5AFC80F7"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0 do 60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nedovoljan (1)</w:t>
                    </w:r>
                  </w:p>
                  <w:p w14:paraId="23EC6EF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60 do 70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dovoljan (2)</w:t>
                    </w:r>
                  </w:p>
                  <w:p w14:paraId="40695DB5"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70 do 80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dobar (3)</w:t>
                    </w:r>
                  </w:p>
                  <w:p w14:paraId="253CC52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80 do 90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vrlo dobar (4)</w:t>
                    </w:r>
                  </w:p>
                  <w:p w14:paraId="2763CE7F"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- 90</w:t>
                    </w:r>
                    <w:r>
                      <w:rPr>
                        <w:rFonts w:ascii="Proba Pro Lt" w:hAnsi="Proba Pro Lt" w:cs="Arial"/>
                        <w:color w:val="000000"/>
                        <w:sz w:val="20"/>
                        <w:szCs w:val="20"/>
                      </w:rPr>
                      <w:t xml:space="preserve"> </w:t>
                    </w:r>
                    <w:r w:rsidRPr="008176A5">
                      <w:rPr>
                        <w:rFonts w:ascii="Proba Pro Lt" w:hAnsi="Proba Pro Lt" w:cs="Arial"/>
                        <w:color w:val="000000"/>
                        <w:sz w:val="20"/>
                        <w:szCs w:val="20"/>
                      </w:rPr>
                      <w:t>% i više posto ukupnog broja bodova: odličan (5)</w:t>
                    </w:r>
                  </w:p>
                </w:sdtContent>
              </w:sdt>
            </w:sdtContent>
          </w:sdt>
        </w:tc>
      </w:tr>
      <w:tr w:rsidR="008E680B" w:rsidRPr="008176A5" w14:paraId="6BEC3B58" w14:textId="77777777" w:rsidTr="00A42271">
        <w:tc>
          <w:tcPr>
            <w:tcW w:w="1256" w:type="pct"/>
            <w:tcBorders>
              <w:left w:val="single" w:sz="12" w:space="0" w:color="auto"/>
              <w:bottom w:val="single" w:sz="12" w:space="0" w:color="auto"/>
            </w:tcBorders>
            <w:shd w:val="clear" w:color="auto" w:fill="00A0DC"/>
            <w:vAlign w:val="center"/>
          </w:tcPr>
          <w:p w14:paraId="7BCE6F7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996EF5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2067394699"/>
              <w:placeholder>
                <w:docPart w:val="AF70D455ADFB4EEE900CEE3659FF5302"/>
              </w:placeholder>
            </w:sdtPr>
            <w:sdtEndPr>
              <w:rPr>
                <w:rFonts w:cs="Calibri"/>
                <w:color w:val="auto"/>
              </w:rPr>
            </w:sdtEndPr>
            <w:sdtContent>
              <w:sdt>
                <w:sdtPr>
                  <w:rPr>
                    <w:rFonts w:ascii="Proba Pro Lt" w:hAnsi="Proba Pro Lt"/>
                    <w:sz w:val="20"/>
                    <w:szCs w:val="20"/>
                  </w:rPr>
                  <w:id w:val="1048801875"/>
                  <w:placeholder>
                    <w:docPart w:val="7EFE8884AD314660A6EF58B83901AA28"/>
                  </w:placeholder>
                </w:sdtPr>
                <w:sdtEndPr/>
                <w:sdtContent>
                  <w:p w14:paraId="6E689E9D"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predati referat</w:t>
                    </w:r>
                  </w:p>
                  <w:p w14:paraId="3E99EE36"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napisati i usmeno prezentirati seminarski rad</w:t>
                    </w:r>
                  </w:p>
                  <w:p w14:paraId="32546D27"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položiti pismeni ispit</w:t>
                    </w:r>
                  </w:p>
                </w:sdtContent>
              </w:sdt>
            </w:sdtContent>
          </w:sdt>
        </w:tc>
      </w:tr>
      <w:tr w:rsidR="008E680B" w:rsidRPr="008176A5" w14:paraId="335E8E9D" w14:textId="77777777" w:rsidTr="0036541A">
        <w:tc>
          <w:tcPr>
            <w:tcW w:w="1256" w:type="pct"/>
            <w:vMerge w:val="restart"/>
            <w:tcBorders>
              <w:top w:val="single" w:sz="12" w:space="0" w:color="auto"/>
              <w:left w:val="single" w:sz="12" w:space="0" w:color="auto"/>
            </w:tcBorders>
            <w:shd w:val="clear" w:color="auto" w:fill="00A0DC"/>
            <w:vAlign w:val="center"/>
          </w:tcPr>
          <w:p w14:paraId="60AD986D"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7EBD785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5BFA822"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A1EF19"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 xml:space="preserve">Dostupnost putem </w:t>
            </w:r>
            <w:r w:rsidRPr="008176A5">
              <w:rPr>
                <w:rFonts w:ascii="Proba Pro Lt" w:hAnsi="Proba Pro Lt" w:cs="Arial"/>
                <w:b/>
                <w:color w:val="000000"/>
                <w:sz w:val="20"/>
                <w:szCs w:val="20"/>
              </w:rPr>
              <w:lastRenderedPageBreak/>
              <w:t>ostalih medija</w:t>
            </w:r>
          </w:p>
        </w:tc>
      </w:tr>
      <w:tr w:rsidR="008E680B" w:rsidRPr="008176A5" w14:paraId="7A65100A" w14:textId="77777777" w:rsidTr="0036541A">
        <w:trPr>
          <w:trHeight w:val="75"/>
        </w:trPr>
        <w:tc>
          <w:tcPr>
            <w:tcW w:w="1256" w:type="pct"/>
            <w:vMerge/>
            <w:tcBorders>
              <w:left w:val="single" w:sz="12" w:space="0" w:color="auto"/>
            </w:tcBorders>
            <w:shd w:val="clear" w:color="auto" w:fill="00A0DC"/>
            <w:vAlign w:val="center"/>
          </w:tcPr>
          <w:p w14:paraId="4D91F287"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664591692"/>
              <w:placeholder>
                <w:docPart w:val="79919DCA2A4C427F8DE8BED8954E1DFC"/>
              </w:placeholder>
            </w:sdtPr>
            <w:sdtEndPr/>
            <w:sdtContent>
              <w:sdt>
                <w:sdtPr>
                  <w:rPr>
                    <w:rFonts w:ascii="Proba Pro Lt" w:hAnsi="Proba Pro Lt" w:cs="Arial"/>
                    <w:color w:val="000000"/>
                    <w:sz w:val="20"/>
                    <w:szCs w:val="20"/>
                  </w:rPr>
                  <w:id w:val="570629944"/>
                  <w:placeholder>
                    <w:docPart w:val="D623B4FDE2914FDF8E2ECED4F295625D"/>
                  </w:placeholder>
                </w:sdtPr>
                <w:sdtEndPr/>
                <w:sdtContent>
                  <w:p w14:paraId="7312088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Tehnologija antibiotika (interna skripta, predavanja)</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2160514"/>
              <w:placeholder>
                <w:docPart w:val="CB98DF81B1CB4C1FBE348A71ED09AA60"/>
              </w:placeholder>
            </w:sdtPr>
            <w:sdtEndPr/>
            <w:sdtContent>
              <w:p w14:paraId="15DEC51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25241700"/>
              <w:placeholder>
                <w:docPart w:val="0E4E57BB398B48C9B506748560082676"/>
              </w:placeholder>
            </w:sdtPr>
            <w:sdtEndPr/>
            <w:sdtContent>
              <w:p w14:paraId="1E3BE24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Merlin</w:t>
                </w:r>
              </w:p>
            </w:sdtContent>
          </w:sdt>
        </w:tc>
      </w:tr>
      <w:tr w:rsidR="008E680B" w:rsidRPr="008176A5" w14:paraId="3B2D9CD6" w14:textId="77777777" w:rsidTr="0036541A">
        <w:trPr>
          <w:trHeight w:val="75"/>
        </w:trPr>
        <w:tc>
          <w:tcPr>
            <w:tcW w:w="1256" w:type="pct"/>
            <w:vMerge/>
            <w:tcBorders>
              <w:left w:val="single" w:sz="12" w:space="0" w:color="auto"/>
            </w:tcBorders>
            <w:shd w:val="clear" w:color="auto" w:fill="00A0DC"/>
            <w:vAlign w:val="center"/>
          </w:tcPr>
          <w:p w14:paraId="122543B3"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655646415"/>
              <w:placeholder>
                <w:docPart w:val="7982CC13B3324A52B2CE66A47294A1F0"/>
              </w:placeholder>
            </w:sdtPr>
            <w:sdtEndPr/>
            <w:sdtContent>
              <w:sdt>
                <w:sdtPr>
                  <w:rPr>
                    <w:rFonts w:ascii="Proba Pro Lt" w:hAnsi="Proba Pro Lt" w:cs="Arial"/>
                    <w:color w:val="000000"/>
                    <w:sz w:val="20"/>
                    <w:szCs w:val="20"/>
                  </w:rPr>
                  <w:id w:val="1274681433"/>
                  <w:placeholder>
                    <w:docPart w:val="E46A53FC3DFF4C19A866E4F802A3B937"/>
                  </w:placeholder>
                </w:sdtPr>
                <w:sdtEndPr/>
                <w:sdtContent>
                  <w:p w14:paraId="3AA2EB71" w14:textId="40651528" w:rsidR="008E680B" w:rsidRPr="008176A5" w:rsidRDefault="008E680B" w:rsidP="00730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J. Novak, A. Leboš Pavunc: Tehnologija antibiotika, Laboratorijske vježbe (interna skripta)</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54430068"/>
              <w:placeholder>
                <w:docPart w:val="9C1B9559F006466BB2439218B10ECE90"/>
              </w:placeholder>
            </w:sdtPr>
            <w:sdtEndPr/>
            <w:sdtContent>
              <w:p w14:paraId="172F177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18584"/>
              <w:placeholder>
                <w:docPart w:val="F876F9AA44C84438AFB1039337652521"/>
              </w:placeholder>
            </w:sdtPr>
            <w:sdtEndPr/>
            <w:sdtContent>
              <w:p w14:paraId="04A4A3D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Merlin</w:t>
                </w:r>
              </w:p>
            </w:sdtContent>
          </w:sdt>
        </w:tc>
      </w:tr>
      <w:tr w:rsidR="008E680B" w:rsidRPr="008176A5" w14:paraId="4977B3C8" w14:textId="77777777" w:rsidTr="00A42271">
        <w:tc>
          <w:tcPr>
            <w:tcW w:w="1256" w:type="pct"/>
            <w:tcBorders>
              <w:top w:val="single" w:sz="12" w:space="0" w:color="auto"/>
              <w:left w:val="single" w:sz="12" w:space="0" w:color="auto"/>
            </w:tcBorders>
            <w:shd w:val="clear" w:color="auto" w:fill="00A0DC"/>
            <w:vAlign w:val="center"/>
          </w:tcPr>
          <w:p w14:paraId="153CE55B"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806512592"/>
            <w:placeholder>
              <w:docPart w:val="2913C538B5684BC2AA815FC630C144B7"/>
            </w:placeholder>
          </w:sdtPr>
          <w:sdtEndPr/>
          <w:sdtContent>
            <w:tc>
              <w:tcPr>
                <w:tcW w:w="3744" w:type="pct"/>
                <w:gridSpan w:val="13"/>
                <w:tcBorders>
                  <w:top w:val="single" w:sz="12" w:space="0" w:color="auto"/>
                  <w:right w:val="single" w:sz="12" w:space="0" w:color="auto"/>
                </w:tcBorders>
              </w:tcPr>
              <w:p w14:paraId="5C377F97" w14:textId="77777777" w:rsidR="008E680B" w:rsidRPr="008176A5" w:rsidRDefault="008E680B" w:rsidP="00A42271">
                <w:pPr>
                  <w:pStyle w:val="ListParagraph"/>
                  <w:numPr>
                    <w:ilvl w:val="0"/>
                    <w:numId w:val="3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J. Šušković, B. Kos (2007): Mikrobiološke metode i antibiotici. U: </w:t>
                </w:r>
                <w:r w:rsidRPr="008176A5">
                  <w:rPr>
                    <w:rFonts w:ascii="Proba Pro Lt" w:hAnsi="Proba Pro Lt" w:cs="Arial"/>
                    <w:i/>
                    <w:iCs/>
                    <w:sz w:val="20"/>
                    <w:szCs w:val="20"/>
                  </w:rPr>
                  <w:t>Metode u molekularnoj biologiji</w:t>
                </w:r>
                <w:r w:rsidRPr="008176A5">
                  <w:rPr>
                    <w:rFonts w:ascii="Proba Pro Lt" w:hAnsi="Proba Pro Lt" w:cs="Arial"/>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p w14:paraId="5826B226" w14:textId="77777777" w:rsidR="008E680B" w:rsidRPr="008176A5" w:rsidRDefault="008E680B" w:rsidP="00A42271">
                <w:pPr>
                  <w:pStyle w:val="ListParagraph"/>
                  <w:numPr>
                    <w:ilvl w:val="0"/>
                    <w:numId w:val="3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W. R. Strohl: Biotechnology of antibiotics: Second edition, revised and expanded, Marcel Dekker, Inc. New York (1997).</w:t>
                </w:r>
              </w:p>
              <w:p w14:paraId="5F8D4407" w14:textId="77777777" w:rsidR="008E680B" w:rsidRPr="008176A5" w:rsidRDefault="008E680B" w:rsidP="00A42271">
                <w:pPr>
                  <w:pStyle w:val="ListParagraph"/>
                  <w:numPr>
                    <w:ilvl w:val="0"/>
                    <w:numId w:val="3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 J. Vandamme: Biotechnology of industrial antibiotics, Marcel Dekker, Inc. New York (1984).</w:t>
                </w:r>
              </w:p>
            </w:tc>
          </w:sdtContent>
        </w:sdt>
      </w:tr>
      <w:tr w:rsidR="008E680B" w:rsidRPr="008176A5" w14:paraId="6AF40440" w14:textId="77777777" w:rsidTr="00A42271">
        <w:tc>
          <w:tcPr>
            <w:tcW w:w="1256" w:type="pct"/>
            <w:tcBorders>
              <w:top w:val="single" w:sz="12" w:space="0" w:color="auto"/>
              <w:left w:val="single" w:sz="12" w:space="0" w:color="auto"/>
            </w:tcBorders>
            <w:shd w:val="clear" w:color="auto" w:fill="00A0DC"/>
            <w:vAlign w:val="center"/>
          </w:tcPr>
          <w:p w14:paraId="1038E76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21356C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41" w:history="1">
              <w:r w:rsidRPr="008176A5">
                <w:rPr>
                  <w:rStyle w:val="Hyperlink"/>
                  <w:rFonts w:ascii="Proba Pro Lt" w:hAnsi="Proba Pro Lt"/>
                  <w:i/>
                  <w:sz w:val="20"/>
                  <w:szCs w:val="20"/>
                </w:rPr>
                <w:t>http://www.pbf.unizg.hr/studiji/ispitni_rokovi</w:t>
              </w:r>
            </w:hyperlink>
          </w:p>
        </w:tc>
      </w:tr>
      <w:tr w:rsidR="008E680B" w:rsidRPr="008176A5" w14:paraId="3D9E79F0" w14:textId="77777777" w:rsidTr="00A42271">
        <w:tc>
          <w:tcPr>
            <w:tcW w:w="1256" w:type="pct"/>
            <w:tcBorders>
              <w:left w:val="single" w:sz="12" w:space="0" w:color="auto"/>
              <w:bottom w:val="single" w:sz="12" w:space="0" w:color="auto"/>
            </w:tcBorders>
            <w:shd w:val="clear" w:color="auto" w:fill="00A0DC"/>
            <w:vAlign w:val="center"/>
          </w:tcPr>
          <w:p w14:paraId="2E53F8D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48315007"/>
            <w:placeholder>
              <w:docPart w:val="550B26A58721479C9C0786F312CE446A"/>
            </w:placeholder>
          </w:sdtPr>
          <w:sdtEndPr/>
          <w:sdtContent>
            <w:tc>
              <w:tcPr>
                <w:tcW w:w="3744" w:type="pct"/>
                <w:gridSpan w:val="13"/>
                <w:tcBorders>
                  <w:bottom w:val="single" w:sz="12" w:space="0" w:color="auto"/>
                  <w:right w:val="single" w:sz="12" w:space="0" w:color="auto"/>
                </w:tcBorders>
              </w:tcPr>
              <w:p w14:paraId="667F52F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03B8CC79" w14:textId="77777777" w:rsidR="008E680B" w:rsidRPr="008176A5" w:rsidRDefault="008E680B" w:rsidP="008E680B">
      <w:pPr>
        <w:spacing w:after="0" w:line="240" w:lineRule="auto"/>
        <w:rPr>
          <w:rFonts w:ascii="Proba Pro Lt" w:hAnsi="Proba Pro Lt"/>
          <w:sz w:val="20"/>
          <w:szCs w:val="20"/>
        </w:rPr>
      </w:pPr>
    </w:p>
    <w:p w14:paraId="19FBC5F8"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8E680B" w:rsidRPr="008176A5" w14:paraId="28432526"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E6832C"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4D75D2E5" w14:textId="77777777" w:rsidTr="00A42271">
        <w:tc>
          <w:tcPr>
            <w:tcW w:w="1256" w:type="pct"/>
            <w:tcBorders>
              <w:top w:val="single" w:sz="12" w:space="0" w:color="auto"/>
              <w:left w:val="single" w:sz="12" w:space="0" w:color="auto"/>
            </w:tcBorders>
            <w:shd w:val="clear" w:color="auto" w:fill="00A0DC"/>
            <w:vAlign w:val="center"/>
          </w:tcPr>
          <w:p w14:paraId="32F4E784"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15759324"/>
            <w:placeholder>
              <w:docPart w:val="41D2DEDC55B04C0FAD529156FDF94F64"/>
            </w:placeholder>
          </w:sdtPr>
          <w:sdtEndPr/>
          <w:sdtContent>
            <w:tc>
              <w:tcPr>
                <w:tcW w:w="1454" w:type="pct"/>
                <w:gridSpan w:val="4"/>
                <w:tcBorders>
                  <w:top w:val="single" w:sz="12" w:space="0" w:color="auto"/>
                  <w:right w:val="single" w:sz="12" w:space="0" w:color="auto"/>
                </w:tcBorders>
                <w:vAlign w:val="center"/>
              </w:tcPr>
              <w:p w14:paraId="78627C14" w14:textId="77777777" w:rsidR="008E680B" w:rsidRPr="00F75173" w:rsidRDefault="00DB7BE2" w:rsidP="00A42271">
                <w:pPr>
                  <w:tabs>
                    <w:tab w:val="left" w:pos="2820"/>
                  </w:tabs>
                  <w:spacing w:after="0" w:line="240" w:lineRule="auto"/>
                  <w:rPr>
                    <w:rFonts w:ascii="Proba Pro Lt" w:hAnsi="Proba Pro Lt" w:cs="Arial"/>
                    <w:b/>
                    <w:sz w:val="20"/>
                    <w:szCs w:val="20"/>
                  </w:rPr>
                </w:pPr>
                <w:hyperlink r:id="rId142" w:history="1">
                  <w:r w:rsidR="008E680B" w:rsidRPr="00F75173">
                    <w:rPr>
                      <w:rStyle w:val="Hyperlink"/>
                      <w:rFonts w:ascii="Proba Pro Lt" w:hAnsi="Proba Pro Lt" w:cs="Arial"/>
                      <w:b/>
                      <w:sz w:val="20"/>
                      <w:szCs w:val="20"/>
                    </w:rPr>
                    <w:t>Izv. prof. dr. sc. Damir Stanzer</w:t>
                  </w:r>
                </w:hyperlink>
              </w:p>
              <w:p w14:paraId="753F1641" w14:textId="77777777" w:rsidR="008E680B" w:rsidRPr="00F67C23" w:rsidRDefault="00DB7BE2" w:rsidP="00A42271">
                <w:pPr>
                  <w:tabs>
                    <w:tab w:val="left" w:pos="2820"/>
                  </w:tabs>
                  <w:spacing w:after="0" w:line="240" w:lineRule="auto"/>
                  <w:rPr>
                    <w:rFonts w:ascii="Proba Pro Lt" w:hAnsi="Proba Pro Lt" w:cs="Arial"/>
                    <w:sz w:val="20"/>
                    <w:szCs w:val="20"/>
                  </w:rPr>
                </w:pPr>
                <w:hyperlink r:id="rId143" w:history="1">
                  <w:r w:rsidR="008E680B" w:rsidRPr="006E2350">
                    <w:rPr>
                      <w:rStyle w:val="Hyperlink"/>
                      <w:rFonts w:ascii="Proba Pro Lt" w:hAnsi="Proba Pro Lt" w:cs="Arial"/>
                      <w:sz w:val="20"/>
                      <w:szCs w:val="20"/>
                    </w:rPr>
                    <w:t>Izv. prof. dr. sc. Jasna Mrvčić</w:t>
                  </w:r>
                </w:hyperlink>
              </w:p>
              <w:p w14:paraId="1045B9B9" w14:textId="77777777" w:rsidR="008E680B" w:rsidRPr="00F67C23" w:rsidRDefault="00DB7BE2" w:rsidP="00A42271">
                <w:pPr>
                  <w:tabs>
                    <w:tab w:val="left" w:pos="2820"/>
                  </w:tabs>
                  <w:spacing w:after="0" w:line="240" w:lineRule="auto"/>
                  <w:rPr>
                    <w:rFonts w:ascii="Proba Pro Lt" w:hAnsi="Proba Pro Lt" w:cs="Arial"/>
                    <w:sz w:val="20"/>
                    <w:szCs w:val="20"/>
                  </w:rPr>
                </w:pPr>
                <w:hyperlink r:id="rId144" w:history="1">
                  <w:r w:rsidR="008E680B" w:rsidRPr="00580A4D">
                    <w:rPr>
                      <w:rStyle w:val="Hyperlink"/>
                      <w:rFonts w:ascii="Proba Pro Lt" w:hAnsi="Proba Pro Lt" w:cs="Arial"/>
                      <w:sz w:val="20"/>
                      <w:szCs w:val="20"/>
                    </w:rPr>
                    <w:t>Karla Hanousek Čiča, dipl. ing.</w:t>
                  </w:r>
                </w:hyperlink>
              </w:p>
            </w:tc>
          </w:sdtContent>
        </w:sdt>
        <w:tc>
          <w:tcPr>
            <w:tcW w:w="1473" w:type="pct"/>
            <w:gridSpan w:val="5"/>
            <w:tcBorders>
              <w:top w:val="single" w:sz="12" w:space="0" w:color="auto"/>
              <w:right w:val="single" w:sz="12" w:space="0" w:color="auto"/>
            </w:tcBorders>
            <w:shd w:val="clear" w:color="auto" w:fill="00A0DC"/>
            <w:vAlign w:val="center"/>
          </w:tcPr>
          <w:p w14:paraId="5DF2964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81858839"/>
            <w:placeholder>
              <w:docPart w:val="FA521716973240A493EE563911A5921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E7C9BE7"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ljetni</w:t>
                </w:r>
              </w:p>
            </w:tc>
          </w:sdtContent>
        </w:sdt>
      </w:tr>
      <w:tr w:rsidR="008E680B" w:rsidRPr="008176A5" w14:paraId="3BF38531" w14:textId="77777777" w:rsidTr="00A42271">
        <w:tc>
          <w:tcPr>
            <w:tcW w:w="1256" w:type="pct"/>
            <w:tcBorders>
              <w:top w:val="single" w:sz="12" w:space="0" w:color="auto"/>
              <w:left w:val="single" w:sz="12" w:space="0" w:color="auto"/>
            </w:tcBorders>
            <w:shd w:val="clear" w:color="auto" w:fill="00A0DC"/>
            <w:vAlign w:val="center"/>
          </w:tcPr>
          <w:p w14:paraId="3C287D3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4" w:name="Tehnologija_alkoholakvasca" w:displacedByCustomXml="next"/>
        <w:sdt>
          <w:sdtPr>
            <w:rPr>
              <w:rFonts w:ascii="Proba Pro Lt" w:hAnsi="Proba Pro Lt" w:cs="Arial"/>
              <w:sz w:val="20"/>
              <w:szCs w:val="20"/>
            </w:rPr>
            <w:id w:val="499160477"/>
            <w:placeholder>
              <w:docPart w:val="7BB16358A4534DBF857921A46B59E693"/>
            </w:placeholder>
          </w:sdtPr>
          <w:sdtEndPr/>
          <w:sdtContent>
            <w:tc>
              <w:tcPr>
                <w:tcW w:w="1454" w:type="pct"/>
                <w:gridSpan w:val="4"/>
                <w:tcBorders>
                  <w:top w:val="single" w:sz="12" w:space="0" w:color="auto"/>
                  <w:right w:val="single" w:sz="12" w:space="0" w:color="auto"/>
                </w:tcBorders>
                <w:vAlign w:val="center"/>
              </w:tcPr>
              <w:p w14:paraId="7857D77A" w14:textId="77777777" w:rsidR="008E680B" w:rsidRPr="00F67C23"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alkohola i kvasca</w:t>
                </w:r>
              </w:p>
            </w:tc>
          </w:sdtContent>
        </w:sdt>
        <w:bookmarkEnd w:id="14" w:displacedByCustomXml="prev"/>
        <w:tc>
          <w:tcPr>
            <w:tcW w:w="1473" w:type="pct"/>
            <w:gridSpan w:val="5"/>
            <w:tcBorders>
              <w:top w:val="single" w:sz="12" w:space="0" w:color="auto"/>
              <w:right w:val="single" w:sz="12" w:space="0" w:color="auto"/>
            </w:tcBorders>
            <w:shd w:val="clear" w:color="auto" w:fill="00A0DC"/>
            <w:vAlign w:val="center"/>
          </w:tcPr>
          <w:p w14:paraId="5CF26E3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01568174"/>
            <w:placeholder>
              <w:docPart w:val="8EC04F4AA6CF418FB5D9FE83C02B3598"/>
            </w:placeholder>
          </w:sdtPr>
          <w:sdtEndPr/>
          <w:sdtContent>
            <w:tc>
              <w:tcPr>
                <w:tcW w:w="817" w:type="pct"/>
                <w:gridSpan w:val="4"/>
                <w:tcBorders>
                  <w:top w:val="single" w:sz="12" w:space="0" w:color="auto"/>
                  <w:right w:val="single" w:sz="12" w:space="0" w:color="auto"/>
                </w:tcBorders>
                <w:vAlign w:val="center"/>
              </w:tcPr>
              <w:p w14:paraId="5B7BEB02"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4</w:t>
                </w:r>
              </w:p>
            </w:tc>
          </w:sdtContent>
        </w:sdt>
      </w:tr>
      <w:tr w:rsidR="008E680B" w:rsidRPr="008176A5" w14:paraId="6373C9B5" w14:textId="77777777" w:rsidTr="00A42271">
        <w:tc>
          <w:tcPr>
            <w:tcW w:w="1256" w:type="pct"/>
            <w:tcBorders>
              <w:left w:val="single" w:sz="12" w:space="0" w:color="auto"/>
              <w:bottom w:val="single" w:sz="12" w:space="0" w:color="auto"/>
            </w:tcBorders>
            <w:shd w:val="clear" w:color="auto" w:fill="00A0DC"/>
            <w:vAlign w:val="center"/>
          </w:tcPr>
          <w:p w14:paraId="08497DF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2018492605"/>
            <w:placeholder>
              <w:docPart w:val="0CD6EB1EB0D941BD94E883CDD1A5CD51"/>
            </w:placeholder>
          </w:sdtPr>
          <w:sdtEndPr/>
          <w:sdtContent>
            <w:tc>
              <w:tcPr>
                <w:tcW w:w="1454" w:type="pct"/>
                <w:gridSpan w:val="4"/>
                <w:tcBorders>
                  <w:bottom w:val="single" w:sz="12" w:space="0" w:color="auto"/>
                  <w:right w:val="single" w:sz="12" w:space="0" w:color="auto"/>
                </w:tcBorders>
                <w:vAlign w:val="center"/>
              </w:tcPr>
              <w:p w14:paraId="06736746"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sz w:val="20"/>
                    <w:szCs w:val="20"/>
                  </w:rPr>
                  <w:t>53705</w:t>
                </w:r>
              </w:p>
            </w:tc>
          </w:sdtContent>
        </w:sdt>
        <w:tc>
          <w:tcPr>
            <w:tcW w:w="1473" w:type="pct"/>
            <w:gridSpan w:val="5"/>
            <w:tcBorders>
              <w:bottom w:val="single" w:sz="12" w:space="0" w:color="auto"/>
              <w:right w:val="single" w:sz="12" w:space="0" w:color="auto"/>
            </w:tcBorders>
            <w:shd w:val="clear" w:color="auto" w:fill="00A0DC"/>
            <w:vAlign w:val="center"/>
          </w:tcPr>
          <w:p w14:paraId="144D8E6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884131779"/>
            <w:placeholder>
              <w:docPart w:val="9B265ACE90E3400FA4E772369C4C3EA4"/>
            </w:placeholder>
          </w:sdtPr>
          <w:sdtEndPr/>
          <w:sdtContent>
            <w:tc>
              <w:tcPr>
                <w:tcW w:w="817" w:type="pct"/>
                <w:gridSpan w:val="4"/>
                <w:tcBorders>
                  <w:bottom w:val="single" w:sz="12" w:space="0" w:color="auto"/>
                  <w:right w:val="single" w:sz="12" w:space="0" w:color="auto"/>
                </w:tcBorders>
                <w:vAlign w:val="center"/>
              </w:tcPr>
              <w:p w14:paraId="7E5D7C3A"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20</w:t>
                </w:r>
                <w:r>
                  <w:rPr>
                    <w:rFonts w:ascii="Proba Pro Lt" w:hAnsi="Proba Pro Lt" w:cs="Arial"/>
                    <w:sz w:val="20"/>
                    <w:szCs w:val="20"/>
                  </w:rPr>
                  <w:t xml:space="preserve"> </w:t>
                </w:r>
                <w:r w:rsidRPr="00F67C23">
                  <w:rPr>
                    <w:rFonts w:ascii="Proba Pro Lt" w:hAnsi="Proba Pro Lt" w:cs="Arial"/>
                    <w:sz w:val="20"/>
                    <w:szCs w:val="20"/>
                  </w:rPr>
                  <w:t>+</w:t>
                </w:r>
                <w:r>
                  <w:rPr>
                    <w:rFonts w:ascii="Proba Pro Lt" w:hAnsi="Proba Pro Lt" w:cs="Arial"/>
                    <w:sz w:val="20"/>
                    <w:szCs w:val="20"/>
                  </w:rPr>
                  <w:t xml:space="preserve"> 15 </w:t>
                </w:r>
                <w:r w:rsidRPr="00F67C23">
                  <w:rPr>
                    <w:rFonts w:ascii="Proba Pro Lt" w:hAnsi="Proba Pro Lt" w:cs="Arial"/>
                    <w:sz w:val="20"/>
                    <w:szCs w:val="20"/>
                  </w:rPr>
                  <w:t>+</w:t>
                </w:r>
                <w:r>
                  <w:rPr>
                    <w:rFonts w:ascii="Proba Pro Lt" w:hAnsi="Proba Pro Lt" w:cs="Arial"/>
                    <w:sz w:val="20"/>
                    <w:szCs w:val="20"/>
                  </w:rPr>
                  <w:t xml:space="preserve"> 15 </w:t>
                </w:r>
                <w:r w:rsidRPr="00F67C23">
                  <w:rPr>
                    <w:rFonts w:ascii="Proba Pro Lt" w:hAnsi="Proba Pro Lt" w:cs="Arial"/>
                    <w:sz w:val="20"/>
                    <w:szCs w:val="20"/>
                  </w:rPr>
                  <w:t>+</w:t>
                </w:r>
                <w:r>
                  <w:rPr>
                    <w:rFonts w:ascii="Proba Pro Lt" w:hAnsi="Proba Pro Lt" w:cs="Arial"/>
                    <w:sz w:val="20"/>
                    <w:szCs w:val="20"/>
                  </w:rPr>
                  <w:t xml:space="preserve"> </w:t>
                </w:r>
                <w:r w:rsidRPr="00F67C23">
                  <w:rPr>
                    <w:rFonts w:ascii="Proba Pro Lt" w:hAnsi="Proba Pro Lt" w:cs="Arial"/>
                    <w:sz w:val="20"/>
                    <w:szCs w:val="20"/>
                  </w:rPr>
                  <w:t>0</w:t>
                </w:r>
              </w:p>
            </w:tc>
          </w:sdtContent>
        </w:sdt>
      </w:tr>
      <w:tr w:rsidR="008E680B" w:rsidRPr="008176A5" w14:paraId="5308B084" w14:textId="77777777" w:rsidTr="00A42271">
        <w:tc>
          <w:tcPr>
            <w:tcW w:w="1256" w:type="pct"/>
            <w:tcBorders>
              <w:left w:val="single" w:sz="12" w:space="0" w:color="auto"/>
              <w:bottom w:val="single" w:sz="12" w:space="0" w:color="auto"/>
            </w:tcBorders>
            <w:shd w:val="clear" w:color="auto" w:fill="00A0DC"/>
            <w:vAlign w:val="center"/>
          </w:tcPr>
          <w:p w14:paraId="6C0E22B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31728313"/>
            <w:placeholder>
              <w:docPart w:val="6BC91485D8184BDAAB7A8C54C906EEB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7556608D"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Diplomski sveučilišni studij Bioprocesno inženjerstvo</w:t>
                </w:r>
              </w:p>
            </w:tc>
          </w:sdtContent>
        </w:sdt>
        <w:tc>
          <w:tcPr>
            <w:tcW w:w="1473" w:type="pct"/>
            <w:gridSpan w:val="5"/>
            <w:tcBorders>
              <w:bottom w:val="single" w:sz="12" w:space="0" w:color="auto"/>
              <w:right w:val="single" w:sz="12" w:space="0" w:color="auto"/>
            </w:tcBorders>
            <w:shd w:val="clear" w:color="auto" w:fill="00A0DC"/>
            <w:vAlign w:val="center"/>
          </w:tcPr>
          <w:p w14:paraId="0DC3098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684088970"/>
            <w:placeholder>
              <w:docPart w:val="0D1887E071C84E5B8CB517811C21709A"/>
            </w:placeholder>
          </w:sdtPr>
          <w:sdtEndPr/>
          <w:sdtContent>
            <w:tc>
              <w:tcPr>
                <w:tcW w:w="817" w:type="pct"/>
                <w:gridSpan w:val="4"/>
                <w:tcBorders>
                  <w:bottom w:val="single" w:sz="12" w:space="0" w:color="auto"/>
                  <w:right w:val="single" w:sz="12" w:space="0" w:color="auto"/>
                </w:tcBorders>
                <w:vAlign w:val="center"/>
              </w:tcPr>
              <w:p w14:paraId="0E50F661"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20</w:t>
                </w:r>
              </w:p>
            </w:tc>
          </w:sdtContent>
        </w:sdt>
      </w:tr>
      <w:tr w:rsidR="008E680B" w:rsidRPr="008176A5" w14:paraId="63084110" w14:textId="77777777" w:rsidTr="00A42271">
        <w:tc>
          <w:tcPr>
            <w:tcW w:w="1256" w:type="pct"/>
            <w:tcBorders>
              <w:left w:val="single" w:sz="12" w:space="0" w:color="auto"/>
              <w:bottom w:val="single" w:sz="12" w:space="0" w:color="auto"/>
            </w:tcBorders>
            <w:shd w:val="clear" w:color="auto" w:fill="00A0DC"/>
            <w:vAlign w:val="center"/>
          </w:tcPr>
          <w:p w14:paraId="0F68AA8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42159149"/>
            <w:placeholder>
              <w:docPart w:val="C6313500CF454EC287F09D543FD7DF3D"/>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3D627FBE"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06CB642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3CF0F7A" w14:textId="77777777" w:rsidR="008E680B" w:rsidRPr="00F67C23"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2425007"/>
                <w:placeholder>
                  <w:docPart w:val="69542AEFE5F349F4917EE1D4F0B2C83B"/>
                </w:placeholder>
                <w:dropDownList>
                  <w:listItem w:value="Choose an item."/>
                  <w:listItem w:displayText="1." w:value="1."/>
                  <w:listItem w:displayText="2." w:value="2."/>
                  <w:listItem w:displayText="3." w:value="3."/>
                </w:dropDownList>
              </w:sdtPr>
              <w:sdtEndPr/>
              <w:sdtContent>
                <w:r w:rsidR="008E680B" w:rsidRPr="00F67C23">
                  <w:rPr>
                    <w:rFonts w:ascii="Proba Pro Lt" w:hAnsi="Proba Pro Lt" w:cs="Arial"/>
                    <w:sz w:val="20"/>
                    <w:szCs w:val="20"/>
                  </w:rPr>
                  <w:t>1.</w:t>
                </w:r>
              </w:sdtContent>
            </w:sdt>
            <w:r w:rsidR="008E680B" w:rsidRPr="00F67C23">
              <w:rPr>
                <w:rFonts w:ascii="Proba Pro Lt" w:hAnsi="Proba Pro Lt" w:cs="Arial"/>
                <w:sz w:val="20"/>
                <w:szCs w:val="20"/>
              </w:rPr>
              <w:tab/>
            </w:r>
          </w:p>
          <w:p w14:paraId="7991A232" w14:textId="77777777" w:rsidR="008E680B" w:rsidRPr="00F67C23"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96201676"/>
                <w:placeholder>
                  <w:docPart w:val="214B089B0B6F4B4787F2EE659FFFA228"/>
                </w:placeholder>
              </w:sdtPr>
              <w:sdtEndPr/>
              <w:sdtContent>
                <w:r w:rsidR="008E680B" w:rsidRPr="00F67C23">
                  <w:rPr>
                    <w:rFonts w:ascii="Proba Pro Lt" w:hAnsi="Proba Pro Lt" w:cs="Arial"/>
                    <w:sz w:val="20"/>
                    <w:szCs w:val="20"/>
                  </w:rPr>
                  <w:t>0</w:t>
                </w:r>
                <w:r w:rsidR="008E680B">
                  <w:rPr>
                    <w:rFonts w:ascii="Proba Pro Lt" w:hAnsi="Proba Pro Lt" w:cs="Arial"/>
                    <w:sz w:val="20"/>
                    <w:szCs w:val="20"/>
                  </w:rPr>
                  <w:t xml:space="preserve"> </w:t>
                </w:r>
              </w:sdtContent>
            </w:sdt>
            <w:r w:rsidR="008E680B" w:rsidRPr="00F67C23">
              <w:rPr>
                <w:rFonts w:ascii="Proba Pro Lt" w:hAnsi="Proba Pro Lt" w:cs="Arial"/>
                <w:sz w:val="20"/>
                <w:szCs w:val="20"/>
              </w:rPr>
              <w:t>%</w:t>
            </w:r>
          </w:p>
        </w:tc>
      </w:tr>
      <w:tr w:rsidR="008E680B" w:rsidRPr="008176A5" w14:paraId="26A38420" w14:textId="77777777" w:rsidTr="00A42271">
        <w:tc>
          <w:tcPr>
            <w:tcW w:w="1256" w:type="pct"/>
            <w:tcBorders>
              <w:left w:val="single" w:sz="12" w:space="0" w:color="auto"/>
              <w:bottom w:val="single" w:sz="12" w:space="0" w:color="auto"/>
            </w:tcBorders>
            <w:shd w:val="clear" w:color="auto" w:fill="00A0DC"/>
            <w:vAlign w:val="center"/>
          </w:tcPr>
          <w:p w14:paraId="4EB4E80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9006167"/>
            <w:placeholder>
              <w:docPart w:val="03473738949F4B1193F4D9C1A03B1B94"/>
            </w:placeholder>
          </w:sdtPr>
          <w:sdtEndPr/>
          <w:sdtContent>
            <w:tc>
              <w:tcPr>
                <w:tcW w:w="1454" w:type="pct"/>
                <w:gridSpan w:val="4"/>
                <w:tcBorders>
                  <w:bottom w:val="single" w:sz="12" w:space="0" w:color="auto"/>
                  <w:right w:val="single" w:sz="12" w:space="0" w:color="auto"/>
                </w:tcBorders>
                <w:vAlign w:val="center"/>
              </w:tcPr>
              <w:p w14:paraId="0D36B0B0"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Prema rasporedu</w:t>
                </w:r>
              </w:p>
            </w:tc>
          </w:sdtContent>
        </w:sdt>
        <w:tc>
          <w:tcPr>
            <w:tcW w:w="1473" w:type="pct"/>
            <w:gridSpan w:val="5"/>
            <w:tcBorders>
              <w:bottom w:val="single" w:sz="12" w:space="0" w:color="auto"/>
              <w:right w:val="single" w:sz="12" w:space="0" w:color="auto"/>
            </w:tcBorders>
            <w:shd w:val="clear" w:color="auto" w:fill="00A0DC"/>
            <w:vAlign w:val="center"/>
          </w:tcPr>
          <w:p w14:paraId="0624F661"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40302087"/>
            <w:placeholder>
              <w:docPart w:val="AA2E4A026DF04886BE3CBA328C3F64D5"/>
            </w:placeholder>
          </w:sdtPr>
          <w:sdtEndPr/>
          <w:sdtContent>
            <w:tc>
              <w:tcPr>
                <w:tcW w:w="817" w:type="pct"/>
                <w:gridSpan w:val="4"/>
                <w:tcBorders>
                  <w:bottom w:val="single" w:sz="12" w:space="0" w:color="auto"/>
                  <w:right w:val="single" w:sz="12" w:space="0" w:color="auto"/>
                </w:tcBorders>
                <w:vAlign w:val="center"/>
              </w:tcPr>
              <w:p w14:paraId="530CA1AE"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hrvatski</w:t>
                </w:r>
              </w:p>
            </w:tc>
          </w:sdtContent>
        </w:sdt>
      </w:tr>
      <w:tr w:rsidR="008E680B" w:rsidRPr="008176A5" w14:paraId="715FA27A" w14:textId="77777777" w:rsidTr="00A42271">
        <w:tc>
          <w:tcPr>
            <w:tcW w:w="1256" w:type="pct"/>
            <w:tcBorders>
              <w:left w:val="single" w:sz="12" w:space="0" w:color="auto"/>
              <w:bottom w:val="single" w:sz="12" w:space="0" w:color="auto"/>
            </w:tcBorders>
            <w:shd w:val="clear" w:color="auto" w:fill="00A0DC"/>
            <w:vAlign w:val="center"/>
          </w:tcPr>
          <w:p w14:paraId="6A10996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54125121"/>
            <w:placeholder>
              <w:docPart w:val="0847892B6F29404FBA69492BB25EB7D7"/>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19D95C09"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2AC7C6B"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E2DE2B8" w14:textId="77777777" w:rsidR="008E680B" w:rsidRPr="00F67C23"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5061913"/>
                <w:placeholder>
                  <w:docPart w:val="FCC77A63858E4C9A95C6712E63618DA1"/>
                </w:placeholder>
                <w:dropDownList>
                  <w:listItem w:value="Choose an item."/>
                  <w:listItem w:displayText="DA" w:value="DA"/>
                  <w:listItem w:displayText="NE" w:value="NE"/>
                </w:dropDownList>
              </w:sdtPr>
              <w:sdtEndPr/>
              <w:sdtContent>
                <w:r w:rsidR="008E680B" w:rsidRPr="00F67C23">
                  <w:rPr>
                    <w:rFonts w:ascii="Proba Pro Lt" w:hAnsi="Proba Pro Lt" w:cs="Arial"/>
                    <w:sz w:val="20"/>
                    <w:szCs w:val="20"/>
                  </w:rPr>
                  <w:t>NE</w:t>
                </w:r>
              </w:sdtContent>
            </w:sdt>
          </w:p>
        </w:tc>
      </w:tr>
      <w:tr w:rsidR="008E680B" w:rsidRPr="008176A5" w14:paraId="17E6B48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E9296A"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5EAD8823" w14:textId="77777777" w:rsidTr="00A42271">
        <w:tc>
          <w:tcPr>
            <w:tcW w:w="1256" w:type="pct"/>
            <w:tcBorders>
              <w:top w:val="single" w:sz="12" w:space="0" w:color="auto"/>
              <w:left w:val="single" w:sz="12" w:space="0" w:color="auto"/>
            </w:tcBorders>
            <w:shd w:val="clear" w:color="auto" w:fill="00A0DC"/>
            <w:vAlign w:val="center"/>
          </w:tcPr>
          <w:p w14:paraId="08A883F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727143272"/>
            <w:placeholder>
              <w:docPart w:val="ECAB22EFC6D34744A25DD75616727F33"/>
            </w:placeholder>
          </w:sdtPr>
          <w:sdtEndPr/>
          <w:sdtContent>
            <w:tc>
              <w:tcPr>
                <w:tcW w:w="3744" w:type="pct"/>
                <w:gridSpan w:val="13"/>
                <w:tcBorders>
                  <w:top w:val="single" w:sz="12" w:space="0" w:color="auto"/>
                  <w:right w:val="single" w:sz="12" w:space="0" w:color="auto"/>
                </w:tcBorders>
                <w:vAlign w:val="center"/>
              </w:tcPr>
              <w:p w14:paraId="43DBB4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studiranje tehnologije alkohola i tehnologije proizvodnje pekarskig kvasca, te upoznavanje s primjenom pekarskog i prehrambenog kvasca.</w:t>
                </w:r>
              </w:p>
            </w:tc>
          </w:sdtContent>
        </w:sdt>
      </w:tr>
      <w:tr w:rsidR="008E680B" w:rsidRPr="008176A5" w14:paraId="40FE2EB6" w14:textId="77777777" w:rsidTr="00A42271">
        <w:tc>
          <w:tcPr>
            <w:tcW w:w="1256" w:type="pct"/>
            <w:tcBorders>
              <w:left w:val="single" w:sz="12" w:space="0" w:color="auto"/>
            </w:tcBorders>
            <w:shd w:val="clear" w:color="auto" w:fill="00A0DC"/>
            <w:vAlign w:val="center"/>
          </w:tcPr>
          <w:p w14:paraId="424C860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544128792"/>
            <w:placeholder>
              <w:docPart w:val="62206622F62E4188ACCDFAA57DE7CAE8"/>
            </w:placeholder>
          </w:sdtPr>
          <w:sdtEndPr/>
          <w:sdtContent>
            <w:sdt>
              <w:sdtPr>
                <w:rPr>
                  <w:rFonts w:ascii="Proba Pro Lt" w:hAnsi="Proba Pro Lt" w:cs="Arial"/>
                  <w:sz w:val="20"/>
                  <w:szCs w:val="20"/>
                </w:rPr>
                <w:id w:val="-653830044"/>
                <w:placeholder>
                  <w:docPart w:val="F885AC12D4304ED693AE54906FC6DC13"/>
                </w:placeholder>
              </w:sdtPr>
              <w:sdtEndPr>
                <w:rPr>
                  <w:rFonts w:ascii="Calibri" w:hAnsi="Calibri"/>
                  <w:sz w:val="22"/>
                  <w:szCs w:val="22"/>
                </w:rPr>
              </w:sdtEndPr>
              <w:sdtContent>
                <w:tc>
                  <w:tcPr>
                    <w:tcW w:w="3744" w:type="pct"/>
                    <w:gridSpan w:val="13"/>
                    <w:tcBorders>
                      <w:right w:val="single" w:sz="12" w:space="0" w:color="auto"/>
                    </w:tcBorders>
                    <w:vAlign w:val="center"/>
                  </w:tcPr>
                  <w:p w14:paraId="0CBE6FD2"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00D48463"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73E78D2C"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151FCE91"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0044602E"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5A2A6D78"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28B68D9B" w14:textId="77777777" w:rsidR="008E680B" w:rsidRPr="006B3B2F" w:rsidRDefault="008E680B" w:rsidP="00CE71F1">
                    <w:pPr>
                      <w:pStyle w:val="ListParagraph"/>
                      <w:numPr>
                        <w:ilvl w:val="0"/>
                        <w:numId w:val="144"/>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7E634294"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41B71147" w14:textId="77777777" w:rsidTr="00A42271">
        <w:tc>
          <w:tcPr>
            <w:tcW w:w="1256" w:type="pct"/>
            <w:tcBorders>
              <w:left w:val="single" w:sz="12" w:space="0" w:color="auto"/>
            </w:tcBorders>
            <w:shd w:val="clear" w:color="auto" w:fill="00A0DC"/>
            <w:vAlign w:val="center"/>
          </w:tcPr>
          <w:p w14:paraId="7252DB3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cs="Arial"/>
            </w:rPr>
            <w:id w:val="-13698675"/>
            <w:placeholder>
              <w:docPart w:val="5249EB138DE94099B822915FB48A8102"/>
            </w:placeholder>
          </w:sdtPr>
          <w:sdtEndPr/>
          <w:sdtContent>
            <w:tc>
              <w:tcPr>
                <w:tcW w:w="3744" w:type="pct"/>
                <w:gridSpan w:val="13"/>
                <w:tcBorders>
                  <w:right w:val="single" w:sz="12" w:space="0" w:color="auto"/>
                </w:tcBorders>
                <w:vAlign w:val="center"/>
              </w:tcPr>
              <w:p w14:paraId="6FB0209F"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lang w:val="pl-PL"/>
                  </w:rPr>
                  <w:t>tehnološko vođenje  industrijskih biotehnoloških proizvodnih sustava</w:t>
                </w:r>
              </w:p>
              <w:p w14:paraId="52E05F95"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lang w:val="pl-PL"/>
                  </w:rPr>
                  <w:t>prepoznavanje proizvodnih problema, donošenje korektivnih odluka</w:t>
                </w:r>
              </w:p>
              <w:p w14:paraId="04BFBFA8"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lang w:val="pl-PL"/>
                  </w:rPr>
                  <w:t>unaprijeđivanje  postojećih biotehnoloških proizvodnji</w:t>
                </w:r>
                <w:r w:rsidRPr="00D7667B">
                  <w:rPr>
                    <w:rFonts w:ascii="Proba Pro Lt" w:hAnsi="Proba Pro Lt"/>
                    <w:sz w:val="20"/>
                    <w:szCs w:val="20"/>
                  </w:rPr>
                  <w:t xml:space="preserve"> </w:t>
                </w:r>
              </w:p>
              <w:p w14:paraId="4B28526B"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color w:val="000000"/>
                    <w:sz w:val="20"/>
                    <w:szCs w:val="20"/>
                  </w:rPr>
                  <w:t>razvoj novih industrijskih biotehnoloških procesa i opreme</w:t>
                </w:r>
                <w:r w:rsidRPr="00D7667B">
                  <w:rPr>
                    <w:rFonts w:ascii="Proba Pro Lt" w:hAnsi="Proba Pro Lt"/>
                    <w:sz w:val="20"/>
                    <w:szCs w:val="20"/>
                  </w:rPr>
                  <w:t>.</w:t>
                </w:r>
              </w:p>
              <w:p w14:paraId="64EEAA29"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rPr>
                  <w:t>prevođenje biotehnoloških procesa u veće (industrijsko) mjerilo (scale up) i  testiranje istih u manjem mjerilu (scale down)</w:t>
                </w:r>
              </w:p>
              <w:p w14:paraId="3302D830" w14:textId="77777777" w:rsidR="008E680B" w:rsidRPr="00D7667B" w:rsidRDefault="008E680B" w:rsidP="00CE71F1">
                <w:pPr>
                  <w:pStyle w:val="ListParagraph"/>
                  <w:numPr>
                    <w:ilvl w:val="0"/>
                    <w:numId w:val="102"/>
                  </w:numPr>
                  <w:spacing w:after="0" w:line="240" w:lineRule="auto"/>
                  <w:ind w:left="375"/>
                  <w:rPr>
                    <w:rFonts w:ascii="Proba Pro Lt" w:hAnsi="Proba Pro Lt"/>
                    <w:color w:val="0000CC"/>
                    <w:sz w:val="20"/>
                    <w:szCs w:val="20"/>
                    <w:u w:val="single"/>
                  </w:rPr>
                </w:pPr>
                <w:r w:rsidRPr="00D7667B">
                  <w:rPr>
                    <w:rFonts w:ascii="Proba Pro Lt" w:hAnsi="Proba Pro Lt"/>
                    <w:sz w:val="20"/>
                    <w:szCs w:val="20"/>
                  </w:rPr>
                  <w:t xml:space="preserve">tehnološko projektiranje biotehnoloških postrojenja </w:t>
                </w:r>
              </w:p>
              <w:p w14:paraId="0F2C757E"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rPr>
                  <w:t>tehnološki nadzor nad projektiranjem, izvedbom</w:t>
                </w:r>
                <w:r>
                  <w:rPr>
                    <w:rFonts w:ascii="Proba Pro Lt" w:hAnsi="Proba Pro Lt"/>
                    <w:sz w:val="20"/>
                    <w:szCs w:val="20"/>
                  </w:rPr>
                  <w:t xml:space="preserve"> </w:t>
                </w:r>
                <w:r w:rsidRPr="00D7667B">
                  <w:rPr>
                    <w:rFonts w:ascii="Proba Pro Lt" w:hAnsi="Proba Pro Lt"/>
                    <w:sz w:val="20"/>
                    <w:szCs w:val="20"/>
                  </w:rPr>
                  <w:t xml:space="preserve">i testiranjem biotehnoloških postrojenja. </w:t>
                </w:r>
              </w:p>
              <w:p w14:paraId="37A42443"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lang w:val="pl-PL"/>
                  </w:rPr>
                  <w:lastRenderedPageBreak/>
                  <w:t>identificiranje</w:t>
                </w:r>
                <w:r w:rsidRPr="00D7667B">
                  <w:rPr>
                    <w:rFonts w:ascii="Proba Pro Lt" w:hAnsi="Proba Pro Lt"/>
                    <w:sz w:val="20"/>
                    <w:szCs w:val="20"/>
                  </w:rPr>
                  <w:t xml:space="preserve"> izvora onečišćenja okoliša u proizvodnim linijama i  detekcija onečišćenja </w:t>
                </w:r>
                <w:r w:rsidRPr="00D7667B">
                  <w:rPr>
                    <w:rFonts w:ascii="Proba Pro Lt" w:hAnsi="Proba Pro Lt"/>
                    <w:sz w:val="20"/>
                    <w:szCs w:val="20"/>
                    <w:lang w:val="pl-PL"/>
                  </w:rPr>
                  <w:t>u</w:t>
                </w:r>
                <w:r w:rsidRPr="00D7667B">
                  <w:rPr>
                    <w:rFonts w:ascii="Proba Pro Lt" w:hAnsi="Proba Pro Lt"/>
                    <w:sz w:val="20"/>
                    <w:szCs w:val="20"/>
                  </w:rPr>
                  <w:t xml:space="preserve"> </w:t>
                </w:r>
                <w:r w:rsidRPr="00D7667B">
                  <w:rPr>
                    <w:rFonts w:ascii="Proba Pro Lt" w:hAnsi="Proba Pro Lt"/>
                    <w:sz w:val="20"/>
                    <w:szCs w:val="20"/>
                    <w:lang w:val="pl-PL"/>
                  </w:rPr>
                  <w:t>okoli</w:t>
                </w:r>
                <w:r w:rsidRPr="00D7667B">
                  <w:rPr>
                    <w:rFonts w:ascii="Proba Pro Lt" w:hAnsi="Proba Pro Lt"/>
                    <w:sz w:val="20"/>
                    <w:szCs w:val="20"/>
                  </w:rPr>
                  <w:t>š</w:t>
                </w:r>
                <w:r w:rsidRPr="00D7667B">
                  <w:rPr>
                    <w:rFonts w:ascii="Proba Pro Lt" w:hAnsi="Proba Pro Lt"/>
                    <w:sz w:val="20"/>
                    <w:szCs w:val="20"/>
                    <w:lang w:val="pl-PL"/>
                  </w:rPr>
                  <w:t>u,</w:t>
                </w:r>
                <w:r w:rsidRPr="00D7667B">
                  <w:rPr>
                    <w:rFonts w:ascii="Proba Pro Lt" w:hAnsi="Proba Pro Lt"/>
                    <w:sz w:val="20"/>
                    <w:szCs w:val="20"/>
                  </w:rPr>
                  <w:t xml:space="preserve"> osmišljavanje način zbinjavanja, </w:t>
                </w:r>
                <w:r w:rsidRPr="00D7667B">
                  <w:rPr>
                    <w:rFonts w:ascii="Proba Pro Lt" w:hAnsi="Proba Pro Lt"/>
                    <w:sz w:val="20"/>
                    <w:szCs w:val="20"/>
                    <w:lang w:val="pl-PL"/>
                  </w:rPr>
                  <w:t>te</w:t>
                </w:r>
                <w:r w:rsidRPr="00D7667B">
                  <w:rPr>
                    <w:rFonts w:ascii="Proba Pro Lt" w:hAnsi="Proba Pro Lt"/>
                    <w:sz w:val="20"/>
                    <w:szCs w:val="20"/>
                  </w:rPr>
                  <w:t xml:space="preserve"> vođenje </w:t>
                </w:r>
                <w:r w:rsidRPr="00D7667B">
                  <w:rPr>
                    <w:rFonts w:ascii="Proba Pro Lt" w:hAnsi="Proba Pro Lt"/>
                    <w:sz w:val="20"/>
                    <w:szCs w:val="20"/>
                    <w:lang w:val="pl-PL"/>
                  </w:rPr>
                  <w:t>pogona</w:t>
                </w:r>
                <w:r>
                  <w:rPr>
                    <w:rFonts w:ascii="Proba Pro Lt" w:hAnsi="Proba Pro Lt"/>
                    <w:sz w:val="20"/>
                    <w:szCs w:val="20"/>
                    <w:lang w:val="pl-PL"/>
                  </w:rPr>
                  <w:t xml:space="preserve"> </w:t>
                </w:r>
                <w:r w:rsidRPr="00D7667B">
                  <w:rPr>
                    <w:rFonts w:ascii="Proba Pro Lt" w:hAnsi="Proba Pro Lt"/>
                    <w:sz w:val="20"/>
                    <w:szCs w:val="20"/>
                    <w:lang w:val="pl-PL"/>
                  </w:rPr>
                  <w:t>za</w:t>
                </w:r>
                <w:r w:rsidRPr="00D7667B">
                  <w:rPr>
                    <w:rFonts w:ascii="Proba Pro Lt" w:hAnsi="Proba Pro Lt"/>
                    <w:sz w:val="20"/>
                    <w:szCs w:val="20"/>
                  </w:rPr>
                  <w:t xml:space="preserve"> </w:t>
                </w:r>
                <w:r w:rsidRPr="00D7667B">
                  <w:rPr>
                    <w:rFonts w:ascii="Proba Pro Lt" w:hAnsi="Proba Pro Lt"/>
                    <w:sz w:val="20"/>
                    <w:szCs w:val="20"/>
                    <w:lang w:val="pl-PL"/>
                  </w:rPr>
                  <w:t>biotehnološku obradu otpadnih voda i drugog otpada</w:t>
                </w:r>
              </w:p>
              <w:p w14:paraId="2F0FEEBD"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rPr>
                  <w:t xml:space="preserve">planiranje i izvedba eksperimenata (u malom i velikom mjerilu) u različitim područjima biotehnologije, prikaz i kritička interpretacija rezultata, donošenje meritornih zaključaka </w:t>
                </w:r>
              </w:p>
              <w:p w14:paraId="11469EAE" w14:textId="77777777" w:rsidR="008E680B" w:rsidRPr="00D7667B" w:rsidRDefault="008E680B" w:rsidP="00CE71F1">
                <w:pPr>
                  <w:pStyle w:val="ListParagraph"/>
                  <w:numPr>
                    <w:ilvl w:val="0"/>
                    <w:numId w:val="102"/>
                  </w:numPr>
                  <w:tabs>
                    <w:tab w:val="left" w:pos="567"/>
                  </w:tabs>
                  <w:spacing w:after="0" w:line="240" w:lineRule="auto"/>
                  <w:ind w:left="375"/>
                  <w:rPr>
                    <w:rFonts w:ascii="Proba Pro Lt" w:hAnsi="Proba Pro Lt"/>
                    <w:sz w:val="20"/>
                    <w:szCs w:val="20"/>
                  </w:rPr>
                </w:pPr>
                <w:r w:rsidRPr="00D7667B">
                  <w:rPr>
                    <w:rFonts w:ascii="Proba Pro Lt" w:hAnsi="Proba Pro Lt"/>
                    <w:sz w:val="20"/>
                    <w:szCs w:val="20"/>
                    <w:lang w:val="pl-PL"/>
                  </w:rPr>
                  <w:t>izvođenje stručnih poslova odgovarajućega stupnja složenosti u mikrobiološkim i biokemijskim laboratorijima.</w:t>
                </w:r>
              </w:p>
              <w:p w14:paraId="5D4240C4" w14:textId="77777777" w:rsidR="008E680B" w:rsidRPr="00D7667B" w:rsidRDefault="008E680B" w:rsidP="00CE71F1">
                <w:pPr>
                  <w:pStyle w:val="ListParagraph"/>
                  <w:numPr>
                    <w:ilvl w:val="0"/>
                    <w:numId w:val="102"/>
                  </w:numPr>
                  <w:tabs>
                    <w:tab w:val="left" w:pos="2820"/>
                  </w:tabs>
                  <w:spacing w:after="0" w:line="240" w:lineRule="auto"/>
                  <w:ind w:left="375"/>
                  <w:rPr>
                    <w:rFonts w:ascii="Proba Pro Lt" w:hAnsi="Proba Pro Lt" w:cs="Arial"/>
                    <w:sz w:val="20"/>
                    <w:szCs w:val="20"/>
                  </w:rPr>
                </w:pPr>
                <w:r w:rsidRPr="00D7667B">
                  <w:rPr>
                    <w:rFonts w:ascii="Proba Pro Lt" w:hAnsi="Proba Pro Lt"/>
                    <w:sz w:val="20"/>
                    <w:szCs w:val="20"/>
                  </w:rPr>
                  <w:t>interpretacija rezultata laboratorijskih analiza</w:t>
                </w:r>
              </w:p>
              <w:p w14:paraId="51BB8AF3"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rPr>
                  <w:t>prezentacija pogonskih, istraživačkih, laboratorijskih i poslovnih rezultata usmenim i pismenim putem uz korištenje stručne terminologije</w:t>
                </w:r>
              </w:p>
              <w:p w14:paraId="22CE6DC3" w14:textId="77777777" w:rsidR="008E680B" w:rsidRPr="00D7667B" w:rsidRDefault="008E680B" w:rsidP="00CE71F1">
                <w:pPr>
                  <w:pStyle w:val="ListParagraph"/>
                  <w:numPr>
                    <w:ilvl w:val="0"/>
                    <w:numId w:val="102"/>
                  </w:numPr>
                  <w:spacing w:after="0" w:line="240" w:lineRule="auto"/>
                  <w:ind w:left="375"/>
                  <w:rPr>
                    <w:rFonts w:ascii="Proba Pro Lt" w:eastAsia="Times New Roman" w:hAnsi="Proba Pro Lt"/>
                    <w:sz w:val="20"/>
                    <w:szCs w:val="20"/>
                  </w:rPr>
                </w:pPr>
                <w:r w:rsidRPr="00D7667B">
                  <w:rPr>
                    <w:rFonts w:ascii="Proba Pro Lt" w:eastAsia="Times New Roman" w:hAnsi="Proba Pro Lt"/>
                    <w:sz w:val="20"/>
                    <w:szCs w:val="20"/>
                    <w:lang w:val="en-US"/>
                  </w:rPr>
                  <w:t>primjena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eti</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kih</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na</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ela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zakonske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regulative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normi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vezanih</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uz</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specifi</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ne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zahtjeve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struke</w:t>
                </w:r>
              </w:p>
              <w:p w14:paraId="64559161" w14:textId="77777777" w:rsidR="008E680B" w:rsidRPr="00D7667B" w:rsidRDefault="008E680B" w:rsidP="00CE71F1">
                <w:pPr>
                  <w:pStyle w:val="ListParagraph"/>
                  <w:numPr>
                    <w:ilvl w:val="0"/>
                    <w:numId w:val="102"/>
                  </w:numPr>
                  <w:spacing w:after="0" w:line="240" w:lineRule="auto"/>
                  <w:ind w:left="375"/>
                  <w:rPr>
                    <w:rFonts w:ascii="Proba Pro Lt" w:eastAsia="Times New Roman" w:hAnsi="Proba Pro Lt"/>
                    <w:sz w:val="20"/>
                    <w:szCs w:val="20"/>
                  </w:rPr>
                </w:pPr>
                <w:r w:rsidRPr="00D7667B">
                  <w:rPr>
                    <w:rFonts w:ascii="Proba Pro Lt" w:eastAsia="Times New Roman" w:hAnsi="Proba Pro Lt"/>
                    <w:sz w:val="20"/>
                    <w:szCs w:val="20"/>
                    <w:lang w:val="en-US"/>
                  </w:rPr>
                  <w:t>korištenje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valorizacija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znanstvene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stru</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ne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 xml:space="preserve">literature </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svrhu</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cjelo</w:t>
                </w:r>
                <w:r w:rsidRPr="00D7667B">
                  <w:rPr>
                    <w:rFonts w:ascii="Proba Pro Lt" w:eastAsia="Times New Roman" w:hAnsi="Proba Pro Lt"/>
                    <w:sz w:val="20"/>
                    <w:szCs w:val="20"/>
                  </w:rPr>
                  <w:t>ž</w:t>
                </w:r>
                <w:r w:rsidRPr="00D7667B">
                  <w:rPr>
                    <w:rFonts w:ascii="Proba Pro Lt" w:eastAsia="Times New Roman" w:hAnsi="Proba Pro Lt"/>
                    <w:sz w:val="20"/>
                    <w:szCs w:val="20"/>
                    <w:lang w:val="en-US"/>
                  </w:rPr>
                  <w:t>ivotnog</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enja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unapre</w:t>
                </w:r>
                <w:r w:rsidRPr="00D7667B">
                  <w:rPr>
                    <w:rFonts w:ascii="Proba Pro Lt" w:eastAsia="Times New Roman" w:hAnsi="Proba Pro Lt"/>
                    <w:sz w:val="20"/>
                    <w:szCs w:val="20"/>
                  </w:rPr>
                  <w:t>đ</w:t>
                </w:r>
                <w:r w:rsidRPr="00D7667B">
                  <w:rPr>
                    <w:rFonts w:ascii="Proba Pro Lt" w:eastAsia="Times New Roman" w:hAnsi="Proba Pro Lt"/>
                    <w:sz w:val="20"/>
                    <w:szCs w:val="20"/>
                    <w:lang w:val="en-US"/>
                  </w:rPr>
                  <w:t>enja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struke</w:t>
                </w:r>
              </w:p>
            </w:tc>
          </w:sdtContent>
        </w:sdt>
      </w:tr>
      <w:tr w:rsidR="008E680B" w:rsidRPr="008176A5" w14:paraId="60116F23" w14:textId="77777777" w:rsidTr="00A42271">
        <w:tc>
          <w:tcPr>
            <w:tcW w:w="1256" w:type="pct"/>
            <w:tcBorders>
              <w:left w:val="single" w:sz="12" w:space="0" w:color="auto"/>
            </w:tcBorders>
            <w:shd w:val="clear" w:color="auto" w:fill="00A0DC"/>
            <w:vAlign w:val="center"/>
          </w:tcPr>
          <w:p w14:paraId="271E9ED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sz w:val="20"/>
              <w:szCs w:val="20"/>
            </w:rPr>
            <w:id w:val="-93099413"/>
            <w:placeholder>
              <w:docPart w:val="A773C21FEE334A4590A1927F38AA891A"/>
            </w:placeholder>
          </w:sdtPr>
          <w:sdtEndPr/>
          <w:sdtContent>
            <w:tc>
              <w:tcPr>
                <w:tcW w:w="3744" w:type="pct"/>
                <w:gridSpan w:val="13"/>
                <w:tcBorders>
                  <w:right w:val="single" w:sz="12" w:space="0" w:color="auto"/>
                </w:tcBorders>
                <w:vAlign w:val="center"/>
              </w:tcPr>
              <w:p w14:paraId="5CC18ED3" w14:textId="77777777" w:rsidR="008E680B" w:rsidRPr="008176A5" w:rsidRDefault="008E680B" w:rsidP="00CE71F1">
                <w:pPr>
                  <w:pStyle w:val="ListParagraph"/>
                  <w:numPr>
                    <w:ilvl w:val="0"/>
                    <w:numId w:val="103"/>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razumjeti principe proizvodn</w:t>
                </w:r>
                <w:r>
                  <w:rPr>
                    <w:rFonts w:ascii="Proba Pro Lt" w:hAnsi="Proba Pro Lt"/>
                    <w:color w:val="000000"/>
                    <w:sz w:val="20"/>
                    <w:szCs w:val="20"/>
                    <w:shd w:val="clear" w:color="auto" w:fill="FFFFFF"/>
                  </w:rPr>
                  <w:t>je alkohola i pekarskog kvasca</w:t>
                </w:r>
              </w:p>
              <w:p w14:paraId="08912F3D" w14:textId="77777777" w:rsidR="008E680B" w:rsidRPr="00D7667B" w:rsidRDefault="008E680B" w:rsidP="00CE71F1">
                <w:pPr>
                  <w:pStyle w:val="ListParagraph"/>
                  <w:numPr>
                    <w:ilvl w:val="0"/>
                    <w:numId w:val="103"/>
                  </w:numPr>
                  <w:spacing w:after="0" w:line="240" w:lineRule="auto"/>
                  <w:ind w:left="375"/>
                  <w:rPr>
                    <w:rFonts w:ascii="Proba Pro Lt" w:hAnsi="Proba Pro Lt"/>
                    <w:color w:val="000000"/>
                    <w:sz w:val="20"/>
                    <w:szCs w:val="20"/>
                    <w:shd w:val="clear" w:color="auto" w:fill="FFFFFF"/>
                  </w:rPr>
                </w:pPr>
                <w:r w:rsidRPr="00D7667B">
                  <w:rPr>
                    <w:rFonts w:ascii="Proba Pro Lt" w:hAnsi="Proba Pro Lt"/>
                    <w:color w:val="000000"/>
                    <w:sz w:val="20"/>
                    <w:szCs w:val="20"/>
                    <w:shd w:val="clear" w:color="auto" w:fill="FFFFFF"/>
                  </w:rPr>
                  <w:t>razlikovati principe aerobnog i anaerobnog uzgoja kvaščeve biomase i proizvodnje metabolita koji vladaju u proizvo</w:t>
                </w:r>
                <w:r>
                  <w:rPr>
                    <w:rFonts w:ascii="Proba Pro Lt" w:hAnsi="Proba Pro Lt"/>
                    <w:color w:val="000000"/>
                    <w:sz w:val="20"/>
                    <w:szCs w:val="20"/>
                    <w:shd w:val="clear" w:color="auto" w:fill="FFFFFF"/>
                  </w:rPr>
                  <w:t>dnji alkohola i pekarskg kvasca</w:t>
                </w:r>
              </w:p>
              <w:p w14:paraId="44CDF0EE" w14:textId="77777777" w:rsidR="008E680B" w:rsidRPr="008176A5" w:rsidRDefault="008E680B" w:rsidP="00CE71F1">
                <w:pPr>
                  <w:pStyle w:val="ListParagraph"/>
                  <w:numPr>
                    <w:ilvl w:val="0"/>
                    <w:numId w:val="103"/>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 xml:space="preserve">opisati tehnološke procese proizvodnje i objasniti specifičnosti vezane za proizvod, sirovine i uvjete u pojedinim tehnologijama </w:t>
                </w:r>
              </w:p>
              <w:p w14:paraId="2BA0B606" w14:textId="77777777" w:rsidR="008E680B" w:rsidRPr="008176A5" w:rsidRDefault="008E680B" w:rsidP="00CE71F1">
                <w:pPr>
                  <w:pStyle w:val="ListParagraph"/>
                  <w:numPr>
                    <w:ilvl w:val="0"/>
                    <w:numId w:val="103"/>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nacrtati osnovne sheme pojedinih procesa i dijelova procesa (priprema sirovine, glavno vren</w:t>
                </w:r>
                <w:r>
                  <w:rPr>
                    <w:rFonts w:ascii="Proba Pro Lt" w:hAnsi="Proba Pro Lt"/>
                    <w:color w:val="000000"/>
                    <w:sz w:val="20"/>
                    <w:szCs w:val="20"/>
                    <w:shd w:val="clear" w:color="auto" w:fill="FFFFFF"/>
                  </w:rPr>
                  <w:t>je, izdvajanje proizvoda i sl.)</w:t>
                </w:r>
              </w:p>
              <w:p w14:paraId="4F73DCAB" w14:textId="77777777" w:rsidR="008E680B" w:rsidRPr="00D7667B" w:rsidRDefault="008E680B" w:rsidP="00CE71F1">
                <w:pPr>
                  <w:pStyle w:val="ListParagraph"/>
                  <w:numPr>
                    <w:ilvl w:val="0"/>
                    <w:numId w:val="103"/>
                  </w:numPr>
                  <w:spacing w:after="0" w:line="240" w:lineRule="auto"/>
                  <w:ind w:left="375"/>
                  <w:rPr>
                    <w:rFonts w:ascii="Proba Pro Lt" w:hAnsi="Proba Pro Lt"/>
                    <w:color w:val="000000"/>
                    <w:sz w:val="20"/>
                    <w:szCs w:val="20"/>
                    <w:shd w:val="clear" w:color="auto" w:fill="FFFFFF"/>
                  </w:rPr>
                </w:pPr>
                <w:r w:rsidRPr="00D7667B">
                  <w:rPr>
                    <w:rFonts w:ascii="Proba Pro Lt" w:hAnsi="Proba Pro Lt"/>
                    <w:color w:val="000000"/>
                    <w:sz w:val="20"/>
                    <w:szCs w:val="20"/>
                    <w:shd w:val="clear" w:color="auto" w:fill="FFFFFF"/>
                  </w:rPr>
                  <w:t>izračunati količinu sirovina za pojedinu proizvodnju i učiniti osnovnu materijalnu analizu provedenog procesa proizvodnje</w:t>
                </w:r>
              </w:p>
              <w:p w14:paraId="2AE579D1" w14:textId="77777777" w:rsidR="008E680B" w:rsidRPr="00D7667B" w:rsidRDefault="008E680B" w:rsidP="00CE71F1">
                <w:pPr>
                  <w:pStyle w:val="ListParagraph"/>
                  <w:numPr>
                    <w:ilvl w:val="0"/>
                    <w:numId w:val="103"/>
                  </w:numPr>
                  <w:spacing w:after="0" w:line="240" w:lineRule="auto"/>
                  <w:ind w:left="375"/>
                  <w:rPr>
                    <w:rFonts w:ascii="Proba Pro Lt" w:hAnsi="Proba Pro Lt"/>
                    <w:color w:val="000000"/>
                    <w:sz w:val="20"/>
                    <w:szCs w:val="20"/>
                    <w:shd w:val="clear" w:color="auto" w:fill="FFFFFF"/>
                  </w:rPr>
                </w:pPr>
                <w:r w:rsidRPr="00D7667B">
                  <w:rPr>
                    <w:rFonts w:ascii="Proba Pro Lt" w:hAnsi="Proba Pro Lt"/>
                    <w:color w:val="000000"/>
                    <w:sz w:val="20"/>
                    <w:szCs w:val="20"/>
                    <w:shd w:val="clear" w:color="auto" w:fill="FFFFFF"/>
                  </w:rPr>
                  <w:t>procijeniti prednosti i nedostatke</w:t>
                </w:r>
                <w:r>
                  <w:rPr>
                    <w:rFonts w:ascii="Proba Pro Lt" w:hAnsi="Proba Pro Lt"/>
                    <w:color w:val="000000"/>
                    <w:sz w:val="20"/>
                    <w:szCs w:val="20"/>
                    <w:shd w:val="clear" w:color="auto" w:fill="FFFFFF"/>
                  </w:rPr>
                  <w:t xml:space="preserve"> pojedinih tehnoloških rješenja</w:t>
                </w:r>
              </w:p>
              <w:p w14:paraId="407F1DC5" w14:textId="77777777" w:rsidR="008E680B" w:rsidRPr="008176A5" w:rsidRDefault="008E680B" w:rsidP="00CE71F1">
                <w:pPr>
                  <w:pStyle w:val="ListParagraph"/>
                  <w:numPr>
                    <w:ilvl w:val="0"/>
                    <w:numId w:val="103"/>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 xml:space="preserve">provesti pojedine procese laboratorijskom mjerilu, izmjeriti njihove osnovne parametre, te </w:t>
                </w:r>
                <w:r>
                  <w:rPr>
                    <w:rFonts w:ascii="Proba Pro Lt" w:hAnsi="Proba Pro Lt"/>
                    <w:color w:val="000000"/>
                    <w:sz w:val="20"/>
                    <w:szCs w:val="20"/>
                    <w:shd w:val="clear" w:color="auto" w:fill="FFFFFF"/>
                  </w:rPr>
                  <w:t>analizirati njihove uspješnosti</w:t>
                </w:r>
              </w:p>
              <w:p w14:paraId="67A5D60C" w14:textId="77777777" w:rsidR="008E680B" w:rsidRPr="00D7667B" w:rsidRDefault="008E680B" w:rsidP="00CE71F1">
                <w:pPr>
                  <w:pStyle w:val="ListParagraph"/>
                  <w:numPr>
                    <w:ilvl w:val="0"/>
                    <w:numId w:val="103"/>
                  </w:numPr>
                  <w:spacing w:afterLines="20" w:after="48" w:line="240" w:lineRule="auto"/>
                  <w:ind w:left="375"/>
                  <w:rPr>
                    <w:rFonts w:ascii="Proba Pro Lt" w:hAnsi="Proba Pro Lt"/>
                    <w:color w:val="000000"/>
                    <w:sz w:val="20"/>
                    <w:szCs w:val="20"/>
                    <w:shd w:val="clear" w:color="auto" w:fill="FFFFFF"/>
                  </w:rPr>
                </w:pPr>
                <w:r w:rsidRPr="008176A5">
                  <w:rPr>
                    <w:rFonts w:ascii="Proba Pro Lt" w:hAnsi="Proba Pro Lt"/>
                    <w:color w:val="000000"/>
                    <w:sz w:val="20"/>
                    <w:szCs w:val="20"/>
                    <w:shd w:val="clear" w:color="auto" w:fill="FFFFFF"/>
                  </w:rPr>
                  <w:t xml:space="preserve">prepoznati dijelove procesa i osnovnu </w:t>
                </w:r>
                <w:r>
                  <w:rPr>
                    <w:rFonts w:ascii="Proba Pro Lt" w:hAnsi="Proba Pro Lt"/>
                    <w:color w:val="000000"/>
                    <w:sz w:val="20"/>
                    <w:szCs w:val="20"/>
                    <w:shd w:val="clear" w:color="auto" w:fill="FFFFFF"/>
                  </w:rPr>
                  <w:t>opremu u industrijskom mjerilu</w:t>
                </w:r>
              </w:p>
            </w:tc>
          </w:sdtContent>
        </w:sdt>
      </w:tr>
      <w:tr w:rsidR="008E680B" w:rsidRPr="008176A5" w14:paraId="6D3EBEDA" w14:textId="77777777" w:rsidTr="00A42271">
        <w:tc>
          <w:tcPr>
            <w:tcW w:w="1256" w:type="pct"/>
            <w:tcBorders>
              <w:left w:val="single" w:sz="12" w:space="0" w:color="auto"/>
            </w:tcBorders>
            <w:shd w:val="clear" w:color="auto" w:fill="00A0DC"/>
            <w:vAlign w:val="center"/>
          </w:tcPr>
          <w:p w14:paraId="17E1775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3FAB43F4"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774478177"/>
            <w:placeholder>
              <w:docPart w:val="4AEEE56E48C94A6BB8AE6E513A3A6768"/>
            </w:placeholder>
          </w:sdtPr>
          <w:sdtEndPr/>
          <w:sdtContent>
            <w:tc>
              <w:tcPr>
                <w:tcW w:w="3744" w:type="pct"/>
                <w:gridSpan w:val="13"/>
                <w:tcBorders>
                  <w:right w:val="single" w:sz="12" w:space="0" w:color="auto"/>
                </w:tcBorders>
                <w:vAlign w:val="center"/>
              </w:tcPr>
              <w:p w14:paraId="285AC634"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en-GB"/>
                  </w:rPr>
                  <w:t>Principi aerobnog i anaerobnog bioprocesa.u proizvodnji etanola i pekarskog kvasca</w:t>
                </w:r>
              </w:p>
              <w:p w14:paraId="3D727535"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de-DE"/>
                  </w:rPr>
                  <w:t>Proizvodnja</w:t>
                </w:r>
                <w:r w:rsidRPr="008176A5">
                  <w:rPr>
                    <w:rFonts w:ascii="Proba Pro Lt" w:hAnsi="Proba Pro Lt"/>
                    <w:sz w:val="20"/>
                    <w:szCs w:val="20"/>
                  </w:rPr>
                  <w:t xml:space="preserve"> </w:t>
                </w:r>
                <w:r w:rsidRPr="008176A5">
                  <w:rPr>
                    <w:rFonts w:ascii="Proba Pro Lt" w:hAnsi="Proba Pro Lt"/>
                    <w:sz w:val="20"/>
                    <w:szCs w:val="20"/>
                    <w:lang w:val="de-DE"/>
                  </w:rPr>
                  <w:t>etanola</w:t>
                </w:r>
                <w:r w:rsidRPr="008176A5">
                  <w:rPr>
                    <w:rFonts w:ascii="Proba Pro Lt" w:hAnsi="Proba Pro Lt"/>
                    <w:sz w:val="20"/>
                    <w:szCs w:val="20"/>
                  </w:rPr>
                  <w:t xml:space="preserve"> </w:t>
                </w:r>
                <w:r w:rsidRPr="008176A5">
                  <w:rPr>
                    <w:rFonts w:ascii="Proba Pro Lt" w:hAnsi="Proba Pro Lt"/>
                    <w:sz w:val="20"/>
                    <w:szCs w:val="20"/>
                    <w:lang w:val="de-DE"/>
                  </w:rPr>
                  <w:t>na</w:t>
                </w:r>
                <w:r w:rsidRPr="008176A5">
                  <w:rPr>
                    <w:rFonts w:ascii="Proba Pro Lt" w:hAnsi="Proba Pro Lt"/>
                    <w:sz w:val="20"/>
                    <w:szCs w:val="20"/>
                  </w:rPr>
                  <w:t xml:space="preserve"> </w:t>
                </w:r>
                <w:r w:rsidRPr="008176A5">
                  <w:rPr>
                    <w:rFonts w:ascii="Proba Pro Lt" w:hAnsi="Proba Pro Lt"/>
                    <w:sz w:val="20"/>
                    <w:szCs w:val="20"/>
                    <w:lang w:val="de-DE"/>
                  </w:rPr>
                  <w:t>melasnoj</w:t>
                </w:r>
                <w:r w:rsidRPr="008176A5">
                  <w:rPr>
                    <w:rFonts w:ascii="Proba Pro Lt" w:hAnsi="Proba Pro Lt"/>
                    <w:sz w:val="20"/>
                    <w:szCs w:val="20"/>
                  </w:rPr>
                  <w:t xml:space="preserve"> </w:t>
                </w:r>
                <w:r w:rsidRPr="008176A5">
                  <w:rPr>
                    <w:rFonts w:ascii="Proba Pro Lt" w:hAnsi="Proba Pro Lt"/>
                    <w:sz w:val="20"/>
                    <w:szCs w:val="20"/>
                    <w:lang w:val="de-DE"/>
                  </w:rPr>
                  <w:t>podlozi</w:t>
                </w:r>
              </w:p>
              <w:p w14:paraId="6B07548F"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de-DE"/>
                  </w:rPr>
                  <w:t>Proizvodnja</w:t>
                </w:r>
                <w:r w:rsidRPr="008176A5">
                  <w:rPr>
                    <w:rFonts w:ascii="Proba Pro Lt" w:hAnsi="Proba Pro Lt"/>
                    <w:sz w:val="20"/>
                    <w:szCs w:val="20"/>
                  </w:rPr>
                  <w:t xml:space="preserve"> </w:t>
                </w:r>
                <w:r w:rsidRPr="008176A5">
                  <w:rPr>
                    <w:rFonts w:ascii="Proba Pro Lt" w:hAnsi="Proba Pro Lt"/>
                    <w:sz w:val="20"/>
                    <w:szCs w:val="20"/>
                    <w:lang w:val="de-DE"/>
                  </w:rPr>
                  <w:t>etanola</w:t>
                </w:r>
                <w:r w:rsidRPr="008176A5">
                  <w:rPr>
                    <w:rFonts w:ascii="Proba Pro Lt" w:hAnsi="Proba Pro Lt"/>
                    <w:sz w:val="20"/>
                    <w:szCs w:val="20"/>
                  </w:rPr>
                  <w:t xml:space="preserve"> </w:t>
                </w:r>
                <w:r w:rsidRPr="008176A5">
                  <w:rPr>
                    <w:rFonts w:ascii="Proba Pro Lt" w:hAnsi="Proba Pro Lt"/>
                    <w:sz w:val="20"/>
                    <w:szCs w:val="20"/>
                    <w:lang w:val="de-DE"/>
                  </w:rPr>
                  <w:t>na</w:t>
                </w:r>
                <w:r w:rsidRPr="008176A5">
                  <w:rPr>
                    <w:rFonts w:ascii="Proba Pro Lt" w:hAnsi="Proba Pro Lt"/>
                    <w:sz w:val="20"/>
                    <w:szCs w:val="20"/>
                  </w:rPr>
                  <w:t xml:space="preserve"> </w:t>
                </w:r>
                <w:r w:rsidRPr="008176A5">
                  <w:rPr>
                    <w:rFonts w:ascii="Proba Pro Lt" w:hAnsi="Proba Pro Lt"/>
                    <w:sz w:val="20"/>
                    <w:szCs w:val="20"/>
                    <w:lang w:val="de-DE"/>
                  </w:rPr>
                  <w:t>ostalim</w:t>
                </w:r>
                <w:r w:rsidRPr="008176A5">
                  <w:rPr>
                    <w:rFonts w:ascii="Proba Pro Lt" w:hAnsi="Proba Pro Lt"/>
                    <w:sz w:val="20"/>
                    <w:szCs w:val="20"/>
                  </w:rPr>
                  <w:t xml:space="preserve"> </w:t>
                </w:r>
                <w:r w:rsidRPr="008176A5">
                  <w:rPr>
                    <w:rFonts w:ascii="Proba Pro Lt" w:hAnsi="Proba Pro Lt"/>
                    <w:sz w:val="20"/>
                    <w:szCs w:val="20"/>
                    <w:lang w:val="de-DE"/>
                  </w:rPr>
                  <w:t>podlogama</w:t>
                </w:r>
              </w:p>
              <w:p w14:paraId="1343D7C8"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de-DE"/>
                  </w:rPr>
                  <w:t>Proizvodnja</w:t>
                </w:r>
                <w:r w:rsidRPr="008176A5">
                  <w:rPr>
                    <w:rFonts w:ascii="Proba Pro Lt" w:hAnsi="Proba Pro Lt"/>
                    <w:sz w:val="20"/>
                    <w:szCs w:val="20"/>
                  </w:rPr>
                  <w:t xml:space="preserve"> </w:t>
                </w:r>
                <w:r w:rsidRPr="008176A5">
                  <w:rPr>
                    <w:rFonts w:ascii="Proba Pro Lt" w:hAnsi="Proba Pro Lt"/>
                    <w:sz w:val="20"/>
                    <w:szCs w:val="20"/>
                    <w:lang w:val="de-DE"/>
                  </w:rPr>
                  <w:t>pekarskog</w:t>
                </w:r>
                <w:r w:rsidRPr="008176A5">
                  <w:rPr>
                    <w:rFonts w:ascii="Proba Pro Lt" w:hAnsi="Proba Pro Lt"/>
                    <w:sz w:val="20"/>
                    <w:szCs w:val="20"/>
                  </w:rPr>
                  <w:t xml:space="preserve"> </w:t>
                </w:r>
                <w:r w:rsidRPr="008176A5">
                  <w:rPr>
                    <w:rFonts w:ascii="Proba Pro Lt" w:hAnsi="Proba Pro Lt"/>
                    <w:sz w:val="20"/>
                    <w:szCs w:val="20"/>
                    <w:lang w:val="de-DE"/>
                  </w:rPr>
                  <w:t>kvasca</w:t>
                </w:r>
              </w:p>
              <w:p w14:paraId="2CB9C170"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color w:val="000000"/>
                    <w:sz w:val="20"/>
                    <w:szCs w:val="20"/>
                  </w:rPr>
                  <w:t>Proizvodnja prehrambenog i krmnog kvasca</w:t>
                </w:r>
              </w:p>
            </w:tc>
          </w:sdtContent>
        </w:sdt>
      </w:tr>
      <w:tr w:rsidR="008E680B" w:rsidRPr="008176A5" w14:paraId="4AEEEB58" w14:textId="77777777" w:rsidTr="00A42271">
        <w:trPr>
          <w:trHeight w:val="349"/>
        </w:trPr>
        <w:tc>
          <w:tcPr>
            <w:tcW w:w="1256" w:type="pct"/>
            <w:vMerge w:val="restart"/>
            <w:tcBorders>
              <w:left w:val="single" w:sz="12" w:space="0" w:color="auto"/>
            </w:tcBorders>
            <w:shd w:val="clear" w:color="auto" w:fill="00A0DC"/>
            <w:vAlign w:val="center"/>
          </w:tcPr>
          <w:p w14:paraId="1B2C90E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7BEDFEF"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8378165"/>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10A17F49"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26304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1E9CD47C"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4197340"/>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01905F09"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933757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1A9A8269"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1360419"/>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3489BB15"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6121613"/>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22DAD7CE"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3140810"/>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4095BA63"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69531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4B1C412B"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954179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15FCDEA6"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4362203"/>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0F6397C"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535490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724023266"/>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107FFD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49B8EF1F"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4AC75BB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D159580"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2015478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720018458"/>
            <w:showingPlcHdr/>
          </w:sdtPr>
          <w:sdtEndPr/>
          <w:sdtContent>
            <w:tc>
              <w:tcPr>
                <w:tcW w:w="1247" w:type="pct"/>
                <w:gridSpan w:val="5"/>
                <w:tcBorders>
                  <w:right w:val="single" w:sz="12" w:space="0" w:color="auto"/>
                </w:tcBorders>
              </w:tcPr>
              <w:p w14:paraId="6B662C2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A2AC0B7"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56BA440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D0196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93059467"/>
              <w:showingPlcHdr/>
            </w:sdtPr>
            <w:sdtEndPr/>
            <w:sdtContent>
              <w:p w14:paraId="446C71D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128819272"/>
            </w:sdtPr>
            <w:sdtEndPr/>
            <w:sdtContent>
              <w:p w14:paraId="0F583FF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79BA28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27533327"/>
              <w:showingPlcHdr/>
            </w:sdtPr>
            <w:sdtEndPr/>
            <w:sdtContent>
              <w:p w14:paraId="38B7ECA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2085983"/>
            </w:sdtPr>
            <w:sdtEndPr/>
            <w:sdtContent>
              <w:p w14:paraId="02FF0FC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E0BF200"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2939771"/>
              <w:showingPlcHdr/>
            </w:sdtPr>
            <w:sdtEndPr/>
            <w:sdtContent>
              <w:p w14:paraId="7B4F94C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1550317"/>
            </w:sdtPr>
            <w:sdtEndPr/>
            <w:sdtContent>
              <w:p w14:paraId="370BC8F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8E680B" w:rsidRPr="008176A5" w14:paraId="42BBA22A" w14:textId="77777777" w:rsidTr="00A42271">
        <w:trPr>
          <w:trHeight w:val="397"/>
        </w:trPr>
        <w:tc>
          <w:tcPr>
            <w:tcW w:w="1256" w:type="pct"/>
            <w:vMerge/>
            <w:tcBorders>
              <w:left w:val="single" w:sz="12" w:space="0" w:color="auto"/>
            </w:tcBorders>
            <w:shd w:val="clear" w:color="auto" w:fill="00A0DC"/>
            <w:vAlign w:val="center"/>
          </w:tcPr>
          <w:p w14:paraId="353023C4"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D8F6A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21166764"/>
              <w:showingPlcHdr/>
            </w:sdtPr>
            <w:sdtEndPr/>
            <w:sdtContent>
              <w:p w14:paraId="287A9C4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497539501"/>
            </w:sdtPr>
            <w:sdtEndPr/>
            <w:sdtContent>
              <w:p w14:paraId="02CA8AE5"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2F3F15A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51206095"/>
              <w:showingPlcHdr/>
            </w:sdtPr>
            <w:sdtEndPr/>
            <w:sdtContent>
              <w:p w14:paraId="222EBD2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5188763"/>
            </w:sdtPr>
            <w:sdtEndPr/>
            <w:sdtContent>
              <w:p w14:paraId="761B59F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256EF36"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55630377"/>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0339179"/>
              <w:showingPlcHdr/>
            </w:sdtPr>
            <w:sdtEndPr/>
            <w:sdtContent>
              <w:p w14:paraId="2C23B0F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6276631"/>
              <w:showingPlcHdr/>
            </w:sdtPr>
            <w:sdtEndPr/>
            <w:sdtContent>
              <w:p w14:paraId="70492FC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14032999" w14:textId="77777777" w:rsidTr="00A42271">
        <w:trPr>
          <w:trHeight w:val="397"/>
        </w:trPr>
        <w:tc>
          <w:tcPr>
            <w:tcW w:w="1256" w:type="pct"/>
            <w:vMerge/>
            <w:tcBorders>
              <w:left w:val="single" w:sz="12" w:space="0" w:color="auto"/>
            </w:tcBorders>
            <w:shd w:val="clear" w:color="auto" w:fill="00A0DC"/>
            <w:vAlign w:val="center"/>
          </w:tcPr>
          <w:p w14:paraId="3349053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5AE92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254937212"/>
              <w:showingPlcHdr/>
            </w:sdtPr>
            <w:sdtEndPr/>
            <w:sdtContent>
              <w:p w14:paraId="21AF378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0711388"/>
            </w:sdtPr>
            <w:sdtEndPr/>
            <w:sdtContent>
              <w:p w14:paraId="59F26FB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4B49D5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80253700"/>
              <w:showingPlcHdr/>
            </w:sdtPr>
            <w:sdtEndPr/>
            <w:sdtContent>
              <w:p w14:paraId="6005E97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84066754"/>
            </w:sdtPr>
            <w:sdtEndPr/>
            <w:sdtContent>
              <w:p w14:paraId="5DDACE5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2B3527"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70975480"/>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77842902"/>
              <w:showingPlcHdr/>
            </w:sdtPr>
            <w:sdtEndPr/>
            <w:sdtContent>
              <w:p w14:paraId="4AA2E69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5863812"/>
              <w:showingPlcHdr/>
            </w:sdtPr>
            <w:sdtEndPr/>
            <w:sdtContent>
              <w:p w14:paraId="66743AD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12D1D2F9" w14:textId="77777777" w:rsidTr="00A42271">
        <w:trPr>
          <w:trHeight w:val="397"/>
        </w:trPr>
        <w:tc>
          <w:tcPr>
            <w:tcW w:w="1256" w:type="pct"/>
            <w:vMerge/>
            <w:tcBorders>
              <w:left w:val="single" w:sz="12" w:space="0" w:color="auto"/>
            </w:tcBorders>
            <w:shd w:val="clear" w:color="auto" w:fill="00A0DC"/>
            <w:vAlign w:val="center"/>
          </w:tcPr>
          <w:p w14:paraId="585F88F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416DA1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539812942"/>
              <w:showingPlcHdr/>
            </w:sdtPr>
            <w:sdtEndPr/>
            <w:sdtContent>
              <w:p w14:paraId="5BB9036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91927363"/>
            </w:sdtPr>
            <w:sdtEndPr/>
            <w:sdtContent>
              <w:p w14:paraId="63C3C9C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921995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1407569"/>
              <w:showingPlcHdr/>
            </w:sdtPr>
            <w:sdtEndPr/>
            <w:sdtContent>
              <w:p w14:paraId="4904463E"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4643495"/>
            </w:sdtPr>
            <w:sdtEndPr/>
            <w:sdtContent>
              <w:p w14:paraId="440795BC"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0825A2" w14:textId="77777777" w:rsidR="008E680B" w:rsidRPr="008176A5"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13857225"/>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1281853"/>
              <w:showingPlcHdr/>
            </w:sdtPr>
            <w:sdtEndPr/>
            <w:sdtContent>
              <w:p w14:paraId="3D98BDF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58868949"/>
              <w:showingPlcHdr/>
            </w:sdtPr>
            <w:sdtEndPr/>
            <w:sdtContent>
              <w:p w14:paraId="27BCD8B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4568202E"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169757AD"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70B4AA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0073674"/>
              <w:showingPlcHdr/>
            </w:sdtPr>
            <w:sdtEndPr/>
            <w:sdtContent>
              <w:p w14:paraId="173CF65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025133"/>
            </w:sdtPr>
            <w:sdtEndPr/>
            <w:sdtContent>
              <w:p w14:paraId="18C233A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D4375C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0497160"/>
            </w:sdtPr>
            <w:sdtEndPr/>
            <w:sdtContent>
              <w:p w14:paraId="500A991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1296633"/>
              <w:showingPlcHdr/>
            </w:sdtPr>
            <w:sdtEndPr/>
            <w:sdtContent>
              <w:p w14:paraId="41A068A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DC230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1417408"/>
            </w:sdtPr>
            <w:sdtEndPr/>
            <w:sdtContent>
              <w:p w14:paraId="3538217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4C41597A" w14:textId="77777777" w:rsidTr="00A42271">
        <w:trPr>
          <w:trHeight w:val="397"/>
        </w:trPr>
        <w:tc>
          <w:tcPr>
            <w:tcW w:w="1256" w:type="pct"/>
            <w:tcBorders>
              <w:left w:val="single" w:sz="12" w:space="0" w:color="auto"/>
              <w:bottom w:val="single" w:sz="12" w:space="0" w:color="auto"/>
            </w:tcBorders>
            <w:shd w:val="clear" w:color="auto" w:fill="00A0DC"/>
            <w:vAlign w:val="center"/>
          </w:tcPr>
          <w:p w14:paraId="46A751A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03110799"/>
            </w:sdtPr>
            <w:sdtEndPr/>
            <w:sdtContent>
              <w:p w14:paraId="1BF4AF2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Pismeni ispit sastoji se od 5 pitanja koja se boduju po principu 1 pitanje – 0-10 bodova. </w:t>
                </w:r>
              </w:p>
              <w:p w14:paraId="14EFBD64"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Sustav bodovanja: 30-2, 35-3, 40-4, 45-5 (za ocjenu 2 potrebno je ostvariti minimalno 30 bodova, za ocjenu 3 potrebno je ostvariti minimalno 35 bodova, za ocjenu 4 potrebno je ostvariti minimalno 40 bodova, a za ocjenu 5 potrebno je ostvariti minimalno 45 bodova). </w:t>
                </w:r>
              </w:p>
            </w:sdtContent>
          </w:sdt>
        </w:tc>
      </w:tr>
      <w:tr w:rsidR="008E680B" w:rsidRPr="008176A5" w14:paraId="138DD231" w14:textId="77777777" w:rsidTr="00A42271">
        <w:tc>
          <w:tcPr>
            <w:tcW w:w="1256" w:type="pct"/>
            <w:tcBorders>
              <w:left w:val="single" w:sz="12" w:space="0" w:color="auto"/>
              <w:bottom w:val="single" w:sz="12" w:space="0" w:color="auto"/>
            </w:tcBorders>
            <w:shd w:val="clear" w:color="auto" w:fill="00A0DC"/>
            <w:vAlign w:val="center"/>
          </w:tcPr>
          <w:p w14:paraId="0212875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BDF15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1241715554"/>
            </w:sdtPr>
            <w:sdtEndPr/>
            <w:sdtContent>
              <w:p w14:paraId="584DB973" w14:textId="77777777" w:rsidR="008E680B" w:rsidRPr="00F67C23"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F67C23">
                  <w:rPr>
                    <w:rFonts w:ascii="Proba Pro Lt" w:hAnsi="Proba Pro Lt" w:cs="Arial"/>
                    <w:color w:val="000000"/>
                    <w:sz w:val="20"/>
                    <w:szCs w:val="20"/>
                  </w:rPr>
                  <w:t xml:space="preserve">odraditi sve vježbe </w:t>
                </w:r>
              </w:p>
              <w:p w14:paraId="38D05A34" w14:textId="77777777" w:rsidR="008E680B" w:rsidRPr="00F67C23"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F67C23">
                  <w:rPr>
                    <w:rFonts w:ascii="Proba Pro Lt" w:hAnsi="Proba Pro Lt" w:cs="Arial"/>
                    <w:color w:val="000000"/>
                    <w:sz w:val="20"/>
                    <w:szCs w:val="20"/>
                  </w:rPr>
                  <w:t>prisustvovati svim predavanjima u skladu sa statutom pbf-a</w:t>
                </w:r>
              </w:p>
              <w:p w14:paraId="2C21462C" w14:textId="77777777" w:rsidR="008E680B" w:rsidRPr="00F67C23"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F67C23">
                  <w:rPr>
                    <w:rFonts w:ascii="Proba Pro Lt" w:hAnsi="Proba Pro Lt" w:cs="Arial"/>
                    <w:color w:val="000000"/>
                    <w:sz w:val="20"/>
                    <w:szCs w:val="20"/>
                  </w:rPr>
                  <w:t>postići minimalno 30 bodova na pismenom ispitu</w:t>
                </w:r>
              </w:p>
            </w:sdtContent>
          </w:sdt>
        </w:tc>
      </w:tr>
      <w:tr w:rsidR="008E680B" w:rsidRPr="008176A5" w14:paraId="63C98E5F" w14:textId="77777777" w:rsidTr="00A42271">
        <w:tc>
          <w:tcPr>
            <w:tcW w:w="1256" w:type="pct"/>
            <w:vMerge w:val="restart"/>
            <w:tcBorders>
              <w:top w:val="single" w:sz="12" w:space="0" w:color="auto"/>
              <w:left w:val="single" w:sz="12" w:space="0" w:color="auto"/>
            </w:tcBorders>
            <w:shd w:val="clear" w:color="auto" w:fill="00A0DC"/>
            <w:vAlign w:val="center"/>
          </w:tcPr>
          <w:p w14:paraId="42C54ADD"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25D5C871"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776DD2"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BCD1C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69101A42" w14:textId="77777777" w:rsidTr="00A42271">
        <w:trPr>
          <w:trHeight w:val="75"/>
        </w:trPr>
        <w:tc>
          <w:tcPr>
            <w:tcW w:w="1256" w:type="pct"/>
            <w:vMerge/>
            <w:tcBorders>
              <w:left w:val="single" w:sz="12" w:space="0" w:color="auto"/>
            </w:tcBorders>
            <w:shd w:val="clear" w:color="auto" w:fill="00A0DC"/>
            <w:vAlign w:val="center"/>
          </w:tcPr>
          <w:p w14:paraId="4667B7BD"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446238874"/>
            </w:sdtPr>
            <w:sdtEndPr/>
            <w:sdtContent>
              <w:p w14:paraId="1400B6B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PowerPoint prezentacije s predavanja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31364926"/>
            </w:sdtPr>
            <w:sdtEndPr/>
            <w:sdtContent>
              <w:p w14:paraId="7A6E30E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0168325"/>
            </w:sdtPr>
            <w:sdtEndPr/>
            <w:sdtContent>
              <w:p w14:paraId="7057882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8E680B" w:rsidRPr="008176A5" w14:paraId="601585AA" w14:textId="77777777" w:rsidTr="00A42271">
        <w:trPr>
          <w:trHeight w:val="75"/>
        </w:trPr>
        <w:tc>
          <w:tcPr>
            <w:tcW w:w="1256" w:type="pct"/>
            <w:vMerge/>
            <w:tcBorders>
              <w:left w:val="single" w:sz="12" w:space="0" w:color="auto"/>
            </w:tcBorders>
            <w:shd w:val="clear" w:color="auto" w:fill="00A0DC"/>
            <w:vAlign w:val="center"/>
          </w:tcPr>
          <w:p w14:paraId="29CC562E"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02839174"/>
            </w:sdtPr>
            <w:sdtEndPr/>
            <w:sdtContent>
              <w:sdt>
                <w:sdtPr>
                  <w:rPr>
                    <w:rFonts w:ascii="Proba Pro Lt" w:hAnsi="Proba Pro Lt" w:cs="Arial"/>
                    <w:color w:val="000000"/>
                    <w:sz w:val="20"/>
                    <w:szCs w:val="20"/>
                  </w:rPr>
                  <w:id w:val="-1788964601"/>
                </w:sdtPr>
                <w:sdtEndPr/>
                <w:sdtContent>
                  <w:p w14:paraId="1F12F46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Slobodan Grba: Kvasci u biotehnološkoj proizvodnji, Plejada, Zagreb, 2010.</w:t>
                    </w:r>
                  </w:p>
                  <w:p w14:paraId="35362CF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Studenti trebaju savladati poglavlja Proizvodnja etilnog alkohola i Proizvodnja pekarskog kvasca.</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738851"/>
            </w:sdtPr>
            <w:sdtEndPr/>
            <w:sdtContent>
              <w:p w14:paraId="7A68DA7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35 kom</w:t>
                </w:r>
                <w:r>
                  <w:rPr>
                    <w:rFonts w:ascii="Proba Pro Lt" w:hAnsi="Proba Pro Lt" w:cs="Arial"/>
                    <w:color w:val="000000"/>
                    <w:sz w:val="20"/>
                    <w:szCs w:val="20"/>
                  </w:rPr>
                  <w:t>.</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6924085"/>
              <w:showingPlcHdr/>
            </w:sdtPr>
            <w:sdtEndPr/>
            <w:sdtContent>
              <w:p w14:paraId="23932C4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4CF6909C" w14:textId="77777777" w:rsidTr="00A42271">
        <w:trPr>
          <w:trHeight w:val="75"/>
        </w:trPr>
        <w:tc>
          <w:tcPr>
            <w:tcW w:w="1256" w:type="pct"/>
            <w:vMerge/>
            <w:tcBorders>
              <w:left w:val="single" w:sz="12" w:space="0" w:color="auto"/>
            </w:tcBorders>
            <w:shd w:val="clear" w:color="auto" w:fill="00A0DC"/>
            <w:vAlign w:val="center"/>
          </w:tcPr>
          <w:p w14:paraId="34B5B29C"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08043151"/>
            </w:sdtPr>
            <w:sdtEndPr/>
            <w:sdtContent>
              <w:p w14:paraId="3991DB1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Vladimir Marić: Biotehnologija i sirovine, (Stručna i poslovna knjiga d.o.o, Zagreb, 2000. g.), poglavlja 6., 7. i  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4871924"/>
            </w:sdtPr>
            <w:sdtEndPr/>
            <w:sdtContent>
              <w:p w14:paraId="2B8E178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6 kom</w:t>
                </w:r>
                <w:r>
                  <w:rPr>
                    <w:rFonts w:ascii="Proba Pro Lt" w:hAnsi="Proba Pro Lt" w:cs="Arial"/>
                    <w:color w:val="000000"/>
                    <w:sz w:val="20"/>
                    <w:szCs w:val="20"/>
                  </w:rPr>
                  <w:t>.</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5156591"/>
              <w:showingPlcHdr/>
            </w:sdtPr>
            <w:sdtEndPr/>
            <w:sdtContent>
              <w:p w14:paraId="052A9082"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6D641987" w14:textId="77777777" w:rsidTr="00A42271">
        <w:tc>
          <w:tcPr>
            <w:tcW w:w="1256" w:type="pct"/>
            <w:tcBorders>
              <w:top w:val="single" w:sz="12" w:space="0" w:color="auto"/>
              <w:left w:val="single" w:sz="12" w:space="0" w:color="auto"/>
            </w:tcBorders>
            <w:shd w:val="clear" w:color="auto" w:fill="00A0DC"/>
            <w:vAlign w:val="center"/>
          </w:tcPr>
          <w:p w14:paraId="38CE1B77"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2005864150"/>
            <w:showingPlcHdr/>
          </w:sdtPr>
          <w:sdtEndPr/>
          <w:sdtContent>
            <w:tc>
              <w:tcPr>
                <w:tcW w:w="3744" w:type="pct"/>
                <w:gridSpan w:val="13"/>
                <w:tcBorders>
                  <w:top w:val="single" w:sz="12" w:space="0" w:color="auto"/>
                  <w:right w:val="single" w:sz="12" w:space="0" w:color="auto"/>
                </w:tcBorders>
              </w:tcPr>
              <w:p w14:paraId="560087B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BC6BFBC" w14:textId="77777777" w:rsidTr="00A42271">
        <w:tc>
          <w:tcPr>
            <w:tcW w:w="1256" w:type="pct"/>
            <w:tcBorders>
              <w:top w:val="single" w:sz="12" w:space="0" w:color="auto"/>
              <w:left w:val="single" w:sz="12" w:space="0" w:color="auto"/>
            </w:tcBorders>
            <w:shd w:val="clear" w:color="auto" w:fill="00A0DC"/>
            <w:vAlign w:val="center"/>
          </w:tcPr>
          <w:p w14:paraId="34342EE7"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0F82C4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45" w:history="1">
              <w:r w:rsidRPr="008176A5">
                <w:rPr>
                  <w:rStyle w:val="Hyperlink"/>
                  <w:rFonts w:ascii="Proba Pro Lt" w:hAnsi="Proba Pro Lt"/>
                  <w:i/>
                  <w:sz w:val="20"/>
                  <w:szCs w:val="20"/>
                </w:rPr>
                <w:t>http://www.pbf.unizg.hr/studiji/ispitni_rokovi</w:t>
              </w:r>
            </w:hyperlink>
          </w:p>
        </w:tc>
      </w:tr>
      <w:tr w:rsidR="008E680B" w:rsidRPr="008176A5" w14:paraId="5A09E4B3" w14:textId="77777777" w:rsidTr="00A42271">
        <w:tc>
          <w:tcPr>
            <w:tcW w:w="1256" w:type="pct"/>
            <w:tcBorders>
              <w:left w:val="single" w:sz="12" w:space="0" w:color="auto"/>
              <w:bottom w:val="single" w:sz="12" w:space="0" w:color="auto"/>
            </w:tcBorders>
            <w:shd w:val="clear" w:color="auto" w:fill="00A0DC"/>
            <w:vAlign w:val="center"/>
          </w:tcPr>
          <w:p w14:paraId="72B66E61"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952515167"/>
          </w:sdtPr>
          <w:sdtEndPr/>
          <w:sdtContent>
            <w:tc>
              <w:tcPr>
                <w:tcW w:w="3744" w:type="pct"/>
                <w:gridSpan w:val="13"/>
                <w:tcBorders>
                  <w:bottom w:val="single" w:sz="12" w:space="0" w:color="auto"/>
                  <w:right w:val="single" w:sz="12" w:space="0" w:color="auto"/>
                </w:tcBorders>
              </w:tcPr>
              <w:p w14:paraId="5BB56C5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48978F7A" w14:textId="77777777" w:rsidR="008E680B" w:rsidRPr="008176A5" w:rsidRDefault="008E680B" w:rsidP="008E680B">
      <w:pPr>
        <w:spacing w:after="0" w:line="240" w:lineRule="auto"/>
        <w:rPr>
          <w:rFonts w:ascii="Proba Pro Lt" w:hAnsi="Proba Pro Lt"/>
          <w:sz w:val="20"/>
          <w:szCs w:val="20"/>
        </w:rPr>
      </w:pPr>
    </w:p>
    <w:p w14:paraId="7B6D2FDA" w14:textId="77777777"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8E680B" w:rsidRPr="008176A5" w14:paraId="1705D4A1"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FAFE97"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68A2BAC0" w14:textId="77777777" w:rsidTr="0036541A">
        <w:tc>
          <w:tcPr>
            <w:tcW w:w="1256" w:type="pct"/>
            <w:tcBorders>
              <w:top w:val="single" w:sz="12" w:space="0" w:color="auto"/>
              <w:left w:val="single" w:sz="12" w:space="0" w:color="auto"/>
            </w:tcBorders>
            <w:shd w:val="clear" w:color="auto" w:fill="00A0DC"/>
            <w:vAlign w:val="center"/>
          </w:tcPr>
          <w:p w14:paraId="55BADC02"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88282918"/>
            <w:placeholder>
              <w:docPart w:val="4616ED8F7FB74AF49FEE908411B0862E"/>
            </w:placeholder>
          </w:sdtPr>
          <w:sdtEndPr/>
          <w:sdtContent>
            <w:tc>
              <w:tcPr>
                <w:tcW w:w="1523" w:type="pct"/>
                <w:gridSpan w:val="4"/>
                <w:tcBorders>
                  <w:top w:val="single" w:sz="12" w:space="0" w:color="auto"/>
                  <w:right w:val="single" w:sz="12" w:space="0" w:color="auto"/>
                </w:tcBorders>
                <w:vAlign w:val="center"/>
              </w:tcPr>
              <w:p w14:paraId="7C97296A" w14:textId="77777777" w:rsidR="008E680B" w:rsidRPr="00F75173" w:rsidRDefault="00DB7BE2" w:rsidP="00A42271">
                <w:pPr>
                  <w:tabs>
                    <w:tab w:val="left" w:pos="2820"/>
                  </w:tabs>
                  <w:spacing w:after="0" w:line="240" w:lineRule="auto"/>
                  <w:rPr>
                    <w:rFonts w:ascii="Proba Pro Lt" w:hAnsi="Proba Pro Lt" w:cs="Arial"/>
                    <w:b/>
                    <w:sz w:val="20"/>
                    <w:szCs w:val="20"/>
                  </w:rPr>
                </w:pPr>
                <w:hyperlink r:id="rId146" w:history="1">
                  <w:r w:rsidR="008E680B" w:rsidRPr="00F75173">
                    <w:rPr>
                      <w:rStyle w:val="Hyperlink"/>
                      <w:rFonts w:ascii="Proba Pro Lt" w:hAnsi="Proba Pro Lt" w:cs="Arial"/>
                      <w:b/>
                      <w:sz w:val="20"/>
                      <w:szCs w:val="20"/>
                    </w:rPr>
                    <w:t>Prof. dr. sc. Blaženka Kos</w:t>
                  </w:r>
                </w:hyperlink>
              </w:p>
              <w:p w14:paraId="4E1CCEE7" w14:textId="77777777" w:rsidR="008E680B" w:rsidRPr="008176A5" w:rsidRDefault="00DB7BE2" w:rsidP="00A42271">
                <w:pPr>
                  <w:tabs>
                    <w:tab w:val="left" w:pos="2820"/>
                  </w:tabs>
                  <w:spacing w:after="0" w:line="240" w:lineRule="auto"/>
                  <w:rPr>
                    <w:rFonts w:ascii="Proba Pro Lt" w:hAnsi="Proba Pro Lt" w:cs="Arial"/>
                    <w:sz w:val="20"/>
                    <w:szCs w:val="20"/>
                  </w:rPr>
                </w:pPr>
                <w:hyperlink r:id="rId147" w:history="1">
                  <w:r w:rsidR="008E680B" w:rsidRPr="004006A8">
                    <w:rPr>
                      <w:rStyle w:val="Hyperlink"/>
                      <w:rFonts w:ascii="Proba Pro Lt" w:hAnsi="Proba Pro Lt" w:cs="Arial"/>
                      <w:sz w:val="20"/>
                      <w:szCs w:val="20"/>
                    </w:rPr>
                    <w:t>Prof. dr .sc. Jagoda Šušković</w:t>
                  </w:r>
                </w:hyperlink>
              </w:p>
              <w:p w14:paraId="423A5673" w14:textId="77777777" w:rsidR="008E680B" w:rsidRPr="008176A5" w:rsidRDefault="00DB7BE2" w:rsidP="00A42271">
                <w:pPr>
                  <w:tabs>
                    <w:tab w:val="left" w:pos="2820"/>
                  </w:tabs>
                  <w:spacing w:after="0" w:line="240" w:lineRule="auto"/>
                  <w:rPr>
                    <w:rFonts w:ascii="Proba Pro Lt" w:hAnsi="Proba Pro Lt" w:cs="Arial"/>
                    <w:sz w:val="20"/>
                    <w:szCs w:val="20"/>
                  </w:rPr>
                </w:pPr>
                <w:hyperlink r:id="rId148" w:history="1">
                  <w:r w:rsidR="008E680B" w:rsidRPr="005B4119">
                    <w:rPr>
                      <w:rStyle w:val="Hyperlink"/>
                      <w:rFonts w:ascii="Proba Pro Lt" w:hAnsi="Proba Pro Lt" w:cs="Arial"/>
                      <w:sz w:val="20"/>
                      <w:szCs w:val="20"/>
                    </w:rPr>
                    <w:t>Izv. prof. dr. sc. Jasna Novak</w:t>
                  </w:r>
                </w:hyperlink>
              </w:p>
              <w:p w14:paraId="4095AFD2" w14:textId="77777777" w:rsidR="00730DDD" w:rsidRDefault="00DB7BE2" w:rsidP="00A42271">
                <w:pPr>
                  <w:tabs>
                    <w:tab w:val="left" w:pos="2820"/>
                  </w:tabs>
                  <w:spacing w:after="0" w:line="240" w:lineRule="auto"/>
                  <w:rPr>
                    <w:rFonts w:ascii="Proba Pro Lt" w:hAnsi="Proba Pro Lt" w:cs="Arial"/>
                    <w:sz w:val="20"/>
                    <w:szCs w:val="20"/>
                  </w:rPr>
                </w:pPr>
                <w:hyperlink r:id="rId149" w:history="1">
                  <w:r w:rsidR="008E680B" w:rsidRPr="007B65DB">
                    <w:rPr>
                      <w:rStyle w:val="Hyperlink"/>
                      <w:sz w:val="20"/>
                      <w:szCs w:val="20"/>
                    </w:rPr>
                    <w:t>Doc. d</w:t>
                  </w:r>
                  <w:r w:rsidR="008E680B" w:rsidRPr="007B65DB">
                    <w:rPr>
                      <w:rStyle w:val="Hyperlink"/>
                      <w:rFonts w:ascii="Proba Pro Lt" w:hAnsi="Proba Pro Lt" w:cs="Arial"/>
                      <w:sz w:val="20"/>
                      <w:szCs w:val="20"/>
                    </w:rPr>
                    <w:t>r .sc. Andreja Leboš Pavunc</w:t>
                  </w:r>
                </w:hyperlink>
                <w:r w:rsidR="00A42271">
                  <w:rPr>
                    <w:rFonts w:ascii="Proba Pro Lt" w:hAnsi="Proba Pro Lt" w:cs="Arial"/>
                    <w:sz w:val="20"/>
                    <w:szCs w:val="20"/>
                  </w:rPr>
                  <w:t xml:space="preserve"> </w:t>
                </w:r>
              </w:p>
              <w:p w14:paraId="0E0CA7DA" w14:textId="77777777" w:rsidR="00730DDD" w:rsidRPr="003211E5" w:rsidRDefault="00DB7BE2" w:rsidP="00730DDD">
                <w:pPr>
                  <w:tabs>
                    <w:tab w:val="left" w:pos="2820"/>
                  </w:tabs>
                  <w:spacing w:after="0" w:line="240" w:lineRule="auto"/>
                  <w:rPr>
                    <w:rFonts w:ascii="Proba Pro Lt" w:hAnsi="Proba Pro Lt" w:cs="Arial"/>
                    <w:sz w:val="20"/>
                    <w:szCs w:val="20"/>
                  </w:rPr>
                </w:pPr>
                <w:hyperlink r:id="rId150" w:history="1">
                  <w:r w:rsidR="00730DDD" w:rsidRPr="003211E5">
                    <w:rPr>
                      <w:rStyle w:val="Hyperlink"/>
                      <w:rFonts w:ascii="Proba Pro Lt" w:hAnsi="Proba Pro Lt" w:cs="Arial"/>
                      <w:sz w:val="20"/>
                      <w:szCs w:val="20"/>
                    </w:rPr>
                    <w:t>Martina Banić, mag. ing. biotech.</w:t>
                  </w:r>
                </w:hyperlink>
              </w:p>
              <w:p w14:paraId="26A9CF83" w14:textId="168FFE0F" w:rsidR="008E680B" w:rsidRPr="008176A5" w:rsidRDefault="00730DDD" w:rsidP="00730DDD">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5B8AA7E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08195"/>
            <w:placeholder>
              <w:docPart w:val="5798399BDE9B47F1A5DA6FD8209CE0F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1586EE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081258DC" w14:textId="77777777" w:rsidTr="0036541A">
        <w:tc>
          <w:tcPr>
            <w:tcW w:w="1256" w:type="pct"/>
            <w:tcBorders>
              <w:top w:val="single" w:sz="12" w:space="0" w:color="auto"/>
              <w:left w:val="single" w:sz="12" w:space="0" w:color="auto"/>
            </w:tcBorders>
            <w:shd w:val="clear" w:color="auto" w:fill="00A0DC"/>
            <w:vAlign w:val="center"/>
          </w:tcPr>
          <w:p w14:paraId="45E3524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5" w:name="Tehnologija_enzima" w:displacedByCustomXml="next"/>
        <w:sdt>
          <w:sdtPr>
            <w:rPr>
              <w:rFonts w:ascii="Proba Pro Lt" w:hAnsi="Proba Pro Lt" w:cs="Arial"/>
              <w:sz w:val="20"/>
              <w:szCs w:val="20"/>
            </w:rPr>
            <w:id w:val="-2045206694"/>
            <w:placeholder>
              <w:docPart w:val="BACA0F58D88B409F9C47252CB0C0061B"/>
            </w:placeholder>
          </w:sdtPr>
          <w:sdtEndPr/>
          <w:sdtContent>
            <w:tc>
              <w:tcPr>
                <w:tcW w:w="1523" w:type="pct"/>
                <w:gridSpan w:val="4"/>
                <w:tcBorders>
                  <w:top w:val="single" w:sz="12" w:space="0" w:color="auto"/>
                  <w:right w:val="single" w:sz="12" w:space="0" w:color="auto"/>
                </w:tcBorders>
                <w:vAlign w:val="center"/>
              </w:tcPr>
              <w:p w14:paraId="3CD78724"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enzima</w:t>
                </w:r>
              </w:p>
            </w:tc>
          </w:sdtContent>
        </w:sdt>
        <w:bookmarkEnd w:id="15" w:displacedByCustomXml="prev"/>
        <w:tc>
          <w:tcPr>
            <w:tcW w:w="1405" w:type="pct"/>
            <w:gridSpan w:val="5"/>
            <w:tcBorders>
              <w:top w:val="single" w:sz="12" w:space="0" w:color="auto"/>
              <w:right w:val="single" w:sz="12" w:space="0" w:color="auto"/>
            </w:tcBorders>
            <w:shd w:val="clear" w:color="auto" w:fill="00A0DC"/>
            <w:vAlign w:val="center"/>
          </w:tcPr>
          <w:p w14:paraId="33684FC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286727187"/>
            <w:placeholder>
              <w:docPart w:val="5411A276519843EDBBCA0EC70E15A8C4"/>
            </w:placeholder>
          </w:sdtPr>
          <w:sdtEndPr/>
          <w:sdtContent>
            <w:tc>
              <w:tcPr>
                <w:tcW w:w="817" w:type="pct"/>
                <w:gridSpan w:val="4"/>
                <w:tcBorders>
                  <w:top w:val="single" w:sz="12" w:space="0" w:color="auto"/>
                  <w:right w:val="single" w:sz="12" w:space="0" w:color="auto"/>
                </w:tcBorders>
                <w:vAlign w:val="center"/>
              </w:tcPr>
              <w:p w14:paraId="43C8C3F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379472B0" w14:textId="77777777" w:rsidTr="0036541A">
        <w:tc>
          <w:tcPr>
            <w:tcW w:w="1256" w:type="pct"/>
            <w:tcBorders>
              <w:left w:val="single" w:sz="12" w:space="0" w:color="auto"/>
              <w:bottom w:val="single" w:sz="12" w:space="0" w:color="auto"/>
            </w:tcBorders>
            <w:shd w:val="clear" w:color="auto" w:fill="00A0DC"/>
            <w:vAlign w:val="center"/>
          </w:tcPr>
          <w:p w14:paraId="42E7B50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743844741"/>
            <w:placeholder>
              <w:docPart w:val="8605D31A7E5E481897BBAAEE069045FA"/>
            </w:placeholder>
          </w:sdtPr>
          <w:sdtEndPr/>
          <w:sdtContent>
            <w:tc>
              <w:tcPr>
                <w:tcW w:w="1523" w:type="pct"/>
                <w:gridSpan w:val="4"/>
                <w:tcBorders>
                  <w:bottom w:val="single" w:sz="12" w:space="0" w:color="auto"/>
                  <w:right w:val="single" w:sz="12" w:space="0" w:color="auto"/>
                </w:tcBorders>
                <w:vAlign w:val="center"/>
              </w:tcPr>
              <w:p w14:paraId="4E17D35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53709</w:t>
                </w:r>
              </w:p>
            </w:tc>
          </w:sdtContent>
        </w:sdt>
        <w:tc>
          <w:tcPr>
            <w:tcW w:w="1405" w:type="pct"/>
            <w:gridSpan w:val="5"/>
            <w:tcBorders>
              <w:bottom w:val="single" w:sz="12" w:space="0" w:color="auto"/>
              <w:right w:val="single" w:sz="12" w:space="0" w:color="auto"/>
            </w:tcBorders>
            <w:shd w:val="clear" w:color="auto" w:fill="00A0DC"/>
            <w:vAlign w:val="center"/>
          </w:tcPr>
          <w:p w14:paraId="03135A4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658691918"/>
            <w:placeholder>
              <w:docPart w:val="A12566008DD744638DCE229578005CBD"/>
            </w:placeholder>
          </w:sdtPr>
          <w:sdtEndPr/>
          <w:sdtContent>
            <w:tc>
              <w:tcPr>
                <w:tcW w:w="817" w:type="pct"/>
                <w:gridSpan w:val="4"/>
                <w:tcBorders>
                  <w:bottom w:val="single" w:sz="12" w:space="0" w:color="auto"/>
                  <w:right w:val="single" w:sz="12" w:space="0" w:color="auto"/>
                </w:tcBorders>
                <w:vAlign w:val="center"/>
              </w:tcPr>
              <w:p w14:paraId="187ABC3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22</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17</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07C6A77D" w14:textId="77777777" w:rsidTr="0036541A">
        <w:tc>
          <w:tcPr>
            <w:tcW w:w="1256" w:type="pct"/>
            <w:tcBorders>
              <w:left w:val="single" w:sz="12" w:space="0" w:color="auto"/>
              <w:bottom w:val="single" w:sz="12" w:space="0" w:color="auto"/>
            </w:tcBorders>
            <w:shd w:val="clear" w:color="auto" w:fill="00A0DC"/>
            <w:vAlign w:val="center"/>
          </w:tcPr>
          <w:p w14:paraId="5500A47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78632515"/>
            <w:placeholder>
              <w:docPart w:val="D4C4559BD19745F9A6097CA443C50C9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4B1B9C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0131C82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33099316"/>
            <w:placeholder>
              <w:docPart w:val="66CF3DB7195D48B9A49A508AF8430942"/>
            </w:placeholder>
          </w:sdtPr>
          <w:sdtEndPr/>
          <w:sdtContent>
            <w:tc>
              <w:tcPr>
                <w:tcW w:w="817" w:type="pct"/>
                <w:gridSpan w:val="4"/>
                <w:tcBorders>
                  <w:bottom w:val="single" w:sz="12" w:space="0" w:color="auto"/>
                  <w:right w:val="single" w:sz="12" w:space="0" w:color="auto"/>
                </w:tcBorders>
                <w:vAlign w:val="center"/>
              </w:tcPr>
              <w:p w14:paraId="6DD7B84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10</w:t>
                </w:r>
              </w:p>
            </w:tc>
          </w:sdtContent>
        </w:sdt>
      </w:tr>
      <w:tr w:rsidR="008E680B" w:rsidRPr="008176A5" w14:paraId="311D26FF" w14:textId="77777777" w:rsidTr="0036541A">
        <w:tc>
          <w:tcPr>
            <w:tcW w:w="1256" w:type="pct"/>
            <w:tcBorders>
              <w:left w:val="single" w:sz="12" w:space="0" w:color="auto"/>
              <w:bottom w:val="single" w:sz="12" w:space="0" w:color="auto"/>
            </w:tcBorders>
            <w:shd w:val="clear" w:color="auto" w:fill="00A0DC"/>
            <w:vAlign w:val="center"/>
          </w:tcPr>
          <w:p w14:paraId="6B141DE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20590827"/>
            <w:placeholder>
              <w:docPart w:val="562522DEA3B546CC80F6A470304F77C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DCD242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1F0CD3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FD000F"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3320448"/>
                <w:placeholder>
                  <w:docPart w:val="9D693731C0F64503BADB39B1A127204C"/>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7DF813D1"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34632824"/>
                <w:placeholder>
                  <w:docPart w:val="43AACB734E2A4747A7F7D1890F4B32EE"/>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16C48C70" w14:textId="77777777" w:rsidTr="0036541A">
        <w:tc>
          <w:tcPr>
            <w:tcW w:w="1256" w:type="pct"/>
            <w:tcBorders>
              <w:left w:val="single" w:sz="12" w:space="0" w:color="auto"/>
              <w:bottom w:val="single" w:sz="12" w:space="0" w:color="auto"/>
            </w:tcBorders>
            <w:shd w:val="clear" w:color="auto" w:fill="00A0DC"/>
            <w:vAlign w:val="center"/>
          </w:tcPr>
          <w:p w14:paraId="466DD80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564957063"/>
            <w:placeholder>
              <w:docPart w:val="345302C6E67B4B99B12226C046723E8B"/>
            </w:placeholder>
          </w:sdtPr>
          <w:sdtEndPr/>
          <w:sdtContent>
            <w:tc>
              <w:tcPr>
                <w:tcW w:w="1523" w:type="pct"/>
                <w:gridSpan w:val="4"/>
                <w:tcBorders>
                  <w:bottom w:val="single" w:sz="12" w:space="0" w:color="auto"/>
                  <w:right w:val="single" w:sz="12" w:space="0" w:color="auto"/>
                </w:tcBorders>
                <w:vAlign w:val="center"/>
              </w:tcPr>
              <w:p w14:paraId="7F058B1C" w14:textId="76AEA802" w:rsidR="008E680B" w:rsidRPr="008176A5" w:rsidRDefault="008E680B" w:rsidP="00730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Predavanja u predavaonicama 1, 2 i 4, seminar i vježbe u Malom Laboratoriju (br. </w:t>
                </w:r>
                <w:r w:rsidR="00730DDD">
                  <w:rPr>
                    <w:rFonts w:ascii="Proba Pro Lt" w:hAnsi="Proba Pro Lt" w:cs="Arial"/>
                    <w:sz w:val="20"/>
                    <w:szCs w:val="20"/>
                  </w:rPr>
                  <w:t>4 25</w:t>
                </w:r>
                <w:r w:rsidRPr="008176A5">
                  <w:rPr>
                    <w:rFonts w:ascii="Proba Pro Lt" w:hAnsi="Proba Pro Lt" w:cs="Arial"/>
                    <w:sz w:val="20"/>
                    <w:szCs w:val="20"/>
                  </w:rPr>
                  <w:t>) Zavoda za biokemijsko inženjerstvo</w:t>
                </w:r>
              </w:p>
            </w:tc>
          </w:sdtContent>
        </w:sdt>
        <w:tc>
          <w:tcPr>
            <w:tcW w:w="1405" w:type="pct"/>
            <w:gridSpan w:val="5"/>
            <w:tcBorders>
              <w:bottom w:val="single" w:sz="12" w:space="0" w:color="auto"/>
              <w:right w:val="single" w:sz="12" w:space="0" w:color="auto"/>
            </w:tcBorders>
            <w:shd w:val="clear" w:color="auto" w:fill="00A0DC"/>
            <w:vAlign w:val="center"/>
          </w:tcPr>
          <w:p w14:paraId="12B6BA12"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972492194"/>
            <w:placeholder>
              <w:docPart w:val="70186E4F9CB24C7BAA77AADCB072E026"/>
            </w:placeholder>
          </w:sdtPr>
          <w:sdtEndPr/>
          <w:sdtContent>
            <w:tc>
              <w:tcPr>
                <w:tcW w:w="817" w:type="pct"/>
                <w:gridSpan w:val="4"/>
                <w:tcBorders>
                  <w:bottom w:val="single" w:sz="12" w:space="0" w:color="auto"/>
                  <w:right w:val="single" w:sz="12" w:space="0" w:color="auto"/>
                </w:tcBorders>
                <w:vAlign w:val="center"/>
              </w:tcPr>
              <w:p w14:paraId="070CF2A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51D87584" w14:textId="77777777" w:rsidTr="0036541A">
        <w:tc>
          <w:tcPr>
            <w:tcW w:w="1256" w:type="pct"/>
            <w:tcBorders>
              <w:left w:val="single" w:sz="12" w:space="0" w:color="auto"/>
              <w:bottom w:val="single" w:sz="12" w:space="0" w:color="auto"/>
            </w:tcBorders>
            <w:shd w:val="clear" w:color="auto" w:fill="00A0DC"/>
            <w:vAlign w:val="center"/>
          </w:tcPr>
          <w:p w14:paraId="0D4C73E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2294334"/>
            <w:placeholder>
              <w:docPart w:val="8D554181DF2347E9A7B6AE7D0AD7D82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906A51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EF7D366"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475AF72"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62540520"/>
                <w:placeholder>
                  <w:docPart w:val="59DBA00FAE204974B9607CAD411A97A1"/>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29B97D7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211F44"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5316468A" w14:textId="77777777" w:rsidTr="00A42271">
        <w:tc>
          <w:tcPr>
            <w:tcW w:w="1256" w:type="pct"/>
            <w:tcBorders>
              <w:top w:val="single" w:sz="12" w:space="0" w:color="auto"/>
              <w:left w:val="single" w:sz="12" w:space="0" w:color="auto"/>
            </w:tcBorders>
            <w:shd w:val="clear" w:color="auto" w:fill="00A0DC"/>
            <w:vAlign w:val="center"/>
          </w:tcPr>
          <w:p w14:paraId="4C104C7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087343659"/>
            <w:placeholder>
              <w:docPart w:val="A0E9D95344B74A8F9E23D79611A26464"/>
            </w:placeholder>
          </w:sdtPr>
          <w:sdtEndPr/>
          <w:sdtContent>
            <w:sdt>
              <w:sdtPr>
                <w:rPr>
                  <w:rFonts w:ascii="Proba Pro Lt" w:hAnsi="Proba Pro Lt" w:cs="Arial"/>
                  <w:sz w:val="20"/>
                  <w:szCs w:val="20"/>
                </w:rPr>
                <w:id w:val="-198168083"/>
                <w:placeholder>
                  <w:docPart w:val="64353A08DACF421D8B49A4621A09E716"/>
                </w:placeholder>
              </w:sdtPr>
              <w:sdtEndPr/>
              <w:sdtContent>
                <w:tc>
                  <w:tcPr>
                    <w:tcW w:w="3744" w:type="pct"/>
                    <w:gridSpan w:val="13"/>
                    <w:tcBorders>
                      <w:top w:val="single" w:sz="12" w:space="0" w:color="auto"/>
                      <w:right w:val="single" w:sz="12" w:space="0" w:color="auto"/>
                    </w:tcBorders>
                    <w:vAlign w:val="center"/>
                  </w:tcPr>
                  <w:p w14:paraId="2852A7E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Stjecanje znanja i razvijanje praktičnih vještina i kompetencija za provođenje biotehnološke proizvodnje enzima </w:t>
                    </w:r>
                  </w:p>
                  <w:p w14:paraId="060042F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u industrijskom mjerilu, pomoću različitih mikroorganizama (bakterije, plijesni), kao i postupaka izolacije, pročišćavanja i imobilizacije enzima za industrijsku primjenu, te metoda određivanja njihove aktivnosti. </w:t>
                    </w:r>
                  </w:p>
                </w:tc>
              </w:sdtContent>
            </w:sdt>
          </w:sdtContent>
        </w:sdt>
      </w:tr>
      <w:tr w:rsidR="008E680B" w:rsidRPr="008176A5" w14:paraId="457A6410" w14:textId="77777777" w:rsidTr="00A42271">
        <w:tc>
          <w:tcPr>
            <w:tcW w:w="1256" w:type="pct"/>
            <w:tcBorders>
              <w:left w:val="single" w:sz="12" w:space="0" w:color="auto"/>
            </w:tcBorders>
            <w:shd w:val="clear" w:color="auto" w:fill="00A0DC"/>
            <w:vAlign w:val="center"/>
          </w:tcPr>
          <w:p w14:paraId="189CEE2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512915006"/>
            <w:placeholder>
              <w:docPart w:val="599628F4D7AE4CF5B415ECE7A13954ED"/>
            </w:placeholder>
          </w:sdtPr>
          <w:sdtEndPr/>
          <w:sdtContent>
            <w:sdt>
              <w:sdtPr>
                <w:rPr>
                  <w:rFonts w:ascii="Proba Pro Lt" w:hAnsi="Proba Pro Lt" w:cs="Arial"/>
                  <w:sz w:val="20"/>
                  <w:szCs w:val="20"/>
                </w:rPr>
                <w:id w:val="157199584"/>
                <w:placeholder>
                  <w:docPart w:val="74D84DF7E52243DD9BA6429A763C2A1E"/>
                </w:placeholder>
              </w:sdtPr>
              <w:sdtEndPr>
                <w:rPr>
                  <w:rFonts w:ascii="Calibri" w:hAnsi="Calibri"/>
                  <w:sz w:val="22"/>
                  <w:szCs w:val="22"/>
                </w:rPr>
              </w:sdtEndPr>
              <w:sdtContent>
                <w:tc>
                  <w:tcPr>
                    <w:tcW w:w="3744" w:type="pct"/>
                    <w:gridSpan w:val="13"/>
                    <w:tcBorders>
                      <w:right w:val="single" w:sz="12" w:space="0" w:color="auto"/>
                    </w:tcBorders>
                    <w:vAlign w:val="center"/>
                  </w:tcPr>
                  <w:p w14:paraId="576A3094"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FD67DC0"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02A2FC61"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41B8CF9C"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6A015A41"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50F06480"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314C6A21" w14:textId="77777777" w:rsidR="008E680B" w:rsidRPr="006B3B2F" w:rsidRDefault="008E680B" w:rsidP="00CE71F1">
                    <w:pPr>
                      <w:pStyle w:val="ListParagraph"/>
                      <w:numPr>
                        <w:ilvl w:val="0"/>
                        <w:numId w:val="142"/>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5B902F7B"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56E0A20A" w14:textId="77777777" w:rsidTr="00A42271">
        <w:tc>
          <w:tcPr>
            <w:tcW w:w="1256" w:type="pct"/>
            <w:tcBorders>
              <w:left w:val="single" w:sz="12" w:space="0" w:color="auto"/>
            </w:tcBorders>
            <w:shd w:val="clear" w:color="auto" w:fill="00A0DC"/>
            <w:vAlign w:val="center"/>
          </w:tcPr>
          <w:p w14:paraId="035DA69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897503335"/>
            <w:placeholder>
              <w:docPart w:val="2903FB6DF1C7471DAF1B631D3121E5B5"/>
            </w:placeholder>
          </w:sdtPr>
          <w:sdtEndPr/>
          <w:sdtContent>
            <w:tc>
              <w:tcPr>
                <w:tcW w:w="3744" w:type="pct"/>
                <w:gridSpan w:val="13"/>
                <w:tcBorders>
                  <w:right w:val="single" w:sz="12" w:space="0" w:color="auto"/>
                </w:tcBorders>
                <w:vAlign w:val="center"/>
              </w:tcPr>
              <w:p w14:paraId="3ACD7E9F"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tehnološko vođenje industrijskih biotehnoloških proizvodnih sustava</w:t>
                </w:r>
              </w:p>
              <w:p w14:paraId="787F6C54"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prepoznavanje proizvodnih problema, donošenje korektivnih odluka</w:t>
                </w:r>
              </w:p>
              <w:p w14:paraId="4B6BD929"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unapređivanje postojećih biotehnoloških proizvodnji</w:t>
                </w:r>
              </w:p>
              <w:p w14:paraId="0376E379"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razvoj novih industrijskih biotehnoloških procesa i oprema</w:t>
                </w:r>
              </w:p>
              <w:p w14:paraId="030149D0"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lastRenderedPageBreak/>
                  <w:t>prevođenje biotehnoloških procesa u veće (industrijsko) mjerilo (scale up) i testiranje istih u manjem mjerilu (scale down)</w:t>
                </w:r>
              </w:p>
              <w:p w14:paraId="63797485"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tehnološko projektiranje biotehnoloških postrojenja</w:t>
                </w:r>
              </w:p>
              <w:p w14:paraId="457808DB"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tehnološki nadzor nad projektiranjem, izvedbom i testiranjem biotehnoloških postrojenja</w:t>
                </w:r>
              </w:p>
              <w:p w14:paraId="28F891AD"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identificiranje izvora onečišćenja okoliša u proizvodnim linijama i detekcija onečišćenja u okolišu, osmišljavanje načina zbrinjavanja, te vođenje pogona za biotehnološku obradu otpadnih voda i drugog otpada.</w:t>
                </w:r>
              </w:p>
              <w:p w14:paraId="62F964B3"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planiranje i izvedba eksperimenata (u malom i velikom mjerilu) u različitim područjima biotehnologije, prikaz i kritička interpretacija rezultata, te donošenje meritornih zaključaka</w:t>
                </w:r>
              </w:p>
              <w:p w14:paraId="1499127A"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izvođenje stručnih poslova odgovarajućega stupnja složenosti u mikrobiološkom i biokemijskom laboratoriju</w:t>
                </w:r>
              </w:p>
              <w:p w14:paraId="4F6697EE"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interpretacija rezultata laboratorijskih analiza</w:t>
                </w:r>
              </w:p>
              <w:p w14:paraId="2DDF557C"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prezentacija pogonskih, istraživačkih, laboratorijskih i poslovnih rezultata usmenim i poslovnim putem uz korištenje stručne terminologije</w:t>
                </w:r>
              </w:p>
              <w:p w14:paraId="6BDF4F95"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primjena etičkih načela, zakonske regulative i normi vezanih uz specifične zahtjeve struke</w:t>
                </w:r>
              </w:p>
              <w:p w14:paraId="70FD09A7"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korištenje etičkih načela u odnosima sa suradnicima i poslodavcem</w:t>
                </w:r>
              </w:p>
              <w:p w14:paraId="366835B1"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2875822E" w14:textId="77777777" w:rsidTr="00A42271">
        <w:tc>
          <w:tcPr>
            <w:tcW w:w="1256" w:type="pct"/>
            <w:tcBorders>
              <w:left w:val="single" w:sz="12" w:space="0" w:color="auto"/>
            </w:tcBorders>
            <w:shd w:val="clear" w:color="auto" w:fill="00A0DC"/>
            <w:vAlign w:val="center"/>
          </w:tcPr>
          <w:p w14:paraId="02B5323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id w:val="1093125923"/>
            <w:placeholder>
              <w:docPart w:val="4B8123E7556F48E29B6D388C10228424"/>
            </w:placeholder>
          </w:sdtPr>
          <w:sdtEndPr/>
          <w:sdtContent>
            <w:tc>
              <w:tcPr>
                <w:tcW w:w="3744" w:type="pct"/>
                <w:gridSpan w:val="13"/>
                <w:tcBorders>
                  <w:right w:val="single" w:sz="12" w:space="0" w:color="auto"/>
                </w:tcBorders>
                <w:vAlign w:val="center"/>
              </w:tcPr>
              <w:p w14:paraId="7C539CD3"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k</w:t>
                </w:r>
                <w:r w:rsidRPr="002C3F20">
                  <w:rPr>
                    <w:rFonts w:ascii="Proba Pro Lt" w:hAnsi="Proba Pro Lt" w:cs="Arial"/>
                    <w:sz w:val="20"/>
                    <w:szCs w:val="20"/>
                  </w:rPr>
                  <w:t>ritički prosuditi prednosti i nedostatke primjene membranskih bioreaktora u tehnologiji enzima</w:t>
                </w:r>
              </w:p>
              <w:p w14:paraId="2EB443BD"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k</w:t>
                </w:r>
                <w:r w:rsidRPr="002C3F20">
                  <w:rPr>
                    <w:rFonts w:ascii="Proba Pro Lt" w:hAnsi="Proba Pro Lt" w:cs="Arial"/>
                    <w:sz w:val="20"/>
                    <w:szCs w:val="20"/>
                  </w:rPr>
                  <w:t>ritičkom prosudbom odabrati enzim za određenu industrijsku primjenu na temelju kinetičkih parametara enzimske reakcije</w:t>
                </w:r>
              </w:p>
              <w:p w14:paraId="54978898"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k</w:t>
                </w:r>
                <w:r w:rsidRPr="002C3F20">
                  <w:rPr>
                    <w:rFonts w:ascii="Proba Pro Lt" w:hAnsi="Proba Pro Lt" w:cs="Arial"/>
                    <w:sz w:val="20"/>
                    <w:szCs w:val="20"/>
                  </w:rPr>
                  <w:t>ritičkom prosudbom odabrati najpogodnije postupke imobilizacije enzima za konverziju supstrata u biotehnološke proizvode</w:t>
                </w:r>
              </w:p>
              <w:p w14:paraId="54600E60"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k</w:t>
                </w:r>
                <w:r w:rsidRPr="002C3F20">
                  <w:rPr>
                    <w:rFonts w:ascii="Proba Pro Lt" w:hAnsi="Proba Pro Lt" w:cs="Arial"/>
                    <w:sz w:val="20"/>
                    <w:szCs w:val="20"/>
                  </w:rPr>
                  <w:t>ritičkom prosudbom odabrati najpogodnije postupke izolacije i pročišćavanja ekstracelularno i intracelularno proizvedenih enzima</w:t>
                </w:r>
              </w:p>
              <w:p w14:paraId="04146CF1"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o</w:t>
                </w:r>
                <w:r w:rsidRPr="002C3F20">
                  <w:rPr>
                    <w:rFonts w:ascii="Proba Pro Lt" w:hAnsi="Proba Pro Lt" w:cs="Arial"/>
                    <w:sz w:val="20"/>
                    <w:szCs w:val="20"/>
                  </w:rPr>
                  <w:t>bjasniti utjecaj okolišnih čimbenika i difuzijskih ograničenja na kinetiku imobiliziranih enzima</w:t>
                </w:r>
              </w:p>
              <w:p w14:paraId="1EA41AE4"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o</w:t>
                </w:r>
                <w:r w:rsidRPr="002C3F20">
                  <w:rPr>
                    <w:rFonts w:ascii="Proba Pro Lt" w:hAnsi="Proba Pro Lt" w:cs="Arial"/>
                    <w:sz w:val="20"/>
                    <w:szCs w:val="20"/>
                  </w:rPr>
                  <w:t>bjasniti utjecaj okolišnih parametara (pH, temperature i ionske jakosti) i koncentracije supstrata na enzimsku aktivnost i enzimsku stabilnost u uvjetima industrijske primjene enzima</w:t>
                </w:r>
              </w:p>
              <w:p w14:paraId="18A85F4B"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p</w:t>
                </w:r>
                <w:r w:rsidRPr="002C3F20">
                  <w:rPr>
                    <w:rFonts w:ascii="Proba Pro Lt" w:hAnsi="Proba Pro Lt" w:cs="Arial"/>
                    <w:sz w:val="20"/>
                    <w:szCs w:val="20"/>
                  </w:rPr>
                  <w:t>rocijeniti uspješnost imobilizacijskog postupka usporedbom enzimske aktivnosti proteolitičkih i amilolitičkih enzima prije i nakon imobilizacije</w:t>
                </w:r>
              </w:p>
              <w:p w14:paraId="0E5C7825"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p</w:t>
                </w:r>
                <w:r w:rsidRPr="002C3F20">
                  <w:rPr>
                    <w:rFonts w:ascii="Proba Pro Lt" w:hAnsi="Proba Pro Lt" w:cs="Arial"/>
                    <w:sz w:val="20"/>
                    <w:szCs w:val="20"/>
                  </w:rPr>
                  <w:t xml:space="preserve">rovesti biosintezu, izdvajanje i pročišćavanje enzima submerznim uzgojem bakterije </w:t>
                </w:r>
                <w:r w:rsidRPr="002C3F20">
                  <w:rPr>
                    <w:rFonts w:ascii="Proba Pro Lt" w:hAnsi="Proba Pro Lt" w:cs="Arial"/>
                    <w:i/>
                    <w:sz w:val="20"/>
                    <w:szCs w:val="20"/>
                  </w:rPr>
                  <w:t>Bacillus subtilis</w:t>
                </w:r>
              </w:p>
              <w:p w14:paraId="0C79EA41"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s</w:t>
                </w:r>
                <w:r w:rsidRPr="002C3F20">
                  <w:rPr>
                    <w:rFonts w:ascii="Proba Pro Lt" w:hAnsi="Proba Pro Lt" w:cs="Arial"/>
                    <w:sz w:val="20"/>
                    <w:szCs w:val="20"/>
                  </w:rPr>
                  <w:t>hematski prikazati biotehnološki proces proizvodnje enzima submerznim i površinskim uzgojem radnog mikroorganizma</w:t>
                </w:r>
              </w:p>
              <w:p w14:paraId="3C1C65AD" w14:textId="77777777" w:rsidR="008E680B" w:rsidRPr="002C3F20" w:rsidRDefault="008E680B" w:rsidP="00CE71F1">
                <w:pPr>
                  <w:pStyle w:val="ListParagraph"/>
                  <w:numPr>
                    <w:ilvl w:val="0"/>
                    <w:numId w:val="95"/>
                  </w:numPr>
                  <w:spacing w:after="0" w:line="240" w:lineRule="auto"/>
                  <w:ind w:left="375"/>
                  <w:rPr>
                    <w:rFonts w:ascii="Proba Pro Lt" w:hAnsi="Proba Pro Lt"/>
                    <w:sz w:val="20"/>
                    <w:szCs w:val="20"/>
                  </w:rPr>
                </w:pPr>
                <w:r>
                  <w:rPr>
                    <w:rFonts w:ascii="Proba Pro Lt" w:hAnsi="Proba Pro Lt" w:cs="Arial"/>
                    <w:sz w:val="20"/>
                    <w:szCs w:val="20"/>
                  </w:rPr>
                  <w:t>u</w:t>
                </w:r>
                <w:r w:rsidRPr="002C3F20">
                  <w:rPr>
                    <w:rFonts w:ascii="Proba Pro Lt" w:hAnsi="Proba Pro Lt" w:cs="Arial"/>
                    <w:sz w:val="20"/>
                    <w:szCs w:val="20"/>
                  </w:rPr>
                  <w:t>sporediti prednosti i nedostatke biotehnološke proizvodnje enzima površinskim uzgojem mikroorganizama na čvrstim supstratima u odnosu na submerznu kultivaciju</w:t>
                </w:r>
              </w:p>
            </w:tc>
          </w:sdtContent>
        </w:sdt>
      </w:tr>
      <w:tr w:rsidR="008E680B" w:rsidRPr="008176A5" w14:paraId="718E9369" w14:textId="77777777" w:rsidTr="00A42271">
        <w:tc>
          <w:tcPr>
            <w:tcW w:w="1256" w:type="pct"/>
            <w:tcBorders>
              <w:left w:val="single" w:sz="12" w:space="0" w:color="auto"/>
            </w:tcBorders>
            <w:shd w:val="clear" w:color="auto" w:fill="00A0DC"/>
            <w:vAlign w:val="center"/>
          </w:tcPr>
          <w:p w14:paraId="3F0FDA8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5E3E5EC1"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6516723"/>
            <w:placeholder>
              <w:docPart w:val="4C5944EBCDD5409A95301324C6515AE0"/>
            </w:placeholder>
          </w:sdtPr>
          <w:sdtEndPr/>
          <w:sdtContent>
            <w:tc>
              <w:tcPr>
                <w:tcW w:w="3744" w:type="pct"/>
                <w:gridSpan w:val="13"/>
                <w:tcBorders>
                  <w:right w:val="single" w:sz="12" w:space="0" w:color="auto"/>
                </w:tcBorders>
                <w:vAlign w:val="center"/>
              </w:tcPr>
              <w:p w14:paraId="19C5EE6D" w14:textId="77777777" w:rsidR="008E680B" w:rsidRPr="002C3F20" w:rsidRDefault="008E680B" w:rsidP="00A42271">
                <w:pPr>
                  <w:tabs>
                    <w:tab w:val="left" w:pos="2820"/>
                  </w:tabs>
                  <w:spacing w:after="0" w:line="240" w:lineRule="auto"/>
                  <w:rPr>
                    <w:rFonts w:ascii="Proba Pro Lt" w:hAnsi="Proba Pro Lt" w:cs="Arial"/>
                    <w:b/>
                    <w:sz w:val="20"/>
                    <w:szCs w:val="20"/>
                  </w:rPr>
                </w:pPr>
                <w:r w:rsidRPr="002C3F20">
                  <w:rPr>
                    <w:rFonts w:ascii="Proba Pro Lt" w:hAnsi="Proba Pro Lt" w:cs="Arial"/>
                    <w:b/>
                    <w:sz w:val="20"/>
                    <w:szCs w:val="20"/>
                  </w:rPr>
                  <w:t>1. Određivanje kinetičkih parametara enzima za konverziju supstrata u proizvod u uvjetima industrijske primjene enzima</w:t>
                </w:r>
              </w:p>
              <w:p w14:paraId="59589D0B" w14:textId="77777777" w:rsidR="008E680B" w:rsidRPr="002C3F20" w:rsidRDefault="008E680B" w:rsidP="00A42271">
                <w:pPr>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P:</w:t>
                </w:r>
                <w:r w:rsidRPr="002C3F20">
                  <w:rPr>
                    <w:rFonts w:ascii="Proba Pro Lt" w:hAnsi="Proba Pro Lt" w:cs="Arial"/>
                    <w:sz w:val="20"/>
                    <w:szCs w:val="20"/>
                  </w:rPr>
                  <w:t xml:space="preserve"> Povijest razvoja tehnologije enzima. Izvori enzima. Odabir enzima za industrijsku primjenu: određivanje kinetičkih parametara i utjecaj pojedinih parametara na brzinu enzimske reakcije i produktivnost procesa (koncentracija supstrata, koncentracija enzima, Km kao mjera afiniteta enzima za supstrat, broj obrtaja enzima, vmax). Utjecaj okolišnih parametara (pH, temperatura, ionska jakost) na enzimsku aktivnost i enzimsku stabilnost u uvjetima industrijske primjene enzima. Primijenjena kinetika enzimskih reakcija. Utjecaj inhibitora i aktivatora enzima na brzinu enzimske reakcije i njihova primjena u industrijskim procesima.</w:t>
                </w:r>
              </w:p>
              <w:p w14:paraId="378D99D8"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b/>
                    <w:sz w:val="20"/>
                    <w:szCs w:val="20"/>
                  </w:rPr>
                </w:pPr>
                <w:r w:rsidRPr="002C3F20">
                  <w:rPr>
                    <w:rFonts w:ascii="Proba Pro Lt" w:hAnsi="Proba Pro Lt" w:cs="Arial"/>
                    <w:b/>
                    <w:sz w:val="20"/>
                    <w:szCs w:val="20"/>
                  </w:rPr>
                  <w:t>2. Biotehnološka proizvodnja slobodnih enzima</w:t>
                </w:r>
              </w:p>
              <w:p w14:paraId="4E53CE0E"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2C3F20">
                  <w:rPr>
                    <w:rFonts w:ascii="Proba Pro Lt" w:hAnsi="Proba Pro Lt" w:cs="Arial"/>
                    <w:b/>
                    <w:sz w:val="20"/>
                    <w:szCs w:val="20"/>
                    <w:shd w:val="clear" w:color="auto" w:fill="FFFFFF"/>
                  </w:rPr>
                  <w:t>P:</w:t>
                </w:r>
                <w:r w:rsidRPr="002C3F20">
                  <w:rPr>
                    <w:rFonts w:ascii="Proba Pro Lt" w:hAnsi="Proba Pro Lt" w:cs="Arial"/>
                    <w:sz w:val="20"/>
                    <w:szCs w:val="20"/>
                    <w:shd w:val="clear" w:color="auto" w:fill="FFFFFF"/>
                  </w:rPr>
                  <w:t xml:space="preserve"> Biosinteza enzima s mikroorganizmima: podloga, uvjeti, mikroorganizmi, površinski i submerzni uzgoj, metode površinskog uzgoja. Izolacija enzima: opća shema, filtracija, taloženje, ekstrakcija, koncentriranje i razbijanje stanica, kromatografija, ultrafiltracija i elektroforeza. </w:t>
                </w:r>
              </w:p>
              <w:p w14:paraId="0014E015"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2C3F20">
                  <w:rPr>
                    <w:rFonts w:ascii="Proba Pro Lt" w:hAnsi="Proba Pro Lt" w:cs="Arial"/>
                    <w:b/>
                    <w:sz w:val="20"/>
                    <w:szCs w:val="20"/>
                    <w:shd w:val="clear" w:color="auto" w:fill="FFFFFF"/>
                  </w:rPr>
                  <w:t>S:</w:t>
                </w:r>
                <w:r w:rsidRPr="002C3F20">
                  <w:rPr>
                    <w:rFonts w:ascii="Proba Pro Lt" w:hAnsi="Proba Pro Lt" w:cs="Arial"/>
                    <w:sz w:val="20"/>
                    <w:szCs w:val="20"/>
                    <w:shd w:val="clear" w:color="auto" w:fill="FFFFFF"/>
                  </w:rPr>
                  <w:t xml:space="preserve"> Biotehnološka proizvodnja slobodnih enzima za industrijsku primjenu </w:t>
                </w:r>
              </w:p>
              <w:p w14:paraId="3BE535CF"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2C3F20">
                  <w:rPr>
                    <w:rFonts w:ascii="Proba Pro Lt" w:hAnsi="Proba Pro Lt" w:cs="Arial"/>
                    <w:b/>
                    <w:sz w:val="20"/>
                    <w:szCs w:val="20"/>
                    <w:shd w:val="clear" w:color="auto" w:fill="FFFFFF"/>
                  </w:rPr>
                  <w:lastRenderedPageBreak/>
                  <w:t>V:</w:t>
                </w:r>
                <w:r w:rsidRPr="002C3F20">
                  <w:rPr>
                    <w:rFonts w:ascii="Proba Pro Lt" w:hAnsi="Proba Pro Lt" w:cs="Arial"/>
                    <w:sz w:val="20"/>
                    <w:szCs w:val="20"/>
                    <w:shd w:val="clear" w:color="auto" w:fill="FFFFFF"/>
                  </w:rPr>
                  <w:t xml:space="preserve"> Wohlgemuthova metoda. Ansonova metoda. Biosinteza </w:t>
                </w:r>
                <w:r w:rsidRPr="002C3F20">
                  <w:rPr>
                    <w:rFonts w:ascii="Proba Pro Lt" w:hAnsi="Proba Pro Lt" w:cs="Arial"/>
                    <w:sz w:val="20"/>
                    <w:szCs w:val="20"/>
                    <w:shd w:val="clear" w:color="auto" w:fill="FFFFFF"/>
                  </w:rPr>
                  <w:sym w:font="Symbol" w:char="F061"/>
                </w:r>
                <w:r w:rsidRPr="002C3F20">
                  <w:rPr>
                    <w:rFonts w:ascii="Proba Pro Lt" w:hAnsi="Proba Pro Lt" w:cs="Arial"/>
                    <w:sz w:val="20"/>
                    <w:szCs w:val="20"/>
                    <w:shd w:val="clear" w:color="auto" w:fill="FFFFFF"/>
                  </w:rPr>
                  <w:t xml:space="preserve">-amilaze pomoću bakterije </w:t>
                </w:r>
                <w:r w:rsidRPr="002C3F20">
                  <w:rPr>
                    <w:rFonts w:ascii="Proba Pro Lt" w:hAnsi="Proba Pro Lt" w:cs="Arial"/>
                    <w:i/>
                    <w:sz w:val="20"/>
                    <w:szCs w:val="20"/>
                    <w:shd w:val="clear" w:color="auto" w:fill="FFFFFF"/>
                  </w:rPr>
                  <w:t>Bacillus subtilis</w:t>
                </w:r>
                <w:r w:rsidRPr="002C3F20">
                  <w:rPr>
                    <w:rFonts w:ascii="Proba Pro Lt" w:hAnsi="Proba Pro Lt" w:cs="Arial"/>
                    <w:sz w:val="20"/>
                    <w:szCs w:val="20"/>
                    <w:shd w:val="clear" w:color="auto" w:fill="FFFFFF"/>
                  </w:rPr>
                  <w:t>. Purifikacija enzimski aktivnog filtrata. SDS-PAGE elektroforeza enzimskih uzoraka.</w:t>
                </w:r>
              </w:p>
              <w:p w14:paraId="634E182C"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b/>
                    <w:sz w:val="20"/>
                    <w:szCs w:val="20"/>
                    <w:shd w:val="clear" w:color="auto" w:fill="FFFFFF"/>
                  </w:rPr>
                </w:pPr>
                <w:r w:rsidRPr="002C3F20">
                  <w:rPr>
                    <w:rFonts w:ascii="Proba Pro Lt" w:hAnsi="Proba Pro Lt" w:cs="Arial"/>
                    <w:b/>
                    <w:sz w:val="20"/>
                    <w:szCs w:val="20"/>
                    <w:shd w:val="clear" w:color="auto" w:fill="FFFFFF"/>
                  </w:rPr>
                  <w:t>3. Biotehnolopška proizvodnja imobiliziranih enzima</w:t>
                </w:r>
              </w:p>
              <w:p w14:paraId="46022C85"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P:</w:t>
                </w:r>
                <w:r w:rsidRPr="002C3F20">
                  <w:rPr>
                    <w:rFonts w:ascii="Proba Pro Lt" w:hAnsi="Proba Pro Lt" w:cs="Arial"/>
                    <w:sz w:val="20"/>
                    <w:szCs w:val="20"/>
                  </w:rPr>
                  <w:t xml:space="preserve"> Imobilizacija i stabilizacija enzima. Metode imobilizacije enzima za industrijsku primjenu. Primjena membranskih bioreaktora u tehnologiji enzima. Utjecaj okolišnih čimbenika i difuzijskih ograničenja na kinetiku imobiliziranih enzima. </w:t>
                </w:r>
              </w:p>
              <w:p w14:paraId="5C72D0AB"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S:</w:t>
                </w:r>
                <w:r w:rsidRPr="002C3F20">
                  <w:rPr>
                    <w:rFonts w:ascii="Proba Pro Lt" w:hAnsi="Proba Pro Lt" w:cs="Arial"/>
                    <w:sz w:val="20"/>
                    <w:szCs w:val="20"/>
                  </w:rPr>
                  <w:t xml:space="preserve"> Biotehnološka proizvodnja slobodnih i imobiliziranih enzima za industrijsku primjenu </w:t>
                </w:r>
              </w:p>
              <w:p w14:paraId="3BBC0E9B"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V:</w:t>
                </w:r>
                <w:r w:rsidRPr="002C3F20">
                  <w:rPr>
                    <w:rFonts w:ascii="Proba Pro Lt" w:hAnsi="Proba Pro Lt" w:cs="Arial"/>
                    <w:sz w:val="20"/>
                    <w:szCs w:val="20"/>
                  </w:rPr>
                  <w:t xml:space="preserve"> Imobilizacija </w:t>
                </w:r>
                <w:r w:rsidRPr="002C3F20">
                  <w:rPr>
                    <w:rFonts w:ascii="Proba Pro Lt" w:hAnsi="Proba Pro Lt" w:cs="Arial"/>
                    <w:sz w:val="20"/>
                    <w:szCs w:val="20"/>
                  </w:rPr>
                  <w:sym w:font="Symbol" w:char="F061"/>
                </w:r>
                <w:r w:rsidRPr="002C3F20">
                  <w:rPr>
                    <w:rFonts w:ascii="Proba Pro Lt" w:hAnsi="Proba Pro Lt" w:cs="Arial"/>
                    <w:sz w:val="20"/>
                    <w:szCs w:val="20"/>
                  </w:rPr>
                  <w:t>-amilaze u agaru. Imobilizacija alkalne proteaze u kalcijevom alginatu. Određivanje aktivnosti imobiliziranih enzima.</w:t>
                </w:r>
              </w:p>
              <w:p w14:paraId="38892C06"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b/>
                    <w:sz w:val="20"/>
                    <w:szCs w:val="20"/>
                  </w:rPr>
                </w:pPr>
                <w:r w:rsidRPr="002C3F20">
                  <w:rPr>
                    <w:rFonts w:ascii="Proba Pro Lt" w:hAnsi="Proba Pro Lt" w:cs="Arial"/>
                    <w:b/>
                    <w:sz w:val="20"/>
                    <w:szCs w:val="20"/>
                  </w:rPr>
                  <w:t>4. Industrijska primjena enzima</w:t>
                </w:r>
              </w:p>
              <w:p w14:paraId="016AA23F"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P:</w:t>
                </w:r>
                <w:r w:rsidRPr="002C3F20">
                  <w:rPr>
                    <w:rFonts w:ascii="Proba Pro Lt" w:hAnsi="Proba Pro Lt" w:cs="Arial"/>
                    <w:sz w:val="20"/>
                    <w:szCs w:val="20"/>
                  </w:rPr>
                  <w:t xml:space="preserve"> Reaktori i kinetičke usporedbe enzimskih reaktora. Pregled pojedinačnih industrijski važnih enzima: proteolitičkih, amilolitičkih, pektinolitičkih, celulaza, penicilin-amidaza i L-aminoacilaza. Primjena enzima u biotehnologiji, prehrambenoj i drugim industrijama, analitička i znanstvena uporaba, biosenzori. Priređivanje i uporaba genetički modificiranih mikroorganizama za proizvodnju enzima, enzimsko-proteinsko inženjerstvo. Primjena termofilnih enzima i enzima u organskom otapalu. Zakonski propisi o primjeni industrijskih enizma u proizvodnji hrane i dodataka hrani. </w:t>
                </w:r>
              </w:p>
              <w:p w14:paraId="72DF09F9" w14:textId="77777777" w:rsidR="008E680B" w:rsidRPr="008176A5" w:rsidRDefault="008E680B" w:rsidP="00A42271">
                <w:pPr>
                  <w:shd w:val="clear" w:color="auto" w:fill="FFFFFF" w:themeFill="background1"/>
                  <w:tabs>
                    <w:tab w:val="left" w:pos="2820"/>
                  </w:tabs>
                  <w:spacing w:after="0" w:line="240" w:lineRule="auto"/>
                  <w:rPr>
                    <w:rFonts w:ascii="Proba Pro Lt" w:hAnsi="Proba Pro Lt" w:cs="Helvetica"/>
                    <w:color w:val="333333"/>
                    <w:sz w:val="20"/>
                    <w:szCs w:val="20"/>
                    <w:shd w:val="clear" w:color="auto" w:fill="FFFFFF"/>
                  </w:rPr>
                </w:pPr>
                <w:r w:rsidRPr="002C3F20">
                  <w:rPr>
                    <w:rFonts w:ascii="Proba Pro Lt" w:hAnsi="Proba Pro Lt" w:cs="Arial"/>
                    <w:b/>
                    <w:sz w:val="20"/>
                    <w:szCs w:val="20"/>
                  </w:rPr>
                  <w:t>S:</w:t>
                </w:r>
                <w:r w:rsidRPr="002C3F20">
                  <w:rPr>
                    <w:rFonts w:ascii="Proba Pro Lt" w:hAnsi="Proba Pro Lt" w:cs="Arial"/>
                    <w:sz w:val="20"/>
                    <w:szCs w:val="20"/>
                  </w:rPr>
                  <w:t xml:space="preserve"> Izračun potrebnog slobodnog/imobiliziranog enzima za provedbu biokatalize u industrijskim uvjetima. Primjena enzima za uporabu u biotehnologiji, prehrambenoj I drugim industrijama.</w:t>
                </w:r>
              </w:p>
            </w:tc>
          </w:sdtContent>
        </w:sdt>
      </w:tr>
      <w:tr w:rsidR="008E680B" w:rsidRPr="008176A5" w14:paraId="5777A258" w14:textId="77777777" w:rsidTr="0036541A">
        <w:trPr>
          <w:trHeight w:val="349"/>
        </w:trPr>
        <w:tc>
          <w:tcPr>
            <w:tcW w:w="1256" w:type="pct"/>
            <w:vMerge w:val="restart"/>
            <w:tcBorders>
              <w:left w:val="single" w:sz="12" w:space="0" w:color="auto"/>
            </w:tcBorders>
            <w:shd w:val="clear" w:color="auto" w:fill="00A0DC"/>
            <w:vAlign w:val="center"/>
          </w:tcPr>
          <w:p w14:paraId="05BA159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ED9F6E0"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049345"/>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1AE0C6BE"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4117381"/>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3C3538EC"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2625404"/>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60D57DAA"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724062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7942CAFB"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9436049"/>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1271F26D"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3008040"/>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386E0129"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0143"/>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6F2F5942"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2493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0680313E"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557310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7EEDB92A"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044710"/>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00E56F75"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888193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438494775"/>
                <w:placeholder>
                  <w:docPart w:val="40D79A28E86F4B25BC74DCBCD2818026"/>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CF17DE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4E435A5E"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239BDB6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D3D5C5B"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260CE9A6"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692662928"/>
            <w:placeholder>
              <w:docPart w:val="5D7D540A8F0C4D29B7869D751798A386"/>
            </w:placeholder>
            <w:showingPlcHdr/>
          </w:sdtPr>
          <w:sdtEndPr/>
          <w:sdtContent>
            <w:tc>
              <w:tcPr>
                <w:tcW w:w="1247" w:type="pct"/>
                <w:gridSpan w:val="5"/>
                <w:tcBorders>
                  <w:right w:val="single" w:sz="12" w:space="0" w:color="auto"/>
                </w:tcBorders>
              </w:tcPr>
              <w:p w14:paraId="586C4FE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103BE6C7"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08EE9A2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49B662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3661597"/>
              <w:placeholder>
                <w:docPart w:val="385EA0691E35402DBA09E4A867B69DE4"/>
              </w:placeholder>
            </w:sdtPr>
            <w:sdtEndPr/>
            <w:sdtContent>
              <w:p w14:paraId="18AB170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50674070"/>
              <w:placeholder>
                <w:docPart w:val="DB3A8E7E978B41D6B12DECFB5F074498"/>
              </w:placeholder>
              <w:showingPlcHdr/>
            </w:sdtPr>
            <w:sdtEndPr/>
            <w:sdtContent>
              <w:p w14:paraId="769E284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C7B038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10780900"/>
              <w:placeholder>
                <w:docPart w:val="46ADDB6C4E8B43F9A6D1F183854B4ABC"/>
              </w:placeholder>
              <w:showingPlcHdr/>
            </w:sdtPr>
            <w:sdtEndPr/>
            <w:sdtContent>
              <w:p w14:paraId="0642473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3893017"/>
              <w:placeholder>
                <w:docPart w:val="6341AFC074684F09862838EA564BF053"/>
              </w:placeholder>
            </w:sdtPr>
            <w:sdtEndPr/>
            <w:sdtContent>
              <w:p w14:paraId="37B2597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01F7104"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02724959"/>
              <w:placeholder>
                <w:docPart w:val="98344283BEAB462885BDB38D4A5B4639"/>
              </w:placeholder>
              <w:showingPlcHdr/>
            </w:sdtPr>
            <w:sdtEndPr/>
            <w:sdtContent>
              <w:p w14:paraId="613F7C2B"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65316712"/>
              <w:placeholder>
                <w:docPart w:val="D1D72F00D7824B9CBF444FE3AD2CC84A"/>
              </w:placeholder>
            </w:sdtPr>
            <w:sdtEndPr/>
            <w:sdtContent>
              <w:p w14:paraId="5B8B760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8E680B" w:rsidRPr="008176A5" w14:paraId="24D2E825" w14:textId="77777777" w:rsidTr="00A42271">
        <w:trPr>
          <w:trHeight w:val="397"/>
        </w:trPr>
        <w:tc>
          <w:tcPr>
            <w:tcW w:w="1256" w:type="pct"/>
            <w:vMerge/>
            <w:tcBorders>
              <w:left w:val="single" w:sz="12" w:space="0" w:color="auto"/>
            </w:tcBorders>
            <w:shd w:val="clear" w:color="auto" w:fill="00A0DC"/>
            <w:vAlign w:val="center"/>
          </w:tcPr>
          <w:p w14:paraId="651119E9"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1BF3A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81516506"/>
              <w:placeholder>
                <w:docPart w:val="5ABE34D411174400A531E0BB27D32B73"/>
              </w:placeholder>
              <w:showingPlcHdr/>
            </w:sdtPr>
            <w:sdtEndPr/>
            <w:sdtContent>
              <w:p w14:paraId="375E6E9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6870211"/>
              <w:placeholder>
                <w:docPart w:val="7E1979CC2AB74645A8D846FAD385B9EC"/>
              </w:placeholder>
            </w:sdtPr>
            <w:sdtEndPr/>
            <w:sdtContent>
              <w:p w14:paraId="3CC5371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4DEB1C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29894998"/>
              <w:placeholder>
                <w:docPart w:val="7FECB2F53F7D4DBCA3F29E1D9ED7B8DF"/>
              </w:placeholder>
            </w:sdtPr>
            <w:sdtEndPr/>
            <w:sdtContent>
              <w:p w14:paraId="1E575CB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776182"/>
              <w:placeholder>
                <w:docPart w:val="DEE18C81EEC644298F4F2526AEBFFAFB"/>
              </w:placeholder>
              <w:showingPlcHdr/>
            </w:sdtPr>
            <w:sdtEndPr/>
            <w:sdtContent>
              <w:p w14:paraId="188C932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3F5FB42"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1034756"/>
                <w:placeholder>
                  <w:docPart w:val="018E0E5A2939445B9FEC535C203EE8CC"/>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1297914"/>
              <w:placeholder>
                <w:docPart w:val="3CACBF14BD8D4A689599722711A0EDAE"/>
              </w:placeholder>
              <w:showingPlcHdr/>
            </w:sdtPr>
            <w:sdtEndPr/>
            <w:sdtContent>
              <w:p w14:paraId="6EB506B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3655180"/>
              <w:placeholder>
                <w:docPart w:val="B2D6F3ADD05F448FBD7F3CFBF54A9473"/>
              </w:placeholder>
              <w:showingPlcHdr/>
            </w:sdtPr>
            <w:sdtEndPr/>
            <w:sdtContent>
              <w:p w14:paraId="31D072D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23ACB9B9" w14:textId="77777777" w:rsidTr="00A42271">
        <w:trPr>
          <w:trHeight w:val="397"/>
        </w:trPr>
        <w:tc>
          <w:tcPr>
            <w:tcW w:w="1256" w:type="pct"/>
            <w:vMerge/>
            <w:tcBorders>
              <w:left w:val="single" w:sz="12" w:space="0" w:color="auto"/>
            </w:tcBorders>
            <w:shd w:val="clear" w:color="auto" w:fill="00A0DC"/>
            <w:vAlign w:val="center"/>
          </w:tcPr>
          <w:p w14:paraId="4A2089D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54D1F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19425135"/>
              <w:placeholder>
                <w:docPart w:val="C55AA088FE534F96859A71F2C9BC0B7B"/>
              </w:placeholder>
              <w:showingPlcHdr/>
            </w:sdtPr>
            <w:sdtEndPr/>
            <w:sdtContent>
              <w:p w14:paraId="1A091C2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75849323"/>
              <w:placeholder>
                <w:docPart w:val="FC084A2CEFD144668D1E104A0A39EFD6"/>
              </w:placeholder>
            </w:sdtPr>
            <w:sdtEndPr/>
            <w:sdtContent>
              <w:p w14:paraId="6A88AE1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88BD0F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80794269"/>
              <w:placeholder>
                <w:docPart w:val="6779798103F440289A4A66E4838B9272"/>
              </w:placeholder>
            </w:sdtPr>
            <w:sdtEndPr/>
            <w:sdtContent>
              <w:p w14:paraId="46DBA1E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62107011"/>
              <w:placeholder>
                <w:docPart w:val="2D31FAFC2346469C864E05B98E452233"/>
              </w:placeholder>
              <w:showingPlcHdr/>
            </w:sdtPr>
            <w:sdtEndPr/>
            <w:sdtContent>
              <w:p w14:paraId="72DF6B3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0211BB0"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8336011"/>
                <w:placeholder>
                  <w:docPart w:val="1C317937C708488FBA45430D1D30C6A8"/>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95634613"/>
              <w:placeholder>
                <w:docPart w:val="F1BFFB117AEB4567843CF06A4A88246F"/>
              </w:placeholder>
              <w:showingPlcHdr/>
            </w:sdtPr>
            <w:sdtEndPr/>
            <w:sdtContent>
              <w:p w14:paraId="112FE86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98841035"/>
              <w:placeholder>
                <w:docPart w:val="1B6E707B65A447F095AB7D13D49804E2"/>
              </w:placeholder>
              <w:showingPlcHdr/>
            </w:sdtPr>
            <w:sdtEndPr/>
            <w:sdtContent>
              <w:p w14:paraId="75F3C3D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1BC9285F" w14:textId="77777777" w:rsidTr="00A42271">
        <w:trPr>
          <w:trHeight w:val="397"/>
        </w:trPr>
        <w:tc>
          <w:tcPr>
            <w:tcW w:w="1256" w:type="pct"/>
            <w:vMerge/>
            <w:tcBorders>
              <w:left w:val="single" w:sz="12" w:space="0" w:color="auto"/>
            </w:tcBorders>
            <w:shd w:val="clear" w:color="auto" w:fill="00A0DC"/>
            <w:vAlign w:val="center"/>
          </w:tcPr>
          <w:p w14:paraId="345DB71D"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A46A34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02551166"/>
              <w:placeholder>
                <w:docPart w:val="050790A5B1AA4C6D975344D08765831C"/>
              </w:placeholder>
              <w:showingPlcHdr/>
            </w:sdtPr>
            <w:sdtEndPr/>
            <w:sdtContent>
              <w:p w14:paraId="52F1FF0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81556635"/>
              <w:placeholder>
                <w:docPart w:val="DFA88A9737424609BE7970E302B5623E"/>
              </w:placeholder>
            </w:sdtPr>
            <w:sdtEndPr/>
            <w:sdtContent>
              <w:p w14:paraId="28D0B60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9E3531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0299094"/>
              <w:placeholder>
                <w:docPart w:val="D1AEDEBE200B4374A4CE01A903AFE271"/>
              </w:placeholder>
              <w:showingPlcHdr/>
            </w:sdtPr>
            <w:sdtEndPr/>
            <w:sdtContent>
              <w:p w14:paraId="50F7E742"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49847230"/>
              <w:placeholder>
                <w:docPart w:val="EA9E06844E194A89804DE85224FCA2F3"/>
              </w:placeholder>
            </w:sdtPr>
            <w:sdtEndPr/>
            <w:sdtContent>
              <w:p w14:paraId="516FAE82"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486A1C5" w14:textId="77777777" w:rsidR="008E680B" w:rsidRPr="008176A5"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438576"/>
                <w:placeholder>
                  <w:docPart w:val="CC1C52755A0042959380854360CCC255"/>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5845479"/>
              <w:placeholder>
                <w:docPart w:val="1DEC7CA830AD478481CAF8160BC4E685"/>
              </w:placeholder>
              <w:showingPlcHdr/>
            </w:sdtPr>
            <w:sdtEndPr/>
            <w:sdtContent>
              <w:p w14:paraId="7BF8D5A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17430543"/>
              <w:placeholder>
                <w:docPart w:val="3194F365DB8749B68146FDABF1DF1C09"/>
              </w:placeholder>
              <w:showingPlcHdr/>
            </w:sdtPr>
            <w:sdtEndPr/>
            <w:sdtContent>
              <w:p w14:paraId="14299F1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529BCE68"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0F1E9763"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3A2606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8307763"/>
              <w:placeholder>
                <w:docPart w:val="53D6B146D890493B8852E4699D83966F"/>
              </w:placeholder>
              <w:showingPlcHdr/>
            </w:sdtPr>
            <w:sdtEndPr/>
            <w:sdtContent>
              <w:p w14:paraId="2758DBB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3873072"/>
              <w:placeholder>
                <w:docPart w:val="B57F7EEA3BD54CC186C1178BFD1581D0"/>
              </w:placeholder>
            </w:sdtPr>
            <w:sdtEndPr/>
            <w:sdtContent>
              <w:p w14:paraId="16F1808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9DB8ED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4219295"/>
              <w:placeholder>
                <w:docPart w:val="89C1A5362D034A70A7B15E68B4C080AD"/>
              </w:placeholder>
            </w:sdtPr>
            <w:sdtEndPr/>
            <w:sdtContent>
              <w:p w14:paraId="0704580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218949"/>
              <w:placeholder>
                <w:docPart w:val="10F491D9862A4B539026020401068E23"/>
              </w:placeholder>
              <w:showingPlcHdr/>
            </w:sdtPr>
            <w:sdtEndPr/>
            <w:sdtContent>
              <w:p w14:paraId="4CB1D0A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9F1EF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4115895"/>
              <w:placeholder>
                <w:docPart w:val="0A0B8416A9F24C6D88280BADE9C1C666"/>
              </w:placeholder>
            </w:sdtPr>
            <w:sdtEndPr/>
            <w:sdtContent>
              <w:p w14:paraId="5F72CFD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7F18D831" w14:textId="77777777" w:rsidTr="00A42271">
        <w:trPr>
          <w:trHeight w:val="397"/>
        </w:trPr>
        <w:tc>
          <w:tcPr>
            <w:tcW w:w="1256" w:type="pct"/>
            <w:tcBorders>
              <w:left w:val="single" w:sz="12" w:space="0" w:color="auto"/>
              <w:bottom w:val="single" w:sz="12" w:space="0" w:color="auto"/>
            </w:tcBorders>
            <w:shd w:val="clear" w:color="auto" w:fill="00A0DC"/>
            <w:vAlign w:val="center"/>
          </w:tcPr>
          <w:p w14:paraId="3E4A562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4899847"/>
              <w:placeholder>
                <w:docPart w:val="1EA91A9734A64D62860A88E1D7F9DFDE"/>
              </w:placeholder>
            </w:sdtPr>
            <w:sdtEndPr/>
            <w:sdtContent>
              <w:p w14:paraId="44D8F9DA"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 kolegiju „Tehnologija enzima“ najviše se može postići 12 bodova.</w:t>
                </w:r>
              </w:p>
              <w:p w14:paraId="52F6038D"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 toga, najviše 10 bodova nosi pismeni ispit, najviše 1 bod seminar i najviše 1 bod laboratorijske vježbe. Za pozitivnu ocjenu na predmetu potrebno je:</w:t>
                </w:r>
              </w:p>
              <w:p w14:paraId="42F30C8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pismenom ispitu postići minimalno 6 bodova,</w:t>
                </w:r>
              </w:p>
              <w:p w14:paraId="01340B0F"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seminaru postići minimalno 0,6 bodova,</w:t>
                </w:r>
              </w:p>
              <w:p w14:paraId="4498EF87"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vježbama postići minimalno 0,6 bodova.</w:t>
                </w:r>
              </w:p>
              <w:p w14:paraId="3A29E6E9"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Ocjene iz kolegija postižu se na sljedeći način:</w:t>
                </w:r>
              </w:p>
              <w:p w14:paraId="748C47EA"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0 do 60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nedovoljan (1)</w:t>
                </w:r>
              </w:p>
              <w:p w14:paraId="44AFE2F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60 do 70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dovoljan (2)</w:t>
                </w:r>
              </w:p>
              <w:p w14:paraId="2AA289BA"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70 do 80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dobar (3)</w:t>
                </w:r>
              </w:p>
              <w:p w14:paraId="388A6B4E"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80 do 90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vrlo dobar (4)</w:t>
                </w:r>
              </w:p>
              <w:p w14:paraId="314354CC"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- 90</w:t>
                </w:r>
                <w:r>
                  <w:rPr>
                    <w:rFonts w:ascii="Proba Pro Lt" w:hAnsi="Proba Pro Lt" w:cs="Arial"/>
                    <w:color w:val="000000"/>
                    <w:sz w:val="20"/>
                    <w:szCs w:val="20"/>
                  </w:rPr>
                  <w:t xml:space="preserve"> </w:t>
                </w:r>
                <w:r w:rsidRPr="008176A5">
                  <w:rPr>
                    <w:rFonts w:ascii="Proba Pro Lt" w:hAnsi="Proba Pro Lt" w:cs="Arial"/>
                    <w:color w:val="000000"/>
                    <w:sz w:val="20"/>
                    <w:szCs w:val="20"/>
                  </w:rPr>
                  <w:t>% i više posto ukupnog broja bodova: odličan (5)</w:t>
                </w:r>
              </w:p>
            </w:sdtContent>
          </w:sdt>
        </w:tc>
      </w:tr>
      <w:tr w:rsidR="008E680B" w:rsidRPr="008176A5" w14:paraId="46B21D96" w14:textId="77777777" w:rsidTr="00A42271">
        <w:tc>
          <w:tcPr>
            <w:tcW w:w="1256" w:type="pct"/>
            <w:tcBorders>
              <w:left w:val="single" w:sz="12" w:space="0" w:color="auto"/>
              <w:bottom w:val="single" w:sz="12" w:space="0" w:color="auto"/>
            </w:tcBorders>
            <w:shd w:val="clear" w:color="auto" w:fill="00A0DC"/>
            <w:vAlign w:val="center"/>
          </w:tcPr>
          <w:p w14:paraId="772AD7F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1AB3A6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226117008"/>
              <w:placeholder>
                <w:docPart w:val="E1BB127416704B26A9F06DD2B8C112CC"/>
              </w:placeholder>
            </w:sdtPr>
            <w:sdtEndPr/>
            <w:sdtContent>
              <w:p w14:paraId="60EC5303"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predati referat</w:t>
                </w:r>
              </w:p>
              <w:p w14:paraId="653992DF"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napisati i usmeno prezentirati seminarski rad</w:t>
                </w:r>
              </w:p>
              <w:p w14:paraId="6CC46DB8"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položiti pismeni ispit</w:t>
                </w:r>
              </w:p>
            </w:sdtContent>
          </w:sdt>
        </w:tc>
      </w:tr>
      <w:tr w:rsidR="008E680B" w:rsidRPr="008176A5" w14:paraId="1CF8C9E9" w14:textId="77777777" w:rsidTr="0036541A">
        <w:tc>
          <w:tcPr>
            <w:tcW w:w="1256" w:type="pct"/>
            <w:vMerge w:val="restart"/>
            <w:tcBorders>
              <w:top w:val="single" w:sz="12" w:space="0" w:color="auto"/>
              <w:left w:val="single" w:sz="12" w:space="0" w:color="auto"/>
            </w:tcBorders>
            <w:shd w:val="clear" w:color="auto" w:fill="00A0DC"/>
            <w:vAlign w:val="center"/>
          </w:tcPr>
          <w:p w14:paraId="3A25D324"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5821E923"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F9D47C"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595AAF"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70A83E85" w14:textId="77777777" w:rsidTr="0036541A">
        <w:trPr>
          <w:trHeight w:val="75"/>
        </w:trPr>
        <w:tc>
          <w:tcPr>
            <w:tcW w:w="1256" w:type="pct"/>
            <w:vMerge/>
            <w:tcBorders>
              <w:left w:val="single" w:sz="12" w:space="0" w:color="auto"/>
            </w:tcBorders>
            <w:shd w:val="clear" w:color="auto" w:fill="00A0DC"/>
            <w:vAlign w:val="center"/>
          </w:tcPr>
          <w:p w14:paraId="0F66BD6C"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583790498"/>
              <w:placeholder>
                <w:docPart w:val="EC11806A69FD4CD8B6F708F6E331B1CC"/>
              </w:placeholder>
            </w:sdtPr>
            <w:sdtEndPr/>
            <w:sdtContent>
              <w:p w14:paraId="737DA08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Tehnologija enzima (interna skripta, predavanja)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5866669"/>
              <w:placeholder>
                <w:docPart w:val="F8C8F64DC2764F418007430BAD556EE9"/>
              </w:placeholder>
            </w:sdtPr>
            <w:sdtEndPr/>
            <w:sdtContent>
              <w:p w14:paraId="3584B2D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43068912"/>
              <w:placeholder>
                <w:docPart w:val="ED25051B381246CD9DA8AA9F2ED7E9D4"/>
              </w:placeholder>
            </w:sdtPr>
            <w:sdtEndPr/>
            <w:sdtContent>
              <w:p w14:paraId="3ECD9A6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8E680B" w:rsidRPr="008176A5" w14:paraId="140CDA1A" w14:textId="77777777" w:rsidTr="0036541A">
        <w:trPr>
          <w:trHeight w:val="75"/>
        </w:trPr>
        <w:tc>
          <w:tcPr>
            <w:tcW w:w="1256" w:type="pct"/>
            <w:vMerge/>
            <w:tcBorders>
              <w:left w:val="single" w:sz="12" w:space="0" w:color="auto"/>
            </w:tcBorders>
            <w:shd w:val="clear" w:color="auto" w:fill="00A0DC"/>
            <w:vAlign w:val="center"/>
          </w:tcPr>
          <w:p w14:paraId="017378DE"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639771236"/>
              <w:placeholder>
                <w:docPart w:val="3B242A906770400FBAEDE305943649A1"/>
              </w:placeholder>
            </w:sdtPr>
            <w:sdtEndPr/>
            <w:sdtContent>
              <w:p w14:paraId="45F09C9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J. Šušković, B. Kos: Tehnologija enzima, Laboratorijske vježbe (interna skripta)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4801044"/>
              <w:placeholder>
                <w:docPart w:val="2C1B4F9D8AD744658426724238BCCABA"/>
              </w:placeholder>
            </w:sdtPr>
            <w:sdtEndPr/>
            <w:sdtContent>
              <w:p w14:paraId="3AB317D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3075272"/>
              <w:placeholder>
                <w:docPart w:val="70A637DC20A24B05B4DFB2A169346CA7"/>
              </w:placeholder>
            </w:sdtPr>
            <w:sdtEndPr/>
            <w:sdtContent>
              <w:p w14:paraId="03A60B5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8E680B" w:rsidRPr="008176A5" w14:paraId="6583D1C6" w14:textId="77777777" w:rsidTr="00A42271">
        <w:tc>
          <w:tcPr>
            <w:tcW w:w="1256" w:type="pct"/>
            <w:tcBorders>
              <w:top w:val="single" w:sz="12" w:space="0" w:color="auto"/>
              <w:left w:val="single" w:sz="12" w:space="0" w:color="auto"/>
            </w:tcBorders>
            <w:shd w:val="clear" w:color="auto" w:fill="00A0DC"/>
            <w:vAlign w:val="center"/>
          </w:tcPr>
          <w:p w14:paraId="589529A1"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524829318"/>
            <w:placeholder>
              <w:docPart w:val="2361EF65F8164A95B4F2E5C096928FED"/>
            </w:placeholder>
          </w:sdtPr>
          <w:sdtEndPr/>
          <w:sdtContent>
            <w:tc>
              <w:tcPr>
                <w:tcW w:w="3744" w:type="pct"/>
                <w:gridSpan w:val="13"/>
                <w:tcBorders>
                  <w:top w:val="single" w:sz="12" w:space="0" w:color="auto"/>
                  <w:right w:val="single" w:sz="12" w:space="0" w:color="auto"/>
                </w:tcBorders>
              </w:tcPr>
              <w:p w14:paraId="6D6ADE47"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BUCHHOLZ, K., KASCHE, V., BORNSCHEUER U.T. (2012): Biocatalysts and Enzyme Technology, 2nd ed., John Wiley &amp; Sons, Weinheim </w:t>
                </w:r>
              </w:p>
              <w:p w14:paraId="37DE2D00"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CHAPLIN M.F. and BUCKE C. (2014) Enzyme Technology, Cambridgge University Press, Cambridge, New York, Sydney (obnovljena i nadopunjena verzija dostupna je na: </w:t>
                </w:r>
                <w:hyperlink r:id="rId151" w:history="1">
                  <w:r w:rsidRPr="002C3F20">
                    <w:rPr>
                      <w:rStyle w:val="Hyperlink"/>
                      <w:rFonts w:ascii="Proba Pro Lt" w:hAnsi="Proba Pro Lt" w:cs="Arial"/>
                      <w:sz w:val="20"/>
                      <w:szCs w:val="20"/>
                    </w:rPr>
                    <w:t>http://www1.lsbu.ac.uk/water/enztech/</w:t>
                  </w:r>
                </w:hyperlink>
                <w:r w:rsidRPr="002C3F20">
                  <w:rPr>
                    <w:rFonts w:ascii="Proba Pro Lt" w:hAnsi="Proba Pro Lt" w:cs="Arial"/>
                    <w:sz w:val="20"/>
                    <w:szCs w:val="20"/>
                  </w:rPr>
                  <w:t xml:space="preserve">) </w:t>
                </w:r>
              </w:p>
              <w:p w14:paraId="61711F5B"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AEHLE, W. (2007): Enzymes in Industry: Production and Application, WileyVCH Verlag GmbH &amp; Co.KGaA, Weinheim </w:t>
                </w:r>
              </w:p>
              <w:p w14:paraId="4BCCD567"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GODFREY T. and WEST S. (1996) Industrial Enzymology, Macmillan Press Ltd, London </w:t>
                </w:r>
              </w:p>
              <w:p w14:paraId="0C23A71D"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NAGODAWITHANA T. and REED G. (1996) Enzymes In Food Processing, Academic Press Inc., San Diego, New York, Boston, London </w:t>
                </w:r>
              </w:p>
              <w:p w14:paraId="4ECEBD14"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WANG D.I.C., COONEY C.L., DEMAIN A.L., DUNNILL P., HUMPHREY A.E. and LILLY M.D. (1979) Fermentation and Enzyme Technology, John Wiley And Sons, New York </w:t>
                </w:r>
              </w:p>
              <w:p w14:paraId="6C389549"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LASKIN A.I. (1985) Enzymes and Immobilized Cells in Biotehnology, The Benjamin/Cummings Publishing Co.Inc., London </w:t>
                </w:r>
              </w:p>
              <w:p w14:paraId="51C3F65F"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Enzyme Nomenclature. Recommendations on Biochemical &amp; Organic Nomenclature, Symbols &amp; Terminology etc. (</w:t>
                </w:r>
                <w:hyperlink r:id="rId152" w:history="1">
                  <w:r w:rsidRPr="002C3F20">
                    <w:rPr>
                      <w:rStyle w:val="Hyperlink"/>
                      <w:rFonts w:ascii="Proba Pro Lt" w:hAnsi="Proba Pro Lt" w:cs="Arial"/>
                      <w:sz w:val="20"/>
                      <w:szCs w:val="20"/>
                    </w:rPr>
                    <w:t>http://www.chem.qmul.ac.uk/iubmb/enzymes</w:t>
                  </w:r>
                </w:hyperlink>
                <w:r w:rsidRPr="002C3F20">
                  <w:rPr>
                    <w:rFonts w:ascii="Proba Pro Lt" w:hAnsi="Proba Pro Lt" w:cs="Arial"/>
                    <w:sz w:val="20"/>
                    <w:szCs w:val="20"/>
                  </w:rPr>
                  <w:t>)</w:t>
                </w:r>
              </w:p>
              <w:p w14:paraId="65CF873B" w14:textId="77777777" w:rsidR="008E680B" w:rsidRPr="002C3F20" w:rsidRDefault="008E680B" w:rsidP="00CE71F1">
                <w:pPr>
                  <w:pStyle w:val="ListParagraph"/>
                  <w:numPr>
                    <w:ilvl w:val="0"/>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A database for 3-D structures of proteins/enzymes and cofactors important for structure and function (http://biocem.ucl.ac.uk/bsm/cath)</w:t>
                </w:r>
              </w:p>
            </w:tc>
          </w:sdtContent>
        </w:sdt>
      </w:tr>
      <w:tr w:rsidR="008E680B" w:rsidRPr="008176A5" w14:paraId="65168329" w14:textId="77777777" w:rsidTr="00A42271">
        <w:tc>
          <w:tcPr>
            <w:tcW w:w="1256" w:type="pct"/>
            <w:tcBorders>
              <w:top w:val="single" w:sz="12" w:space="0" w:color="auto"/>
              <w:left w:val="single" w:sz="12" w:space="0" w:color="auto"/>
            </w:tcBorders>
            <w:shd w:val="clear" w:color="auto" w:fill="00A0DC"/>
            <w:vAlign w:val="center"/>
          </w:tcPr>
          <w:p w14:paraId="0D1395FD"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6DC47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53" w:history="1">
              <w:r w:rsidRPr="008176A5">
                <w:rPr>
                  <w:rStyle w:val="Hyperlink"/>
                  <w:rFonts w:ascii="Proba Pro Lt" w:hAnsi="Proba Pro Lt"/>
                  <w:i/>
                  <w:sz w:val="20"/>
                  <w:szCs w:val="20"/>
                </w:rPr>
                <w:t>http://www.pbf.unizg.hr/studiji/ispitni_rokovi</w:t>
              </w:r>
            </w:hyperlink>
          </w:p>
        </w:tc>
      </w:tr>
      <w:tr w:rsidR="008E680B" w:rsidRPr="008176A5" w14:paraId="334AB769" w14:textId="77777777" w:rsidTr="00A42271">
        <w:tc>
          <w:tcPr>
            <w:tcW w:w="1256" w:type="pct"/>
            <w:tcBorders>
              <w:left w:val="single" w:sz="12" w:space="0" w:color="auto"/>
              <w:bottom w:val="single" w:sz="12" w:space="0" w:color="auto"/>
            </w:tcBorders>
            <w:shd w:val="clear" w:color="auto" w:fill="00A0DC"/>
            <w:vAlign w:val="center"/>
          </w:tcPr>
          <w:p w14:paraId="2BB2A0C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931041284"/>
            <w:placeholder>
              <w:docPart w:val="8241AC691585410DA751EF4C20F93E11"/>
            </w:placeholder>
          </w:sdtPr>
          <w:sdtEndPr/>
          <w:sdtContent>
            <w:tc>
              <w:tcPr>
                <w:tcW w:w="3744" w:type="pct"/>
                <w:gridSpan w:val="13"/>
                <w:tcBorders>
                  <w:bottom w:val="single" w:sz="12" w:space="0" w:color="auto"/>
                  <w:right w:val="single" w:sz="12" w:space="0" w:color="auto"/>
                </w:tcBorders>
              </w:tcPr>
              <w:p w14:paraId="7ECDABF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46B1614" w14:textId="77777777" w:rsidR="008E680B" w:rsidRPr="008176A5" w:rsidRDefault="008E680B" w:rsidP="008E680B">
      <w:pPr>
        <w:spacing w:after="0" w:line="240" w:lineRule="auto"/>
        <w:rPr>
          <w:rFonts w:ascii="Proba Pro Lt" w:hAnsi="Proba Pro Lt"/>
          <w:sz w:val="20"/>
          <w:szCs w:val="20"/>
        </w:rPr>
      </w:pPr>
    </w:p>
    <w:p w14:paraId="2B3ADC6D" w14:textId="77777777" w:rsidR="008E680B"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8E680B" w:rsidRPr="008176A5" w14:paraId="5182BE4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270F4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03BA88C8" w14:textId="77777777" w:rsidTr="00A42271">
        <w:tc>
          <w:tcPr>
            <w:tcW w:w="1256" w:type="pct"/>
            <w:tcBorders>
              <w:top w:val="single" w:sz="12" w:space="0" w:color="auto"/>
              <w:left w:val="single" w:sz="12" w:space="0" w:color="auto"/>
            </w:tcBorders>
            <w:shd w:val="clear" w:color="auto" w:fill="00A0DC"/>
            <w:vAlign w:val="center"/>
          </w:tcPr>
          <w:p w14:paraId="1FCBC587"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09997421"/>
            <w:placeholder>
              <w:docPart w:val="E157CB66E47C45C7816D386F6EC02559"/>
            </w:placeholder>
          </w:sdtPr>
          <w:sdtEndPr/>
          <w:sdtContent>
            <w:tc>
              <w:tcPr>
                <w:tcW w:w="1522" w:type="pct"/>
                <w:gridSpan w:val="4"/>
                <w:tcBorders>
                  <w:top w:val="single" w:sz="12" w:space="0" w:color="auto"/>
                  <w:right w:val="single" w:sz="12" w:space="0" w:color="auto"/>
                </w:tcBorders>
                <w:vAlign w:val="center"/>
              </w:tcPr>
              <w:p w14:paraId="676583F0" w14:textId="77777777" w:rsidR="008E680B" w:rsidRPr="00F75173" w:rsidRDefault="00DB7BE2" w:rsidP="00A42271">
                <w:pPr>
                  <w:tabs>
                    <w:tab w:val="left" w:pos="2820"/>
                  </w:tabs>
                  <w:spacing w:after="0" w:line="240" w:lineRule="auto"/>
                  <w:rPr>
                    <w:rFonts w:ascii="Proba Pro Lt" w:hAnsi="Proba Pro Lt" w:cs="Arial"/>
                    <w:b/>
                    <w:sz w:val="20"/>
                    <w:szCs w:val="20"/>
                  </w:rPr>
                </w:pPr>
                <w:hyperlink r:id="rId154" w:history="1">
                  <w:r w:rsidR="008E680B" w:rsidRPr="00F75173">
                    <w:rPr>
                      <w:rStyle w:val="Hyperlink"/>
                      <w:rFonts w:ascii="Proba Pro Lt" w:hAnsi="Proba Pro Lt" w:cs="Arial"/>
                      <w:b/>
                      <w:sz w:val="20"/>
                      <w:szCs w:val="20"/>
                    </w:rPr>
                    <w:t>Prof. dr. sc. Višnja Gaurina Srček</w:t>
                  </w:r>
                </w:hyperlink>
              </w:p>
              <w:p w14:paraId="3C837B5C" w14:textId="77777777" w:rsidR="008E680B" w:rsidRPr="008176A5" w:rsidRDefault="00DB7BE2" w:rsidP="00A42271">
                <w:pPr>
                  <w:tabs>
                    <w:tab w:val="left" w:pos="2820"/>
                  </w:tabs>
                  <w:spacing w:after="0" w:line="240" w:lineRule="auto"/>
                  <w:rPr>
                    <w:rFonts w:ascii="Proba Pro Lt" w:hAnsi="Proba Pro Lt" w:cs="Arial"/>
                    <w:sz w:val="20"/>
                    <w:szCs w:val="20"/>
                  </w:rPr>
                </w:pPr>
                <w:hyperlink r:id="rId155" w:history="1">
                  <w:r w:rsidR="008E680B" w:rsidRPr="00071996">
                    <w:rPr>
                      <w:rStyle w:val="Hyperlink"/>
                      <w:rFonts w:ascii="Proba Pro Lt" w:hAnsi="Proba Pro Lt" w:cs="Arial"/>
                      <w:sz w:val="20"/>
                      <w:szCs w:val="20"/>
                    </w:rPr>
                    <w:t>Prof. dr. sc. Ivana Radojčić Redovniković</w:t>
                  </w:r>
                </w:hyperlink>
              </w:p>
              <w:p w14:paraId="1B2044DA" w14:textId="77777777" w:rsidR="008E680B" w:rsidRPr="008176A5" w:rsidRDefault="00DB7BE2" w:rsidP="00A42271">
                <w:pPr>
                  <w:tabs>
                    <w:tab w:val="left" w:pos="2820"/>
                  </w:tabs>
                  <w:spacing w:after="0" w:line="240" w:lineRule="auto"/>
                  <w:rPr>
                    <w:rFonts w:ascii="Proba Pro Lt" w:hAnsi="Proba Pro Lt" w:cs="Arial"/>
                    <w:sz w:val="20"/>
                    <w:szCs w:val="20"/>
                  </w:rPr>
                </w:pPr>
                <w:hyperlink r:id="rId156" w:history="1">
                  <w:r w:rsidR="008E680B" w:rsidRPr="00EF03CE">
                    <w:rPr>
                      <w:rStyle w:val="Hyperlink"/>
                      <w:rFonts w:ascii="Proba Pro Lt" w:hAnsi="Proba Pro Lt" w:cs="Arial"/>
                      <w:sz w:val="20"/>
                      <w:szCs w:val="20"/>
                    </w:rPr>
                    <w:t>Izv. prof. dr. sc. Igor Slivac</w:t>
                  </w:r>
                </w:hyperlink>
              </w:p>
              <w:p w14:paraId="3FFE1D29" w14:textId="77777777" w:rsidR="008E680B" w:rsidRPr="008176A5" w:rsidRDefault="00DB7BE2" w:rsidP="00A42271">
                <w:pPr>
                  <w:tabs>
                    <w:tab w:val="left" w:pos="2820"/>
                  </w:tabs>
                  <w:spacing w:after="0" w:line="240" w:lineRule="auto"/>
                  <w:rPr>
                    <w:rFonts w:ascii="Proba Pro Lt" w:hAnsi="Proba Pro Lt" w:cs="Arial"/>
                    <w:sz w:val="20"/>
                    <w:szCs w:val="20"/>
                  </w:rPr>
                </w:pPr>
                <w:hyperlink r:id="rId157" w:history="1">
                  <w:r w:rsidR="008E680B" w:rsidRPr="00071996">
                    <w:rPr>
                      <w:rStyle w:val="Hyperlink"/>
                      <w:rFonts w:ascii="Proba Pro Lt" w:hAnsi="Proba Pro Lt" w:cs="Arial"/>
                      <w:sz w:val="20"/>
                      <w:szCs w:val="20"/>
                    </w:rPr>
                    <w:t>Doc. dr. sc. Kristina Radošević</w:t>
                  </w:r>
                </w:hyperlink>
              </w:p>
              <w:p w14:paraId="12B1900E" w14:textId="77777777" w:rsidR="008E680B" w:rsidRPr="008176A5" w:rsidRDefault="00DB7BE2" w:rsidP="00A42271">
                <w:pPr>
                  <w:tabs>
                    <w:tab w:val="left" w:pos="2820"/>
                  </w:tabs>
                  <w:spacing w:after="0" w:line="240" w:lineRule="auto"/>
                  <w:rPr>
                    <w:rFonts w:ascii="Proba Pro Lt" w:hAnsi="Proba Pro Lt" w:cs="Arial"/>
                    <w:sz w:val="20"/>
                    <w:szCs w:val="20"/>
                  </w:rPr>
                </w:pPr>
                <w:hyperlink r:id="rId158" w:history="1">
                  <w:r w:rsidR="008E680B" w:rsidRPr="0031509B">
                    <w:rPr>
                      <w:rStyle w:val="Hyperlink"/>
                      <w:rFonts w:ascii="Proba Pro Lt" w:hAnsi="Proba Pro Lt" w:cs="Arial"/>
                      <w:sz w:val="20"/>
                      <w:szCs w:val="20"/>
                    </w:rPr>
                    <w:t>Doc. dr. sc. Marina Cvjetko Bubalo</w:t>
                  </w:r>
                </w:hyperlink>
              </w:p>
            </w:tc>
          </w:sdtContent>
        </w:sdt>
        <w:tc>
          <w:tcPr>
            <w:tcW w:w="1405" w:type="pct"/>
            <w:gridSpan w:val="5"/>
            <w:tcBorders>
              <w:top w:val="single" w:sz="12" w:space="0" w:color="auto"/>
              <w:right w:val="single" w:sz="12" w:space="0" w:color="auto"/>
            </w:tcBorders>
            <w:shd w:val="clear" w:color="auto" w:fill="00A0DC"/>
            <w:vAlign w:val="center"/>
          </w:tcPr>
          <w:p w14:paraId="40F01A9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24880894"/>
            <w:placeholder>
              <w:docPart w:val="9FEE605B2CDB47C2A23525D36D5D4DB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639D55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7EDB654A" w14:textId="77777777" w:rsidTr="00A42271">
        <w:tc>
          <w:tcPr>
            <w:tcW w:w="1256" w:type="pct"/>
            <w:tcBorders>
              <w:top w:val="single" w:sz="12" w:space="0" w:color="auto"/>
              <w:left w:val="single" w:sz="12" w:space="0" w:color="auto"/>
            </w:tcBorders>
            <w:shd w:val="clear" w:color="auto" w:fill="00A0DC"/>
            <w:vAlign w:val="center"/>
          </w:tcPr>
          <w:p w14:paraId="261E252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6" w:name="Tehnologija_vitamina_hormona" w:displacedByCustomXml="next"/>
        <w:sdt>
          <w:sdtPr>
            <w:rPr>
              <w:rFonts w:ascii="Proba Pro Lt" w:hAnsi="Proba Pro Lt" w:cs="Arial"/>
              <w:sz w:val="20"/>
              <w:szCs w:val="20"/>
            </w:rPr>
            <w:id w:val="-1262529028"/>
            <w:placeholder>
              <w:docPart w:val="81FCD1F7918C45EA808B04F63E6A9EA6"/>
            </w:placeholder>
          </w:sdtPr>
          <w:sdtEndPr/>
          <w:sdtContent>
            <w:tc>
              <w:tcPr>
                <w:tcW w:w="1522" w:type="pct"/>
                <w:gridSpan w:val="4"/>
                <w:tcBorders>
                  <w:top w:val="single" w:sz="12" w:space="0" w:color="auto"/>
                  <w:right w:val="single" w:sz="12" w:space="0" w:color="auto"/>
                </w:tcBorders>
                <w:vAlign w:val="center"/>
              </w:tcPr>
              <w:p w14:paraId="6D83B0AA"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vitamina i hormona</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701D5A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39029979"/>
            <w:placeholder>
              <w:docPart w:val="D587D4182A6347F8B84636D2D49F3301"/>
            </w:placeholder>
          </w:sdtPr>
          <w:sdtEndPr/>
          <w:sdtContent>
            <w:tc>
              <w:tcPr>
                <w:tcW w:w="817" w:type="pct"/>
                <w:gridSpan w:val="4"/>
                <w:tcBorders>
                  <w:top w:val="single" w:sz="12" w:space="0" w:color="auto"/>
                  <w:right w:val="single" w:sz="12" w:space="0" w:color="auto"/>
                </w:tcBorders>
                <w:vAlign w:val="center"/>
              </w:tcPr>
              <w:p w14:paraId="312F4E4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4AA34C40" w14:textId="77777777" w:rsidTr="00A42271">
        <w:tc>
          <w:tcPr>
            <w:tcW w:w="1256" w:type="pct"/>
            <w:tcBorders>
              <w:left w:val="single" w:sz="12" w:space="0" w:color="auto"/>
              <w:bottom w:val="single" w:sz="12" w:space="0" w:color="auto"/>
            </w:tcBorders>
            <w:shd w:val="clear" w:color="auto" w:fill="00A0DC"/>
            <w:vAlign w:val="center"/>
          </w:tcPr>
          <w:p w14:paraId="41C9C41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8950518"/>
            <w:placeholder>
              <w:docPart w:val="C03963E0E0484823BF56F0CC5937A97E"/>
            </w:placeholder>
          </w:sdtPr>
          <w:sdtEndPr/>
          <w:sdtContent>
            <w:tc>
              <w:tcPr>
                <w:tcW w:w="1522" w:type="pct"/>
                <w:gridSpan w:val="4"/>
                <w:tcBorders>
                  <w:bottom w:val="single" w:sz="12" w:space="0" w:color="auto"/>
                  <w:right w:val="single" w:sz="12" w:space="0" w:color="auto"/>
                </w:tcBorders>
                <w:vAlign w:val="center"/>
              </w:tcPr>
              <w:p w14:paraId="74756CA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53713</w:t>
                </w:r>
              </w:p>
            </w:tc>
          </w:sdtContent>
        </w:sdt>
        <w:tc>
          <w:tcPr>
            <w:tcW w:w="1405" w:type="pct"/>
            <w:gridSpan w:val="5"/>
            <w:tcBorders>
              <w:bottom w:val="single" w:sz="12" w:space="0" w:color="auto"/>
              <w:right w:val="single" w:sz="12" w:space="0" w:color="auto"/>
            </w:tcBorders>
            <w:shd w:val="clear" w:color="auto" w:fill="00A0DC"/>
            <w:vAlign w:val="center"/>
          </w:tcPr>
          <w:p w14:paraId="57D6B7A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334687739"/>
            <w:placeholder>
              <w:docPart w:val="43847ABB4F7A42D69B7B4D9E2FF52EAB"/>
            </w:placeholder>
          </w:sdtPr>
          <w:sdtEndPr/>
          <w:sdtContent>
            <w:tc>
              <w:tcPr>
                <w:tcW w:w="817" w:type="pct"/>
                <w:gridSpan w:val="4"/>
                <w:tcBorders>
                  <w:bottom w:val="single" w:sz="12" w:space="0" w:color="auto"/>
                  <w:right w:val="single" w:sz="12" w:space="0" w:color="auto"/>
                </w:tcBorders>
                <w:vAlign w:val="center"/>
              </w:tcPr>
              <w:p w14:paraId="63518D3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10</w:t>
                </w:r>
                <w:r>
                  <w:rPr>
                    <w:rFonts w:ascii="Proba Pro Lt" w:hAnsi="Proba Pro Lt" w:cs="Arial"/>
                    <w:sz w:val="20"/>
                    <w:szCs w:val="20"/>
                  </w:rPr>
                  <w:t xml:space="preserve"> + 0</w:t>
                </w:r>
              </w:p>
            </w:tc>
          </w:sdtContent>
        </w:sdt>
      </w:tr>
      <w:tr w:rsidR="008E680B" w:rsidRPr="008176A5" w14:paraId="66460E20" w14:textId="77777777" w:rsidTr="00A42271">
        <w:tc>
          <w:tcPr>
            <w:tcW w:w="1256" w:type="pct"/>
            <w:tcBorders>
              <w:left w:val="single" w:sz="12" w:space="0" w:color="auto"/>
              <w:bottom w:val="single" w:sz="12" w:space="0" w:color="auto"/>
            </w:tcBorders>
            <w:shd w:val="clear" w:color="auto" w:fill="00A0DC"/>
            <w:vAlign w:val="center"/>
          </w:tcPr>
          <w:p w14:paraId="75B101D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07522996"/>
            <w:placeholder>
              <w:docPart w:val="F75D1E58D8A44CD289345776B19667C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2A0D06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0E68C35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21476784"/>
            <w:placeholder>
              <w:docPart w:val="5FD7179033974FF481DEF51FEA928248"/>
            </w:placeholder>
          </w:sdtPr>
          <w:sdtEndPr/>
          <w:sdtContent>
            <w:tc>
              <w:tcPr>
                <w:tcW w:w="817" w:type="pct"/>
                <w:gridSpan w:val="4"/>
                <w:tcBorders>
                  <w:bottom w:val="single" w:sz="12" w:space="0" w:color="auto"/>
                  <w:right w:val="single" w:sz="12" w:space="0" w:color="auto"/>
                </w:tcBorders>
                <w:vAlign w:val="center"/>
              </w:tcPr>
              <w:p w14:paraId="641A76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70405759" w14:textId="77777777" w:rsidTr="00A42271">
        <w:tc>
          <w:tcPr>
            <w:tcW w:w="1256" w:type="pct"/>
            <w:tcBorders>
              <w:left w:val="single" w:sz="12" w:space="0" w:color="auto"/>
              <w:bottom w:val="single" w:sz="12" w:space="0" w:color="auto"/>
            </w:tcBorders>
            <w:shd w:val="clear" w:color="auto" w:fill="00A0DC"/>
            <w:vAlign w:val="center"/>
          </w:tcPr>
          <w:p w14:paraId="2898C35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99715427"/>
            <w:placeholder>
              <w:docPart w:val="07FB5853563D4AE485737684DA859424"/>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78A685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3D106D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4FFC237"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02476719"/>
                <w:placeholder>
                  <w:docPart w:val="0AE82BF13045422A96E0A2F696F77DBF"/>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42CA9198"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95158662"/>
                <w:placeholder>
                  <w:docPart w:val="19C744CCA6444E6AA5CD1C9EF00258A2"/>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65D0AF96" w14:textId="77777777" w:rsidTr="00A42271">
        <w:tc>
          <w:tcPr>
            <w:tcW w:w="1256" w:type="pct"/>
            <w:tcBorders>
              <w:left w:val="single" w:sz="12" w:space="0" w:color="auto"/>
              <w:bottom w:val="single" w:sz="12" w:space="0" w:color="auto"/>
            </w:tcBorders>
            <w:shd w:val="clear" w:color="auto" w:fill="00A0DC"/>
            <w:vAlign w:val="center"/>
          </w:tcPr>
          <w:p w14:paraId="6F63D71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642933551"/>
            <w:placeholder>
              <w:docPart w:val="ACCB53CB74424EADA67AD4A9E728E206"/>
            </w:placeholder>
          </w:sdtPr>
          <w:sdtEndPr/>
          <w:sdtContent>
            <w:tc>
              <w:tcPr>
                <w:tcW w:w="1522" w:type="pct"/>
                <w:gridSpan w:val="4"/>
                <w:tcBorders>
                  <w:bottom w:val="single" w:sz="12" w:space="0" w:color="auto"/>
                  <w:right w:val="single" w:sz="12" w:space="0" w:color="auto"/>
                </w:tcBorders>
                <w:vAlign w:val="center"/>
              </w:tcPr>
              <w:p w14:paraId="643F343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predavaonicama PBF-a, seminari i vježbe u Laboratoriju za tehnologiju i primjenu stanica i biotransformacije</w:t>
                </w:r>
              </w:p>
            </w:tc>
          </w:sdtContent>
        </w:sdt>
        <w:tc>
          <w:tcPr>
            <w:tcW w:w="1405" w:type="pct"/>
            <w:gridSpan w:val="5"/>
            <w:tcBorders>
              <w:bottom w:val="single" w:sz="12" w:space="0" w:color="auto"/>
              <w:right w:val="single" w:sz="12" w:space="0" w:color="auto"/>
            </w:tcBorders>
            <w:shd w:val="clear" w:color="auto" w:fill="00A0DC"/>
            <w:vAlign w:val="center"/>
          </w:tcPr>
          <w:p w14:paraId="67C412DA"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689717888"/>
            <w:placeholder>
              <w:docPart w:val="3E30E8D050684825ABA8E1642DD472BE"/>
            </w:placeholder>
          </w:sdtPr>
          <w:sdtEndPr/>
          <w:sdtContent>
            <w:tc>
              <w:tcPr>
                <w:tcW w:w="817" w:type="pct"/>
                <w:gridSpan w:val="4"/>
                <w:tcBorders>
                  <w:bottom w:val="single" w:sz="12" w:space="0" w:color="auto"/>
                  <w:right w:val="single" w:sz="12" w:space="0" w:color="auto"/>
                </w:tcBorders>
                <w:vAlign w:val="center"/>
              </w:tcPr>
              <w:p w14:paraId="6814175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7BAC2144" w14:textId="77777777" w:rsidTr="00A42271">
        <w:tc>
          <w:tcPr>
            <w:tcW w:w="1256" w:type="pct"/>
            <w:tcBorders>
              <w:left w:val="single" w:sz="12" w:space="0" w:color="auto"/>
              <w:bottom w:val="single" w:sz="12" w:space="0" w:color="auto"/>
            </w:tcBorders>
            <w:shd w:val="clear" w:color="auto" w:fill="00A0DC"/>
            <w:vAlign w:val="center"/>
          </w:tcPr>
          <w:p w14:paraId="11ECE9C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79872420"/>
            <w:placeholder>
              <w:docPart w:val="164FA6AB6D0A4760A39A12291E674D1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8D2554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81E9601"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6D7EF3"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29894076"/>
                <w:placeholder>
                  <w:docPart w:val="27AFED6CCEF2459185369A764D9FB1F6"/>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30C074B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852A9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182E6D13" w14:textId="77777777" w:rsidTr="00A42271">
        <w:tc>
          <w:tcPr>
            <w:tcW w:w="1256" w:type="pct"/>
            <w:tcBorders>
              <w:top w:val="single" w:sz="12" w:space="0" w:color="auto"/>
              <w:left w:val="single" w:sz="12" w:space="0" w:color="auto"/>
            </w:tcBorders>
            <w:shd w:val="clear" w:color="auto" w:fill="00A0DC"/>
            <w:vAlign w:val="center"/>
          </w:tcPr>
          <w:p w14:paraId="624A8CB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793839120"/>
            <w:placeholder>
              <w:docPart w:val="165D502824A14886A76F9C5F8343B590"/>
            </w:placeholder>
          </w:sdtPr>
          <w:sdtEndPr/>
          <w:sdtContent>
            <w:tc>
              <w:tcPr>
                <w:tcW w:w="3744" w:type="pct"/>
                <w:gridSpan w:val="13"/>
                <w:tcBorders>
                  <w:top w:val="single" w:sz="12" w:space="0" w:color="auto"/>
                  <w:right w:val="single" w:sz="12" w:space="0" w:color="auto"/>
                </w:tcBorders>
                <w:vAlign w:val="center"/>
              </w:tcPr>
              <w:p w14:paraId="6105021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upoznati studente s klasifikacijom, nomenklaturom, kemijskim sastavom, značenjem i ulogom vitamina i hormona u organizmu. Poseban osvrt bit će na vitamine topljive u vodi i mastima uz opis svojstava i tehnoloških postupaka proizvodnje. Također, studenti će se upoznati sa značajem proizvodnje, sirovinama, postupcima proizvodnje i pročišćavanja steroidnih i peptidnih hormona. Kroz praktičan rad studenti će se upoznati s metodama sinteze i izolacije vitamina i hormona.</w:t>
                </w:r>
              </w:p>
            </w:tc>
          </w:sdtContent>
        </w:sdt>
      </w:tr>
      <w:tr w:rsidR="008E680B" w:rsidRPr="008176A5" w14:paraId="281A8026" w14:textId="77777777" w:rsidTr="00A42271">
        <w:tc>
          <w:tcPr>
            <w:tcW w:w="1256" w:type="pct"/>
            <w:tcBorders>
              <w:left w:val="single" w:sz="12" w:space="0" w:color="auto"/>
            </w:tcBorders>
            <w:shd w:val="clear" w:color="auto" w:fill="00A0DC"/>
            <w:vAlign w:val="center"/>
          </w:tcPr>
          <w:p w14:paraId="481B2C4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594006046"/>
            <w:placeholder>
              <w:docPart w:val="561F96667B9B491BBA8A041AC9860E2B"/>
            </w:placeholder>
          </w:sdtPr>
          <w:sdtEndPr>
            <w:rPr>
              <w:rFonts w:ascii="Calibri" w:hAnsi="Calibri"/>
              <w:sz w:val="22"/>
              <w:szCs w:val="22"/>
            </w:rPr>
          </w:sdtEndPr>
          <w:sdtContent>
            <w:sdt>
              <w:sdtPr>
                <w:rPr>
                  <w:rFonts w:ascii="Proba Pro Lt" w:hAnsi="Proba Pro Lt" w:cs="Arial"/>
                  <w:sz w:val="20"/>
                  <w:szCs w:val="20"/>
                </w:rPr>
                <w:id w:val="2050482679"/>
                <w:placeholder>
                  <w:docPart w:val="C4B45014011B48C6837E9A466BEA73D1"/>
                </w:placeholder>
              </w:sdtPr>
              <w:sdtEndPr>
                <w:rPr>
                  <w:rFonts w:ascii="Calibri" w:hAnsi="Calibri"/>
                  <w:sz w:val="22"/>
                  <w:szCs w:val="22"/>
                </w:rPr>
              </w:sdtEndPr>
              <w:sdtContent>
                <w:tc>
                  <w:tcPr>
                    <w:tcW w:w="3744" w:type="pct"/>
                    <w:gridSpan w:val="13"/>
                    <w:tcBorders>
                      <w:right w:val="single" w:sz="12" w:space="0" w:color="auto"/>
                    </w:tcBorders>
                    <w:vAlign w:val="center"/>
                  </w:tcPr>
                  <w:p w14:paraId="557E4003"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676A90F9"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7E489125"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Mikrobiologija*</w:t>
                    </w:r>
                  </w:p>
                  <w:p w14:paraId="40F53FD6"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1*</w:t>
                    </w:r>
                  </w:p>
                  <w:p w14:paraId="1B9ED747"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37B56CCD"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Fenomeni prijelaza*</w:t>
                    </w:r>
                  </w:p>
                  <w:p w14:paraId="461BBC2E"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Jedinične operacije*</w:t>
                    </w:r>
                  </w:p>
                  <w:p w14:paraId="310F0408" w14:textId="77777777" w:rsidR="008E680B" w:rsidRPr="0072738A" w:rsidRDefault="008E680B" w:rsidP="00A42271">
                    <w:pPr>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5D99C9A9" w14:textId="77777777" w:rsidTr="00A42271">
        <w:tc>
          <w:tcPr>
            <w:tcW w:w="1256" w:type="pct"/>
            <w:tcBorders>
              <w:left w:val="single" w:sz="12" w:space="0" w:color="auto"/>
            </w:tcBorders>
            <w:shd w:val="clear" w:color="auto" w:fill="00A0DC"/>
            <w:vAlign w:val="center"/>
          </w:tcPr>
          <w:p w14:paraId="1BB2F21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201896752"/>
            <w:placeholder>
              <w:docPart w:val="08988613BE0A4EBA86FFBC2DBF14AA50"/>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AFE56B7" w14:textId="77777777" w:rsidR="008E680B" w:rsidRPr="002D26CD" w:rsidRDefault="008E680B" w:rsidP="00CE71F1">
                <w:pPr>
                  <w:pStyle w:val="ListParagraph"/>
                  <w:numPr>
                    <w:ilvl w:val="0"/>
                    <w:numId w:val="83"/>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4A5175B5" w14:textId="77777777" w:rsidR="008E680B" w:rsidRPr="008176A5" w:rsidRDefault="008E680B" w:rsidP="00CE71F1">
                <w:pPr>
                  <w:pStyle w:val="ListParagraph"/>
                  <w:numPr>
                    <w:ilvl w:val="0"/>
                    <w:numId w:val="8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w:t>
                </w:r>
                <w:r>
                  <w:rPr>
                    <w:rFonts w:ascii="Proba Pro Lt" w:hAnsi="Proba Pro Lt" w:cs="Arial"/>
                    <w:sz w:val="20"/>
                    <w:szCs w:val="20"/>
                  </w:rPr>
                  <w:t>m i biokemijskim laboratorijima</w:t>
                </w:r>
              </w:p>
              <w:p w14:paraId="321D88AE" w14:textId="77777777" w:rsidR="008E680B" w:rsidRPr="008176A5" w:rsidRDefault="008E680B" w:rsidP="00CE71F1">
                <w:pPr>
                  <w:pStyle w:val="ListParagraph"/>
                  <w:numPr>
                    <w:ilvl w:val="0"/>
                    <w:numId w:val="8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r w:rsidRPr="008176A5">
                  <w:rPr>
                    <w:rFonts w:ascii="Proba Pro Lt" w:hAnsi="Proba Pro Lt"/>
                    <w:sz w:val="20"/>
                    <w:szCs w:val="20"/>
                  </w:rPr>
                  <w:t xml:space="preserve"> </w:t>
                </w:r>
              </w:p>
              <w:p w14:paraId="32115294" w14:textId="77777777" w:rsidR="008E680B" w:rsidRPr="008176A5" w:rsidRDefault="008E680B" w:rsidP="00CE71F1">
                <w:pPr>
                  <w:pStyle w:val="ListParagraph"/>
                  <w:numPr>
                    <w:ilvl w:val="0"/>
                    <w:numId w:val="8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etičkih načela, zakonske regulative i normi vezanih uz specifične zahtjeve struke </w:t>
                </w:r>
              </w:p>
            </w:tc>
          </w:sdtContent>
        </w:sdt>
      </w:tr>
      <w:tr w:rsidR="008E680B" w:rsidRPr="008176A5" w14:paraId="6E6D456B" w14:textId="77777777" w:rsidTr="00A42271">
        <w:tc>
          <w:tcPr>
            <w:tcW w:w="1256" w:type="pct"/>
            <w:tcBorders>
              <w:left w:val="single" w:sz="12" w:space="0" w:color="auto"/>
            </w:tcBorders>
            <w:shd w:val="clear" w:color="auto" w:fill="00A0DC"/>
            <w:vAlign w:val="center"/>
          </w:tcPr>
          <w:p w14:paraId="6FDA46B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sz w:val="20"/>
              <w:szCs w:val="20"/>
            </w:rPr>
            <w:id w:val="-398900196"/>
            <w:placeholder>
              <w:docPart w:val="D60900330AB64B149ED3189DC95535B7"/>
            </w:placeholder>
          </w:sdtPr>
          <w:sdtEndPr/>
          <w:sdtContent>
            <w:tc>
              <w:tcPr>
                <w:tcW w:w="3744" w:type="pct"/>
                <w:gridSpan w:val="13"/>
                <w:tcBorders>
                  <w:right w:val="single" w:sz="12" w:space="0" w:color="auto"/>
                </w:tcBorders>
                <w:vAlign w:val="center"/>
              </w:tcPr>
              <w:p w14:paraId="23D6B62A"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ulogu vitamina i hormona u organizmu</w:t>
                </w:r>
              </w:p>
              <w:p w14:paraId="7F173635"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usporediti kemijske i biotehnološke postupke proizvodnje vitamina za komercijalnu primjenu</w:t>
                </w:r>
              </w:p>
              <w:p w14:paraId="38877E00"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i usporediti postupke proizvodnje steroidnih i peptidnih hormona</w:t>
                </w:r>
              </w:p>
              <w:p w14:paraId="40F98B75"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diskutirati nova područja primjene vitamina i hormona proizvedenih rDNA tehnologijom</w:t>
                </w:r>
              </w:p>
              <w:p w14:paraId="4067EFF4"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izračunati bilancu materijala i iskorištenje tijekom postupka sinteze, izolacije i kvantitativnog određivanja vitamina i hormona</w:t>
                </w:r>
              </w:p>
            </w:tc>
          </w:sdtContent>
        </w:sdt>
      </w:tr>
      <w:tr w:rsidR="008E680B" w:rsidRPr="008176A5" w14:paraId="66E5613A" w14:textId="77777777" w:rsidTr="00A42271">
        <w:tc>
          <w:tcPr>
            <w:tcW w:w="1256" w:type="pct"/>
            <w:tcBorders>
              <w:left w:val="single" w:sz="12" w:space="0" w:color="auto"/>
            </w:tcBorders>
            <w:shd w:val="clear" w:color="auto" w:fill="00A0DC"/>
            <w:vAlign w:val="center"/>
          </w:tcPr>
          <w:p w14:paraId="710D1BA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EEA79DC"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98367263"/>
            <w:placeholder>
              <w:docPart w:val="FCBD58E407454405A0BC47AD2CAE6478"/>
            </w:placeholder>
          </w:sdtPr>
          <w:sdtEndPr/>
          <w:sdtContent>
            <w:tc>
              <w:tcPr>
                <w:tcW w:w="3744" w:type="pct"/>
                <w:gridSpan w:val="13"/>
                <w:tcBorders>
                  <w:right w:val="single" w:sz="12" w:space="0" w:color="auto"/>
                </w:tcBorders>
                <w:vAlign w:val="center"/>
              </w:tcPr>
              <w:p w14:paraId="2451BC93"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Vitamini</w:t>
                </w:r>
                <w:r w:rsidRPr="008176A5">
                  <w:rPr>
                    <w:rFonts w:ascii="Proba Pro Lt" w:hAnsi="Proba Pro Lt" w:cs="Arial"/>
                    <w:b/>
                    <w:sz w:val="20"/>
                    <w:szCs w:val="20"/>
                  </w:rPr>
                  <w:t>-</w:t>
                </w:r>
                <w:r w:rsidRPr="008176A5">
                  <w:rPr>
                    <w:rFonts w:ascii="Proba Pro Lt" w:hAnsi="Proba Pro Lt" w:cs="Arial"/>
                    <w:sz w:val="20"/>
                    <w:szCs w:val="20"/>
                  </w:rPr>
                  <w:t xml:space="preserve"> definicija, klasifikacija i nomenklatura, kemijski sastav, značenje i uloga u organizmu. </w:t>
                </w:r>
              </w:p>
              <w:p w14:paraId="6EBC0A19"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Vitamini topljivi u vodi- vitamini B-skupine, vitamin C. Struktura, svojstva i industrijska proizvodnja</w:t>
                </w:r>
              </w:p>
              <w:p w14:paraId="3EDC51D9"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Vitamini topljivi u mastima- vitamini A,D, E i K. Struktura, svojstva, industrijska proizvodnja </w:t>
                </w:r>
              </w:p>
              <w:p w14:paraId="253CD9E9"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Bilanca materijala, kvantifikacija i iskorištenje sinteze vitamina od sirovine do proizvoda </w:t>
                </w:r>
              </w:p>
              <w:p w14:paraId="2A807E96"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Hormoni- definicija, klasifikacija i nomenklatura, kemijski sastav, značenje i uloga u organizmu. </w:t>
                </w:r>
              </w:p>
              <w:p w14:paraId="1E850A26"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Steroidni hormoni- androgeni, estrogeni, progestogeni i kortikosteroidi. Sirovine i postupci proizvodnje.  Derivati steroidnih hormona i primjena kao anaboličkih sredstava.</w:t>
                </w:r>
              </w:p>
              <w:p w14:paraId="70E31C7C"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Polipeptidni hormoni. Inzulin. Postupci proizvodnje inzulina s </w:t>
                </w:r>
                <w:r w:rsidRPr="008176A5">
                  <w:rPr>
                    <w:rFonts w:ascii="Proba Pro Lt" w:hAnsi="Proba Pro Lt" w:cs="Arial"/>
                    <w:i/>
                    <w:sz w:val="20"/>
                    <w:szCs w:val="20"/>
                  </w:rPr>
                  <w:t>E. coli</w:t>
                </w:r>
                <w:r w:rsidRPr="008176A5">
                  <w:rPr>
                    <w:rFonts w:ascii="Proba Pro Lt" w:hAnsi="Proba Pro Lt" w:cs="Arial"/>
                    <w:sz w:val="20"/>
                    <w:szCs w:val="20"/>
                  </w:rPr>
                  <w:t xml:space="preserve"> i </w:t>
                </w:r>
                <w:r w:rsidRPr="008176A5">
                  <w:rPr>
                    <w:rFonts w:ascii="Proba Pro Lt" w:hAnsi="Proba Pro Lt" w:cs="Arial"/>
                    <w:i/>
                    <w:sz w:val="20"/>
                    <w:szCs w:val="20"/>
                  </w:rPr>
                  <w:t>S. cerevisiae</w:t>
                </w:r>
                <w:r w:rsidRPr="008176A5">
                  <w:rPr>
                    <w:rFonts w:ascii="Proba Pro Lt" w:hAnsi="Proba Pro Lt" w:cs="Arial"/>
                    <w:sz w:val="20"/>
                    <w:szCs w:val="20"/>
                  </w:rPr>
                  <w:t xml:space="preserve">. Hormon rasta. Postupci proizvodnje hormona rasta-izolacija i rekombinantni postupak s </w:t>
                </w:r>
                <w:r w:rsidRPr="008176A5">
                  <w:rPr>
                    <w:rFonts w:ascii="Proba Pro Lt" w:hAnsi="Proba Pro Lt" w:cs="Arial"/>
                    <w:i/>
                    <w:sz w:val="20"/>
                    <w:szCs w:val="20"/>
                  </w:rPr>
                  <w:t>E. coli</w:t>
                </w:r>
                <w:r w:rsidRPr="008176A5">
                  <w:rPr>
                    <w:rFonts w:ascii="Proba Pro Lt" w:hAnsi="Proba Pro Lt" w:cs="Arial"/>
                    <w:sz w:val="20"/>
                    <w:szCs w:val="20"/>
                  </w:rPr>
                  <w:t xml:space="preserve">. </w:t>
                </w:r>
              </w:p>
              <w:p w14:paraId="53C8A23A"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Eritropoetin. Postupci proizvodnje eritropoetina. Gonadotropini i postupci proizvodnje. Postupci pročišćavanja rekombinantnih hormona </w:t>
                </w:r>
              </w:p>
              <w:p w14:paraId="53047B89"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Biljni hormoni-uloga, kemijski sastav i značenje za biljke. </w:t>
                </w:r>
              </w:p>
              <w:p w14:paraId="6E042942"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anabolika kod ljudi i životinja-primjeri </w:t>
                </w:r>
              </w:p>
              <w:p w14:paraId="30AFB7CC"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Dobivanje</w:t>
                </w:r>
                <w:r w:rsidRPr="008176A5">
                  <w:rPr>
                    <w:rFonts w:ascii="Proba Pro Lt" w:hAnsi="Proba Pro Lt" w:cs="Arial"/>
                    <w:b/>
                    <w:sz w:val="20"/>
                    <w:szCs w:val="20"/>
                  </w:rPr>
                  <w:t xml:space="preserve"> </w:t>
                </w:r>
                <w:r w:rsidRPr="008176A5">
                  <w:rPr>
                    <w:rFonts w:ascii="Proba Pro Lt" w:hAnsi="Proba Pro Lt" w:cs="Arial"/>
                    <w:sz w:val="20"/>
                    <w:szCs w:val="20"/>
                  </w:rPr>
                  <w:t>GM biljaka s povećanim sadržajem vitamina</w:t>
                </w:r>
                <w:r w:rsidRPr="008176A5">
                  <w:rPr>
                    <w:rFonts w:ascii="Proba Pro Lt" w:hAnsi="Proba Pro Lt" w:cs="Arial"/>
                    <w:b/>
                    <w:sz w:val="20"/>
                    <w:szCs w:val="20"/>
                  </w:rPr>
                  <w:t xml:space="preserve"> </w:t>
                </w:r>
              </w:p>
              <w:p w14:paraId="602AD976"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Primjena rekombinantnog hormona rasta u proizvodnji mlijeka</w:t>
                </w:r>
              </w:p>
            </w:tc>
          </w:sdtContent>
        </w:sdt>
      </w:tr>
      <w:tr w:rsidR="008E680B" w:rsidRPr="008176A5" w14:paraId="164FA034" w14:textId="77777777" w:rsidTr="00A42271">
        <w:trPr>
          <w:trHeight w:val="349"/>
        </w:trPr>
        <w:tc>
          <w:tcPr>
            <w:tcW w:w="1256" w:type="pct"/>
            <w:vMerge w:val="restart"/>
            <w:tcBorders>
              <w:left w:val="single" w:sz="12" w:space="0" w:color="auto"/>
            </w:tcBorders>
            <w:shd w:val="clear" w:color="auto" w:fill="00A0DC"/>
            <w:vAlign w:val="center"/>
          </w:tcPr>
          <w:p w14:paraId="08CFD45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izvođenja nastave:</w:t>
            </w:r>
          </w:p>
        </w:tc>
        <w:tc>
          <w:tcPr>
            <w:tcW w:w="1212" w:type="pct"/>
            <w:gridSpan w:val="3"/>
            <w:vMerge w:val="restart"/>
            <w:vAlign w:val="center"/>
          </w:tcPr>
          <w:p w14:paraId="281231DA"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3139143"/>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5D0F31AA"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3343195"/>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2AF12CD0"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557461"/>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0150EA2E"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451997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1834862F"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06981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320C77A4"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9093971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2356A742"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294861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4E5B548C"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34648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20C75E95"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450532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1B844283"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82540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3BF860E6"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9712509"/>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151755234"/>
                <w:placeholder>
                  <w:docPart w:val="2A377EC2CCC449A28950224806D66BD3"/>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AA3211"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6FC7AC7F"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07C19F3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A04EC66"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19EDD77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123525266"/>
            <w:placeholder>
              <w:docPart w:val="BE531101C9BB4E40ADC3259DDF27B216"/>
            </w:placeholder>
            <w:showingPlcHdr/>
          </w:sdtPr>
          <w:sdtEndPr/>
          <w:sdtContent>
            <w:tc>
              <w:tcPr>
                <w:tcW w:w="1247" w:type="pct"/>
                <w:gridSpan w:val="5"/>
                <w:tcBorders>
                  <w:right w:val="single" w:sz="12" w:space="0" w:color="auto"/>
                </w:tcBorders>
              </w:tcPr>
              <w:p w14:paraId="547035A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2907D085"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5A3179F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722213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tcPr>
          <w:sdt>
            <w:sdtPr>
              <w:rPr>
                <w:rFonts w:ascii="Proba Pro Lt" w:hAnsi="Proba Pro Lt" w:cs="Arial"/>
                <w:b w:val="0"/>
                <w:color w:val="000000"/>
                <w:sz w:val="20"/>
                <w:szCs w:val="20"/>
              </w:rPr>
              <w:id w:val="945730500"/>
              <w:placeholder>
                <w:docPart w:val="89177498EA7B4256A1AB440AE57CE92A"/>
              </w:placeholder>
              <w:showingPlcHdr/>
            </w:sdtPr>
            <w:sdtEndPr/>
            <w:sdtContent>
              <w:p w14:paraId="33607B2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tcPr>
          <w:sdt>
            <w:sdtPr>
              <w:rPr>
                <w:rFonts w:ascii="Proba Pro Lt" w:hAnsi="Proba Pro Lt" w:cs="Arial"/>
                <w:b w:val="0"/>
                <w:color w:val="000000"/>
                <w:sz w:val="20"/>
                <w:szCs w:val="20"/>
              </w:rPr>
              <w:id w:val="-1092631415"/>
              <w:placeholder>
                <w:docPart w:val="9E28BE0365934470BE4DFF3AE03C98DB"/>
              </w:placeholder>
            </w:sdtPr>
            <w:sdtEndPr/>
            <w:sdtContent>
              <w:p w14:paraId="1760F73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DF8920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tcPr>
          <w:sdt>
            <w:sdtPr>
              <w:rPr>
                <w:rFonts w:ascii="Proba Pro Lt" w:hAnsi="Proba Pro Lt" w:cs="Arial"/>
                <w:b w:val="0"/>
                <w:color w:val="000000"/>
                <w:sz w:val="20"/>
                <w:szCs w:val="20"/>
              </w:rPr>
              <w:id w:val="772977798"/>
              <w:placeholder>
                <w:docPart w:val="C5F0632FFC91467DA14F4E3C8D538D81"/>
              </w:placeholder>
              <w:showingPlcHdr/>
            </w:sdtPr>
            <w:sdtEndPr/>
            <w:sdtContent>
              <w:p w14:paraId="440623D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tcPr>
          <w:sdt>
            <w:sdtPr>
              <w:rPr>
                <w:rFonts w:ascii="Proba Pro Lt" w:hAnsi="Proba Pro Lt" w:cs="Arial"/>
                <w:b w:val="0"/>
                <w:color w:val="000000"/>
                <w:sz w:val="20"/>
                <w:szCs w:val="20"/>
              </w:rPr>
              <w:id w:val="-444081364"/>
              <w:placeholder>
                <w:docPart w:val="E05824AA0B054BBF8192C76B275DBADF"/>
              </w:placeholder>
            </w:sdtPr>
            <w:sdtEndPr/>
            <w:sdtContent>
              <w:p w14:paraId="3A99526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6FB4A2E"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51988596"/>
              <w:placeholder>
                <w:docPart w:val="6220BCA59A444080A0CB10DA28908213"/>
              </w:placeholder>
              <w:showingPlcHdr/>
            </w:sdtPr>
            <w:sdtEndPr/>
            <w:sdtContent>
              <w:p w14:paraId="11599DDB"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897280562"/>
              <w:placeholder>
                <w:docPart w:val="415138C54DD549D3BF97E6DEE42480DF"/>
              </w:placeholder>
            </w:sdtPr>
            <w:sdtEndPr/>
            <w:sdtContent>
              <w:p w14:paraId="3609978D" w14:textId="77777777" w:rsidR="008E680B" w:rsidRPr="008176A5" w:rsidRDefault="008E680B" w:rsidP="00A42271">
                <w:pPr>
                  <w:pStyle w:val="FieldText"/>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8E680B" w:rsidRPr="008176A5" w14:paraId="75670C2F" w14:textId="77777777" w:rsidTr="00A42271">
        <w:trPr>
          <w:trHeight w:val="397"/>
        </w:trPr>
        <w:tc>
          <w:tcPr>
            <w:tcW w:w="1256" w:type="pct"/>
            <w:vMerge/>
            <w:tcBorders>
              <w:left w:val="single" w:sz="12" w:space="0" w:color="auto"/>
            </w:tcBorders>
            <w:shd w:val="clear" w:color="auto" w:fill="00A0DC"/>
            <w:vAlign w:val="center"/>
          </w:tcPr>
          <w:p w14:paraId="2BD73F0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9AD38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tcPr>
          <w:sdt>
            <w:sdtPr>
              <w:rPr>
                <w:rFonts w:ascii="Proba Pro Lt" w:hAnsi="Proba Pro Lt" w:cs="Arial"/>
                <w:b w:val="0"/>
                <w:color w:val="000000"/>
                <w:sz w:val="20"/>
                <w:szCs w:val="20"/>
              </w:rPr>
              <w:id w:val="1600456826"/>
              <w:placeholder>
                <w:docPart w:val="C000A7F114DB45E58A3977510DEBCEE3"/>
              </w:placeholder>
              <w:showingPlcHdr/>
            </w:sdtPr>
            <w:sdtEndPr/>
            <w:sdtContent>
              <w:p w14:paraId="7DB1BAE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tcPr>
          <w:sdt>
            <w:sdtPr>
              <w:rPr>
                <w:rFonts w:ascii="Proba Pro Lt" w:hAnsi="Proba Pro Lt" w:cs="Arial"/>
                <w:b w:val="0"/>
                <w:color w:val="000000"/>
                <w:sz w:val="20"/>
                <w:szCs w:val="20"/>
              </w:rPr>
              <w:id w:val="-1947840927"/>
              <w:placeholder>
                <w:docPart w:val="478CE7DBE1ED403AA1ECDDF0F2AEB5B9"/>
              </w:placeholder>
            </w:sdtPr>
            <w:sdtEndPr/>
            <w:sdtContent>
              <w:p w14:paraId="265C409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3C274A8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tcPr>
          <w:sdt>
            <w:sdtPr>
              <w:rPr>
                <w:rFonts w:ascii="Proba Pro Lt" w:hAnsi="Proba Pro Lt" w:cs="Arial"/>
                <w:b w:val="0"/>
                <w:color w:val="000000"/>
                <w:sz w:val="20"/>
                <w:szCs w:val="20"/>
              </w:rPr>
              <w:id w:val="846757408"/>
              <w:placeholder>
                <w:docPart w:val="F56D3FDB5D674F8BB77EAB37E8A4DEE0"/>
              </w:placeholder>
            </w:sdtPr>
            <w:sdtEndPr/>
            <w:sdtContent>
              <w:p w14:paraId="4A64180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tcPr>
          <w:sdt>
            <w:sdtPr>
              <w:rPr>
                <w:rFonts w:ascii="Proba Pro Lt" w:hAnsi="Proba Pro Lt" w:cs="Arial"/>
                <w:b w:val="0"/>
                <w:color w:val="000000"/>
                <w:sz w:val="20"/>
                <w:szCs w:val="20"/>
              </w:rPr>
              <w:id w:val="-506754509"/>
              <w:placeholder>
                <w:docPart w:val="A082585EA6C342C1BCAFF518B05B4E7F"/>
              </w:placeholder>
              <w:showingPlcHdr/>
            </w:sdtPr>
            <w:sdtEndPr/>
            <w:sdtContent>
              <w:p w14:paraId="7CFABAB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9D97664"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0298812"/>
                <w:placeholder>
                  <w:docPart w:val="005777EA027E4CBEA522254CBC081ABB"/>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087869"/>
              <w:placeholder>
                <w:docPart w:val="015E01D7909A49ECA6FFA496ADC8B5CD"/>
              </w:placeholder>
              <w:showingPlcHdr/>
            </w:sdtPr>
            <w:sdtEndPr/>
            <w:sdtContent>
              <w:p w14:paraId="669F9C7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617867227"/>
              <w:placeholder>
                <w:docPart w:val="1C179B785EE74B2194D127B21549573F"/>
              </w:placeholder>
              <w:showingPlcHdr/>
            </w:sdtPr>
            <w:sdtEndPr/>
            <w:sdtContent>
              <w:p w14:paraId="1443502A"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046F7C38" w14:textId="77777777" w:rsidTr="00A42271">
        <w:trPr>
          <w:trHeight w:val="397"/>
        </w:trPr>
        <w:tc>
          <w:tcPr>
            <w:tcW w:w="1256" w:type="pct"/>
            <w:vMerge/>
            <w:tcBorders>
              <w:left w:val="single" w:sz="12" w:space="0" w:color="auto"/>
            </w:tcBorders>
            <w:shd w:val="clear" w:color="auto" w:fill="00A0DC"/>
            <w:vAlign w:val="center"/>
          </w:tcPr>
          <w:p w14:paraId="0D4B585F"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89DA3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tcPr>
          <w:sdt>
            <w:sdtPr>
              <w:rPr>
                <w:rFonts w:ascii="Proba Pro Lt" w:hAnsi="Proba Pro Lt" w:cs="Arial"/>
                <w:b w:val="0"/>
                <w:color w:val="000000"/>
                <w:sz w:val="20"/>
                <w:szCs w:val="20"/>
              </w:rPr>
              <w:id w:val="-1905435835"/>
              <w:placeholder>
                <w:docPart w:val="D1B5092C0C794FE48235B417065B053A"/>
              </w:placeholder>
              <w:showingPlcHdr/>
            </w:sdtPr>
            <w:sdtEndPr/>
            <w:sdtContent>
              <w:p w14:paraId="2984BE6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tcPr>
          <w:sdt>
            <w:sdtPr>
              <w:rPr>
                <w:rFonts w:ascii="Proba Pro Lt" w:hAnsi="Proba Pro Lt" w:cs="Arial"/>
                <w:b w:val="0"/>
                <w:color w:val="000000"/>
                <w:sz w:val="20"/>
                <w:szCs w:val="20"/>
              </w:rPr>
              <w:id w:val="-1278010196"/>
              <w:placeholder>
                <w:docPart w:val="AB58CC4BB2014EACA6BAE62B57FCF25E"/>
              </w:placeholder>
            </w:sdtPr>
            <w:sdtEndPr/>
            <w:sdtContent>
              <w:p w14:paraId="64885FA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5EC9C63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tcPr>
          <w:sdt>
            <w:sdtPr>
              <w:rPr>
                <w:rFonts w:ascii="Proba Pro Lt" w:hAnsi="Proba Pro Lt" w:cs="Arial"/>
                <w:b w:val="0"/>
                <w:color w:val="000000"/>
                <w:sz w:val="20"/>
                <w:szCs w:val="20"/>
              </w:rPr>
              <w:id w:val="795103996"/>
              <w:placeholder>
                <w:docPart w:val="078141ABD3BE45D4BB5325EDC60E2B85"/>
              </w:placeholder>
              <w:showingPlcHdr/>
            </w:sdtPr>
            <w:sdtEndPr/>
            <w:sdtContent>
              <w:p w14:paraId="7DC6B35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tcPr>
          <w:sdt>
            <w:sdtPr>
              <w:rPr>
                <w:rFonts w:ascii="Proba Pro Lt" w:hAnsi="Proba Pro Lt" w:cs="Arial"/>
                <w:b w:val="0"/>
                <w:color w:val="000000"/>
                <w:sz w:val="20"/>
                <w:szCs w:val="20"/>
              </w:rPr>
              <w:id w:val="-412777573"/>
              <w:placeholder>
                <w:docPart w:val="29AD0DC02FBF450195EC30D9FF5F72BE"/>
              </w:placeholder>
            </w:sdtPr>
            <w:sdtEndPr/>
            <w:sdtContent>
              <w:p w14:paraId="4ADB6F7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4F23AE"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42652553"/>
                <w:placeholder>
                  <w:docPart w:val="4D8BD267D26D40E59D2DD03BEAB27F3A"/>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17395345"/>
              <w:placeholder>
                <w:docPart w:val="143CC2F9DF42410695E0B3D4B3B5E222"/>
              </w:placeholder>
              <w:showingPlcHdr/>
            </w:sdtPr>
            <w:sdtEndPr/>
            <w:sdtContent>
              <w:p w14:paraId="7A18BE0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991217307"/>
              <w:placeholder>
                <w:docPart w:val="391231C626C34CF69B9E9AE6728C4433"/>
              </w:placeholder>
              <w:showingPlcHdr/>
            </w:sdtPr>
            <w:sdtEndPr/>
            <w:sdtContent>
              <w:p w14:paraId="223FCB85"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60B6B3F7" w14:textId="77777777" w:rsidTr="00A42271">
        <w:trPr>
          <w:trHeight w:val="397"/>
        </w:trPr>
        <w:tc>
          <w:tcPr>
            <w:tcW w:w="1256" w:type="pct"/>
            <w:vMerge/>
            <w:tcBorders>
              <w:left w:val="single" w:sz="12" w:space="0" w:color="auto"/>
            </w:tcBorders>
            <w:shd w:val="clear" w:color="auto" w:fill="00A0DC"/>
            <w:vAlign w:val="center"/>
          </w:tcPr>
          <w:p w14:paraId="43FD2E1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2DDCF3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tcPr>
          <w:sdt>
            <w:sdtPr>
              <w:rPr>
                <w:rFonts w:ascii="Proba Pro Lt" w:hAnsi="Proba Pro Lt" w:cs="Arial"/>
                <w:b w:val="0"/>
                <w:color w:val="000000"/>
                <w:sz w:val="20"/>
                <w:szCs w:val="20"/>
              </w:rPr>
              <w:id w:val="-1593316616"/>
              <w:placeholder>
                <w:docPart w:val="D548FEA907154B0BA60CBFA726A00CB0"/>
              </w:placeholder>
              <w:showingPlcHdr/>
            </w:sdtPr>
            <w:sdtEndPr/>
            <w:sdtContent>
              <w:p w14:paraId="726461C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tcPr>
          <w:sdt>
            <w:sdtPr>
              <w:rPr>
                <w:rFonts w:ascii="Proba Pro Lt" w:hAnsi="Proba Pro Lt" w:cs="Arial"/>
                <w:b w:val="0"/>
                <w:color w:val="000000"/>
                <w:sz w:val="20"/>
                <w:szCs w:val="20"/>
              </w:rPr>
              <w:id w:val="-1584143082"/>
              <w:placeholder>
                <w:docPart w:val="63BDB30F077C40F3BF28C1EB9F802E39"/>
              </w:placeholder>
            </w:sdtPr>
            <w:sdtEndPr/>
            <w:sdtContent>
              <w:p w14:paraId="1007EA7C"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1ABB4CC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tcPr>
          <w:sdt>
            <w:sdtPr>
              <w:rPr>
                <w:rFonts w:ascii="Proba Pro Lt" w:hAnsi="Proba Pro Lt" w:cs="Arial"/>
                <w:color w:val="000000"/>
                <w:sz w:val="20"/>
                <w:szCs w:val="20"/>
              </w:rPr>
              <w:id w:val="-623304401"/>
              <w:placeholder>
                <w:docPart w:val="4BB2687A93554A44AB487E42DB6802E5"/>
              </w:placeholder>
              <w:showingPlcHdr/>
            </w:sdtPr>
            <w:sdtEndPr/>
            <w:sdtContent>
              <w:p w14:paraId="1E7D047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tcPr>
          <w:sdt>
            <w:sdtPr>
              <w:rPr>
                <w:rFonts w:ascii="Proba Pro Lt" w:hAnsi="Proba Pro Lt" w:cs="Arial"/>
                <w:color w:val="000000"/>
                <w:sz w:val="20"/>
                <w:szCs w:val="20"/>
              </w:rPr>
              <w:id w:val="1475418856"/>
              <w:placeholder>
                <w:docPart w:val="1544ED9B61704E5BA79D3F3B3707712B"/>
              </w:placeholder>
            </w:sdtPr>
            <w:sdtEndPr/>
            <w:sdtContent>
              <w:p w14:paraId="3D2166C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571C64D" w14:textId="77777777" w:rsidR="008E680B" w:rsidRPr="008176A5"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10037486"/>
                <w:placeholder>
                  <w:docPart w:val="FA33885F60B941DBB70D91572E822E2E"/>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33890088"/>
              <w:placeholder>
                <w:docPart w:val="8287C507008A481F9897A4617A1F0CAA"/>
              </w:placeholder>
              <w:showingPlcHdr/>
            </w:sdtPr>
            <w:sdtEndPr/>
            <w:sdtContent>
              <w:p w14:paraId="38D14D2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131398270"/>
              <w:placeholder>
                <w:docPart w:val="D4B8164D30844A84B5E86A53487F68E5"/>
              </w:placeholder>
              <w:showingPlcHdr/>
            </w:sdtPr>
            <w:sdtEndPr/>
            <w:sdtContent>
              <w:p w14:paraId="508A324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BB6F686"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5C22E81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22EA0A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098912298"/>
              <w:placeholder>
                <w:docPart w:val="061520BE0B71467D99DBCF27BBB7CF82"/>
              </w:placeholder>
              <w:showingPlcHdr/>
            </w:sdtPr>
            <w:sdtEndPr/>
            <w:sdtContent>
              <w:p w14:paraId="11D53E5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401882155"/>
              <w:placeholder>
                <w:docPart w:val="5B24499DCBA546BFBD05957DA95D460B"/>
              </w:placeholder>
            </w:sdtPr>
            <w:sdtEndPr/>
            <w:sdtContent>
              <w:p w14:paraId="3CC67BF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58F323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756351196"/>
              <w:placeholder>
                <w:docPart w:val="A353C78E1F6248418B1B8775EF4B2FB9"/>
              </w:placeholder>
            </w:sdtPr>
            <w:sdtEndPr/>
            <w:sdtContent>
              <w:p w14:paraId="018710C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3286493"/>
              <w:placeholder>
                <w:docPart w:val="EBC556F278F24B4198F738772901D550"/>
              </w:placeholder>
              <w:showingPlcHdr/>
            </w:sdtPr>
            <w:sdtEndPr/>
            <w:sdtContent>
              <w:p w14:paraId="359B41C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36BAC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82043144"/>
              <w:placeholder>
                <w:docPart w:val="71D1AD437DD74840867616E59886ACD9"/>
              </w:placeholder>
            </w:sdtPr>
            <w:sdtEndPr/>
            <w:sdtContent>
              <w:p w14:paraId="6EA7F03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0B18C24D" w14:textId="77777777" w:rsidTr="00A42271">
        <w:trPr>
          <w:trHeight w:val="397"/>
        </w:trPr>
        <w:tc>
          <w:tcPr>
            <w:tcW w:w="1256" w:type="pct"/>
            <w:tcBorders>
              <w:left w:val="single" w:sz="12" w:space="0" w:color="auto"/>
              <w:bottom w:val="single" w:sz="12" w:space="0" w:color="auto"/>
            </w:tcBorders>
            <w:shd w:val="clear" w:color="auto" w:fill="00A0DC"/>
            <w:vAlign w:val="center"/>
          </w:tcPr>
          <w:p w14:paraId="751C416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43514116"/>
              <w:placeholder>
                <w:docPart w:val="09CD3BF6D11E47D69928208514C0BFD9"/>
              </w:placeholder>
            </w:sdtPr>
            <w:sdtEndPr/>
            <w:sdtContent>
              <w:p w14:paraId="5806EF2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Provjera znanja iz kolegija Tehnologija vitamina i hormona provodit će se putem pismenog ispita. Pismeni ispit se sastoji od 10 pitanja koja obuhvaćaju gradivo predavanja, vježbi i seminara koji se ocjenjuju s 0, 1, 2, 3 ili 4 boda tako da je maksimalan ukupan broj bodova 30. </w:t>
                </w:r>
              </w:p>
              <w:p w14:paraId="1D109AA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b/>
                    <w:color w:val="000000"/>
                    <w:sz w:val="20"/>
                    <w:szCs w:val="20"/>
                  </w:rPr>
                  <w:t>Formiranje ocjene</w:t>
                </w:r>
                <w:r w:rsidRPr="008176A5">
                  <w:rPr>
                    <w:rFonts w:ascii="Proba Pro Lt" w:hAnsi="Proba Pro Lt" w:cs="Arial"/>
                    <w:color w:val="000000"/>
                    <w:sz w:val="20"/>
                    <w:szCs w:val="20"/>
                  </w:rPr>
                  <w:t xml:space="preserve">: </w:t>
                </w:r>
              </w:p>
              <w:p w14:paraId="210903E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 60</w:t>
                </w:r>
                <w:r>
                  <w:rPr>
                    <w:rFonts w:ascii="Proba Pro Lt" w:hAnsi="Proba Pro Lt" w:cs="Arial"/>
                    <w:color w:val="000000"/>
                    <w:sz w:val="20"/>
                    <w:szCs w:val="20"/>
                  </w:rPr>
                  <w:t xml:space="preserve"> </w:t>
                </w:r>
                <w:r w:rsidRPr="008176A5">
                  <w:rPr>
                    <w:rFonts w:ascii="Proba Pro Lt" w:hAnsi="Proba Pro Lt" w:cs="Arial"/>
                    <w:color w:val="000000"/>
                    <w:sz w:val="20"/>
                    <w:szCs w:val="20"/>
                  </w:rPr>
                  <w:t>% nedovoljan (1)</w:t>
                </w:r>
              </w:p>
              <w:p w14:paraId="71E89B7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176A5">
                  <w:rPr>
                    <w:rFonts w:ascii="Proba Pro Lt" w:hAnsi="Proba Pro Lt" w:cs="Arial"/>
                    <w:color w:val="000000"/>
                    <w:sz w:val="20"/>
                    <w:szCs w:val="20"/>
                  </w:rPr>
                  <w:t>% dovoljan (2)</w:t>
                </w:r>
              </w:p>
              <w:p w14:paraId="03A06A6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176A5">
                  <w:rPr>
                    <w:rFonts w:ascii="Proba Pro Lt" w:hAnsi="Proba Pro Lt" w:cs="Arial"/>
                    <w:color w:val="000000"/>
                    <w:sz w:val="20"/>
                    <w:szCs w:val="20"/>
                  </w:rPr>
                  <w:t>% dobar (3)</w:t>
                </w:r>
              </w:p>
              <w:p w14:paraId="3C1E291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176A5">
                  <w:rPr>
                    <w:rFonts w:ascii="Proba Pro Lt" w:hAnsi="Proba Pro Lt" w:cs="Arial"/>
                    <w:color w:val="000000"/>
                    <w:sz w:val="20"/>
                    <w:szCs w:val="20"/>
                  </w:rPr>
                  <w:t>% vrlo dobar (4)</w:t>
                </w:r>
              </w:p>
              <w:p w14:paraId="6C1C0C82"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176A5">
                  <w:rPr>
                    <w:rFonts w:ascii="Proba Pro Lt" w:hAnsi="Proba Pro Lt" w:cs="Arial"/>
                    <w:color w:val="000000"/>
                    <w:sz w:val="20"/>
                    <w:szCs w:val="20"/>
                  </w:rPr>
                  <w:t>% izvrstan (5)</w:t>
                </w:r>
              </w:p>
            </w:sdtContent>
          </w:sdt>
        </w:tc>
      </w:tr>
      <w:tr w:rsidR="008E680B" w:rsidRPr="008176A5" w14:paraId="37FFC914" w14:textId="77777777" w:rsidTr="00A42271">
        <w:tc>
          <w:tcPr>
            <w:tcW w:w="1256" w:type="pct"/>
            <w:tcBorders>
              <w:left w:val="single" w:sz="12" w:space="0" w:color="auto"/>
              <w:bottom w:val="single" w:sz="12" w:space="0" w:color="auto"/>
            </w:tcBorders>
            <w:shd w:val="clear" w:color="auto" w:fill="00A0DC"/>
            <w:vAlign w:val="center"/>
          </w:tcPr>
          <w:p w14:paraId="4FE2CD2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E622F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266847941"/>
              <w:placeholder>
                <w:docPart w:val="CE6C49FE20EB4FE8868B8595353E25EC"/>
              </w:placeholder>
            </w:sdtPr>
            <w:sdtEndPr/>
            <w:sdtContent>
              <w:p w14:paraId="79D77175"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predavanjima i seminarima uz 2 dozvoljena izostanka s predavanja/seminara</w:t>
                </w:r>
              </w:p>
              <w:p w14:paraId="592883A6"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vježbama te predati referat s vježbi</w:t>
                </w:r>
              </w:p>
              <w:p w14:paraId="024F51BF"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postići minimalno 18 bodova na pismenom ispitu</w:t>
                </w:r>
              </w:p>
            </w:sdtContent>
          </w:sdt>
        </w:tc>
      </w:tr>
      <w:tr w:rsidR="008E680B" w:rsidRPr="008176A5" w14:paraId="37299E3C" w14:textId="77777777" w:rsidTr="003B6803">
        <w:tc>
          <w:tcPr>
            <w:tcW w:w="1256" w:type="pct"/>
            <w:vMerge w:val="restart"/>
            <w:tcBorders>
              <w:top w:val="single" w:sz="12" w:space="0" w:color="auto"/>
              <w:left w:val="single" w:sz="12" w:space="0" w:color="auto"/>
            </w:tcBorders>
            <w:shd w:val="clear" w:color="auto" w:fill="00A0DC"/>
            <w:vAlign w:val="center"/>
          </w:tcPr>
          <w:p w14:paraId="6AD1E30D"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110051F3"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54A43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2D33D0"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5602C82B" w14:textId="77777777" w:rsidTr="003B6803">
        <w:trPr>
          <w:trHeight w:val="75"/>
        </w:trPr>
        <w:tc>
          <w:tcPr>
            <w:tcW w:w="1256" w:type="pct"/>
            <w:vMerge/>
            <w:tcBorders>
              <w:left w:val="single" w:sz="12" w:space="0" w:color="auto"/>
            </w:tcBorders>
            <w:shd w:val="clear" w:color="auto" w:fill="00A0DC"/>
            <w:vAlign w:val="center"/>
          </w:tcPr>
          <w:p w14:paraId="52A83E4F"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54881141"/>
              <w:placeholder>
                <w:docPart w:val="E6E319A52F3A4DBF8B8DE1F8D4F29F13"/>
              </w:placeholder>
            </w:sdtPr>
            <w:sdtEndPr/>
            <w:sdtContent>
              <w:p w14:paraId="1B6B46B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Z. Kniewald: Vitamini i hormoni: proizvodnja i primjena (sveuč. udžbenik), Hrv. Sveuč. Naklada, Zagreb, 1993.</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2830921"/>
              <w:placeholder>
                <w:docPart w:val="D4156C71A38F467B9E35B027CF4A392C"/>
              </w:placeholder>
            </w:sdtPr>
            <w:sdtEndPr/>
            <w:sdtContent>
              <w:p w14:paraId="7D8501D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2 primjerka</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22529"/>
              <w:placeholder>
                <w:docPart w:val="372431C2CE7E4E1F9B41B76848E82E73"/>
              </w:placeholder>
              <w:showingPlcHdr/>
            </w:sdtPr>
            <w:sdtEndPr/>
            <w:sdtContent>
              <w:p w14:paraId="72A5999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2BDF7FD2" w14:textId="77777777" w:rsidTr="003B6803">
        <w:trPr>
          <w:trHeight w:val="75"/>
        </w:trPr>
        <w:tc>
          <w:tcPr>
            <w:tcW w:w="1256" w:type="pct"/>
            <w:vMerge/>
            <w:tcBorders>
              <w:left w:val="single" w:sz="12" w:space="0" w:color="auto"/>
            </w:tcBorders>
            <w:shd w:val="clear" w:color="auto" w:fill="00A0DC"/>
            <w:vAlign w:val="center"/>
          </w:tcPr>
          <w:p w14:paraId="43C5F303"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sz w:val="20"/>
                <w:szCs w:val="20"/>
              </w:rPr>
              <w:id w:val="9581485"/>
              <w:placeholder>
                <w:docPart w:val="77D5F5D7120B4E3DBA44C41129B570E0"/>
              </w:placeholder>
            </w:sdtPr>
            <w:sdtEndPr/>
            <w:sdtContent>
              <w:p w14:paraId="1C08885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Z. Kniewald (ur.): Priručnik za pripravu i izolaciju biološki djelatnih supstancija, (sveučilišni priručnik), Alfej d.o.o., Zagreb, 2000.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6825511"/>
              <w:placeholder>
                <w:docPart w:val="F1FC44BFE63D4C888D20DFD04B7F064C"/>
              </w:placeholder>
            </w:sdtPr>
            <w:sdtEndPr/>
            <w:sdtContent>
              <w:p w14:paraId="0E62572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5635268"/>
              <w:placeholder>
                <w:docPart w:val="2CC12AA029DE4783BE34129094F86AAE"/>
              </w:placeholder>
            </w:sdtPr>
            <w:sdtEndPr/>
            <w:sdtContent>
              <w:p w14:paraId="6DB74BB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u laboratoriju 50 primjeraka</w:t>
                </w:r>
              </w:p>
            </w:sdtContent>
          </w:sdt>
        </w:tc>
      </w:tr>
      <w:tr w:rsidR="008E680B" w:rsidRPr="008176A5" w14:paraId="01EB6D16" w14:textId="77777777" w:rsidTr="00A42271">
        <w:tc>
          <w:tcPr>
            <w:tcW w:w="1256" w:type="pct"/>
            <w:tcBorders>
              <w:top w:val="single" w:sz="12" w:space="0" w:color="auto"/>
              <w:left w:val="single" w:sz="12" w:space="0" w:color="auto"/>
            </w:tcBorders>
            <w:shd w:val="clear" w:color="auto" w:fill="00A0DC"/>
            <w:vAlign w:val="center"/>
          </w:tcPr>
          <w:p w14:paraId="1224F05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906596128"/>
            <w:placeholder>
              <w:docPart w:val="9325D41838354EE5B15933ADE25A2081"/>
            </w:placeholder>
          </w:sdtPr>
          <w:sdtEndPr/>
          <w:sdtContent>
            <w:tc>
              <w:tcPr>
                <w:tcW w:w="3744" w:type="pct"/>
                <w:gridSpan w:val="13"/>
                <w:tcBorders>
                  <w:top w:val="single" w:sz="12" w:space="0" w:color="auto"/>
                  <w:right w:val="single" w:sz="12" w:space="0" w:color="auto"/>
                </w:tcBorders>
              </w:tcPr>
              <w:p w14:paraId="2E26333F" w14:textId="77777777" w:rsidR="008E680B" w:rsidRPr="009E6E0A" w:rsidRDefault="008E680B" w:rsidP="00CE71F1">
                <w:pPr>
                  <w:pStyle w:val="ListParagraph"/>
                  <w:numPr>
                    <w:ilvl w:val="0"/>
                    <w:numId w:val="70"/>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G.F. Combs Jr.: The vitamins, Fundamental Aspects in Nutrition and Health (3th Edition), Academic Press, Inc., UK, 2008.</w:t>
                </w:r>
              </w:p>
              <w:p w14:paraId="0A88BD59" w14:textId="77777777" w:rsidR="008E680B" w:rsidRPr="009E6E0A" w:rsidRDefault="008E680B" w:rsidP="00CE71F1">
                <w:pPr>
                  <w:pStyle w:val="ListParagraph"/>
                  <w:numPr>
                    <w:ilvl w:val="0"/>
                    <w:numId w:val="70"/>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G. Walsh: Pharmaceutical biotechnology:concepts and applications. John Wiley &amp; Sons Ltd, Chichester, 2007.</w:t>
                </w:r>
              </w:p>
              <w:p w14:paraId="3AD4C16B" w14:textId="77777777" w:rsidR="008E680B" w:rsidRPr="009E6E0A" w:rsidRDefault="008E680B" w:rsidP="00CE71F1">
                <w:pPr>
                  <w:pStyle w:val="ListParagraph"/>
                  <w:numPr>
                    <w:ilvl w:val="0"/>
                    <w:numId w:val="70"/>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R.B. Rucker, J. Zempleni, J.W. Suttie, D.B. McCormick (Eds): Handbook of Vitamins, Fourth Edition (CLINICAL NUTRITION IN HEALTH AND DISEASE), Taylor &amp; FrancisGroup, UK, 2007.</w:t>
                </w:r>
              </w:p>
              <w:p w14:paraId="0F0D07A8" w14:textId="77777777" w:rsidR="008E680B" w:rsidRPr="009E6E0A" w:rsidRDefault="008E680B" w:rsidP="00CE71F1">
                <w:pPr>
                  <w:pStyle w:val="ListParagraph"/>
                  <w:numPr>
                    <w:ilvl w:val="0"/>
                    <w:numId w:val="70"/>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Kirk-Othmer: Encyclopedia of Chemical Technology, John Wiley and Sons, Inc., New Jersey, 2006.</w:t>
                </w:r>
              </w:p>
            </w:tc>
          </w:sdtContent>
        </w:sdt>
      </w:tr>
      <w:tr w:rsidR="008E680B" w:rsidRPr="008176A5" w14:paraId="452C9066" w14:textId="77777777" w:rsidTr="00A42271">
        <w:tc>
          <w:tcPr>
            <w:tcW w:w="1256" w:type="pct"/>
            <w:tcBorders>
              <w:top w:val="single" w:sz="12" w:space="0" w:color="auto"/>
              <w:left w:val="single" w:sz="12" w:space="0" w:color="auto"/>
            </w:tcBorders>
            <w:shd w:val="clear" w:color="auto" w:fill="00A0DC"/>
            <w:vAlign w:val="center"/>
          </w:tcPr>
          <w:p w14:paraId="3FC4892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CF9FA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59" w:history="1">
              <w:r w:rsidRPr="008176A5">
                <w:rPr>
                  <w:rStyle w:val="Hyperlink"/>
                  <w:rFonts w:ascii="Proba Pro Lt" w:hAnsi="Proba Pro Lt"/>
                  <w:i/>
                  <w:sz w:val="20"/>
                  <w:szCs w:val="20"/>
                </w:rPr>
                <w:t>http://www.pbf.unizg.hr/studiji/ispitni_rokovi</w:t>
              </w:r>
            </w:hyperlink>
          </w:p>
        </w:tc>
      </w:tr>
      <w:tr w:rsidR="008E680B" w:rsidRPr="008176A5" w14:paraId="22EC1970" w14:textId="77777777" w:rsidTr="00A42271">
        <w:tc>
          <w:tcPr>
            <w:tcW w:w="1256" w:type="pct"/>
            <w:tcBorders>
              <w:left w:val="single" w:sz="12" w:space="0" w:color="auto"/>
              <w:bottom w:val="single" w:sz="12" w:space="0" w:color="auto"/>
            </w:tcBorders>
            <w:shd w:val="clear" w:color="auto" w:fill="00A0DC"/>
            <w:vAlign w:val="center"/>
          </w:tcPr>
          <w:p w14:paraId="59AC84E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969250288"/>
            <w:placeholder>
              <w:docPart w:val="2DAA9E8636374072B37E6F201FE6B152"/>
            </w:placeholder>
          </w:sdtPr>
          <w:sdtEndPr/>
          <w:sdtContent>
            <w:tc>
              <w:tcPr>
                <w:tcW w:w="3744" w:type="pct"/>
                <w:gridSpan w:val="13"/>
                <w:tcBorders>
                  <w:bottom w:val="single" w:sz="12" w:space="0" w:color="auto"/>
                  <w:right w:val="single" w:sz="12" w:space="0" w:color="auto"/>
                </w:tcBorders>
              </w:tcPr>
              <w:p w14:paraId="4A726DD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69892BC" w14:textId="77777777" w:rsidR="008E680B" w:rsidRPr="008176A5" w:rsidRDefault="008E680B" w:rsidP="008E680B">
      <w:pPr>
        <w:spacing w:after="0" w:line="240" w:lineRule="auto"/>
        <w:rPr>
          <w:rFonts w:ascii="Proba Pro Lt" w:hAnsi="Proba Pro Lt"/>
          <w:sz w:val="20"/>
          <w:szCs w:val="20"/>
        </w:rPr>
      </w:pPr>
    </w:p>
    <w:p w14:paraId="12311898"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4"/>
        <w:gridCol w:w="511"/>
        <w:gridCol w:w="511"/>
        <w:gridCol w:w="495"/>
      </w:tblGrid>
      <w:tr w:rsidR="008E680B" w:rsidRPr="008176A5" w14:paraId="2BB2599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893B3E"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3EE8907C" w14:textId="77777777" w:rsidTr="003B6803">
        <w:tc>
          <w:tcPr>
            <w:tcW w:w="1256" w:type="pct"/>
            <w:tcBorders>
              <w:top w:val="single" w:sz="12" w:space="0" w:color="auto"/>
              <w:left w:val="single" w:sz="12" w:space="0" w:color="auto"/>
            </w:tcBorders>
            <w:shd w:val="clear" w:color="auto" w:fill="00A0DC"/>
            <w:vAlign w:val="center"/>
          </w:tcPr>
          <w:p w14:paraId="7423EC2A"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94256795"/>
            <w:placeholder>
              <w:docPart w:val="B0E253F4C66F46FCB608CAEC65CE54D0"/>
            </w:placeholder>
          </w:sdtPr>
          <w:sdtEndPr/>
          <w:sdtContent>
            <w:tc>
              <w:tcPr>
                <w:tcW w:w="1524" w:type="pct"/>
                <w:gridSpan w:val="4"/>
                <w:tcBorders>
                  <w:top w:val="single" w:sz="12" w:space="0" w:color="auto"/>
                  <w:right w:val="single" w:sz="12" w:space="0" w:color="auto"/>
                </w:tcBorders>
                <w:vAlign w:val="center"/>
              </w:tcPr>
              <w:p w14:paraId="21280BB2" w14:textId="6F824457" w:rsidR="008E680B" w:rsidRPr="00F75173" w:rsidRDefault="00DB7BE2" w:rsidP="00A42271">
                <w:pPr>
                  <w:tabs>
                    <w:tab w:val="left" w:pos="2820"/>
                  </w:tabs>
                  <w:spacing w:after="0" w:line="240" w:lineRule="auto"/>
                  <w:rPr>
                    <w:rFonts w:ascii="Proba Pro Lt" w:hAnsi="Proba Pro Lt" w:cs="Arial"/>
                    <w:b/>
                    <w:sz w:val="20"/>
                    <w:szCs w:val="20"/>
                  </w:rPr>
                </w:pPr>
                <w:hyperlink r:id="rId160" w:history="1">
                  <w:r w:rsidR="00A42271">
                    <w:rPr>
                      <w:rStyle w:val="Hyperlink"/>
                      <w:rFonts w:ascii="Proba Pro Lt" w:hAnsi="Proba Pro Lt" w:cs="Arial"/>
                      <w:b/>
                      <w:sz w:val="20"/>
                      <w:szCs w:val="20"/>
                    </w:rPr>
                    <w:t xml:space="preserve">Prof. dr. sc. Vesna Zechner </w:t>
                  </w:r>
                  <w:r w:rsidR="008E680B" w:rsidRPr="00F75173">
                    <w:rPr>
                      <w:rStyle w:val="Hyperlink"/>
                      <w:rFonts w:ascii="Proba Pro Lt" w:hAnsi="Proba Pro Lt" w:cs="Arial"/>
                      <w:b/>
                      <w:sz w:val="20"/>
                      <w:szCs w:val="20"/>
                    </w:rPr>
                    <w:t>Krpan</w:t>
                  </w:r>
                </w:hyperlink>
              </w:p>
              <w:p w14:paraId="18557446" w14:textId="77777777" w:rsidR="008E680B" w:rsidRPr="008176A5" w:rsidRDefault="00DB7BE2" w:rsidP="00A42271">
                <w:pPr>
                  <w:tabs>
                    <w:tab w:val="left" w:pos="2820"/>
                  </w:tabs>
                  <w:spacing w:after="0" w:line="240" w:lineRule="auto"/>
                  <w:rPr>
                    <w:rFonts w:ascii="Proba Pro Lt" w:hAnsi="Proba Pro Lt" w:cs="Arial"/>
                    <w:sz w:val="20"/>
                    <w:szCs w:val="20"/>
                  </w:rPr>
                </w:pPr>
                <w:hyperlink r:id="rId161" w:history="1">
                  <w:r w:rsidR="008E680B" w:rsidRPr="004D17A6">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215A554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87784317"/>
            <w:placeholder>
              <w:docPart w:val="7158C40E676B4DA0BED768FCC09EFFC1"/>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2186794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09DB1D0E" w14:textId="77777777" w:rsidTr="003B6803">
        <w:tc>
          <w:tcPr>
            <w:tcW w:w="1256" w:type="pct"/>
            <w:tcBorders>
              <w:top w:val="single" w:sz="12" w:space="0" w:color="auto"/>
              <w:left w:val="single" w:sz="12" w:space="0" w:color="auto"/>
            </w:tcBorders>
            <w:shd w:val="clear" w:color="auto" w:fill="00A0DC"/>
            <w:vAlign w:val="center"/>
          </w:tcPr>
          <w:p w14:paraId="7AFBB524"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7" w:name="Biotehnološki_aspekti_proizvodnje_vina" w:displacedByCustomXml="next"/>
        <w:sdt>
          <w:sdtPr>
            <w:rPr>
              <w:rFonts w:ascii="Proba Pro Lt" w:hAnsi="Proba Pro Lt" w:cs="Arial"/>
              <w:sz w:val="20"/>
              <w:szCs w:val="20"/>
            </w:rPr>
            <w:id w:val="-1861659980"/>
            <w:placeholder>
              <w:docPart w:val="D8D502D9ED9E49B2ABE50E3AA157F9C0"/>
            </w:placeholder>
          </w:sdtPr>
          <w:sdtEndPr/>
          <w:sdtContent>
            <w:tc>
              <w:tcPr>
                <w:tcW w:w="1524" w:type="pct"/>
                <w:gridSpan w:val="4"/>
                <w:tcBorders>
                  <w:top w:val="single" w:sz="12" w:space="0" w:color="auto"/>
                  <w:right w:val="single" w:sz="12" w:space="0" w:color="auto"/>
                </w:tcBorders>
                <w:vAlign w:val="center"/>
              </w:tcPr>
              <w:p w14:paraId="25612CF3"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Biotehnološki aspekti proizvodnje vina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1C063E5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71526816"/>
            <w:placeholder>
              <w:docPart w:val="777F9381FEC84605B4175953FE03E46A"/>
            </w:placeholder>
          </w:sdtPr>
          <w:sdtEndPr/>
          <w:sdtContent>
            <w:tc>
              <w:tcPr>
                <w:tcW w:w="816" w:type="pct"/>
                <w:gridSpan w:val="4"/>
                <w:tcBorders>
                  <w:top w:val="single" w:sz="12" w:space="0" w:color="auto"/>
                  <w:right w:val="single" w:sz="12" w:space="0" w:color="auto"/>
                </w:tcBorders>
                <w:vAlign w:val="center"/>
              </w:tcPr>
              <w:p w14:paraId="369193A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67C47BB6" w14:textId="77777777" w:rsidTr="003B6803">
        <w:tc>
          <w:tcPr>
            <w:tcW w:w="1256" w:type="pct"/>
            <w:tcBorders>
              <w:left w:val="single" w:sz="12" w:space="0" w:color="auto"/>
              <w:bottom w:val="single" w:sz="12" w:space="0" w:color="auto"/>
            </w:tcBorders>
            <w:shd w:val="clear" w:color="auto" w:fill="00A0DC"/>
            <w:vAlign w:val="center"/>
          </w:tcPr>
          <w:p w14:paraId="35F6675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88303170"/>
            <w:placeholder>
              <w:docPart w:val="59974584FF6B4B07AC15EAFE0C3120C7"/>
            </w:placeholder>
          </w:sdtPr>
          <w:sdtEndPr/>
          <w:sdtContent>
            <w:tc>
              <w:tcPr>
                <w:tcW w:w="1524" w:type="pct"/>
                <w:gridSpan w:val="4"/>
                <w:tcBorders>
                  <w:bottom w:val="single" w:sz="12" w:space="0" w:color="auto"/>
                  <w:right w:val="single" w:sz="12" w:space="0" w:color="auto"/>
                </w:tcBorders>
                <w:vAlign w:val="center"/>
              </w:tcPr>
              <w:p w14:paraId="48E6885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53627</w:t>
                </w:r>
              </w:p>
            </w:tc>
          </w:sdtContent>
        </w:sdt>
        <w:tc>
          <w:tcPr>
            <w:tcW w:w="1405" w:type="pct"/>
            <w:gridSpan w:val="5"/>
            <w:tcBorders>
              <w:bottom w:val="single" w:sz="12" w:space="0" w:color="auto"/>
              <w:right w:val="single" w:sz="12" w:space="0" w:color="auto"/>
            </w:tcBorders>
            <w:shd w:val="clear" w:color="auto" w:fill="00A0DC"/>
            <w:vAlign w:val="center"/>
          </w:tcPr>
          <w:p w14:paraId="4F09130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09506567"/>
            <w:placeholder>
              <w:docPart w:val="9E338A084A5443D4AFB3C14EA9CDB90C"/>
            </w:placeholder>
          </w:sdtPr>
          <w:sdtEndPr/>
          <w:sdtContent>
            <w:tc>
              <w:tcPr>
                <w:tcW w:w="816" w:type="pct"/>
                <w:gridSpan w:val="4"/>
                <w:tcBorders>
                  <w:bottom w:val="single" w:sz="12" w:space="0" w:color="auto"/>
                  <w:right w:val="single" w:sz="12" w:space="0" w:color="auto"/>
                </w:tcBorders>
                <w:vAlign w:val="center"/>
              </w:tcPr>
              <w:p w14:paraId="2A2BA77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426CBC71" w14:textId="77777777" w:rsidTr="003B6803">
        <w:tc>
          <w:tcPr>
            <w:tcW w:w="1256" w:type="pct"/>
            <w:tcBorders>
              <w:left w:val="single" w:sz="12" w:space="0" w:color="auto"/>
              <w:bottom w:val="single" w:sz="12" w:space="0" w:color="auto"/>
            </w:tcBorders>
            <w:shd w:val="clear" w:color="auto" w:fill="00A0DC"/>
            <w:vAlign w:val="center"/>
          </w:tcPr>
          <w:p w14:paraId="77CADC24"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74072274"/>
            <w:placeholder>
              <w:docPart w:val="B5E22189BB3F4C289E8F7B66A8427D7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C6C47E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210FB92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73462856"/>
            <w:placeholder>
              <w:docPart w:val="044A831A8BE34299A5EBAA73C950BA42"/>
            </w:placeholder>
          </w:sdtPr>
          <w:sdtEndPr/>
          <w:sdtContent>
            <w:tc>
              <w:tcPr>
                <w:tcW w:w="816" w:type="pct"/>
                <w:gridSpan w:val="4"/>
                <w:tcBorders>
                  <w:bottom w:val="single" w:sz="12" w:space="0" w:color="auto"/>
                  <w:right w:val="single" w:sz="12" w:space="0" w:color="auto"/>
                </w:tcBorders>
                <w:vAlign w:val="center"/>
              </w:tcPr>
              <w:p w14:paraId="733E91D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p>
            </w:tc>
          </w:sdtContent>
        </w:sdt>
      </w:tr>
      <w:tr w:rsidR="008E680B" w:rsidRPr="008176A5" w14:paraId="7229FBE8" w14:textId="77777777" w:rsidTr="003B6803">
        <w:tc>
          <w:tcPr>
            <w:tcW w:w="1256" w:type="pct"/>
            <w:tcBorders>
              <w:left w:val="single" w:sz="12" w:space="0" w:color="auto"/>
              <w:bottom w:val="single" w:sz="12" w:space="0" w:color="auto"/>
            </w:tcBorders>
            <w:shd w:val="clear" w:color="auto" w:fill="00A0DC"/>
            <w:vAlign w:val="center"/>
          </w:tcPr>
          <w:p w14:paraId="608619D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24637889"/>
            <w:placeholder>
              <w:docPart w:val="9ED218D08D6B41B089A3B1EE08AC5443"/>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399F7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4CA94A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3AB67170"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0563751"/>
                <w:placeholder>
                  <w:docPart w:val="236C6A92320A4D39AD59D53D0568D6E6"/>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2.</w:t>
                </w:r>
              </w:sdtContent>
            </w:sdt>
            <w:r w:rsidR="008E680B" w:rsidRPr="008176A5">
              <w:rPr>
                <w:rFonts w:ascii="Proba Pro Lt" w:hAnsi="Proba Pro Lt" w:cs="Arial"/>
                <w:sz w:val="20"/>
                <w:szCs w:val="20"/>
              </w:rPr>
              <w:tab/>
            </w:r>
          </w:p>
          <w:p w14:paraId="042A9F32"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11474045"/>
                <w:placeholder>
                  <w:docPart w:val="2448F389788C4920824D2A6B4A8E18BA"/>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3B654AC7" w14:textId="77777777" w:rsidTr="003B6803">
        <w:tc>
          <w:tcPr>
            <w:tcW w:w="1256" w:type="pct"/>
            <w:tcBorders>
              <w:left w:val="single" w:sz="12" w:space="0" w:color="auto"/>
              <w:bottom w:val="single" w:sz="12" w:space="0" w:color="auto"/>
            </w:tcBorders>
            <w:shd w:val="clear" w:color="auto" w:fill="00A0DC"/>
            <w:vAlign w:val="center"/>
          </w:tcPr>
          <w:p w14:paraId="4FB1DCB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12018178"/>
            <w:placeholder>
              <w:docPart w:val="0E1BA7483C404DDC99AD1C95DAE18393"/>
            </w:placeholder>
          </w:sdtPr>
          <w:sdtEndPr/>
          <w:sdtContent>
            <w:tc>
              <w:tcPr>
                <w:tcW w:w="1524" w:type="pct"/>
                <w:gridSpan w:val="4"/>
                <w:tcBorders>
                  <w:bottom w:val="single" w:sz="12" w:space="0" w:color="auto"/>
                  <w:right w:val="single" w:sz="12" w:space="0" w:color="auto"/>
                </w:tcBorders>
                <w:vAlign w:val="center"/>
              </w:tcPr>
              <w:p w14:paraId="756CD51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Predavanja u P5 PBF-a; vježbe u laboratoriju Zavoda za biokemijsko </w:t>
                </w:r>
                <w:r w:rsidRPr="008176A5">
                  <w:rPr>
                    <w:rFonts w:ascii="Proba Pro Lt" w:hAnsi="Proba Pro Lt" w:cs="Arial"/>
                    <w:sz w:val="20"/>
                    <w:szCs w:val="20"/>
                  </w:rPr>
                  <w:lastRenderedPageBreak/>
                  <w:t xml:space="preserve">inženjerstvo PBF-a; terenska nastava - posjet vinariji. </w:t>
                </w:r>
              </w:p>
            </w:tc>
          </w:sdtContent>
        </w:sdt>
        <w:tc>
          <w:tcPr>
            <w:tcW w:w="1405" w:type="pct"/>
            <w:gridSpan w:val="5"/>
            <w:tcBorders>
              <w:bottom w:val="single" w:sz="12" w:space="0" w:color="auto"/>
              <w:right w:val="single" w:sz="12" w:space="0" w:color="auto"/>
            </w:tcBorders>
            <w:shd w:val="clear" w:color="auto" w:fill="00A0DC"/>
            <w:vAlign w:val="center"/>
          </w:tcPr>
          <w:p w14:paraId="6B386657"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lastRenderedPageBreak/>
              <w:t xml:space="preserve">1.13. Jezik izvođenja </w:t>
            </w:r>
          </w:p>
        </w:tc>
        <w:sdt>
          <w:sdtPr>
            <w:rPr>
              <w:rFonts w:ascii="Proba Pro Lt" w:hAnsi="Proba Pro Lt" w:cs="Arial"/>
              <w:sz w:val="20"/>
              <w:szCs w:val="20"/>
            </w:rPr>
            <w:id w:val="700513575"/>
            <w:placeholder>
              <w:docPart w:val="1FA820CC9F074A6CAC009171E0171DEF"/>
            </w:placeholder>
          </w:sdtPr>
          <w:sdtEndPr/>
          <w:sdtContent>
            <w:tc>
              <w:tcPr>
                <w:tcW w:w="816" w:type="pct"/>
                <w:gridSpan w:val="4"/>
                <w:tcBorders>
                  <w:bottom w:val="single" w:sz="12" w:space="0" w:color="auto"/>
                  <w:right w:val="single" w:sz="12" w:space="0" w:color="auto"/>
                </w:tcBorders>
                <w:vAlign w:val="center"/>
              </w:tcPr>
              <w:p w14:paraId="6DBB096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387567F4" w14:textId="77777777" w:rsidTr="003B6803">
        <w:tc>
          <w:tcPr>
            <w:tcW w:w="1256" w:type="pct"/>
            <w:tcBorders>
              <w:left w:val="single" w:sz="12" w:space="0" w:color="auto"/>
              <w:bottom w:val="single" w:sz="12" w:space="0" w:color="auto"/>
            </w:tcBorders>
            <w:shd w:val="clear" w:color="auto" w:fill="00A0DC"/>
            <w:vAlign w:val="center"/>
          </w:tcPr>
          <w:p w14:paraId="37F2865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47710818"/>
            <w:placeholder>
              <w:docPart w:val="80CFA4CBCA924122A052D344E5F9956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E188D7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EF83AF1"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3F9FD40"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8242473"/>
                <w:placeholder>
                  <w:docPart w:val="63C02EDED98041F0AFC02AC8A9B935B7"/>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2886C9B5"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21BE1B"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34B199FD" w14:textId="77777777" w:rsidTr="00A42271">
        <w:tc>
          <w:tcPr>
            <w:tcW w:w="1256" w:type="pct"/>
            <w:tcBorders>
              <w:top w:val="single" w:sz="12" w:space="0" w:color="auto"/>
              <w:left w:val="single" w:sz="12" w:space="0" w:color="auto"/>
            </w:tcBorders>
            <w:shd w:val="clear" w:color="auto" w:fill="00A0DC"/>
            <w:vAlign w:val="center"/>
          </w:tcPr>
          <w:p w14:paraId="55F4EB8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676857335"/>
            <w:placeholder>
              <w:docPart w:val="8F41D77382A64FF0AAC068DC5FF2E480"/>
            </w:placeholder>
          </w:sdtPr>
          <w:sdtEndPr/>
          <w:sdtContent>
            <w:tc>
              <w:tcPr>
                <w:tcW w:w="3744" w:type="pct"/>
                <w:gridSpan w:val="13"/>
                <w:tcBorders>
                  <w:top w:val="single" w:sz="12" w:space="0" w:color="auto"/>
                  <w:right w:val="single" w:sz="12" w:space="0" w:color="auto"/>
                </w:tcBorders>
                <w:vAlign w:val="center"/>
              </w:tcPr>
              <w:p w14:paraId="2FFDBFB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Saznanja o biotehnološkim procesima u proizvodnji specijalnih, arhivskih i predikatnih vina. Vođenje naknadne fermentacije kod zastoja u fermentaciji. Stjecanje znanja i tehnika za praćenje uvjeta, tijeka i kinetike alkoholne fermentacije. Stjecanje znanja o jabučno-mliječnoj fermentacije tijekom proizvodnje bijelih i crnih vina. Primjena mikrofermentacije kao metode selekcije enoloških kvasaca. Primjena prirodno prisutnih i komercijalno dostupnih enzima tijekom proizvodnje vina. Kontroliranje kvalitete mošta i vina.</w:t>
                </w:r>
                <w:r w:rsidRPr="008176A5">
                  <w:rPr>
                    <w:rFonts w:ascii="Proba Pro Lt" w:hAnsi="Proba Pro Lt"/>
                    <w:sz w:val="20"/>
                    <w:szCs w:val="20"/>
                  </w:rPr>
                  <w:t xml:space="preserve"> </w:t>
                </w:r>
                <w:r w:rsidRPr="008176A5">
                  <w:rPr>
                    <w:rFonts w:ascii="Proba Pro Lt" w:hAnsi="Proba Pro Lt" w:cs="Arial"/>
                    <w:sz w:val="20"/>
                    <w:szCs w:val="20"/>
                  </w:rPr>
                  <w:t>Stvoriti nove ideje i postupke za iskorištavanje sporednih proizvoda vinske industrije.</w:t>
                </w:r>
              </w:p>
            </w:tc>
          </w:sdtContent>
        </w:sdt>
      </w:tr>
      <w:tr w:rsidR="008E680B" w:rsidRPr="008176A5" w14:paraId="28C25333" w14:textId="77777777" w:rsidTr="00A42271">
        <w:tc>
          <w:tcPr>
            <w:tcW w:w="1256" w:type="pct"/>
            <w:tcBorders>
              <w:left w:val="single" w:sz="12" w:space="0" w:color="auto"/>
            </w:tcBorders>
            <w:shd w:val="clear" w:color="auto" w:fill="00A0DC"/>
            <w:vAlign w:val="center"/>
          </w:tcPr>
          <w:p w14:paraId="1C6D611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404192234"/>
            <w:placeholder>
              <w:docPart w:val="241F710E2AC34366B20BC418550A7F30"/>
            </w:placeholder>
          </w:sdtPr>
          <w:sdtEndPr/>
          <w:sdtContent>
            <w:sdt>
              <w:sdtPr>
                <w:rPr>
                  <w:rFonts w:ascii="Proba Pro Lt" w:hAnsi="Proba Pro Lt" w:cs="Arial"/>
                  <w:sz w:val="20"/>
                  <w:szCs w:val="20"/>
                </w:rPr>
                <w:id w:val="-69266601"/>
                <w:placeholder>
                  <w:docPart w:val="F72279F80D02453D831D9FF8D214DA52"/>
                </w:placeholder>
              </w:sdtPr>
              <w:sdtEndPr>
                <w:rPr>
                  <w:rFonts w:ascii="Calibri" w:hAnsi="Calibri"/>
                  <w:sz w:val="22"/>
                  <w:szCs w:val="22"/>
                </w:rPr>
              </w:sdtEndPr>
              <w:sdtContent>
                <w:tc>
                  <w:tcPr>
                    <w:tcW w:w="3744" w:type="pct"/>
                    <w:gridSpan w:val="13"/>
                    <w:tcBorders>
                      <w:right w:val="single" w:sz="12" w:space="0" w:color="auto"/>
                    </w:tcBorders>
                    <w:vAlign w:val="center"/>
                  </w:tcPr>
                  <w:p w14:paraId="2B31A111"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29FCE57D"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65FCBDDB"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2C0C6568"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729B215E"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445C0424"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1917AF9F" w14:textId="77777777" w:rsidR="008E680B" w:rsidRPr="006B3B2F" w:rsidRDefault="008E680B" w:rsidP="00CE71F1">
                    <w:pPr>
                      <w:pStyle w:val="ListParagraph"/>
                      <w:numPr>
                        <w:ilvl w:val="0"/>
                        <w:numId w:val="142"/>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3CB938BC"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6C31A733" w14:textId="77777777" w:rsidTr="00A42271">
        <w:tc>
          <w:tcPr>
            <w:tcW w:w="1256" w:type="pct"/>
            <w:tcBorders>
              <w:left w:val="single" w:sz="12" w:space="0" w:color="auto"/>
            </w:tcBorders>
            <w:shd w:val="clear" w:color="auto" w:fill="00A0DC"/>
            <w:vAlign w:val="center"/>
          </w:tcPr>
          <w:p w14:paraId="41FE894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cs="Arial"/>
              <w:sz w:val="20"/>
              <w:szCs w:val="20"/>
            </w:rPr>
            <w:id w:val="614254889"/>
            <w:placeholder>
              <w:docPart w:val="244238F866484BEE9A82C3C5A45004E5"/>
            </w:placeholder>
          </w:sdtPr>
          <w:sdtEndPr/>
          <w:sdtContent>
            <w:tc>
              <w:tcPr>
                <w:tcW w:w="3744" w:type="pct"/>
                <w:gridSpan w:val="13"/>
                <w:tcBorders>
                  <w:right w:val="single" w:sz="12" w:space="0" w:color="auto"/>
                </w:tcBorders>
                <w:vAlign w:val="center"/>
              </w:tcPr>
              <w:p w14:paraId="5CE4E951"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tehnološko vođenje industrijskih biotehnoloških proizvodnih sustava </w:t>
                </w:r>
              </w:p>
              <w:p w14:paraId="54D7ACAE"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prepoznavanje proizvodnih problema, donošenje korektivnih odluka </w:t>
                </w:r>
              </w:p>
              <w:p w14:paraId="71086A65"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unaprijeđivanje postojećih biotehnoloških proizvodnji </w:t>
                </w:r>
              </w:p>
              <w:p w14:paraId="6AE6A710"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razvoj novih industrijskih biotehnoloških procesa i opreme </w:t>
                </w:r>
              </w:p>
              <w:p w14:paraId="2DA4131D"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tehnološko projektiranje biotehnoloških postrojenja </w:t>
                </w:r>
              </w:p>
              <w:p w14:paraId="0A7E1495"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tehnološki nadzor nad projektiranjem, izvedbom i testiranjem biotehnoloških postrojenja </w:t>
                </w:r>
              </w:p>
              <w:p w14:paraId="21E851D3"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izvođenje stručnih poslova odgovarajućega stupnja složenosti u mikrobiološkim i biokemijskim laboratorijima. </w:t>
                </w:r>
              </w:p>
              <w:p w14:paraId="6897E03F"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interpretacija rezultata laboratorijskih analiza </w:t>
                </w:r>
              </w:p>
              <w:p w14:paraId="2582AD80"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prezentacija pogonskih, istraživačkih, laboratorijskih i poslovnih rezultata usmenim i pismenim putem uz korištenje stručne terminologije </w:t>
                </w:r>
              </w:p>
              <w:p w14:paraId="2146CE76"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primjena etičkih načela, zakonske regulative i normi vezanih uz specifične zahtjeve struke </w:t>
                </w:r>
              </w:p>
              <w:p w14:paraId="346B38DE"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primjena etička načela u odnosima sa suradnicima i poslodavcem </w:t>
                </w:r>
              </w:p>
              <w:p w14:paraId="107178BD"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31A71584" w14:textId="77777777" w:rsidTr="00A42271">
        <w:tc>
          <w:tcPr>
            <w:tcW w:w="1256" w:type="pct"/>
            <w:tcBorders>
              <w:left w:val="single" w:sz="12" w:space="0" w:color="auto"/>
            </w:tcBorders>
            <w:shd w:val="clear" w:color="auto" w:fill="00A0DC"/>
            <w:vAlign w:val="center"/>
          </w:tcPr>
          <w:p w14:paraId="47E846B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učenja) </w:t>
            </w:r>
          </w:p>
        </w:tc>
        <w:sdt>
          <w:sdtPr>
            <w:id w:val="-2110803548"/>
            <w:placeholder>
              <w:docPart w:val="3463958EE03A4AAD88E2B3E0DB588449"/>
            </w:placeholder>
          </w:sdtPr>
          <w:sdtEndPr/>
          <w:sdtContent>
            <w:tc>
              <w:tcPr>
                <w:tcW w:w="3744" w:type="pct"/>
                <w:gridSpan w:val="13"/>
                <w:tcBorders>
                  <w:right w:val="single" w:sz="12" w:space="0" w:color="auto"/>
                </w:tcBorders>
                <w:vAlign w:val="center"/>
              </w:tcPr>
              <w:p w14:paraId="34EE9A33"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uspostaviti i voditi nadzor tehnološkog procesa proizvodnje vina usmjerenim fermentacijama (usporena ili hladna fermentacija, fermentacija iznad četiri, usporena ili kontinuirana fermentacija). </w:t>
                </w:r>
              </w:p>
              <w:p w14:paraId="409E72B0"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primijeniti naknadnu fermentaciju u slučaju zaustavljanja fermentacije te kontrolirati istu. </w:t>
                </w:r>
              </w:p>
              <w:p w14:paraId="19A2B3D0"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odabrati kvasce za inokulaciju te uspostaviti i voditi tehnološki proces za proizvodnju sherry vina.</w:t>
                </w:r>
              </w:p>
              <w:p w14:paraId="11D8FF4B"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2C3F20">
                  <w:rPr>
                    <w:rFonts w:ascii="Proba Pro Lt" w:hAnsi="Proba Pro Lt" w:cs="Arial"/>
                    <w:sz w:val="20"/>
                    <w:szCs w:val="20"/>
                  </w:rPr>
                  <w:t xml:space="preserve">oditi tehnološki proces proizvodnje porta te primijeniti tehnološke postupke kod dugotrajnog odležavanja u bačvama. </w:t>
                </w:r>
              </w:p>
              <w:p w14:paraId="4CC693B9"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2C3F20">
                  <w:rPr>
                    <w:rFonts w:ascii="Proba Pro Lt" w:hAnsi="Proba Pro Lt" w:cs="Arial"/>
                    <w:sz w:val="20"/>
                    <w:szCs w:val="20"/>
                  </w:rPr>
                  <w:t xml:space="preserve">ostaviti i upravljati procesom proizvodnje pjenušaca klasičnom ili tradicionalnom metodom, Charmat postupkom te transfernim postupkom. </w:t>
                </w:r>
                <w:r w:rsidRPr="002C3F20">
                  <w:rPr>
                    <w:rFonts w:ascii="Proba Pro Lt" w:hAnsi="Proba Pro Lt" w:cs="Arial"/>
                    <w:sz w:val="20"/>
                    <w:szCs w:val="20"/>
                  </w:rPr>
                  <w:tab/>
                </w:r>
              </w:p>
              <w:p w14:paraId="791DF1E0"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2C3F20">
                  <w:rPr>
                    <w:rFonts w:ascii="Proba Pro Lt" w:hAnsi="Proba Pro Lt" w:cs="Arial"/>
                    <w:sz w:val="20"/>
                    <w:szCs w:val="20"/>
                  </w:rPr>
                  <w:t>oditi proces proizvodnje voćnih vina te primijeniti starter-kulturu kvasca i malolaktičkih bakterija tijekom proizvodnje.</w:t>
                </w:r>
              </w:p>
              <w:p w14:paraId="0CD51E22"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2C3F20">
                  <w:rPr>
                    <w:rFonts w:ascii="Proba Pro Lt" w:hAnsi="Proba Pro Lt" w:cs="Arial"/>
                    <w:sz w:val="20"/>
                    <w:szCs w:val="20"/>
                  </w:rPr>
                  <w:t>rimijeniti mikrofermentaciju kao metodu selekcije enoloških kvasaca.</w:t>
                </w:r>
              </w:p>
              <w:p w14:paraId="66F1A649"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2C3F20">
                  <w:rPr>
                    <w:rFonts w:ascii="Proba Pro Lt" w:hAnsi="Proba Pro Lt" w:cs="Arial"/>
                    <w:sz w:val="20"/>
                    <w:szCs w:val="20"/>
                  </w:rPr>
                  <w:t>oditi proces inokulirane jabučno-mliječne fermentacije (JMF), te primijeniti metode praćenja brzine JMF, analizu i tretmane koje treba provesti nakon završetka fermentacije. Usporediti i kritički prosuditi spontanu JMF.</w:t>
                </w:r>
                <w:r w:rsidRPr="002C3F20">
                  <w:rPr>
                    <w:rFonts w:ascii="Proba Pro Lt" w:hAnsi="Proba Pro Lt" w:cs="Arial"/>
                    <w:sz w:val="20"/>
                    <w:szCs w:val="20"/>
                  </w:rPr>
                  <w:tab/>
                </w:r>
              </w:p>
              <w:p w14:paraId="5F85379A"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2C3F20">
                  <w:rPr>
                    <w:rFonts w:ascii="Proba Pro Lt" w:hAnsi="Proba Pro Lt" w:cs="Arial"/>
                    <w:sz w:val="20"/>
                    <w:szCs w:val="20"/>
                  </w:rPr>
                  <w:t xml:space="preserve">dabrati komercijalne enzimske kitove za analitiku mošta i vina. </w:t>
                </w:r>
              </w:p>
              <w:p w14:paraId="14B2FD2B"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2C3F20">
                  <w:rPr>
                    <w:rFonts w:ascii="Proba Pro Lt" w:hAnsi="Proba Pro Lt" w:cs="Arial"/>
                    <w:sz w:val="20"/>
                    <w:szCs w:val="20"/>
                  </w:rPr>
                  <w:t>skorištavanje sporednih proizvoda vinske industrije. Primijeniti enzime prilikom obrade nusproizvoda vinske industrije.</w:t>
                </w:r>
              </w:p>
            </w:tc>
          </w:sdtContent>
        </w:sdt>
      </w:tr>
      <w:tr w:rsidR="008E680B" w:rsidRPr="008176A5" w14:paraId="183629A4" w14:textId="77777777" w:rsidTr="00A42271">
        <w:tc>
          <w:tcPr>
            <w:tcW w:w="1256" w:type="pct"/>
            <w:tcBorders>
              <w:left w:val="single" w:sz="12" w:space="0" w:color="auto"/>
            </w:tcBorders>
            <w:shd w:val="clear" w:color="auto" w:fill="00A0DC"/>
            <w:vAlign w:val="center"/>
          </w:tcPr>
          <w:p w14:paraId="71F139F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4E4906AE"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48627627"/>
            <w:placeholder>
              <w:docPart w:val="73EF5A1F994C48369AFFA6F4A7C1711F"/>
            </w:placeholder>
          </w:sdtPr>
          <w:sdtEndPr/>
          <w:sdtContent>
            <w:tc>
              <w:tcPr>
                <w:tcW w:w="3744" w:type="pct"/>
                <w:gridSpan w:val="13"/>
                <w:tcBorders>
                  <w:right w:val="single" w:sz="12" w:space="0" w:color="auto"/>
                </w:tcBorders>
                <w:vAlign w:val="center"/>
              </w:tcPr>
              <w:p w14:paraId="62920E2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Tehnologija proizvodnje pjenušaca; Tehnologija proizvodnje desertnih vina; Tehnologija proizvodnje arhivskih vina; Tehnologija proizvodnje predikatnih vina; Tehnologija </w:t>
                </w:r>
                <w:r w:rsidRPr="008176A5">
                  <w:rPr>
                    <w:rFonts w:ascii="Proba Pro Lt" w:hAnsi="Proba Pro Lt" w:cs="Arial"/>
                    <w:sz w:val="20"/>
                    <w:szCs w:val="20"/>
                  </w:rPr>
                  <w:lastRenderedPageBreak/>
                  <w:t>proizvodnje voćnih vina; Tehnologija proizvodnje jakih alkoholnih pića iz nusproizvoda vinarije; Naknadna fermentacija; Važnost mikrobiološke kontrole u vinarstvu; Vinski kvasac; Tijek alkoholne fermentacije u proizvodnji vina; Jabučno-mliječna fermentacija; Primjena enzima u vinarstvu; Iskorištenje sporednih proizvoda vinske industrije; .</w:t>
                </w:r>
              </w:p>
            </w:tc>
          </w:sdtContent>
        </w:sdt>
      </w:tr>
      <w:tr w:rsidR="008E680B" w:rsidRPr="008176A5" w14:paraId="06D6CC48" w14:textId="77777777" w:rsidTr="003B6803">
        <w:trPr>
          <w:trHeight w:val="349"/>
        </w:trPr>
        <w:tc>
          <w:tcPr>
            <w:tcW w:w="1256" w:type="pct"/>
            <w:vMerge w:val="restart"/>
            <w:tcBorders>
              <w:left w:val="single" w:sz="12" w:space="0" w:color="auto"/>
            </w:tcBorders>
            <w:shd w:val="clear" w:color="auto" w:fill="00A0DC"/>
            <w:vAlign w:val="center"/>
          </w:tcPr>
          <w:p w14:paraId="70E83DE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189B07FB"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1915961"/>
                <w14:checkbox>
                  <w14:checked w14:val="1"/>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0E8DEBD9"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934061"/>
                <w14:checkbox>
                  <w14:checked w14:val="0"/>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759D9821"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138221"/>
                <w14:checkbox>
                  <w14:checked w14:val="1"/>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39E221F3"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5259450"/>
                <w14:checkbox>
                  <w14:checked w14:val="0"/>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333D39C6"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5848990"/>
                <w14:checkbox>
                  <w14:checked w14:val="0"/>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4EDE3A3E"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6928523"/>
                <w14:checkbox>
                  <w14:checked w14:val="1"/>
                  <w14:checkedState w14:val="2612" w14:font="Times New Roman"/>
                  <w14:uncheckedState w14:val="2610" w14:font="Times New Roman"/>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3E6D4A25"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909199"/>
                <w14:checkbox>
                  <w14:checked w14:val="1"/>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01C23D52"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90344"/>
                <w14:checkbox>
                  <w14:checked w14:val="0"/>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13B71808"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333187"/>
                <w14:checkbox>
                  <w14:checked w14:val="1"/>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7221A8F2"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353676"/>
                <w14:checkbox>
                  <w14:checked w14:val="0"/>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105B4C0B"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9268023"/>
                <w14:checkbox>
                  <w14:checked w14:val="0"/>
                  <w14:checkedState w14:val="2612" w14:font="Times New Roman"/>
                  <w14:uncheckedState w14:val="2610" w14:font="Times New Roman"/>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442567162"/>
                <w:placeholder>
                  <w:docPart w:val="1BC2279F611B4931B1ABC20E8BD62B5B"/>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810CD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66048140"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7967ABC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9354E3B"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2D06E09C"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786026489"/>
            <w:placeholder>
              <w:docPart w:val="1626252CA3AE4025BA0716FA62257064"/>
            </w:placeholder>
            <w:showingPlcHdr/>
          </w:sdtPr>
          <w:sdtEndPr/>
          <w:sdtContent>
            <w:tc>
              <w:tcPr>
                <w:tcW w:w="1246" w:type="pct"/>
                <w:gridSpan w:val="5"/>
                <w:tcBorders>
                  <w:right w:val="single" w:sz="12" w:space="0" w:color="auto"/>
                </w:tcBorders>
              </w:tcPr>
              <w:p w14:paraId="7BE39CD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62F2186C"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55DF676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8F2E5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61899796"/>
              <w:placeholder>
                <w:docPart w:val="4C21AF1DB9314C3D860336E5BCB24E60"/>
              </w:placeholder>
            </w:sdtPr>
            <w:sdtEndPr/>
            <w:sdtContent>
              <w:p w14:paraId="6DF0A6F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53855189"/>
              <w:placeholder>
                <w:docPart w:val="42E5DF6A2FE94C7DBAA85CDA6903D3A9"/>
              </w:placeholder>
              <w:showingPlcHdr/>
            </w:sdtPr>
            <w:sdtEndPr/>
            <w:sdtContent>
              <w:p w14:paraId="44429EA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ACD8B2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84232188"/>
              <w:placeholder>
                <w:docPart w:val="CE90F4E885F7495AB3770D44EDDB4CF5"/>
              </w:placeholder>
              <w:showingPlcHdr/>
            </w:sdtPr>
            <w:sdtEndPr/>
            <w:sdtContent>
              <w:p w14:paraId="4A5FC47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5182420"/>
              <w:placeholder>
                <w:docPart w:val="59F6803C12A6484CB69AD8269C971783"/>
              </w:placeholder>
            </w:sdtPr>
            <w:sdtEndPr/>
            <w:sdtContent>
              <w:p w14:paraId="56FFC6C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D7A25E0"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42066705"/>
              <w:placeholder>
                <w:docPart w:val="C57C001EEE4D49E2B88ED45943FA4894"/>
              </w:placeholder>
            </w:sdtPr>
            <w:sdtEndPr/>
            <w:sdtContent>
              <w:p w14:paraId="420BCAD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46108508"/>
              <w:placeholder>
                <w:docPart w:val="4FDC866DC8FC4174B6917D053E7DB751"/>
              </w:placeholder>
              <w:showingPlcHdr/>
            </w:sdtPr>
            <w:sdtEndPr/>
            <w:sdtContent>
              <w:p w14:paraId="597119A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0ED34370" w14:textId="77777777" w:rsidTr="003B6803">
        <w:trPr>
          <w:trHeight w:val="397"/>
        </w:trPr>
        <w:tc>
          <w:tcPr>
            <w:tcW w:w="1256" w:type="pct"/>
            <w:vMerge/>
            <w:tcBorders>
              <w:left w:val="single" w:sz="12" w:space="0" w:color="auto"/>
            </w:tcBorders>
            <w:shd w:val="clear" w:color="auto" w:fill="00A0DC"/>
            <w:vAlign w:val="center"/>
          </w:tcPr>
          <w:p w14:paraId="7C9FD1A1"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3A0AF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28534370"/>
              <w:placeholder>
                <w:docPart w:val="5927BBB2CE7943C99887243676B22FE4"/>
              </w:placeholder>
              <w:showingPlcHdr/>
            </w:sdtPr>
            <w:sdtEndPr/>
            <w:sdtContent>
              <w:p w14:paraId="3FC495B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5598833"/>
              <w:placeholder>
                <w:docPart w:val="823DB57FD31840FD9A7CEEE8917BC4B9"/>
              </w:placeholder>
            </w:sdtPr>
            <w:sdtEndPr/>
            <w:sdtContent>
              <w:p w14:paraId="73AFF5A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406FEAA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55298409"/>
              <w:placeholder>
                <w:docPart w:val="4EBCB85DDB924AC8ADAE1FE3B55B8AEA"/>
              </w:placeholder>
            </w:sdtPr>
            <w:sdtEndPr/>
            <w:sdtContent>
              <w:p w14:paraId="2089BA3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23922983"/>
              <w:placeholder>
                <w:docPart w:val="80493BAB686147B38AA5073C7331F4E9"/>
              </w:placeholder>
              <w:showingPlcHdr/>
            </w:sdtPr>
            <w:sdtEndPr/>
            <w:sdtContent>
              <w:p w14:paraId="5EB8EC7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54D5C4"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5356839"/>
                <w:placeholder>
                  <w:docPart w:val="726EE8EC98654155A48CB33D433B055C"/>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3326268"/>
              <w:placeholder>
                <w:docPart w:val="DE5FCD498C2E429F9D9CA47DA54B1CFB"/>
              </w:placeholder>
              <w:showingPlcHdr/>
            </w:sdtPr>
            <w:sdtEndPr/>
            <w:sdtContent>
              <w:p w14:paraId="0C99AB0E"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3742052"/>
              <w:placeholder>
                <w:docPart w:val="6176B7B1C0C4489E98B4E5FC761EB35E"/>
              </w:placeholder>
              <w:showingPlcHdr/>
            </w:sdtPr>
            <w:sdtEndPr/>
            <w:sdtContent>
              <w:p w14:paraId="7E43EC7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6B805934" w14:textId="77777777" w:rsidTr="003B6803">
        <w:trPr>
          <w:trHeight w:val="397"/>
        </w:trPr>
        <w:tc>
          <w:tcPr>
            <w:tcW w:w="1256" w:type="pct"/>
            <w:vMerge/>
            <w:tcBorders>
              <w:left w:val="single" w:sz="12" w:space="0" w:color="auto"/>
            </w:tcBorders>
            <w:shd w:val="clear" w:color="auto" w:fill="00A0DC"/>
            <w:vAlign w:val="center"/>
          </w:tcPr>
          <w:p w14:paraId="59CEC7C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D2D79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83966738"/>
              <w:placeholder>
                <w:docPart w:val="DFA3E3781640414EBE095FE879858CEB"/>
              </w:placeholder>
              <w:showingPlcHdr/>
            </w:sdtPr>
            <w:sdtEndPr/>
            <w:sdtContent>
              <w:p w14:paraId="6FA57B7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59730487"/>
              <w:placeholder>
                <w:docPart w:val="DE81056C74E943C78E7024E1A5CC6D74"/>
              </w:placeholder>
            </w:sdtPr>
            <w:sdtEndPr/>
            <w:sdtContent>
              <w:p w14:paraId="3A7E8CA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23E799D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86793301"/>
              <w:placeholder>
                <w:docPart w:val="DD447CEE35F24F7F81B607975B13D94F"/>
              </w:placeholder>
              <w:showingPlcHdr/>
            </w:sdtPr>
            <w:sdtEndPr/>
            <w:sdtContent>
              <w:p w14:paraId="0705DAE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2162081"/>
              <w:placeholder>
                <w:docPart w:val="1F746BFB140D447AB4360206AAAC20C9"/>
              </w:placeholder>
            </w:sdtPr>
            <w:sdtEndPr/>
            <w:sdtContent>
              <w:p w14:paraId="06AA69F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2AFF11C"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5043833"/>
                <w:placeholder>
                  <w:docPart w:val="4FFA9F39A7F04FD8A28915388C20844F"/>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3580628"/>
              <w:placeholder>
                <w:docPart w:val="FCA8EC2C10FB4F29BBEFD597C4909486"/>
              </w:placeholder>
              <w:showingPlcHdr/>
            </w:sdtPr>
            <w:sdtEndPr/>
            <w:sdtContent>
              <w:p w14:paraId="42C1AAD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4731441"/>
              <w:placeholder>
                <w:docPart w:val="706E27CC52404E438D21ADFB1932F4C2"/>
              </w:placeholder>
              <w:showingPlcHdr/>
            </w:sdtPr>
            <w:sdtEndPr/>
            <w:sdtContent>
              <w:p w14:paraId="1AC3FAF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6B6A8C6" w14:textId="77777777" w:rsidTr="003B6803">
        <w:trPr>
          <w:trHeight w:val="397"/>
        </w:trPr>
        <w:tc>
          <w:tcPr>
            <w:tcW w:w="1256" w:type="pct"/>
            <w:vMerge/>
            <w:tcBorders>
              <w:left w:val="single" w:sz="12" w:space="0" w:color="auto"/>
            </w:tcBorders>
            <w:shd w:val="clear" w:color="auto" w:fill="00A0DC"/>
            <w:vAlign w:val="center"/>
          </w:tcPr>
          <w:p w14:paraId="35EB20E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5AA91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46721184"/>
              <w:placeholder>
                <w:docPart w:val="673CF84E9C4749BFADBA0454760E8FAF"/>
              </w:placeholder>
              <w:showingPlcHdr/>
            </w:sdtPr>
            <w:sdtEndPr/>
            <w:sdtContent>
              <w:p w14:paraId="6916C44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67316970"/>
              <w:placeholder>
                <w:docPart w:val="1C0880AB81AA4141A019D113ACCA3FF8"/>
              </w:placeholder>
            </w:sdtPr>
            <w:sdtEndPr/>
            <w:sdtContent>
              <w:p w14:paraId="2973E215"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DB50BC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41482661"/>
              <w:placeholder>
                <w:docPart w:val="5BBA11ADF2C244F18C39A1C9D47FBB3A"/>
              </w:placeholder>
            </w:sdtPr>
            <w:sdtEndPr/>
            <w:sdtContent>
              <w:p w14:paraId="0590D9F0"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99166831"/>
              <w:placeholder>
                <w:docPart w:val="BABF2D37DA4541CBA58CF3AB728FF3F7"/>
              </w:placeholder>
              <w:showingPlcHdr/>
            </w:sdtPr>
            <w:sdtEndPr/>
            <w:sdtContent>
              <w:p w14:paraId="2105721A"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8F725D6" w14:textId="77777777" w:rsidR="008E680B" w:rsidRPr="008176A5"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881195"/>
                <w:placeholder>
                  <w:docPart w:val="689E1FC6436747D3A419DB0FC71778E8"/>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2612803"/>
              <w:placeholder>
                <w:docPart w:val="5C89B14107614116B3E2355C9ADE827F"/>
              </w:placeholder>
              <w:showingPlcHdr/>
            </w:sdtPr>
            <w:sdtEndPr/>
            <w:sdtContent>
              <w:p w14:paraId="6C736D23"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03578714"/>
              <w:placeholder>
                <w:docPart w:val="24F55BEB29124245BAEF1B1CF89DB37E"/>
              </w:placeholder>
              <w:showingPlcHdr/>
            </w:sdtPr>
            <w:sdtEndPr/>
            <w:sdtContent>
              <w:p w14:paraId="232ED53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7D3B92C4"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38758F31"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032DC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7024789"/>
              <w:placeholder>
                <w:docPart w:val="B49232CBD2B1422FADC44EBCFEA3AD55"/>
              </w:placeholder>
              <w:showingPlcHdr/>
            </w:sdtPr>
            <w:sdtEndPr/>
            <w:sdtContent>
              <w:p w14:paraId="4200297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3498383"/>
              <w:placeholder>
                <w:docPart w:val="97360F5E288C4430AB26540F8E0FA877"/>
              </w:placeholder>
            </w:sdtPr>
            <w:sdtEndPr/>
            <w:sdtContent>
              <w:p w14:paraId="1B43DC4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5674B8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2539409"/>
              <w:placeholder>
                <w:docPart w:val="49F0CF9BACCD442490319DE52FC898E9"/>
              </w:placeholder>
            </w:sdtPr>
            <w:sdtEndPr/>
            <w:sdtContent>
              <w:p w14:paraId="36C9D79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6025623"/>
              <w:placeholder>
                <w:docPart w:val="E06588A4209445FAADE643FC424F1450"/>
              </w:placeholder>
              <w:showingPlcHdr/>
            </w:sdtPr>
            <w:sdtEndPr/>
            <w:sdtContent>
              <w:p w14:paraId="7861336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FE6F1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4322978"/>
              <w:placeholder>
                <w:docPart w:val="1C65532E86584C99A863255DADCB35CC"/>
              </w:placeholder>
            </w:sdtPr>
            <w:sdtEndPr/>
            <w:sdtContent>
              <w:p w14:paraId="12F9338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628BCACA" w14:textId="77777777" w:rsidTr="00A42271">
        <w:trPr>
          <w:trHeight w:val="397"/>
        </w:trPr>
        <w:tc>
          <w:tcPr>
            <w:tcW w:w="1256" w:type="pct"/>
            <w:tcBorders>
              <w:left w:val="single" w:sz="12" w:space="0" w:color="auto"/>
              <w:bottom w:val="single" w:sz="12" w:space="0" w:color="auto"/>
            </w:tcBorders>
            <w:shd w:val="clear" w:color="auto" w:fill="00A0DC"/>
            <w:vAlign w:val="center"/>
          </w:tcPr>
          <w:p w14:paraId="717A74A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76195181"/>
              <w:placeholder>
                <w:docPart w:val="BFB076B722974518B3D5F5538B8DADE7"/>
              </w:placeholder>
            </w:sdtPr>
            <w:sdtEndPr/>
            <w:sdtContent>
              <w:p w14:paraId="01D9B92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Vrednovanje ishoda učenja provodi se nakon provedene nastave i praktičnog rada u obliku pismenog i usmenog ispita. Studenti su obvezni nakon praktičnog rada predati referat.</w:t>
                </w:r>
              </w:p>
              <w:p w14:paraId="18A00314"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p>
              <w:p w14:paraId="4DA2D2CF"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Maksimalni broj bodova po vrstama aktivnosti:</w:t>
                </w:r>
              </w:p>
              <w:p w14:paraId="7A7E37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                    35</w:t>
                </w:r>
              </w:p>
              <w:p w14:paraId="5712BE1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Usmeni ispit                     65   </w:t>
                </w:r>
                <w:r w:rsidRPr="008176A5">
                  <w:rPr>
                    <w:rFonts w:ascii="Proba Pro Lt" w:hAnsi="Proba Pro Lt" w:cs="Arial"/>
                    <w:color w:val="000000"/>
                    <w:sz w:val="20"/>
                    <w:szCs w:val="20"/>
                  </w:rPr>
                  <w:tab/>
                </w:r>
                <w:r w:rsidRPr="008176A5">
                  <w:rPr>
                    <w:rFonts w:ascii="Proba Pro Lt" w:hAnsi="Proba Pro Lt" w:cs="Arial"/>
                    <w:color w:val="000000"/>
                    <w:sz w:val="20"/>
                    <w:szCs w:val="20"/>
                  </w:rPr>
                  <w:tab/>
                </w:r>
              </w:p>
              <w:p w14:paraId="0514815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Ukupno                           100</w:t>
                </w:r>
              </w:p>
              <w:p w14:paraId="7EB34E94"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p>
              <w:p w14:paraId="3FDA91C1"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 xml:space="preserve">Formiranje ocjene: </w:t>
                </w:r>
              </w:p>
              <w:p w14:paraId="3F167B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 60% nedovoljan (1)</w:t>
                </w:r>
              </w:p>
              <w:p w14:paraId="5C7B3E5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60% dovoljan (2)</w:t>
                </w:r>
              </w:p>
              <w:p w14:paraId="7F139EA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70% dobar (3)</w:t>
                </w:r>
              </w:p>
              <w:p w14:paraId="2EB9F04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80% vrlo dobar (4)</w:t>
                </w:r>
              </w:p>
              <w:p w14:paraId="2E432FC1"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90% izvrstan (5)</w:t>
                </w:r>
              </w:p>
            </w:sdtContent>
          </w:sdt>
        </w:tc>
      </w:tr>
      <w:tr w:rsidR="008E680B" w:rsidRPr="008176A5" w14:paraId="3ACC7AD4" w14:textId="77777777" w:rsidTr="00A42271">
        <w:tc>
          <w:tcPr>
            <w:tcW w:w="1256" w:type="pct"/>
            <w:tcBorders>
              <w:left w:val="single" w:sz="12" w:space="0" w:color="auto"/>
              <w:bottom w:val="single" w:sz="12" w:space="0" w:color="auto"/>
            </w:tcBorders>
            <w:shd w:val="clear" w:color="auto" w:fill="00A0DC"/>
            <w:vAlign w:val="center"/>
          </w:tcPr>
          <w:p w14:paraId="27EF92C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CDDDB1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566761359"/>
              <w:placeholder>
                <w:docPart w:val="607C89AAB7B94DC2AED5E56AAE9ED33C"/>
              </w:placeholder>
            </w:sdtPr>
            <w:sdtEndPr/>
            <w:sdtContent>
              <w:p w14:paraId="562BE20B" w14:textId="77777777" w:rsidR="008E680B" w:rsidRPr="008176A5" w:rsidRDefault="008E680B" w:rsidP="00A42271">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odraditi praktičan rad; </w:t>
                </w:r>
              </w:p>
              <w:p w14:paraId="6C8B9929" w14:textId="77777777" w:rsidR="008E680B" w:rsidRPr="008176A5" w:rsidRDefault="008E680B" w:rsidP="00A42271">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predati referat iz odrađenog praktičnog rada;</w:t>
                </w:r>
              </w:p>
              <w:p w14:paraId="427F9994" w14:textId="77777777" w:rsidR="008E680B" w:rsidRPr="008176A5" w:rsidRDefault="008E680B" w:rsidP="00A42271">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prisustvovati predavanjima (ukupno dozvoljena 3 izostanka);</w:t>
                </w:r>
              </w:p>
              <w:p w14:paraId="34339AF5" w14:textId="77777777" w:rsidR="008E680B" w:rsidRPr="008176A5" w:rsidRDefault="008E680B" w:rsidP="00A42271">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postići minimalno 60 bodova na pismenom i 60 bodova na usmenom ispitu. </w:t>
                </w:r>
              </w:p>
            </w:sdtContent>
          </w:sdt>
        </w:tc>
      </w:tr>
      <w:tr w:rsidR="008E680B" w:rsidRPr="008176A5" w14:paraId="00D9BFFD" w14:textId="77777777" w:rsidTr="003B6803">
        <w:tc>
          <w:tcPr>
            <w:tcW w:w="1256" w:type="pct"/>
            <w:vMerge w:val="restart"/>
            <w:tcBorders>
              <w:top w:val="single" w:sz="12" w:space="0" w:color="auto"/>
              <w:left w:val="single" w:sz="12" w:space="0" w:color="auto"/>
            </w:tcBorders>
            <w:shd w:val="clear" w:color="auto" w:fill="00A0DC"/>
            <w:vAlign w:val="center"/>
          </w:tcPr>
          <w:p w14:paraId="5190D7FA"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CBA7E2B"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87041F"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B60490"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3899F2FE" w14:textId="77777777" w:rsidTr="003B6803">
        <w:trPr>
          <w:trHeight w:val="75"/>
        </w:trPr>
        <w:tc>
          <w:tcPr>
            <w:tcW w:w="1256" w:type="pct"/>
            <w:vMerge/>
            <w:tcBorders>
              <w:left w:val="single" w:sz="12" w:space="0" w:color="auto"/>
            </w:tcBorders>
            <w:shd w:val="clear" w:color="auto" w:fill="00A0DC"/>
            <w:vAlign w:val="center"/>
          </w:tcPr>
          <w:p w14:paraId="3CA6FED0"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3140853"/>
              <w:placeholder>
                <w:docPart w:val="6D5352CE297E4C6898D8AEF78821EAA8"/>
              </w:placeholder>
            </w:sdtPr>
            <w:sdtEndPr/>
            <w:sdtContent>
              <w:p w14:paraId="6D8A4A5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Zechner-Krpan, V. (2016) Tehnologija vina, interna skripta, recenzirana predavanja.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2658018"/>
              <w:placeholder>
                <w:docPart w:val="CFF5CA4074AE4B8AAB89BB2E84D1248F"/>
              </w:placeholder>
            </w:sdtPr>
            <w:sdtEndPr/>
            <w:sdtContent>
              <w:p w14:paraId="6D534D5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3722912"/>
              <w:placeholder>
                <w:docPart w:val="7926B27DEC0E4767B9F72ED7AE8AB909"/>
              </w:placeholder>
            </w:sdtPr>
            <w:sdtEndPr/>
            <w:sdtContent>
              <w:p w14:paraId="2FCBCD9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8176A5">
                  <w:rPr>
                    <w:rFonts w:ascii="Proba Pro Lt" w:hAnsi="Proba Pro Lt" w:cs="Arial"/>
                    <w:color w:val="000000"/>
                    <w:sz w:val="20"/>
                    <w:szCs w:val="20"/>
                  </w:rPr>
                  <w:t>Merlin i mrežne stranice</w:t>
                </w:r>
              </w:p>
            </w:sdtContent>
          </w:sdt>
        </w:tc>
      </w:tr>
      <w:tr w:rsidR="008E680B" w:rsidRPr="008176A5" w14:paraId="7C36E353" w14:textId="77777777" w:rsidTr="003B6803">
        <w:trPr>
          <w:trHeight w:val="75"/>
        </w:trPr>
        <w:tc>
          <w:tcPr>
            <w:tcW w:w="1256" w:type="pct"/>
            <w:vMerge/>
            <w:tcBorders>
              <w:left w:val="single" w:sz="12" w:space="0" w:color="auto"/>
            </w:tcBorders>
            <w:shd w:val="clear" w:color="auto" w:fill="00A0DC"/>
            <w:vAlign w:val="center"/>
          </w:tcPr>
          <w:p w14:paraId="050BC069"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784924530"/>
              <w:placeholder>
                <w:docPart w:val="6C54B5E97EC64FC69C849A45A4FB4A54"/>
              </w:placeholder>
            </w:sdtPr>
            <w:sdtEndPr/>
            <w:sdtContent>
              <w:p w14:paraId="2EE1303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Zechner-Krpan, V. (2016) Biotehnološki aspekti proizvodnje vina, interna skripta, recenzirana predavanja.</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9545951"/>
              <w:placeholder>
                <w:docPart w:val="9950A6D74F65448AB1CB26BB840415DE"/>
              </w:placeholder>
            </w:sdtPr>
            <w:sdtEndPr/>
            <w:sdtContent>
              <w:p w14:paraId="1003B76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0405739"/>
              <w:placeholder>
                <w:docPart w:val="8A4A9CEC38214733983E08637F6D1709"/>
              </w:placeholder>
            </w:sdtPr>
            <w:sdtEndPr/>
            <w:sdtContent>
              <w:p w14:paraId="799FA2D6" w14:textId="77777777" w:rsidR="008E680B" w:rsidRPr="009C4EFA" w:rsidRDefault="008E680B" w:rsidP="00A42271">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xml:space="preserve"> Merlin i mrežne stranice</w:t>
                </w:r>
              </w:p>
            </w:sdtContent>
          </w:sdt>
        </w:tc>
      </w:tr>
      <w:tr w:rsidR="008E680B" w:rsidRPr="008176A5" w14:paraId="32864B7F" w14:textId="77777777" w:rsidTr="00A42271">
        <w:tc>
          <w:tcPr>
            <w:tcW w:w="1256" w:type="pct"/>
            <w:tcBorders>
              <w:top w:val="single" w:sz="12" w:space="0" w:color="auto"/>
              <w:left w:val="single" w:sz="12" w:space="0" w:color="auto"/>
            </w:tcBorders>
            <w:shd w:val="clear" w:color="auto" w:fill="00A0DC"/>
            <w:vAlign w:val="center"/>
          </w:tcPr>
          <w:p w14:paraId="598E78DD"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93384296"/>
          </w:sdtPr>
          <w:sdtEndPr/>
          <w:sdtContent>
            <w:tc>
              <w:tcPr>
                <w:tcW w:w="3744" w:type="pct"/>
                <w:gridSpan w:val="13"/>
                <w:tcBorders>
                  <w:top w:val="single" w:sz="12" w:space="0" w:color="auto"/>
                  <w:right w:val="single" w:sz="12" w:space="0" w:color="auto"/>
                </w:tcBorders>
              </w:tcPr>
              <w:p w14:paraId="49BF8C3A"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Ribereau-Gayon, Y.G., Dubourdieu D., Don Eche B., Lonvaud A. Handbook of Enology, Vol. 1. The Microbiology of Wine and Vinification, 2nd Edition. John Wiley&amp;Sons Ltd. Chichester, West Sussex, England, 2006.</w:t>
                </w:r>
              </w:p>
              <w:p w14:paraId="54737405"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Ribereau-Gayon, Y.G., Maujean A., Dubourdieu D. Handbook of Enology, Vol. 2, The Chemistry of Wine Stabilization and Treatments 2nd Edition. John Wiley&amp;Sons Ltd. Chichester, West Sussex, England, 2006.</w:t>
                </w:r>
              </w:p>
              <w:p w14:paraId="6C36D3AF"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Boulton, R.B.; Singleton, V.L.; Bisson, L.F.; Kunkee, R.E. Principles and practices of winemaking. Chapman &amp; Hall, International Thomson Publishing, New York 1996.</w:t>
                </w:r>
              </w:p>
              <w:p w14:paraId="0E63C1AF"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lastRenderedPageBreak/>
                  <w:t>Hornsey I. The Chemistry and Biology of Winemaking. RSC Publishing, Cambridge UK, 2007.</w:t>
                </w:r>
              </w:p>
              <w:p w14:paraId="240A19A3"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Molecular Wine Microbiology, Carrascosa A.V., Munoz R., Gonzalez R. Eds., Academic Press, Elsevier Inc., 2011.</w:t>
                </w:r>
              </w:p>
            </w:tc>
          </w:sdtContent>
        </w:sdt>
      </w:tr>
      <w:tr w:rsidR="008E680B" w:rsidRPr="008176A5" w14:paraId="7960BB0F" w14:textId="77777777" w:rsidTr="00A42271">
        <w:tc>
          <w:tcPr>
            <w:tcW w:w="1256" w:type="pct"/>
            <w:tcBorders>
              <w:top w:val="single" w:sz="12" w:space="0" w:color="auto"/>
              <w:left w:val="single" w:sz="12" w:space="0" w:color="auto"/>
            </w:tcBorders>
            <w:shd w:val="clear" w:color="auto" w:fill="00A0DC"/>
            <w:vAlign w:val="center"/>
          </w:tcPr>
          <w:p w14:paraId="650B1356"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74F1C00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62" w:history="1">
              <w:r w:rsidRPr="008176A5">
                <w:rPr>
                  <w:rStyle w:val="Hyperlink"/>
                  <w:rFonts w:ascii="Proba Pro Lt" w:hAnsi="Proba Pro Lt"/>
                  <w:i/>
                  <w:sz w:val="20"/>
                  <w:szCs w:val="20"/>
                </w:rPr>
                <w:t>http://www.pbf.unizg.hr/studiji/ispitni_rokovi</w:t>
              </w:r>
            </w:hyperlink>
          </w:p>
        </w:tc>
      </w:tr>
      <w:tr w:rsidR="008E680B" w:rsidRPr="008176A5" w14:paraId="6E62CD3D" w14:textId="77777777" w:rsidTr="00A42271">
        <w:tc>
          <w:tcPr>
            <w:tcW w:w="1256" w:type="pct"/>
            <w:tcBorders>
              <w:left w:val="single" w:sz="12" w:space="0" w:color="auto"/>
              <w:bottom w:val="single" w:sz="12" w:space="0" w:color="auto"/>
            </w:tcBorders>
            <w:shd w:val="clear" w:color="auto" w:fill="00A0DC"/>
            <w:vAlign w:val="center"/>
          </w:tcPr>
          <w:p w14:paraId="0EF52BA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930188745"/>
          </w:sdtPr>
          <w:sdtEndPr/>
          <w:sdtContent>
            <w:tc>
              <w:tcPr>
                <w:tcW w:w="3744" w:type="pct"/>
                <w:gridSpan w:val="13"/>
                <w:tcBorders>
                  <w:bottom w:val="single" w:sz="12" w:space="0" w:color="auto"/>
                  <w:right w:val="single" w:sz="12" w:space="0" w:color="auto"/>
                </w:tcBorders>
              </w:tcPr>
              <w:p w14:paraId="6E98939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F687ECA" w14:textId="77777777" w:rsidR="008E680B" w:rsidRPr="008176A5" w:rsidRDefault="008E680B" w:rsidP="008E680B">
      <w:pPr>
        <w:spacing w:after="0" w:line="240" w:lineRule="auto"/>
        <w:rPr>
          <w:rFonts w:ascii="Proba Pro Lt" w:hAnsi="Proba Pro Lt"/>
          <w:sz w:val="20"/>
          <w:szCs w:val="20"/>
        </w:rPr>
      </w:pPr>
    </w:p>
    <w:p w14:paraId="46D4FF4C" w14:textId="77777777" w:rsidR="008E680B"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8E680B" w:rsidRPr="008471ED" w14:paraId="66FA40C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D1641B"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1. OPĆE INFORMACIJE</w:t>
            </w:r>
          </w:p>
        </w:tc>
      </w:tr>
      <w:tr w:rsidR="008E680B" w:rsidRPr="008471ED" w14:paraId="48152D97" w14:textId="77777777" w:rsidTr="003B6803">
        <w:tc>
          <w:tcPr>
            <w:tcW w:w="1256" w:type="pct"/>
            <w:tcBorders>
              <w:top w:val="single" w:sz="12" w:space="0" w:color="auto"/>
              <w:left w:val="single" w:sz="12" w:space="0" w:color="auto"/>
            </w:tcBorders>
            <w:shd w:val="clear" w:color="auto" w:fill="00A0DC"/>
            <w:vAlign w:val="center"/>
          </w:tcPr>
          <w:p w14:paraId="29937AB1" w14:textId="77777777" w:rsidR="008E680B" w:rsidRPr="008471ED"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71ED">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1077947949"/>
            <w:placeholder>
              <w:docPart w:val="893280798979451D9FAE5B61958623BB"/>
            </w:placeholder>
          </w:sdtPr>
          <w:sdtEndPr/>
          <w:sdtContent>
            <w:tc>
              <w:tcPr>
                <w:tcW w:w="1592" w:type="pct"/>
                <w:gridSpan w:val="4"/>
                <w:tcBorders>
                  <w:top w:val="single" w:sz="12" w:space="0" w:color="auto"/>
                  <w:right w:val="single" w:sz="12" w:space="0" w:color="auto"/>
                </w:tcBorders>
                <w:vAlign w:val="center"/>
              </w:tcPr>
              <w:p w14:paraId="19D6A9D3" w14:textId="77777777" w:rsidR="008E680B" w:rsidRPr="00F75173" w:rsidRDefault="00DB7BE2" w:rsidP="00A42271">
                <w:pPr>
                  <w:tabs>
                    <w:tab w:val="left" w:pos="2820"/>
                  </w:tabs>
                  <w:spacing w:after="0" w:line="240" w:lineRule="auto"/>
                  <w:rPr>
                    <w:rFonts w:ascii="Proba Pro Lt" w:hAnsi="Proba Pro Lt" w:cs="Arial"/>
                    <w:b/>
                    <w:sz w:val="20"/>
                    <w:szCs w:val="20"/>
                  </w:rPr>
                </w:pPr>
                <w:hyperlink r:id="rId163" w:history="1">
                  <w:r w:rsidR="008E680B" w:rsidRPr="00F75173">
                    <w:rPr>
                      <w:rStyle w:val="Hyperlink"/>
                      <w:rFonts w:ascii="Proba Pro Lt" w:hAnsi="Proba Pro Lt" w:cs="Arial"/>
                      <w:b/>
                      <w:sz w:val="20"/>
                      <w:szCs w:val="20"/>
                    </w:rPr>
                    <w:t>Prof. dr. sc. Božidar Šantek</w:t>
                  </w:r>
                </w:hyperlink>
              </w:p>
              <w:p w14:paraId="5B3DCF1B" w14:textId="77777777" w:rsidR="008E680B" w:rsidRPr="008471ED" w:rsidRDefault="00DB7BE2" w:rsidP="00A42271">
                <w:pPr>
                  <w:tabs>
                    <w:tab w:val="left" w:pos="2820"/>
                  </w:tabs>
                  <w:spacing w:after="0" w:line="240" w:lineRule="auto"/>
                  <w:rPr>
                    <w:rFonts w:ascii="Proba Pro Lt" w:hAnsi="Proba Pro Lt" w:cs="Arial"/>
                    <w:sz w:val="20"/>
                    <w:szCs w:val="20"/>
                  </w:rPr>
                </w:pPr>
                <w:hyperlink r:id="rId164" w:history="1">
                  <w:r w:rsidR="008E680B">
                    <w:rPr>
                      <w:rStyle w:val="Hyperlink"/>
                      <w:rFonts w:ascii="Proba Pro Lt" w:hAnsi="Proba Pro Lt" w:cs="Arial"/>
                      <w:sz w:val="20"/>
                      <w:szCs w:val="20"/>
                    </w:rPr>
                    <w:t>P</w:t>
                  </w:r>
                  <w:r w:rsidR="008E680B" w:rsidRPr="00A733FC">
                    <w:rPr>
                      <w:rStyle w:val="Hyperlink"/>
                      <w:rFonts w:ascii="Proba Pro Lt" w:hAnsi="Proba Pro Lt" w:cs="Arial"/>
                      <w:sz w:val="20"/>
                      <w:szCs w:val="20"/>
                    </w:rPr>
                    <w:t>rof. dr. sc. Blaženka Kos</w:t>
                  </w:r>
                </w:hyperlink>
              </w:p>
              <w:p w14:paraId="6D3F1546" w14:textId="77777777" w:rsidR="008E680B" w:rsidRPr="008471ED" w:rsidRDefault="00DB7BE2" w:rsidP="00A42271">
                <w:pPr>
                  <w:tabs>
                    <w:tab w:val="left" w:pos="2820"/>
                  </w:tabs>
                  <w:spacing w:after="0" w:line="240" w:lineRule="auto"/>
                  <w:rPr>
                    <w:rFonts w:ascii="Proba Pro Lt" w:hAnsi="Proba Pro Lt"/>
                    <w:sz w:val="20"/>
                    <w:szCs w:val="20"/>
                  </w:rPr>
                </w:pPr>
                <w:hyperlink r:id="rId165" w:history="1">
                  <w:r w:rsidR="008E680B">
                    <w:rPr>
                      <w:rStyle w:val="Hyperlink"/>
                      <w:rFonts w:ascii="Proba Pro Lt" w:hAnsi="Proba Pro Lt" w:cs="Arial"/>
                      <w:sz w:val="20"/>
                      <w:szCs w:val="20"/>
                    </w:rPr>
                    <w:t>I</w:t>
                  </w:r>
                  <w:r w:rsidR="008E680B" w:rsidRPr="007E66FB">
                    <w:rPr>
                      <w:rStyle w:val="Hyperlink"/>
                      <w:rFonts w:ascii="Proba Pro Lt" w:hAnsi="Proba Pro Lt" w:cs="Arial"/>
                      <w:sz w:val="20"/>
                      <w:szCs w:val="20"/>
                    </w:rPr>
                    <w:t>zv. prof. dr. sc. Mirela Ivančić Šantek</w:t>
                  </w:r>
                </w:hyperlink>
              </w:p>
            </w:tc>
          </w:sdtContent>
        </w:sdt>
        <w:tc>
          <w:tcPr>
            <w:tcW w:w="1337" w:type="pct"/>
            <w:gridSpan w:val="5"/>
            <w:tcBorders>
              <w:top w:val="single" w:sz="12" w:space="0" w:color="auto"/>
              <w:right w:val="single" w:sz="12" w:space="0" w:color="auto"/>
            </w:tcBorders>
            <w:shd w:val="clear" w:color="auto" w:fill="00A0DC"/>
            <w:vAlign w:val="center"/>
          </w:tcPr>
          <w:p w14:paraId="28200FCC"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09902167"/>
            <w:placeholder>
              <w:docPart w:val="7F874B597B1745D5A07C2B2C051A4D32"/>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710AD834"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zimski</w:t>
                </w:r>
              </w:p>
            </w:tc>
          </w:sdtContent>
        </w:sdt>
      </w:tr>
      <w:tr w:rsidR="008E680B" w:rsidRPr="008471ED" w14:paraId="1A8883DC" w14:textId="77777777" w:rsidTr="003B6803">
        <w:tc>
          <w:tcPr>
            <w:tcW w:w="1256" w:type="pct"/>
            <w:tcBorders>
              <w:top w:val="single" w:sz="12" w:space="0" w:color="auto"/>
              <w:left w:val="single" w:sz="12" w:space="0" w:color="auto"/>
            </w:tcBorders>
            <w:shd w:val="clear" w:color="auto" w:fill="00A0DC"/>
            <w:vAlign w:val="center"/>
          </w:tcPr>
          <w:p w14:paraId="6F82C681"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71ED">
              <w:rPr>
                <w:rFonts w:ascii="Proba Pro Lt" w:hAnsi="Proba Pro Lt" w:cs="Arial"/>
                <w:sz w:val="20"/>
                <w:szCs w:val="20"/>
              </w:rPr>
              <w:t>Naziv predmeta</w:t>
            </w:r>
          </w:p>
        </w:tc>
        <w:bookmarkStart w:id="18" w:name="Projektiranje_biotehnoloških_procesa" w:displacedByCustomXml="next"/>
        <w:sdt>
          <w:sdtPr>
            <w:rPr>
              <w:rFonts w:ascii="Proba Pro Lt" w:hAnsi="Proba Pro Lt"/>
              <w:sz w:val="20"/>
              <w:szCs w:val="20"/>
            </w:rPr>
            <w:id w:val="666284993"/>
            <w:placeholder>
              <w:docPart w:val="ECE718FE1A354418A0567927E7D8A342"/>
            </w:placeholder>
          </w:sdtPr>
          <w:sdtEndPr/>
          <w:sdtContent>
            <w:tc>
              <w:tcPr>
                <w:tcW w:w="1592" w:type="pct"/>
                <w:gridSpan w:val="4"/>
                <w:tcBorders>
                  <w:top w:val="single" w:sz="12" w:space="0" w:color="auto"/>
                  <w:right w:val="single" w:sz="12" w:space="0" w:color="auto"/>
                </w:tcBorders>
                <w:vAlign w:val="center"/>
              </w:tcPr>
              <w:p w14:paraId="07063C1A"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Style w:val="Heading1Char"/>
                    <w:rFonts w:ascii="Proba Pro Lt" w:eastAsia="Calibri" w:hAnsi="Proba Pro Lt"/>
                    <w:sz w:val="20"/>
                    <w:szCs w:val="20"/>
                  </w:rPr>
                  <w:t>Projektiranje biotehnoloških procesa</w:t>
                </w:r>
              </w:p>
            </w:tc>
          </w:sdtContent>
        </w:sdt>
        <w:bookmarkEnd w:id="18" w:displacedByCustomXml="prev"/>
        <w:tc>
          <w:tcPr>
            <w:tcW w:w="1337" w:type="pct"/>
            <w:gridSpan w:val="5"/>
            <w:tcBorders>
              <w:top w:val="single" w:sz="12" w:space="0" w:color="auto"/>
              <w:right w:val="single" w:sz="12" w:space="0" w:color="auto"/>
            </w:tcBorders>
            <w:shd w:val="clear" w:color="auto" w:fill="00A0DC"/>
            <w:vAlign w:val="center"/>
          </w:tcPr>
          <w:p w14:paraId="153C6107"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1.9. Bodovna vrijednost (broj bodova po ECTS sustavu)</w:t>
            </w:r>
          </w:p>
        </w:tc>
        <w:sdt>
          <w:sdtPr>
            <w:rPr>
              <w:rFonts w:ascii="Proba Pro Lt" w:hAnsi="Proba Pro Lt" w:cs="Arial"/>
              <w:sz w:val="20"/>
              <w:szCs w:val="20"/>
            </w:rPr>
            <w:id w:val="1515959110"/>
            <w:placeholder>
              <w:docPart w:val="9BD4F4EBE2EC4804BEF4DBDA843C45D7"/>
            </w:placeholder>
          </w:sdtPr>
          <w:sdtEndPr/>
          <w:sdtContent>
            <w:tc>
              <w:tcPr>
                <w:tcW w:w="816" w:type="pct"/>
                <w:gridSpan w:val="4"/>
                <w:tcBorders>
                  <w:top w:val="single" w:sz="12" w:space="0" w:color="auto"/>
                  <w:right w:val="single" w:sz="12" w:space="0" w:color="auto"/>
                </w:tcBorders>
                <w:vAlign w:val="center"/>
              </w:tcPr>
              <w:p w14:paraId="48630A22"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4</w:t>
                </w:r>
              </w:p>
            </w:tc>
          </w:sdtContent>
        </w:sdt>
      </w:tr>
      <w:tr w:rsidR="008E680B" w:rsidRPr="008471ED" w14:paraId="414CA110" w14:textId="77777777" w:rsidTr="003B6803">
        <w:tc>
          <w:tcPr>
            <w:tcW w:w="1256" w:type="pct"/>
            <w:tcBorders>
              <w:left w:val="single" w:sz="12" w:space="0" w:color="auto"/>
              <w:bottom w:val="single" w:sz="12" w:space="0" w:color="auto"/>
            </w:tcBorders>
            <w:shd w:val="clear" w:color="auto" w:fill="00A0DC"/>
            <w:vAlign w:val="center"/>
          </w:tcPr>
          <w:p w14:paraId="023749A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71ED">
              <w:rPr>
                <w:rFonts w:ascii="Proba Pro Lt" w:hAnsi="Proba Pro Lt" w:cs="Arial"/>
                <w:sz w:val="20"/>
                <w:szCs w:val="20"/>
              </w:rPr>
              <w:t>Šifra predmeta</w:t>
            </w:r>
          </w:p>
        </w:tc>
        <w:sdt>
          <w:sdtPr>
            <w:rPr>
              <w:rFonts w:ascii="Proba Pro Lt" w:hAnsi="Proba Pro Lt"/>
              <w:sz w:val="20"/>
              <w:szCs w:val="20"/>
            </w:rPr>
            <w:id w:val="-264685979"/>
            <w:placeholder>
              <w:docPart w:val="29ACE699976547B88B6C3ED8F37F86E4"/>
            </w:placeholder>
          </w:sdtPr>
          <w:sdtEndPr/>
          <w:sdtContent>
            <w:tc>
              <w:tcPr>
                <w:tcW w:w="1592" w:type="pct"/>
                <w:gridSpan w:val="4"/>
                <w:tcBorders>
                  <w:bottom w:val="single" w:sz="12" w:space="0" w:color="auto"/>
                  <w:right w:val="single" w:sz="12" w:space="0" w:color="auto"/>
                </w:tcBorders>
                <w:vAlign w:val="center"/>
              </w:tcPr>
              <w:p w14:paraId="1E11E82F"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cs="Arial"/>
                    <w:sz w:val="20"/>
                    <w:szCs w:val="20"/>
                  </w:rPr>
                  <w:t>53694</w:t>
                </w:r>
              </w:p>
            </w:tc>
          </w:sdtContent>
        </w:sdt>
        <w:tc>
          <w:tcPr>
            <w:tcW w:w="1337" w:type="pct"/>
            <w:gridSpan w:val="5"/>
            <w:tcBorders>
              <w:bottom w:val="single" w:sz="12" w:space="0" w:color="auto"/>
              <w:right w:val="single" w:sz="12" w:space="0" w:color="auto"/>
            </w:tcBorders>
            <w:shd w:val="clear" w:color="auto" w:fill="00A0DC"/>
            <w:vAlign w:val="center"/>
          </w:tcPr>
          <w:p w14:paraId="30051C5C"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1.10. Broj sati u semestru (P+V+S+e-učenje)</w:t>
            </w:r>
          </w:p>
        </w:tc>
        <w:sdt>
          <w:sdtPr>
            <w:rPr>
              <w:rFonts w:ascii="Proba Pro Lt" w:hAnsi="Proba Pro Lt" w:cs="Arial"/>
              <w:sz w:val="20"/>
              <w:szCs w:val="20"/>
            </w:rPr>
            <w:id w:val="353543617"/>
            <w:placeholder>
              <w:docPart w:val="6B3A1DA8EBD440D5AF09D05731C0F9E6"/>
            </w:placeholder>
          </w:sdtPr>
          <w:sdtEndPr/>
          <w:sdtContent>
            <w:tc>
              <w:tcPr>
                <w:tcW w:w="816" w:type="pct"/>
                <w:gridSpan w:val="4"/>
                <w:tcBorders>
                  <w:bottom w:val="single" w:sz="12" w:space="0" w:color="auto"/>
                  <w:right w:val="single" w:sz="12" w:space="0" w:color="auto"/>
                </w:tcBorders>
                <w:vAlign w:val="center"/>
              </w:tcPr>
              <w:p w14:paraId="4F1DB243"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16</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36</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0</w:t>
                </w:r>
              </w:p>
            </w:tc>
          </w:sdtContent>
        </w:sdt>
      </w:tr>
      <w:tr w:rsidR="008E680B" w:rsidRPr="008471ED" w14:paraId="1F933A05" w14:textId="77777777" w:rsidTr="003B6803">
        <w:tc>
          <w:tcPr>
            <w:tcW w:w="1256" w:type="pct"/>
            <w:tcBorders>
              <w:left w:val="single" w:sz="12" w:space="0" w:color="auto"/>
              <w:bottom w:val="single" w:sz="12" w:space="0" w:color="auto"/>
            </w:tcBorders>
            <w:shd w:val="clear" w:color="auto" w:fill="00A0DC"/>
            <w:vAlign w:val="center"/>
          </w:tcPr>
          <w:p w14:paraId="33CBABC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71ED">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818626103"/>
            <w:placeholder>
              <w:docPart w:val="7674A9283E974D558A2CE6DCB74119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2" w:type="pct"/>
                <w:gridSpan w:val="4"/>
                <w:tcBorders>
                  <w:bottom w:val="single" w:sz="12" w:space="0" w:color="auto"/>
                  <w:right w:val="single" w:sz="12" w:space="0" w:color="auto"/>
                </w:tcBorders>
                <w:vAlign w:val="center"/>
              </w:tcPr>
              <w:p w14:paraId="278A6171"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02C8E59A"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1.11. Očekivani broj studenata na predmetu</w:t>
            </w:r>
          </w:p>
        </w:tc>
        <w:sdt>
          <w:sdtPr>
            <w:rPr>
              <w:rFonts w:ascii="Proba Pro Lt" w:hAnsi="Proba Pro Lt" w:cs="Arial"/>
              <w:sz w:val="20"/>
              <w:szCs w:val="20"/>
            </w:rPr>
            <w:id w:val="218092311"/>
            <w:placeholder>
              <w:docPart w:val="FBBD329C617F4248BCA5838CC0DFAE6B"/>
            </w:placeholder>
          </w:sdtPr>
          <w:sdtEndPr/>
          <w:sdtContent>
            <w:tc>
              <w:tcPr>
                <w:tcW w:w="816" w:type="pct"/>
                <w:gridSpan w:val="4"/>
                <w:tcBorders>
                  <w:bottom w:val="single" w:sz="12" w:space="0" w:color="auto"/>
                  <w:right w:val="single" w:sz="12" w:space="0" w:color="auto"/>
                </w:tcBorders>
                <w:vAlign w:val="center"/>
              </w:tcPr>
              <w:p w14:paraId="701CE53D"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20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30</w:t>
                </w:r>
              </w:p>
            </w:tc>
          </w:sdtContent>
        </w:sdt>
      </w:tr>
      <w:tr w:rsidR="008E680B" w:rsidRPr="008471ED" w14:paraId="0A557523" w14:textId="77777777" w:rsidTr="003B6803">
        <w:tc>
          <w:tcPr>
            <w:tcW w:w="1256" w:type="pct"/>
            <w:tcBorders>
              <w:left w:val="single" w:sz="12" w:space="0" w:color="auto"/>
              <w:bottom w:val="single" w:sz="12" w:space="0" w:color="auto"/>
            </w:tcBorders>
            <w:shd w:val="clear" w:color="auto" w:fill="00A0DC"/>
            <w:vAlign w:val="center"/>
          </w:tcPr>
          <w:p w14:paraId="6E2588BD"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71ED">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2002646038"/>
            <w:placeholder>
              <w:docPart w:val="0E657E8737334D9E9E190487407477DC"/>
            </w:placeholder>
            <w:dropDownList>
              <w:listItem w:value="Choose an item."/>
              <w:listItem w:displayText="obvezan" w:value="obvezan"/>
              <w:listItem w:displayText="izborni A" w:value="izborni A"/>
              <w:listItem w:displayText="izborni B" w:value="izborni B"/>
            </w:dropDownList>
          </w:sdtPr>
          <w:sdtEndPr/>
          <w:sdtContent>
            <w:tc>
              <w:tcPr>
                <w:tcW w:w="1592" w:type="pct"/>
                <w:gridSpan w:val="4"/>
                <w:tcBorders>
                  <w:bottom w:val="single" w:sz="12" w:space="0" w:color="auto"/>
                  <w:right w:val="single" w:sz="12" w:space="0" w:color="auto"/>
                </w:tcBorders>
                <w:vAlign w:val="center"/>
              </w:tcPr>
              <w:p w14:paraId="30FB99F8"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3F4E9ABB"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1.12. Razina primjene e-učenja (1, 2, 3 razina), postotak izvođenja predmeta </w:t>
            </w:r>
            <w:r w:rsidRPr="008471ED">
              <w:rPr>
                <w:rFonts w:ascii="Proba Pro Lt" w:hAnsi="Proba Pro Lt" w:cs="Arial"/>
                <w:i/>
                <w:sz w:val="20"/>
                <w:szCs w:val="20"/>
              </w:rPr>
              <w:t>on line</w:t>
            </w:r>
            <w:r w:rsidRPr="008471ED">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592D764" w14:textId="77777777" w:rsidR="008E680B" w:rsidRPr="008471ED"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9107570"/>
                <w:placeholder>
                  <w:docPart w:val="9BD746F2E6004AF6B24234223524BBCB"/>
                </w:placeholder>
                <w:dropDownList>
                  <w:listItem w:value="Choose an item."/>
                  <w:listItem w:displayText="1." w:value="1."/>
                  <w:listItem w:displayText="2." w:value="2."/>
                  <w:listItem w:displayText="3." w:value="3."/>
                </w:dropDownList>
              </w:sdtPr>
              <w:sdtEndPr/>
              <w:sdtContent>
                <w:r w:rsidR="008E680B" w:rsidRPr="008471ED">
                  <w:rPr>
                    <w:rFonts w:ascii="Proba Pro Lt" w:hAnsi="Proba Pro Lt" w:cs="Arial"/>
                    <w:sz w:val="20"/>
                    <w:szCs w:val="20"/>
                  </w:rPr>
                  <w:t>1.</w:t>
                </w:r>
              </w:sdtContent>
            </w:sdt>
            <w:r w:rsidR="008E680B" w:rsidRPr="008471ED">
              <w:rPr>
                <w:rFonts w:ascii="Proba Pro Lt" w:hAnsi="Proba Pro Lt" w:cs="Arial"/>
                <w:sz w:val="20"/>
                <w:szCs w:val="20"/>
              </w:rPr>
              <w:tab/>
            </w:r>
          </w:p>
          <w:p w14:paraId="2D5E00E7" w14:textId="77777777" w:rsidR="008E680B" w:rsidRPr="008471ED"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37210253"/>
                <w:placeholder>
                  <w:docPart w:val="1FE7CC05B1554589AC510B9520A1AEC2"/>
                </w:placeholder>
              </w:sdtPr>
              <w:sdtEndPr/>
              <w:sdtContent>
                <w:r w:rsidR="008E680B" w:rsidRPr="008471ED">
                  <w:rPr>
                    <w:rFonts w:ascii="Proba Pro Lt" w:hAnsi="Proba Pro Lt" w:cs="Arial"/>
                    <w:sz w:val="20"/>
                    <w:szCs w:val="20"/>
                  </w:rPr>
                  <w:t>1</w:t>
                </w:r>
                <w:r w:rsidR="008E680B">
                  <w:rPr>
                    <w:rFonts w:ascii="Proba Pro Lt" w:hAnsi="Proba Pro Lt" w:cs="Arial"/>
                    <w:sz w:val="20"/>
                    <w:szCs w:val="20"/>
                  </w:rPr>
                  <w:t xml:space="preserve"> </w:t>
                </w:r>
              </w:sdtContent>
            </w:sdt>
            <w:r w:rsidR="008E680B" w:rsidRPr="008471ED">
              <w:rPr>
                <w:rFonts w:ascii="Proba Pro Lt" w:hAnsi="Proba Pro Lt" w:cs="Arial"/>
                <w:sz w:val="20"/>
                <w:szCs w:val="20"/>
              </w:rPr>
              <w:t>%</w:t>
            </w:r>
          </w:p>
        </w:tc>
      </w:tr>
      <w:tr w:rsidR="008E680B" w:rsidRPr="008471ED" w14:paraId="744F25E1" w14:textId="77777777" w:rsidTr="003B6803">
        <w:tc>
          <w:tcPr>
            <w:tcW w:w="1256" w:type="pct"/>
            <w:tcBorders>
              <w:left w:val="single" w:sz="12" w:space="0" w:color="auto"/>
              <w:bottom w:val="single" w:sz="12" w:space="0" w:color="auto"/>
            </w:tcBorders>
            <w:shd w:val="clear" w:color="auto" w:fill="00A0DC"/>
            <w:vAlign w:val="center"/>
          </w:tcPr>
          <w:p w14:paraId="0B7B83AE"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1.6. Mjesto izvođenja</w:t>
            </w:r>
          </w:p>
        </w:tc>
        <w:sdt>
          <w:sdtPr>
            <w:rPr>
              <w:rFonts w:ascii="Proba Pro Lt" w:hAnsi="Proba Pro Lt"/>
              <w:sz w:val="20"/>
              <w:szCs w:val="20"/>
            </w:rPr>
            <w:id w:val="-249812305"/>
            <w:placeholder>
              <w:docPart w:val="FA734534B7DD46C8ACB693738724A6FF"/>
            </w:placeholder>
          </w:sdtPr>
          <w:sdtEndPr/>
          <w:sdtContent>
            <w:tc>
              <w:tcPr>
                <w:tcW w:w="1592" w:type="pct"/>
                <w:gridSpan w:val="4"/>
                <w:tcBorders>
                  <w:bottom w:val="single" w:sz="12" w:space="0" w:color="auto"/>
                  <w:right w:val="single" w:sz="12" w:space="0" w:color="auto"/>
                </w:tcBorders>
                <w:vAlign w:val="center"/>
              </w:tcPr>
              <w:p w14:paraId="1C775406"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28DF2B4B" w14:textId="77777777" w:rsidR="008E680B" w:rsidRPr="008471ED" w:rsidRDefault="008E680B" w:rsidP="00A42271">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 xml:space="preserve">1.13. Jezik izvođenja </w:t>
            </w:r>
          </w:p>
        </w:tc>
        <w:sdt>
          <w:sdtPr>
            <w:rPr>
              <w:rFonts w:ascii="Proba Pro Lt" w:hAnsi="Proba Pro Lt" w:cs="Arial"/>
              <w:sz w:val="20"/>
              <w:szCs w:val="20"/>
            </w:rPr>
            <w:id w:val="-870145008"/>
            <w:placeholder>
              <w:docPart w:val="8190344588E5423DBC2B76652A424DB1"/>
            </w:placeholder>
          </w:sdtPr>
          <w:sdtEndPr/>
          <w:sdtContent>
            <w:tc>
              <w:tcPr>
                <w:tcW w:w="816" w:type="pct"/>
                <w:gridSpan w:val="4"/>
                <w:tcBorders>
                  <w:bottom w:val="single" w:sz="12" w:space="0" w:color="auto"/>
                  <w:right w:val="single" w:sz="12" w:space="0" w:color="auto"/>
                </w:tcBorders>
                <w:vAlign w:val="center"/>
              </w:tcPr>
              <w:p w14:paraId="148CB02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471ED">
                  <w:rPr>
                    <w:rFonts w:ascii="Proba Pro Lt" w:hAnsi="Proba Pro Lt" w:cs="Arial"/>
                    <w:sz w:val="20"/>
                    <w:szCs w:val="20"/>
                  </w:rPr>
                  <w:t>rvatski</w:t>
                </w:r>
              </w:p>
            </w:tc>
          </w:sdtContent>
        </w:sdt>
      </w:tr>
      <w:tr w:rsidR="008E680B" w:rsidRPr="008471ED" w14:paraId="2E220499" w14:textId="77777777" w:rsidTr="003B6803">
        <w:tc>
          <w:tcPr>
            <w:tcW w:w="1256" w:type="pct"/>
            <w:tcBorders>
              <w:left w:val="single" w:sz="12" w:space="0" w:color="auto"/>
              <w:bottom w:val="single" w:sz="12" w:space="0" w:color="auto"/>
            </w:tcBorders>
            <w:shd w:val="clear" w:color="auto" w:fill="00A0DC"/>
            <w:vAlign w:val="center"/>
          </w:tcPr>
          <w:p w14:paraId="1B6D14CA"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1748299258"/>
            <w:placeholder>
              <w:docPart w:val="890268443799457B91B2815A6CAFA952"/>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42C33A29"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569B1A40" w14:textId="77777777" w:rsidR="008E680B" w:rsidRPr="008471ED" w:rsidRDefault="008E680B" w:rsidP="00A42271">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174ADD8C" w14:textId="77777777" w:rsidR="008E680B" w:rsidRPr="008471ED"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8951711"/>
                <w:placeholder>
                  <w:docPart w:val="5CABD95989F349E3B5245574A6DDEB3F"/>
                </w:placeholder>
                <w:dropDownList>
                  <w:listItem w:value="Choose an item."/>
                  <w:listItem w:displayText="DA" w:value="DA"/>
                  <w:listItem w:displayText="NE" w:value="NE"/>
                </w:dropDownList>
              </w:sdtPr>
              <w:sdtEndPr/>
              <w:sdtContent>
                <w:r w:rsidR="008E680B" w:rsidRPr="008471ED">
                  <w:rPr>
                    <w:rFonts w:ascii="Proba Pro Lt" w:hAnsi="Proba Pro Lt" w:cs="Arial"/>
                    <w:sz w:val="20"/>
                    <w:szCs w:val="20"/>
                  </w:rPr>
                  <w:t>DA</w:t>
                </w:r>
              </w:sdtContent>
            </w:sdt>
          </w:p>
        </w:tc>
      </w:tr>
      <w:tr w:rsidR="008E680B" w:rsidRPr="008471ED" w14:paraId="17F3740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173905"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2. OPIS PREDMETA</w:t>
            </w:r>
          </w:p>
        </w:tc>
      </w:tr>
      <w:tr w:rsidR="008E680B" w:rsidRPr="008471ED" w14:paraId="05995A11" w14:textId="77777777" w:rsidTr="00A42271">
        <w:tc>
          <w:tcPr>
            <w:tcW w:w="1256" w:type="pct"/>
            <w:tcBorders>
              <w:top w:val="single" w:sz="12" w:space="0" w:color="auto"/>
              <w:left w:val="single" w:sz="12" w:space="0" w:color="auto"/>
            </w:tcBorders>
            <w:shd w:val="clear" w:color="auto" w:fill="00A0DC"/>
            <w:vAlign w:val="center"/>
          </w:tcPr>
          <w:p w14:paraId="71B7B42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71ED">
              <w:rPr>
                <w:rFonts w:ascii="Proba Pro Lt" w:hAnsi="Proba Pro Lt" w:cs="Arial"/>
                <w:color w:val="000000"/>
                <w:sz w:val="20"/>
                <w:szCs w:val="20"/>
              </w:rPr>
              <w:t>Ciljevi predmeta</w:t>
            </w:r>
          </w:p>
        </w:tc>
        <w:sdt>
          <w:sdtPr>
            <w:rPr>
              <w:rFonts w:ascii="Proba Pro Lt" w:hAnsi="Proba Pro Lt" w:cs="Arial"/>
              <w:sz w:val="20"/>
              <w:szCs w:val="20"/>
            </w:rPr>
            <w:id w:val="1456601081"/>
            <w:placeholder>
              <w:docPart w:val="5B67EAF8D48B4FF7BEDB1A10226A277F"/>
            </w:placeholder>
          </w:sdtPr>
          <w:sdtEndPr/>
          <w:sdtContent>
            <w:tc>
              <w:tcPr>
                <w:tcW w:w="3744" w:type="pct"/>
                <w:gridSpan w:val="13"/>
                <w:tcBorders>
                  <w:top w:val="single" w:sz="12" w:space="0" w:color="auto"/>
                  <w:right w:val="single" w:sz="12" w:space="0" w:color="auto"/>
                </w:tcBorders>
                <w:vAlign w:val="center"/>
              </w:tcPr>
              <w:p w14:paraId="2F87BE39"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Glavni ciljevi predmeta su steći znanja i vještine za izradu glavnih izvedbenih projekta za izgradnju različitih biotehnoloških postrojenja.</w:t>
                </w:r>
              </w:p>
            </w:tc>
          </w:sdtContent>
        </w:sdt>
      </w:tr>
      <w:tr w:rsidR="008E680B" w:rsidRPr="008471ED" w14:paraId="5938C3BA" w14:textId="77777777" w:rsidTr="00A42271">
        <w:tc>
          <w:tcPr>
            <w:tcW w:w="1256" w:type="pct"/>
            <w:tcBorders>
              <w:left w:val="single" w:sz="12" w:space="0" w:color="auto"/>
            </w:tcBorders>
            <w:shd w:val="clear" w:color="auto" w:fill="00A0DC"/>
            <w:vAlign w:val="center"/>
          </w:tcPr>
          <w:p w14:paraId="6720EAFB"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71E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881896578"/>
            <w:placeholder>
              <w:docPart w:val="E93A8D7C520D4FEFBFF4CDCFBD61D093"/>
            </w:placeholder>
          </w:sdtPr>
          <w:sdtEndPr/>
          <w:sdtContent>
            <w:tc>
              <w:tcPr>
                <w:tcW w:w="3744" w:type="pct"/>
                <w:gridSpan w:val="13"/>
                <w:tcBorders>
                  <w:right w:val="single" w:sz="12" w:space="0" w:color="auto"/>
                </w:tcBorders>
                <w:vAlign w:val="center"/>
              </w:tcPr>
              <w:p w14:paraId="74E390D9"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sz w:val="20"/>
                    <w:szCs w:val="20"/>
                  </w:rPr>
                  <w:t xml:space="preserve">Uvjet za upis predmeta je položen predmet </w:t>
                </w:r>
                <w:r>
                  <w:rPr>
                    <w:rFonts w:ascii="Proba Pro Lt" w:hAnsi="Proba Pro Lt" w:cs="Cambria"/>
                    <w:sz w:val="20"/>
                    <w:szCs w:val="20"/>
                  </w:rPr>
                  <w:t>Biokemijsko inženjerstvo i bioprocesna tehnika.</w:t>
                </w:r>
              </w:p>
            </w:tc>
          </w:sdtContent>
        </w:sdt>
      </w:tr>
      <w:tr w:rsidR="008E680B" w:rsidRPr="008471ED" w14:paraId="38F79824" w14:textId="77777777" w:rsidTr="00A42271">
        <w:trPr>
          <w:trHeight w:val="3776"/>
        </w:trPr>
        <w:tc>
          <w:tcPr>
            <w:tcW w:w="1256" w:type="pct"/>
            <w:tcBorders>
              <w:left w:val="single" w:sz="12" w:space="0" w:color="auto"/>
            </w:tcBorders>
            <w:shd w:val="clear" w:color="auto" w:fill="00A0DC"/>
            <w:vAlign w:val="center"/>
          </w:tcPr>
          <w:p w14:paraId="71B989D0"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71ED">
              <w:rPr>
                <w:rFonts w:ascii="Proba Pro Lt" w:hAnsi="Proba Pro Lt" w:cs="Arial"/>
                <w:color w:val="000000"/>
                <w:sz w:val="20"/>
                <w:szCs w:val="20"/>
              </w:rPr>
              <w:t>Ishodi učenja na razini programa kojima predmet pridonosi</w:t>
            </w:r>
          </w:p>
        </w:tc>
        <w:sdt>
          <w:sdtPr>
            <w:rPr>
              <w:rFonts w:ascii="Proba Pro Lt" w:eastAsia="Calibri" w:hAnsi="Proba Pro Lt" w:cs="Arial"/>
              <w:color w:val="auto"/>
              <w:sz w:val="20"/>
              <w:szCs w:val="20"/>
              <w:lang w:val="hr-HR"/>
            </w:rPr>
            <w:id w:val="-1397899514"/>
            <w:placeholder>
              <w:docPart w:val="0ADF5890FEBC445E9E0DA1FA11290FDE"/>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75E8E932"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 xml:space="preserve">tehnološko vođenje industrijskih biotehnoloških proizvodnih sustav </w:t>
                </w:r>
              </w:p>
              <w:p w14:paraId="03470E17"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 xml:space="preserve">prepoznavanje proizvodnih problema, donošenje korektivnih odluka </w:t>
                </w:r>
              </w:p>
              <w:p w14:paraId="57F4439F"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 xml:space="preserve">unaprjeđivanje postojećih biotehnoloških proizvodnji </w:t>
                </w:r>
              </w:p>
              <w:p w14:paraId="50D31E9A"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razvoj novih industrijskih biotehnoloških procesa i opreme</w:t>
                </w:r>
              </w:p>
              <w:p w14:paraId="4E49E3BE" w14:textId="77777777" w:rsidR="008E680B" w:rsidRPr="008471ED" w:rsidRDefault="008E680B" w:rsidP="00CE71F1">
                <w:pPr>
                  <w:pStyle w:val="Default"/>
                  <w:numPr>
                    <w:ilvl w:val="0"/>
                    <w:numId w:val="122"/>
                  </w:numPr>
                  <w:ind w:left="323"/>
                  <w:rPr>
                    <w:rFonts w:ascii="Proba Pro Lt" w:hAnsi="Proba Pro Lt" w:cs="Arial"/>
                    <w:sz w:val="20"/>
                    <w:szCs w:val="20"/>
                  </w:rPr>
                </w:pPr>
                <w:r w:rsidRPr="008471ED">
                  <w:rPr>
                    <w:rFonts w:ascii="Proba Pro Lt" w:hAnsi="Proba Pro Lt" w:cs="Arial"/>
                    <w:sz w:val="20"/>
                    <w:szCs w:val="20"/>
                  </w:rPr>
                  <w:t>prevođenje biotehnoloških procesa u veće (industrijsko) mjerilo (scale up) i testiranje istih u manjem mjerilu (scale down)</w:t>
                </w:r>
              </w:p>
              <w:p w14:paraId="03B2DC26" w14:textId="77777777" w:rsidR="008E680B" w:rsidRPr="008471ED" w:rsidRDefault="008E680B" w:rsidP="00CE71F1">
                <w:pPr>
                  <w:pStyle w:val="Default"/>
                  <w:numPr>
                    <w:ilvl w:val="0"/>
                    <w:numId w:val="122"/>
                  </w:numPr>
                  <w:ind w:left="323"/>
                  <w:rPr>
                    <w:rFonts w:ascii="Proba Pro Lt" w:hAnsi="Proba Pro Lt" w:cs="Arial"/>
                    <w:color w:val="auto"/>
                    <w:sz w:val="20"/>
                    <w:szCs w:val="20"/>
                    <w:lang w:val="hr-HR"/>
                  </w:rPr>
                </w:pPr>
                <w:r w:rsidRPr="008471ED">
                  <w:rPr>
                    <w:rFonts w:ascii="Proba Pro Lt" w:hAnsi="Proba Pro Lt" w:cs="Arial"/>
                    <w:sz w:val="20"/>
                    <w:szCs w:val="20"/>
                    <w:lang w:val="hr-HR"/>
                  </w:rPr>
                  <w:t xml:space="preserve">tehnološko projektiranje biotehnoloških postrojenja </w:t>
                </w:r>
              </w:p>
              <w:p w14:paraId="7FB45566"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tehnološki nadzor nad projektiranjem, izvedbom i testiranjem biotehnoloških postrojenja</w:t>
                </w:r>
              </w:p>
              <w:p w14:paraId="443D21B7"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78434677" w14:textId="77777777" w:rsidR="008E680B" w:rsidRPr="008471ED" w:rsidRDefault="008E680B" w:rsidP="00CE71F1">
                <w:pPr>
                  <w:pStyle w:val="Default"/>
                  <w:numPr>
                    <w:ilvl w:val="0"/>
                    <w:numId w:val="122"/>
                  </w:numPr>
                  <w:ind w:left="323"/>
                  <w:rPr>
                    <w:rFonts w:ascii="Proba Pro Lt" w:hAnsi="Proba Pro Lt" w:cs="Arial"/>
                    <w:color w:val="auto"/>
                    <w:sz w:val="20"/>
                    <w:szCs w:val="20"/>
                    <w:lang w:val="hr-HR"/>
                  </w:rPr>
                </w:pPr>
                <w:r w:rsidRPr="008471ED">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47F32D07"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571351AA"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prezentacija pogonskih, istraživačkih, laboratorijskih i poslovnih rezultata usmenim i pismenim putem uz korištenje stručne terminologije</w:t>
                </w:r>
              </w:p>
              <w:p w14:paraId="1B30C4B8" w14:textId="77777777" w:rsidR="008E680B" w:rsidRPr="008471ED" w:rsidRDefault="008E680B" w:rsidP="00CE71F1">
                <w:pPr>
                  <w:pStyle w:val="Default"/>
                  <w:numPr>
                    <w:ilvl w:val="0"/>
                    <w:numId w:val="122"/>
                  </w:numPr>
                  <w:ind w:left="323"/>
                  <w:rPr>
                    <w:rFonts w:ascii="Proba Pro Lt" w:hAnsi="Proba Pro Lt"/>
                    <w:sz w:val="20"/>
                    <w:szCs w:val="20"/>
                    <w:lang w:val="hr-HR"/>
                  </w:rPr>
                </w:pPr>
                <w:r w:rsidRPr="008471ED">
                  <w:rPr>
                    <w:rFonts w:ascii="Proba Pro Lt" w:hAnsi="Proba Pro Lt" w:cs="Arial"/>
                    <w:sz w:val="20"/>
                    <w:szCs w:val="20"/>
                    <w:lang w:val="hr-HR"/>
                  </w:rPr>
                  <w:t>primjena etičkih načela, zakonske regulative i normi vezanih uz specifične zahtjeve struke</w:t>
                </w:r>
              </w:p>
            </w:tc>
          </w:sdtContent>
        </w:sdt>
      </w:tr>
      <w:tr w:rsidR="008E680B" w:rsidRPr="008471ED" w14:paraId="6439EA31" w14:textId="77777777" w:rsidTr="00A42271">
        <w:tc>
          <w:tcPr>
            <w:tcW w:w="1256" w:type="pct"/>
            <w:tcBorders>
              <w:left w:val="single" w:sz="12" w:space="0" w:color="auto"/>
            </w:tcBorders>
            <w:shd w:val="clear" w:color="auto" w:fill="00A0DC"/>
            <w:vAlign w:val="center"/>
          </w:tcPr>
          <w:p w14:paraId="0D9479FE"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471E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432432440"/>
            <w:placeholder>
              <w:docPart w:val="D9C970F955324AA99643A9FC6FF86CA9"/>
            </w:placeholder>
          </w:sdtPr>
          <w:sdtEndPr/>
          <w:sdtContent>
            <w:tc>
              <w:tcPr>
                <w:tcW w:w="3744" w:type="pct"/>
                <w:gridSpan w:val="13"/>
                <w:tcBorders>
                  <w:right w:val="single" w:sz="12" w:space="0" w:color="auto"/>
                </w:tcBorders>
                <w:vAlign w:val="center"/>
              </w:tcPr>
              <w:p w14:paraId="1418C1BE"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odabiti makro- i mikrolokaciju, te kreirati proizvodni program određenog biotehnološkog postrojenja</w:t>
                </w:r>
              </w:p>
              <w:p w14:paraId="14CD5FE8"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izraditi tehnološku shemu određenog biotehnološkog postrojenja</w:t>
                </w:r>
              </w:p>
              <w:p w14:paraId="25E4FE81"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izabrati i proračunati kapacitet pojedinog uređaja, odjeljenja ili cijelog biotehnološkog postrojenja</w:t>
                </w:r>
              </w:p>
              <w:p w14:paraId="5D046FAE"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lastRenderedPageBreak/>
                  <w:t>postaviti i riješiti bilancu mase i energije za pojedini uređaj, odjeljenje ili cijelo biotehnološko postrojenje</w:t>
                </w:r>
              </w:p>
              <w:p w14:paraId="0E3D57BB"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proračunati potrebnu tehnološku površinu za pojedini uređaj, odjeljenje ili cijelo biotehnološko postrojenje</w:t>
                </w:r>
              </w:p>
              <w:p w14:paraId="625B5B87"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kreirati i proračunati liniju za transport sirovina, proizvoda i nusproizvoda određenog biotehnološkog postrojenja</w:t>
                </w:r>
              </w:p>
              <w:p w14:paraId="65D32587"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kreirati i proračunati skladište sirovina, goriva i proizvoda određenog biotehnološkog postrajenja</w:t>
                </w:r>
              </w:p>
              <w:p w14:paraId="7053A3ED"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kreirati plan razmještaja opreme (dispozicijsko riješenje) i odabrati način gradnje određenog biotehnološkog postrojenja</w:t>
                </w:r>
              </w:p>
              <w:p w14:paraId="53C4ACEA"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hAnsi="Proba Pro Lt" w:cs="Arial"/>
                    <w:sz w:val="20"/>
                    <w:szCs w:val="20"/>
                  </w:rPr>
                </w:pPr>
                <w:r w:rsidRPr="008471ED">
                  <w:rPr>
                    <w:rFonts w:ascii="Proba Pro Lt" w:eastAsia="Times New Roman" w:hAnsi="Proba Pro Lt" w:cs="Arial"/>
                    <w:sz w:val="20"/>
                    <w:szCs w:val="20"/>
                    <w:lang w:val="en-US"/>
                  </w:rPr>
                  <w:t>izraditi specifikaciju opreme i radne snage određenog biotehnološkog postrojenja</w:t>
                </w:r>
              </w:p>
              <w:p w14:paraId="3B2A638D"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hAnsi="Proba Pro Lt" w:cs="Arial"/>
                    <w:sz w:val="20"/>
                    <w:szCs w:val="20"/>
                  </w:rPr>
                </w:pPr>
                <w:r w:rsidRPr="008471ED">
                  <w:rPr>
                    <w:rFonts w:ascii="Proba Pro Lt" w:eastAsia="Times New Roman" w:hAnsi="Proba Pro Lt" w:cs="Arial"/>
                    <w:sz w:val="20"/>
                    <w:szCs w:val="20"/>
                  </w:rPr>
                  <w:t>kreirati sustav zaštite okoline određenog biotehnološkog postrojenja</w:t>
                </w:r>
              </w:p>
            </w:tc>
          </w:sdtContent>
        </w:sdt>
      </w:tr>
      <w:tr w:rsidR="008E680B" w:rsidRPr="008471ED" w14:paraId="7919F55A" w14:textId="77777777" w:rsidTr="00A42271">
        <w:tc>
          <w:tcPr>
            <w:tcW w:w="1256" w:type="pct"/>
            <w:tcBorders>
              <w:left w:val="single" w:sz="12" w:space="0" w:color="auto"/>
            </w:tcBorders>
            <w:shd w:val="clear" w:color="auto" w:fill="00A0DC"/>
            <w:vAlign w:val="center"/>
          </w:tcPr>
          <w:p w14:paraId="1CDA4F11"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471ED">
              <w:rPr>
                <w:rFonts w:ascii="Proba Pro Lt" w:hAnsi="Proba Pro Lt" w:cs="Arial"/>
                <w:color w:val="000000"/>
                <w:sz w:val="20"/>
                <w:szCs w:val="20"/>
              </w:rPr>
              <w:t xml:space="preserve">Opis sadržaja predmeta </w:t>
            </w:r>
          </w:p>
          <w:p w14:paraId="7E17FCEA" w14:textId="77777777" w:rsidR="008E680B" w:rsidRPr="008471ED"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34557715"/>
            <w:placeholder>
              <w:docPart w:val="3515DFDBBE5B4746AF0101B4DD9670FF"/>
            </w:placeholder>
          </w:sdtPr>
          <w:sdtEndPr/>
          <w:sdtContent>
            <w:sdt>
              <w:sdtPr>
                <w:rPr>
                  <w:rFonts w:ascii="Proba Pro Lt" w:hAnsi="Proba Pro Lt" w:cs="Arial"/>
                  <w:sz w:val="20"/>
                  <w:szCs w:val="20"/>
                </w:rPr>
                <w:id w:val="1493303973"/>
                <w:placeholder>
                  <w:docPart w:val="CC1D02B799C9421AB263336981262A5C"/>
                </w:placeholder>
              </w:sdtPr>
              <w:sdtEndPr/>
              <w:sdtContent>
                <w:tc>
                  <w:tcPr>
                    <w:tcW w:w="3744" w:type="pct"/>
                    <w:gridSpan w:val="13"/>
                    <w:tcBorders>
                      <w:right w:val="single" w:sz="12" w:space="0" w:color="auto"/>
                    </w:tcBorders>
                    <w:vAlign w:val="center"/>
                  </w:tcPr>
                  <w:p w14:paraId="794E909E" w14:textId="77777777" w:rsidR="008E680B" w:rsidRPr="008471ED" w:rsidRDefault="008E680B" w:rsidP="00A42271">
                    <w:pPr>
                      <w:tabs>
                        <w:tab w:val="left" w:pos="2820"/>
                      </w:tabs>
                      <w:spacing w:after="0" w:line="240" w:lineRule="auto"/>
                      <w:rPr>
                        <w:rFonts w:ascii="Proba Pro Lt" w:hAnsi="Proba Pro Lt" w:cs="Arial"/>
                        <w:b/>
                        <w:bCs/>
                        <w:sz w:val="20"/>
                        <w:szCs w:val="20"/>
                      </w:rPr>
                    </w:pPr>
                    <w:r w:rsidRPr="008471ED">
                      <w:rPr>
                        <w:rFonts w:ascii="Proba Pro Lt" w:hAnsi="Proba Pro Lt" w:cs="Arial"/>
                        <w:b/>
                        <w:bCs/>
                        <w:sz w:val="20"/>
                        <w:szCs w:val="20"/>
                      </w:rPr>
                      <w:t>1. Podjela i vrste projekata</w:t>
                    </w:r>
                  </w:p>
                  <w:p w14:paraId="560F0817"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bCs/>
                        <w:sz w:val="20"/>
                        <w:szCs w:val="20"/>
                      </w:rPr>
                      <w:t>P:</w:t>
                    </w:r>
                    <w:r w:rsidRPr="008471ED">
                      <w:rPr>
                        <w:rFonts w:ascii="Proba Pro Lt" w:hAnsi="Proba Pro Lt" w:cs="Arial"/>
                        <w:sz w:val="20"/>
                        <w:szCs w:val="20"/>
                      </w:rPr>
                      <w:t xml:space="preserve"> Uvod u projektiranje, podjela i vrste projekata (2 h)</w:t>
                    </w:r>
                  </w:p>
                  <w:p w14:paraId="19B63C97"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2. Tehnike izrade projektnih zadataka i osnovne karakteristike tehnološkog projekta</w:t>
                    </w:r>
                  </w:p>
                  <w:p w14:paraId="7F3F2559"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Tehnika izrade projektnih zadataka i osnovne karakteristike glavnog izvedbenog  projekta (4 h)</w:t>
                    </w:r>
                  </w:p>
                  <w:p w14:paraId="3488C5E3"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 xml:space="preserve">3. </w:t>
                    </w:r>
                    <w:r w:rsidRPr="008471ED">
                      <w:rPr>
                        <w:rFonts w:ascii="Proba Pro Lt" w:hAnsi="Proba Pro Lt" w:cs="Arial"/>
                        <w:b/>
                        <w:sz w:val="20"/>
                        <w:szCs w:val="20"/>
                      </w:rPr>
                      <w:t>Definiranje i proračun kapaciteta opreme i cijelog biotehnnološkog postrojenja</w:t>
                    </w:r>
                  </w:p>
                  <w:p w14:paraId="7E1C675C"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pt-BR"/>
                      </w:rPr>
                      <w:t>P</w:t>
                    </w:r>
                    <w:r w:rsidRPr="008471ED">
                      <w:rPr>
                        <w:rFonts w:ascii="Proba Pro Lt" w:hAnsi="Proba Pro Lt" w:cs="Arial"/>
                        <w:sz w:val="20"/>
                        <w:szCs w:val="20"/>
                      </w:rPr>
                      <w:t xml:space="preserve">: Definiranje i proračun kapaciteta opreme i cijelog biotehnnološkog postrojenja (3 </w:t>
                    </w:r>
                    <w:r w:rsidRPr="008471ED">
                      <w:rPr>
                        <w:rFonts w:ascii="Proba Pro Lt" w:hAnsi="Proba Pro Lt" w:cs="Arial"/>
                        <w:sz w:val="20"/>
                        <w:szCs w:val="20"/>
                        <w:lang w:val="pt-BR"/>
                      </w:rPr>
                      <w:t>h</w:t>
                    </w:r>
                    <w:r w:rsidRPr="008471ED">
                      <w:rPr>
                        <w:rFonts w:ascii="Proba Pro Lt" w:hAnsi="Proba Pro Lt" w:cs="Arial"/>
                        <w:sz w:val="20"/>
                        <w:szCs w:val="20"/>
                      </w:rPr>
                      <w:t>)</w:t>
                    </w:r>
                  </w:p>
                  <w:p w14:paraId="22B622B8"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kapaciteta opreme i cijelog postrojenja za proizvodnju piva, antibiotika, octa i bioplina (5 h)</w:t>
                    </w:r>
                  </w:p>
                  <w:p w14:paraId="405EAEB5"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4.</w:t>
                    </w:r>
                    <w:r w:rsidRPr="008471ED">
                      <w:rPr>
                        <w:rFonts w:ascii="Proba Pro Lt" w:hAnsi="Proba Pro Lt" w:cs="Arial"/>
                        <w:b/>
                        <w:sz w:val="20"/>
                        <w:szCs w:val="20"/>
                      </w:rPr>
                      <w:t xml:space="preserve"> Definiranje i bilanca materijala i energije u biotehnološkom postrojenju</w:t>
                    </w:r>
                  </w:p>
                  <w:p w14:paraId="0B6122A2"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it-IT"/>
                      </w:rPr>
                      <w:t>P</w:t>
                    </w:r>
                    <w:r w:rsidRPr="008471ED">
                      <w:rPr>
                        <w:rFonts w:ascii="Proba Pro Lt" w:hAnsi="Proba Pro Lt" w:cs="Arial"/>
                        <w:sz w:val="20"/>
                        <w:szCs w:val="20"/>
                      </w:rPr>
                      <w:t xml:space="preserve">: Definiranje i bilanca tokova materijala i energije u biotehnološkom postrojenju (2 </w:t>
                    </w:r>
                    <w:r w:rsidRPr="008471ED">
                      <w:rPr>
                        <w:rFonts w:ascii="Proba Pro Lt" w:hAnsi="Proba Pro Lt" w:cs="Arial"/>
                        <w:sz w:val="20"/>
                        <w:szCs w:val="20"/>
                        <w:lang w:val="it-IT"/>
                      </w:rPr>
                      <w:t>h</w:t>
                    </w:r>
                    <w:r w:rsidRPr="008471ED">
                      <w:rPr>
                        <w:rFonts w:ascii="Proba Pro Lt" w:hAnsi="Proba Pro Lt" w:cs="Arial"/>
                        <w:sz w:val="20"/>
                        <w:szCs w:val="20"/>
                      </w:rPr>
                      <w:t>)</w:t>
                    </w:r>
                  </w:p>
                  <w:p w14:paraId="287A6244"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Bilanca materijala i energije u procesu proizvodnje piva, antibiotika, octa i bioplina (5 h)</w:t>
                    </w:r>
                  </w:p>
                  <w:p w14:paraId="7A189421"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5. Tehnološki i skladišni prostor, transportni sustavi i dispozicijsko rješenje biotehnološkog postrojenja</w:t>
                    </w:r>
                  </w:p>
                  <w:p w14:paraId="1BF7B67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pt-BR"/>
                      </w:rPr>
                      <w:t>P</w:t>
                    </w:r>
                    <w:r w:rsidRPr="008471ED">
                      <w:rPr>
                        <w:rFonts w:ascii="Proba Pro Lt" w:hAnsi="Proba Pro Lt" w:cs="Arial"/>
                        <w:sz w:val="20"/>
                        <w:szCs w:val="20"/>
                      </w:rPr>
                      <w:t xml:space="preserve">: Tehnološki i skladišni prostor, transportni sustavi i dispozicijsko rješenje biotehnološkog postrojenja (2 </w:t>
                    </w:r>
                    <w:r w:rsidRPr="008471ED">
                      <w:rPr>
                        <w:rFonts w:ascii="Proba Pro Lt" w:hAnsi="Proba Pro Lt" w:cs="Arial"/>
                        <w:sz w:val="20"/>
                        <w:szCs w:val="20"/>
                        <w:lang w:val="pt-BR"/>
                      </w:rPr>
                      <w:t>h</w:t>
                    </w:r>
                    <w:r w:rsidRPr="008471ED">
                      <w:rPr>
                        <w:rFonts w:ascii="Proba Pro Lt" w:hAnsi="Proba Pro Lt" w:cs="Arial"/>
                        <w:sz w:val="20"/>
                        <w:szCs w:val="20"/>
                      </w:rPr>
                      <w:t xml:space="preserve">) </w:t>
                    </w:r>
                  </w:p>
                  <w:p w14:paraId="0920C709"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 xml:space="preserve">S: Proračun tehnoloških površina, proračun i odabir skladišnog prostora, transportnih sustava, te izrada </w:t>
                    </w:r>
                  </w:p>
                  <w:p w14:paraId="49804DC8"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 xml:space="preserve">    dispozicijskog rješenja za proizvodnju piva, antibiotika, octa i bioplina (5 h)</w:t>
                    </w:r>
                  </w:p>
                  <w:p w14:paraId="5A34BD42"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6. </w:t>
                    </w:r>
                    <w:r w:rsidRPr="008471ED">
                      <w:rPr>
                        <w:rFonts w:ascii="Proba Pro Lt" w:hAnsi="Proba Pro Lt" w:cs="Arial"/>
                        <w:b/>
                        <w:sz w:val="20"/>
                        <w:szCs w:val="20"/>
                      </w:rPr>
                      <w:t>Specifikacija opreme i radne snage, te ekološka studija</w:t>
                    </w:r>
                  </w:p>
                  <w:p w14:paraId="344D7162"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Specifikacija opreme i radne snage, te ekološka studija (3 h)</w:t>
                    </w:r>
                  </w:p>
                  <w:p w14:paraId="1A037F5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Izrada specifikacije opreme i radne snage za proizvodnju piva, antibiotika, octa i bioplina odnosno sustava zbrinjavanja nusproizvoda iz tih proizvodnji (5 h)</w:t>
                    </w:r>
                  </w:p>
                  <w:p w14:paraId="1339E68F"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7.</w:t>
                    </w:r>
                    <w:r w:rsidRPr="008471ED">
                      <w:rPr>
                        <w:rFonts w:ascii="Proba Pro Lt" w:hAnsi="Proba Pro Lt" w:cs="Arial"/>
                        <w:b/>
                        <w:sz w:val="20"/>
                        <w:szCs w:val="20"/>
                      </w:rPr>
                      <w:t xml:space="preserve"> Izrada individualnih projektnih zadataka</w:t>
                    </w:r>
                  </w:p>
                  <w:p w14:paraId="2F4EB246"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Izrada individualnih projektinh zadataka za proizvodnju određenog biotehnološkog proizvoda (16 h)</w:t>
                    </w:r>
                  </w:p>
                </w:tc>
              </w:sdtContent>
            </w:sdt>
          </w:sdtContent>
        </w:sdt>
      </w:tr>
      <w:tr w:rsidR="008E680B" w:rsidRPr="008471ED" w14:paraId="4712C468" w14:textId="77777777" w:rsidTr="003B6803">
        <w:trPr>
          <w:trHeight w:val="349"/>
        </w:trPr>
        <w:tc>
          <w:tcPr>
            <w:tcW w:w="1256" w:type="pct"/>
            <w:vMerge w:val="restart"/>
            <w:tcBorders>
              <w:left w:val="single" w:sz="12" w:space="0" w:color="auto"/>
            </w:tcBorders>
            <w:shd w:val="clear" w:color="auto" w:fill="00A0DC"/>
            <w:vAlign w:val="center"/>
          </w:tcPr>
          <w:p w14:paraId="73E67A4C"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BEEB882" w14:textId="77777777" w:rsidR="008E680B" w:rsidRPr="008471ED"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0001605"/>
                <w14:checkbox>
                  <w14:checked w14:val="1"/>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predavanja</w:t>
            </w:r>
          </w:p>
          <w:p w14:paraId="402939A7" w14:textId="77777777" w:rsidR="008E680B" w:rsidRPr="008471ED"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7293492"/>
                <w14:checkbox>
                  <w14:checked w14:val="1"/>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seminari i radionice  </w:t>
            </w:r>
          </w:p>
          <w:p w14:paraId="0895A133" w14:textId="77777777" w:rsidR="008E680B" w:rsidRPr="008471ED"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771486"/>
                <w14:checkbox>
                  <w14:checked w14:val="0"/>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vježbe  </w:t>
            </w:r>
          </w:p>
          <w:p w14:paraId="6F55D9B9" w14:textId="77777777" w:rsidR="008E680B" w:rsidRPr="008471ED"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6429921"/>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w:t>
            </w:r>
            <w:r w:rsidR="008E680B" w:rsidRPr="008471ED">
              <w:rPr>
                <w:rFonts w:ascii="Proba Pro Lt" w:hAnsi="Proba Pro Lt" w:cs="Arial"/>
                <w:b w:val="0"/>
                <w:i/>
                <w:sz w:val="20"/>
                <w:szCs w:val="20"/>
                <w:lang w:val="hr-HR"/>
              </w:rPr>
              <w:t>on line</w:t>
            </w:r>
            <w:r w:rsidR="008E680B" w:rsidRPr="008471ED">
              <w:rPr>
                <w:rFonts w:ascii="Proba Pro Lt" w:hAnsi="Proba Pro Lt" w:cs="Arial"/>
                <w:b w:val="0"/>
                <w:sz w:val="20"/>
                <w:szCs w:val="20"/>
                <w:lang w:val="hr-HR"/>
              </w:rPr>
              <w:t xml:space="preserve"> u cijelosti</w:t>
            </w:r>
          </w:p>
          <w:p w14:paraId="4B8E70E3" w14:textId="77777777" w:rsidR="008E680B" w:rsidRPr="008471ED"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3164979"/>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mješovito e-učenje</w:t>
            </w:r>
          </w:p>
          <w:p w14:paraId="328D96D9" w14:textId="77777777" w:rsidR="008E680B" w:rsidRPr="008471ED"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0050825"/>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sz w:val="20"/>
                    <w:szCs w:val="20"/>
                  </w:rPr>
                  <w:t>☐</w:t>
                </w:r>
              </w:sdtContent>
            </w:sdt>
            <w:r w:rsidR="008E680B" w:rsidRPr="008471ED">
              <w:rPr>
                <w:rFonts w:ascii="Proba Pro Lt" w:hAnsi="Proba Pro Lt" w:cs="Arial"/>
                <w:sz w:val="20"/>
                <w:szCs w:val="20"/>
              </w:rPr>
              <w:t xml:space="preserve"> terenska nastava</w:t>
            </w:r>
          </w:p>
        </w:tc>
        <w:tc>
          <w:tcPr>
            <w:tcW w:w="1179" w:type="pct"/>
            <w:gridSpan w:val="5"/>
            <w:vMerge w:val="restart"/>
            <w:vAlign w:val="center"/>
          </w:tcPr>
          <w:p w14:paraId="7CE0C943" w14:textId="77777777" w:rsidR="008E680B" w:rsidRPr="008471ED"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8463512"/>
                <w14:checkbox>
                  <w14:checked w14:val="1"/>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samostalni  zadaci  </w:t>
            </w:r>
          </w:p>
          <w:p w14:paraId="569605A7" w14:textId="77777777" w:rsidR="008E680B" w:rsidRPr="008471ED"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5795100"/>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multimedija i mreža  </w:t>
            </w:r>
          </w:p>
          <w:p w14:paraId="5463AA50" w14:textId="77777777" w:rsidR="008E680B" w:rsidRPr="008471ED"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242529"/>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laboratorij</w:t>
            </w:r>
          </w:p>
          <w:p w14:paraId="0E89A651" w14:textId="77777777" w:rsidR="008E680B" w:rsidRPr="008471ED"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6200613"/>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mentorski rad</w:t>
            </w:r>
          </w:p>
          <w:p w14:paraId="51BE3071" w14:textId="77777777" w:rsidR="008E680B" w:rsidRPr="008471ED"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07337240"/>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sz w:val="20"/>
                    <w:szCs w:val="20"/>
                  </w:rPr>
                  <w:t>☐</w:t>
                </w:r>
              </w:sdtContent>
            </w:sdt>
            <w:r w:rsidR="008E680B" w:rsidRPr="008471ED">
              <w:rPr>
                <w:rFonts w:ascii="Proba Pro Lt" w:hAnsi="Proba Pro Lt" w:cs="Arial"/>
                <w:b/>
                <w:sz w:val="20"/>
                <w:szCs w:val="20"/>
              </w:rPr>
              <w:t xml:space="preserve"> </w:t>
            </w:r>
            <w:sdt>
              <w:sdtPr>
                <w:rPr>
                  <w:rFonts w:ascii="Proba Pro Lt" w:hAnsi="Proba Pro Lt" w:cs="Arial"/>
                  <w:b/>
                  <w:sz w:val="20"/>
                  <w:szCs w:val="20"/>
                </w:rPr>
                <w:id w:val="373901411"/>
                <w:showingPlcHdr/>
              </w:sdtPr>
              <w:sdtEndPr/>
              <w:sdtContent>
                <w:r w:rsidR="008E680B" w:rsidRPr="008471ED">
                  <w:rPr>
                    <w:rFonts w:ascii="Proba Pro Lt" w:hAnsi="Proba Pro Lt" w:cs="Arial"/>
                    <w:sz w:val="20"/>
                    <w:szCs w:val="20"/>
                  </w:rPr>
                  <w:t>(ostalo upisati)</w:t>
                </w:r>
                <w:r w:rsidR="008E680B" w:rsidRPr="008471ED">
                  <w:rPr>
                    <w:rFonts w:ascii="Proba Pro Lt" w:hAnsi="Proba Pro Lt" w:cs="Arial"/>
                    <w:b/>
                    <w:sz w:val="20"/>
                    <w:szCs w:val="20"/>
                  </w:rPr>
                  <w:t xml:space="preserve"> </w:t>
                </w:r>
              </w:sdtContent>
            </w:sdt>
            <w:r w:rsidR="008E680B" w:rsidRPr="008471E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8552FAD"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71ED">
              <w:rPr>
                <w:rFonts w:ascii="Proba Pro Lt" w:hAnsi="Proba Pro Lt" w:cs="Arial"/>
                <w:color w:val="000000"/>
                <w:sz w:val="20"/>
                <w:szCs w:val="20"/>
              </w:rPr>
              <w:t>Komentari:</w:t>
            </w:r>
          </w:p>
        </w:tc>
      </w:tr>
      <w:tr w:rsidR="008E680B" w:rsidRPr="008471ED" w14:paraId="55DA8396"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3605AB57"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28AEF1E" w14:textId="77777777" w:rsidR="008E680B" w:rsidRPr="008471ED"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77040273" w14:textId="77777777" w:rsidR="008E680B" w:rsidRPr="008471ED"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272977257"/>
            <w:showingPlcHdr/>
          </w:sdtPr>
          <w:sdtEndPr/>
          <w:sdtContent>
            <w:tc>
              <w:tcPr>
                <w:tcW w:w="1246" w:type="pct"/>
                <w:gridSpan w:val="5"/>
                <w:tcBorders>
                  <w:right w:val="single" w:sz="12" w:space="0" w:color="auto"/>
                </w:tcBorders>
              </w:tcPr>
              <w:p w14:paraId="6FDEEA97"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  </w:t>
                </w:r>
              </w:p>
            </w:tc>
          </w:sdtContent>
        </w:sdt>
      </w:tr>
      <w:tr w:rsidR="008E680B" w:rsidRPr="008471ED" w14:paraId="1E1C8146"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3AF6FE83"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08ECC72"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71320952"/>
            </w:sdtPr>
            <w:sdtEndPr/>
            <w:sdtContent>
              <w:p w14:paraId="7145F79F"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92511671"/>
              <w:showingPlcHdr/>
            </w:sdtPr>
            <w:sdtEndPr/>
            <w:sdtContent>
              <w:p w14:paraId="2439702C"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A91008E"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09041208"/>
              <w:showingPlcHdr/>
            </w:sdtPr>
            <w:sdtEndPr/>
            <w:sdtContent>
              <w:p w14:paraId="37CF26BF"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8487167"/>
            </w:sdtPr>
            <w:sdtEndPr/>
            <w:sdtContent>
              <w:p w14:paraId="210E3B17"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9FDA2B2" w14:textId="77777777" w:rsidR="008E680B" w:rsidRPr="008471ED" w:rsidRDefault="008E680B" w:rsidP="00A42271">
            <w:pPr>
              <w:pStyle w:val="FieldText"/>
              <w:rPr>
                <w:rFonts w:ascii="Proba Pro Lt" w:hAnsi="Proba Pro Lt" w:cs="Arial"/>
                <w:b w:val="0"/>
                <w:color w:val="000000"/>
                <w:sz w:val="20"/>
                <w:szCs w:val="20"/>
                <w:lang w:val="hr-HR"/>
              </w:rPr>
            </w:pPr>
            <w:r w:rsidRPr="008471E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35124145"/>
            </w:sdtPr>
            <w:sdtEndPr/>
            <w:sdtContent>
              <w:p w14:paraId="52574920" w14:textId="77777777" w:rsidR="008E680B" w:rsidRPr="008471ED" w:rsidRDefault="008E680B" w:rsidP="00A42271">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0929766"/>
              <w:showingPlcHdr/>
            </w:sdtPr>
            <w:sdtEndPr/>
            <w:sdtContent>
              <w:p w14:paraId="799D2EE2"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64F2570B" w14:textId="77777777" w:rsidTr="003B6803">
        <w:trPr>
          <w:trHeight w:val="397"/>
        </w:trPr>
        <w:tc>
          <w:tcPr>
            <w:tcW w:w="1256" w:type="pct"/>
            <w:vMerge/>
            <w:tcBorders>
              <w:left w:val="single" w:sz="12" w:space="0" w:color="auto"/>
            </w:tcBorders>
            <w:shd w:val="clear" w:color="auto" w:fill="00A0DC"/>
            <w:vAlign w:val="center"/>
          </w:tcPr>
          <w:p w14:paraId="469826EE"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1A63C2"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34732742"/>
              <w:showingPlcHdr/>
            </w:sdtPr>
            <w:sdtEndPr/>
            <w:sdtContent>
              <w:p w14:paraId="4D71E783"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45992165"/>
            </w:sdtPr>
            <w:sdtEndPr/>
            <w:sdtContent>
              <w:p w14:paraId="25CB64DB"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06E8FE5A"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58892770"/>
              <w:showingPlcHdr/>
            </w:sdtPr>
            <w:sdtEndPr/>
            <w:sdtContent>
              <w:p w14:paraId="33727F8A"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23235395"/>
            </w:sdtPr>
            <w:sdtEndPr/>
            <w:sdtContent>
              <w:p w14:paraId="4A93977D"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B2785C2" w14:textId="77777777" w:rsidR="008E680B" w:rsidRPr="008471ED"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7277301"/>
                <w:showingPlcHdr/>
              </w:sdtPr>
              <w:sdtEndPr/>
              <w:sdtContent>
                <w:r w:rsidR="008E680B"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24756246"/>
              <w:showingPlcHdr/>
            </w:sdtPr>
            <w:sdtEndPr/>
            <w:sdtContent>
              <w:p w14:paraId="564313CE"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4795137"/>
              <w:showingPlcHdr/>
            </w:sdtPr>
            <w:sdtEndPr/>
            <w:sdtContent>
              <w:p w14:paraId="665BA5BE"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08858A84" w14:textId="77777777" w:rsidTr="003B6803">
        <w:trPr>
          <w:trHeight w:val="397"/>
        </w:trPr>
        <w:tc>
          <w:tcPr>
            <w:tcW w:w="1256" w:type="pct"/>
            <w:vMerge/>
            <w:tcBorders>
              <w:left w:val="single" w:sz="12" w:space="0" w:color="auto"/>
            </w:tcBorders>
            <w:shd w:val="clear" w:color="auto" w:fill="00A0DC"/>
            <w:vAlign w:val="center"/>
          </w:tcPr>
          <w:p w14:paraId="400225DA"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D72E268"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7537045"/>
              <w:showingPlcHdr/>
            </w:sdtPr>
            <w:sdtEndPr/>
            <w:sdtContent>
              <w:p w14:paraId="2B646AD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745072948"/>
            </w:sdtPr>
            <w:sdtEndPr/>
            <w:sdtContent>
              <w:p w14:paraId="4662FF96"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EF3FCA6"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91497101"/>
              <w:showingPlcHdr/>
            </w:sdtPr>
            <w:sdtEndPr/>
            <w:sdtContent>
              <w:p w14:paraId="5130605E"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7751836"/>
            </w:sdtPr>
            <w:sdtEndPr/>
            <w:sdtContent>
              <w:p w14:paraId="47EDDDD9"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B64B6A9" w14:textId="77777777" w:rsidR="008E680B" w:rsidRPr="008471ED"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0237056"/>
                <w:showingPlcHdr/>
              </w:sdtPr>
              <w:sdtEndPr/>
              <w:sdtContent>
                <w:r w:rsidR="008E680B"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35942770"/>
              <w:showingPlcHdr/>
            </w:sdtPr>
            <w:sdtEndPr/>
            <w:sdtContent>
              <w:p w14:paraId="31C0294B"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4000278"/>
              <w:showingPlcHdr/>
            </w:sdtPr>
            <w:sdtEndPr/>
            <w:sdtContent>
              <w:p w14:paraId="33FCE90E"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6D71D3AF" w14:textId="77777777" w:rsidTr="003B6803">
        <w:trPr>
          <w:trHeight w:val="397"/>
        </w:trPr>
        <w:tc>
          <w:tcPr>
            <w:tcW w:w="1256" w:type="pct"/>
            <w:vMerge/>
            <w:tcBorders>
              <w:left w:val="single" w:sz="12" w:space="0" w:color="auto"/>
            </w:tcBorders>
            <w:shd w:val="clear" w:color="auto" w:fill="00A0DC"/>
            <w:vAlign w:val="center"/>
          </w:tcPr>
          <w:p w14:paraId="061FA7EC"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79C488"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59601398"/>
              <w:showingPlcHdr/>
            </w:sdtPr>
            <w:sdtEndPr/>
            <w:sdtContent>
              <w:p w14:paraId="657546EF"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28701532"/>
            </w:sdtPr>
            <w:sdtEndPr/>
            <w:sdtContent>
              <w:p w14:paraId="5F2F1B22"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D30DF2A"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28110378"/>
              <w:showingPlcHdr/>
            </w:sdtPr>
            <w:sdtEndPr/>
            <w:sdtContent>
              <w:p w14:paraId="46EE12BE" w14:textId="77777777" w:rsidR="008E680B" w:rsidRPr="008471ED" w:rsidRDefault="008E680B" w:rsidP="00A42271">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97721145"/>
            </w:sdtPr>
            <w:sdtEndPr/>
            <w:sdtContent>
              <w:p w14:paraId="3651DD9D" w14:textId="77777777" w:rsidR="008E680B" w:rsidRPr="008471ED" w:rsidRDefault="008E680B" w:rsidP="00A422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DAF9AA9" w14:textId="77777777" w:rsidR="008E680B" w:rsidRPr="008471ED"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11022149"/>
                <w:showingPlcHdr/>
              </w:sdtPr>
              <w:sdtEndPr/>
              <w:sdtContent>
                <w:r w:rsidR="008E680B" w:rsidRPr="008471E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30172195"/>
              <w:showingPlcHdr/>
            </w:sdtPr>
            <w:sdtEndPr/>
            <w:sdtContent>
              <w:p w14:paraId="54CD424D"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99103023"/>
              <w:showingPlcHdr/>
            </w:sdtPr>
            <w:sdtEndPr/>
            <w:sdtContent>
              <w:p w14:paraId="61755604"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r>
      <w:tr w:rsidR="008E680B" w:rsidRPr="008471ED" w14:paraId="6E878F15"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42D2C08F"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A31FBA7"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8958012"/>
            </w:sdtPr>
            <w:sdtEndPr/>
            <w:sdtContent>
              <w:p w14:paraId="5A8FF70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4166763"/>
              <w:showingPlcHdr/>
            </w:sdtPr>
            <w:sdtEndPr/>
            <w:sdtContent>
              <w:p w14:paraId="6003CA30"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0C7071B3"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984157"/>
            </w:sdtPr>
            <w:sdtEndPr/>
            <w:sdtContent>
              <w:p w14:paraId="50C6A6D5"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365550"/>
              <w:showingPlcHdr/>
            </w:sdtPr>
            <w:sdtEndPr/>
            <w:sdtContent>
              <w:p w14:paraId="6FFB2C2B"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1DA51F4"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93350672"/>
            </w:sdtPr>
            <w:sdtEndPr/>
            <w:sdtContent>
              <w:p w14:paraId="7F86B98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4</w:t>
                </w:r>
              </w:p>
            </w:sdtContent>
          </w:sdt>
        </w:tc>
      </w:tr>
      <w:tr w:rsidR="008E680B" w:rsidRPr="008471ED" w14:paraId="343BE72C" w14:textId="77777777" w:rsidTr="00A42271">
        <w:trPr>
          <w:trHeight w:val="397"/>
        </w:trPr>
        <w:tc>
          <w:tcPr>
            <w:tcW w:w="1256" w:type="pct"/>
            <w:tcBorders>
              <w:left w:val="single" w:sz="12" w:space="0" w:color="auto"/>
              <w:bottom w:val="single" w:sz="12" w:space="0" w:color="auto"/>
            </w:tcBorders>
            <w:shd w:val="clear" w:color="auto" w:fill="00A0DC"/>
            <w:vAlign w:val="center"/>
          </w:tcPr>
          <w:p w14:paraId="61891755"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1270999043"/>
            </w:sdtPr>
            <w:sdtEndPr>
              <w:rPr>
                <w:rFonts w:cs="Arial"/>
              </w:rPr>
            </w:sdtEndPr>
            <w:sdtContent>
              <w:p w14:paraId="6350F7B6" w14:textId="77777777" w:rsidR="008E680B" w:rsidRPr="008471ED" w:rsidDel="00B558AD" w:rsidRDefault="008E680B" w:rsidP="00A42271">
                <w:pPr>
                  <w:autoSpaceDE w:val="0"/>
                  <w:autoSpaceDN w:val="0"/>
                  <w:adjustRightInd w:val="0"/>
                  <w:spacing w:after="0" w:line="240" w:lineRule="auto"/>
                  <w:jc w:val="both"/>
                  <w:rPr>
                    <w:rFonts w:ascii="Proba Pro Lt" w:hAnsi="Proba Pro Lt" w:cs="Arial"/>
                    <w:color w:val="000000"/>
                    <w:sz w:val="20"/>
                    <w:szCs w:val="20"/>
                  </w:rPr>
                </w:pPr>
                <w:r w:rsidRPr="008471ED">
                  <w:rPr>
                    <w:rFonts w:ascii="Proba Pro Lt" w:hAnsi="Proba Pro Lt" w:cs="Arial"/>
                    <w:color w:val="000000"/>
                    <w:sz w:val="20"/>
                    <w:szCs w:val="20"/>
                  </w:rPr>
                  <w:t>Studenti su obavezni odslušati predavanja odnosno završiti vježbe u praktikumu i seminare da bi mogli pristupiti obaveznom pismenom ispitu. Nakon položenog pismenog ispita studenti pristupaju obaveznom usmenom ispitu.</w:t>
                </w:r>
                <w:r w:rsidRPr="008471ED">
                  <w:rPr>
                    <w:rFonts w:ascii="Proba Pro Lt" w:hAnsi="Proba Pro Lt"/>
                    <w:color w:val="000000"/>
                    <w:sz w:val="20"/>
                    <w:szCs w:val="20"/>
                  </w:rPr>
                  <w:t xml:space="preserve"> </w:t>
                </w:r>
              </w:p>
            </w:sdtContent>
          </w:sdt>
        </w:tc>
      </w:tr>
      <w:tr w:rsidR="008E680B" w:rsidRPr="008471ED" w14:paraId="4E342F92" w14:textId="77777777" w:rsidTr="00A42271">
        <w:tc>
          <w:tcPr>
            <w:tcW w:w="1256" w:type="pct"/>
            <w:tcBorders>
              <w:left w:val="single" w:sz="12" w:space="0" w:color="auto"/>
              <w:bottom w:val="single" w:sz="12" w:space="0" w:color="auto"/>
            </w:tcBorders>
            <w:shd w:val="clear" w:color="auto" w:fill="00A0DC"/>
            <w:vAlign w:val="center"/>
          </w:tcPr>
          <w:p w14:paraId="79204598"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61AC46A"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Da položi predmet, student/studentica mora:</w:t>
            </w:r>
          </w:p>
          <w:sdt>
            <w:sdtPr>
              <w:rPr>
                <w:rFonts w:cs="Arial"/>
              </w:rPr>
              <w:id w:val="-1620600948"/>
            </w:sdtPr>
            <w:sdtEndPr/>
            <w:sdtContent>
              <w:p w14:paraId="2BEDFB70" w14:textId="77777777" w:rsidR="008E680B" w:rsidRPr="008471ED" w:rsidRDefault="008E680B" w:rsidP="00CE71F1">
                <w:pPr>
                  <w:pStyle w:val="ListParagraph"/>
                  <w:numPr>
                    <w:ilvl w:val="0"/>
                    <w:numId w:val="124"/>
                  </w:num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 xml:space="preserve">odslušati predavanja i završiti </w:t>
                </w:r>
                <w:r w:rsidRPr="008471ED">
                  <w:rPr>
                    <w:rFonts w:ascii="Proba Pro Lt" w:hAnsi="Proba Pro Lt"/>
                    <w:color w:val="000000"/>
                    <w:sz w:val="20"/>
                    <w:szCs w:val="20"/>
                  </w:rPr>
                  <w:t>vježbe u praktikumu odnosno seminare</w:t>
                </w:r>
              </w:p>
              <w:p w14:paraId="63D3C4DD" w14:textId="77777777" w:rsidR="008E680B" w:rsidRPr="008471ED" w:rsidRDefault="008E680B" w:rsidP="00CE71F1">
                <w:pPr>
                  <w:pStyle w:val="ListParagraph"/>
                  <w:numPr>
                    <w:ilvl w:val="0"/>
                    <w:numId w:val="124"/>
                  </w:numPr>
                  <w:tabs>
                    <w:tab w:val="left" w:pos="2820"/>
                  </w:tabs>
                  <w:spacing w:after="0" w:line="240" w:lineRule="auto"/>
                  <w:rPr>
                    <w:rFonts w:ascii="Proba Pro Lt" w:hAnsi="Proba Pro Lt" w:cs="Arial"/>
                    <w:color w:val="000000"/>
                    <w:sz w:val="20"/>
                    <w:szCs w:val="20"/>
                  </w:rPr>
                </w:pPr>
                <w:r w:rsidRPr="008471ED">
                  <w:rPr>
                    <w:rFonts w:ascii="Proba Pro Lt" w:hAnsi="Proba Pro Lt"/>
                    <w:color w:val="000000"/>
                    <w:sz w:val="20"/>
                    <w:szCs w:val="20"/>
                  </w:rPr>
                  <w:t xml:space="preserve">položiti obvezni pismeni i usmeni ispit </w:t>
                </w:r>
              </w:p>
            </w:sdtContent>
          </w:sdt>
        </w:tc>
      </w:tr>
      <w:tr w:rsidR="008E680B" w:rsidRPr="008471ED" w14:paraId="34305454" w14:textId="77777777" w:rsidTr="003B6803">
        <w:tc>
          <w:tcPr>
            <w:tcW w:w="1256" w:type="pct"/>
            <w:vMerge w:val="restart"/>
            <w:tcBorders>
              <w:top w:val="single" w:sz="12" w:space="0" w:color="auto"/>
              <w:left w:val="single" w:sz="12" w:space="0" w:color="auto"/>
            </w:tcBorders>
            <w:shd w:val="clear" w:color="auto" w:fill="00A0DC"/>
            <w:vAlign w:val="center"/>
          </w:tcPr>
          <w:p w14:paraId="4311D359" w14:textId="77777777" w:rsidR="008E680B" w:rsidRPr="008471ED" w:rsidRDefault="008E680B" w:rsidP="00A42271">
            <w:pPr>
              <w:tabs>
                <w:tab w:val="left" w:pos="54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DE5D8F9"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C1818E"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93E7CC"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putem ostalih medija</w:t>
            </w:r>
          </w:p>
        </w:tc>
      </w:tr>
      <w:tr w:rsidR="008E680B" w:rsidRPr="008471ED" w14:paraId="1425C23F" w14:textId="77777777" w:rsidTr="003B6803">
        <w:trPr>
          <w:trHeight w:val="75"/>
        </w:trPr>
        <w:tc>
          <w:tcPr>
            <w:tcW w:w="1256" w:type="pct"/>
            <w:vMerge/>
            <w:tcBorders>
              <w:left w:val="single" w:sz="12" w:space="0" w:color="auto"/>
            </w:tcBorders>
            <w:shd w:val="clear" w:color="auto" w:fill="00A0DC"/>
            <w:vAlign w:val="center"/>
          </w:tcPr>
          <w:p w14:paraId="3D1FDE7A"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675314076"/>
            </w:sdtPr>
            <w:sdtEndPr/>
            <w:sdtContent>
              <w:p w14:paraId="0AA6BE7F"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Kraljević J. (1999) Projekt tehnološkog procesa, Poslovna analiza i upravljanje, Zagreb</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25633341"/>
            </w:sdtPr>
            <w:sdtEndPr/>
            <w:sdtContent>
              <w:p w14:paraId="39E6CF40"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94493633"/>
            </w:sdtPr>
            <w:sdtEndPr/>
            <w:sdtContent>
              <w:p w14:paraId="66A99E2B"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8471ED" w14:paraId="2042724B" w14:textId="77777777" w:rsidTr="003B6803">
        <w:trPr>
          <w:trHeight w:val="75"/>
        </w:trPr>
        <w:tc>
          <w:tcPr>
            <w:tcW w:w="1256" w:type="pct"/>
            <w:vMerge/>
            <w:tcBorders>
              <w:left w:val="single" w:sz="12" w:space="0" w:color="auto"/>
            </w:tcBorders>
            <w:shd w:val="clear" w:color="auto" w:fill="00A0DC"/>
            <w:vAlign w:val="center"/>
          </w:tcPr>
          <w:p w14:paraId="0799B093"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965892152"/>
            </w:sdtPr>
            <w:sdtEndPr/>
            <w:sdtContent>
              <w:p w14:paraId="2E17A808" w14:textId="77777777" w:rsidR="008E680B" w:rsidRPr="008471ED" w:rsidRDefault="008E680B" w:rsidP="00A42271">
                <w:pPr>
                  <w:autoSpaceDE w:val="0"/>
                  <w:autoSpaceDN w:val="0"/>
                  <w:adjustRightInd w:val="0"/>
                  <w:spacing w:after="0" w:line="240" w:lineRule="auto"/>
                  <w:rPr>
                    <w:rFonts w:ascii="Proba Pro Lt" w:hAnsi="Proba Pro Lt"/>
                    <w:color w:val="000000"/>
                    <w:sz w:val="20"/>
                    <w:szCs w:val="20"/>
                  </w:rPr>
                </w:pPr>
                <w:r w:rsidRPr="008471ED">
                  <w:rPr>
                    <w:rFonts w:ascii="Proba Pro Lt" w:hAnsi="Proba Pro Lt"/>
                    <w:sz w:val="20"/>
                    <w:szCs w:val="20"/>
                  </w:rPr>
                  <w:t>Fiolić V. (1975) Organizacija i vođenje industrijskog projekta Kem. ind., 14, (10), 553-558.</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700677"/>
              <w:showingPlcHdr/>
            </w:sdtPr>
            <w:sdtEndPr/>
            <w:sdtContent>
              <w:p w14:paraId="5C961053"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98798418"/>
            </w:sdtPr>
            <w:sdtEndPr/>
            <w:sdtContent>
              <w:p w14:paraId="03FD1CB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E680B" w:rsidRPr="008471ED" w14:paraId="6C8CD77B" w14:textId="77777777" w:rsidTr="003B6803">
        <w:trPr>
          <w:trHeight w:val="75"/>
        </w:trPr>
        <w:tc>
          <w:tcPr>
            <w:tcW w:w="1256" w:type="pct"/>
            <w:vMerge/>
            <w:tcBorders>
              <w:left w:val="single" w:sz="12" w:space="0" w:color="auto"/>
            </w:tcBorders>
            <w:shd w:val="clear" w:color="auto" w:fill="00A0DC"/>
            <w:vAlign w:val="center"/>
          </w:tcPr>
          <w:p w14:paraId="30275F5E"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344054347"/>
            </w:sdtPr>
            <w:sdtEndPr/>
            <w:sdtContent>
              <w:p w14:paraId="718274DC"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Lundell R. and Laiho P. (1976) Engineering of Fermentation Plants, Part 1. Design Aspects, Process Biochemistry 11 (3), 13.</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25099122"/>
              <w:showingPlcHdr/>
            </w:sdtPr>
            <w:sdtEndPr/>
            <w:sdtContent>
              <w:p w14:paraId="34CA025A"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5421444"/>
            </w:sdtPr>
            <w:sdtEndPr/>
            <w:sdtContent>
              <w:p w14:paraId="44C8F5DC"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E680B" w:rsidRPr="008471ED" w14:paraId="4CC978BB" w14:textId="77777777" w:rsidTr="003B6803">
        <w:trPr>
          <w:trHeight w:val="75"/>
        </w:trPr>
        <w:tc>
          <w:tcPr>
            <w:tcW w:w="1256" w:type="pct"/>
            <w:vMerge/>
            <w:tcBorders>
              <w:left w:val="single" w:sz="12" w:space="0" w:color="auto"/>
            </w:tcBorders>
            <w:shd w:val="clear" w:color="auto" w:fill="00A0DC"/>
            <w:vAlign w:val="center"/>
          </w:tcPr>
          <w:p w14:paraId="72336C5D"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78527830"/>
            </w:sdtPr>
            <w:sdtEndPr/>
            <w:sdtContent>
              <w:sdt>
                <w:sdtPr>
                  <w:rPr>
                    <w:rFonts w:ascii="Proba Pro Lt" w:hAnsi="Proba Pro Lt"/>
                    <w:color w:val="000000"/>
                    <w:sz w:val="20"/>
                    <w:szCs w:val="20"/>
                  </w:rPr>
                  <w:id w:val="1768576446"/>
                </w:sdtPr>
                <w:sdtEndPr/>
                <w:sdtContent>
                  <w:p w14:paraId="39D10E2B" w14:textId="77777777" w:rsidR="008E680B" w:rsidRPr="008471ED" w:rsidRDefault="008E680B" w:rsidP="00A42271">
                    <w:pPr>
                      <w:autoSpaceDE w:val="0"/>
                      <w:autoSpaceDN w:val="0"/>
                      <w:adjustRightInd w:val="0"/>
                      <w:spacing w:after="0" w:line="240" w:lineRule="auto"/>
                      <w:rPr>
                        <w:rFonts w:ascii="Proba Pro Lt" w:hAnsi="Proba Pro Lt"/>
                        <w:color w:val="000000"/>
                        <w:sz w:val="20"/>
                        <w:szCs w:val="20"/>
                      </w:rPr>
                    </w:pPr>
                    <w:r w:rsidRPr="008471ED">
                      <w:rPr>
                        <w:rFonts w:ascii="Proba Pro Lt" w:hAnsi="Proba Pro Lt"/>
                        <w:sz w:val="20"/>
                        <w:szCs w:val="20"/>
                      </w:rPr>
                      <w:t>Vavra I. i Petrov Lj. Osnovi projektiranja, TF, Novi Sad, 1975</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07193607"/>
              <w:showingPlcHdr/>
            </w:sdtPr>
            <w:sdtEndPr/>
            <w:sdtContent>
              <w:p w14:paraId="24194E2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1852107"/>
            </w:sdtPr>
            <w:sdtEndPr/>
            <w:sdtContent>
              <w:p w14:paraId="79D71EE7"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E680B" w:rsidRPr="008471ED" w14:paraId="26ED274C" w14:textId="77777777" w:rsidTr="003B6803">
        <w:trPr>
          <w:trHeight w:val="175"/>
        </w:trPr>
        <w:tc>
          <w:tcPr>
            <w:tcW w:w="1256" w:type="pct"/>
            <w:vMerge/>
            <w:tcBorders>
              <w:left w:val="single" w:sz="12" w:space="0" w:color="auto"/>
            </w:tcBorders>
            <w:shd w:val="clear" w:color="auto" w:fill="00A0DC"/>
            <w:vAlign w:val="center"/>
          </w:tcPr>
          <w:p w14:paraId="68297EAA"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40786554"/>
            </w:sdtPr>
            <w:sdtEndPr/>
            <w:sdtContent>
              <w:sdt>
                <w:sdtPr>
                  <w:rPr>
                    <w:rFonts w:ascii="Proba Pro Lt" w:hAnsi="Proba Pro Lt"/>
                    <w:color w:val="000000"/>
                    <w:sz w:val="20"/>
                    <w:szCs w:val="20"/>
                  </w:rPr>
                  <w:id w:val="51516742"/>
                </w:sdtPr>
                <w:sdtEndPr/>
                <w:sdtContent>
                  <w:p w14:paraId="1AED2CB5"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H. Petersen, Pivara i njena oprema, Jug. udruženje pivara Beograd, 1996</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2260484"/>
              <w:showingPlcHdr/>
            </w:sdtPr>
            <w:sdtEndPr/>
            <w:sdtContent>
              <w:p w14:paraId="17D8D347"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98346695"/>
            </w:sdtPr>
            <w:sdtEndPr/>
            <w:sdtContent>
              <w:p w14:paraId="742E151E"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E680B" w:rsidRPr="008471ED" w14:paraId="58236979" w14:textId="77777777" w:rsidTr="00A42271">
        <w:tc>
          <w:tcPr>
            <w:tcW w:w="1256" w:type="pct"/>
            <w:tcBorders>
              <w:top w:val="single" w:sz="12" w:space="0" w:color="auto"/>
              <w:left w:val="single" w:sz="12" w:space="0" w:color="auto"/>
            </w:tcBorders>
            <w:shd w:val="clear" w:color="auto" w:fill="00A0DC"/>
            <w:vAlign w:val="center"/>
          </w:tcPr>
          <w:p w14:paraId="2A0FD2E4"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2.12. Dopunska literatura </w:t>
            </w:r>
          </w:p>
        </w:tc>
        <w:sdt>
          <w:sdtPr>
            <w:rPr>
              <w:rFonts w:ascii="Proba Pro Lt" w:hAnsi="Proba Pro Lt" w:cs="Arial"/>
              <w:sz w:val="20"/>
              <w:szCs w:val="20"/>
            </w:rPr>
            <w:id w:val="-1092699011"/>
          </w:sdtPr>
          <w:sdtEndPr/>
          <w:sdtContent>
            <w:tc>
              <w:tcPr>
                <w:tcW w:w="3744" w:type="pct"/>
                <w:gridSpan w:val="13"/>
                <w:tcBorders>
                  <w:top w:val="single" w:sz="12" w:space="0" w:color="auto"/>
                  <w:right w:val="single" w:sz="12" w:space="0" w:color="auto"/>
                </w:tcBorders>
              </w:tcPr>
              <w:p w14:paraId="3C1A4DB2"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E680B" w:rsidRPr="008471ED" w14:paraId="242A6582" w14:textId="77777777" w:rsidTr="00A42271">
        <w:tc>
          <w:tcPr>
            <w:tcW w:w="1256" w:type="pct"/>
            <w:tcBorders>
              <w:top w:val="single" w:sz="12" w:space="0" w:color="auto"/>
              <w:left w:val="single" w:sz="12" w:space="0" w:color="auto"/>
            </w:tcBorders>
            <w:shd w:val="clear" w:color="auto" w:fill="00A0DC"/>
            <w:vAlign w:val="center"/>
          </w:tcPr>
          <w:p w14:paraId="61922F8E"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0374A4E"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i/>
                <w:sz w:val="20"/>
                <w:szCs w:val="20"/>
              </w:rPr>
              <w:t xml:space="preserve">Rokovi ispita objavljuju se na Studomatu i ovoj mrežnoj stranici: </w:t>
            </w:r>
            <w:hyperlink r:id="rId166" w:history="1">
              <w:r w:rsidRPr="008471ED">
                <w:rPr>
                  <w:rStyle w:val="Hyperlink"/>
                  <w:rFonts w:ascii="Proba Pro Lt" w:hAnsi="Proba Pro Lt"/>
                  <w:i/>
                  <w:sz w:val="20"/>
                  <w:szCs w:val="20"/>
                </w:rPr>
                <w:t>http://www.pbf.unizg.hr/studiji/ispitni_rokovi</w:t>
              </w:r>
            </w:hyperlink>
          </w:p>
        </w:tc>
      </w:tr>
      <w:tr w:rsidR="008E680B" w:rsidRPr="008471ED" w14:paraId="4F139E6F" w14:textId="77777777" w:rsidTr="00A42271">
        <w:tc>
          <w:tcPr>
            <w:tcW w:w="1256" w:type="pct"/>
            <w:tcBorders>
              <w:left w:val="single" w:sz="12" w:space="0" w:color="auto"/>
              <w:bottom w:val="single" w:sz="12" w:space="0" w:color="auto"/>
            </w:tcBorders>
            <w:shd w:val="clear" w:color="auto" w:fill="00A0DC"/>
            <w:vAlign w:val="center"/>
          </w:tcPr>
          <w:p w14:paraId="0984F788"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2.14. Ostalo </w:t>
            </w:r>
          </w:p>
        </w:tc>
        <w:sdt>
          <w:sdtPr>
            <w:rPr>
              <w:rFonts w:ascii="Proba Pro Lt" w:hAnsi="Proba Pro Lt" w:cs="Arial"/>
              <w:sz w:val="20"/>
              <w:szCs w:val="20"/>
            </w:rPr>
            <w:id w:val="1580178257"/>
          </w:sdtPr>
          <w:sdtEndPr/>
          <w:sdtContent>
            <w:tc>
              <w:tcPr>
                <w:tcW w:w="3744" w:type="pct"/>
                <w:gridSpan w:val="13"/>
                <w:tcBorders>
                  <w:bottom w:val="single" w:sz="12" w:space="0" w:color="auto"/>
                  <w:right w:val="single" w:sz="12" w:space="0" w:color="auto"/>
                </w:tcBorders>
              </w:tcPr>
              <w:p w14:paraId="4D18E4F0"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w:t>
                </w:r>
              </w:p>
            </w:tc>
          </w:sdtContent>
        </w:sdt>
      </w:tr>
    </w:tbl>
    <w:p w14:paraId="481BE3FE" w14:textId="77777777" w:rsidR="008E680B" w:rsidRDefault="008E680B" w:rsidP="008E680B">
      <w:pPr>
        <w:spacing w:after="0" w:line="240" w:lineRule="auto"/>
        <w:rPr>
          <w:rFonts w:ascii="Proba Pro Lt" w:hAnsi="Proba Pro Lt"/>
          <w:sz w:val="20"/>
          <w:szCs w:val="20"/>
        </w:rPr>
      </w:pPr>
    </w:p>
    <w:p w14:paraId="71065AE4" w14:textId="77777777" w:rsidR="008E680B"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8E680B" w:rsidRPr="008471ED" w14:paraId="0E57E0C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D9D1F2"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1. OPĆE INFORMACIJE</w:t>
            </w:r>
          </w:p>
        </w:tc>
      </w:tr>
      <w:tr w:rsidR="008E680B" w:rsidRPr="008471ED" w14:paraId="0D5EB106" w14:textId="77777777" w:rsidTr="003B6803">
        <w:tc>
          <w:tcPr>
            <w:tcW w:w="1256" w:type="pct"/>
            <w:tcBorders>
              <w:top w:val="single" w:sz="12" w:space="0" w:color="auto"/>
              <w:left w:val="single" w:sz="12" w:space="0" w:color="auto"/>
            </w:tcBorders>
            <w:shd w:val="clear" w:color="auto" w:fill="00A0DC"/>
            <w:vAlign w:val="center"/>
          </w:tcPr>
          <w:p w14:paraId="5C57A835" w14:textId="77777777" w:rsidR="008E680B" w:rsidRPr="008471ED"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71ED">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1182746531"/>
            <w:placeholder>
              <w:docPart w:val="A5C6E5BD140C463A92C2FEC40F653CE8"/>
            </w:placeholder>
          </w:sdtPr>
          <w:sdtEndPr/>
          <w:sdtContent>
            <w:tc>
              <w:tcPr>
                <w:tcW w:w="1591" w:type="pct"/>
                <w:gridSpan w:val="4"/>
                <w:tcBorders>
                  <w:top w:val="single" w:sz="12" w:space="0" w:color="auto"/>
                  <w:right w:val="single" w:sz="12" w:space="0" w:color="auto"/>
                </w:tcBorders>
                <w:vAlign w:val="center"/>
              </w:tcPr>
              <w:p w14:paraId="30061DBF" w14:textId="77777777" w:rsidR="00A42271" w:rsidRPr="00A42271" w:rsidRDefault="00DB7BE2" w:rsidP="00A42271">
                <w:pPr>
                  <w:tabs>
                    <w:tab w:val="left" w:pos="2820"/>
                  </w:tabs>
                  <w:spacing w:after="0" w:line="240" w:lineRule="auto"/>
                  <w:rPr>
                    <w:rFonts w:ascii="Proba Pro Lt" w:hAnsi="Proba Pro Lt" w:cs="Arial"/>
                    <w:b/>
                    <w:sz w:val="20"/>
                    <w:szCs w:val="20"/>
                  </w:rPr>
                </w:pPr>
                <w:hyperlink r:id="rId167" w:history="1">
                  <w:r w:rsidR="00A42271" w:rsidRPr="00A42271">
                    <w:rPr>
                      <w:rStyle w:val="Hyperlink"/>
                      <w:rFonts w:ascii="Proba Pro Lt" w:hAnsi="Proba Pro Lt" w:cs="Arial"/>
                      <w:b/>
                      <w:sz w:val="20"/>
                      <w:szCs w:val="20"/>
                    </w:rPr>
                    <w:t>Izv. prof. dr. sc. Mirela Ivančić Šantek</w:t>
                  </w:r>
                </w:hyperlink>
              </w:p>
              <w:p w14:paraId="29DCD8A4" w14:textId="01BDABCA" w:rsidR="008E680B" w:rsidRPr="00A42271" w:rsidRDefault="00DB7BE2" w:rsidP="00A42271">
                <w:pPr>
                  <w:tabs>
                    <w:tab w:val="left" w:pos="2820"/>
                  </w:tabs>
                  <w:spacing w:after="0" w:line="240" w:lineRule="auto"/>
                  <w:rPr>
                    <w:rFonts w:ascii="Proba Pro Lt" w:hAnsi="Proba Pro Lt" w:cs="Arial"/>
                    <w:sz w:val="20"/>
                    <w:szCs w:val="20"/>
                  </w:rPr>
                </w:pPr>
                <w:hyperlink r:id="rId168" w:history="1">
                  <w:r w:rsidR="008E680B" w:rsidRPr="00A42271">
                    <w:rPr>
                      <w:rStyle w:val="Hyperlink"/>
                      <w:rFonts w:ascii="Proba Pro Lt" w:hAnsi="Proba Pro Lt"/>
                      <w:sz w:val="20"/>
                      <w:szCs w:val="20"/>
                    </w:rPr>
                    <w:t xml:space="preserve">Prof. dr. sc. </w:t>
                  </w:r>
                  <w:r w:rsidR="008E680B" w:rsidRPr="00A42271">
                    <w:rPr>
                      <w:rStyle w:val="Hyperlink"/>
                      <w:rFonts w:ascii="Proba Pro Lt" w:hAnsi="Proba Pro Lt" w:cs="Arial"/>
                      <w:sz w:val="20"/>
                      <w:szCs w:val="20"/>
                    </w:rPr>
                    <w:t>Božidar Šantek</w:t>
                  </w:r>
                </w:hyperlink>
              </w:p>
              <w:p w14:paraId="3D3F4A13" w14:textId="7FA232FC" w:rsidR="008E680B" w:rsidRPr="00A42271" w:rsidRDefault="00DB7BE2" w:rsidP="00A42271">
                <w:pPr>
                  <w:tabs>
                    <w:tab w:val="left" w:pos="2820"/>
                  </w:tabs>
                  <w:spacing w:after="0" w:line="240" w:lineRule="auto"/>
                  <w:rPr>
                    <w:rFonts w:ascii="Proba Pro Lt" w:hAnsi="Proba Pro Lt" w:cs="Arial"/>
                    <w:sz w:val="20"/>
                    <w:szCs w:val="20"/>
                  </w:rPr>
                </w:pPr>
                <w:hyperlink r:id="rId169" w:history="1">
                  <w:r w:rsidR="008E680B">
                    <w:rPr>
                      <w:rStyle w:val="Hyperlink"/>
                      <w:rFonts w:ascii="Proba Pro Lt" w:hAnsi="Proba Pro Lt" w:cs="Arial"/>
                      <w:sz w:val="20"/>
                      <w:szCs w:val="20"/>
                    </w:rPr>
                    <w:t>I</w:t>
                  </w:r>
                  <w:r w:rsidR="008E680B" w:rsidRPr="00071996">
                    <w:rPr>
                      <w:rStyle w:val="Hyperlink"/>
                      <w:rFonts w:ascii="Proba Pro Lt" w:hAnsi="Proba Pro Lt" w:cs="Arial"/>
                      <w:sz w:val="20"/>
                      <w:szCs w:val="20"/>
                    </w:rPr>
                    <w:t>zv. prof. dr. sc. Tonči Rezić</w:t>
                  </w:r>
                </w:hyperlink>
              </w:p>
            </w:tc>
          </w:sdtContent>
        </w:sdt>
        <w:tc>
          <w:tcPr>
            <w:tcW w:w="1337" w:type="pct"/>
            <w:gridSpan w:val="5"/>
            <w:tcBorders>
              <w:top w:val="single" w:sz="12" w:space="0" w:color="auto"/>
              <w:right w:val="single" w:sz="12" w:space="0" w:color="auto"/>
            </w:tcBorders>
            <w:shd w:val="clear" w:color="auto" w:fill="00A0DC"/>
            <w:vAlign w:val="center"/>
          </w:tcPr>
          <w:p w14:paraId="40098E99"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15538892"/>
            <w:placeholder>
              <w:docPart w:val="0551F16A3B4245729F875907CD9DDB7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9B0594D"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zimski</w:t>
                </w:r>
              </w:p>
            </w:tc>
          </w:sdtContent>
        </w:sdt>
      </w:tr>
      <w:tr w:rsidR="008E680B" w:rsidRPr="008471ED" w14:paraId="519A9F4C" w14:textId="77777777" w:rsidTr="003B6803">
        <w:tc>
          <w:tcPr>
            <w:tcW w:w="1256" w:type="pct"/>
            <w:tcBorders>
              <w:top w:val="single" w:sz="12" w:space="0" w:color="auto"/>
              <w:left w:val="single" w:sz="12" w:space="0" w:color="auto"/>
            </w:tcBorders>
            <w:shd w:val="clear" w:color="auto" w:fill="00A0DC"/>
            <w:vAlign w:val="center"/>
          </w:tcPr>
          <w:p w14:paraId="04B9E2B0"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71ED">
              <w:rPr>
                <w:rFonts w:ascii="Proba Pro Lt" w:hAnsi="Proba Pro Lt" w:cs="Arial"/>
                <w:sz w:val="20"/>
                <w:szCs w:val="20"/>
              </w:rPr>
              <w:t>Naziv predmeta</w:t>
            </w:r>
          </w:p>
        </w:tc>
        <w:bookmarkStart w:id="19" w:name="Izdvajanje_pročišćavanje" w:displacedByCustomXml="next"/>
        <w:sdt>
          <w:sdtPr>
            <w:rPr>
              <w:rFonts w:ascii="Proba Pro Lt" w:hAnsi="Proba Pro Lt"/>
              <w:sz w:val="20"/>
              <w:szCs w:val="20"/>
            </w:rPr>
            <w:id w:val="680633565"/>
            <w:placeholder>
              <w:docPart w:val="9088815A64F24DDCB628268B9F11BE29"/>
            </w:placeholder>
          </w:sdtPr>
          <w:sdtEndPr/>
          <w:sdtContent>
            <w:tc>
              <w:tcPr>
                <w:tcW w:w="1591" w:type="pct"/>
                <w:gridSpan w:val="4"/>
                <w:tcBorders>
                  <w:top w:val="single" w:sz="12" w:space="0" w:color="auto"/>
                  <w:right w:val="single" w:sz="12" w:space="0" w:color="auto"/>
                </w:tcBorders>
                <w:vAlign w:val="center"/>
              </w:tcPr>
              <w:p w14:paraId="6A3A338E" w14:textId="77777777" w:rsidR="008E680B" w:rsidRPr="008471ED" w:rsidRDefault="008E680B" w:rsidP="00A42271">
                <w:pPr>
                  <w:tabs>
                    <w:tab w:val="left" w:pos="2820"/>
                  </w:tabs>
                  <w:spacing w:after="0" w:line="240" w:lineRule="auto"/>
                  <w:rPr>
                    <w:rFonts w:ascii="Proba Pro Lt" w:hAnsi="Proba Pro Lt"/>
                    <w:sz w:val="20"/>
                    <w:szCs w:val="20"/>
                  </w:rPr>
                </w:pPr>
                <w:r w:rsidRPr="00AB04FA">
                  <w:rPr>
                    <w:rStyle w:val="Heading1Char"/>
                    <w:rFonts w:ascii="Proba Pro Lt" w:eastAsia="Calibri" w:hAnsi="Proba Pro Lt"/>
                    <w:sz w:val="20"/>
                    <w:szCs w:val="20"/>
                  </w:rPr>
                  <w:t>Izdvajanje i pročišćavanje biotehnoloških proizvoda</w:t>
                </w:r>
              </w:p>
            </w:tc>
          </w:sdtContent>
        </w:sdt>
        <w:bookmarkEnd w:id="19" w:displacedByCustomXml="prev"/>
        <w:tc>
          <w:tcPr>
            <w:tcW w:w="1337" w:type="pct"/>
            <w:gridSpan w:val="5"/>
            <w:tcBorders>
              <w:top w:val="single" w:sz="12" w:space="0" w:color="auto"/>
              <w:right w:val="single" w:sz="12" w:space="0" w:color="auto"/>
            </w:tcBorders>
            <w:shd w:val="clear" w:color="auto" w:fill="00A0DC"/>
            <w:vAlign w:val="center"/>
          </w:tcPr>
          <w:p w14:paraId="55D8C293"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1.9. Bodovna vrijednost (broj bodova po ECTS sustavu)</w:t>
            </w:r>
          </w:p>
        </w:tc>
        <w:sdt>
          <w:sdtPr>
            <w:rPr>
              <w:rFonts w:ascii="Proba Pro Lt" w:hAnsi="Proba Pro Lt" w:cs="Arial"/>
              <w:sz w:val="20"/>
              <w:szCs w:val="20"/>
            </w:rPr>
            <w:id w:val="117341840"/>
            <w:placeholder>
              <w:docPart w:val="ED1DFF840AE24C36869B0B7DA34CE650"/>
            </w:placeholder>
          </w:sdtPr>
          <w:sdtEndPr/>
          <w:sdtContent>
            <w:tc>
              <w:tcPr>
                <w:tcW w:w="817" w:type="pct"/>
                <w:gridSpan w:val="4"/>
                <w:tcBorders>
                  <w:top w:val="single" w:sz="12" w:space="0" w:color="auto"/>
                  <w:right w:val="single" w:sz="12" w:space="0" w:color="auto"/>
                </w:tcBorders>
                <w:vAlign w:val="center"/>
              </w:tcPr>
              <w:p w14:paraId="77AD6222"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6</w:t>
                </w:r>
              </w:p>
            </w:tc>
          </w:sdtContent>
        </w:sdt>
      </w:tr>
      <w:tr w:rsidR="008E680B" w:rsidRPr="008471ED" w14:paraId="4DD00E3F" w14:textId="77777777" w:rsidTr="003B6803">
        <w:tc>
          <w:tcPr>
            <w:tcW w:w="1256" w:type="pct"/>
            <w:tcBorders>
              <w:left w:val="single" w:sz="12" w:space="0" w:color="auto"/>
              <w:bottom w:val="single" w:sz="12" w:space="0" w:color="auto"/>
            </w:tcBorders>
            <w:shd w:val="clear" w:color="auto" w:fill="00A0DC"/>
            <w:vAlign w:val="center"/>
          </w:tcPr>
          <w:p w14:paraId="33DE04A5"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71ED">
              <w:rPr>
                <w:rFonts w:ascii="Proba Pro Lt" w:hAnsi="Proba Pro Lt" w:cs="Arial"/>
                <w:sz w:val="20"/>
                <w:szCs w:val="20"/>
              </w:rPr>
              <w:t>Šifra predmeta</w:t>
            </w:r>
          </w:p>
        </w:tc>
        <w:sdt>
          <w:sdtPr>
            <w:rPr>
              <w:rFonts w:ascii="Proba Pro Lt" w:hAnsi="Proba Pro Lt"/>
              <w:sz w:val="20"/>
              <w:szCs w:val="20"/>
            </w:rPr>
            <w:id w:val="-1328902917"/>
            <w:placeholder>
              <w:docPart w:val="27282D4B88D344B7914D88FD7E84D098"/>
            </w:placeholder>
          </w:sdtPr>
          <w:sdtEndPr/>
          <w:sdtContent>
            <w:tc>
              <w:tcPr>
                <w:tcW w:w="1591" w:type="pct"/>
                <w:gridSpan w:val="4"/>
                <w:tcBorders>
                  <w:bottom w:val="single" w:sz="12" w:space="0" w:color="auto"/>
                  <w:right w:val="single" w:sz="12" w:space="0" w:color="auto"/>
                </w:tcBorders>
                <w:vAlign w:val="center"/>
              </w:tcPr>
              <w:p w14:paraId="67650634"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53650</w:t>
                </w:r>
              </w:p>
            </w:tc>
          </w:sdtContent>
        </w:sdt>
        <w:tc>
          <w:tcPr>
            <w:tcW w:w="1337" w:type="pct"/>
            <w:gridSpan w:val="5"/>
            <w:tcBorders>
              <w:bottom w:val="single" w:sz="12" w:space="0" w:color="auto"/>
              <w:right w:val="single" w:sz="12" w:space="0" w:color="auto"/>
            </w:tcBorders>
            <w:shd w:val="clear" w:color="auto" w:fill="00A0DC"/>
            <w:vAlign w:val="center"/>
          </w:tcPr>
          <w:p w14:paraId="29ABF80C"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1.10. Broj sati u semestru (P+V+S+e-učenje)</w:t>
            </w:r>
          </w:p>
        </w:tc>
        <w:sdt>
          <w:sdtPr>
            <w:rPr>
              <w:rFonts w:ascii="Proba Pro Lt" w:hAnsi="Proba Pro Lt" w:cs="Arial"/>
              <w:sz w:val="20"/>
              <w:szCs w:val="20"/>
            </w:rPr>
            <w:id w:val="-440688271"/>
            <w:placeholder>
              <w:docPart w:val="5E2DB9DCF080430EA49EA1C4BEBEE4C0"/>
            </w:placeholder>
          </w:sdtPr>
          <w:sdtEndPr/>
          <w:sdtContent>
            <w:tc>
              <w:tcPr>
                <w:tcW w:w="817" w:type="pct"/>
                <w:gridSpan w:val="4"/>
                <w:tcBorders>
                  <w:bottom w:val="single" w:sz="12" w:space="0" w:color="auto"/>
                  <w:right w:val="single" w:sz="12" w:space="0" w:color="auto"/>
                </w:tcBorders>
                <w:vAlign w:val="center"/>
              </w:tcPr>
              <w:p w14:paraId="4557A133"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30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15</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30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0</w:t>
                </w:r>
              </w:p>
            </w:tc>
          </w:sdtContent>
        </w:sdt>
      </w:tr>
      <w:tr w:rsidR="008E680B" w:rsidRPr="008471ED" w14:paraId="200E8F74" w14:textId="77777777" w:rsidTr="003B6803">
        <w:tc>
          <w:tcPr>
            <w:tcW w:w="1256" w:type="pct"/>
            <w:tcBorders>
              <w:left w:val="single" w:sz="12" w:space="0" w:color="auto"/>
              <w:bottom w:val="single" w:sz="12" w:space="0" w:color="auto"/>
            </w:tcBorders>
            <w:shd w:val="clear" w:color="auto" w:fill="00A0DC"/>
            <w:vAlign w:val="center"/>
          </w:tcPr>
          <w:p w14:paraId="41BF763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71ED">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805389570"/>
            <w:placeholder>
              <w:docPart w:val="BC60D79210A949B3B27AB2EE8FBB6E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69278C20"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2D378789"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1.11. Očekivani broj studenata na predmetu</w:t>
            </w:r>
          </w:p>
        </w:tc>
        <w:sdt>
          <w:sdtPr>
            <w:rPr>
              <w:rFonts w:ascii="Proba Pro Lt" w:hAnsi="Proba Pro Lt" w:cs="Arial"/>
              <w:sz w:val="20"/>
              <w:szCs w:val="20"/>
            </w:rPr>
            <w:id w:val="119353546"/>
            <w:placeholder>
              <w:docPart w:val="EA1E48167F4E40548DD1F79499A3CEE6"/>
            </w:placeholder>
          </w:sdtPr>
          <w:sdtEndPr/>
          <w:sdtContent>
            <w:tc>
              <w:tcPr>
                <w:tcW w:w="817" w:type="pct"/>
                <w:gridSpan w:val="4"/>
                <w:tcBorders>
                  <w:bottom w:val="single" w:sz="12" w:space="0" w:color="auto"/>
                  <w:right w:val="single" w:sz="12" w:space="0" w:color="auto"/>
                </w:tcBorders>
                <w:vAlign w:val="center"/>
              </w:tcPr>
              <w:p w14:paraId="4657596D"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20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30</w:t>
                </w:r>
              </w:p>
            </w:tc>
          </w:sdtContent>
        </w:sdt>
      </w:tr>
      <w:tr w:rsidR="008E680B" w:rsidRPr="008471ED" w14:paraId="53F34DE3" w14:textId="77777777" w:rsidTr="003B6803">
        <w:tc>
          <w:tcPr>
            <w:tcW w:w="1256" w:type="pct"/>
            <w:tcBorders>
              <w:left w:val="single" w:sz="12" w:space="0" w:color="auto"/>
              <w:bottom w:val="single" w:sz="12" w:space="0" w:color="auto"/>
            </w:tcBorders>
            <w:shd w:val="clear" w:color="auto" w:fill="00A0DC"/>
            <w:vAlign w:val="center"/>
          </w:tcPr>
          <w:p w14:paraId="69A21B59"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71ED">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74246116"/>
            <w:placeholder>
              <w:docPart w:val="4C77C559966044EEB916B2E62F5CF32E"/>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0B0006BE"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1B0F5F99"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1.12. Razina primjene e-učenja (1, 2, 3 razina), postotak izvođenja predmeta </w:t>
            </w:r>
            <w:r w:rsidRPr="008471ED">
              <w:rPr>
                <w:rFonts w:ascii="Proba Pro Lt" w:hAnsi="Proba Pro Lt" w:cs="Arial"/>
                <w:i/>
                <w:sz w:val="20"/>
                <w:szCs w:val="20"/>
              </w:rPr>
              <w:t>on line</w:t>
            </w:r>
            <w:r w:rsidRPr="008471E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7D32961" w14:textId="77777777" w:rsidR="008E680B" w:rsidRPr="008471ED"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1325957"/>
                <w:placeholder>
                  <w:docPart w:val="2CD65C7BB2754C47B4AE83F3A74FBC2B"/>
                </w:placeholder>
                <w:dropDownList>
                  <w:listItem w:value="Choose an item."/>
                  <w:listItem w:displayText="1." w:value="1."/>
                  <w:listItem w:displayText="2." w:value="2."/>
                  <w:listItem w:displayText="3." w:value="3."/>
                </w:dropDownList>
              </w:sdtPr>
              <w:sdtEndPr/>
              <w:sdtContent>
                <w:r w:rsidR="008E680B" w:rsidRPr="008471ED">
                  <w:rPr>
                    <w:rFonts w:ascii="Proba Pro Lt" w:hAnsi="Proba Pro Lt" w:cs="Arial"/>
                    <w:sz w:val="20"/>
                    <w:szCs w:val="20"/>
                  </w:rPr>
                  <w:t>1.</w:t>
                </w:r>
              </w:sdtContent>
            </w:sdt>
            <w:r w:rsidR="008E680B" w:rsidRPr="008471ED">
              <w:rPr>
                <w:rFonts w:ascii="Proba Pro Lt" w:hAnsi="Proba Pro Lt" w:cs="Arial"/>
                <w:sz w:val="20"/>
                <w:szCs w:val="20"/>
              </w:rPr>
              <w:tab/>
            </w:r>
          </w:p>
          <w:p w14:paraId="3AE73BF1" w14:textId="77777777" w:rsidR="008E680B" w:rsidRPr="008471ED"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04161798"/>
                <w:placeholder>
                  <w:docPart w:val="42ABE603670E4C8BA502621BC1C4B452"/>
                </w:placeholder>
              </w:sdtPr>
              <w:sdtEndPr/>
              <w:sdtContent>
                <w:r w:rsidR="008E680B" w:rsidRPr="008471ED">
                  <w:rPr>
                    <w:rFonts w:ascii="Proba Pro Lt" w:hAnsi="Proba Pro Lt" w:cs="Arial"/>
                    <w:sz w:val="20"/>
                    <w:szCs w:val="20"/>
                  </w:rPr>
                  <w:t>1</w:t>
                </w:r>
                <w:r w:rsidR="008E680B">
                  <w:rPr>
                    <w:rFonts w:ascii="Proba Pro Lt" w:hAnsi="Proba Pro Lt" w:cs="Arial"/>
                    <w:sz w:val="20"/>
                    <w:szCs w:val="20"/>
                  </w:rPr>
                  <w:t xml:space="preserve"> </w:t>
                </w:r>
              </w:sdtContent>
            </w:sdt>
            <w:r w:rsidR="008E680B" w:rsidRPr="008471ED">
              <w:rPr>
                <w:rFonts w:ascii="Proba Pro Lt" w:hAnsi="Proba Pro Lt" w:cs="Arial"/>
                <w:sz w:val="20"/>
                <w:szCs w:val="20"/>
              </w:rPr>
              <w:t>%</w:t>
            </w:r>
          </w:p>
        </w:tc>
      </w:tr>
      <w:tr w:rsidR="008E680B" w:rsidRPr="008471ED" w14:paraId="563E991F" w14:textId="77777777" w:rsidTr="003B6803">
        <w:tc>
          <w:tcPr>
            <w:tcW w:w="1256" w:type="pct"/>
            <w:tcBorders>
              <w:left w:val="single" w:sz="12" w:space="0" w:color="auto"/>
              <w:bottom w:val="single" w:sz="12" w:space="0" w:color="auto"/>
            </w:tcBorders>
            <w:shd w:val="clear" w:color="auto" w:fill="00A0DC"/>
            <w:vAlign w:val="center"/>
          </w:tcPr>
          <w:p w14:paraId="37FFE64A"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1.6. Mjesto izvođenja</w:t>
            </w:r>
          </w:p>
        </w:tc>
        <w:sdt>
          <w:sdtPr>
            <w:rPr>
              <w:rFonts w:ascii="Proba Pro Lt" w:hAnsi="Proba Pro Lt"/>
              <w:sz w:val="20"/>
              <w:szCs w:val="20"/>
            </w:rPr>
            <w:id w:val="415374348"/>
            <w:placeholder>
              <w:docPart w:val="517EF4BB4167463BB35728A7BFCB42CF"/>
            </w:placeholder>
          </w:sdtPr>
          <w:sdtEndPr/>
          <w:sdtContent>
            <w:tc>
              <w:tcPr>
                <w:tcW w:w="1591" w:type="pct"/>
                <w:gridSpan w:val="4"/>
                <w:tcBorders>
                  <w:bottom w:val="single" w:sz="12" w:space="0" w:color="auto"/>
                  <w:right w:val="single" w:sz="12" w:space="0" w:color="auto"/>
                </w:tcBorders>
                <w:vAlign w:val="center"/>
              </w:tcPr>
              <w:p w14:paraId="6F328324"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7FDDE93F" w14:textId="77777777" w:rsidR="008E680B" w:rsidRPr="008471ED" w:rsidRDefault="008E680B" w:rsidP="00A42271">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 xml:space="preserve">1.13. Jezik izvođenja </w:t>
            </w:r>
          </w:p>
        </w:tc>
        <w:sdt>
          <w:sdtPr>
            <w:rPr>
              <w:rFonts w:ascii="Proba Pro Lt" w:hAnsi="Proba Pro Lt" w:cs="Arial"/>
              <w:sz w:val="20"/>
              <w:szCs w:val="20"/>
            </w:rPr>
            <w:id w:val="867569244"/>
            <w:placeholder>
              <w:docPart w:val="2C96E55C40C548C0AE6C98BCAA75D10D"/>
            </w:placeholder>
          </w:sdtPr>
          <w:sdtEndPr/>
          <w:sdtContent>
            <w:tc>
              <w:tcPr>
                <w:tcW w:w="817" w:type="pct"/>
                <w:gridSpan w:val="4"/>
                <w:tcBorders>
                  <w:bottom w:val="single" w:sz="12" w:space="0" w:color="auto"/>
                  <w:right w:val="single" w:sz="12" w:space="0" w:color="auto"/>
                </w:tcBorders>
                <w:vAlign w:val="center"/>
              </w:tcPr>
              <w:p w14:paraId="7F4A08C0"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471ED">
                  <w:rPr>
                    <w:rFonts w:ascii="Proba Pro Lt" w:hAnsi="Proba Pro Lt" w:cs="Arial"/>
                    <w:sz w:val="20"/>
                    <w:szCs w:val="20"/>
                  </w:rPr>
                  <w:t>rvatski</w:t>
                </w:r>
              </w:p>
            </w:tc>
          </w:sdtContent>
        </w:sdt>
      </w:tr>
      <w:tr w:rsidR="008E680B" w:rsidRPr="008471ED" w14:paraId="548E5F46" w14:textId="77777777" w:rsidTr="003B6803">
        <w:tc>
          <w:tcPr>
            <w:tcW w:w="1256" w:type="pct"/>
            <w:tcBorders>
              <w:left w:val="single" w:sz="12" w:space="0" w:color="auto"/>
              <w:bottom w:val="single" w:sz="12" w:space="0" w:color="auto"/>
            </w:tcBorders>
            <w:shd w:val="clear" w:color="auto" w:fill="00A0DC"/>
            <w:vAlign w:val="center"/>
          </w:tcPr>
          <w:p w14:paraId="3A851F57"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835269135"/>
            <w:placeholder>
              <w:docPart w:val="2D5F6D9332D8460F8BF5ADB88D04F979"/>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201027B8"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26D092E4" w14:textId="77777777" w:rsidR="008E680B" w:rsidRPr="008471ED" w:rsidRDefault="008E680B" w:rsidP="00A42271">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A9FEE86" w14:textId="77777777" w:rsidR="008E680B" w:rsidRPr="008471ED"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57189201"/>
                <w:placeholder>
                  <w:docPart w:val="411DC9B5DA8844738F4C13DC3D3C8A3D"/>
                </w:placeholder>
                <w:dropDownList>
                  <w:listItem w:value="Choose an item."/>
                  <w:listItem w:displayText="DA" w:value="DA"/>
                  <w:listItem w:displayText="NE" w:value="NE"/>
                </w:dropDownList>
              </w:sdtPr>
              <w:sdtEndPr/>
              <w:sdtContent>
                <w:r w:rsidR="008E680B" w:rsidRPr="008471ED">
                  <w:rPr>
                    <w:rFonts w:ascii="Proba Pro Lt" w:hAnsi="Proba Pro Lt" w:cs="Arial"/>
                    <w:sz w:val="20"/>
                    <w:szCs w:val="20"/>
                  </w:rPr>
                  <w:t>DA</w:t>
                </w:r>
              </w:sdtContent>
            </w:sdt>
          </w:p>
        </w:tc>
      </w:tr>
      <w:tr w:rsidR="008E680B" w:rsidRPr="008471ED" w14:paraId="4AD1B5F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E9DD0A"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2. OPIS PREDMETA</w:t>
            </w:r>
          </w:p>
        </w:tc>
      </w:tr>
      <w:tr w:rsidR="008E680B" w:rsidRPr="008471ED" w14:paraId="70B6CE92" w14:textId="77777777" w:rsidTr="00A42271">
        <w:tc>
          <w:tcPr>
            <w:tcW w:w="1256" w:type="pct"/>
            <w:tcBorders>
              <w:top w:val="single" w:sz="12" w:space="0" w:color="auto"/>
              <w:left w:val="single" w:sz="12" w:space="0" w:color="auto"/>
            </w:tcBorders>
            <w:shd w:val="clear" w:color="auto" w:fill="00A0DC"/>
            <w:vAlign w:val="center"/>
          </w:tcPr>
          <w:p w14:paraId="6A3E2C14"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71ED">
              <w:rPr>
                <w:rFonts w:ascii="Proba Pro Lt" w:hAnsi="Proba Pro Lt" w:cs="Arial"/>
                <w:color w:val="000000"/>
                <w:sz w:val="20"/>
                <w:szCs w:val="20"/>
              </w:rPr>
              <w:t>Ciljevi predmeta</w:t>
            </w:r>
          </w:p>
        </w:tc>
        <w:sdt>
          <w:sdtPr>
            <w:rPr>
              <w:rFonts w:ascii="Proba Pro Lt" w:hAnsi="Proba Pro Lt" w:cs="Arial"/>
              <w:sz w:val="20"/>
              <w:szCs w:val="20"/>
            </w:rPr>
            <w:id w:val="205910426"/>
            <w:placeholder>
              <w:docPart w:val="5FD83FB844FF42DD9E9207EC92B1C187"/>
            </w:placeholder>
          </w:sdtPr>
          <w:sdtEndPr/>
          <w:sdtContent>
            <w:tc>
              <w:tcPr>
                <w:tcW w:w="3744" w:type="pct"/>
                <w:gridSpan w:val="13"/>
                <w:tcBorders>
                  <w:top w:val="single" w:sz="12" w:space="0" w:color="auto"/>
                  <w:right w:val="single" w:sz="12" w:space="0" w:color="auto"/>
                </w:tcBorders>
                <w:vAlign w:val="center"/>
              </w:tcPr>
              <w:p w14:paraId="6E2DDE51"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Glavni ciljevi predmeta su steći znanja i vještine za postavljenje, vođenje i nadzor postupaka izdvajanja i pročišćavanja biotehnoloških proizvoda. Nadalje, steći znanja i vještine za kreiranje i sastavljanje tehnološke linije za izdvajanje i pročišćavanje različitih biotehnoloških proizvoda.</w:t>
                </w:r>
              </w:p>
            </w:tc>
          </w:sdtContent>
        </w:sdt>
      </w:tr>
      <w:tr w:rsidR="008E680B" w:rsidRPr="008471ED" w14:paraId="48852D96" w14:textId="77777777" w:rsidTr="00A42271">
        <w:tc>
          <w:tcPr>
            <w:tcW w:w="1256" w:type="pct"/>
            <w:tcBorders>
              <w:left w:val="single" w:sz="12" w:space="0" w:color="auto"/>
            </w:tcBorders>
            <w:shd w:val="clear" w:color="auto" w:fill="00A0DC"/>
            <w:vAlign w:val="center"/>
          </w:tcPr>
          <w:p w14:paraId="301FAEB3"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71E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4386388"/>
            <w:placeholder>
              <w:docPart w:val="98DEA8988FB6485A8FFEB2D6A9B5DC5F"/>
            </w:placeholder>
          </w:sdtPr>
          <w:sdtEndPr/>
          <w:sdtContent>
            <w:sdt>
              <w:sdtPr>
                <w:rPr>
                  <w:rFonts w:ascii="Proba Pro Lt" w:hAnsi="Proba Pro Lt" w:cs="Arial"/>
                  <w:sz w:val="20"/>
                  <w:szCs w:val="20"/>
                </w:rPr>
                <w:id w:val="408655689"/>
                <w:placeholder>
                  <w:docPart w:val="EBBB7C0BF0B04D888853223F6F760C02"/>
                </w:placeholder>
              </w:sdtPr>
              <w:sdtEndPr>
                <w:rPr>
                  <w:rFonts w:ascii="Calibri" w:hAnsi="Calibri"/>
                  <w:sz w:val="22"/>
                  <w:szCs w:val="22"/>
                </w:rPr>
              </w:sdtEndPr>
              <w:sdtContent>
                <w:tc>
                  <w:tcPr>
                    <w:tcW w:w="3744" w:type="pct"/>
                    <w:gridSpan w:val="13"/>
                    <w:tcBorders>
                      <w:right w:val="single" w:sz="12" w:space="0" w:color="auto"/>
                    </w:tcBorders>
                    <w:vAlign w:val="center"/>
                  </w:tcPr>
                  <w:p w14:paraId="4A7DE603"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AEDEAE3" w14:textId="77777777" w:rsidR="008E680B" w:rsidRPr="006B3B2F" w:rsidRDefault="008E680B" w:rsidP="00CE71F1">
                    <w:pPr>
                      <w:pStyle w:val="ListParagraph"/>
                      <w:numPr>
                        <w:ilvl w:val="0"/>
                        <w:numId w:val="143"/>
                      </w:numPr>
                      <w:spacing w:after="0" w:line="240" w:lineRule="auto"/>
                      <w:rPr>
                        <w:rFonts w:ascii="Proba Pro Lt" w:hAnsi="Proba Pro Lt" w:cs="Cambria"/>
                        <w:sz w:val="20"/>
                        <w:szCs w:val="20"/>
                      </w:rPr>
                    </w:pPr>
                    <w:r w:rsidRPr="006B3B2F">
                      <w:rPr>
                        <w:rFonts w:ascii="Proba Pro Lt" w:hAnsi="Proba Pro Lt" w:cs="Cambria"/>
                        <w:sz w:val="20"/>
                        <w:szCs w:val="20"/>
                      </w:rPr>
                      <w:t>Osnove inženjerstva*</w:t>
                    </w:r>
                  </w:p>
                  <w:p w14:paraId="7458F295" w14:textId="77777777" w:rsidR="008E680B" w:rsidRPr="006B3B2F" w:rsidRDefault="008E680B" w:rsidP="00CE71F1">
                    <w:pPr>
                      <w:pStyle w:val="ListParagraph"/>
                      <w:numPr>
                        <w:ilvl w:val="0"/>
                        <w:numId w:val="143"/>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135F4275" w14:textId="77777777" w:rsidR="008E680B" w:rsidRPr="008471ED"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 xml:space="preserve"> *</w:t>
                    </w:r>
                    <w:r>
                      <w:rPr>
                        <w:rFonts w:ascii="Proba Pro Lt" w:hAnsi="Proba Pro Lt" w:cs="Cambria"/>
                        <w:sz w:val="20"/>
                        <w:szCs w:val="20"/>
                      </w:rPr>
                      <w:t>ako student ima ovaj predmet upisan u razlikovnoj godini (semestru)</w:t>
                    </w:r>
                  </w:p>
                </w:tc>
              </w:sdtContent>
            </w:sdt>
          </w:sdtContent>
        </w:sdt>
      </w:tr>
      <w:tr w:rsidR="008E680B" w:rsidRPr="008471ED" w14:paraId="572F2BB3" w14:textId="77777777" w:rsidTr="00A42271">
        <w:tc>
          <w:tcPr>
            <w:tcW w:w="1256" w:type="pct"/>
            <w:tcBorders>
              <w:left w:val="single" w:sz="12" w:space="0" w:color="auto"/>
            </w:tcBorders>
            <w:shd w:val="clear" w:color="auto" w:fill="00A0DC"/>
            <w:vAlign w:val="center"/>
          </w:tcPr>
          <w:p w14:paraId="3832BE57"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71ED">
              <w:rPr>
                <w:rFonts w:ascii="Proba Pro Lt" w:hAnsi="Proba Pro Lt" w:cs="Arial"/>
                <w:color w:val="000000"/>
                <w:sz w:val="20"/>
                <w:szCs w:val="20"/>
              </w:rPr>
              <w:t>Ishodi učenja na razini programa kojima predmet pridonosi</w:t>
            </w:r>
          </w:p>
        </w:tc>
        <w:sdt>
          <w:sdtPr>
            <w:rPr>
              <w:rFonts w:ascii="Proba Pro Lt" w:eastAsia="Calibri" w:hAnsi="Proba Pro Lt" w:cs="Arial"/>
              <w:color w:val="auto"/>
              <w:sz w:val="20"/>
              <w:szCs w:val="20"/>
              <w:lang w:val="hr-HR"/>
            </w:rPr>
            <w:id w:val="988902192"/>
            <w:placeholder>
              <w:docPart w:val="67261B40CB5841F6BD3778CEC3F1AA91"/>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0DBCEA32"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 xml:space="preserve">tehnološko vođenje industrijskih biotehnoloških proizvodnih sustav </w:t>
                </w:r>
              </w:p>
              <w:p w14:paraId="23714ACB"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 xml:space="preserve">prepoznavanje proizvodnih problema, donošenje korektivnih odluka </w:t>
                </w:r>
              </w:p>
              <w:p w14:paraId="4C4F244A"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 xml:space="preserve">unaprjeđivanje postojećih biotehnoloških proizvodnji </w:t>
                </w:r>
              </w:p>
              <w:p w14:paraId="132FFCDC"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razvoj novih industrijskih biotehnoloških procesa i opreme</w:t>
                </w:r>
              </w:p>
              <w:p w14:paraId="33042C76" w14:textId="77777777" w:rsidR="008E680B" w:rsidRPr="008471ED" w:rsidRDefault="008E680B" w:rsidP="00CE71F1">
                <w:pPr>
                  <w:pStyle w:val="Default"/>
                  <w:numPr>
                    <w:ilvl w:val="0"/>
                    <w:numId w:val="125"/>
                  </w:numPr>
                  <w:ind w:left="377"/>
                  <w:rPr>
                    <w:rFonts w:ascii="Proba Pro Lt" w:hAnsi="Proba Pro Lt" w:cs="Arial"/>
                    <w:sz w:val="20"/>
                    <w:szCs w:val="20"/>
                  </w:rPr>
                </w:pPr>
                <w:r w:rsidRPr="008471ED">
                  <w:rPr>
                    <w:rFonts w:ascii="Proba Pro Lt" w:hAnsi="Proba Pro Lt" w:cs="Arial"/>
                    <w:sz w:val="20"/>
                    <w:szCs w:val="20"/>
                  </w:rPr>
                  <w:t>prevođenje biotehnoloških procesa u veće (industrijsko) mjerilo (scale up) i testiranje istih u manjem mjerilu (scale down)</w:t>
                </w:r>
              </w:p>
              <w:p w14:paraId="422A689C" w14:textId="77777777" w:rsidR="008E680B" w:rsidRPr="008471ED" w:rsidRDefault="008E680B" w:rsidP="00CE71F1">
                <w:pPr>
                  <w:pStyle w:val="Default"/>
                  <w:numPr>
                    <w:ilvl w:val="0"/>
                    <w:numId w:val="125"/>
                  </w:numPr>
                  <w:ind w:left="377"/>
                  <w:rPr>
                    <w:rFonts w:ascii="Proba Pro Lt" w:hAnsi="Proba Pro Lt" w:cs="Arial"/>
                    <w:color w:val="auto"/>
                    <w:sz w:val="20"/>
                    <w:szCs w:val="20"/>
                    <w:lang w:val="hr-HR"/>
                  </w:rPr>
                </w:pPr>
                <w:r w:rsidRPr="008471ED">
                  <w:rPr>
                    <w:rFonts w:ascii="Proba Pro Lt" w:hAnsi="Proba Pro Lt" w:cs="Arial"/>
                    <w:sz w:val="20"/>
                    <w:szCs w:val="20"/>
                    <w:lang w:val="hr-HR"/>
                  </w:rPr>
                  <w:t xml:space="preserve">tehnološko projektiranje biotehnoloških postrojenja </w:t>
                </w:r>
              </w:p>
              <w:p w14:paraId="6FFBF5EC"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lastRenderedPageBreak/>
                  <w:t>tehnološki nadzor nad projektiranjem, izvedbom i testiranjem biotehnoloških postrojenja</w:t>
                </w:r>
              </w:p>
              <w:p w14:paraId="301642FD"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6114BF3F" w14:textId="77777777" w:rsidR="008E680B" w:rsidRPr="008471ED" w:rsidRDefault="008E680B" w:rsidP="00CE71F1">
                <w:pPr>
                  <w:pStyle w:val="Default"/>
                  <w:numPr>
                    <w:ilvl w:val="0"/>
                    <w:numId w:val="125"/>
                  </w:numPr>
                  <w:ind w:left="377"/>
                  <w:rPr>
                    <w:rFonts w:ascii="Proba Pro Lt" w:hAnsi="Proba Pro Lt" w:cs="Arial"/>
                    <w:color w:val="auto"/>
                    <w:sz w:val="20"/>
                    <w:szCs w:val="20"/>
                    <w:lang w:val="hr-HR"/>
                  </w:rPr>
                </w:pPr>
                <w:r w:rsidRPr="008471ED">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73F9BDD5"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4EF48E70"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prezentacija pogonskih, istraživačkih, laboratorijskih i poslovnih rezultata usmenim i pismenim putem uz korištenje stručne terminologije</w:t>
                </w:r>
              </w:p>
              <w:p w14:paraId="1709347C"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primjena etičkih načela, zakonske regulative i normi vezanih uz specifične zahtjeve struke</w:t>
                </w:r>
              </w:p>
            </w:tc>
          </w:sdtContent>
        </w:sdt>
      </w:tr>
      <w:tr w:rsidR="008E680B" w:rsidRPr="008471ED" w14:paraId="6728163F" w14:textId="77777777" w:rsidTr="00A42271">
        <w:tc>
          <w:tcPr>
            <w:tcW w:w="1256" w:type="pct"/>
            <w:tcBorders>
              <w:left w:val="single" w:sz="12" w:space="0" w:color="auto"/>
            </w:tcBorders>
            <w:shd w:val="clear" w:color="auto" w:fill="00A0DC"/>
            <w:vAlign w:val="center"/>
          </w:tcPr>
          <w:p w14:paraId="47AC43C6"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471ED">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653178529"/>
            <w:placeholder>
              <w:docPart w:val="72056E2390C8454880B0CAA5F5A1C603"/>
            </w:placeholder>
          </w:sdtPr>
          <w:sdtEndPr/>
          <w:sdtContent>
            <w:tc>
              <w:tcPr>
                <w:tcW w:w="3744" w:type="pct"/>
                <w:gridSpan w:val="13"/>
                <w:tcBorders>
                  <w:right w:val="single" w:sz="12" w:space="0" w:color="auto"/>
                </w:tcBorders>
                <w:vAlign w:val="center"/>
              </w:tcPr>
              <w:p w14:paraId="36B0E34A"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proračunati parametre procesa izdvajanja suspendiranih čestica (sedimentacija, flokulacija i flotacija) iz hranjive podloge</w:t>
                </w:r>
              </w:p>
              <w:p w14:paraId="3B0C57FD"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flokulacije i flotacije različitih biotehnoloških proizvoda</w:t>
                </w:r>
              </w:p>
              <w:p w14:paraId="63985109"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izabrati i voditi adekvatnu tehniku razaranja mikrobnih stanica</w:t>
                </w:r>
              </w:p>
              <w:p w14:paraId="6569B516"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ekstrakcije različitih biotehnoloških proizvoda</w:t>
                </w:r>
              </w:p>
              <w:p w14:paraId="2354FFA2"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adsorpcije i kromatografije različitih biotehnoloških proizvoda</w:t>
                </w:r>
              </w:p>
              <w:p w14:paraId="0EDFC03F"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destilacije različitih lakohlapivih biotehnoloških proizvoda</w:t>
                </w:r>
              </w:p>
              <w:p w14:paraId="38DEF4EC"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kristalizacije i sušenja različitih biotehnoloških proizvoda</w:t>
                </w:r>
              </w:p>
              <w:p w14:paraId="5C66D8E0"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lang w:val="en-US"/>
                  </w:rPr>
                </w:pPr>
                <w:r w:rsidRPr="008471ED">
                  <w:rPr>
                    <w:rFonts w:ascii="Proba Pro Lt" w:eastAsia="Times New Roman" w:hAnsi="Proba Pro Lt" w:cs="Arial"/>
                    <w:sz w:val="20"/>
                    <w:szCs w:val="20"/>
                    <w:lang w:val="en-US"/>
                  </w:rPr>
                  <w:t>postaviti i voditi različite membranske procese izdvajanja biotehnoloških proizvoda</w:t>
                </w:r>
              </w:p>
              <w:p w14:paraId="709AECBA"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lang w:val="en-US"/>
                  </w:rPr>
                </w:pPr>
                <w:r w:rsidRPr="008471ED">
                  <w:rPr>
                    <w:rFonts w:ascii="Proba Pro Lt" w:eastAsia="Times New Roman" w:hAnsi="Proba Pro Lt" w:cs="Arial"/>
                    <w:sz w:val="20"/>
                    <w:szCs w:val="20"/>
                    <w:lang w:val="en-US"/>
                  </w:rPr>
                  <w:t>postaviti i voditi proces elektroforeze i elektrodijalize različitih biotehnoloških proizvoda</w:t>
                </w:r>
              </w:p>
              <w:p w14:paraId="0278963B"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hAnsi="Proba Pro Lt" w:cs="Arial"/>
                    <w:sz w:val="20"/>
                    <w:szCs w:val="20"/>
                  </w:rPr>
                </w:pPr>
                <w:r w:rsidRPr="008471ED">
                  <w:rPr>
                    <w:rFonts w:ascii="Proba Pro Lt" w:eastAsia="Times New Roman" w:hAnsi="Proba Pro Lt" w:cs="Arial"/>
                    <w:sz w:val="20"/>
                    <w:szCs w:val="20"/>
                    <w:lang w:val="en-US"/>
                  </w:rPr>
                  <w:t>provesti proces validacije i registracije proizvodnje različitih biotehnoloških proizvoda</w:t>
                </w:r>
              </w:p>
            </w:tc>
          </w:sdtContent>
        </w:sdt>
      </w:tr>
      <w:tr w:rsidR="008E680B" w:rsidRPr="008471ED" w14:paraId="57625BC8" w14:textId="77777777" w:rsidTr="00A42271">
        <w:tc>
          <w:tcPr>
            <w:tcW w:w="1256" w:type="pct"/>
            <w:tcBorders>
              <w:left w:val="single" w:sz="12" w:space="0" w:color="auto"/>
            </w:tcBorders>
            <w:shd w:val="clear" w:color="auto" w:fill="00A0DC"/>
            <w:vAlign w:val="center"/>
          </w:tcPr>
          <w:p w14:paraId="07EA4D4D"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264691152"/>
            <w:placeholder>
              <w:docPart w:val="FC7DB9857AC341F287E03A69D1CF1F76"/>
            </w:placeholder>
          </w:sdtPr>
          <w:sdtEndPr/>
          <w:sdtContent>
            <w:sdt>
              <w:sdtPr>
                <w:rPr>
                  <w:rFonts w:ascii="Proba Pro Lt" w:hAnsi="Proba Pro Lt"/>
                  <w:sz w:val="20"/>
                  <w:szCs w:val="20"/>
                </w:rPr>
                <w:id w:val="-711492678"/>
                <w:placeholder>
                  <w:docPart w:val="5147A4CD1B7D408E94088D4A0BCCC73B"/>
                </w:placeholder>
              </w:sdtPr>
              <w:sdtEndPr/>
              <w:sdtContent>
                <w:tc>
                  <w:tcPr>
                    <w:tcW w:w="3744" w:type="pct"/>
                    <w:gridSpan w:val="13"/>
                    <w:tcBorders>
                      <w:right w:val="single" w:sz="12" w:space="0" w:color="auto"/>
                    </w:tcBorders>
                    <w:vAlign w:val="center"/>
                  </w:tcPr>
                  <w:p w14:paraId="42A4485B" w14:textId="77777777" w:rsidR="008E680B" w:rsidRPr="008471ED" w:rsidRDefault="008E680B" w:rsidP="00A42271">
                    <w:pPr>
                      <w:tabs>
                        <w:tab w:val="left" w:pos="2820"/>
                      </w:tabs>
                      <w:spacing w:after="0" w:line="240" w:lineRule="auto"/>
                      <w:rPr>
                        <w:rFonts w:ascii="Proba Pro Lt" w:hAnsi="Proba Pro Lt" w:cs="Arial"/>
                        <w:b/>
                        <w:bCs/>
                        <w:sz w:val="20"/>
                        <w:szCs w:val="20"/>
                      </w:rPr>
                    </w:pPr>
                    <w:r w:rsidRPr="008471ED">
                      <w:rPr>
                        <w:rFonts w:ascii="Proba Pro Lt" w:hAnsi="Proba Pro Lt" w:cs="Arial"/>
                        <w:sz w:val="20"/>
                        <w:szCs w:val="20"/>
                      </w:rPr>
                      <w:t xml:space="preserve">1. </w:t>
                    </w:r>
                    <w:r w:rsidRPr="008471ED">
                      <w:rPr>
                        <w:rFonts w:ascii="Proba Pro Lt" w:hAnsi="Proba Pro Lt" w:cs="Arial"/>
                        <w:b/>
                        <w:sz w:val="20"/>
                        <w:szCs w:val="20"/>
                      </w:rPr>
                      <w:t>Procesi izdvajanja suspendiranih čestica iz hranjive podloge</w:t>
                    </w:r>
                  </w:p>
                  <w:p w14:paraId="3378AC8B"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bCs/>
                        <w:sz w:val="20"/>
                        <w:szCs w:val="20"/>
                      </w:rPr>
                      <w:t>P:</w:t>
                    </w:r>
                    <w:r w:rsidRPr="008471ED">
                      <w:rPr>
                        <w:rFonts w:ascii="Proba Pro Lt" w:hAnsi="Proba Pro Lt" w:cs="Arial"/>
                        <w:sz w:val="20"/>
                        <w:szCs w:val="20"/>
                      </w:rPr>
                      <w:t xml:space="preserve"> Procesi izdvajanja suspendiranih čestica iz hranjive podloge - sedimantacija, koagulacija, flotacija i </w:t>
                    </w:r>
                  </w:p>
                  <w:p w14:paraId="37801009"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 xml:space="preserve">     flokulacija (4 h)</w:t>
                    </w:r>
                  </w:p>
                  <w:p w14:paraId="46F4044F"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S:  Proračun procesa izdvajanja suspendiranih čestica (4 h)</w:t>
                    </w:r>
                  </w:p>
                  <w:p w14:paraId="1A5618C7"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sz w:val="20"/>
                        <w:szCs w:val="20"/>
                      </w:rPr>
                      <w:t xml:space="preserve">2. </w:t>
                    </w:r>
                    <w:r w:rsidRPr="008471ED">
                      <w:rPr>
                        <w:rFonts w:ascii="Proba Pro Lt" w:hAnsi="Proba Pro Lt" w:cs="Arial"/>
                        <w:b/>
                        <w:sz w:val="20"/>
                        <w:szCs w:val="20"/>
                      </w:rPr>
                      <w:t xml:space="preserve">Tehnike razaranje mikrobnih stanica </w:t>
                    </w:r>
                  </w:p>
                  <w:p w14:paraId="7401481B"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Tehnike razaranje mikrobnih stanica (2 h)</w:t>
                    </w:r>
                  </w:p>
                  <w:p w14:paraId="70382E63"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različitih tehnika razaranja mikrobnih stanica (2 h)</w:t>
                    </w:r>
                  </w:p>
                  <w:p w14:paraId="36589276"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3. </w:t>
                    </w:r>
                    <w:r w:rsidRPr="008471ED">
                      <w:rPr>
                        <w:rFonts w:ascii="Proba Pro Lt" w:hAnsi="Proba Pro Lt" w:cs="Arial"/>
                        <w:b/>
                        <w:sz w:val="20"/>
                        <w:szCs w:val="20"/>
                      </w:rPr>
                      <w:t>Proces ekstrakcije u dvofaznim sustavima</w:t>
                    </w:r>
                  </w:p>
                  <w:p w14:paraId="7EF79480"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pl-PL"/>
                      </w:rPr>
                      <w:t>P</w:t>
                    </w:r>
                    <w:r w:rsidRPr="008471ED">
                      <w:rPr>
                        <w:rFonts w:ascii="Proba Pro Lt" w:hAnsi="Proba Pro Lt" w:cs="Arial"/>
                        <w:sz w:val="20"/>
                        <w:szCs w:val="20"/>
                      </w:rPr>
                      <w:t xml:space="preserve">: Procesi ekstrakcije u dvofaznim sustavima (4 </w:t>
                    </w:r>
                    <w:r w:rsidRPr="008471ED">
                      <w:rPr>
                        <w:rFonts w:ascii="Proba Pro Lt" w:hAnsi="Proba Pro Lt" w:cs="Arial"/>
                        <w:sz w:val="20"/>
                        <w:szCs w:val="20"/>
                        <w:lang w:val="pl-PL"/>
                      </w:rPr>
                      <w:t>h</w:t>
                    </w:r>
                    <w:r w:rsidRPr="008471ED">
                      <w:rPr>
                        <w:rFonts w:ascii="Proba Pro Lt" w:hAnsi="Proba Pro Lt" w:cs="Arial"/>
                        <w:sz w:val="20"/>
                        <w:szCs w:val="20"/>
                      </w:rPr>
                      <w:t>)</w:t>
                    </w:r>
                  </w:p>
                  <w:p w14:paraId="7B08F852"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dvofaznih ekstrakcija (4 h)</w:t>
                    </w:r>
                  </w:p>
                  <w:p w14:paraId="222B4B84"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V:  Proces izluživanja - ekstrakcija kruto-tekuće (5 h)</w:t>
                    </w:r>
                  </w:p>
                  <w:p w14:paraId="71FCC5D1"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4. </w:t>
                    </w:r>
                    <w:r w:rsidRPr="008471ED">
                      <w:rPr>
                        <w:rFonts w:ascii="Proba Pro Lt" w:hAnsi="Proba Pro Lt" w:cs="Arial"/>
                        <w:b/>
                        <w:sz w:val="20"/>
                        <w:szCs w:val="20"/>
                      </w:rPr>
                      <w:t>Adsorpcija</w:t>
                    </w:r>
                  </w:p>
                  <w:p w14:paraId="093DCBFB"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pt-BR"/>
                      </w:rPr>
                      <w:t>P</w:t>
                    </w:r>
                    <w:r w:rsidRPr="008471ED">
                      <w:rPr>
                        <w:rFonts w:ascii="Proba Pro Lt" w:hAnsi="Proba Pro Lt" w:cs="Arial"/>
                        <w:sz w:val="20"/>
                        <w:szCs w:val="20"/>
                      </w:rPr>
                      <w:t xml:space="preserve">: Adsorpcija (2 </w:t>
                    </w:r>
                    <w:r w:rsidRPr="008471ED">
                      <w:rPr>
                        <w:rFonts w:ascii="Proba Pro Lt" w:hAnsi="Proba Pro Lt" w:cs="Arial"/>
                        <w:sz w:val="20"/>
                        <w:szCs w:val="20"/>
                        <w:lang w:val="pt-BR"/>
                      </w:rPr>
                      <w:t>h</w:t>
                    </w:r>
                    <w:r w:rsidRPr="008471ED">
                      <w:rPr>
                        <w:rFonts w:ascii="Proba Pro Lt" w:hAnsi="Proba Pro Lt" w:cs="Arial"/>
                        <w:sz w:val="20"/>
                        <w:szCs w:val="20"/>
                      </w:rPr>
                      <w:t>)</w:t>
                    </w:r>
                  </w:p>
                  <w:p w14:paraId="22C702C6"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adsorpcije u kolonama s fiksnim i mješanim slojem (2 h)</w:t>
                    </w:r>
                  </w:p>
                  <w:p w14:paraId="47C22E4F"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5. </w:t>
                    </w:r>
                    <w:r w:rsidRPr="008471ED">
                      <w:rPr>
                        <w:rFonts w:ascii="Proba Pro Lt" w:hAnsi="Proba Pro Lt" w:cs="Arial"/>
                        <w:b/>
                        <w:sz w:val="20"/>
                        <w:szCs w:val="20"/>
                      </w:rPr>
                      <w:t>Destilacija</w:t>
                    </w:r>
                  </w:p>
                  <w:p w14:paraId="7F77785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Destilacija (2 h)</w:t>
                    </w:r>
                  </w:p>
                  <w:p w14:paraId="2551AF07"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Pročun procesa destilacije (2 h)</w:t>
                    </w:r>
                  </w:p>
                  <w:p w14:paraId="49B46334"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V: Destilacija višekomponentnih tekućih smjesa (5 h))</w:t>
                    </w:r>
                  </w:p>
                  <w:p w14:paraId="284E9C8E"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6. </w:t>
                    </w:r>
                    <w:r w:rsidRPr="008471ED">
                      <w:rPr>
                        <w:rFonts w:ascii="Proba Pro Lt" w:hAnsi="Proba Pro Lt" w:cs="Arial"/>
                        <w:b/>
                        <w:sz w:val="20"/>
                        <w:szCs w:val="20"/>
                      </w:rPr>
                      <w:t>Membranske tehnike izdvajanja biotehnoloških proizvoda</w:t>
                    </w:r>
                  </w:p>
                  <w:p w14:paraId="6AD8C52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Membranske tehnike izdvajanja biotehnoloških proizvoda (4 h)</w:t>
                    </w:r>
                  </w:p>
                  <w:p w14:paraId="19116E7F"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mikro-, ultra- i nanofiltracije odnosno reverzne osmoze (4 h)</w:t>
                    </w:r>
                  </w:p>
                  <w:p w14:paraId="4CC8D07C"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7. </w:t>
                    </w:r>
                    <w:r w:rsidRPr="008471ED">
                      <w:rPr>
                        <w:rFonts w:ascii="Proba Pro Lt" w:hAnsi="Proba Pro Lt" w:cs="Arial"/>
                        <w:b/>
                        <w:sz w:val="20"/>
                        <w:szCs w:val="20"/>
                      </w:rPr>
                      <w:t>Membranske tehnike za izdvajanje plinova i lakohlapivih tvari</w:t>
                    </w:r>
                  </w:p>
                  <w:p w14:paraId="4EF2F06D"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Membranske tehnike - izdvajanje plinova i lakohlapivih tvari (2 h)</w:t>
                    </w:r>
                  </w:p>
                  <w:p w14:paraId="58FE5518"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izdvajanja plinova i lakohlapivih tvari na membranskim sustavima (2 h)</w:t>
                    </w:r>
                  </w:p>
                  <w:p w14:paraId="30136F35"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8.</w:t>
                    </w:r>
                    <w:r w:rsidRPr="008471ED">
                      <w:rPr>
                        <w:rFonts w:ascii="Proba Pro Lt" w:hAnsi="Proba Pro Lt" w:cs="Arial"/>
                        <w:b/>
                        <w:sz w:val="20"/>
                        <w:szCs w:val="20"/>
                      </w:rPr>
                      <w:t xml:space="preserve"> Kromatografija u industrijskom mjerilu</w:t>
                    </w:r>
                  </w:p>
                  <w:p w14:paraId="749E16E6"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Kromatografija u industrijskom mjerilu (2 h)</w:t>
                    </w:r>
                  </w:p>
                  <w:p w14:paraId="6FE15CC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kromatografija u velikom mjerilu (2 h)</w:t>
                    </w:r>
                  </w:p>
                  <w:p w14:paraId="33B2305D"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9.</w:t>
                    </w:r>
                    <w:r w:rsidRPr="008471ED">
                      <w:rPr>
                        <w:rFonts w:ascii="Proba Pro Lt" w:hAnsi="Proba Pro Lt" w:cs="Arial"/>
                        <w:b/>
                        <w:sz w:val="20"/>
                        <w:szCs w:val="20"/>
                      </w:rPr>
                      <w:t xml:space="preserve"> Elektrodijaliza</w:t>
                    </w:r>
                  </w:p>
                  <w:p w14:paraId="55F63E6B"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Elektrodijaliza (2 h)</w:t>
                    </w:r>
                  </w:p>
                  <w:p w14:paraId="62C57885"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elektrodijalize (2 h)</w:t>
                    </w:r>
                  </w:p>
                  <w:p w14:paraId="4CAD6480"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10. Sušenje kao završna faza pročišćavanja</w:t>
                    </w:r>
                  </w:p>
                  <w:p w14:paraId="32F568B4"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Sušenje kao završne faze pročišćavanja - kristali, biopolimeri, proteini, biomasa (2 h)</w:t>
                    </w:r>
                  </w:p>
                  <w:p w14:paraId="0BBE91F1"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lastRenderedPageBreak/>
                      <w:t>S:  Proračun procesa sušenja kristala, biopolimera, proteina i biomase (4 h)</w:t>
                    </w:r>
                  </w:p>
                  <w:p w14:paraId="28F18825"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V: Proces sušenja kristala, biopolimeri, proteini i biomasa (5 h)</w:t>
                    </w:r>
                  </w:p>
                  <w:p w14:paraId="5500B2C1"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11.Kristalizacija kao završna faza pročišćavanja</w:t>
                    </w:r>
                  </w:p>
                  <w:p w14:paraId="16D6829D"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Proces kristalizacije i tipovi kristalizatora (2 h)</w:t>
                    </w:r>
                  </w:p>
                  <w:p w14:paraId="3E5D751C"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kristalizatora sa grijanjem i hlađenjem  (2 h)</w:t>
                    </w:r>
                  </w:p>
                  <w:p w14:paraId="2262963B"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12. Validacija i registracija procesa u farmaceutskoj industriji</w:t>
                    </w:r>
                  </w:p>
                  <w:p w14:paraId="3B2A0DDB" w14:textId="77777777" w:rsidR="008E680B" w:rsidRPr="008471ED" w:rsidRDefault="008E680B" w:rsidP="00A42271">
                    <w:pPr>
                      <w:spacing w:after="0" w:line="240" w:lineRule="auto"/>
                      <w:rPr>
                        <w:rFonts w:ascii="Proba Pro Lt" w:hAnsi="Proba Pro Lt"/>
                        <w:sz w:val="20"/>
                        <w:szCs w:val="20"/>
                      </w:rPr>
                    </w:pPr>
                    <w:r w:rsidRPr="008471ED">
                      <w:rPr>
                        <w:rFonts w:ascii="Proba Pro Lt" w:hAnsi="Proba Pro Lt" w:cs="Arial"/>
                        <w:sz w:val="20"/>
                        <w:szCs w:val="20"/>
                      </w:rPr>
                      <w:t>P: Validacija i registracija procesa u farmaceutskoj industriji (2 h)</w:t>
                    </w:r>
                  </w:p>
                </w:tc>
              </w:sdtContent>
            </w:sdt>
          </w:sdtContent>
        </w:sdt>
      </w:tr>
      <w:tr w:rsidR="008E680B" w:rsidRPr="008471ED" w14:paraId="60EA72B2" w14:textId="77777777" w:rsidTr="003B6803">
        <w:trPr>
          <w:trHeight w:val="349"/>
        </w:trPr>
        <w:tc>
          <w:tcPr>
            <w:tcW w:w="1256" w:type="pct"/>
            <w:vMerge w:val="restart"/>
            <w:tcBorders>
              <w:left w:val="single" w:sz="12" w:space="0" w:color="auto"/>
            </w:tcBorders>
            <w:shd w:val="clear" w:color="auto" w:fill="00A0DC"/>
            <w:vAlign w:val="center"/>
          </w:tcPr>
          <w:p w14:paraId="7367DD99"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8471ED">
              <w:rPr>
                <w:rFonts w:ascii="Proba Pro Lt" w:hAnsi="Proba Pro Lt" w:cs="Arial"/>
                <w:color w:val="000000"/>
                <w:sz w:val="20"/>
                <w:szCs w:val="20"/>
              </w:rPr>
              <w:t>Vrste izvođenja nastave:</w:t>
            </w:r>
          </w:p>
        </w:tc>
        <w:tc>
          <w:tcPr>
            <w:tcW w:w="1319" w:type="pct"/>
            <w:gridSpan w:val="3"/>
            <w:vMerge w:val="restart"/>
            <w:vAlign w:val="center"/>
          </w:tcPr>
          <w:p w14:paraId="72AD1D88" w14:textId="77777777" w:rsidR="008E680B" w:rsidRPr="008471ED"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1756803"/>
                <w14:checkbox>
                  <w14:checked w14:val="1"/>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predavanja</w:t>
            </w:r>
          </w:p>
          <w:p w14:paraId="7652DA6C" w14:textId="77777777" w:rsidR="008E680B" w:rsidRPr="008471ED"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5785378"/>
                <w14:checkbox>
                  <w14:checked w14:val="1"/>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seminari i radionice  </w:t>
            </w:r>
          </w:p>
          <w:p w14:paraId="6392505A" w14:textId="77777777" w:rsidR="008E680B" w:rsidRPr="008471ED"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9429986"/>
                <w14:checkbox>
                  <w14:checked w14:val="1"/>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vježbe  </w:t>
            </w:r>
          </w:p>
          <w:p w14:paraId="7F2174EB" w14:textId="77777777" w:rsidR="008E680B" w:rsidRPr="008471ED"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1492292"/>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w:t>
            </w:r>
            <w:r w:rsidR="008E680B" w:rsidRPr="008471ED">
              <w:rPr>
                <w:rFonts w:ascii="Proba Pro Lt" w:hAnsi="Proba Pro Lt" w:cs="Arial"/>
                <w:b w:val="0"/>
                <w:i/>
                <w:sz w:val="20"/>
                <w:szCs w:val="20"/>
                <w:lang w:val="hr-HR"/>
              </w:rPr>
              <w:t>on line</w:t>
            </w:r>
            <w:r w:rsidR="008E680B" w:rsidRPr="008471ED">
              <w:rPr>
                <w:rFonts w:ascii="Proba Pro Lt" w:hAnsi="Proba Pro Lt" w:cs="Arial"/>
                <w:b w:val="0"/>
                <w:sz w:val="20"/>
                <w:szCs w:val="20"/>
                <w:lang w:val="hr-HR"/>
              </w:rPr>
              <w:t xml:space="preserve"> u cijelosti</w:t>
            </w:r>
          </w:p>
          <w:p w14:paraId="418F4E9C" w14:textId="77777777" w:rsidR="008E680B" w:rsidRPr="008471ED"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6239312"/>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mješovito e-učenje</w:t>
            </w:r>
          </w:p>
          <w:p w14:paraId="31C79E99" w14:textId="77777777" w:rsidR="008E680B" w:rsidRPr="008471ED"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4402414"/>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sz w:val="20"/>
                    <w:szCs w:val="20"/>
                  </w:rPr>
                  <w:t>☐</w:t>
                </w:r>
              </w:sdtContent>
            </w:sdt>
            <w:r w:rsidR="008E680B" w:rsidRPr="008471ED">
              <w:rPr>
                <w:rFonts w:ascii="Proba Pro Lt" w:hAnsi="Proba Pro Lt" w:cs="Arial"/>
                <w:sz w:val="20"/>
                <w:szCs w:val="20"/>
              </w:rPr>
              <w:t xml:space="preserve"> terenska nastava</w:t>
            </w:r>
          </w:p>
        </w:tc>
        <w:tc>
          <w:tcPr>
            <w:tcW w:w="1179" w:type="pct"/>
            <w:gridSpan w:val="5"/>
            <w:vMerge w:val="restart"/>
            <w:vAlign w:val="center"/>
          </w:tcPr>
          <w:p w14:paraId="521C2AF3" w14:textId="77777777" w:rsidR="008E680B" w:rsidRPr="008471ED"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9971126"/>
                <w14:checkbox>
                  <w14:checked w14:val="0"/>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samostalni  zadaci  </w:t>
            </w:r>
          </w:p>
          <w:p w14:paraId="1DA87E2D" w14:textId="77777777" w:rsidR="008E680B" w:rsidRPr="008471ED"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0192466"/>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multimedija i mreža  </w:t>
            </w:r>
          </w:p>
          <w:p w14:paraId="63FD4C47" w14:textId="77777777" w:rsidR="008E680B" w:rsidRPr="008471ED"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5262834"/>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laboratorij</w:t>
            </w:r>
          </w:p>
          <w:p w14:paraId="07642806" w14:textId="77777777" w:rsidR="008E680B" w:rsidRPr="008471ED"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38022"/>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mentorski rad</w:t>
            </w:r>
          </w:p>
          <w:p w14:paraId="286014B2" w14:textId="77777777" w:rsidR="008E680B" w:rsidRPr="008471ED"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12549894"/>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sz w:val="20"/>
                    <w:szCs w:val="20"/>
                  </w:rPr>
                  <w:t>☐</w:t>
                </w:r>
              </w:sdtContent>
            </w:sdt>
            <w:r w:rsidR="008E680B" w:rsidRPr="008471ED">
              <w:rPr>
                <w:rFonts w:ascii="Proba Pro Lt" w:hAnsi="Proba Pro Lt" w:cs="Arial"/>
                <w:b/>
                <w:sz w:val="20"/>
                <w:szCs w:val="20"/>
              </w:rPr>
              <w:t xml:space="preserve"> </w:t>
            </w:r>
            <w:sdt>
              <w:sdtPr>
                <w:rPr>
                  <w:rFonts w:ascii="Proba Pro Lt" w:hAnsi="Proba Pro Lt" w:cs="Arial"/>
                  <w:b/>
                  <w:sz w:val="20"/>
                  <w:szCs w:val="20"/>
                </w:rPr>
                <w:id w:val="1884592228"/>
                <w:showingPlcHdr/>
              </w:sdtPr>
              <w:sdtEndPr/>
              <w:sdtContent>
                <w:r w:rsidR="008E680B" w:rsidRPr="008471ED">
                  <w:rPr>
                    <w:rFonts w:ascii="Proba Pro Lt" w:hAnsi="Proba Pro Lt" w:cs="Arial"/>
                    <w:sz w:val="20"/>
                    <w:szCs w:val="20"/>
                  </w:rPr>
                  <w:t>(ostalo upisati)</w:t>
                </w:r>
                <w:r w:rsidR="008E680B" w:rsidRPr="008471ED">
                  <w:rPr>
                    <w:rFonts w:ascii="Proba Pro Lt" w:hAnsi="Proba Pro Lt" w:cs="Arial"/>
                    <w:b/>
                    <w:sz w:val="20"/>
                    <w:szCs w:val="20"/>
                  </w:rPr>
                  <w:t xml:space="preserve"> </w:t>
                </w:r>
              </w:sdtContent>
            </w:sdt>
            <w:r w:rsidR="008E680B" w:rsidRPr="008471E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906B215"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71ED">
              <w:rPr>
                <w:rFonts w:ascii="Proba Pro Lt" w:hAnsi="Proba Pro Lt" w:cs="Arial"/>
                <w:color w:val="000000"/>
                <w:sz w:val="20"/>
                <w:szCs w:val="20"/>
              </w:rPr>
              <w:t>Komentari:</w:t>
            </w:r>
          </w:p>
        </w:tc>
      </w:tr>
      <w:tr w:rsidR="008E680B" w:rsidRPr="008471ED" w14:paraId="569DEC7D"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1D3EF0CE"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2A8D605" w14:textId="77777777" w:rsidR="008E680B" w:rsidRPr="008471ED"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722746B8" w14:textId="77777777" w:rsidR="008E680B" w:rsidRPr="008471ED"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570342158"/>
            <w:showingPlcHdr/>
          </w:sdtPr>
          <w:sdtEndPr/>
          <w:sdtContent>
            <w:tc>
              <w:tcPr>
                <w:tcW w:w="1247" w:type="pct"/>
                <w:gridSpan w:val="5"/>
                <w:tcBorders>
                  <w:right w:val="single" w:sz="12" w:space="0" w:color="auto"/>
                </w:tcBorders>
              </w:tcPr>
              <w:p w14:paraId="67D0F6EE"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  </w:t>
                </w:r>
              </w:p>
            </w:tc>
          </w:sdtContent>
        </w:sdt>
      </w:tr>
      <w:tr w:rsidR="008E680B" w:rsidRPr="008471ED" w14:paraId="3B32A2A1"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0386640F"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5B95576"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96454824"/>
            </w:sdtPr>
            <w:sdtEndPr/>
            <w:sdtContent>
              <w:p w14:paraId="42106AAE"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6979492"/>
              <w:showingPlcHdr/>
            </w:sdtPr>
            <w:sdtEndPr/>
            <w:sdtContent>
              <w:p w14:paraId="0AD974C0"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3608D91"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04848275"/>
              <w:showingPlcHdr/>
            </w:sdtPr>
            <w:sdtEndPr/>
            <w:sdtContent>
              <w:p w14:paraId="3A23C6C6"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1311877"/>
            </w:sdtPr>
            <w:sdtEndPr/>
            <w:sdtContent>
              <w:p w14:paraId="098D5E45"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F66235C" w14:textId="77777777" w:rsidR="008E680B" w:rsidRPr="008471ED" w:rsidRDefault="008E680B" w:rsidP="00A42271">
            <w:pPr>
              <w:pStyle w:val="FieldText"/>
              <w:rPr>
                <w:rFonts w:ascii="Proba Pro Lt" w:hAnsi="Proba Pro Lt" w:cs="Arial"/>
                <w:b w:val="0"/>
                <w:color w:val="000000"/>
                <w:sz w:val="20"/>
                <w:szCs w:val="20"/>
                <w:lang w:val="hr-HR"/>
              </w:rPr>
            </w:pPr>
            <w:r w:rsidRPr="008471E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6432855"/>
            </w:sdtPr>
            <w:sdtEndPr/>
            <w:sdtContent>
              <w:p w14:paraId="5C672CEE"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183051"/>
              <w:showingPlcHdr/>
            </w:sdtPr>
            <w:sdtEndPr/>
            <w:sdtContent>
              <w:p w14:paraId="7D337C40"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06D990A1" w14:textId="77777777" w:rsidTr="00A42271">
        <w:trPr>
          <w:trHeight w:val="397"/>
        </w:trPr>
        <w:tc>
          <w:tcPr>
            <w:tcW w:w="1256" w:type="pct"/>
            <w:vMerge/>
            <w:tcBorders>
              <w:left w:val="single" w:sz="12" w:space="0" w:color="auto"/>
            </w:tcBorders>
            <w:shd w:val="clear" w:color="auto" w:fill="00A0DC"/>
            <w:vAlign w:val="center"/>
          </w:tcPr>
          <w:p w14:paraId="2095CC3D"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DC8FA28"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23552655"/>
            </w:sdtPr>
            <w:sdtEndPr/>
            <w:sdtContent>
              <w:p w14:paraId="12319AA3"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15679378"/>
              <w:showingPlcHdr/>
            </w:sdtPr>
            <w:sdtEndPr/>
            <w:sdtContent>
              <w:p w14:paraId="14062B58"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BB9976D"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50471578"/>
              <w:showingPlcHdr/>
            </w:sdtPr>
            <w:sdtEndPr/>
            <w:sdtContent>
              <w:p w14:paraId="29F2FCE0"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35130384"/>
            </w:sdtPr>
            <w:sdtEndPr/>
            <w:sdtContent>
              <w:p w14:paraId="69DBF3C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23909A" w14:textId="77777777" w:rsidR="008E680B" w:rsidRPr="008471ED"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371314"/>
                <w:showingPlcHdr/>
              </w:sdtPr>
              <w:sdtEndPr/>
              <w:sdtContent>
                <w:r w:rsidR="008E680B"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6191054"/>
              <w:showingPlcHdr/>
            </w:sdtPr>
            <w:sdtEndPr/>
            <w:sdtContent>
              <w:p w14:paraId="0D6F3B17"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0113205"/>
              <w:showingPlcHdr/>
            </w:sdtPr>
            <w:sdtEndPr/>
            <w:sdtContent>
              <w:p w14:paraId="7F3A9E58"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27FC3705" w14:textId="77777777" w:rsidTr="00A42271">
        <w:trPr>
          <w:trHeight w:val="397"/>
        </w:trPr>
        <w:tc>
          <w:tcPr>
            <w:tcW w:w="1256" w:type="pct"/>
            <w:vMerge/>
            <w:tcBorders>
              <w:left w:val="single" w:sz="12" w:space="0" w:color="auto"/>
            </w:tcBorders>
            <w:shd w:val="clear" w:color="auto" w:fill="00A0DC"/>
            <w:vAlign w:val="center"/>
          </w:tcPr>
          <w:p w14:paraId="638E314D"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063561"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90847104"/>
              <w:showingPlcHdr/>
            </w:sdtPr>
            <w:sdtEndPr/>
            <w:sdtContent>
              <w:p w14:paraId="463AC558"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99208563"/>
            </w:sdtPr>
            <w:sdtEndPr/>
            <w:sdtContent>
              <w:p w14:paraId="57B1AB8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654" w:type="pct"/>
            <w:gridSpan w:val="2"/>
            <w:shd w:val="clear" w:color="auto" w:fill="auto"/>
            <w:vAlign w:val="center"/>
          </w:tcPr>
          <w:p w14:paraId="560DCC08"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4559316"/>
              <w:showingPlcHdr/>
            </w:sdtPr>
            <w:sdtEndPr/>
            <w:sdtContent>
              <w:p w14:paraId="6A592A0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5650610"/>
            </w:sdtPr>
            <w:sdtEndPr/>
            <w:sdtContent>
              <w:p w14:paraId="79ADD6DB"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D1895FB" w14:textId="77777777" w:rsidR="008E680B" w:rsidRPr="008471ED"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3207632"/>
                <w:showingPlcHdr/>
              </w:sdtPr>
              <w:sdtEndPr/>
              <w:sdtContent>
                <w:r w:rsidR="008E680B"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3377236"/>
              <w:showingPlcHdr/>
            </w:sdtPr>
            <w:sdtEndPr/>
            <w:sdtContent>
              <w:p w14:paraId="533E92ED"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16259979"/>
              <w:showingPlcHdr/>
            </w:sdtPr>
            <w:sdtEndPr/>
            <w:sdtContent>
              <w:p w14:paraId="229778A6"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4653A4D9" w14:textId="77777777" w:rsidTr="00A42271">
        <w:trPr>
          <w:trHeight w:val="397"/>
        </w:trPr>
        <w:tc>
          <w:tcPr>
            <w:tcW w:w="1256" w:type="pct"/>
            <w:vMerge/>
            <w:tcBorders>
              <w:left w:val="single" w:sz="12" w:space="0" w:color="auto"/>
            </w:tcBorders>
            <w:shd w:val="clear" w:color="auto" w:fill="00A0DC"/>
            <w:vAlign w:val="center"/>
          </w:tcPr>
          <w:p w14:paraId="11D795EF"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69FA082"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80580688"/>
              <w:showingPlcHdr/>
            </w:sdtPr>
            <w:sdtEndPr/>
            <w:sdtContent>
              <w:p w14:paraId="04DD54ED"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1068425"/>
            </w:sdtPr>
            <w:sdtEndPr/>
            <w:sdtContent>
              <w:p w14:paraId="3A0FB65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7D29121"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2474423"/>
              <w:showingPlcHdr/>
            </w:sdtPr>
            <w:sdtEndPr/>
            <w:sdtContent>
              <w:p w14:paraId="341665F2" w14:textId="77777777" w:rsidR="008E680B" w:rsidRPr="008471ED" w:rsidRDefault="008E680B" w:rsidP="00A42271">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21202822"/>
            </w:sdtPr>
            <w:sdtEndPr/>
            <w:sdtContent>
              <w:p w14:paraId="5A51CF47" w14:textId="77777777" w:rsidR="008E680B" w:rsidRPr="008471ED" w:rsidRDefault="008E680B" w:rsidP="00A42271">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89B2E2" w14:textId="77777777" w:rsidR="008E680B" w:rsidRPr="008471ED"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64373730"/>
                <w:showingPlcHdr/>
              </w:sdtPr>
              <w:sdtEndPr/>
              <w:sdtContent>
                <w:r w:rsidR="008E680B" w:rsidRPr="008471E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78638937"/>
              <w:showingPlcHdr/>
            </w:sdtPr>
            <w:sdtEndPr/>
            <w:sdtContent>
              <w:p w14:paraId="30A044A5"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3483502"/>
              <w:showingPlcHdr/>
            </w:sdtPr>
            <w:sdtEndPr/>
            <w:sdtContent>
              <w:p w14:paraId="0F763ECB"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r>
      <w:tr w:rsidR="008E680B" w:rsidRPr="008471ED" w14:paraId="2F9E6D30"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11E7EE07"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9A34A2E"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2994987"/>
              <w:showingPlcHdr/>
            </w:sdtPr>
            <w:sdtEndPr/>
            <w:sdtContent>
              <w:p w14:paraId="58616CB3"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2214306"/>
            </w:sdtPr>
            <w:sdtEndPr/>
            <w:sdtContent>
              <w:p w14:paraId="2C93EC64"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1E0783E"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792097"/>
            </w:sdtPr>
            <w:sdtEndPr/>
            <w:sdtContent>
              <w:p w14:paraId="5B71BA0A"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6586761"/>
              <w:showingPlcHdr/>
            </w:sdtPr>
            <w:sdtEndPr/>
            <w:sdtContent>
              <w:p w14:paraId="34FAF178"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0E4849"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86228104"/>
            </w:sdtPr>
            <w:sdtEndPr/>
            <w:sdtContent>
              <w:p w14:paraId="30F7DB22"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6</w:t>
                </w:r>
              </w:p>
            </w:sdtContent>
          </w:sdt>
        </w:tc>
      </w:tr>
      <w:tr w:rsidR="008E680B" w:rsidRPr="008471ED" w14:paraId="6FFF6391" w14:textId="77777777" w:rsidTr="00A42271">
        <w:trPr>
          <w:trHeight w:val="397"/>
        </w:trPr>
        <w:tc>
          <w:tcPr>
            <w:tcW w:w="1256" w:type="pct"/>
            <w:tcBorders>
              <w:left w:val="single" w:sz="12" w:space="0" w:color="auto"/>
              <w:bottom w:val="single" w:sz="12" w:space="0" w:color="auto"/>
            </w:tcBorders>
            <w:shd w:val="clear" w:color="auto" w:fill="00A0DC"/>
            <w:vAlign w:val="center"/>
          </w:tcPr>
          <w:p w14:paraId="6BCF8900"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982206016"/>
            </w:sdtPr>
            <w:sdtEndPr>
              <w:rPr>
                <w:rFonts w:cs="Arial"/>
              </w:rPr>
            </w:sdtEndPr>
            <w:sdtContent>
              <w:p w14:paraId="13C7B88B" w14:textId="77777777" w:rsidR="008E680B" w:rsidRPr="008471ED" w:rsidDel="00B558AD" w:rsidRDefault="008E680B" w:rsidP="00A42271">
                <w:pPr>
                  <w:autoSpaceDE w:val="0"/>
                  <w:autoSpaceDN w:val="0"/>
                  <w:adjustRightInd w:val="0"/>
                  <w:spacing w:after="0" w:line="240" w:lineRule="auto"/>
                  <w:jc w:val="both"/>
                  <w:rPr>
                    <w:rFonts w:ascii="Proba Pro Lt" w:hAnsi="Proba Pro Lt" w:cs="Arial"/>
                    <w:color w:val="000000"/>
                    <w:sz w:val="20"/>
                    <w:szCs w:val="20"/>
                  </w:rPr>
                </w:pPr>
                <w:r w:rsidRPr="008471ED">
                  <w:rPr>
                    <w:rFonts w:ascii="Proba Pro Lt" w:hAnsi="Proba Pro Lt" w:cs="Arial"/>
                    <w:color w:val="000000"/>
                    <w:sz w:val="20"/>
                    <w:szCs w:val="20"/>
                  </w:rPr>
                  <w:t>Studenti su obavezni odslušati predavanja odnosno završiti vježbe u praktikumu i seminare da bi mogli pristupiti obaveznom pismenom ispitu. Nakon položenog pismenog ispita studenti pristupaju obaveznom usmenom ispitu.</w:t>
                </w:r>
                <w:r w:rsidRPr="008471ED">
                  <w:rPr>
                    <w:rFonts w:ascii="Proba Pro Lt" w:hAnsi="Proba Pro Lt"/>
                    <w:color w:val="000000"/>
                    <w:sz w:val="20"/>
                    <w:szCs w:val="20"/>
                  </w:rPr>
                  <w:t xml:space="preserve"> </w:t>
                </w:r>
              </w:p>
            </w:sdtContent>
          </w:sdt>
        </w:tc>
      </w:tr>
      <w:tr w:rsidR="008E680B" w:rsidRPr="008471ED" w14:paraId="254B9642" w14:textId="77777777" w:rsidTr="00A42271">
        <w:tc>
          <w:tcPr>
            <w:tcW w:w="1256" w:type="pct"/>
            <w:tcBorders>
              <w:left w:val="single" w:sz="12" w:space="0" w:color="auto"/>
              <w:bottom w:val="single" w:sz="12" w:space="0" w:color="auto"/>
            </w:tcBorders>
            <w:shd w:val="clear" w:color="auto" w:fill="00A0DC"/>
            <w:vAlign w:val="center"/>
          </w:tcPr>
          <w:p w14:paraId="339B9EEC"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42C9747"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Da položi predmet, student/studentica mora:</w:t>
            </w:r>
          </w:p>
          <w:sdt>
            <w:sdtPr>
              <w:id w:val="1616247360"/>
            </w:sdtPr>
            <w:sdtEndPr>
              <w:rPr>
                <w:color w:val="000000"/>
              </w:rPr>
            </w:sdtEndPr>
            <w:sdtContent>
              <w:p w14:paraId="6DB46CEF" w14:textId="77777777" w:rsidR="008E680B" w:rsidRPr="004A482A" w:rsidRDefault="008E680B" w:rsidP="00CE71F1">
                <w:pPr>
                  <w:pStyle w:val="ListParagraph"/>
                  <w:numPr>
                    <w:ilvl w:val="0"/>
                    <w:numId w:val="127"/>
                  </w:numPr>
                  <w:tabs>
                    <w:tab w:val="left" w:pos="2820"/>
                  </w:tabs>
                  <w:spacing w:after="0" w:line="240" w:lineRule="auto"/>
                  <w:rPr>
                    <w:rFonts w:ascii="Proba Pro Lt" w:hAnsi="Proba Pro Lt" w:cs="Arial"/>
                    <w:sz w:val="20"/>
                    <w:szCs w:val="20"/>
                  </w:rPr>
                </w:pPr>
                <w:r w:rsidRPr="004A482A">
                  <w:rPr>
                    <w:rFonts w:ascii="Proba Pro Lt" w:hAnsi="Proba Pro Lt" w:cs="Arial"/>
                    <w:sz w:val="20"/>
                    <w:szCs w:val="20"/>
                  </w:rPr>
                  <w:t xml:space="preserve">odslušati predavanja i završiti </w:t>
                </w:r>
                <w:r w:rsidRPr="004A482A">
                  <w:rPr>
                    <w:rFonts w:ascii="Proba Pro Lt" w:hAnsi="Proba Pro Lt" w:cs="Arial"/>
                    <w:color w:val="000000"/>
                    <w:sz w:val="20"/>
                    <w:szCs w:val="20"/>
                  </w:rPr>
                  <w:t>vježbe u praktikumu odnosno seminare.</w:t>
                </w:r>
                <w:r w:rsidRPr="004A482A">
                  <w:rPr>
                    <w:rFonts w:ascii="Proba Pro Lt" w:hAnsi="Proba Pro Lt" w:cs="Arial"/>
                    <w:sz w:val="20"/>
                    <w:szCs w:val="20"/>
                  </w:rPr>
                  <w:t xml:space="preserve"> </w:t>
                </w:r>
              </w:p>
              <w:p w14:paraId="3DC40DA0" w14:textId="77777777" w:rsidR="008E680B" w:rsidRPr="004A482A" w:rsidRDefault="008E680B" w:rsidP="00CE71F1">
                <w:pPr>
                  <w:pStyle w:val="ListParagraph"/>
                  <w:numPr>
                    <w:ilvl w:val="0"/>
                    <w:numId w:val="127"/>
                  </w:numPr>
                  <w:tabs>
                    <w:tab w:val="left" w:pos="2820"/>
                  </w:tabs>
                  <w:spacing w:after="0" w:line="240" w:lineRule="auto"/>
                  <w:rPr>
                    <w:rFonts w:ascii="Proba Pro Lt" w:hAnsi="Proba Pro Lt" w:cs="Arial"/>
                    <w:color w:val="000000"/>
                    <w:sz w:val="20"/>
                    <w:szCs w:val="20"/>
                  </w:rPr>
                </w:pPr>
                <w:r w:rsidRPr="004A482A">
                  <w:rPr>
                    <w:rFonts w:ascii="Proba Pro Lt" w:hAnsi="Proba Pro Lt" w:cs="Arial"/>
                    <w:sz w:val="20"/>
                    <w:szCs w:val="20"/>
                  </w:rPr>
                  <w:t xml:space="preserve">položiti obavezni pismeni i usmeni ispit </w:t>
                </w:r>
              </w:p>
            </w:sdtContent>
          </w:sdt>
        </w:tc>
      </w:tr>
      <w:tr w:rsidR="008E680B" w:rsidRPr="008471ED" w14:paraId="783D4225" w14:textId="77777777" w:rsidTr="003B6803">
        <w:tc>
          <w:tcPr>
            <w:tcW w:w="1256" w:type="pct"/>
            <w:vMerge w:val="restart"/>
            <w:tcBorders>
              <w:top w:val="single" w:sz="12" w:space="0" w:color="auto"/>
              <w:left w:val="single" w:sz="12" w:space="0" w:color="auto"/>
            </w:tcBorders>
            <w:shd w:val="clear" w:color="auto" w:fill="00A0DC"/>
            <w:vAlign w:val="center"/>
          </w:tcPr>
          <w:p w14:paraId="5FD0215D" w14:textId="77777777" w:rsidR="008E680B" w:rsidRPr="008471ED" w:rsidRDefault="008E680B" w:rsidP="00A42271">
            <w:pPr>
              <w:tabs>
                <w:tab w:val="left" w:pos="54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E9CE040"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53CD91"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02171A"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putem ostalih medija</w:t>
            </w:r>
          </w:p>
        </w:tc>
      </w:tr>
      <w:tr w:rsidR="008E680B" w:rsidRPr="008471ED" w14:paraId="72491862" w14:textId="77777777" w:rsidTr="003B6803">
        <w:trPr>
          <w:trHeight w:val="75"/>
        </w:trPr>
        <w:tc>
          <w:tcPr>
            <w:tcW w:w="1256" w:type="pct"/>
            <w:vMerge/>
            <w:tcBorders>
              <w:left w:val="single" w:sz="12" w:space="0" w:color="auto"/>
            </w:tcBorders>
            <w:shd w:val="clear" w:color="auto" w:fill="00A0DC"/>
            <w:vAlign w:val="center"/>
          </w:tcPr>
          <w:p w14:paraId="611F6F77"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681126764"/>
            </w:sdtPr>
            <w:sdtEndPr/>
            <w:sdtContent>
              <w:p w14:paraId="0E0402F9"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M. L. Shuler, F. Kargi, Biochemical Engineering - Basic Concepts (2nd edition), Prentice Hall, 2002</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576119234"/>
              <w:showingPlcHdr/>
            </w:sdtPr>
            <w:sdtEndPr/>
            <w:sdtContent>
              <w:p w14:paraId="4AF2BCA9"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10840226"/>
            </w:sdtPr>
            <w:sdtEndPr/>
            <w:sdtContent>
              <w:p w14:paraId="5D3C6DB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8471ED" w14:paraId="1C7EC190" w14:textId="77777777" w:rsidTr="003B6803">
        <w:trPr>
          <w:trHeight w:val="75"/>
        </w:trPr>
        <w:tc>
          <w:tcPr>
            <w:tcW w:w="1256" w:type="pct"/>
            <w:vMerge/>
            <w:tcBorders>
              <w:left w:val="single" w:sz="12" w:space="0" w:color="auto"/>
            </w:tcBorders>
            <w:shd w:val="clear" w:color="auto" w:fill="00A0DC"/>
            <w:vAlign w:val="center"/>
          </w:tcPr>
          <w:p w14:paraId="793955D1"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786419223"/>
            </w:sdtPr>
            <w:sdtEndPr/>
            <w:sdtContent>
              <w:p w14:paraId="279E3A9F" w14:textId="77777777" w:rsidR="008E680B" w:rsidRPr="008471ED" w:rsidRDefault="008E680B" w:rsidP="00A42271">
                <w:pPr>
                  <w:autoSpaceDE w:val="0"/>
                  <w:autoSpaceDN w:val="0"/>
                  <w:adjustRightInd w:val="0"/>
                  <w:spacing w:after="0" w:line="240" w:lineRule="auto"/>
                  <w:rPr>
                    <w:rFonts w:ascii="Proba Pro Lt" w:hAnsi="Proba Pro Lt"/>
                    <w:color w:val="000000"/>
                    <w:sz w:val="20"/>
                    <w:szCs w:val="20"/>
                  </w:rPr>
                </w:pPr>
                <w:r w:rsidRPr="008471ED">
                  <w:rPr>
                    <w:rFonts w:ascii="Proba Pro Lt" w:hAnsi="Proba Pro Lt"/>
                    <w:sz w:val="20"/>
                    <w:szCs w:val="20"/>
                  </w:rPr>
                  <w:t>V. Marić i B. Šantek, Biokemijsko inženjerstvo, Golden Marketing - Tehnička knjiga, Zagreb, 2009</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06483689"/>
              <w:showingPlcHdr/>
            </w:sdtPr>
            <w:sdtEndPr/>
            <w:sdtContent>
              <w:p w14:paraId="7C3BBDCD"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70108292"/>
            </w:sdtPr>
            <w:sdtEndPr/>
            <w:sdtContent>
              <w:p w14:paraId="1AED4BB9"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8471ED" w14:paraId="794BBAB2" w14:textId="77777777" w:rsidTr="003B6803">
        <w:trPr>
          <w:trHeight w:val="75"/>
        </w:trPr>
        <w:tc>
          <w:tcPr>
            <w:tcW w:w="1256" w:type="pct"/>
            <w:vMerge/>
            <w:tcBorders>
              <w:left w:val="single" w:sz="12" w:space="0" w:color="auto"/>
            </w:tcBorders>
            <w:shd w:val="clear" w:color="auto" w:fill="00A0DC"/>
            <w:vAlign w:val="center"/>
          </w:tcPr>
          <w:p w14:paraId="45D4847C"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050497668"/>
            </w:sdtPr>
            <w:sdtEndPr/>
            <w:sdtContent>
              <w:p w14:paraId="04EB545B"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color w:val="000000"/>
                    <w:sz w:val="20"/>
                    <w:szCs w:val="20"/>
                  </w:rPr>
                  <w:t>W. K. Wang, Membrane separations in biotechnology, 2nd ed., Marcel Dekker Inc, New York –Basel, 2001</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6854603"/>
              <w:showingPlcHdr/>
            </w:sdtPr>
            <w:sdtEndPr/>
            <w:sdtContent>
              <w:p w14:paraId="530FC93A"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248299"/>
            </w:sdtPr>
            <w:sdtEndPr/>
            <w:sdtContent>
              <w:p w14:paraId="1FA7895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8471ED" w14:paraId="0C54A89D" w14:textId="77777777" w:rsidTr="003B6803">
        <w:trPr>
          <w:trHeight w:val="75"/>
        </w:trPr>
        <w:tc>
          <w:tcPr>
            <w:tcW w:w="1256" w:type="pct"/>
            <w:vMerge/>
            <w:tcBorders>
              <w:left w:val="single" w:sz="12" w:space="0" w:color="auto"/>
            </w:tcBorders>
            <w:shd w:val="clear" w:color="auto" w:fill="00A0DC"/>
            <w:vAlign w:val="center"/>
          </w:tcPr>
          <w:p w14:paraId="6946296F"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99332465"/>
            </w:sdtPr>
            <w:sdtEndPr/>
            <w:sdtContent>
              <w:p w14:paraId="43B08162" w14:textId="77777777" w:rsidR="008E680B" w:rsidRPr="008471ED" w:rsidRDefault="008E680B" w:rsidP="00A42271">
                <w:pPr>
                  <w:autoSpaceDE w:val="0"/>
                  <w:autoSpaceDN w:val="0"/>
                  <w:adjustRightInd w:val="0"/>
                  <w:spacing w:after="0" w:line="240" w:lineRule="auto"/>
                  <w:rPr>
                    <w:rFonts w:ascii="Proba Pro Lt" w:hAnsi="Proba Pro Lt"/>
                    <w:color w:val="000000"/>
                    <w:sz w:val="20"/>
                    <w:szCs w:val="20"/>
                  </w:rPr>
                </w:pPr>
                <w:r w:rsidRPr="008471ED">
                  <w:rPr>
                    <w:rFonts w:ascii="Proba Pro Lt" w:eastAsiaTheme="minorHAnsi" w:hAnsi="Proba Pro Lt"/>
                    <w:bCs/>
                    <w:color w:val="090909"/>
                    <w:sz w:val="20"/>
                    <w:szCs w:val="20"/>
                  </w:rPr>
                  <w:t xml:space="preserve">A.K. Pabby, S.S.H. Rizvi. </w:t>
                </w:r>
                <w:r w:rsidRPr="008471ED">
                  <w:rPr>
                    <w:rFonts w:ascii="Proba Pro Lt" w:eastAsiaTheme="minorHAnsi" w:hAnsi="Proba Pro Lt"/>
                    <w:bCs/>
                    <w:color w:val="090909"/>
                    <w:sz w:val="20"/>
                    <w:szCs w:val="20"/>
                    <w:lang w:val="en-US"/>
                  </w:rPr>
                  <w:t xml:space="preserve">A.M. Sastre, </w:t>
                </w:r>
                <w:r w:rsidRPr="008471ED">
                  <w:rPr>
                    <w:rFonts w:ascii="Proba Pro Lt" w:eastAsiaTheme="minorHAnsi" w:hAnsi="Proba Pro Lt"/>
                    <w:iCs/>
                    <w:color w:val="090909"/>
                    <w:sz w:val="20"/>
                    <w:szCs w:val="20"/>
                    <w:lang w:val="en-US"/>
                  </w:rPr>
                  <w:t xml:space="preserve">Handbook of </w:t>
                </w:r>
                <w:r w:rsidRPr="008471ED">
                  <w:rPr>
                    <w:rFonts w:ascii="Proba Pro Lt" w:eastAsiaTheme="minorHAnsi" w:hAnsi="Proba Pro Lt"/>
                    <w:bCs/>
                    <w:color w:val="090909"/>
                    <w:sz w:val="20"/>
                    <w:szCs w:val="20"/>
                    <w:lang w:val="en-US"/>
                  </w:rPr>
                  <w:t>Membrane Separations; Chemical, Pharmaceutical, Food, and Biotechnological Applications, CRC Press, Boca Raton, 2009</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93993042"/>
              <w:showingPlcHdr/>
            </w:sdtPr>
            <w:sdtEndPr/>
            <w:sdtContent>
              <w:p w14:paraId="6560625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5218955"/>
              <w:showingPlcHdr/>
            </w:sdtPr>
            <w:sdtEndPr/>
            <w:sdtContent>
              <w:p w14:paraId="3DA8B5D6"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r>
      <w:tr w:rsidR="008E680B" w:rsidRPr="008471ED" w14:paraId="5E56F1BE" w14:textId="77777777" w:rsidTr="00A42271">
        <w:tc>
          <w:tcPr>
            <w:tcW w:w="1256" w:type="pct"/>
            <w:tcBorders>
              <w:top w:val="single" w:sz="12" w:space="0" w:color="auto"/>
              <w:left w:val="single" w:sz="12" w:space="0" w:color="auto"/>
            </w:tcBorders>
            <w:shd w:val="clear" w:color="auto" w:fill="00A0DC"/>
            <w:vAlign w:val="center"/>
          </w:tcPr>
          <w:p w14:paraId="6345BC94"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2.12. Dopunska literatura </w:t>
            </w:r>
          </w:p>
        </w:tc>
        <w:sdt>
          <w:sdtPr>
            <w:rPr>
              <w:rFonts w:ascii="Proba Pro Lt" w:hAnsi="Proba Pro Lt" w:cs="Arial"/>
              <w:sz w:val="20"/>
              <w:szCs w:val="20"/>
            </w:rPr>
            <w:id w:val="-1128774183"/>
          </w:sdtPr>
          <w:sdtEndPr/>
          <w:sdtContent>
            <w:tc>
              <w:tcPr>
                <w:tcW w:w="3744" w:type="pct"/>
                <w:gridSpan w:val="13"/>
                <w:tcBorders>
                  <w:top w:val="single" w:sz="12" w:space="0" w:color="auto"/>
                  <w:right w:val="single" w:sz="12" w:space="0" w:color="auto"/>
                </w:tcBorders>
              </w:tcPr>
              <w:p w14:paraId="056066DD"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E680B" w:rsidRPr="008471ED" w14:paraId="35F42313" w14:textId="77777777" w:rsidTr="00A42271">
        <w:tc>
          <w:tcPr>
            <w:tcW w:w="1256" w:type="pct"/>
            <w:tcBorders>
              <w:top w:val="single" w:sz="12" w:space="0" w:color="auto"/>
              <w:left w:val="single" w:sz="12" w:space="0" w:color="auto"/>
            </w:tcBorders>
            <w:shd w:val="clear" w:color="auto" w:fill="00A0DC"/>
            <w:vAlign w:val="center"/>
          </w:tcPr>
          <w:p w14:paraId="4884EE79"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EBD79BD"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i/>
                <w:sz w:val="20"/>
                <w:szCs w:val="20"/>
              </w:rPr>
              <w:t xml:space="preserve">Rokovi ispita objavljuju se na Studomatu i ovoj mrežnoj stranici: </w:t>
            </w:r>
            <w:hyperlink r:id="rId170" w:history="1">
              <w:r w:rsidRPr="008471ED">
                <w:rPr>
                  <w:rStyle w:val="Hyperlink"/>
                  <w:rFonts w:ascii="Proba Pro Lt" w:hAnsi="Proba Pro Lt"/>
                  <w:i/>
                  <w:sz w:val="20"/>
                  <w:szCs w:val="20"/>
                </w:rPr>
                <w:t>http://www.pbf.unizg.hr/studiji/ispitni_rokovi</w:t>
              </w:r>
            </w:hyperlink>
          </w:p>
        </w:tc>
      </w:tr>
      <w:tr w:rsidR="008E680B" w:rsidRPr="008471ED" w14:paraId="7FE07781" w14:textId="77777777" w:rsidTr="00A42271">
        <w:tc>
          <w:tcPr>
            <w:tcW w:w="1256" w:type="pct"/>
            <w:tcBorders>
              <w:left w:val="single" w:sz="12" w:space="0" w:color="auto"/>
              <w:bottom w:val="single" w:sz="12" w:space="0" w:color="auto"/>
            </w:tcBorders>
            <w:shd w:val="clear" w:color="auto" w:fill="00A0DC"/>
            <w:vAlign w:val="center"/>
          </w:tcPr>
          <w:p w14:paraId="71F25A74"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2.14. Ostalo </w:t>
            </w:r>
          </w:p>
        </w:tc>
        <w:sdt>
          <w:sdtPr>
            <w:rPr>
              <w:rFonts w:ascii="Proba Pro Lt" w:hAnsi="Proba Pro Lt" w:cs="Arial"/>
              <w:sz w:val="20"/>
              <w:szCs w:val="20"/>
            </w:rPr>
            <w:id w:val="-59100431"/>
          </w:sdtPr>
          <w:sdtEndPr/>
          <w:sdtContent>
            <w:tc>
              <w:tcPr>
                <w:tcW w:w="3744" w:type="pct"/>
                <w:gridSpan w:val="13"/>
                <w:tcBorders>
                  <w:bottom w:val="single" w:sz="12" w:space="0" w:color="auto"/>
                  <w:right w:val="single" w:sz="12" w:space="0" w:color="auto"/>
                </w:tcBorders>
              </w:tcPr>
              <w:p w14:paraId="79850A13"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615592C3" w14:textId="13455C16" w:rsidR="008E680B" w:rsidRDefault="008E680B" w:rsidP="008E680B">
      <w:pPr>
        <w:spacing w:after="0" w:line="240" w:lineRule="auto"/>
        <w:rPr>
          <w:rFonts w:ascii="Proba Pro Lt" w:hAnsi="Proba Pro Lt"/>
          <w:sz w:val="20"/>
          <w:szCs w:val="20"/>
        </w:rPr>
      </w:pPr>
    </w:p>
    <w:p w14:paraId="59A071C2" w14:textId="5664ED54"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1516"/>
        <w:gridCol w:w="503"/>
        <w:gridCol w:w="461"/>
        <w:gridCol w:w="840"/>
        <w:gridCol w:w="482"/>
        <w:gridCol w:w="504"/>
        <w:gridCol w:w="463"/>
        <w:gridCol w:w="77"/>
        <w:gridCol w:w="801"/>
        <w:gridCol w:w="485"/>
        <w:gridCol w:w="445"/>
        <w:gridCol w:w="676"/>
        <w:gridCol w:w="658"/>
      </w:tblGrid>
      <w:tr w:rsidR="008E680B" w:rsidRPr="0029342B" w14:paraId="1E2436F2"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9E976E" w14:textId="77777777" w:rsidR="008E680B" w:rsidRPr="0029342B" w:rsidRDefault="008E680B" w:rsidP="00A42271">
            <w:pPr>
              <w:tabs>
                <w:tab w:val="left" w:pos="2820"/>
              </w:tabs>
              <w:spacing w:after="0" w:line="240" w:lineRule="auto"/>
              <w:rPr>
                <w:rFonts w:ascii="Proba Pro Lt" w:hAnsi="Proba Pro Lt" w:cs="Arial"/>
                <w:b/>
                <w:sz w:val="20"/>
                <w:szCs w:val="20"/>
              </w:rPr>
            </w:pPr>
            <w:r w:rsidRPr="0029342B">
              <w:rPr>
                <w:rFonts w:ascii="Proba Pro Lt" w:hAnsi="Proba Pro Lt" w:cs="Arial"/>
                <w:b/>
                <w:sz w:val="20"/>
                <w:szCs w:val="20"/>
              </w:rPr>
              <w:t>1. OPĆE INFORMACIJE</w:t>
            </w:r>
          </w:p>
        </w:tc>
      </w:tr>
      <w:tr w:rsidR="008E680B" w:rsidRPr="0029342B" w14:paraId="4E69FC7D" w14:textId="77777777" w:rsidTr="003B6803">
        <w:tc>
          <w:tcPr>
            <w:tcW w:w="1210" w:type="pct"/>
            <w:tcBorders>
              <w:top w:val="single" w:sz="12" w:space="0" w:color="auto"/>
              <w:left w:val="single" w:sz="12" w:space="0" w:color="auto"/>
            </w:tcBorders>
            <w:shd w:val="clear" w:color="auto" w:fill="00A0DC"/>
            <w:vAlign w:val="center"/>
          </w:tcPr>
          <w:p w14:paraId="6E5CAF8A" w14:textId="77777777" w:rsidR="008E680B" w:rsidRPr="0029342B" w:rsidRDefault="008E680B" w:rsidP="00A42271">
            <w:pPr>
              <w:numPr>
                <w:ilvl w:val="1"/>
                <w:numId w:val="3"/>
              </w:numPr>
              <w:tabs>
                <w:tab w:val="left" w:pos="2820"/>
              </w:tabs>
              <w:spacing w:after="0" w:line="240" w:lineRule="auto"/>
              <w:rPr>
                <w:rStyle w:val="Strong"/>
                <w:rFonts w:ascii="Proba Pro Lt" w:hAnsi="Proba Pro Lt" w:cs="Arial"/>
                <w:b w:val="0"/>
                <w:sz w:val="20"/>
                <w:szCs w:val="20"/>
              </w:rPr>
            </w:pPr>
            <w:r w:rsidRPr="0029342B">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2086144183"/>
            <w:placeholder>
              <w:docPart w:val="DDBD037BE6804C47B6877C8401A9266E"/>
            </w:placeholder>
          </w:sdtPr>
          <w:sdtEndPr/>
          <w:sdtContent>
            <w:tc>
              <w:tcPr>
                <w:tcW w:w="1591" w:type="pct"/>
                <w:gridSpan w:val="4"/>
                <w:tcBorders>
                  <w:top w:val="single" w:sz="12" w:space="0" w:color="auto"/>
                  <w:right w:val="single" w:sz="12" w:space="0" w:color="auto"/>
                </w:tcBorders>
                <w:vAlign w:val="center"/>
              </w:tcPr>
              <w:p w14:paraId="74C721DD" w14:textId="77777777" w:rsidR="008E680B" w:rsidRPr="00F75173" w:rsidRDefault="00DB7BE2" w:rsidP="00A42271">
                <w:pPr>
                  <w:tabs>
                    <w:tab w:val="left" w:pos="2820"/>
                  </w:tabs>
                  <w:spacing w:after="0" w:line="240" w:lineRule="auto"/>
                  <w:rPr>
                    <w:rFonts w:ascii="Proba Pro Lt" w:hAnsi="Proba Pro Lt" w:cs="Arial"/>
                    <w:b/>
                    <w:sz w:val="20"/>
                    <w:szCs w:val="20"/>
                  </w:rPr>
                </w:pPr>
                <w:hyperlink r:id="rId171" w:history="1">
                  <w:r w:rsidR="008E680B" w:rsidRPr="00F75173">
                    <w:rPr>
                      <w:rStyle w:val="Hyperlink"/>
                      <w:rFonts w:ascii="Proba Pro Lt" w:hAnsi="Proba Pro Lt" w:cs="Arial"/>
                      <w:b/>
                      <w:sz w:val="20"/>
                      <w:szCs w:val="20"/>
                    </w:rPr>
                    <w:t>Prof. dr. sc. Božidar Šantek</w:t>
                  </w:r>
                </w:hyperlink>
              </w:p>
              <w:p w14:paraId="166B084F" w14:textId="77777777" w:rsidR="008E680B" w:rsidRPr="0029342B" w:rsidRDefault="00DB7BE2" w:rsidP="00A42271">
                <w:pPr>
                  <w:tabs>
                    <w:tab w:val="left" w:pos="2820"/>
                  </w:tabs>
                  <w:spacing w:after="0" w:line="240" w:lineRule="auto"/>
                  <w:rPr>
                    <w:rFonts w:ascii="Proba Pro Lt" w:hAnsi="Proba Pro Lt" w:cs="Arial"/>
                    <w:sz w:val="20"/>
                    <w:szCs w:val="20"/>
                  </w:rPr>
                </w:pPr>
                <w:hyperlink r:id="rId172" w:history="1">
                  <w:r w:rsidR="008E680B">
                    <w:rPr>
                      <w:rStyle w:val="Hyperlink"/>
                      <w:rFonts w:ascii="Proba Pro Lt" w:hAnsi="Proba Pro Lt" w:cs="Arial"/>
                      <w:sz w:val="20"/>
                      <w:szCs w:val="20"/>
                    </w:rPr>
                    <w:t>I</w:t>
                  </w:r>
                  <w:r w:rsidR="008E680B" w:rsidRPr="004D17A6">
                    <w:rPr>
                      <w:rStyle w:val="Hyperlink"/>
                      <w:rFonts w:ascii="Proba Pro Lt" w:hAnsi="Proba Pro Lt" w:cs="Arial"/>
                      <w:sz w:val="20"/>
                      <w:szCs w:val="20"/>
                    </w:rPr>
                    <w:t>zv. prof. dr. sc. Vlatka Petravić Tominac</w:t>
                  </w:r>
                </w:hyperlink>
              </w:p>
              <w:p w14:paraId="232A7D44" w14:textId="77777777" w:rsidR="008E680B" w:rsidRPr="0029342B" w:rsidRDefault="00DB7BE2" w:rsidP="00A42271">
                <w:pPr>
                  <w:spacing w:after="0" w:line="240" w:lineRule="auto"/>
                  <w:rPr>
                    <w:rFonts w:ascii="Proba Pro Lt" w:hAnsi="Proba Pro Lt"/>
                    <w:sz w:val="20"/>
                    <w:szCs w:val="20"/>
                  </w:rPr>
                </w:pPr>
                <w:hyperlink r:id="rId173" w:history="1">
                  <w:r w:rsidR="008E680B" w:rsidRPr="006A3A91">
                    <w:rPr>
                      <w:rStyle w:val="Hyperlink"/>
                      <w:rFonts w:ascii="Proba Pro Lt" w:hAnsi="Proba Pro Lt"/>
                      <w:sz w:val="20"/>
                      <w:szCs w:val="20"/>
                    </w:rPr>
                    <w:t xml:space="preserve">Doc. </w:t>
                  </w:r>
                  <w:r w:rsidR="008E680B" w:rsidRPr="006A3A91">
                    <w:rPr>
                      <w:rStyle w:val="Hyperlink"/>
                      <w:rFonts w:ascii="Proba Pro Lt" w:eastAsia="Times New Roman" w:hAnsi="Proba Pro Lt" w:cs="Arial"/>
                      <w:sz w:val="20"/>
                      <w:szCs w:val="20"/>
                      <w:lang w:eastAsia="hr-HR"/>
                    </w:rPr>
                    <w:t xml:space="preserve">dr. sc. Mladen Pavlečić </w:t>
                  </w:r>
                </w:hyperlink>
              </w:p>
            </w:tc>
          </w:sdtContent>
        </w:sdt>
        <w:tc>
          <w:tcPr>
            <w:tcW w:w="1115" w:type="pct"/>
            <w:gridSpan w:val="5"/>
            <w:tcBorders>
              <w:top w:val="single" w:sz="12" w:space="0" w:color="auto"/>
              <w:right w:val="single" w:sz="12" w:space="0" w:color="auto"/>
            </w:tcBorders>
            <w:shd w:val="clear" w:color="auto" w:fill="00A0DC"/>
            <w:vAlign w:val="center"/>
          </w:tcPr>
          <w:p w14:paraId="301466E1"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82682646"/>
            <w:placeholder>
              <w:docPart w:val="2416A725ACE54C349696B87D54710136"/>
            </w:placeholder>
            <w:dropDownList>
              <w:listItem w:value="Choose an item."/>
              <w:listItem w:displayText="zimski" w:value="zimski"/>
              <w:listItem w:displayText="ljetni" w:value="ljetni"/>
            </w:dropDownList>
          </w:sdtPr>
          <w:sdtEndPr/>
          <w:sdtContent>
            <w:tc>
              <w:tcPr>
                <w:tcW w:w="1084" w:type="pct"/>
                <w:gridSpan w:val="4"/>
                <w:tcBorders>
                  <w:top w:val="single" w:sz="12" w:space="0" w:color="auto"/>
                  <w:right w:val="single" w:sz="12" w:space="0" w:color="auto"/>
                </w:tcBorders>
                <w:vAlign w:val="center"/>
              </w:tcPr>
              <w:p w14:paraId="19BBA307"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zimski</w:t>
                </w:r>
              </w:p>
            </w:tc>
          </w:sdtContent>
        </w:sdt>
      </w:tr>
      <w:tr w:rsidR="008E680B" w:rsidRPr="0029342B" w14:paraId="166F44C1" w14:textId="77777777" w:rsidTr="003B6803">
        <w:tc>
          <w:tcPr>
            <w:tcW w:w="1210" w:type="pct"/>
            <w:tcBorders>
              <w:top w:val="single" w:sz="12" w:space="0" w:color="auto"/>
              <w:left w:val="single" w:sz="12" w:space="0" w:color="auto"/>
            </w:tcBorders>
            <w:shd w:val="clear" w:color="auto" w:fill="00A0DC"/>
            <w:vAlign w:val="center"/>
          </w:tcPr>
          <w:p w14:paraId="5308230C" w14:textId="77777777" w:rsidR="008E680B" w:rsidRPr="0029342B" w:rsidRDefault="008E680B" w:rsidP="00A42271">
            <w:pPr>
              <w:numPr>
                <w:ilvl w:val="1"/>
                <w:numId w:val="3"/>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Naziv predmeta</w:t>
            </w:r>
          </w:p>
        </w:tc>
        <w:bookmarkStart w:id="20" w:name="Proizvodnja_bioplina" w:displacedByCustomXml="next"/>
        <w:sdt>
          <w:sdtPr>
            <w:rPr>
              <w:rFonts w:ascii="Proba Pro Lt" w:hAnsi="Proba Pro Lt"/>
              <w:sz w:val="20"/>
              <w:szCs w:val="20"/>
            </w:rPr>
            <w:id w:val="375974223"/>
            <w:placeholder>
              <w:docPart w:val="BA49E9AD2D51400D9C620EEFB45E4AB2"/>
            </w:placeholder>
          </w:sdtPr>
          <w:sdtEndPr/>
          <w:sdtContent>
            <w:tc>
              <w:tcPr>
                <w:tcW w:w="1591" w:type="pct"/>
                <w:gridSpan w:val="4"/>
                <w:tcBorders>
                  <w:top w:val="single" w:sz="12" w:space="0" w:color="auto"/>
                  <w:right w:val="single" w:sz="12" w:space="0" w:color="auto"/>
                </w:tcBorders>
                <w:vAlign w:val="center"/>
              </w:tcPr>
              <w:p w14:paraId="7A3562D1"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Style w:val="Heading1Char"/>
                    <w:rFonts w:ascii="Proba Pro Lt" w:eastAsia="Calibri" w:hAnsi="Proba Pro Lt"/>
                    <w:sz w:val="20"/>
                    <w:szCs w:val="20"/>
                  </w:rPr>
                  <w:t>Proizvodnja bioplina iz obnovljivih sirovina</w:t>
                </w:r>
              </w:p>
            </w:tc>
          </w:sdtContent>
        </w:sdt>
        <w:bookmarkEnd w:id="20" w:displacedByCustomXml="prev"/>
        <w:tc>
          <w:tcPr>
            <w:tcW w:w="1115" w:type="pct"/>
            <w:gridSpan w:val="5"/>
            <w:tcBorders>
              <w:top w:val="single" w:sz="12" w:space="0" w:color="auto"/>
              <w:right w:val="single" w:sz="12" w:space="0" w:color="auto"/>
            </w:tcBorders>
            <w:shd w:val="clear" w:color="auto" w:fill="00A0DC"/>
            <w:vAlign w:val="center"/>
          </w:tcPr>
          <w:p w14:paraId="6D1CD57F"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1.9. Bodovna vrijednost (broj bodova po ECTS sustavu)</w:t>
            </w:r>
          </w:p>
        </w:tc>
        <w:sdt>
          <w:sdtPr>
            <w:rPr>
              <w:rFonts w:ascii="Proba Pro Lt" w:hAnsi="Proba Pro Lt" w:cs="Arial"/>
              <w:sz w:val="20"/>
              <w:szCs w:val="20"/>
            </w:rPr>
            <w:id w:val="-668565196"/>
            <w:placeholder>
              <w:docPart w:val="51717D86D94D4CC39FAD9E43E1F0D664"/>
            </w:placeholder>
          </w:sdtPr>
          <w:sdtEndPr/>
          <w:sdtContent>
            <w:tc>
              <w:tcPr>
                <w:tcW w:w="1084" w:type="pct"/>
                <w:gridSpan w:val="4"/>
                <w:tcBorders>
                  <w:top w:val="single" w:sz="12" w:space="0" w:color="auto"/>
                  <w:right w:val="single" w:sz="12" w:space="0" w:color="auto"/>
                </w:tcBorders>
                <w:vAlign w:val="center"/>
              </w:tcPr>
              <w:p w14:paraId="063766CC"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4</w:t>
                </w:r>
              </w:p>
            </w:tc>
          </w:sdtContent>
        </w:sdt>
      </w:tr>
      <w:tr w:rsidR="008E680B" w:rsidRPr="0029342B" w14:paraId="4AAABF65" w14:textId="77777777" w:rsidTr="003B6803">
        <w:tc>
          <w:tcPr>
            <w:tcW w:w="1210" w:type="pct"/>
            <w:tcBorders>
              <w:left w:val="single" w:sz="12" w:space="0" w:color="auto"/>
              <w:bottom w:val="single" w:sz="12" w:space="0" w:color="auto"/>
            </w:tcBorders>
            <w:shd w:val="clear" w:color="auto" w:fill="00A0DC"/>
            <w:vAlign w:val="center"/>
          </w:tcPr>
          <w:p w14:paraId="45AD4CC5" w14:textId="77777777" w:rsidR="008E680B" w:rsidRPr="0029342B" w:rsidRDefault="008E680B" w:rsidP="00A42271">
            <w:pPr>
              <w:numPr>
                <w:ilvl w:val="1"/>
                <w:numId w:val="4"/>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lastRenderedPageBreak/>
              <w:t>Šifra predmeta</w:t>
            </w:r>
          </w:p>
        </w:tc>
        <w:sdt>
          <w:sdtPr>
            <w:rPr>
              <w:rFonts w:ascii="Proba Pro Lt" w:hAnsi="Proba Pro Lt"/>
              <w:sz w:val="20"/>
              <w:szCs w:val="20"/>
            </w:rPr>
            <w:id w:val="-2443550"/>
            <w:placeholder>
              <w:docPart w:val="5096503545BF4848B9A5ED3FF2E92A65"/>
            </w:placeholder>
          </w:sdtPr>
          <w:sdtEndPr/>
          <w:sdtContent>
            <w:tc>
              <w:tcPr>
                <w:tcW w:w="1591" w:type="pct"/>
                <w:gridSpan w:val="4"/>
                <w:tcBorders>
                  <w:bottom w:val="single" w:sz="12" w:space="0" w:color="auto"/>
                  <w:right w:val="single" w:sz="12" w:space="0" w:color="auto"/>
                </w:tcBorders>
                <w:vAlign w:val="center"/>
              </w:tcPr>
              <w:p w14:paraId="2467054C"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cs="Arial"/>
                    <w:sz w:val="20"/>
                    <w:szCs w:val="20"/>
                  </w:rPr>
                  <w:t>66747</w:t>
                </w:r>
              </w:p>
            </w:tc>
          </w:sdtContent>
        </w:sdt>
        <w:tc>
          <w:tcPr>
            <w:tcW w:w="1115" w:type="pct"/>
            <w:gridSpan w:val="5"/>
            <w:tcBorders>
              <w:bottom w:val="single" w:sz="12" w:space="0" w:color="auto"/>
              <w:right w:val="single" w:sz="12" w:space="0" w:color="auto"/>
            </w:tcBorders>
            <w:shd w:val="clear" w:color="auto" w:fill="00A0DC"/>
            <w:vAlign w:val="center"/>
          </w:tcPr>
          <w:p w14:paraId="1F430562"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1.10. Broj sati u semestru (P+V+S+e-učenje)</w:t>
            </w:r>
          </w:p>
        </w:tc>
        <w:sdt>
          <w:sdtPr>
            <w:rPr>
              <w:rFonts w:ascii="Proba Pro Lt" w:hAnsi="Proba Pro Lt" w:cs="Arial"/>
              <w:sz w:val="20"/>
              <w:szCs w:val="20"/>
            </w:rPr>
            <w:id w:val="1500232995"/>
            <w:placeholder>
              <w:docPart w:val="40952102774642ED9BD53CFE1635B5F8"/>
            </w:placeholder>
          </w:sdtPr>
          <w:sdtEndPr/>
          <w:sdtContent>
            <w:tc>
              <w:tcPr>
                <w:tcW w:w="1084" w:type="pct"/>
                <w:gridSpan w:val="4"/>
                <w:tcBorders>
                  <w:bottom w:val="single" w:sz="12" w:space="0" w:color="auto"/>
                  <w:right w:val="single" w:sz="12" w:space="0" w:color="auto"/>
                </w:tcBorders>
                <w:vAlign w:val="center"/>
              </w:tcPr>
              <w:p w14:paraId="69325318"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20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30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0</w:t>
                </w:r>
              </w:p>
            </w:tc>
          </w:sdtContent>
        </w:sdt>
      </w:tr>
      <w:tr w:rsidR="008E680B" w:rsidRPr="0029342B" w14:paraId="45FD1E25" w14:textId="77777777" w:rsidTr="003B6803">
        <w:tc>
          <w:tcPr>
            <w:tcW w:w="1210" w:type="pct"/>
            <w:tcBorders>
              <w:left w:val="single" w:sz="12" w:space="0" w:color="auto"/>
              <w:bottom w:val="single" w:sz="12" w:space="0" w:color="auto"/>
            </w:tcBorders>
            <w:shd w:val="clear" w:color="auto" w:fill="00A0DC"/>
            <w:vAlign w:val="center"/>
          </w:tcPr>
          <w:p w14:paraId="137D7351" w14:textId="77777777" w:rsidR="008E680B" w:rsidRPr="0029342B" w:rsidRDefault="008E680B" w:rsidP="00A42271">
            <w:pPr>
              <w:numPr>
                <w:ilvl w:val="1"/>
                <w:numId w:val="5"/>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1212462644"/>
            <w:placeholder>
              <w:docPart w:val="A8E5C6874710425A98EAFD205B8D149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4EBD93EF"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sz w:val="20"/>
                    <w:szCs w:val="20"/>
                  </w:rPr>
                  <w:t>Diplomski sveučilišni studij Bioprocesno inženjerstvo</w:t>
                </w:r>
              </w:p>
            </w:tc>
          </w:sdtContent>
        </w:sdt>
        <w:tc>
          <w:tcPr>
            <w:tcW w:w="1115" w:type="pct"/>
            <w:gridSpan w:val="5"/>
            <w:tcBorders>
              <w:bottom w:val="single" w:sz="12" w:space="0" w:color="auto"/>
              <w:right w:val="single" w:sz="12" w:space="0" w:color="auto"/>
            </w:tcBorders>
            <w:shd w:val="clear" w:color="auto" w:fill="00A0DC"/>
            <w:vAlign w:val="center"/>
          </w:tcPr>
          <w:p w14:paraId="59E129CA"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1.11. Očekivani broj studenata na predmetu</w:t>
            </w:r>
          </w:p>
        </w:tc>
        <w:sdt>
          <w:sdtPr>
            <w:rPr>
              <w:rFonts w:ascii="Proba Pro Lt" w:hAnsi="Proba Pro Lt" w:cs="Arial"/>
              <w:sz w:val="20"/>
              <w:szCs w:val="20"/>
            </w:rPr>
            <w:id w:val="1525206674"/>
            <w:placeholder>
              <w:docPart w:val="555CFD4DE46548908C2A4024665BD097"/>
            </w:placeholder>
          </w:sdtPr>
          <w:sdtEndPr/>
          <w:sdtContent>
            <w:tc>
              <w:tcPr>
                <w:tcW w:w="1084" w:type="pct"/>
                <w:gridSpan w:val="4"/>
                <w:tcBorders>
                  <w:bottom w:val="single" w:sz="12" w:space="0" w:color="auto"/>
                  <w:right w:val="single" w:sz="12" w:space="0" w:color="auto"/>
                </w:tcBorders>
                <w:vAlign w:val="center"/>
              </w:tcPr>
              <w:p w14:paraId="2E0D0ECA"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20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30</w:t>
                </w:r>
              </w:p>
            </w:tc>
          </w:sdtContent>
        </w:sdt>
      </w:tr>
      <w:tr w:rsidR="008E680B" w:rsidRPr="0029342B" w14:paraId="3A715B3D" w14:textId="77777777" w:rsidTr="003B6803">
        <w:tc>
          <w:tcPr>
            <w:tcW w:w="1210" w:type="pct"/>
            <w:tcBorders>
              <w:left w:val="single" w:sz="12" w:space="0" w:color="auto"/>
              <w:bottom w:val="single" w:sz="12" w:space="0" w:color="auto"/>
            </w:tcBorders>
            <w:shd w:val="clear" w:color="auto" w:fill="00A0DC"/>
            <w:vAlign w:val="center"/>
          </w:tcPr>
          <w:p w14:paraId="1A7A4537" w14:textId="77777777" w:rsidR="008E680B" w:rsidRPr="0029342B" w:rsidRDefault="008E680B" w:rsidP="00A42271">
            <w:pPr>
              <w:numPr>
                <w:ilvl w:val="1"/>
                <w:numId w:val="6"/>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566221332"/>
            <w:placeholder>
              <w:docPart w:val="AE2E51BE697A48C1A2880BE4C5053ED7"/>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5FBE054D"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sz w:val="20"/>
                    <w:szCs w:val="20"/>
                  </w:rPr>
                  <w:t>izborni A</w:t>
                </w:r>
              </w:p>
            </w:tc>
          </w:sdtContent>
        </w:sdt>
        <w:tc>
          <w:tcPr>
            <w:tcW w:w="1115" w:type="pct"/>
            <w:gridSpan w:val="5"/>
            <w:tcBorders>
              <w:bottom w:val="single" w:sz="12" w:space="0" w:color="auto"/>
              <w:right w:val="single" w:sz="12" w:space="0" w:color="auto"/>
            </w:tcBorders>
            <w:shd w:val="clear" w:color="auto" w:fill="00A0DC"/>
            <w:vAlign w:val="center"/>
          </w:tcPr>
          <w:p w14:paraId="17DE4F44"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1.12. Razina primjene e-učenja (1, 2, 3 razina), postotak izvođenja predmeta </w:t>
            </w:r>
            <w:r w:rsidRPr="0029342B">
              <w:rPr>
                <w:rFonts w:ascii="Proba Pro Lt" w:hAnsi="Proba Pro Lt" w:cs="Arial"/>
                <w:i/>
                <w:sz w:val="20"/>
                <w:szCs w:val="20"/>
              </w:rPr>
              <w:t>on line</w:t>
            </w:r>
            <w:r w:rsidRPr="0029342B">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46939395" w14:textId="77777777" w:rsidR="008E680B" w:rsidRPr="0029342B"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56374711"/>
                <w:placeholder>
                  <w:docPart w:val="A8C5D837EEF14AFA87EDE688FA631349"/>
                </w:placeholder>
                <w:dropDownList>
                  <w:listItem w:value="Choose an item."/>
                  <w:listItem w:displayText="1." w:value="1."/>
                  <w:listItem w:displayText="2." w:value="2."/>
                  <w:listItem w:displayText="3." w:value="3."/>
                </w:dropDownList>
              </w:sdtPr>
              <w:sdtEndPr/>
              <w:sdtContent>
                <w:r w:rsidR="008E680B" w:rsidRPr="0029342B">
                  <w:rPr>
                    <w:rFonts w:ascii="Proba Pro Lt" w:hAnsi="Proba Pro Lt" w:cs="Arial"/>
                    <w:sz w:val="20"/>
                    <w:szCs w:val="20"/>
                  </w:rPr>
                  <w:t>1.</w:t>
                </w:r>
              </w:sdtContent>
            </w:sdt>
            <w:r w:rsidR="008E680B" w:rsidRPr="0029342B">
              <w:rPr>
                <w:rFonts w:ascii="Proba Pro Lt" w:hAnsi="Proba Pro Lt" w:cs="Arial"/>
                <w:sz w:val="20"/>
                <w:szCs w:val="20"/>
              </w:rPr>
              <w:tab/>
            </w:r>
          </w:p>
          <w:p w14:paraId="26919798" w14:textId="77777777" w:rsidR="008E680B" w:rsidRPr="0029342B"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108177"/>
                <w:placeholder>
                  <w:docPart w:val="A4BFA7EFB63B4C209E6EA63C71399649"/>
                </w:placeholder>
              </w:sdtPr>
              <w:sdtEndPr/>
              <w:sdtContent>
                <w:r w:rsidR="008E680B" w:rsidRPr="0029342B">
                  <w:rPr>
                    <w:rFonts w:ascii="Proba Pro Lt" w:hAnsi="Proba Pro Lt" w:cs="Arial"/>
                    <w:sz w:val="20"/>
                    <w:szCs w:val="20"/>
                  </w:rPr>
                  <w:t>1</w:t>
                </w:r>
                <w:r w:rsidR="008E680B">
                  <w:rPr>
                    <w:rFonts w:ascii="Proba Pro Lt" w:hAnsi="Proba Pro Lt" w:cs="Arial"/>
                    <w:sz w:val="20"/>
                    <w:szCs w:val="20"/>
                  </w:rPr>
                  <w:t xml:space="preserve"> </w:t>
                </w:r>
              </w:sdtContent>
            </w:sdt>
            <w:r w:rsidR="008E680B" w:rsidRPr="0029342B">
              <w:rPr>
                <w:rFonts w:ascii="Proba Pro Lt" w:hAnsi="Proba Pro Lt" w:cs="Arial"/>
                <w:sz w:val="20"/>
                <w:szCs w:val="20"/>
              </w:rPr>
              <w:t>%</w:t>
            </w:r>
          </w:p>
        </w:tc>
      </w:tr>
      <w:tr w:rsidR="008E680B" w:rsidRPr="0029342B" w14:paraId="11C259F3" w14:textId="77777777" w:rsidTr="003B6803">
        <w:tc>
          <w:tcPr>
            <w:tcW w:w="1210" w:type="pct"/>
            <w:tcBorders>
              <w:left w:val="single" w:sz="12" w:space="0" w:color="auto"/>
              <w:bottom w:val="single" w:sz="12" w:space="0" w:color="auto"/>
            </w:tcBorders>
            <w:shd w:val="clear" w:color="auto" w:fill="00A0DC"/>
            <w:vAlign w:val="center"/>
          </w:tcPr>
          <w:p w14:paraId="29C615C4"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1.6. Mjesto izvođenja</w:t>
            </w:r>
          </w:p>
        </w:tc>
        <w:sdt>
          <w:sdtPr>
            <w:rPr>
              <w:rFonts w:ascii="Proba Pro Lt" w:hAnsi="Proba Pro Lt"/>
              <w:sz w:val="20"/>
              <w:szCs w:val="20"/>
            </w:rPr>
            <w:id w:val="807211444"/>
            <w:placeholder>
              <w:docPart w:val="4D29ED6DC20A4FACA9ECD34D82C4B845"/>
            </w:placeholder>
          </w:sdtPr>
          <w:sdtEndPr/>
          <w:sdtContent>
            <w:tc>
              <w:tcPr>
                <w:tcW w:w="1591" w:type="pct"/>
                <w:gridSpan w:val="4"/>
                <w:tcBorders>
                  <w:bottom w:val="single" w:sz="12" w:space="0" w:color="auto"/>
                  <w:right w:val="single" w:sz="12" w:space="0" w:color="auto"/>
                </w:tcBorders>
                <w:vAlign w:val="center"/>
              </w:tcPr>
              <w:p w14:paraId="2F3DDB8B"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cs="Arial"/>
                    <w:sz w:val="20"/>
                    <w:szCs w:val="20"/>
                  </w:rPr>
                  <w:t>Laboratorij za BI, IM i TSP, PBF-a</w:t>
                </w:r>
              </w:p>
            </w:tc>
          </w:sdtContent>
        </w:sdt>
        <w:tc>
          <w:tcPr>
            <w:tcW w:w="1115" w:type="pct"/>
            <w:gridSpan w:val="5"/>
            <w:tcBorders>
              <w:bottom w:val="single" w:sz="12" w:space="0" w:color="auto"/>
              <w:right w:val="single" w:sz="12" w:space="0" w:color="auto"/>
            </w:tcBorders>
            <w:shd w:val="clear" w:color="auto" w:fill="00A0DC"/>
            <w:vAlign w:val="center"/>
          </w:tcPr>
          <w:p w14:paraId="731C2714" w14:textId="77777777" w:rsidR="008E680B" w:rsidRPr="0029342B" w:rsidRDefault="008E680B" w:rsidP="00A42271">
            <w:pPr>
              <w:tabs>
                <w:tab w:val="left" w:pos="459"/>
              </w:tabs>
              <w:spacing w:after="0" w:line="240" w:lineRule="auto"/>
              <w:rPr>
                <w:rFonts w:ascii="Proba Pro Lt" w:hAnsi="Proba Pro Lt" w:cs="Arial"/>
                <w:sz w:val="20"/>
                <w:szCs w:val="20"/>
              </w:rPr>
            </w:pPr>
            <w:r w:rsidRPr="0029342B">
              <w:rPr>
                <w:rFonts w:ascii="Proba Pro Lt" w:hAnsi="Proba Pro Lt" w:cs="Arial"/>
                <w:sz w:val="20"/>
                <w:szCs w:val="20"/>
              </w:rPr>
              <w:t xml:space="preserve">1.13. Jezik izvođenja </w:t>
            </w:r>
          </w:p>
        </w:tc>
        <w:sdt>
          <w:sdtPr>
            <w:rPr>
              <w:rFonts w:ascii="Proba Pro Lt" w:hAnsi="Proba Pro Lt" w:cs="Arial"/>
              <w:sz w:val="20"/>
              <w:szCs w:val="20"/>
            </w:rPr>
            <w:id w:val="2019882510"/>
            <w:placeholder>
              <w:docPart w:val="E8AC65A1F08B424DAF39421CE3EA7A23"/>
            </w:placeholder>
          </w:sdtPr>
          <w:sdtEndPr/>
          <w:sdtContent>
            <w:tc>
              <w:tcPr>
                <w:tcW w:w="1084" w:type="pct"/>
                <w:gridSpan w:val="4"/>
                <w:tcBorders>
                  <w:bottom w:val="single" w:sz="12" w:space="0" w:color="auto"/>
                  <w:right w:val="single" w:sz="12" w:space="0" w:color="auto"/>
                </w:tcBorders>
                <w:vAlign w:val="center"/>
              </w:tcPr>
              <w:p w14:paraId="1A142454" w14:textId="77777777" w:rsidR="008E680B" w:rsidRPr="0029342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9342B">
                  <w:rPr>
                    <w:rFonts w:ascii="Proba Pro Lt" w:hAnsi="Proba Pro Lt" w:cs="Arial"/>
                    <w:sz w:val="20"/>
                    <w:szCs w:val="20"/>
                  </w:rPr>
                  <w:t>rvatski</w:t>
                </w:r>
              </w:p>
            </w:tc>
          </w:sdtContent>
        </w:sdt>
      </w:tr>
      <w:tr w:rsidR="008E680B" w:rsidRPr="0029342B" w14:paraId="26656435" w14:textId="77777777" w:rsidTr="003B6803">
        <w:tc>
          <w:tcPr>
            <w:tcW w:w="1210" w:type="pct"/>
            <w:tcBorders>
              <w:left w:val="single" w:sz="12" w:space="0" w:color="auto"/>
              <w:bottom w:val="single" w:sz="12" w:space="0" w:color="auto"/>
            </w:tcBorders>
            <w:shd w:val="clear" w:color="auto" w:fill="00A0DC"/>
            <w:vAlign w:val="center"/>
          </w:tcPr>
          <w:p w14:paraId="680171ED"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614290040"/>
            <w:placeholder>
              <w:docPart w:val="4EFA7A509A6F4BDFBCB47C69D32BFC19"/>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1A7C8936"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sz w:val="20"/>
                    <w:szCs w:val="20"/>
                  </w:rPr>
                  <w:t>druga</w:t>
                </w:r>
              </w:p>
            </w:tc>
          </w:sdtContent>
        </w:sdt>
        <w:tc>
          <w:tcPr>
            <w:tcW w:w="1115" w:type="pct"/>
            <w:gridSpan w:val="5"/>
            <w:tcBorders>
              <w:bottom w:val="single" w:sz="12" w:space="0" w:color="auto"/>
              <w:right w:val="single" w:sz="12" w:space="0" w:color="auto"/>
            </w:tcBorders>
            <w:shd w:val="clear" w:color="auto" w:fill="00A0DC"/>
            <w:vAlign w:val="center"/>
          </w:tcPr>
          <w:p w14:paraId="36A8969D" w14:textId="77777777" w:rsidR="008E680B" w:rsidRPr="0029342B" w:rsidRDefault="008E680B" w:rsidP="00A42271">
            <w:pPr>
              <w:tabs>
                <w:tab w:val="left" w:pos="459"/>
              </w:tabs>
              <w:spacing w:after="0" w:line="240" w:lineRule="auto"/>
              <w:rPr>
                <w:rFonts w:ascii="Proba Pro Lt" w:hAnsi="Proba Pro Lt" w:cs="Arial"/>
                <w:sz w:val="20"/>
                <w:szCs w:val="20"/>
              </w:rPr>
            </w:pPr>
            <w:r w:rsidRPr="0029342B">
              <w:rPr>
                <w:rFonts w:ascii="Proba Pro Lt" w:hAnsi="Proba Pro Lt" w:cs="Arial"/>
                <w:sz w:val="20"/>
                <w:szCs w:val="20"/>
              </w:rPr>
              <w:t>1. 14. Mogućnost izvođenja na engleskom jeziku</w:t>
            </w:r>
          </w:p>
        </w:tc>
        <w:tc>
          <w:tcPr>
            <w:tcW w:w="1084" w:type="pct"/>
            <w:gridSpan w:val="4"/>
            <w:tcBorders>
              <w:bottom w:val="single" w:sz="12" w:space="0" w:color="auto"/>
              <w:right w:val="single" w:sz="12" w:space="0" w:color="auto"/>
            </w:tcBorders>
            <w:vAlign w:val="center"/>
          </w:tcPr>
          <w:p w14:paraId="7CA6CF23" w14:textId="77777777" w:rsidR="008E680B" w:rsidRPr="0029342B"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10613934"/>
                <w:placeholder>
                  <w:docPart w:val="F209950BE2294761A72F802DABC86434"/>
                </w:placeholder>
                <w:dropDownList>
                  <w:listItem w:value="Choose an item."/>
                  <w:listItem w:displayText="DA" w:value="DA"/>
                  <w:listItem w:displayText="NE" w:value="NE"/>
                </w:dropDownList>
              </w:sdtPr>
              <w:sdtEndPr/>
              <w:sdtContent>
                <w:r w:rsidR="008E680B" w:rsidRPr="0029342B">
                  <w:rPr>
                    <w:rFonts w:ascii="Proba Pro Lt" w:hAnsi="Proba Pro Lt" w:cs="Arial"/>
                    <w:sz w:val="20"/>
                    <w:szCs w:val="20"/>
                  </w:rPr>
                  <w:t>DA</w:t>
                </w:r>
              </w:sdtContent>
            </w:sdt>
          </w:p>
        </w:tc>
      </w:tr>
      <w:tr w:rsidR="008E680B" w:rsidRPr="0029342B" w14:paraId="2194CB65"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C20DB6" w14:textId="77777777" w:rsidR="008E680B" w:rsidRPr="0029342B" w:rsidRDefault="008E680B" w:rsidP="00A42271">
            <w:pPr>
              <w:tabs>
                <w:tab w:val="left" w:pos="2820"/>
              </w:tabs>
              <w:spacing w:after="0" w:line="240" w:lineRule="auto"/>
              <w:rPr>
                <w:rFonts w:ascii="Proba Pro Lt" w:hAnsi="Proba Pro Lt" w:cs="Arial"/>
                <w:b/>
                <w:sz w:val="20"/>
                <w:szCs w:val="20"/>
              </w:rPr>
            </w:pPr>
            <w:r w:rsidRPr="0029342B">
              <w:rPr>
                <w:rFonts w:ascii="Proba Pro Lt" w:hAnsi="Proba Pro Lt" w:cs="Arial"/>
                <w:b/>
                <w:sz w:val="20"/>
                <w:szCs w:val="20"/>
              </w:rPr>
              <w:t>2. OPIS PREDMETA</w:t>
            </w:r>
          </w:p>
        </w:tc>
      </w:tr>
      <w:tr w:rsidR="008E680B" w:rsidRPr="0029342B" w14:paraId="408F2BAF" w14:textId="77777777" w:rsidTr="003B6803">
        <w:tc>
          <w:tcPr>
            <w:tcW w:w="1210" w:type="pct"/>
            <w:tcBorders>
              <w:top w:val="single" w:sz="12" w:space="0" w:color="auto"/>
              <w:left w:val="single" w:sz="12" w:space="0" w:color="auto"/>
            </w:tcBorders>
            <w:shd w:val="clear" w:color="auto" w:fill="00A0DC"/>
            <w:vAlign w:val="center"/>
          </w:tcPr>
          <w:p w14:paraId="644BB815" w14:textId="77777777" w:rsidR="008E680B" w:rsidRPr="0029342B" w:rsidRDefault="008E680B" w:rsidP="00A42271">
            <w:pPr>
              <w:numPr>
                <w:ilvl w:val="1"/>
                <w:numId w:val="2"/>
              </w:numPr>
              <w:tabs>
                <w:tab w:val="left" w:pos="2820"/>
              </w:tabs>
              <w:spacing w:after="0" w:line="240" w:lineRule="auto"/>
              <w:rPr>
                <w:rFonts w:ascii="Proba Pro Lt" w:hAnsi="Proba Pro Lt" w:cs="Arial"/>
                <w:sz w:val="20"/>
                <w:szCs w:val="20"/>
              </w:rPr>
            </w:pPr>
            <w:r w:rsidRPr="0029342B">
              <w:rPr>
                <w:rFonts w:ascii="Proba Pro Lt" w:hAnsi="Proba Pro Lt" w:cs="Arial"/>
                <w:color w:val="000000"/>
                <w:sz w:val="20"/>
                <w:szCs w:val="20"/>
              </w:rPr>
              <w:t>Ciljevi predmeta</w:t>
            </w:r>
          </w:p>
        </w:tc>
        <w:sdt>
          <w:sdtPr>
            <w:rPr>
              <w:rFonts w:ascii="Proba Pro Lt" w:hAnsi="Proba Pro Lt" w:cs="Arial"/>
              <w:sz w:val="20"/>
              <w:szCs w:val="20"/>
            </w:rPr>
            <w:id w:val="1242839633"/>
            <w:placeholder>
              <w:docPart w:val="50734C1197584FA79FB90764A466D4C8"/>
            </w:placeholder>
          </w:sdtPr>
          <w:sdtEndPr/>
          <w:sdtContent>
            <w:tc>
              <w:tcPr>
                <w:tcW w:w="3790" w:type="pct"/>
                <w:gridSpan w:val="13"/>
                <w:tcBorders>
                  <w:top w:val="single" w:sz="12" w:space="0" w:color="auto"/>
                  <w:right w:val="single" w:sz="12" w:space="0" w:color="auto"/>
                </w:tcBorders>
                <w:vAlign w:val="center"/>
              </w:tcPr>
              <w:p w14:paraId="47E1E807"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Glavni ciljevi predmeta su steći znanja i vještine za postavljenje, vođenje i nadzor procesa proizvodnje bioplina iz različitih obnovljivih sirovina. Nadalje, steći znanja i vještine za kreiranje i sastavljanje tehnološke linije za proizvodnju bioplina u različitim mjerilima.</w:t>
                </w:r>
              </w:p>
            </w:tc>
          </w:sdtContent>
        </w:sdt>
      </w:tr>
      <w:tr w:rsidR="008E680B" w:rsidRPr="0029342B" w14:paraId="317D2A42" w14:textId="77777777" w:rsidTr="003B6803">
        <w:tc>
          <w:tcPr>
            <w:tcW w:w="1210" w:type="pct"/>
            <w:tcBorders>
              <w:left w:val="single" w:sz="12" w:space="0" w:color="auto"/>
            </w:tcBorders>
            <w:shd w:val="clear" w:color="auto" w:fill="00A0DC"/>
            <w:vAlign w:val="center"/>
          </w:tcPr>
          <w:p w14:paraId="4F8BBBEE"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06715882"/>
            <w:placeholder>
              <w:docPart w:val="02062D69C0B84C2D9F73D2ACE11B09F8"/>
            </w:placeholder>
          </w:sdtPr>
          <w:sdtEndPr/>
          <w:sdtContent>
            <w:sdt>
              <w:sdtPr>
                <w:rPr>
                  <w:rFonts w:ascii="Proba Pro Lt" w:hAnsi="Proba Pro Lt" w:cs="Arial"/>
                  <w:sz w:val="20"/>
                  <w:szCs w:val="20"/>
                </w:rPr>
                <w:id w:val="-538048545"/>
                <w:placeholder>
                  <w:docPart w:val="986C80BAC0B2412EB7B05B170907636C"/>
                </w:placeholder>
              </w:sdtPr>
              <w:sdtEndPr>
                <w:rPr>
                  <w:rFonts w:ascii="Calibri" w:hAnsi="Calibri"/>
                  <w:sz w:val="22"/>
                  <w:szCs w:val="22"/>
                </w:rPr>
              </w:sdtEndPr>
              <w:sdtContent>
                <w:tc>
                  <w:tcPr>
                    <w:tcW w:w="3790" w:type="pct"/>
                    <w:gridSpan w:val="13"/>
                    <w:tcBorders>
                      <w:right w:val="single" w:sz="12" w:space="0" w:color="auto"/>
                    </w:tcBorders>
                    <w:vAlign w:val="center"/>
                  </w:tcPr>
                  <w:p w14:paraId="3EB56DC1"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1406C37"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2F84516C"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Pr>
                        <w:rFonts w:ascii="Proba Pro Lt" w:hAnsi="Proba Pro Lt" w:cs="Cambria"/>
                        <w:sz w:val="20"/>
                        <w:szCs w:val="20"/>
                      </w:rPr>
                      <w:t>Biokemijsko inženjerstvo*</w:t>
                    </w:r>
                  </w:p>
                  <w:p w14:paraId="0234751A" w14:textId="77777777" w:rsidR="008E680B" w:rsidRPr="0029342B"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29342B" w14:paraId="3B3E9A5B" w14:textId="77777777" w:rsidTr="003B6803">
        <w:tc>
          <w:tcPr>
            <w:tcW w:w="1210" w:type="pct"/>
            <w:tcBorders>
              <w:left w:val="single" w:sz="12" w:space="0" w:color="auto"/>
            </w:tcBorders>
            <w:shd w:val="clear" w:color="auto" w:fill="00A0DC"/>
            <w:vAlign w:val="center"/>
          </w:tcPr>
          <w:p w14:paraId="29CAE838"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003813948"/>
            <w:placeholder>
              <w:docPart w:val="7F57A662252A4F05A437319784E7027E"/>
            </w:placeholder>
          </w:sdtPr>
          <w:sdtEndPr>
            <w:rPr>
              <w:rFonts w:cs="Times New Roman"/>
            </w:rPr>
          </w:sdtEndPr>
          <w:sdtContent>
            <w:tc>
              <w:tcPr>
                <w:tcW w:w="3790" w:type="pct"/>
                <w:gridSpan w:val="13"/>
                <w:tcBorders>
                  <w:right w:val="single" w:sz="12" w:space="0" w:color="auto"/>
                </w:tcBorders>
                <w:vAlign w:val="center"/>
              </w:tcPr>
              <w:sdt>
                <w:sdtPr>
                  <w:rPr>
                    <w:rFonts w:ascii="Proba Pro Lt" w:eastAsia="Calibri" w:hAnsi="Proba Pro Lt" w:cs="Arial"/>
                    <w:color w:val="auto"/>
                    <w:sz w:val="20"/>
                    <w:szCs w:val="20"/>
                    <w:lang w:val="hr-HR"/>
                  </w:rPr>
                  <w:id w:val="-757132821"/>
                  <w:placeholder>
                    <w:docPart w:val="9C1B58DAE1BA442A9F0BAE284B41E9C6"/>
                  </w:placeholder>
                </w:sdtPr>
                <w:sdtEndPr>
                  <w:rPr>
                    <w:rFonts w:eastAsiaTheme="minorHAnsi" w:cs="Times New Roman"/>
                    <w:color w:val="000000"/>
                    <w:lang w:val="en-US"/>
                  </w:rPr>
                </w:sdtEndPr>
                <w:sdtContent>
                  <w:p w14:paraId="683B6656"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 xml:space="preserve">tehnološko vođenje industrijskih biotehnoloških proizvodnih sustav </w:t>
                    </w:r>
                  </w:p>
                  <w:p w14:paraId="49D1E1B6"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 xml:space="preserve">prepoznavanje proizvodnih problema, donošenje korektivnih odluka </w:t>
                    </w:r>
                  </w:p>
                  <w:p w14:paraId="13CCCF3F"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 xml:space="preserve">unaprjeđivanje postojećih biotehnoloških proizvodnji </w:t>
                    </w:r>
                  </w:p>
                  <w:p w14:paraId="33376C58"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razvoj novih industrijskih biotehnoloških procesa i opreme</w:t>
                    </w:r>
                  </w:p>
                  <w:p w14:paraId="7044383E" w14:textId="77777777" w:rsidR="008E680B" w:rsidRPr="0029342B" w:rsidRDefault="008E680B" w:rsidP="00CE71F1">
                    <w:pPr>
                      <w:pStyle w:val="Default"/>
                      <w:numPr>
                        <w:ilvl w:val="0"/>
                        <w:numId w:val="115"/>
                      </w:numPr>
                      <w:ind w:left="336"/>
                      <w:rPr>
                        <w:rFonts w:ascii="Proba Pro Lt" w:hAnsi="Proba Pro Lt" w:cs="Arial"/>
                        <w:sz w:val="20"/>
                        <w:szCs w:val="20"/>
                      </w:rPr>
                    </w:pPr>
                    <w:r w:rsidRPr="0029342B">
                      <w:rPr>
                        <w:rFonts w:ascii="Proba Pro Lt" w:hAnsi="Proba Pro Lt" w:cs="Arial"/>
                        <w:sz w:val="20"/>
                        <w:szCs w:val="20"/>
                      </w:rPr>
                      <w:t>prevođenje biotehnoloških procesa u veće (industrijsko) mjerilo (scale up) i testiranje istih u manjem mjerilu (scale down)</w:t>
                    </w:r>
                  </w:p>
                  <w:p w14:paraId="042E9F48" w14:textId="77777777" w:rsidR="008E680B" w:rsidRPr="0029342B" w:rsidRDefault="008E680B" w:rsidP="00CE71F1">
                    <w:pPr>
                      <w:pStyle w:val="Default"/>
                      <w:numPr>
                        <w:ilvl w:val="0"/>
                        <w:numId w:val="115"/>
                      </w:numPr>
                      <w:ind w:left="336"/>
                      <w:rPr>
                        <w:rFonts w:ascii="Proba Pro Lt" w:hAnsi="Proba Pro Lt" w:cs="Arial"/>
                        <w:color w:val="auto"/>
                        <w:sz w:val="20"/>
                        <w:szCs w:val="20"/>
                        <w:lang w:val="hr-HR"/>
                      </w:rPr>
                    </w:pPr>
                    <w:r w:rsidRPr="0029342B">
                      <w:rPr>
                        <w:rFonts w:ascii="Proba Pro Lt" w:hAnsi="Proba Pro Lt" w:cs="Arial"/>
                        <w:sz w:val="20"/>
                        <w:szCs w:val="20"/>
                        <w:lang w:val="hr-HR"/>
                      </w:rPr>
                      <w:t xml:space="preserve">tehnološko projektiranje biotehnoloških postrojenja </w:t>
                    </w:r>
                  </w:p>
                  <w:p w14:paraId="0BA15145"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tehnološki nadzor nad projektiranjem, izvedbom i testiranjem biotehnoloških postrojenja</w:t>
                    </w:r>
                  </w:p>
                  <w:p w14:paraId="46B77BD0"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0815B9CD" w14:textId="77777777" w:rsidR="008E680B" w:rsidRPr="0029342B" w:rsidRDefault="008E680B" w:rsidP="00CE71F1">
                    <w:pPr>
                      <w:pStyle w:val="Default"/>
                      <w:numPr>
                        <w:ilvl w:val="0"/>
                        <w:numId w:val="115"/>
                      </w:numPr>
                      <w:ind w:left="336"/>
                      <w:rPr>
                        <w:rFonts w:ascii="Proba Pro Lt" w:hAnsi="Proba Pro Lt" w:cs="Arial"/>
                        <w:color w:val="auto"/>
                        <w:sz w:val="20"/>
                        <w:szCs w:val="20"/>
                        <w:lang w:val="hr-HR"/>
                      </w:rPr>
                    </w:pPr>
                    <w:r w:rsidRPr="0029342B">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44859BC7"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54B604DF"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prezentacija pogonskih, istraživačkih, laboratorijskih i poslovnih rezultata usmenim i pismenim putem uz korištenje stručne terminologije</w:t>
                    </w:r>
                  </w:p>
                  <w:p w14:paraId="65E5C836" w14:textId="77777777" w:rsidR="008E680B" w:rsidRPr="0029342B" w:rsidRDefault="008E680B" w:rsidP="00CE71F1">
                    <w:pPr>
                      <w:pStyle w:val="Default"/>
                      <w:numPr>
                        <w:ilvl w:val="0"/>
                        <w:numId w:val="115"/>
                      </w:numPr>
                      <w:ind w:left="336"/>
                      <w:rPr>
                        <w:rFonts w:ascii="Proba Pro Lt" w:hAnsi="Proba Pro Lt"/>
                        <w:sz w:val="20"/>
                        <w:szCs w:val="20"/>
                        <w:lang w:val="hr-HR"/>
                      </w:rPr>
                    </w:pPr>
                    <w:r w:rsidRPr="0029342B">
                      <w:rPr>
                        <w:rFonts w:ascii="Proba Pro Lt" w:hAnsi="Proba Pro Lt" w:cs="Arial"/>
                        <w:sz w:val="20"/>
                        <w:szCs w:val="20"/>
                        <w:lang w:val="hr-HR"/>
                      </w:rPr>
                      <w:t>primjena etičkih načela, zakonske regulative i normi vezanih uz specifične zahtjeve struke</w:t>
                    </w:r>
                  </w:p>
                </w:sdtContent>
              </w:sdt>
            </w:tc>
          </w:sdtContent>
        </w:sdt>
      </w:tr>
      <w:tr w:rsidR="008E680B" w:rsidRPr="0029342B" w14:paraId="76EA23E5" w14:textId="77777777" w:rsidTr="003B6803">
        <w:tc>
          <w:tcPr>
            <w:tcW w:w="1210" w:type="pct"/>
            <w:tcBorders>
              <w:left w:val="single" w:sz="12" w:space="0" w:color="auto"/>
            </w:tcBorders>
            <w:shd w:val="clear" w:color="auto" w:fill="00A0DC"/>
            <w:vAlign w:val="center"/>
          </w:tcPr>
          <w:p w14:paraId="6BB46D9F"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966967539"/>
            <w:placeholder>
              <w:docPart w:val="0F6E517196A644E9951B814DD4C9FC14"/>
            </w:placeholder>
          </w:sdtPr>
          <w:sdtEndPr/>
          <w:sdtContent>
            <w:tc>
              <w:tcPr>
                <w:tcW w:w="3790" w:type="pct"/>
                <w:gridSpan w:val="13"/>
                <w:tcBorders>
                  <w:right w:val="single" w:sz="12" w:space="0" w:color="auto"/>
                </w:tcBorders>
                <w:vAlign w:val="center"/>
              </w:tcPr>
              <w:p w14:paraId="03DE616E"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odabrati i procjeniti karaketristike obnovljivih sirovina za proizvodnju bioplina</w:t>
                </w:r>
              </w:p>
              <w:p w14:paraId="054C6566"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proračunati sastav hranjive podloge, te odrediti utjecaj pojedinog sastojaka hranjive podloge na proces proizvodnje bioplina</w:t>
                </w:r>
              </w:p>
              <w:p w14:paraId="5EDAA284"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tehnološko postrojenje za proizvodnju bioplina iz obnovljivih sirovina</w:t>
                </w:r>
              </w:p>
              <w:p w14:paraId="04997F18"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postaviti i voditi proces proizvodnje bioplina u različitim tehnološkim postrojenjima</w:t>
                </w:r>
              </w:p>
              <w:p w14:paraId="0FAD66BB"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i voditi proces pročišćavanja bioplina i dobivanja toplinske i/ili električne energije iz bioplina</w:t>
                </w:r>
              </w:p>
              <w:p w14:paraId="0A4AD174"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i voditi sustav za skladištenje bioplina odnosno sigurnosni sustav za proces proizvodnje bioplina</w:t>
                </w:r>
              </w:p>
              <w:p w14:paraId="7352077C"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i voditi proces zbrinjavanja nusproizvoda iz proizvodnje bioplina</w:t>
                </w:r>
              </w:p>
              <w:p w14:paraId="2CF610AA"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hAnsi="Proba Pro Lt" w:cs="Arial"/>
                    <w:sz w:val="20"/>
                    <w:szCs w:val="20"/>
                  </w:rPr>
                </w:pPr>
                <w:r w:rsidRPr="0029342B">
                  <w:rPr>
                    <w:rFonts w:ascii="Proba Pro Lt" w:eastAsia="Times New Roman" w:hAnsi="Proba Pro Lt" w:cs="Arial"/>
                    <w:sz w:val="20"/>
                    <w:szCs w:val="20"/>
                    <w:lang w:val="en-US"/>
                  </w:rPr>
                  <w:t>provesti procjenu održivosti procesa proizvodnje bioplina pomoću LCA analize</w:t>
                </w:r>
              </w:p>
            </w:tc>
          </w:sdtContent>
        </w:sdt>
      </w:tr>
      <w:tr w:rsidR="008E680B" w:rsidRPr="0029342B" w14:paraId="5A40B37C" w14:textId="77777777" w:rsidTr="003B6803">
        <w:tc>
          <w:tcPr>
            <w:tcW w:w="1210" w:type="pct"/>
            <w:tcBorders>
              <w:left w:val="single" w:sz="12" w:space="0" w:color="auto"/>
            </w:tcBorders>
            <w:shd w:val="clear" w:color="auto" w:fill="00A0DC"/>
            <w:vAlign w:val="center"/>
          </w:tcPr>
          <w:p w14:paraId="0F6FF5BD"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Opis sadržaja predmeta </w:t>
            </w:r>
          </w:p>
          <w:p w14:paraId="55331CB7" w14:textId="77777777" w:rsidR="008E680B" w:rsidRPr="0029342B"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28906245"/>
            <w:placeholder>
              <w:docPart w:val="B07C956368394B5988AAB3EFFC55B692"/>
            </w:placeholder>
          </w:sdtPr>
          <w:sdtEndPr/>
          <w:sdtContent>
            <w:sdt>
              <w:sdtPr>
                <w:rPr>
                  <w:rFonts w:ascii="Proba Pro Lt" w:hAnsi="Proba Pro Lt"/>
                  <w:sz w:val="20"/>
                  <w:szCs w:val="20"/>
                </w:rPr>
                <w:id w:val="1973550310"/>
                <w:placeholder>
                  <w:docPart w:val="7E3F4852984743BF92ED8AB2A805A179"/>
                </w:placeholder>
              </w:sdtPr>
              <w:sdtEndPr/>
              <w:sdtContent>
                <w:tc>
                  <w:tcPr>
                    <w:tcW w:w="3790" w:type="pct"/>
                    <w:gridSpan w:val="13"/>
                    <w:tcBorders>
                      <w:right w:val="single" w:sz="12" w:space="0" w:color="auto"/>
                    </w:tcBorders>
                    <w:vAlign w:val="center"/>
                  </w:tcPr>
                  <w:p w14:paraId="24E17625" w14:textId="77777777" w:rsidR="008E680B" w:rsidRPr="0029342B" w:rsidRDefault="008E680B" w:rsidP="00A42271">
                    <w:pPr>
                      <w:tabs>
                        <w:tab w:val="left" w:pos="2820"/>
                      </w:tabs>
                      <w:spacing w:after="0" w:line="240" w:lineRule="auto"/>
                      <w:rPr>
                        <w:rFonts w:ascii="Proba Pro Lt" w:hAnsi="Proba Pro Lt" w:cs="Arial"/>
                        <w:b/>
                        <w:bCs/>
                        <w:sz w:val="20"/>
                        <w:szCs w:val="20"/>
                      </w:rPr>
                    </w:pPr>
                    <w:r w:rsidRPr="0029342B">
                      <w:rPr>
                        <w:rFonts w:ascii="Proba Pro Lt" w:hAnsi="Proba Pro Lt" w:cs="Arial"/>
                        <w:sz w:val="20"/>
                        <w:szCs w:val="20"/>
                      </w:rPr>
                      <w:t xml:space="preserve">1. </w:t>
                    </w:r>
                    <w:r w:rsidRPr="0029342B">
                      <w:rPr>
                        <w:rFonts w:ascii="Proba Pro Lt" w:hAnsi="Proba Pro Lt" w:cs="Arial"/>
                        <w:b/>
                        <w:bCs/>
                        <w:sz w:val="20"/>
                        <w:szCs w:val="20"/>
                      </w:rPr>
                      <w:t>Bioplin i obnovljive sirovine za njegovu proizvodnju</w:t>
                    </w:r>
                  </w:p>
                  <w:p w14:paraId="787E1EDD"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bCs/>
                        <w:sz w:val="20"/>
                        <w:szCs w:val="20"/>
                      </w:rPr>
                      <w:t>P:</w:t>
                    </w:r>
                    <w:r w:rsidRPr="0029342B">
                      <w:rPr>
                        <w:rFonts w:ascii="Proba Pro Lt" w:hAnsi="Proba Pro Lt" w:cs="Arial"/>
                        <w:sz w:val="20"/>
                        <w:szCs w:val="20"/>
                      </w:rPr>
                      <w:t xml:space="preserve"> Definicija i osobine bioplina i obnovljivih sirovina za njegovu proizvodnju (4 h)</w:t>
                    </w:r>
                  </w:p>
                  <w:p w14:paraId="1972F1AF"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V: Analiza, odbir i proračun obnovljivih sirovina za proizvodnju bioplina (4 h)</w:t>
                    </w:r>
                  </w:p>
                  <w:p w14:paraId="69AE818A" w14:textId="77777777" w:rsidR="008E680B" w:rsidRPr="0029342B" w:rsidRDefault="008E680B" w:rsidP="00A42271">
                    <w:pPr>
                      <w:tabs>
                        <w:tab w:val="left" w:pos="2820"/>
                      </w:tabs>
                      <w:spacing w:after="0" w:line="240" w:lineRule="auto"/>
                      <w:rPr>
                        <w:rFonts w:ascii="Proba Pro Lt" w:hAnsi="Proba Pro Lt" w:cs="Arial"/>
                        <w:b/>
                        <w:sz w:val="20"/>
                        <w:szCs w:val="20"/>
                      </w:rPr>
                    </w:pPr>
                    <w:r w:rsidRPr="0029342B">
                      <w:rPr>
                        <w:rFonts w:ascii="Proba Pro Lt" w:hAnsi="Proba Pro Lt" w:cs="Arial"/>
                        <w:sz w:val="20"/>
                        <w:szCs w:val="20"/>
                      </w:rPr>
                      <w:t xml:space="preserve">2. </w:t>
                    </w:r>
                    <w:r w:rsidRPr="0029342B">
                      <w:rPr>
                        <w:rFonts w:ascii="Proba Pro Lt" w:hAnsi="Proba Pro Lt" w:cs="Arial"/>
                        <w:b/>
                        <w:sz w:val="20"/>
                        <w:szCs w:val="20"/>
                      </w:rPr>
                      <w:t>Biotehnološka proizvodnja i tipovi bioreaktora za proizvodnju bioplina</w:t>
                    </w:r>
                  </w:p>
                  <w:p w14:paraId="66AC8976"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rPr>
                      <w:t>P: Faze biotehnološke proizvodnje i bioreaktori u procesu proizvodnje bioplina (4 h)</w:t>
                    </w:r>
                  </w:p>
                  <w:p w14:paraId="04225727" w14:textId="77777777" w:rsidR="008E680B" w:rsidRPr="0029342B" w:rsidRDefault="008E680B" w:rsidP="00A42271">
                    <w:pPr>
                      <w:spacing w:after="0" w:line="240" w:lineRule="auto"/>
                      <w:rPr>
                        <w:rFonts w:ascii="Proba Pro Lt" w:hAnsi="Proba Pro Lt" w:cs="Arial"/>
                        <w:b/>
                        <w:sz w:val="20"/>
                        <w:szCs w:val="20"/>
                      </w:rPr>
                    </w:pPr>
                    <w:r w:rsidRPr="0029342B">
                      <w:rPr>
                        <w:rFonts w:ascii="Proba Pro Lt" w:hAnsi="Proba Pro Lt" w:cs="Arial"/>
                        <w:sz w:val="20"/>
                        <w:szCs w:val="20"/>
                      </w:rPr>
                      <w:t xml:space="preserve">3. </w:t>
                    </w:r>
                    <w:r w:rsidRPr="0029342B">
                      <w:rPr>
                        <w:rFonts w:ascii="Proba Pro Lt" w:hAnsi="Proba Pro Lt" w:cs="Arial"/>
                        <w:b/>
                        <w:sz w:val="20"/>
                        <w:szCs w:val="20"/>
                      </w:rPr>
                      <w:t>Postavljanje i vođenje procesa proizvodnje bioplina</w:t>
                    </w:r>
                  </w:p>
                  <w:p w14:paraId="34761A22"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rPr>
                      <w:t>P: Postavljanje i načini vođenja procesa proizvodnje bioplina (4 h)</w:t>
                    </w:r>
                  </w:p>
                  <w:p w14:paraId="31D54F36"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rPr>
                      <w:lastRenderedPageBreak/>
                      <w:t>V: Postavljanje, v</w:t>
                    </w:r>
                    <w:r w:rsidRPr="0029342B">
                      <w:rPr>
                        <w:rFonts w:ascii="Proba Pro Lt" w:hAnsi="Proba Pro Lt" w:cs="Arial"/>
                        <w:sz w:val="20"/>
                        <w:szCs w:val="20"/>
                        <w:lang w:val="pt-BR"/>
                      </w:rPr>
                      <w:t>o</w:t>
                    </w:r>
                    <w:r w:rsidRPr="0029342B">
                      <w:rPr>
                        <w:rFonts w:ascii="Proba Pro Lt" w:hAnsi="Proba Pro Lt" w:cs="Arial"/>
                        <w:sz w:val="20"/>
                        <w:szCs w:val="20"/>
                      </w:rPr>
                      <w:t>đ</w:t>
                    </w:r>
                    <w:r w:rsidRPr="0029342B">
                      <w:rPr>
                        <w:rFonts w:ascii="Proba Pro Lt" w:hAnsi="Proba Pro Lt" w:cs="Arial"/>
                        <w:sz w:val="20"/>
                        <w:szCs w:val="20"/>
                        <w:lang w:val="pt-BR"/>
                      </w:rPr>
                      <w:t>enje</w:t>
                    </w:r>
                    <w:r w:rsidRPr="0029342B">
                      <w:rPr>
                        <w:rFonts w:ascii="Proba Pro Lt" w:hAnsi="Proba Pro Lt" w:cs="Arial"/>
                        <w:sz w:val="20"/>
                        <w:szCs w:val="20"/>
                      </w:rPr>
                      <w:t xml:space="preserve"> i nadzor procesa proizvodnje bioplina (22 h)</w:t>
                    </w:r>
                  </w:p>
                  <w:p w14:paraId="5F4CA1AF" w14:textId="77777777" w:rsidR="008E680B" w:rsidRPr="0029342B" w:rsidRDefault="008E680B" w:rsidP="00A42271">
                    <w:pPr>
                      <w:spacing w:after="0" w:line="240" w:lineRule="auto"/>
                      <w:rPr>
                        <w:rFonts w:ascii="Proba Pro Lt" w:hAnsi="Proba Pro Lt" w:cs="Arial"/>
                        <w:b/>
                        <w:sz w:val="20"/>
                        <w:szCs w:val="20"/>
                      </w:rPr>
                    </w:pPr>
                    <w:r w:rsidRPr="0029342B">
                      <w:rPr>
                        <w:rFonts w:ascii="Proba Pro Lt" w:hAnsi="Proba Pro Lt" w:cs="Arial"/>
                        <w:sz w:val="20"/>
                        <w:szCs w:val="20"/>
                      </w:rPr>
                      <w:t xml:space="preserve">4. </w:t>
                    </w:r>
                    <w:r w:rsidRPr="0029342B">
                      <w:rPr>
                        <w:rFonts w:ascii="Proba Pro Lt" w:hAnsi="Proba Pro Lt" w:cs="Arial"/>
                        <w:b/>
                        <w:sz w:val="20"/>
                        <w:szCs w:val="20"/>
                      </w:rPr>
                      <w:t>Sustavi za pročišćavanje bioplina i dobivanje toplinske i električne energije iz bioplina</w:t>
                    </w:r>
                  </w:p>
                  <w:p w14:paraId="19E392F7"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lang w:val="pt-BR"/>
                      </w:rPr>
                      <w:t>P</w:t>
                    </w:r>
                    <w:r w:rsidRPr="0029342B">
                      <w:rPr>
                        <w:rFonts w:ascii="Proba Pro Lt" w:hAnsi="Proba Pro Lt" w:cs="Arial"/>
                        <w:sz w:val="20"/>
                        <w:szCs w:val="20"/>
                      </w:rPr>
                      <w:t xml:space="preserve">: Sustavi za pročišćavanje bioplina i dobivanje toplinske i električne energije iz bioplina (3 </w:t>
                    </w:r>
                    <w:r w:rsidRPr="0029342B">
                      <w:rPr>
                        <w:rFonts w:ascii="Proba Pro Lt" w:hAnsi="Proba Pro Lt" w:cs="Arial"/>
                        <w:sz w:val="20"/>
                        <w:szCs w:val="20"/>
                        <w:lang w:val="pt-BR"/>
                      </w:rPr>
                      <w:t>h</w:t>
                    </w:r>
                    <w:r w:rsidRPr="0029342B">
                      <w:rPr>
                        <w:rFonts w:ascii="Proba Pro Lt" w:hAnsi="Proba Pro Lt" w:cs="Arial"/>
                        <w:sz w:val="20"/>
                        <w:szCs w:val="20"/>
                      </w:rPr>
                      <w:t>)</w:t>
                    </w:r>
                  </w:p>
                  <w:p w14:paraId="4A89BFC8" w14:textId="77777777" w:rsidR="008E680B" w:rsidRPr="0029342B" w:rsidRDefault="008E680B" w:rsidP="00A42271">
                    <w:pPr>
                      <w:spacing w:after="0" w:line="240" w:lineRule="auto"/>
                      <w:rPr>
                        <w:rFonts w:ascii="Proba Pro Lt" w:hAnsi="Proba Pro Lt" w:cs="Arial"/>
                        <w:b/>
                        <w:sz w:val="20"/>
                        <w:szCs w:val="20"/>
                      </w:rPr>
                    </w:pPr>
                    <w:r w:rsidRPr="0029342B">
                      <w:rPr>
                        <w:rFonts w:ascii="Proba Pro Lt" w:hAnsi="Proba Pro Lt" w:cs="Arial"/>
                        <w:sz w:val="20"/>
                        <w:szCs w:val="20"/>
                      </w:rPr>
                      <w:t xml:space="preserve">5. </w:t>
                    </w:r>
                    <w:r w:rsidRPr="0029342B">
                      <w:rPr>
                        <w:rFonts w:ascii="Proba Pro Lt" w:hAnsi="Proba Pro Lt" w:cs="Arial"/>
                        <w:b/>
                        <w:sz w:val="20"/>
                        <w:szCs w:val="20"/>
                        <w:lang w:val="it-IT"/>
                      </w:rPr>
                      <w:t>Procjena</w:t>
                    </w:r>
                    <w:r w:rsidRPr="0029342B">
                      <w:rPr>
                        <w:rFonts w:ascii="Proba Pro Lt" w:hAnsi="Proba Pro Lt" w:cs="Arial"/>
                        <w:b/>
                        <w:sz w:val="20"/>
                        <w:szCs w:val="20"/>
                      </w:rPr>
                      <w:t xml:space="preserve"> </w:t>
                    </w:r>
                    <w:r w:rsidRPr="0029342B">
                      <w:rPr>
                        <w:rFonts w:ascii="Proba Pro Lt" w:hAnsi="Proba Pro Lt" w:cs="Arial"/>
                        <w:b/>
                        <w:sz w:val="20"/>
                        <w:szCs w:val="20"/>
                        <w:lang w:val="it-IT"/>
                      </w:rPr>
                      <w:t>odr</w:t>
                    </w:r>
                    <w:r w:rsidRPr="0029342B">
                      <w:rPr>
                        <w:rFonts w:ascii="Proba Pro Lt" w:hAnsi="Proba Pro Lt" w:cs="Arial"/>
                        <w:b/>
                        <w:sz w:val="20"/>
                        <w:szCs w:val="20"/>
                      </w:rPr>
                      <w:t>ž</w:t>
                    </w:r>
                    <w:r w:rsidRPr="0029342B">
                      <w:rPr>
                        <w:rFonts w:ascii="Proba Pro Lt" w:hAnsi="Proba Pro Lt" w:cs="Arial"/>
                        <w:b/>
                        <w:sz w:val="20"/>
                        <w:szCs w:val="20"/>
                        <w:lang w:val="it-IT"/>
                      </w:rPr>
                      <w:t>ivosti</w:t>
                    </w:r>
                    <w:r w:rsidRPr="0029342B">
                      <w:rPr>
                        <w:rFonts w:ascii="Proba Pro Lt" w:hAnsi="Proba Pro Lt" w:cs="Arial"/>
                        <w:b/>
                        <w:sz w:val="20"/>
                        <w:szCs w:val="20"/>
                      </w:rPr>
                      <w:t xml:space="preserve"> </w:t>
                    </w:r>
                    <w:r w:rsidRPr="0029342B">
                      <w:rPr>
                        <w:rFonts w:ascii="Proba Pro Lt" w:hAnsi="Proba Pro Lt" w:cs="Arial"/>
                        <w:b/>
                        <w:sz w:val="20"/>
                        <w:szCs w:val="20"/>
                        <w:lang w:val="it-IT"/>
                      </w:rPr>
                      <w:t>procesa</w:t>
                    </w:r>
                    <w:r w:rsidRPr="0029342B">
                      <w:rPr>
                        <w:rFonts w:ascii="Proba Pro Lt" w:hAnsi="Proba Pro Lt" w:cs="Arial"/>
                        <w:b/>
                        <w:sz w:val="20"/>
                        <w:szCs w:val="20"/>
                      </w:rPr>
                      <w:t xml:space="preserve"> </w:t>
                    </w:r>
                    <w:r w:rsidRPr="0029342B">
                      <w:rPr>
                        <w:rFonts w:ascii="Proba Pro Lt" w:hAnsi="Proba Pro Lt" w:cs="Arial"/>
                        <w:b/>
                        <w:sz w:val="20"/>
                        <w:szCs w:val="20"/>
                        <w:lang w:val="it-IT"/>
                      </w:rPr>
                      <w:t>proizvodnje</w:t>
                    </w:r>
                    <w:r w:rsidRPr="0029342B">
                      <w:rPr>
                        <w:rFonts w:ascii="Proba Pro Lt" w:hAnsi="Proba Pro Lt" w:cs="Arial"/>
                        <w:b/>
                        <w:sz w:val="20"/>
                        <w:szCs w:val="20"/>
                      </w:rPr>
                      <w:t xml:space="preserve"> </w:t>
                    </w:r>
                    <w:r w:rsidRPr="0029342B">
                      <w:rPr>
                        <w:rFonts w:ascii="Proba Pro Lt" w:hAnsi="Proba Pro Lt" w:cs="Arial"/>
                        <w:b/>
                        <w:sz w:val="20"/>
                        <w:szCs w:val="20"/>
                        <w:lang w:val="it-IT"/>
                      </w:rPr>
                      <w:t>bioplina</w:t>
                    </w:r>
                    <w:r w:rsidRPr="0029342B">
                      <w:rPr>
                        <w:rFonts w:ascii="Proba Pro Lt" w:hAnsi="Proba Pro Lt" w:cs="Arial"/>
                        <w:b/>
                        <w:sz w:val="20"/>
                        <w:szCs w:val="20"/>
                      </w:rPr>
                      <w:t xml:space="preserve"> </w:t>
                    </w:r>
                    <w:r w:rsidRPr="0029342B">
                      <w:rPr>
                        <w:rFonts w:ascii="Proba Pro Lt" w:hAnsi="Proba Pro Lt" w:cs="Arial"/>
                        <w:b/>
                        <w:sz w:val="20"/>
                        <w:szCs w:val="20"/>
                        <w:lang w:val="it-IT"/>
                      </w:rPr>
                      <w:t>i</w:t>
                    </w:r>
                    <w:r w:rsidRPr="0029342B">
                      <w:rPr>
                        <w:rFonts w:ascii="Proba Pro Lt" w:hAnsi="Proba Pro Lt" w:cs="Arial"/>
                        <w:b/>
                        <w:sz w:val="20"/>
                        <w:szCs w:val="20"/>
                      </w:rPr>
                      <w:t xml:space="preserve"> </w:t>
                    </w:r>
                    <w:r w:rsidRPr="0029342B">
                      <w:rPr>
                        <w:rFonts w:ascii="Proba Pro Lt" w:hAnsi="Proba Pro Lt" w:cs="Arial"/>
                        <w:b/>
                        <w:sz w:val="20"/>
                        <w:szCs w:val="20"/>
                        <w:lang w:val="it-IT"/>
                      </w:rPr>
                      <w:t>zbrinjavanje</w:t>
                    </w:r>
                    <w:r w:rsidRPr="0029342B">
                      <w:rPr>
                        <w:rFonts w:ascii="Proba Pro Lt" w:hAnsi="Proba Pro Lt" w:cs="Arial"/>
                        <w:b/>
                        <w:sz w:val="20"/>
                        <w:szCs w:val="20"/>
                      </w:rPr>
                      <w:t xml:space="preserve"> </w:t>
                    </w:r>
                    <w:r w:rsidRPr="0029342B">
                      <w:rPr>
                        <w:rFonts w:ascii="Proba Pro Lt" w:hAnsi="Proba Pro Lt" w:cs="Arial"/>
                        <w:b/>
                        <w:sz w:val="20"/>
                        <w:szCs w:val="20"/>
                        <w:lang w:val="it-IT"/>
                      </w:rPr>
                      <w:t>nusproizvoda</w:t>
                    </w:r>
                    <w:r w:rsidRPr="0029342B">
                      <w:rPr>
                        <w:rFonts w:ascii="Proba Pro Lt" w:hAnsi="Proba Pro Lt" w:cs="Arial"/>
                        <w:b/>
                        <w:sz w:val="20"/>
                        <w:szCs w:val="20"/>
                      </w:rPr>
                      <w:t xml:space="preserve"> procesa proizvodnje bioplina</w:t>
                    </w:r>
                  </w:p>
                  <w:p w14:paraId="218F4263"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lang w:val="it-IT"/>
                      </w:rPr>
                      <w:t>P</w:t>
                    </w:r>
                    <w:r w:rsidRPr="0029342B">
                      <w:rPr>
                        <w:rFonts w:ascii="Proba Pro Lt" w:hAnsi="Proba Pro Lt" w:cs="Arial"/>
                        <w:sz w:val="20"/>
                        <w:szCs w:val="20"/>
                      </w:rPr>
                      <w:t xml:space="preserve">: Procjena održivosti bioprocesa pomoću LCA i zbrinjavanje nusproizvoda iz </w:t>
                    </w:r>
                  </w:p>
                  <w:p w14:paraId="0FF28491"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rPr>
                      <w:t xml:space="preserve">     procesa proizvodnje bioplina (3 </w:t>
                    </w:r>
                    <w:r w:rsidRPr="0029342B">
                      <w:rPr>
                        <w:rFonts w:ascii="Proba Pro Lt" w:hAnsi="Proba Pro Lt" w:cs="Arial"/>
                        <w:sz w:val="20"/>
                        <w:szCs w:val="20"/>
                        <w:lang w:val="it-IT"/>
                      </w:rPr>
                      <w:t>h</w:t>
                    </w:r>
                    <w:r w:rsidRPr="0029342B">
                      <w:rPr>
                        <w:rFonts w:ascii="Proba Pro Lt" w:hAnsi="Proba Pro Lt" w:cs="Arial"/>
                        <w:sz w:val="20"/>
                        <w:szCs w:val="20"/>
                      </w:rPr>
                      <w:t>)</w:t>
                    </w:r>
                  </w:p>
                  <w:p w14:paraId="65D475C8"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lang w:val="pl-PL"/>
                      </w:rPr>
                      <w:t>V</w:t>
                    </w:r>
                    <w:r w:rsidRPr="0029342B">
                      <w:rPr>
                        <w:rFonts w:ascii="Proba Pro Lt" w:hAnsi="Proba Pro Lt" w:cs="Arial"/>
                        <w:sz w:val="20"/>
                        <w:szCs w:val="20"/>
                      </w:rPr>
                      <w:t>: Analiza sastava proizvoda i nusproizvoda procesa proizvodnje bioplina (4 h)</w:t>
                    </w:r>
                  </w:p>
                  <w:p w14:paraId="22B761F5" w14:textId="77777777" w:rsidR="008E680B" w:rsidRPr="0029342B" w:rsidRDefault="008E680B" w:rsidP="00A42271">
                    <w:pPr>
                      <w:spacing w:after="0" w:line="240" w:lineRule="auto"/>
                      <w:rPr>
                        <w:rFonts w:ascii="Proba Pro Lt" w:hAnsi="Proba Pro Lt" w:cs="Arial"/>
                        <w:b/>
                        <w:sz w:val="20"/>
                        <w:szCs w:val="20"/>
                      </w:rPr>
                    </w:pPr>
                    <w:r w:rsidRPr="0029342B">
                      <w:rPr>
                        <w:rFonts w:ascii="Proba Pro Lt" w:hAnsi="Proba Pro Lt" w:cs="Arial"/>
                        <w:sz w:val="20"/>
                        <w:szCs w:val="20"/>
                      </w:rPr>
                      <w:t xml:space="preserve">6. </w:t>
                    </w:r>
                    <w:r w:rsidRPr="0029342B">
                      <w:rPr>
                        <w:rFonts w:ascii="Proba Pro Lt" w:hAnsi="Proba Pro Lt" w:cs="Arial"/>
                        <w:b/>
                        <w:sz w:val="20"/>
                        <w:szCs w:val="20"/>
                      </w:rPr>
                      <w:t>Zakonska regulativa vezana uz proces proizvodnje bioplina</w:t>
                    </w:r>
                  </w:p>
                  <w:p w14:paraId="7035C7D9" w14:textId="77777777" w:rsidR="008E680B" w:rsidRPr="0029342B" w:rsidRDefault="008E680B" w:rsidP="00A42271">
                    <w:pPr>
                      <w:spacing w:after="0" w:line="240" w:lineRule="auto"/>
                      <w:rPr>
                        <w:rFonts w:ascii="Proba Pro Lt" w:hAnsi="Proba Pro Lt"/>
                        <w:sz w:val="20"/>
                        <w:szCs w:val="20"/>
                      </w:rPr>
                    </w:pPr>
                    <w:r w:rsidRPr="0029342B">
                      <w:rPr>
                        <w:rFonts w:ascii="Proba Pro Lt" w:hAnsi="Proba Pro Lt" w:cs="Arial"/>
                        <w:sz w:val="20"/>
                        <w:szCs w:val="20"/>
                        <w:lang w:val="pt-BR"/>
                      </w:rPr>
                      <w:t>P</w:t>
                    </w:r>
                    <w:r w:rsidRPr="0029342B">
                      <w:rPr>
                        <w:rFonts w:ascii="Proba Pro Lt" w:hAnsi="Proba Pro Lt" w:cs="Arial"/>
                        <w:sz w:val="20"/>
                        <w:szCs w:val="20"/>
                      </w:rPr>
                      <w:t xml:space="preserve">: Zakonska regulativa vezana uz proces proizvodnje bioplina (2 </w:t>
                    </w:r>
                    <w:r w:rsidRPr="0029342B">
                      <w:rPr>
                        <w:rFonts w:ascii="Proba Pro Lt" w:hAnsi="Proba Pro Lt" w:cs="Arial"/>
                        <w:sz w:val="20"/>
                        <w:szCs w:val="20"/>
                        <w:lang w:val="pt-BR"/>
                      </w:rPr>
                      <w:t>h</w:t>
                    </w:r>
                    <w:r w:rsidRPr="0029342B">
                      <w:rPr>
                        <w:rFonts w:ascii="Proba Pro Lt" w:hAnsi="Proba Pro Lt" w:cs="Arial"/>
                        <w:sz w:val="20"/>
                        <w:szCs w:val="20"/>
                      </w:rPr>
                      <w:t>)</w:t>
                    </w:r>
                  </w:p>
                </w:tc>
              </w:sdtContent>
            </w:sdt>
          </w:sdtContent>
        </w:sdt>
      </w:tr>
      <w:tr w:rsidR="008E680B" w:rsidRPr="0029342B" w14:paraId="4BC79AD4" w14:textId="77777777" w:rsidTr="003B6803">
        <w:trPr>
          <w:trHeight w:val="349"/>
        </w:trPr>
        <w:tc>
          <w:tcPr>
            <w:tcW w:w="1210" w:type="pct"/>
            <w:vMerge w:val="restart"/>
            <w:tcBorders>
              <w:left w:val="single" w:sz="12" w:space="0" w:color="auto"/>
            </w:tcBorders>
            <w:shd w:val="clear" w:color="auto" w:fill="00A0DC"/>
            <w:vAlign w:val="center"/>
          </w:tcPr>
          <w:p w14:paraId="7F328C5C"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lastRenderedPageBreak/>
              <w:t>Vrste izvođenja nastave:</w:t>
            </w:r>
          </w:p>
        </w:tc>
        <w:tc>
          <w:tcPr>
            <w:tcW w:w="1188" w:type="pct"/>
            <w:gridSpan w:val="3"/>
            <w:vMerge w:val="restart"/>
            <w:vAlign w:val="center"/>
          </w:tcPr>
          <w:p w14:paraId="513FB057" w14:textId="77777777" w:rsidR="008E680B" w:rsidRPr="0029342B"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988166"/>
                <w14:checkbox>
                  <w14:checked w14:val="1"/>
                  <w14:checkedState w14:val="2612" w14:font="MS Gothic"/>
                  <w14:uncheckedState w14:val="2610" w14:font="MS Gothic"/>
                </w14:checkbox>
              </w:sdtPr>
              <w:sdtEndPr/>
              <w:sdtContent>
                <w:r w:rsidR="008E680B" w:rsidRPr="0029342B">
                  <w:rPr>
                    <w:rFonts w:ascii="Segoe UI Symbol" w:eastAsia="Meiryo"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predavanja</w:t>
            </w:r>
          </w:p>
          <w:p w14:paraId="135CCA75" w14:textId="77777777" w:rsidR="008E680B" w:rsidRPr="0029342B"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997306"/>
                <w14:checkbox>
                  <w14:checked w14:val="0"/>
                  <w14:checkedState w14:val="2612" w14:font="MS Gothic"/>
                  <w14:uncheckedState w14:val="2610" w14:font="MS Gothic"/>
                </w14:checkbox>
              </w:sdtPr>
              <w:sdtEndPr/>
              <w:sdtContent>
                <w:r w:rsidR="008E680B" w:rsidRPr="0029342B">
                  <w:rPr>
                    <w:rFonts w:ascii="Segoe UI Symbol" w:eastAsia="Meiryo"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seminari i radionice  </w:t>
            </w:r>
          </w:p>
          <w:p w14:paraId="69CF9D9A" w14:textId="77777777" w:rsidR="008E680B" w:rsidRPr="0029342B"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9807069"/>
                <w14:checkbox>
                  <w14:checked w14:val="1"/>
                  <w14:checkedState w14:val="2612" w14:font="MS Gothic"/>
                  <w14:uncheckedState w14:val="2610" w14:font="MS Gothic"/>
                </w14:checkbox>
              </w:sdtPr>
              <w:sdtEndPr/>
              <w:sdtContent>
                <w:r w:rsidR="008E680B" w:rsidRPr="0029342B">
                  <w:rPr>
                    <w:rFonts w:ascii="Segoe UI Symbol" w:eastAsia="Meiryo"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vježbe  </w:t>
            </w:r>
          </w:p>
          <w:p w14:paraId="5CDE1880" w14:textId="77777777" w:rsidR="008E680B" w:rsidRPr="0029342B"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027332"/>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w:t>
            </w:r>
            <w:r w:rsidR="008E680B" w:rsidRPr="0029342B">
              <w:rPr>
                <w:rFonts w:ascii="Proba Pro Lt" w:hAnsi="Proba Pro Lt" w:cs="Arial"/>
                <w:b w:val="0"/>
                <w:i/>
                <w:sz w:val="20"/>
                <w:szCs w:val="20"/>
                <w:lang w:val="hr-HR"/>
              </w:rPr>
              <w:t>on line</w:t>
            </w:r>
            <w:r w:rsidR="008E680B" w:rsidRPr="0029342B">
              <w:rPr>
                <w:rFonts w:ascii="Proba Pro Lt" w:hAnsi="Proba Pro Lt" w:cs="Arial"/>
                <w:b w:val="0"/>
                <w:sz w:val="20"/>
                <w:szCs w:val="20"/>
                <w:lang w:val="hr-HR"/>
              </w:rPr>
              <w:t xml:space="preserve"> u cijelosti</w:t>
            </w:r>
          </w:p>
          <w:p w14:paraId="4F5ED47E" w14:textId="77777777" w:rsidR="008E680B" w:rsidRPr="0029342B"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994517"/>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mješovito e-učenje</w:t>
            </w:r>
          </w:p>
          <w:p w14:paraId="040AD87E" w14:textId="77777777" w:rsidR="008E680B" w:rsidRPr="0029342B"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069006"/>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sz w:val="20"/>
                    <w:szCs w:val="20"/>
                  </w:rPr>
                  <w:t>☐</w:t>
                </w:r>
              </w:sdtContent>
            </w:sdt>
            <w:r w:rsidR="008E680B" w:rsidRPr="0029342B">
              <w:rPr>
                <w:rFonts w:ascii="Proba Pro Lt" w:hAnsi="Proba Pro Lt" w:cs="Arial"/>
                <w:sz w:val="20"/>
                <w:szCs w:val="20"/>
              </w:rPr>
              <w:t xml:space="preserve"> terenska nastava</w:t>
            </w:r>
          </w:p>
        </w:tc>
        <w:tc>
          <w:tcPr>
            <w:tcW w:w="1097" w:type="pct"/>
            <w:gridSpan w:val="4"/>
            <w:vMerge w:val="restart"/>
            <w:vAlign w:val="center"/>
          </w:tcPr>
          <w:p w14:paraId="2F2010C6" w14:textId="77777777" w:rsidR="008E680B" w:rsidRPr="0029342B"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070437"/>
                <w14:checkbox>
                  <w14:checked w14:val="1"/>
                  <w14:checkedState w14:val="2612" w14:font="MS Gothic"/>
                  <w14:uncheckedState w14:val="2610" w14:font="MS Gothic"/>
                </w14:checkbox>
              </w:sdtPr>
              <w:sdtEndPr/>
              <w:sdtContent>
                <w:r w:rsidR="008E680B" w:rsidRPr="0029342B">
                  <w:rPr>
                    <w:rFonts w:ascii="Segoe UI Symbol" w:eastAsia="Meiryo"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samostalni  zadaci  </w:t>
            </w:r>
          </w:p>
          <w:p w14:paraId="7C303BD7" w14:textId="77777777" w:rsidR="008E680B" w:rsidRPr="0029342B"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3022867"/>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multimedija i mreža  </w:t>
            </w:r>
          </w:p>
          <w:p w14:paraId="6174A4FC" w14:textId="77777777" w:rsidR="008E680B" w:rsidRPr="0029342B"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1518601"/>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laboratorij</w:t>
            </w:r>
          </w:p>
          <w:p w14:paraId="52EA3761" w14:textId="77777777" w:rsidR="008E680B" w:rsidRPr="0029342B"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87019"/>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mentorski rad</w:t>
            </w:r>
          </w:p>
          <w:p w14:paraId="7E5B6A4A" w14:textId="77777777" w:rsidR="008E680B" w:rsidRPr="0029342B"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7911202"/>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sz w:val="20"/>
                    <w:szCs w:val="20"/>
                  </w:rPr>
                  <w:t>☐</w:t>
                </w:r>
              </w:sdtContent>
            </w:sdt>
            <w:r w:rsidR="008E680B" w:rsidRPr="0029342B">
              <w:rPr>
                <w:rFonts w:ascii="Proba Pro Lt" w:hAnsi="Proba Pro Lt" w:cs="Arial"/>
                <w:b/>
                <w:sz w:val="20"/>
                <w:szCs w:val="20"/>
              </w:rPr>
              <w:t xml:space="preserve"> </w:t>
            </w:r>
            <w:sdt>
              <w:sdtPr>
                <w:rPr>
                  <w:rFonts w:ascii="Proba Pro Lt" w:hAnsi="Proba Pro Lt" w:cs="Arial"/>
                  <w:b/>
                  <w:sz w:val="20"/>
                  <w:szCs w:val="20"/>
                </w:rPr>
                <w:id w:val="-81838222"/>
                <w:showingPlcHdr/>
              </w:sdtPr>
              <w:sdtEndPr/>
              <w:sdtContent>
                <w:r w:rsidR="008E680B" w:rsidRPr="0029342B">
                  <w:rPr>
                    <w:rFonts w:ascii="Proba Pro Lt" w:hAnsi="Proba Pro Lt" w:cs="Arial"/>
                    <w:sz w:val="20"/>
                    <w:szCs w:val="20"/>
                  </w:rPr>
                  <w:t>(ostalo upisati)</w:t>
                </w:r>
                <w:r w:rsidR="008E680B" w:rsidRPr="0029342B">
                  <w:rPr>
                    <w:rFonts w:ascii="Proba Pro Lt" w:hAnsi="Proba Pro Lt" w:cs="Arial"/>
                    <w:b/>
                    <w:sz w:val="20"/>
                    <w:szCs w:val="20"/>
                  </w:rPr>
                  <w:t xml:space="preserve"> </w:t>
                </w:r>
              </w:sdtContent>
            </w:sdt>
            <w:r w:rsidR="008E680B" w:rsidRPr="0029342B">
              <w:rPr>
                <w:rFonts w:ascii="Proba Pro Lt" w:hAnsi="Proba Pro Lt" w:cs="Arial"/>
                <w:b/>
                <w:sz w:val="20"/>
                <w:szCs w:val="20"/>
                <w:bdr w:val="single" w:sz="12" w:space="0" w:color="auto"/>
              </w:rPr>
              <w:t xml:space="preserve"> </w:t>
            </w:r>
          </w:p>
        </w:tc>
        <w:tc>
          <w:tcPr>
            <w:tcW w:w="1505" w:type="pct"/>
            <w:gridSpan w:val="6"/>
            <w:tcBorders>
              <w:right w:val="single" w:sz="12" w:space="0" w:color="auto"/>
            </w:tcBorders>
            <w:shd w:val="clear" w:color="auto" w:fill="00A0DC"/>
            <w:vAlign w:val="center"/>
          </w:tcPr>
          <w:p w14:paraId="140981DC" w14:textId="77777777" w:rsidR="008E680B" w:rsidRPr="0029342B" w:rsidRDefault="008E680B" w:rsidP="00A42271">
            <w:pPr>
              <w:numPr>
                <w:ilvl w:val="1"/>
                <w:numId w:val="2"/>
              </w:numPr>
              <w:tabs>
                <w:tab w:val="left" w:pos="2820"/>
              </w:tabs>
              <w:spacing w:after="0" w:line="240" w:lineRule="auto"/>
              <w:rPr>
                <w:rFonts w:ascii="Proba Pro Lt" w:hAnsi="Proba Pro Lt" w:cs="Arial"/>
                <w:sz w:val="20"/>
                <w:szCs w:val="20"/>
              </w:rPr>
            </w:pPr>
            <w:r w:rsidRPr="0029342B">
              <w:rPr>
                <w:rFonts w:ascii="Proba Pro Lt" w:hAnsi="Proba Pro Lt" w:cs="Arial"/>
                <w:color w:val="000000"/>
                <w:sz w:val="20"/>
                <w:szCs w:val="20"/>
              </w:rPr>
              <w:t>Komentari:</w:t>
            </w:r>
          </w:p>
        </w:tc>
      </w:tr>
      <w:tr w:rsidR="008E680B" w:rsidRPr="0029342B" w14:paraId="3AD86E6B" w14:textId="77777777" w:rsidTr="003B6803">
        <w:trPr>
          <w:trHeight w:val="577"/>
        </w:trPr>
        <w:tc>
          <w:tcPr>
            <w:tcW w:w="1210" w:type="pct"/>
            <w:vMerge/>
            <w:tcBorders>
              <w:left w:val="single" w:sz="12" w:space="0" w:color="auto"/>
              <w:bottom w:val="single" w:sz="4" w:space="0" w:color="auto"/>
            </w:tcBorders>
            <w:shd w:val="clear" w:color="auto" w:fill="00A0DC"/>
            <w:vAlign w:val="center"/>
          </w:tcPr>
          <w:p w14:paraId="438BA2EA"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p>
        </w:tc>
        <w:tc>
          <w:tcPr>
            <w:tcW w:w="1188" w:type="pct"/>
            <w:gridSpan w:val="3"/>
            <w:vMerge/>
            <w:vAlign w:val="center"/>
          </w:tcPr>
          <w:p w14:paraId="5EF5B410" w14:textId="77777777" w:rsidR="008E680B" w:rsidRPr="0029342B" w:rsidRDefault="008E680B" w:rsidP="00A42271">
            <w:pPr>
              <w:pStyle w:val="FieldText"/>
              <w:rPr>
                <w:rFonts w:ascii="Proba Pro Lt" w:hAnsi="Proba Pro Lt" w:cs="Arial"/>
                <w:b w:val="0"/>
                <w:sz w:val="20"/>
                <w:szCs w:val="20"/>
                <w:lang w:val="hr-HR"/>
              </w:rPr>
            </w:pPr>
          </w:p>
        </w:tc>
        <w:tc>
          <w:tcPr>
            <w:tcW w:w="1097" w:type="pct"/>
            <w:gridSpan w:val="4"/>
            <w:vMerge/>
            <w:vAlign w:val="center"/>
          </w:tcPr>
          <w:p w14:paraId="1309A77A" w14:textId="77777777" w:rsidR="008E680B" w:rsidRPr="0029342B"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455371444"/>
            <w:showingPlcHdr/>
          </w:sdtPr>
          <w:sdtEndPr/>
          <w:sdtContent>
            <w:tc>
              <w:tcPr>
                <w:tcW w:w="1505" w:type="pct"/>
                <w:gridSpan w:val="6"/>
                <w:tcBorders>
                  <w:right w:val="single" w:sz="12" w:space="0" w:color="auto"/>
                </w:tcBorders>
              </w:tcPr>
              <w:p w14:paraId="746AA8BE"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  </w:t>
                </w:r>
              </w:p>
            </w:tc>
          </w:sdtContent>
        </w:sdt>
      </w:tr>
      <w:tr w:rsidR="008E680B" w:rsidRPr="0029342B" w14:paraId="7A36F370" w14:textId="77777777" w:rsidTr="003B6803">
        <w:trPr>
          <w:trHeight w:val="397"/>
        </w:trPr>
        <w:tc>
          <w:tcPr>
            <w:tcW w:w="1210" w:type="pct"/>
            <w:vMerge w:val="restart"/>
            <w:tcBorders>
              <w:top w:val="single" w:sz="12" w:space="0" w:color="auto"/>
              <w:left w:val="single" w:sz="12" w:space="0" w:color="auto"/>
            </w:tcBorders>
            <w:shd w:val="clear" w:color="auto" w:fill="00A0DC"/>
            <w:vAlign w:val="center"/>
          </w:tcPr>
          <w:p w14:paraId="1C10E035"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4E7602DB"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781082277"/>
            </w:sdtPr>
            <w:sdtEndPr/>
            <w:sdtContent>
              <w:p w14:paraId="20586ED7"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076160285"/>
              <w:showingPlcHdr/>
            </w:sdtPr>
            <w:sdtEndPr/>
            <w:sdtContent>
              <w:p w14:paraId="7BA0FB6E"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634" w:type="pct"/>
            <w:gridSpan w:val="2"/>
            <w:tcBorders>
              <w:top w:val="single" w:sz="12" w:space="0" w:color="auto"/>
            </w:tcBorders>
            <w:vAlign w:val="center"/>
          </w:tcPr>
          <w:p w14:paraId="69DA962E"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1200557322"/>
              <w:showingPlcHdr/>
            </w:sdtPr>
            <w:sdtEndPr/>
            <w:sdtContent>
              <w:p w14:paraId="01C06038"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007868975"/>
            </w:sdtPr>
            <w:sdtEndPr/>
            <w:sdtContent>
              <w:p w14:paraId="4C380156"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866" w:type="pct"/>
            <w:gridSpan w:val="4"/>
            <w:tcBorders>
              <w:top w:val="single" w:sz="12" w:space="0" w:color="auto"/>
              <w:right w:val="single" w:sz="4" w:space="0" w:color="auto"/>
            </w:tcBorders>
            <w:vAlign w:val="center"/>
          </w:tcPr>
          <w:p w14:paraId="1B98148B" w14:textId="77777777" w:rsidR="008E680B" w:rsidRPr="0029342B" w:rsidRDefault="008E680B" w:rsidP="00A42271">
            <w:pPr>
              <w:pStyle w:val="FieldText"/>
              <w:rPr>
                <w:rFonts w:ascii="Proba Pro Lt" w:hAnsi="Proba Pro Lt" w:cs="Arial"/>
                <w:b w:val="0"/>
                <w:color w:val="000000"/>
                <w:sz w:val="20"/>
                <w:szCs w:val="20"/>
                <w:lang w:val="hr-HR"/>
              </w:rPr>
            </w:pPr>
            <w:r w:rsidRPr="0029342B">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56105971"/>
            </w:sdtPr>
            <w:sdtEndPr/>
            <w:sdtContent>
              <w:p w14:paraId="3458C9E0"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DA</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35307828"/>
              <w:showingPlcHdr/>
            </w:sdtPr>
            <w:sdtEndPr/>
            <w:sdtContent>
              <w:p w14:paraId="4D4564C0"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r>
      <w:tr w:rsidR="008E680B" w:rsidRPr="0029342B" w14:paraId="18A14A92" w14:textId="77777777" w:rsidTr="003B6803">
        <w:trPr>
          <w:trHeight w:val="397"/>
        </w:trPr>
        <w:tc>
          <w:tcPr>
            <w:tcW w:w="1210" w:type="pct"/>
            <w:vMerge/>
            <w:tcBorders>
              <w:left w:val="single" w:sz="12" w:space="0" w:color="auto"/>
            </w:tcBorders>
            <w:shd w:val="clear" w:color="auto" w:fill="00A0DC"/>
            <w:vAlign w:val="center"/>
          </w:tcPr>
          <w:p w14:paraId="2925F9CA" w14:textId="77777777" w:rsidR="008E680B" w:rsidRPr="0029342B"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30EC75A7"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741902184"/>
            </w:sdtPr>
            <w:sdtEndPr/>
            <w:sdtContent>
              <w:p w14:paraId="7A6A5524"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202287289"/>
              <w:showingPlcHdr/>
            </w:sdtPr>
            <w:sdtEndPr/>
            <w:sdtContent>
              <w:p w14:paraId="5C513F3C"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634" w:type="pct"/>
            <w:gridSpan w:val="2"/>
            <w:shd w:val="clear" w:color="auto" w:fill="auto"/>
            <w:vAlign w:val="center"/>
          </w:tcPr>
          <w:p w14:paraId="33F3D610"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933082738"/>
              <w:showingPlcHdr/>
            </w:sdtPr>
            <w:sdtEndPr/>
            <w:sdtContent>
              <w:p w14:paraId="2C67E18E"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2251306"/>
            </w:sdtPr>
            <w:sdtEndPr/>
            <w:sdtContent>
              <w:p w14:paraId="2844D1D7"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7332E2FE" w14:textId="77777777" w:rsidR="008E680B" w:rsidRPr="0029342B"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245150"/>
                <w:showingPlcHdr/>
              </w:sdtPr>
              <w:sdtEndPr/>
              <w:sdtContent>
                <w:r w:rsidR="008E680B" w:rsidRPr="0029342B">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6822063"/>
              <w:showingPlcHdr/>
            </w:sdtPr>
            <w:sdtEndPr/>
            <w:sdtContent>
              <w:p w14:paraId="023B2BD4"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109174"/>
              <w:showingPlcHdr/>
            </w:sdtPr>
            <w:sdtEndPr/>
            <w:sdtContent>
              <w:p w14:paraId="330D19BE"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r>
      <w:tr w:rsidR="008E680B" w:rsidRPr="0029342B" w14:paraId="7D381CEC" w14:textId="77777777" w:rsidTr="003B6803">
        <w:trPr>
          <w:trHeight w:val="397"/>
        </w:trPr>
        <w:tc>
          <w:tcPr>
            <w:tcW w:w="1210" w:type="pct"/>
            <w:vMerge/>
            <w:tcBorders>
              <w:left w:val="single" w:sz="12" w:space="0" w:color="auto"/>
            </w:tcBorders>
            <w:shd w:val="clear" w:color="auto" w:fill="00A0DC"/>
            <w:vAlign w:val="center"/>
          </w:tcPr>
          <w:p w14:paraId="7EB68486" w14:textId="77777777" w:rsidR="008E680B" w:rsidRPr="0029342B"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3B06FF71"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410376195"/>
              <w:showingPlcHdr/>
            </w:sdtPr>
            <w:sdtEndPr/>
            <w:sdtContent>
              <w:p w14:paraId="16826825"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64985397"/>
            </w:sdtPr>
            <w:sdtEndPr/>
            <w:sdtContent>
              <w:p w14:paraId="23E221F8"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634" w:type="pct"/>
            <w:gridSpan w:val="2"/>
            <w:shd w:val="clear" w:color="auto" w:fill="auto"/>
            <w:vAlign w:val="center"/>
          </w:tcPr>
          <w:p w14:paraId="353DE85B"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599012849"/>
            </w:sdtPr>
            <w:sdtEndPr/>
            <w:sdtContent>
              <w:p w14:paraId="2307CCEB"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776630596"/>
              <w:showingPlcHdr/>
            </w:sdtPr>
            <w:sdtEndPr/>
            <w:sdtContent>
              <w:p w14:paraId="7D4D0F63"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866" w:type="pct"/>
            <w:gridSpan w:val="4"/>
            <w:tcBorders>
              <w:right w:val="single" w:sz="4" w:space="0" w:color="auto"/>
            </w:tcBorders>
            <w:shd w:val="clear" w:color="auto" w:fill="auto"/>
            <w:vAlign w:val="center"/>
          </w:tcPr>
          <w:p w14:paraId="105435C4" w14:textId="77777777" w:rsidR="008E680B" w:rsidRPr="0029342B"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87220155"/>
                <w:showingPlcHdr/>
              </w:sdtPr>
              <w:sdtEndPr/>
              <w:sdtContent>
                <w:r w:rsidR="008E680B" w:rsidRPr="0029342B">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2820571"/>
              <w:showingPlcHdr/>
            </w:sdtPr>
            <w:sdtEndPr/>
            <w:sdtContent>
              <w:p w14:paraId="099F49CB"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78592859"/>
              <w:showingPlcHdr/>
            </w:sdtPr>
            <w:sdtEndPr/>
            <w:sdtContent>
              <w:p w14:paraId="3EDE9CF4"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r>
      <w:tr w:rsidR="008E680B" w:rsidRPr="0029342B" w14:paraId="744937E5" w14:textId="77777777" w:rsidTr="003B6803">
        <w:trPr>
          <w:trHeight w:val="397"/>
        </w:trPr>
        <w:tc>
          <w:tcPr>
            <w:tcW w:w="1210" w:type="pct"/>
            <w:vMerge/>
            <w:tcBorders>
              <w:left w:val="single" w:sz="12" w:space="0" w:color="auto"/>
            </w:tcBorders>
            <w:shd w:val="clear" w:color="auto" w:fill="00A0DC"/>
            <w:vAlign w:val="center"/>
          </w:tcPr>
          <w:p w14:paraId="6CBA733B" w14:textId="77777777" w:rsidR="008E680B" w:rsidRPr="0029342B"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47E3950C"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69747220"/>
              <w:showingPlcHdr/>
            </w:sdtPr>
            <w:sdtEndPr/>
            <w:sdtContent>
              <w:p w14:paraId="00D9B585"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2087492434"/>
            </w:sdtPr>
            <w:sdtEndPr/>
            <w:sdtContent>
              <w:p w14:paraId="3B155FB9"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634" w:type="pct"/>
            <w:gridSpan w:val="2"/>
            <w:tcBorders>
              <w:bottom w:val="single" w:sz="4" w:space="0" w:color="auto"/>
            </w:tcBorders>
            <w:shd w:val="clear" w:color="auto" w:fill="auto"/>
            <w:vAlign w:val="center"/>
          </w:tcPr>
          <w:p w14:paraId="3E05FCB9"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09894952"/>
              <w:showingPlcHdr/>
            </w:sdtPr>
            <w:sdtEndPr/>
            <w:sdtContent>
              <w:p w14:paraId="06BD1336" w14:textId="77777777" w:rsidR="008E680B" w:rsidRPr="0029342B" w:rsidRDefault="008E680B" w:rsidP="00A42271">
                <w:pPr>
                  <w:tabs>
                    <w:tab w:val="left" w:pos="2820"/>
                  </w:tabs>
                  <w:spacing w:after="0" w:line="240" w:lineRule="auto"/>
                  <w:jc w:val="center"/>
                  <w:rPr>
                    <w:rFonts w:ascii="Proba Pro Lt" w:hAnsi="Proba Pro Lt" w:cs="Arial"/>
                    <w:sz w:val="20"/>
                    <w:szCs w:val="20"/>
                  </w:rPr>
                </w:pPr>
                <w:r w:rsidRPr="0029342B">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93705374"/>
            </w:sdtPr>
            <w:sdtEndPr/>
            <w:sdtContent>
              <w:p w14:paraId="1E96B578" w14:textId="77777777" w:rsidR="008E680B" w:rsidRPr="0029342B" w:rsidRDefault="008E680B" w:rsidP="00A42271">
                <w:pPr>
                  <w:tabs>
                    <w:tab w:val="left" w:pos="2820"/>
                  </w:tabs>
                  <w:spacing w:after="0" w:line="240" w:lineRule="auto"/>
                  <w:jc w:val="center"/>
                  <w:rPr>
                    <w:rFonts w:ascii="Proba Pro Lt" w:hAnsi="Proba Pro Lt" w:cs="Arial"/>
                    <w:sz w:val="20"/>
                    <w:szCs w:val="20"/>
                  </w:rPr>
                </w:pPr>
                <w:r w:rsidRPr="0029342B">
                  <w:rPr>
                    <w:rFonts w:ascii="Proba Pro Lt" w:hAnsi="Proba Pro Lt" w:cs="Arial"/>
                    <w:color w:val="000000"/>
                    <w:sz w:val="20"/>
                    <w:szCs w:val="20"/>
                  </w:rPr>
                  <w:t>NE</w:t>
                </w:r>
              </w:p>
            </w:sdtContent>
          </w:sdt>
        </w:tc>
        <w:tc>
          <w:tcPr>
            <w:tcW w:w="866" w:type="pct"/>
            <w:gridSpan w:val="4"/>
            <w:tcBorders>
              <w:bottom w:val="single" w:sz="4" w:space="0" w:color="auto"/>
              <w:right w:val="single" w:sz="4" w:space="0" w:color="auto"/>
            </w:tcBorders>
            <w:shd w:val="clear" w:color="auto" w:fill="auto"/>
            <w:vAlign w:val="center"/>
          </w:tcPr>
          <w:p w14:paraId="16BC6E93" w14:textId="77777777" w:rsidR="008E680B" w:rsidRPr="0029342B"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64746672"/>
                <w:showingPlcHdr/>
              </w:sdtPr>
              <w:sdtEndPr/>
              <w:sdtContent>
                <w:r w:rsidR="008E680B" w:rsidRPr="0029342B">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08564494"/>
              <w:showingPlcHdr/>
            </w:sdtPr>
            <w:sdtEndPr/>
            <w:sdtContent>
              <w:p w14:paraId="55EAB6CC"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2422276"/>
              <w:showingPlcHdr/>
            </w:sdtPr>
            <w:sdtEndPr/>
            <w:sdtContent>
              <w:p w14:paraId="28738F32"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r>
      <w:tr w:rsidR="008E680B" w:rsidRPr="0029342B" w14:paraId="351A8163" w14:textId="77777777" w:rsidTr="003B6803">
        <w:trPr>
          <w:trHeight w:val="397"/>
        </w:trPr>
        <w:tc>
          <w:tcPr>
            <w:tcW w:w="1210" w:type="pct"/>
            <w:vMerge/>
            <w:tcBorders>
              <w:left w:val="single" w:sz="12" w:space="0" w:color="auto"/>
              <w:bottom w:val="single" w:sz="12" w:space="0" w:color="auto"/>
            </w:tcBorders>
            <w:shd w:val="clear" w:color="auto" w:fill="00A0DC"/>
            <w:vAlign w:val="center"/>
          </w:tcPr>
          <w:p w14:paraId="37F23804" w14:textId="77777777" w:rsidR="008E680B" w:rsidRPr="0029342B"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625BB39D"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876509"/>
              <w:showingPlcHdr/>
            </w:sdtPr>
            <w:sdtEndPr/>
            <w:sdtContent>
              <w:p w14:paraId="730676C8"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592540"/>
            </w:sdtPr>
            <w:sdtEndPr/>
            <w:sdtContent>
              <w:p w14:paraId="5A07D44F"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NE</w:t>
                </w:r>
              </w:p>
            </w:sdtContent>
          </w:sdt>
        </w:tc>
        <w:tc>
          <w:tcPr>
            <w:tcW w:w="634" w:type="pct"/>
            <w:gridSpan w:val="2"/>
            <w:tcBorders>
              <w:left w:val="single" w:sz="8" w:space="0" w:color="auto"/>
              <w:bottom w:val="single" w:sz="12" w:space="0" w:color="auto"/>
              <w:right w:val="single" w:sz="8" w:space="0" w:color="auto"/>
            </w:tcBorders>
            <w:vAlign w:val="center"/>
          </w:tcPr>
          <w:p w14:paraId="7968CC10"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3006212"/>
              <w:showingPlcHdr/>
            </w:sdtPr>
            <w:sdtEndPr/>
            <w:sdtContent>
              <w:p w14:paraId="44697B32"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1020106"/>
            </w:sdtPr>
            <w:sdtEndPr/>
            <w:sdtContent>
              <w:p w14:paraId="1DA810E5"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NE</w:t>
                </w:r>
              </w:p>
            </w:sdtContent>
          </w:sdt>
        </w:tc>
        <w:tc>
          <w:tcPr>
            <w:tcW w:w="866" w:type="pct"/>
            <w:gridSpan w:val="4"/>
            <w:tcBorders>
              <w:left w:val="single" w:sz="8" w:space="0" w:color="auto"/>
              <w:bottom w:val="single" w:sz="12" w:space="0" w:color="auto"/>
              <w:right w:val="single" w:sz="8" w:space="0" w:color="auto"/>
            </w:tcBorders>
            <w:vAlign w:val="center"/>
          </w:tcPr>
          <w:p w14:paraId="539CF1F7"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sz w:val="20"/>
                <w:szCs w:val="20"/>
              </w:rPr>
              <w:t>Broj bodova po ECTS sustavu (ukupno)</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54865565"/>
            </w:sdtPr>
            <w:sdtEndPr/>
            <w:sdtContent>
              <w:p w14:paraId="46FB633A"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4</w:t>
                </w:r>
              </w:p>
            </w:sdtContent>
          </w:sdt>
        </w:tc>
      </w:tr>
      <w:tr w:rsidR="008E680B" w:rsidRPr="0029342B" w14:paraId="7D249BBA" w14:textId="77777777" w:rsidTr="003B6803">
        <w:trPr>
          <w:trHeight w:val="397"/>
        </w:trPr>
        <w:tc>
          <w:tcPr>
            <w:tcW w:w="1210" w:type="pct"/>
            <w:tcBorders>
              <w:left w:val="single" w:sz="12" w:space="0" w:color="auto"/>
              <w:bottom w:val="single" w:sz="12" w:space="0" w:color="auto"/>
            </w:tcBorders>
            <w:shd w:val="clear" w:color="auto" w:fill="00A0DC"/>
            <w:vAlign w:val="center"/>
          </w:tcPr>
          <w:p w14:paraId="54E27A38"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2.9. Metode i kriteriji vrednovanja</w:t>
            </w:r>
          </w:p>
        </w:tc>
        <w:tc>
          <w:tcPr>
            <w:tcW w:w="3790" w:type="pct"/>
            <w:gridSpan w:val="13"/>
            <w:tcBorders>
              <w:bottom w:val="single" w:sz="12" w:space="0" w:color="auto"/>
              <w:right w:val="single" w:sz="12" w:space="0" w:color="auto"/>
            </w:tcBorders>
            <w:vAlign w:val="center"/>
          </w:tcPr>
          <w:sdt>
            <w:sdtPr>
              <w:rPr>
                <w:rFonts w:ascii="Proba Pro Lt" w:hAnsi="Proba Pro Lt"/>
                <w:color w:val="000000"/>
                <w:sz w:val="20"/>
                <w:szCs w:val="20"/>
              </w:rPr>
              <w:id w:val="463166858"/>
            </w:sdtPr>
            <w:sdtEndPr>
              <w:rPr>
                <w:rFonts w:cs="Arial"/>
              </w:rPr>
            </w:sdtEndPr>
            <w:sdtContent>
              <w:p w14:paraId="0F77AC95" w14:textId="77777777" w:rsidR="008E680B" w:rsidRPr="0029342B" w:rsidDel="00B558AD" w:rsidRDefault="008E680B" w:rsidP="00A42271">
                <w:pPr>
                  <w:autoSpaceDE w:val="0"/>
                  <w:autoSpaceDN w:val="0"/>
                  <w:adjustRightInd w:val="0"/>
                  <w:spacing w:after="0" w:line="240" w:lineRule="auto"/>
                  <w:jc w:val="both"/>
                  <w:rPr>
                    <w:rFonts w:ascii="Proba Pro Lt" w:hAnsi="Proba Pro Lt" w:cs="Arial"/>
                    <w:color w:val="000000"/>
                    <w:sz w:val="20"/>
                    <w:szCs w:val="20"/>
                  </w:rPr>
                </w:pPr>
                <w:r w:rsidRPr="0029342B">
                  <w:rPr>
                    <w:rFonts w:ascii="Proba Pro Lt" w:hAnsi="Proba Pro Lt" w:cs="Arial"/>
                    <w:color w:val="000000"/>
                    <w:sz w:val="20"/>
                    <w:szCs w:val="20"/>
                  </w:rPr>
                  <w:t>Studenti su obavezni završiti vježbe u praktikumu i odslušati predavanja iz predmeta da bi mogli pristupiti pisanju individualnog seminarskog rada vezanog uz jednu metodske cjeline predmeta. Nakon pozitivne ocjene iz seminarskog rada studenti pristupaju obaveznom usmenom ispitu iz predmeta.</w:t>
                </w:r>
                <w:r w:rsidRPr="0029342B">
                  <w:rPr>
                    <w:rFonts w:ascii="Proba Pro Lt" w:hAnsi="Proba Pro Lt"/>
                    <w:color w:val="000000"/>
                    <w:sz w:val="20"/>
                    <w:szCs w:val="20"/>
                  </w:rPr>
                  <w:t xml:space="preserve"> </w:t>
                </w:r>
              </w:p>
            </w:sdtContent>
          </w:sdt>
        </w:tc>
      </w:tr>
      <w:tr w:rsidR="008E680B" w:rsidRPr="0029342B" w14:paraId="194E3748" w14:textId="77777777" w:rsidTr="003B6803">
        <w:tc>
          <w:tcPr>
            <w:tcW w:w="1210" w:type="pct"/>
            <w:tcBorders>
              <w:left w:val="single" w:sz="12" w:space="0" w:color="auto"/>
              <w:bottom w:val="single" w:sz="12" w:space="0" w:color="auto"/>
            </w:tcBorders>
            <w:shd w:val="clear" w:color="auto" w:fill="00A0DC"/>
            <w:vAlign w:val="center"/>
          </w:tcPr>
          <w:p w14:paraId="00773957"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2.10. Obveze studenata</w:t>
            </w:r>
          </w:p>
        </w:tc>
        <w:tc>
          <w:tcPr>
            <w:tcW w:w="3790" w:type="pct"/>
            <w:gridSpan w:val="13"/>
            <w:tcBorders>
              <w:bottom w:val="single" w:sz="12" w:space="0" w:color="auto"/>
              <w:right w:val="single" w:sz="12" w:space="0" w:color="auto"/>
            </w:tcBorders>
            <w:vAlign w:val="center"/>
          </w:tcPr>
          <w:p w14:paraId="78DF815D"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Da položi predmet, student/studentica mora:</w:t>
            </w:r>
          </w:p>
          <w:sdt>
            <w:sdtPr>
              <w:rPr>
                <w:rFonts w:ascii="Proba Pro Lt" w:hAnsi="Proba Pro Lt"/>
                <w:color w:val="000000"/>
                <w:sz w:val="20"/>
                <w:szCs w:val="20"/>
              </w:rPr>
              <w:id w:val="-789815790"/>
            </w:sdtPr>
            <w:sdtEndPr/>
            <w:sdtContent>
              <w:p w14:paraId="3172C6EC" w14:textId="77777777" w:rsidR="008E680B" w:rsidRDefault="008E680B" w:rsidP="00CE71F1">
                <w:pPr>
                  <w:pStyle w:val="ListParagraph"/>
                  <w:numPr>
                    <w:ilvl w:val="0"/>
                    <w:numId w:val="117"/>
                  </w:numPr>
                  <w:tabs>
                    <w:tab w:val="left" w:pos="2820"/>
                  </w:tabs>
                  <w:spacing w:after="0" w:line="240" w:lineRule="auto"/>
                  <w:rPr>
                    <w:rFonts w:ascii="Proba Pro Lt" w:hAnsi="Proba Pro Lt" w:cs="Arial"/>
                    <w:color w:val="000000"/>
                    <w:sz w:val="20"/>
                    <w:szCs w:val="20"/>
                  </w:rPr>
                </w:pPr>
                <w:r w:rsidRPr="0029342B">
                  <w:rPr>
                    <w:rFonts w:ascii="Proba Pro Lt" w:hAnsi="Proba Pro Lt" w:cs="Arial"/>
                    <w:sz w:val="20"/>
                    <w:szCs w:val="20"/>
                  </w:rPr>
                  <w:t xml:space="preserve">odslušati predavanja i završiti </w:t>
                </w:r>
                <w:r w:rsidRPr="0029342B">
                  <w:rPr>
                    <w:rFonts w:ascii="Proba Pro Lt" w:hAnsi="Proba Pro Lt" w:cs="Arial"/>
                    <w:color w:val="000000"/>
                    <w:sz w:val="20"/>
                    <w:szCs w:val="20"/>
                  </w:rPr>
                  <w:t xml:space="preserve">vježbe u praktikumu, </w:t>
                </w:r>
              </w:p>
              <w:p w14:paraId="1B460D99" w14:textId="77777777" w:rsidR="008E680B" w:rsidRPr="0029342B" w:rsidRDefault="008E680B" w:rsidP="00CE71F1">
                <w:pPr>
                  <w:pStyle w:val="ListParagraph"/>
                  <w:numPr>
                    <w:ilvl w:val="0"/>
                    <w:numId w:val="117"/>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napisati seminarski rad.</w:t>
                </w:r>
                <w:r w:rsidRPr="0029342B">
                  <w:rPr>
                    <w:rFonts w:ascii="Proba Pro Lt" w:hAnsi="Proba Pro Lt" w:cs="Arial"/>
                    <w:sz w:val="20"/>
                    <w:szCs w:val="20"/>
                  </w:rPr>
                  <w:t xml:space="preserve"> </w:t>
                </w:r>
              </w:p>
              <w:p w14:paraId="69847375" w14:textId="77777777" w:rsidR="008E680B" w:rsidRPr="0029342B" w:rsidRDefault="008E680B" w:rsidP="00CE71F1">
                <w:pPr>
                  <w:pStyle w:val="ListParagraph"/>
                  <w:numPr>
                    <w:ilvl w:val="0"/>
                    <w:numId w:val="117"/>
                  </w:num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položiti obavezni</w:t>
                </w:r>
                <w:r w:rsidRPr="0029342B">
                  <w:rPr>
                    <w:rFonts w:ascii="Proba Pro Lt" w:hAnsi="Proba Pro Lt" w:cs="Arial"/>
                    <w:sz w:val="20"/>
                    <w:szCs w:val="20"/>
                  </w:rPr>
                  <w:t xml:space="preserve"> usmen</w:t>
                </w:r>
                <w:r>
                  <w:rPr>
                    <w:rFonts w:ascii="Proba Pro Lt" w:hAnsi="Proba Pro Lt" w:cs="Arial"/>
                    <w:sz w:val="20"/>
                    <w:szCs w:val="20"/>
                  </w:rPr>
                  <w:t>i</w:t>
                </w:r>
                <w:r w:rsidRPr="0029342B">
                  <w:rPr>
                    <w:rFonts w:ascii="Proba Pro Lt" w:hAnsi="Proba Pro Lt" w:cs="Arial"/>
                    <w:sz w:val="20"/>
                    <w:szCs w:val="20"/>
                  </w:rPr>
                  <w:t xml:space="preserve"> ispit</w:t>
                </w:r>
              </w:p>
            </w:sdtContent>
          </w:sdt>
        </w:tc>
      </w:tr>
      <w:tr w:rsidR="008E680B" w:rsidRPr="0029342B" w14:paraId="3D317826" w14:textId="77777777" w:rsidTr="003B6803">
        <w:tc>
          <w:tcPr>
            <w:tcW w:w="1210" w:type="pct"/>
            <w:vMerge w:val="restart"/>
            <w:tcBorders>
              <w:top w:val="single" w:sz="12" w:space="0" w:color="auto"/>
              <w:left w:val="single" w:sz="12" w:space="0" w:color="auto"/>
            </w:tcBorders>
            <w:shd w:val="clear" w:color="auto" w:fill="00A0DC"/>
            <w:vAlign w:val="center"/>
          </w:tcPr>
          <w:p w14:paraId="68AB8E95" w14:textId="77777777" w:rsidR="008E680B" w:rsidRPr="0029342B" w:rsidRDefault="008E680B" w:rsidP="00A42271">
            <w:pPr>
              <w:tabs>
                <w:tab w:val="left" w:pos="54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2.11. Obvezna literatura (dostupna u knjižnici i / ili na drugi način)</w:t>
            </w:r>
          </w:p>
        </w:tc>
        <w:tc>
          <w:tcPr>
            <w:tcW w:w="2322" w:type="pct"/>
            <w:gridSpan w:val="8"/>
            <w:tcBorders>
              <w:top w:val="single" w:sz="12" w:space="0" w:color="auto"/>
              <w:right w:val="single" w:sz="8" w:space="0" w:color="auto"/>
            </w:tcBorders>
            <w:shd w:val="clear" w:color="auto" w:fill="00A0DC"/>
            <w:vAlign w:val="center"/>
          </w:tcPr>
          <w:p w14:paraId="1889EAA2" w14:textId="77777777" w:rsidR="008E680B" w:rsidRPr="0029342B" w:rsidRDefault="008E680B" w:rsidP="00A42271">
            <w:pPr>
              <w:tabs>
                <w:tab w:val="left" w:pos="2820"/>
              </w:tabs>
              <w:spacing w:after="0" w:line="240" w:lineRule="auto"/>
              <w:jc w:val="center"/>
              <w:rPr>
                <w:rFonts w:ascii="Proba Pro Lt" w:hAnsi="Proba Pro Lt" w:cs="Arial"/>
                <w:b/>
                <w:color w:val="000000"/>
                <w:sz w:val="20"/>
                <w:szCs w:val="20"/>
              </w:rPr>
            </w:pPr>
            <w:r w:rsidRPr="0029342B">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DFB1008" w14:textId="77777777" w:rsidR="008E680B" w:rsidRPr="0029342B" w:rsidRDefault="008E680B" w:rsidP="00A42271">
            <w:pPr>
              <w:tabs>
                <w:tab w:val="left" w:pos="2820"/>
              </w:tabs>
              <w:spacing w:after="0" w:line="240" w:lineRule="auto"/>
              <w:jc w:val="center"/>
              <w:rPr>
                <w:rFonts w:ascii="Proba Pro Lt" w:hAnsi="Proba Pro Lt" w:cs="Arial"/>
                <w:b/>
                <w:color w:val="000000"/>
                <w:sz w:val="20"/>
                <w:szCs w:val="20"/>
              </w:rPr>
            </w:pPr>
            <w:r w:rsidRPr="0029342B">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A2F22D" w14:textId="77777777" w:rsidR="008E680B" w:rsidRPr="0029342B" w:rsidRDefault="008E680B" w:rsidP="00A42271">
            <w:pPr>
              <w:tabs>
                <w:tab w:val="left" w:pos="2820"/>
              </w:tabs>
              <w:spacing w:after="0" w:line="240" w:lineRule="auto"/>
              <w:jc w:val="center"/>
              <w:rPr>
                <w:rFonts w:ascii="Proba Pro Lt" w:hAnsi="Proba Pro Lt" w:cs="Arial"/>
                <w:b/>
                <w:color w:val="000000"/>
                <w:sz w:val="20"/>
                <w:szCs w:val="20"/>
              </w:rPr>
            </w:pPr>
            <w:r w:rsidRPr="0029342B">
              <w:rPr>
                <w:rFonts w:ascii="Proba Pro Lt" w:hAnsi="Proba Pro Lt" w:cs="Arial"/>
                <w:b/>
                <w:color w:val="000000"/>
                <w:sz w:val="20"/>
                <w:szCs w:val="20"/>
              </w:rPr>
              <w:t>Dostupnost putem ostalih medija</w:t>
            </w:r>
          </w:p>
        </w:tc>
      </w:tr>
      <w:tr w:rsidR="008E680B" w:rsidRPr="0029342B" w14:paraId="26E5B5FB" w14:textId="77777777" w:rsidTr="003B6803">
        <w:trPr>
          <w:trHeight w:val="75"/>
        </w:trPr>
        <w:tc>
          <w:tcPr>
            <w:tcW w:w="1210" w:type="pct"/>
            <w:vMerge/>
            <w:tcBorders>
              <w:left w:val="single" w:sz="12" w:space="0" w:color="auto"/>
            </w:tcBorders>
            <w:shd w:val="clear" w:color="auto" w:fill="00A0DC"/>
            <w:vAlign w:val="center"/>
          </w:tcPr>
          <w:p w14:paraId="2DDB0E71" w14:textId="77777777" w:rsidR="008E680B" w:rsidRPr="0029342B"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322" w:type="pct"/>
            <w:gridSpan w:val="8"/>
            <w:tcBorders>
              <w:right w:val="single" w:sz="8" w:space="0" w:color="auto"/>
            </w:tcBorders>
            <w:shd w:val="clear" w:color="auto" w:fill="auto"/>
          </w:tcPr>
          <w:sdt>
            <w:sdtPr>
              <w:rPr>
                <w:rFonts w:ascii="Proba Pro Lt" w:hAnsi="Proba Pro Lt"/>
                <w:color w:val="000000"/>
                <w:sz w:val="20"/>
                <w:szCs w:val="20"/>
              </w:rPr>
              <w:id w:val="671995147"/>
            </w:sdtPr>
            <w:sdtEndPr/>
            <w:sdtContent>
              <w:p w14:paraId="47C5C736" w14:textId="77777777" w:rsidR="008E680B" w:rsidRPr="0029342B" w:rsidRDefault="008E680B" w:rsidP="00A42271">
                <w:pPr>
                  <w:tabs>
                    <w:tab w:val="left" w:pos="2820"/>
                  </w:tabs>
                  <w:spacing w:after="0" w:line="240" w:lineRule="auto"/>
                  <w:rPr>
                    <w:rFonts w:ascii="Proba Pro Lt" w:hAnsi="Proba Pro Lt"/>
                    <w:color w:val="000000"/>
                    <w:sz w:val="20"/>
                    <w:szCs w:val="20"/>
                  </w:rPr>
                </w:pPr>
                <w:r w:rsidRPr="0029342B">
                  <w:rPr>
                    <w:rFonts w:ascii="Proba Pro Lt" w:hAnsi="Proba Pro Lt" w:cs="Arial"/>
                    <w:sz w:val="20"/>
                    <w:szCs w:val="20"/>
                  </w:rPr>
                  <w:t>Mousdale, D. M. Biofuels: biotechnology, chemistry, and sustainable development, CRC Press - Taylor &amp; Francis Group, Boca Raton, London, New York, USA, 2008</w:t>
                </w:r>
              </w:p>
            </w:sdtContent>
          </w:sdt>
        </w:tc>
        <w:tc>
          <w:tcPr>
            <w:tcW w:w="616"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27319567"/>
              <w:showingPlcHdr/>
            </w:sdtPr>
            <w:sdtEndPr/>
            <w:sdtContent>
              <w:p w14:paraId="09784B5F"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44751714"/>
            </w:sdtPr>
            <w:sdtEndPr/>
            <w:sdtContent>
              <w:p w14:paraId="66F02C70"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29342B" w14:paraId="0C24A9B5" w14:textId="77777777" w:rsidTr="003B6803">
        <w:trPr>
          <w:trHeight w:val="75"/>
        </w:trPr>
        <w:tc>
          <w:tcPr>
            <w:tcW w:w="1210" w:type="pct"/>
            <w:vMerge/>
            <w:tcBorders>
              <w:left w:val="single" w:sz="12" w:space="0" w:color="auto"/>
            </w:tcBorders>
            <w:shd w:val="clear" w:color="auto" w:fill="00A0DC"/>
            <w:vAlign w:val="center"/>
          </w:tcPr>
          <w:p w14:paraId="55832A3C" w14:textId="77777777" w:rsidR="008E680B" w:rsidRPr="0029342B"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322" w:type="pct"/>
            <w:gridSpan w:val="8"/>
            <w:tcBorders>
              <w:right w:val="single" w:sz="8" w:space="0" w:color="auto"/>
            </w:tcBorders>
            <w:shd w:val="clear" w:color="auto" w:fill="auto"/>
          </w:tcPr>
          <w:sdt>
            <w:sdtPr>
              <w:rPr>
                <w:rFonts w:ascii="Proba Pro Lt" w:hAnsi="Proba Pro Lt"/>
                <w:color w:val="000000"/>
                <w:sz w:val="20"/>
                <w:szCs w:val="20"/>
              </w:rPr>
              <w:id w:val="-1900816723"/>
            </w:sdtPr>
            <w:sdtEndPr/>
            <w:sdtContent>
              <w:p w14:paraId="23F827A6" w14:textId="77777777" w:rsidR="008E680B" w:rsidRPr="0029342B" w:rsidRDefault="008E680B" w:rsidP="00A42271">
                <w:pPr>
                  <w:autoSpaceDE w:val="0"/>
                  <w:autoSpaceDN w:val="0"/>
                  <w:adjustRightInd w:val="0"/>
                  <w:spacing w:after="0" w:line="240" w:lineRule="auto"/>
                  <w:rPr>
                    <w:rFonts w:ascii="Proba Pro Lt" w:hAnsi="Proba Pro Lt"/>
                    <w:color w:val="000000"/>
                    <w:sz w:val="20"/>
                    <w:szCs w:val="20"/>
                  </w:rPr>
                </w:pPr>
                <w:r w:rsidRPr="0029342B">
                  <w:rPr>
                    <w:rFonts w:ascii="Proba Pro Lt" w:hAnsi="Proba Pro Lt" w:cs="Arial"/>
                    <w:sz w:val="20"/>
                    <w:szCs w:val="20"/>
                  </w:rPr>
                  <w:t>Khanal, S. K. Anaerobic Biotechnology for Bioenergy Production: Principles and</w:t>
                </w:r>
                <w:r w:rsidRPr="0029342B">
                  <w:rPr>
                    <w:sz w:val="20"/>
                    <w:szCs w:val="20"/>
                  </w:rPr>
                  <w:t> </w:t>
                </w:r>
                <w:r w:rsidRPr="0029342B">
                  <w:rPr>
                    <w:rFonts w:ascii="Proba Pro Lt" w:hAnsi="Proba Pro Lt" w:cs="Arial"/>
                    <w:sz w:val="20"/>
                    <w:szCs w:val="20"/>
                  </w:rPr>
                  <w:t xml:space="preserve"> Applications, Blackwell Publishing - John Wiley &amp; Sons, Danvers, MA, USA, 2008</w:t>
                </w:r>
              </w:p>
            </w:sdtContent>
          </w:sdt>
        </w:tc>
        <w:tc>
          <w:tcPr>
            <w:tcW w:w="616"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20233133"/>
              <w:showingPlcHdr/>
            </w:sdtPr>
            <w:sdtEndPr/>
            <w:sdtContent>
              <w:p w14:paraId="0215DBB5"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sdtPr>
            <w:sdtEndPr/>
            <w:sdtContent>
              <w:p w14:paraId="1B9A5E69"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29342B" w14:paraId="481D8E69" w14:textId="77777777" w:rsidTr="003B6803">
        <w:trPr>
          <w:trHeight w:val="75"/>
        </w:trPr>
        <w:tc>
          <w:tcPr>
            <w:tcW w:w="1210" w:type="pct"/>
            <w:vMerge/>
            <w:tcBorders>
              <w:left w:val="single" w:sz="12" w:space="0" w:color="auto"/>
            </w:tcBorders>
            <w:shd w:val="clear" w:color="auto" w:fill="00A0DC"/>
            <w:vAlign w:val="center"/>
          </w:tcPr>
          <w:p w14:paraId="758F3AC6" w14:textId="77777777" w:rsidR="008E680B" w:rsidRPr="0029342B"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322" w:type="pct"/>
            <w:gridSpan w:val="8"/>
            <w:tcBorders>
              <w:right w:val="single" w:sz="8" w:space="0" w:color="auto"/>
            </w:tcBorders>
            <w:shd w:val="clear" w:color="auto" w:fill="auto"/>
          </w:tcPr>
          <w:sdt>
            <w:sdtPr>
              <w:rPr>
                <w:rFonts w:ascii="Proba Pro Lt" w:hAnsi="Proba Pro Lt"/>
                <w:color w:val="000000"/>
                <w:sz w:val="20"/>
                <w:szCs w:val="20"/>
              </w:rPr>
              <w:id w:val="517362585"/>
            </w:sdtPr>
            <w:sdtEndPr/>
            <w:sdtContent>
              <w:p w14:paraId="12CEBCB6" w14:textId="77777777" w:rsidR="008E680B" w:rsidRPr="0029342B" w:rsidRDefault="008E680B" w:rsidP="00A42271">
                <w:pPr>
                  <w:tabs>
                    <w:tab w:val="left" w:pos="2820"/>
                  </w:tabs>
                  <w:spacing w:after="0" w:line="240" w:lineRule="auto"/>
                  <w:rPr>
                    <w:rFonts w:ascii="Proba Pro Lt" w:hAnsi="Proba Pro Lt"/>
                    <w:color w:val="000000"/>
                    <w:sz w:val="20"/>
                    <w:szCs w:val="20"/>
                  </w:rPr>
                </w:pPr>
                <w:r w:rsidRPr="0029342B">
                  <w:rPr>
                    <w:rFonts w:ascii="Proba Pro Lt" w:hAnsi="Proba Pro Lt" w:cs="Arial"/>
                    <w:sz w:val="20"/>
                    <w:szCs w:val="20"/>
                  </w:rPr>
                  <w:t>Pandey A., Larroche C., Ricke S.C., Dussap C.G., Gnansounou E., Biofuels : alternative feedstocks and conversion processes, Elsevier, Amstrdam, Holland, 2011</w:t>
                </w:r>
              </w:p>
            </w:sdtContent>
          </w:sdt>
        </w:tc>
        <w:tc>
          <w:tcPr>
            <w:tcW w:w="616"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49647708"/>
              <w:showingPlcHdr/>
            </w:sdtPr>
            <w:sdtEndPr/>
            <w:sdtContent>
              <w:p w14:paraId="202A527C"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sdtPr>
            <w:sdtEndPr/>
            <w:sdtContent>
              <w:p w14:paraId="12AB13A6"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29342B" w14:paraId="25895201" w14:textId="77777777" w:rsidTr="003B6803">
        <w:tc>
          <w:tcPr>
            <w:tcW w:w="1210" w:type="pct"/>
            <w:tcBorders>
              <w:top w:val="single" w:sz="12" w:space="0" w:color="auto"/>
              <w:left w:val="single" w:sz="12" w:space="0" w:color="auto"/>
            </w:tcBorders>
            <w:shd w:val="clear" w:color="auto" w:fill="00A0DC"/>
            <w:vAlign w:val="center"/>
          </w:tcPr>
          <w:p w14:paraId="524D4A12" w14:textId="77777777" w:rsidR="008E680B" w:rsidRPr="0029342B" w:rsidRDefault="008E680B" w:rsidP="00A42271">
            <w:pPr>
              <w:tabs>
                <w:tab w:val="left" w:pos="567"/>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2.12. Dopunska literatura </w:t>
            </w:r>
          </w:p>
        </w:tc>
        <w:sdt>
          <w:sdtPr>
            <w:rPr>
              <w:rFonts w:ascii="Proba Pro Lt" w:hAnsi="Proba Pro Lt" w:cs="Arial"/>
              <w:sz w:val="20"/>
              <w:szCs w:val="20"/>
            </w:rPr>
            <w:id w:val="-1949229590"/>
          </w:sdtPr>
          <w:sdtEndPr/>
          <w:sdtContent>
            <w:tc>
              <w:tcPr>
                <w:tcW w:w="3790" w:type="pct"/>
                <w:gridSpan w:val="13"/>
                <w:tcBorders>
                  <w:top w:val="single" w:sz="12" w:space="0" w:color="auto"/>
                  <w:right w:val="single" w:sz="12" w:space="0" w:color="auto"/>
                </w:tcBorders>
              </w:tcPr>
              <w:p w14:paraId="7A1F8048" w14:textId="77777777" w:rsidR="008E680B" w:rsidRPr="0029342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E680B" w:rsidRPr="0029342B" w14:paraId="2C75EDF9" w14:textId="77777777" w:rsidTr="003B6803">
        <w:tc>
          <w:tcPr>
            <w:tcW w:w="1210" w:type="pct"/>
            <w:tcBorders>
              <w:top w:val="single" w:sz="12" w:space="0" w:color="auto"/>
              <w:left w:val="single" w:sz="12" w:space="0" w:color="auto"/>
            </w:tcBorders>
            <w:shd w:val="clear" w:color="auto" w:fill="00A0DC"/>
            <w:vAlign w:val="center"/>
          </w:tcPr>
          <w:p w14:paraId="201BAFFB" w14:textId="77777777" w:rsidR="008E680B" w:rsidRPr="0029342B" w:rsidRDefault="008E680B" w:rsidP="00A42271">
            <w:pPr>
              <w:tabs>
                <w:tab w:val="left" w:pos="567"/>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2.13. Ispitni rokovi</w:t>
            </w:r>
          </w:p>
        </w:tc>
        <w:tc>
          <w:tcPr>
            <w:tcW w:w="3790" w:type="pct"/>
            <w:gridSpan w:val="13"/>
            <w:tcBorders>
              <w:top w:val="single" w:sz="12" w:space="0" w:color="auto"/>
              <w:right w:val="single" w:sz="12" w:space="0" w:color="auto"/>
            </w:tcBorders>
          </w:tcPr>
          <w:p w14:paraId="613AEBD3"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i/>
                <w:sz w:val="20"/>
                <w:szCs w:val="20"/>
              </w:rPr>
              <w:t xml:space="preserve">Rokovi ispita objavljuju se na Studomatu i ovoj mrežnoj stranici: </w:t>
            </w:r>
            <w:hyperlink r:id="rId174" w:history="1">
              <w:r w:rsidRPr="0029342B">
                <w:rPr>
                  <w:rStyle w:val="Hyperlink"/>
                  <w:rFonts w:ascii="Proba Pro Lt" w:hAnsi="Proba Pro Lt"/>
                  <w:i/>
                  <w:sz w:val="20"/>
                  <w:szCs w:val="20"/>
                </w:rPr>
                <w:t>http://www.pbf.unizg.hr/studiji/ispitni_rokovi</w:t>
              </w:r>
            </w:hyperlink>
          </w:p>
        </w:tc>
      </w:tr>
      <w:tr w:rsidR="008E680B" w:rsidRPr="0029342B" w14:paraId="271CDDE5" w14:textId="77777777" w:rsidTr="003B6803">
        <w:tc>
          <w:tcPr>
            <w:tcW w:w="1210" w:type="pct"/>
            <w:tcBorders>
              <w:left w:val="single" w:sz="12" w:space="0" w:color="auto"/>
              <w:bottom w:val="single" w:sz="12" w:space="0" w:color="auto"/>
            </w:tcBorders>
            <w:shd w:val="clear" w:color="auto" w:fill="00A0DC"/>
            <w:vAlign w:val="center"/>
          </w:tcPr>
          <w:p w14:paraId="433727A6" w14:textId="77777777" w:rsidR="008E680B" w:rsidRPr="0029342B" w:rsidRDefault="008E680B" w:rsidP="00A42271">
            <w:pPr>
              <w:tabs>
                <w:tab w:val="left" w:pos="567"/>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2.14. Ostalo </w:t>
            </w:r>
          </w:p>
        </w:tc>
        <w:sdt>
          <w:sdtPr>
            <w:rPr>
              <w:rFonts w:ascii="Proba Pro Lt" w:hAnsi="Proba Pro Lt" w:cs="Arial"/>
              <w:sz w:val="20"/>
              <w:szCs w:val="20"/>
            </w:rPr>
            <w:id w:val="-415863879"/>
          </w:sdtPr>
          <w:sdtEndPr/>
          <w:sdtContent>
            <w:tc>
              <w:tcPr>
                <w:tcW w:w="3790" w:type="pct"/>
                <w:gridSpan w:val="13"/>
                <w:tcBorders>
                  <w:bottom w:val="single" w:sz="12" w:space="0" w:color="auto"/>
                  <w:right w:val="single" w:sz="12" w:space="0" w:color="auto"/>
                </w:tcBorders>
              </w:tcPr>
              <w:p w14:paraId="35F8DC01"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w:t>
                </w:r>
              </w:p>
            </w:tc>
          </w:sdtContent>
        </w:sdt>
      </w:tr>
    </w:tbl>
    <w:p w14:paraId="19795144" w14:textId="7BFED46D" w:rsidR="008E680B" w:rsidRDefault="008E680B" w:rsidP="008E680B">
      <w:pPr>
        <w:spacing w:after="0" w:line="240" w:lineRule="auto"/>
        <w:rPr>
          <w:rFonts w:ascii="Proba Pro Lt" w:hAnsi="Proba Pro Lt"/>
          <w:sz w:val="20"/>
          <w:szCs w:val="20"/>
        </w:rPr>
      </w:pPr>
    </w:p>
    <w:p w14:paraId="7A2856F3" w14:textId="311B203F" w:rsidR="008E680B"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4"/>
        <w:gridCol w:w="1618"/>
        <w:gridCol w:w="568"/>
        <w:gridCol w:w="568"/>
        <w:gridCol w:w="430"/>
        <w:gridCol w:w="935"/>
        <w:gridCol w:w="336"/>
        <w:gridCol w:w="236"/>
        <w:gridCol w:w="526"/>
        <w:gridCol w:w="520"/>
        <w:gridCol w:w="1075"/>
        <w:gridCol w:w="511"/>
        <w:gridCol w:w="499"/>
      </w:tblGrid>
      <w:tr w:rsidR="008E680B" w:rsidRPr="008176A5" w14:paraId="2A0367F2"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DD89CC7"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2B7DED6E" w14:textId="77777777" w:rsidTr="003B6803">
        <w:tc>
          <w:tcPr>
            <w:tcW w:w="1253" w:type="pct"/>
            <w:tcBorders>
              <w:top w:val="single" w:sz="12" w:space="0" w:color="auto"/>
              <w:left w:val="single" w:sz="12" w:space="0" w:color="auto"/>
            </w:tcBorders>
            <w:shd w:val="clear" w:color="auto" w:fill="00A0DC"/>
            <w:vAlign w:val="center"/>
          </w:tcPr>
          <w:p w14:paraId="5FB766E2"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564031193"/>
            <w:placeholder>
              <w:docPart w:val="8E2FEBD35ADC493E82220AD3EC9160C9"/>
            </w:placeholder>
          </w:sdtPr>
          <w:sdtEndPr/>
          <w:sdtContent>
            <w:tc>
              <w:tcPr>
                <w:tcW w:w="1525" w:type="pct"/>
                <w:gridSpan w:val="4"/>
                <w:tcBorders>
                  <w:top w:val="single" w:sz="12" w:space="0" w:color="auto"/>
                  <w:right w:val="single" w:sz="12" w:space="0" w:color="auto"/>
                </w:tcBorders>
                <w:vAlign w:val="center"/>
              </w:tcPr>
              <w:p w14:paraId="19F2E03E" w14:textId="77777777" w:rsidR="008E680B" w:rsidRPr="00F75173" w:rsidRDefault="00DB7BE2" w:rsidP="00A42271">
                <w:pPr>
                  <w:tabs>
                    <w:tab w:val="left" w:pos="2820"/>
                  </w:tabs>
                  <w:spacing w:after="0" w:line="240" w:lineRule="auto"/>
                  <w:rPr>
                    <w:rFonts w:ascii="Proba Pro Lt" w:hAnsi="Proba Pro Lt" w:cs="Arial"/>
                    <w:b/>
                    <w:sz w:val="20"/>
                    <w:szCs w:val="20"/>
                  </w:rPr>
                </w:pPr>
                <w:hyperlink r:id="rId175" w:history="1">
                  <w:r w:rsidR="008E680B" w:rsidRPr="00F75173">
                    <w:rPr>
                      <w:rStyle w:val="Hyperlink"/>
                      <w:rFonts w:ascii="Proba Pro Lt" w:hAnsi="Proba Pro Lt" w:cs="Arial"/>
                      <w:b/>
                      <w:sz w:val="20"/>
                      <w:szCs w:val="20"/>
                    </w:rPr>
                    <w:t>Prof. dr. sc. Božidar Šantek</w:t>
                  </w:r>
                </w:hyperlink>
              </w:p>
              <w:p w14:paraId="159172D5" w14:textId="77777777" w:rsidR="008E680B" w:rsidRPr="006A3A91" w:rsidRDefault="008E680B" w:rsidP="00A42271">
                <w:pPr>
                  <w:tabs>
                    <w:tab w:val="left" w:pos="2820"/>
                  </w:tabs>
                  <w:spacing w:after="0" w:line="240" w:lineRule="auto"/>
                  <w:rPr>
                    <w:rStyle w:val="Hyperlink"/>
                    <w:rFonts w:ascii="Proba Pro Lt" w:hAnsi="Proba Pro Lt" w:cs="Arial"/>
                    <w:sz w:val="20"/>
                    <w:szCs w:val="20"/>
                  </w:rPr>
                </w:pPr>
                <w:r w:rsidRPr="006A3A91">
                  <w:rPr>
                    <w:rFonts w:ascii="Proba Pro Lt" w:hAnsi="Proba Pro Lt"/>
                    <w:sz w:val="20"/>
                    <w:szCs w:val="20"/>
                  </w:rPr>
                  <w:fldChar w:fldCharType="begin"/>
                </w:r>
                <w:r w:rsidRPr="006A3A91">
                  <w:rPr>
                    <w:rFonts w:ascii="Proba Pro Lt" w:hAnsi="Proba Pro Lt"/>
                    <w:sz w:val="20"/>
                    <w:szCs w:val="20"/>
                  </w:rPr>
                  <w:instrText xml:space="preserve"> HYPERLINK "http://www.pbf.unizg.hr/zavodi/zavod_za_biokemijsko_inzenjerstvo/laboratorij_za_bi_im_i_tsp/mario_novak" </w:instrText>
                </w:r>
                <w:r w:rsidRPr="006A3A91">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hAnsi="Proba Pro Lt" w:cs="Arial"/>
                    <w:sz w:val="20"/>
                    <w:szCs w:val="20"/>
                  </w:rPr>
                  <w:t>dr. sc. Mario Novak</w:t>
                </w:r>
              </w:p>
              <w:p w14:paraId="13030A9A" w14:textId="77777777" w:rsidR="00A42271" w:rsidRDefault="008E680B" w:rsidP="00A42271">
                <w:pPr>
                  <w:spacing w:after="0" w:line="240" w:lineRule="auto"/>
                  <w:rPr>
                    <w:rStyle w:val="Hyperlink"/>
                    <w:rFonts w:ascii="Proba Pro Lt" w:eastAsia="Times New Roman" w:hAnsi="Proba Pro Lt" w:cs="Arial"/>
                    <w:sz w:val="20"/>
                    <w:szCs w:val="20"/>
                    <w:lang w:eastAsia="hr-HR"/>
                  </w:rPr>
                </w:pPr>
                <w:r w:rsidRPr="006A3A91">
                  <w:rPr>
                    <w:rFonts w:ascii="Proba Pro Lt" w:hAnsi="Proba Pro Lt"/>
                    <w:sz w:val="20"/>
                    <w:szCs w:val="20"/>
                  </w:rPr>
                  <w:fldChar w:fldCharType="end"/>
                </w:r>
                <w:hyperlink r:id="rId176" w:history="1">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hyperlink>
              </w:p>
              <w:p w14:paraId="07EF13B9" w14:textId="13B5B09C" w:rsidR="008E680B" w:rsidRPr="008176A5" w:rsidRDefault="00DB7BE2" w:rsidP="00A42271">
                <w:pPr>
                  <w:spacing w:after="0" w:line="240" w:lineRule="auto"/>
                  <w:rPr>
                    <w:rFonts w:ascii="Proba Pro Lt" w:hAnsi="Proba Pro Lt" w:cs="Arial"/>
                    <w:sz w:val="20"/>
                    <w:szCs w:val="20"/>
                  </w:rPr>
                </w:pPr>
                <w:hyperlink r:id="rId177" w:history="1">
                  <w:r w:rsidR="00A42271" w:rsidRPr="00A42271">
                    <w:rPr>
                      <w:rStyle w:val="Hyperlink"/>
                      <w:rFonts w:ascii="Proba Pro Lt" w:eastAsia="Times New Roman" w:hAnsi="Proba Pro Lt" w:cs="Arial"/>
                      <w:sz w:val="20"/>
                      <w:szCs w:val="20"/>
                      <w:lang w:eastAsia="hr-HR"/>
                    </w:rPr>
                    <w:t>Doc. dr. sc. Antonija Trontel</w:t>
                  </w:r>
                </w:hyperlink>
                <w:r w:rsidR="008E680B" w:rsidRPr="008176A5">
                  <w:rPr>
                    <w:rFonts w:ascii="Proba Pro Lt" w:hAnsi="Proba Pro Lt"/>
                    <w:sz w:val="20"/>
                    <w:szCs w:val="20"/>
                  </w:rPr>
                  <w:t xml:space="preserve"> </w:t>
                </w:r>
              </w:p>
            </w:tc>
          </w:sdtContent>
        </w:sdt>
        <w:tc>
          <w:tcPr>
            <w:tcW w:w="1223" w:type="pct"/>
            <w:gridSpan w:val="5"/>
            <w:tcBorders>
              <w:top w:val="single" w:sz="12" w:space="0" w:color="auto"/>
              <w:right w:val="single" w:sz="12" w:space="0" w:color="auto"/>
            </w:tcBorders>
            <w:shd w:val="clear" w:color="auto" w:fill="00A0DC"/>
            <w:vAlign w:val="center"/>
          </w:tcPr>
          <w:p w14:paraId="79D4587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20839721"/>
            <w:placeholder>
              <w:docPart w:val="6B56F6F7786D4A498D3CD2E11930404F"/>
            </w:placeholder>
            <w:dropDownList>
              <w:listItem w:value="Choose an item."/>
              <w:listItem w:displayText="zimski" w:value="zimski"/>
              <w:listItem w:displayText="ljetni" w:value="ljetni"/>
            </w:dropDownList>
          </w:sdtPr>
          <w:sdtEndPr/>
          <w:sdtContent>
            <w:tc>
              <w:tcPr>
                <w:tcW w:w="999" w:type="pct"/>
                <w:gridSpan w:val="3"/>
                <w:tcBorders>
                  <w:top w:val="single" w:sz="12" w:space="0" w:color="auto"/>
                  <w:right w:val="single" w:sz="12" w:space="0" w:color="auto"/>
                </w:tcBorders>
                <w:vAlign w:val="center"/>
              </w:tcPr>
              <w:p w14:paraId="625329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1165CCA8" w14:textId="77777777" w:rsidTr="003B6803">
        <w:tc>
          <w:tcPr>
            <w:tcW w:w="1253" w:type="pct"/>
            <w:tcBorders>
              <w:top w:val="single" w:sz="12" w:space="0" w:color="auto"/>
              <w:left w:val="single" w:sz="12" w:space="0" w:color="auto"/>
            </w:tcBorders>
            <w:shd w:val="clear" w:color="auto" w:fill="00A0DC"/>
            <w:vAlign w:val="center"/>
          </w:tcPr>
          <w:p w14:paraId="190A62B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21" w:name="Biotehnološka_proizvodnja_octa" w:displacedByCustomXml="next"/>
        <w:sdt>
          <w:sdtPr>
            <w:rPr>
              <w:rFonts w:ascii="Proba Pro Lt" w:hAnsi="Proba Pro Lt" w:cs="Arial"/>
              <w:sz w:val="20"/>
              <w:szCs w:val="20"/>
            </w:rPr>
            <w:id w:val="-310254793"/>
            <w:placeholder>
              <w:docPart w:val="282E90DD5B4D4B6DA6AA0F8DD79CDDB9"/>
            </w:placeholder>
          </w:sdtPr>
          <w:sdtEndPr/>
          <w:sdtContent>
            <w:tc>
              <w:tcPr>
                <w:tcW w:w="1525" w:type="pct"/>
                <w:gridSpan w:val="4"/>
                <w:tcBorders>
                  <w:top w:val="single" w:sz="12" w:space="0" w:color="auto"/>
                  <w:right w:val="single" w:sz="12" w:space="0" w:color="auto"/>
                </w:tcBorders>
                <w:vAlign w:val="center"/>
              </w:tcPr>
              <w:p w14:paraId="3E7AB4F7"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Biotehnološka proizvodnja octa</w:t>
                </w:r>
              </w:p>
            </w:tc>
          </w:sdtContent>
        </w:sdt>
        <w:bookmarkEnd w:id="21" w:displacedByCustomXml="prev"/>
        <w:tc>
          <w:tcPr>
            <w:tcW w:w="1223" w:type="pct"/>
            <w:gridSpan w:val="5"/>
            <w:tcBorders>
              <w:top w:val="single" w:sz="12" w:space="0" w:color="auto"/>
              <w:right w:val="single" w:sz="12" w:space="0" w:color="auto"/>
            </w:tcBorders>
            <w:shd w:val="clear" w:color="auto" w:fill="00A0DC"/>
            <w:vAlign w:val="center"/>
          </w:tcPr>
          <w:p w14:paraId="047D4C7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tc>
          <w:tcPr>
            <w:tcW w:w="999" w:type="pct"/>
            <w:gridSpan w:val="3"/>
            <w:tcBorders>
              <w:top w:val="single" w:sz="12" w:space="0" w:color="auto"/>
              <w:right w:val="single" w:sz="12" w:space="0" w:color="auto"/>
            </w:tcBorders>
            <w:vAlign w:val="center"/>
          </w:tcPr>
          <w:p w14:paraId="55EA1CF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4</w:t>
            </w:r>
          </w:p>
        </w:tc>
      </w:tr>
      <w:tr w:rsidR="008E680B" w:rsidRPr="008176A5" w14:paraId="0E538E3C" w14:textId="77777777" w:rsidTr="003B6803">
        <w:tc>
          <w:tcPr>
            <w:tcW w:w="1253" w:type="pct"/>
            <w:tcBorders>
              <w:left w:val="single" w:sz="12" w:space="0" w:color="auto"/>
              <w:bottom w:val="single" w:sz="12" w:space="0" w:color="auto"/>
            </w:tcBorders>
            <w:shd w:val="clear" w:color="auto" w:fill="00A0DC"/>
            <w:vAlign w:val="center"/>
          </w:tcPr>
          <w:p w14:paraId="096900D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692525129"/>
            <w:placeholder>
              <w:docPart w:val="AE19615F7F2B440E8D76B5100A493AA4"/>
            </w:placeholder>
          </w:sdtPr>
          <w:sdtEndPr/>
          <w:sdtContent>
            <w:tc>
              <w:tcPr>
                <w:tcW w:w="1525" w:type="pct"/>
                <w:gridSpan w:val="4"/>
                <w:tcBorders>
                  <w:bottom w:val="single" w:sz="12" w:space="0" w:color="auto"/>
                  <w:right w:val="single" w:sz="12" w:space="0" w:color="auto"/>
                </w:tcBorders>
                <w:vAlign w:val="center"/>
              </w:tcPr>
              <w:p w14:paraId="1C52916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66746</w:t>
                </w:r>
              </w:p>
            </w:tc>
          </w:sdtContent>
        </w:sdt>
        <w:tc>
          <w:tcPr>
            <w:tcW w:w="1223" w:type="pct"/>
            <w:gridSpan w:val="5"/>
            <w:tcBorders>
              <w:bottom w:val="single" w:sz="12" w:space="0" w:color="auto"/>
              <w:right w:val="single" w:sz="12" w:space="0" w:color="auto"/>
            </w:tcBorders>
            <w:shd w:val="clear" w:color="auto" w:fill="00A0DC"/>
            <w:vAlign w:val="center"/>
          </w:tcPr>
          <w:p w14:paraId="26A0C69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811291659"/>
            <w:placeholder>
              <w:docPart w:val="7C2B6EFE68884B87898DC337DEA36887"/>
            </w:placeholder>
          </w:sdtPr>
          <w:sdtEndPr/>
          <w:sdtContent>
            <w:tc>
              <w:tcPr>
                <w:tcW w:w="999" w:type="pct"/>
                <w:gridSpan w:val="3"/>
                <w:tcBorders>
                  <w:bottom w:val="single" w:sz="12" w:space="0" w:color="auto"/>
                  <w:right w:val="single" w:sz="12" w:space="0" w:color="auto"/>
                </w:tcBorders>
                <w:vAlign w:val="center"/>
              </w:tcPr>
              <w:p w14:paraId="00EFE5E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5A966FCB" w14:textId="77777777" w:rsidTr="003B6803">
        <w:tc>
          <w:tcPr>
            <w:tcW w:w="1253" w:type="pct"/>
            <w:tcBorders>
              <w:left w:val="single" w:sz="12" w:space="0" w:color="auto"/>
              <w:bottom w:val="single" w:sz="12" w:space="0" w:color="auto"/>
            </w:tcBorders>
            <w:shd w:val="clear" w:color="auto" w:fill="00A0DC"/>
            <w:vAlign w:val="center"/>
          </w:tcPr>
          <w:p w14:paraId="368459E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33433657"/>
            <w:placeholder>
              <w:docPart w:val="B7407EFACA5146238F4FE77509DF776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5" w:type="pct"/>
                <w:gridSpan w:val="4"/>
                <w:tcBorders>
                  <w:bottom w:val="single" w:sz="12" w:space="0" w:color="auto"/>
                  <w:right w:val="single" w:sz="12" w:space="0" w:color="auto"/>
                </w:tcBorders>
                <w:vAlign w:val="center"/>
              </w:tcPr>
              <w:p w14:paraId="0E7AE56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223" w:type="pct"/>
            <w:gridSpan w:val="5"/>
            <w:tcBorders>
              <w:bottom w:val="single" w:sz="12" w:space="0" w:color="auto"/>
              <w:right w:val="single" w:sz="12" w:space="0" w:color="auto"/>
            </w:tcBorders>
            <w:shd w:val="clear" w:color="auto" w:fill="00A0DC"/>
            <w:vAlign w:val="center"/>
          </w:tcPr>
          <w:p w14:paraId="1BBF6BC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5799153"/>
            <w:placeholder>
              <w:docPart w:val="05B3BD694B904EC69830F553DB48068E"/>
            </w:placeholder>
          </w:sdtPr>
          <w:sdtEndPr/>
          <w:sdtContent>
            <w:tc>
              <w:tcPr>
                <w:tcW w:w="999" w:type="pct"/>
                <w:gridSpan w:val="3"/>
                <w:tcBorders>
                  <w:bottom w:val="single" w:sz="12" w:space="0" w:color="auto"/>
                  <w:right w:val="single" w:sz="12" w:space="0" w:color="auto"/>
                </w:tcBorders>
                <w:vAlign w:val="center"/>
              </w:tcPr>
              <w:p w14:paraId="1997409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30</w:t>
                </w:r>
              </w:p>
            </w:tc>
          </w:sdtContent>
        </w:sdt>
      </w:tr>
      <w:tr w:rsidR="008E680B" w:rsidRPr="008176A5" w14:paraId="7FD062B5" w14:textId="77777777" w:rsidTr="003B6803">
        <w:tc>
          <w:tcPr>
            <w:tcW w:w="1253" w:type="pct"/>
            <w:tcBorders>
              <w:left w:val="single" w:sz="12" w:space="0" w:color="auto"/>
              <w:bottom w:val="single" w:sz="12" w:space="0" w:color="auto"/>
            </w:tcBorders>
            <w:shd w:val="clear" w:color="auto" w:fill="00A0DC"/>
            <w:vAlign w:val="center"/>
          </w:tcPr>
          <w:p w14:paraId="584BB7C1"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16139147"/>
            <w:placeholder>
              <w:docPart w:val="C7D8EFEA9F3B4EA1B5A3ADBB7C24CA54"/>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6BD54E5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223" w:type="pct"/>
            <w:gridSpan w:val="5"/>
            <w:tcBorders>
              <w:bottom w:val="single" w:sz="12" w:space="0" w:color="auto"/>
              <w:right w:val="single" w:sz="12" w:space="0" w:color="auto"/>
            </w:tcBorders>
            <w:shd w:val="clear" w:color="auto" w:fill="00A0DC"/>
            <w:vAlign w:val="center"/>
          </w:tcPr>
          <w:p w14:paraId="712C2B2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99" w:type="pct"/>
            <w:gridSpan w:val="3"/>
            <w:tcBorders>
              <w:bottom w:val="single" w:sz="12" w:space="0" w:color="auto"/>
              <w:right w:val="single" w:sz="12" w:space="0" w:color="auto"/>
            </w:tcBorders>
            <w:vAlign w:val="center"/>
          </w:tcPr>
          <w:p w14:paraId="4680BAF5"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58703219"/>
                <w:placeholder>
                  <w:docPart w:val="E837C8DC2BAD4999B6C1D2185E6B0C8A"/>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5391149B"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60275321"/>
                <w:placeholder>
                  <w:docPart w:val="5338213272624E148F295FF425F03FDC"/>
                </w:placeholder>
              </w:sdtPr>
              <w:sdtEndPr/>
              <w:sdtContent>
                <w:r w:rsidR="008E680B">
                  <w:rPr>
                    <w:rFonts w:ascii="Proba Pro Lt" w:hAnsi="Proba Pro Lt" w:cs="Arial"/>
                    <w:sz w:val="20"/>
                    <w:szCs w:val="20"/>
                  </w:rPr>
                  <w:t xml:space="preserve">0 </w:t>
                </w:r>
              </w:sdtContent>
            </w:sdt>
            <w:r w:rsidR="008E680B" w:rsidRPr="008176A5">
              <w:rPr>
                <w:rFonts w:ascii="Proba Pro Lt" w:hAnsi="Proba Pro Lt" w:cs="Arial"/>
                <w:sz w:val="20"/>
                <w:szCs w:val="20"/>
              </w:rPr>
              <w:t>%</w:t>
            </w:r>
          </w:p>
        </w:tc>
      </w:tr>
      <w:tr w:rsidR="008E680B" w:rsidRPr="008176A5" w14:paraId="56E3814E" w14:textId="77777777" w:rsidTr="003B6803">
        <w:tc>
          <w:tcPr>
            <w:tcW w:w="1253" w:type="pct"/>
            <w:tcBorders>
              <w:left w:val="single" w:sz="12" w:space="0" w:color="auto"/>
              <w:bottom w:val="single" w:sz="12" w:space="0" w:color="auto"/>
            </w:tcBorders>
            <w:shd w:val="clear" w:color="auto" w:fill="00A0DC"/>
            <w:vAlign w:val="center"/>
          </w:tcPr>
          <w:p w14:paraId="7867C93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982620951"/>
            <w:placeholder>
              <w:docPart w:val="F4AA456799AD4EA9AED7164F572F2471"/>
            </w:placeholder>
          </w:sdtPr>
          <w:sdtEndPr/>
          <w:sdtContent>
            <w:tc>
              <w:tcPr>
                <w:tcW w:w="1525" w:type="pct"/>
                <w:gridSpan w:val="4"/>
                <w:tcBorders>
                  <w:bottom w:val="single" w:sz="12" w:space="0" w:color="auto"/>
                  <w:right w:val="single" w:sz="12" w:space="0" w:color="auto"/>
                </w:tcBorders>
                <w:vAlign w:val="center"/>
              </w:tcPr>
              <w:p w14:paraId="40A0235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slušaonici P-6,</w:t>
                </w:r>
              </w:p>
              <w:p w14:paraId="5A79B0E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Vježbe u Poluindustrijskom laboratoriju Zavoda za BI, Zagreb, Kačićeva 30</w:t>
                </w:r>
              </w:p>
            </w:tc>
          </w:sdtContent>
        </w:sdt>
        <w:tc>
          <w:tcPr>
            <w:tcW w:w="1223" w:type="pct"/>
            <w:gridSpan w:val="5"/>
            <w:tcBorders>
              <w:bottom w:val="single" w:sz="12" w:space="0" w:color="auto"/>
              <w:right w:val="single" w:sz="12" w:space="0" w:color="auto"/>
            </w:tcBorders>
            <w:shd w:val="clear" w:color="auto" w:fill="00A0DC"/>
            <w:vAlign w:val="center"/>
          </w:tcPr>
          <w:p w14:paraId="09837884"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564863876"/>
            <w:placeholder>
              <w:docPart w:val="BA9D4F54B7014403B799780593365A7B"/>
            </w:placeholder>
          </w:sdtPr>
          <w:sdtEndPr/>
          <w:sdtContent>
            <w:tc>
              <w:tcPr>
                <w:tcW w:w="999" w:type="pct"/>
                <w:gridSpan w:val="3"/>
                <w:tcBorders>
                  <w:bottom w:val="single" w:sz="12" w:space="0" w:color="auto"/>
                  <w:right w:val="single" w:sz="12" w:space="0" w:color="auto"/>
                </w:tcBorders>
                <w:vAlign w:val="center"/>
              </w:tcPr>
              <w:p w14:paraId="13B30C1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8E680B" w:rsidRPr="008176A5" w14:paraId="16DA92A3" w14:textId="77777777" w:rsidTr="003B6803">
        <w:tc>
          <w:tcPr>
            <w:tcW w:w="1253" w:type="pct"/>
            <w:tcBorders>
              <w:left w:val="single" w:sz="12" w:space="0" w:color="auto"/>
              <w:bottom w:val="single" w:sz="12" w:space="0" w:color="auto"/>
            </w:tcBorders>
            <w:shd w:val="clear" w:color="auto" w:fill="00A0DC"/>
            <w:vAlign w:val="center"/>
          </w:tcPr>
          <w:p w14:paraId="70E47AF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0996052"/>
            <w:placeholder>
              <w:docPart w:val="A2D2CAB211A247808364D40C46A85472"/>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084DD8E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223" w:type="pct"/>
            <w:gridSpan w:val="5"/>
            <w:tcBorders>
              <w:bottom w:val="single" w:sz="12" w:space="0" w:color="auto"/>
              <w:right w:val="single" w:sz="12" w:space="0" w:color="auto"/>
            </w:tcBorders>
            <w:shd w:val="clear" w:color="auto" w:fill="00A0DC"/>
            <w:vAlign w:val="center"/>
          </w:tcPr>
          <w:p w14:paraId="2D85FB7E"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99" w:type="pct"/>
            <w:gridSpan w:val="3"/>
            <w:tcBorders>
              <w:bottom w:val="single" w:sz="12" w:space="0" w:color="auto"/>
              <w:right w:val="single" w:sz="12" w:space="0" w:color="auto"/>
            </w:tcBorders>
            <w:vAlign w:val="center"/>
          </w:tcPr>
          <w:p w14:paraId="080DDCC1"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NE</w:t>
            </w:r>
          </w:p>
        </w:tc>
      </w:tr>
      <w:tr w:rsidR="008E680B" w:rsidRPr="008176A5" w14:paraId="36FE8328"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A38255F"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5160A501" w14:textId="77777777" w:rsidTr="003B6803">
        <w:tc>
          <w:tcPr>
            <w:tcW w:w="1253" w:type="pct"/>
            <w:tcBorders>
              <w:top w:val="single" w:sz="12" w:space="0" w:color="auto"/>
              <w:left w:val="single" w:sz="12" w:space="0" w:color="auto"/>
            </w:tcBorders>
            <w:shd w:val="clear" w:color="auto" w:fill="00A0DC"/>
            <w:vAlign w:val="center"/>
          </w:tcPr>
          <w:p w14:paraId="5CFA609C"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323585684"/>
            <w:placeholder>
              <w:docPart w:val="8508FC96D2184C7786843DA6ECB70823"/>
            </w:placeholder>
          </w:sdtPr>
          <w:sdtEndPr/>
          <w:sdtContent>
            <w:tc>
              <w:tcPr>
                <w:tcW w:w="3747" w:type="pct"/>
                <w:gridSpan w:val="12"/>
                <w:tcBorders>
                  <w:top w:val="single" w:sz="12" w:space="0" w:color="auto"/>
                  <w:right w:val="single" w:sz="12" w:space="0" w:color="auto"/>
                </w:tcBorders>
                <w:vAlign w:val="center"/>
              </w:tcPr>
              <w:p w14:paraId="0C591AA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 karakteristikama i vrstama octa te opreme i  procesa za njegovu proizvodnju. U okviru predmeta studenti će steći vještine potrebne za vođenje submerznih i imobiliziranih, zanatskih i industrijskih, šaržnih, polukontinuiranih i kontinuiranih tehnoloških procesa proizvodnje raznih tipova octa. Posebno težište biti će dano na opremu za kontrolu, praćenje, vođenje i provedbu tehnoloških operacija. Nadalje biti će upoznati s domaćom i europskom legislativom i normama za proizvodnju octa kao i s mikrobnim populacijama u tom proizvodu. Usvojene vještine moći će upotrijebiti za tehnološko dimenzioniranje postrojenja za proizvodnju.</w:t>
                </w:r>
              </w:p>
            </w:tc>
          </w:sdtContent>
        </w:sdt>
      </w:tr>
      <w:tr w:rsidR="008E680B" w:rsidRPr="008176A5" w14:paraId="2F0D2100" w14:textId="77777777" w:rsidTr="003B6803">
        <w:tc>
          <w:tcPr>
            <w:tcW w:w="1253" w:type="pct"/>
            <w:tcBorders>
              <w:left w:val="single" w:sz="12" w:space="0" w:color="auto"/>
            </w:tcBorders>
            <w:shd w:val="clear" w:color="auto" w:fill="00A0DC"/>
            <w:vAlign w:val="center"/>
          </w:tcPr>
          <w:p w14:paraId="03A6E88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id w:val="-1961791469"/>
            <w:placeholder>
              <w:docPart w:val="A86A8CC7A59B4A458ECD0168FED64BC9"/>
            </w:placeholder>
          </w:sdtPr>
          <w:sdtEndPr/>
          <w:sdtContent>
            <w:sdt>
              <w:sdtPr>
                <w:id w:val="348608348"/>
                <w:placeholder>
                  <w:docPart w:val="230DDDAEBF39458799127426D5A66CC7"/>
                </w:placeholder>
              </w:sdtPr>
              <w:sdtEndPr>
                <w:rPr>
                  <w:rFonts w:cs="Arial"/>
                </w:rPr>
              </w:sdtEndPr>
              <w:sdtContent>
                <w:tc>
                  <w:tcPr>
                    <w:tcW w:w="3747" w:type="pct"/>
                    <w:gridSpan w:val="12"/>
                    <w:tcBorders>
                      <w:right w:val="single" w:sz="12" w:space="0" w:color="auto"/>
                    </w:tcBorders>
                    <w:vAlign w:val="center"/>
                  </w:tcPr>
                  <w:p w14:paraId="3532B891"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75DF5762"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14283A19"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Pr>
                        <w:rFonts w:ascii="Proba Pro Lt" w:hAnsi="Proba Pro Lt" w:cs="Cambria"/>
                        <w:sz w:val="20"/>
                        <w:szCs w:val="20"/>
                      </w:rPr>
                      <w:t>Biokemijsko inženjerstvo*</w:t>
                    </w:r>
                  </w:p>
                  <w:p w14:paraId="66498F58"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06B866B6" w14:textId="77777777" w:rsidTr="003B6803">
        <w:tc>
          <w:tcPr>
            <w:tcW w:w="1253" w:type="pct"/>
            <w:tcBorders>
              <w:left w:val="single" w:sz="12" w:space="0" w:color="auto"/>
            </w:tcBorders>
            <w:shd w:val="clear" w:color="auto" w:fill="00A0DC"/>
            <w:vAlign w:val="center"/>
          </w:tcPr>
          <w:p w14:paraId="25B7C46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557167485"/>
            <w:placeholder>
              <w:docPart w:val="02A9FEE34C75450E885A6BBEEAC84D02"/>
            </w:placeholder>
          </w:sdtPr>
          <w:sdtEndPr/>
          <w:sdtContent>
            <w:tc>
              <w:tcPr>
                <w:tcW w:w="3747" w:type="pct"/>
                <w:gridSpan w:val="12"/>
                <w:tcBorders>
                  <w:right w:val="single" w:sz="12" w:space="0" w:color="auto"/>
                </w:tcBorders>
                <w:vAlign w:val="center"/>
              </w:tcPr>
              <w:p w14:paraId="15F6A798"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tehnološko vođenje  industrijskih bio</w:t>
                </w:r>
                <w:r>
                  <w:rPr>
                    <w:rFonts w:ascii="Proba Pro Lt" w:hAnsi="Proba Pro Lt" w:cs="Arial"/>
                    <w:sz w:val="20"/>
                    <w:szCs w:val="20"/>
                  </w:rPr>
                  <w:t>tehnoloških proizvodnih sustava</w:t>
                </w:r>
              </w:p>
              <w:p w14:paraId="32883595"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prepoznavanje proizvodnih problema</w:t>
                </w:r>
                <w:r>
                  <w:rPr>
                    <w:rFonts w:ascii="Proba Pro Lt" w:hAnsi="Proba Pro Lt" w:cs="Arial"/>
                    <w:sz w:val="20"/>
                    <w:szCs w:val="20"/>
                  </w:rPr>
                  <w:t>, donošenje korektivnih odluka</w:t>
                </w:r>
              </w:p>
              <w:p w14:paraId="2E7C53EC"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unaprijeđivanje  postoj</w:t>
                </w:r>
                <w:r>
                  <w:rPr>
                    <w:rFonts w:ascii="Proba Pro Lt" w:hAnsi="Proba Pro Lt" w:cs="Arial"/>
                    <w:sz w:val="20"/>
                    <w:szCs w:val="20"/>
                  </w:rPr>
                  <w:t>ećih biotehnoloških proizvodnji</w:t>
                </w:r>
              </w:p>
              <w:p w14:paraId="72AC4073"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187F34">
                  <w:rPr>
                    <w:rFonts w:ascii="Proba Pro Lt" w:hAnsi="Proba Pro Lt" w:cs="Arial"/>
                    <w:sz w:val="20"/>
                    <w:szCs w:val="20"/>
                  </w:rPr>
                  <w:t xml:space="preserve">azvoj novih industrijskih </w:t>
                </w:r>
                <w:r>
                  <w:rPr>
                    <w:rFonts w:ascii="Proba Pro Lt" w:hAnsi="Proba Pro Lt" w:cs="Arial"/>
                    <w:sz w:val="20"/>
                    <w:szCs w:val="20"/>
                  </w:rPr>
                  <w:t>biotehnoloških procesa i opreme</w:t>
                </w:r>
              </w:p>
              <w:p w14:paraId="55317310"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tehnološko projektira</w:t>
                </w:r>
                <w:r>
                  <w:rPr>
                    <w:rFonts w:ascii="Proba Pro Lt" w:hAnsi="Proba Pro Lt" w:cs="Arial"/>
                    <w:sz w:val="20"/>
                    <w:szCs w:val="20"/>
                  </w:rPr>
                  <w:t>nje biotehnoloških postrojenja</w:t>
                </w:r>
              </w:p>
              <w:p w14:paraId="65180D3E"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interpretacija re</w:t>
                </w:r>
                <w:r>
                  <w:rPr>
                    <w:rFonts w:ascii="Proba Pro Lt" w:hAnsi="Proba Pro Lt" w:cs="Arial"/>
                    <w:sz w:val="20"/>
                    <w:szCs w:val="20"/>
                  </w:rPr>
                  <w:t>zultata laboratorijskih analiza</w:t>
                </w:r>
              </w:p>
              <w:p w14:paraId="66C0FAF5"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primjena etičkih načela, zakonske regulative i normi vezani</w:t>
                </w:r>
                <w:r>
                  <w:rPr>
                    <w:rFonts w:ascii="Proba Pro Lt" w:hAnsi="Proba Pro Lt" w:cs="Arial"/>
                    <w:sz w:val="20"/>
                    <w:szCs w:val="20"/>
                  </w:rPr>
                  <w:t>h uz specifične zahtjeve struke</w:t>
                </w:r>
              </w:p>
              <w:p w14:paraId="14687760"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Pr="00187F34">
                  <w:rPr>
                    <w:rFonts w:ascii="Proba Pro Lt" w:hAnsi="Proba Pro Lt" w:cs="Arial"/>
                    <w:sz w:val="20"/>
                    <w:szCs w:val="20"/>
                  </w:rPr>
                  <w:t>orištenje i valorizacija znanstvene i stručne literature  u svrhu cjeloživotnog učenja i  unapređenja struke</w:t>
                </w:r>
              </w:p>
            </w:tc>
          </w:sdtContent>
        </w:sdt>
      </w:tr>
      <w:tr w:rsidR="008E680B" w:rsidRPr="008176A5" w14:paraId="77D23EA9" w14:textId="77777777" w:rsidTr="003B6803">
        <w:tc>
          <w:tcPr>
            <w:tcW w:w="1253" w:type="pct"/>
            <w:tcBorders>
              <w:left w:val="single" w:sz="12" w:space="0" w:color="auto"/>
            </w:tcBorders>
            <w:shd w:val="clear" w:color="auto" w:fill="00A0DC"/>
            <w:vAlign w:val="center"/>
          </w:tcPr>
          <w:p w14:paraId="6B48F68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color w:val="auto"/>
              <w:sz w:val="20"/>
              <w:szCs w:val="20"/>
            </w:rPr>
            <w:id w:val="-1796675004"/>
            <w:placeholder>
              <w:docPart w:val="8BBDCA5435F3460F83E0D6342D30A0C9"/>
            </w:placeholder>
          </w:sdtPr>
          <w:sdtEndPr>
            <w:rPr>
              <w:rFonts w:cs="Times New Roman"/>
              <w:color w:val="000000"/>
            </w:rPr>
          </w:sdtEndPr>
          <w:sdtContent>
            <w:tc>
              <w:tcPr>
                <w:tcW w:w="3747" w:type="pct"/>
                <w:gridSpan w:val="12"/>
                <w:tcBorders>
                  <w:right w:val="single" w:sz="12" w:space="0" w:color="auto"/>
                </w:tcBorders>
                <w:vAlign w:val="center"/>
              </w:tcPr>
              <w:p w14:paraId="6925C160"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 xml:space="preserve">odabrati i selekcionirati adekvatni soj radnog mikroorganizama za biotehnološku </w:t>
                </w:r>
              </w:p>
              <w:p w14:paraId="68786C4B" w14:textId="77777777" w:rsidR="008E680B" w:rsidRPr="008176A5" w:rsidRDefault="008E680B" w:rsidP="00CE71F1">
                <w:pPr>
                  <w:pStyle w:val="Default"/>
                  <w:numPr>
                    <w:ilvl w:val="0"/>
                    <w:numId w:val="89"/>
                  </w:numPr>
                  <w:ind w:left="375"/>
                  <w:rPr>
                    <w:rFonts w:ascii="Proba Pro Lt" w:hAnsi="Proba Pro Lt" w:cs="Arial"/>
                    <w:sz w:val="20"/>
                    <w:szCs w:val="20"/>
                  </w:rPr>
                </w:pPr>
                <w:r>
                  <w:rPr>
                    <w:rFonts w:ascii="Proba Pro Lt" w:hAnsi="Proba Pro Lt" w:cs="Arial"/>
                    <w:sz w:val="20"/>
                    <w:szCs w:val="20"/>
                  </w:rPr>
                  <w:t>proizvodnju octa</w:t>
                </w:r>
              </w:p>
              <w:p w14:paraId="6EDF7314"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razlikovati, praktično postaviti i voditi submerzni i po</w:t>
                </w:r>
                <w:r>
                  <w:rPr>
                    <w:rFonts w:ascii="Proba Pro Lt" w:hAnsi="Proba Pro Lt" w:cs="Arial"/>
                    <w:sz w:val="20"/>
                    <w:szCs w:val="20"/>
                  </w:rPr>
                  <w:t>vršinki način proizvodnje octa</w:t>
                </w:r>
              </w:p>
              <w:p w14:paraId="0D4EAD72"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razlikovati i praktično postaviti i voditi šaržnu, polukontinuiranu i kontinu</w:t>
                </w:r>
                <w:r>
                  <w:rPr>
                    <w:rFonts w:ascii="Proba Pro Lt" w:hAnsi="Proba Pro Lt" w:cs="Arial"/>
                    <w:sz w:val="20"/>
                    <w:szCs w:val="20"/>
                  </w:rPr>
                  <w:t>iranu tehniku proizvodnje octa</w:t>
                </w:r>
                <w:r w:rsidRPr="008176A5">
                  <w:rPr>
                    <w:rFonts w:ascii="Proba Pro Lt" w:hAnsi="Proba Pro Lt" w:cs="Arial"/>
                    <w:sz w:val="20"/>
                    <w:szCs w:val="20"/>
                  </w:rPr>
                  <w:tab/>
                </w:r>
              </w:p>
              <w:p w14:paraId="1E60A68A"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 xml:space="preserve">postaviti i voditi proces bistrenja i dozrijevanja octa te </w:t>
                </w:r>
                <w:r>
                  <w:rPr>
                    <w:rFonts w:ascii="Proba Pro Lt" w:hAnsi="Proba Pro Lt" w:cs="Arial"/>
                    <w:sz w:val="20"/>
                    <w:szCs w:val="20"/>
                  </w:rPr>
                  <w:t>suvremene postupke dorade octa</w:t>
                </w:r>
              </w:p>
              <w:p w14:paraId="7CE1B17A"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uspostaviti i voditi efikasan nadzor procesa proizvod</w:t>
                </w:r>
                <w:r>
                  <w:rPr>
                    <w:rFonts w:ascii="Proba Pro Lt" w:hAnsi="Proba Pro Lt" w:cs="Arial"/>
                    <w:sz w:val="20"/>
                    <w:szCs w:val="20"/>
                  </w:rPr>
                  <w:t>nje i kakvoće octa</w:t>
                </w:r>
              </w:p>
              <w:p w14:paraId="7962A21B"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 xml:space="preserve">voditi proces pranja, dezinfekcije i </w:t>
                </w:r>
                <w:r>
                  <w:rPr>
                    <w:rFonts w:ascii="Proba Pro Lt" w:hAnsi="Proba Pro Lt" w:cs="Arial"/>
                    <w:sz w:val="20"/>
                    <w:szCs w:val="20"/>
                  </w:rPr>
                  <w:t>sterilizacije opreme i pogona</w:t>
                </w:r>
              </w:p>
              <w:p w14:paraId="57F1F1B3"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odabrati i dimenzionionirati opremu za teh</w:t>
                </w:r>
                <w:r>
                  <w:rPr>
                    <w:rFonts w:ascii="Proba Pro Lt" w:hAnsi="Proba Pro Lt" w:cs="Arial"/>
                    <w:sz w:val="20"/>
                    <w:szCs w:val="20"/>
                  </w:rPr>
                  <w:t>nološku liniju proizvodnje octa</w:t>
                </w:r>
              </w:p>
            </w:tc>
          </w:sdtContent>
        </w:sdt>
      </w:tr>
      <w:tr w:rsidR="008E680B" w:rsidRPr="008176A5" w14:paraId="6A032C75" w14:textId="77777777" w:rsidTr="003B6803">
        <w:tc>
          <w:tcPr>
            <w:tcW w:w="1253" w:type="pct"/>
            <w:tcBorders>
              <w:left w:val="single" w:sz="12" w:space="0" w:color="auto"/>
            </w:tcBorders>
            <w:shd w:val="clear" w:color="auto" w:fill="00A0DC"/>
            <w:vAlign w:val="center"/>
          </w:tcPr>
          <w:p w14:paraId="57BAC30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32D95B55"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Times New Roman" w:eastAsiaTheme="minorHAnsi" w:hAnsi="Times New Roman" w:cs="Times New Roman"/>
              <w:color w:val="000000"/>
              <w:sz w:val="24"/>
              <w:szCs w:val="24"/>
              <w:lang w:val="en-US" w:eastAsia="hr-HR"/>
            </w:rPr>
            <w:id w:val="-1820258891"/>
            <w:placeholder>
              <w:docPart w:val="51282367152E49A0B6654740AF86EF94"/>
            </w:placeholder>
          </w:sdtPr>
          <w:sdtEndPr>
            <w:rPr>
              <w:rFonts w:ascii="Proba Pro Lt" w:hAnsi="Proba Pro Lt" w:cs="Arial"/>
              <w:sz w:val="20"/>
              <w:szCs w:val="20"/>
              <w:lang w:eastAsia="en-US"/>
            </w:rPr>
          </w:sdtEndPr>
          <w:sdtContent>
            <w:tc>
              <w:tcPr>
                <w:tcW w:w="3747" w:type="pct"/>
                <w:gridSpan w:val="12"/>
                <w:tcBorders>
                  <w:right w:val="single" w:sz="12" w:space="0" w:color="auto"/>
                </w:tcBorders>
                <w:vAlign w:val="center"/>
              </w:tcPr>
              <w:p w14:paraId="579199A7"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Definicija octa. Kratki povijesni prikaz proizvodnje octa. Kemijski i biotehnološki postupci proizvodnje octene kiseline. </w:t>
                </w:r>
              </w:p>
              <w:p w14:paraId="07C08A57"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lastRenderedPageBreak/>
                  <w:t xml:space="preserve">Vrste octa, karakteristike, podjele. Geografska raspodjela po vrstama. Opća tehnološka shema postrojenja za proizvodnju octa. </w:t>
                </w:r>
              </w:p>
              <w:p w14:paraId="0087E9F3"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Tehnološke operacije u proizvodnji octa. Suvremena oprema u tehnološkoj liniji. </w:t>
                </w:r>
              </w:p>
              <w:p w14:paraId="7926C78C"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Sirovine, skladištenje, priprema i sastav podloge. Specifičnosti uzgoja inokuluma. Proizvodnja alkoholnog octa standardne koncentracije tehnikom polukontinuiranog submerznog uzgoja. </w:t>
                </w:r>
              </w:p>
              <w:p w14:paraId="5FC22F82"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Proizvodnja alkoholnog octa povišene koncentracije kombiniranom tehnikom jednostupanjskog polukontinuiranog i šarţno-pritočnog submerznog uzgoja. Proizvodnja visoko-koncentriranog alkoholnog octa u dvostupanjskom procesu kombinacijom tehnike polukontinuiranog i šarţno-pritočnog uzgoja. </w:t>
                </w:r>
              </w:p>
              <w:p w14:paraId="37A577F4"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Proizvodnja octa iz voćnih vina, prevrele sladovine i medovine tehnikom polukontinuiranog uzgoja. </w:t>
                </w:r>
              </w:p>
              <w:p w14:paraId="61F78A6E"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Proizvodnja alkoholnog, vinskg i jabučnog octa u „Frings” generatoru (bioreaktor prokapnik) postupkom imobilizacije biomase na čvrstom nosaču. </w:t>
                </w:r>
              </w:p>
              <w:p w14:paraId="7086800A"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Zanatska proizvodnja octa i proizvodnja za vlastite potrebe. Usporedni prikaz konstrukcijskih i tehničko-tehnoloških karakteristika opreme, stupnjeva konverzije i efikasnosti procesa. </w:t>
                </w:r>
              </w:p>
              <w:p w14:paraId="72EAF6EA"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Tradicionalne proizvodnje octa, balzamski ocat, “solera” postupak; proizvodnja octa na dalekom istoku (polučvrsti supstrati), proizvodnja octa u Africi </w:t>
                </w:r>
              </w:p>
              <w:p w14:paraId="3B0F75CE"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Bistrenje, sredstva za bistrenje, odleţavanje i dozrijevanje, tangencijalna i protočno-slojna filtracija, sredstva za filtraciju, pasterizacija, aromatiziranje, punjenje u ambalaţu. Uređaji za kontrolu, praćenje, automatsku regulaciju i vođenje procesa </w:t>
                </w:r>
              </w:p>
              <w:p w14:paraId="5B2730FB"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Proizvodni sojevi i optimalni ekološki uvjeti u proizvodnji octa (temperatura, inhibicija supstratom, inhibicija produktom, koncentracija otopljenog kisika, kompleksna hranjiva i elementi u tragovima) </w:t>
                </w:r>
              </w:p>
              <w:p w14:paraId="098F0286" w14:textId="77777777" w:rsidR="008E680B"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Skladištenje gotovog proizvoda, mjere za odrţavanje čistoće pogona, mane i kvarenje octa. </w:t>
                </w:r>
              </w:p>
              <w:p w14:paraId="4E609363" w14:textId="77777777" w:rsidR="008E680B" w:rsidRPr="00187F34" w:rsidRDefault="008E680B" w:rsidP="00CE71F1">
                <w:pPr>
                  <w:pStyle w:val="Default"/>
                  <w:numPr>
                    <w:ilvl w:val="0"/>
                    <w:numId w:val="137"/>
                  </w:numPr>
                  <w:ind w:left="375"/>
                  <w:rPr>
                    <w:rFonts w:ascii="Proba Pro Lt" w:hAnsi="Proba Pro Lt" w:cs="Arial"/>
                    <w:sz w:val="20"/>
                    <w:szCs w:val="20"/>
                  </w:rPr>
                </w:pPr>
                <w:r w:rsidRPr="00187F34">
                  <w:rPr>
                    <w:rFonts w:ascii="Proba Pro Lt" w:hAnsi="Proba Pro Lt" w:cs="Arial"/>
                    <w:sz w:val="20"/>
                    <w:szCs w:val="20"/>
                  </w:rPr>
                  <w:t xml:space="preserve">Laboratorijska kontrola tehnološkog procesa, sirovina i gotovog proizvoda, standardi, norme i pravilnici o kakvoći. Tehnološki proračun </w:t>
                </w:r>
              </w:p>
            </w:tc>
          </w:sdtContent>
        </w:sdt>
      </w:tr>
      <w:tr w:rsidR="008E680B" w:rsidRPr="008176A5" w14:paraId="5F58E78F" w14:textId="77777777" w:rsidTr="003B6803">
        <w:trPr>
          <w:trHeight w:val="349"/>
        </w:trPr>
        <w:tc>
          <w:tcPr>
            <w:tcW w:w="1253" w:type="pct"/>
            <w:vMerge w:val="restart"/>
            <w:tcBorders>
              <w:left w:val="single" w:sz="12" w:space="0" w:color="auto"/>
            </w:tcBorders>
            <w:shd w:val="clear" w:color="auto" w:fill="00A0DC"/>
            <w:vAlign w:val="center"/>
          </w:tcPr>
          <w:p w14:paraId="16CD692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8176A5">
              <w:rPr>
                <w:rFonts w:ascii="Proba Pro Lt" w:hAnsi="Proba Pro Lt" w:cs="Arial"/>
                <w:color w:val="000000"/>
                <w:sz w:val="20"/>
                <w:szCs w:val="20"/>
              </w:rPr>
              <w:t>Vrste izvođenja nastave</w:t>
            </w:r>
          </w:p>
        </w:tc>
        <w:tc>
          <w:tcPr>
            <w:tcW w:w="1319" w:type="pct"/>
            <w:gridSpan w:val="3"/>
            <w:vMerge w:val="restart"/>
            <w:vAlign w:val="center"/>
          </w:tcPr>
          <w:p w14:paraId="61471504"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1088587"/>
              </w:sdtPr>
              <w:sdtEndPr/>
              <w:sdtContent>
                <w:sdt>
                  <w:sdtPr>
                    <w:rPr>
                      <w:rFonts w:ascii="Proba Pro Lt" w:hAnsi="Proba Pro Lt" w:cs="Arial"/>
                      <w:b w:val="0"/>
                      <w:sz w:val="20"/>
                      <w:szCs w:val="20"/>
                      <w:lang w:val="hr-HR"/>
                    </w:rPr>
                    <w:id w:val="-460878704"/>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predavanja</w:t>
            </w:r>
          </w:p>
          <w:p w14:paraId="7EFE2838"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0557288"/>
              </w:sdtPr>
              <w:sdtEndPr/>
              <w:sdtContent>
                <w:sdt>
                  <w:sdtPr>
                    <w:rPr>
                      <w:rFonts w:ascii="Proba Pro Lt" w:hAnsi="Proba Pro Lt" w:cs="Arial"/>
                      <w:b w:val="0"/>
                      <w:sz w:val="20"/>
                      <w:szCs w:val="20"/>
                      <w:lang w:val="hr-HR"/>
                    </w:rPr>
                    <w:id w:val="1347683741"/>
                    <w14:checkbox>
                      <w14:checked w14:val="0"/>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seminari i radionice  </w:t>
            </w:r>
          </w:p>
          <w:p w14:paraId="7759F084"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0231841"/>
              </w:sdtPr>
              <w:sdtEndPr/>
              <w:sdtContent>
                <w:sdt>
                  <w:sdtPr>
                    <w:rPr>
                      <w:rFonts w:ascii="Proba Pro Lt" w:hAnsi="Proba Pro Lt" w:cs="Arial"/>
                      <w:b w:val="0"/>
                      <w:sz w:val="20"/>
                      <w:szCs w:val="20"/>
                      <w:lang w:val="hr-HR"/>
                    </w:rPr>
                    <w:id w:val="-816951715"/>
                  </w:sdtPr>
                  <w:sdtEndPr/>
                  <w:sdtContent>
                    <w:sdt>
                      <w:sdtPr>
                        <w:rPr>
                          <w:rFonts w:ascii="Proba Pro Lt" w:hAnsi="Proba Pro Lt" w:cs="Arial"/>
                          <w:b w:val="0"/>
                          <w:sz w:val="20"/>
                          <w:szCs w:val="20"/>
                          <w:lang w:val="hr-HR"/>
                        </w:rPr>
                        <w:id w:val="-1924710333"/>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sdtContent>
            </w:sdt>
            <w:r w:rsidR="008E680B" w:rsidRPr="008176A5">
              <w:rPr>
                <w:rFonts w:ascii="Proba Pro Lt" w:hAnsi="Proba Pro Lt" w:cs="Arial"/>
                <w:b w:val="0"/>
                <w:sz w:val="20"/>
                <w:szCs w:val="20"/>
                <w:lang w:val="hr-HR"/>
              </w:rPr>
              <w:t xml:space="preserve"> vježbe  </w:t>
            </w:r>
          </w:p>
          <w:p w14:paraId="506CE1AD"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9178412"/>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7C1A8F13"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9856758"/>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21EFB4F4"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90951077"/>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80" w:type="pct"/>
            <w:gridSpan w:val="5"/>
            <w:vMerge w:val="restart"/>
            <w:vAlign w:val="center"/>
          </w:tcPr>
          <w:p w14:paraId="03FDC199"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2340487"/>
              </w:sdtPr>
              <w:sdtEndPr/>
              <w:sdtContent>
                <w:sdt>
                  <w:sdtPr>
                    <w:rPr>
                      <w:rFonts w:ascii="Proba Pro Lt" w:hAnsi="Proba Pro Lt" w:cs="Arial"/>
                      <w:b w:val="0"/>
                      <w:sz w:val="20"/>
                      <w:szCs w:val="20"/>
                      <w:lang w:val="hr-HR"/>
                    </w:rPr>
                    <w:id w:val="-2091926819"/>
                    <w14:checkbox>
                      <w14:checked w14:val="0"/>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samostalni  zadaci  </w:t>
            </w:r>
          </w:p>
          <w:p w14:paraId="38F8AC9A"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5454775"/>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37025541"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7187786"/>
              </w:sdtPr>
              <w:sdtEndPr/>
              <w:sdtContent>
                <w:sdt>
                  <w:sdtPr>
                    <w:rPr>
                      <w:rFonts w:ascii="Proba Pro Lt" w:hAnsi="Proba Pro Lt" w:cs="Arial"/>
                      <w:b w:val="0"/>
                      <w:sz w:val="20"/>
                      <w:szCs w:val="20"/>
                      <w:lang w:val="hr-HR"/>
                    </w:rPr>
                    <w:id w:val="-1783944829"/>
                  </w:sdtPr>
                  <w:sdtEndPr/>
                  <w:sdtContent>
                    <w:sdt>
                      <w:sdtPr>
                        <w:rPr>
                          <w:rFonts w:ascii="Proba Pro Lt" w:hAnsi="Proba Pro Lt" w:cs="Arial"/>
                          <w:b w:val="0"/>
                          <w:sz w:val="20"/>
                          <w:szCs w:val="20"/>
                          <w:lang w:val="hr-HR"/>
                        </w:rPr>
                        <w:id w:val="-547141959"/>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sdtContent>
            </w:sdt>
            <w:r w:rsidR="008E680B" w:rsidRPr="008176A5">
              <w:rPr>
                <w:rFonts w:ascii="Proba Pro Lt" w:hAnsi="Proba Pro Lt" w:cs="Arial"/>
                <w:b w:val="0"/>
                <w:sz w:val="20"/>
                <w:szCs w:val="20"/>
                <w:lang w:val="hr-HR"/>
              </w:rPr>
              <w:t xml:space="preserve"> laboratorij</w:t>
            </w:r>
          </w:p>
          <w:p w14:paraId="6F8D7920"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9875566"/>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16CAAA7"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1013878"/>
              </w:sdtPr>
              <w:sdtEndPr/>
              <w:sdtContent>
                <w:sdt>
                  <w:sdtPr>
                    <w:rPr>
                      <w:rFonts w:ascii="Proba Pro Lt" w:hAnsi="Proba Pro Lt" w:cs="Arial"/>
                      <w:b/>
                      <w:sz w:val="20"/>
                      <w:szCs w:val="20"/>
                    </w:rPr>
                    <w:id w:val="-2130225956"/>
                  </w:sdtPr>
                  <w:sdtEndPr>
                    <w:rPr>
                      <w:b w:val="0"/>
                    </w:rPr>
                  </w:sdtEndPr>
                  <w:sdtContent>
                    <w:sdt>
                      <w:sdtPr>
                        <w:rPr>
                          <w:rFonts w:ascii="Proba Pro Lt" w:hAnsi="Proba Pro Lt" w:cs="Arial"/>
                          <w:sz w:val="20"/>
                          <w:szCs w:val="20"/>
                        </w:rPr>
                        <w:id w:val="-452100583"/>
                        <w14:checkbox>
                          <w14:checked w14:val="1"/>
                          <w14:checkedState w14:val="2612" w14:font="MS Gothic"/>
                          <w14:uncheckedState w14:val="2610" w14:font="MS Gothic"/>
                        </w14:checkbox>
                      </w:sdtPr>
                      <w:sdtEndPr/>
                      <w:sdtContent>
                        <w:r w:rsidR="008E680B" w:rsidRPr="00F7399E">
                          <w:rPr>
                            <w:rFonts w:ascii="MS Gothic" w:eastAsia="MS Gothic" w:hAnsi="MS Gothic" w:cs="Arial" w:hint="eastAsia"/>
                            <w:sz w:val="20"/>
                            <w:szCs w:val="20"/>
                          </w:rPr>
                          <w:t>☒</w:t>
                        </w:r>
                      </w:sdtContent>
                    </w:sdt>
                  </w:sdtContent>
                </w:sdt>
              </w:sdtContent>
            </w:sdt>
            <w:r w:rsidR="008E680B" w:rsidRPr="00F7399E">
              <w:rPr>
                <w:rFonts w:ascii="Proba Pro Lt" w:hAnsi="Proba Pro Lt" w:cs="Arial"/>
                <w:sz w:val="20"/>
                <w:szCs w:val="20"/>
              </w:rPr>
              <w:t xml:space="preserve"> </w:t>
            </w:r>
            <w:sdt>
              <w:sdtPr>
                <w:rPr>
                  <w:rFonts w:ascii="Proba Pro Lt" w:hAnsi="Proba Pro Lt" w:cs="Arial"/>
                  <w:sz w:val="20"/>
                  <w:szCs w:val="20"/>
                </w:rPr>
                <w:id w:val="-554850390"/>
              </w:sdtPr>
              <w:sdtEndPr>
                <w:rPr>
                  <w:b/>
                </w:rPr>
              </w:sdtEndPr>
              <w:sdtContent>
                <w:sdt>
                  <w:sdtPr>
                    <w:rPr>
                      <w:rFonts w:ascii="Proba Pro Lt" w:hAnsi="Proba Pro Lt" w:cs="Arial"/>
                      <w:sz w:val="20"/>
                      <w:szCs w:val="20"/>
                    </w:rPr>
                    <w:id w:val="1912278435"/>
                  </w:sdtPr>
                  <w:sdtEndPr/>
                  <w:sdtContent>
                    <w:r w:rsidR="008E680B" w:rsidRPr="00F7399E">
                      <w:rPr>
                        <w:rFonts w:ascii="Proba Pro Lt" w:hAnsi="Proba Pro Lt" w:cs="Arial"/>
                        <w:sz w:val="20"/>
                        <w:szCs w:val="20"/>
                      </w:rPr>
                      <w:t>pogonske vježbe u industriji</w:t>
                    </w:r>
                  </w:sdtContent>
                </w:sdt>
              </w:sdtContent>
            </w:sdt>
            <w:r w:rsidR="008E680B" w:rsidRPr="008176A5">
              <w:rPr>
                <w:rFonts w:ascii="Proba Pro Lt" w:hAnsi="Proba Pro Lt" w:cs="Arial"/>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60DB7D0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365239B7" w14:textId="77777777" w:rsidTr="003B6803">
        <w:trPr>
          <w:trHeight w:val="577"/>
        </w:trPr>
        <w:tc>
          <w:tcPr>
            <w:tcW w:w="1253" w:type="pct"/>
            <w:vMerge/>
            <w:tcBorders>
              <w:left w:val="single" w:sz="12" w:space="0" w:color="auto"/>
              <w:bottom w:val="single" w:sz="4" w:space="0" w:color="auto"/>
            </w:tcBorders>
            <w:shd w:val="clear" w:color="auto" w:fill="00A0DC"/>
            <w:vAlign w:val="center"/>
          </w:tcPr>
          <w:p w14:paraId="70B84D9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98652C1" w14:textId="77777777" w:rsidR="008E680B" w:rsidRPr="008176A5" w:rsidRDefault="008E680B" w:rsidP="00A42271">
            <w:pPr>
              <w:pStyle w:val="FieldText"/>
              <w:rPr>
                <w:rFonts w:ascii="Proba Pro Lt" w:hAnsi="Proba Pro Lt" w:cs="Arial"/>
                <w:b w:val="0"/>
                <w:sz w:val="20"/>
                <w:szCs w:val="20"/>
                <w:lang w:val="hr-HR"/>
              </w:rPr>
            </w:pPr>
          </w:p>
        </w:tc>
        <w:tc>
          <w:tcPr>
            <w:tcW w:w="1180" w:type="pct"/>
            <w:gridSpan w:val="5"/>
            <w:vMerge/>
            <w:vAlign w:val="center"/>
          </w:tcPr>
          <w:p w14:paraId="6121A455"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063512341"/>
            <w:showingPlcHdr/>
          </w:sdtPr>
          <w:sdtEndPr/>
          <w:sdtContent>
            <w:tc>
              <w:tcPr>
                <w:tcW w:w="1247" w:type="pct"/>
                <w:gridSpan w:val="4"/>
                <w:tcBorders>
                  <w:right w:val="single" w:sz="12" w:space="0" w:color="auto"/>
                </w:tcBorders>
              </w:tcPr>
              <w:p w14:paraId="62AA322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6361F7CE" w14:textId="77777777" w:rsidTr="003B6803">
        <w:trPr>
          <w:trHeight w:val="397"/>
        </w:trPr>
        <w:tc>
          <w:tcPr>
            <w:tcW w:w="1253" w:type="pct"/>
            <w:vMerge w:val="restart"/>
            <w:tcBorders>
              <w:top w:val="single" w:sz="12" w:space="0" w:color="auto"/>
              <w:left w:val="single" w:sz="12" w:space="0" w:color="auto"/>
            </w:tcBorders>
            <w:shd w:val="clear" w:color="auto" w:fill="00A0DC"/>
            <w:vAlign w:val="center"/>
          </w:tcPr>
          <w:p w14:paraId="0B7CE28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10AD54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2" w:type="pct"/>
            <w:tcBorders>
              <w:top w:val="single" w:sz="12" w:space="0" w:color="auto"/>
            </w:tcBorders>
            <w:vAlign w:val="center"/>
          </w:tcPr>
          <w:p w14:paraId="27A48073" w14:textId="77777777" w:rsidR="008E680B" w:rsidRPr="008176A5" w:rsidRDefault="008E680B" w:rsidP="00A42271">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6CE08115"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654" w:type="pct"/>
            <w:gridSpan w:val="2"/>
            <w:tcBorders>
              <w:top w:val="single" w:sz="12" w:space="0" w:color="auto"/>
            </w:tcBorders>
            <w:vAlign w:val="center"/>
          </w:tcPr>
          <w:p w14:paraId="7BC5038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gridSpan w:val="2"/>
            <w:tcBorders>
              <w:top w:val="single" w:sz="12" w:space="0" w:color="auto"/>
            </w:tcBorders>
            <w:vAlign w:val="center"/>
          </w:tcPr>
          <w:p w14:paraId="502455E3" w14:textId="77777777" w:rsidR="008E680B" w:rsidRPr="008176A5" w:rsidRDefault="008E680B" w:rsidP="00A42271">
            <w:pPr>
              <w:pStyle w:val="FieldText"/>
              <w:jc w:val="center"/>
              <w:rPr>
                <w:rFonts w:ascii="Proba Pro Lt" w:hAnsi="Proba Pro Lt" w:cs="Arial"/>
                <w:b w:val="0"/>
                <w:sz w:val="20"/>
                <w:szCs w:val="20"/>
                <w:lang w:val="hr-HR"/>
              </w:rPr>
            </w:pPr>
          </w:p>
        </w:tc>
        <w:tc>
          <w:tcPr>
            <w:tcW w:w="252" w:type="pct"/>
            <w:tcBorders>
              <w:top w:val="single" w:sz="12" w:space="0" w:color="auto"/>
            </w:tcBorders>
            <w:vAlign w:val="center"/>
          </w:tcPr>
          <w:p w14:paraId="1CFFC035"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764" w:type="pct"/>
            <w:gridSpan w:val="2"/>
            <w:tcBorders>
              <w:top w:val="single" w:sz="12" w:space="0" w:color="auto"/>
              <w:right w:val="single" w:sz="4" w:space="0" w:color="auto"/>
            </w:tcBorders>
            <w:vAlign w:val="center"/>
          </w:tcPr>
          <w:p w14:paraId="1A7D6375"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575D4DCE" w14:textId="77777777" w:rsidR="008E680B" w:rsidRPr="008176A5" w:rsidRDefault="008E680B" w:rsidP="00A42271">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lang w:val="hr-HR"/>
              </w:rPr>
              <w:t>DA</w:t>
            </w:r>
          </w:p>
        </w:tc>
        <w:tc>
          <w:tcPr>
            <w:tcW w:w="238" w:type="pct"/>
            <w:tcBorders>
              <w:top w:val="single" w:sz="12" w:space="0" w:color="auto"/>
              <w:left w:val="single" w:sz="4" w:space="0" w:color="auto"/>
              <w:right w:val="single" w:sz="12" w:space="0" w:color="auto"/>
            </w:tcBorders>
            <w:vAlign w:val="center"/>
          </w:tcPr>
          <w:p w14:paraId="317EAA8F" w14:textId="77777777" w:rsidR="008E680B" w:rsidRPr="008176A5" w:rsidRDefault="008E680B" w:rsidP="00A42271">
            <w:pPr>
              <w:pStyle w:val="FieldText"/>
              <w:jc w:val="center"/>
              <w:rPr>
                <w:rFonts w:ascii="Proba Pro Lt" w:hAnsi="Proba Pro Lt" w:cs="Arial"/>
                <w:b w:val="0"/>
                <w:color w:val="000000"/>
                <w:sz w:val="20"/>
                <w:szCs w:val="20"/>
                <w:lang w:val="hr-HR"/>
              </w:rPr>
            </w:pPr>
          </w:p>
        </w:tc>
      </w:tr>
      <w:tr w:rsidR="008E680B" w:rsidRPr="008176A5" w14:paraId="442036EC" w14:textId="77777777" w:rsidTr="003B6803">
        <w:trPr>
          <w:trHeight w:val="397"/>
        </w:trPr>
        <w:tc>
          <w:tcPr>
            <w:tcW w:w="1253" w:type="pct"/>
            <w:vMerge/>
            <w:tcBorders>
              <w:left w:val="single" w:sz="12" w:space="0" w:color="auto"/>
            </w:tcBorders>
            <w:shd w:val="clear" w:color="auto" w:fill="00A0DC"/>
            <w:vAlign w:val="center"/>
          </w:tcPr>
          <w:p w14:paraId="406C7B18"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CBB18B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2" w:type="pct"/>
            <w:shd w:val="clear" w:color="auto" w:fill="auto"/>
            <w:vAlign w:val="center"/>
          </w:tcPr>
          <w:p w14:paraId="50B00BE1"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DA</w:t>
            </w:r>
          </w:p>
        </w:tc>
        <w:tc>
          <w:tcPr>
            <w:tcW w:w="272" w:type="pct"/>
            <w:shd w:val="clear" w:color="auto" w:fill="auto"/>
            <w:vAlign w:val="center"/>
          </w:tcPr>
          <w:p w14:paraId="0CC4AA0E" w14:textId="77777777" w:rsidR="008E680B" w:rsidRPr="008176A5" w:rsidRDefault="008E680B" w:rsidP="00A42271">
            <w:pPr>
              <w:pStyle w:val="FieldText"/>
              <w:jc w:val="center"/>
              <w:rPr>
                <w:rFonts w:ascii="Proba Pro Lt" w:hAnsi="Proba Pro Lt" w:cs="Arial"/>
                <w:b w:val="0"/>
                <w:sz w:val="20"/>
                <w:szCs w:val="20"/>
                <w:lang w:val="hr-HR"/>
              </w:rPr>
            </w:pPr>
          </w:p>
        </w:tc>
        <w:tc>
          <w:tcPr>
            <w:tcW w:w="654" w:type="pct"/>
            <w:gridSpan w:val="2"/>
            <w:shd w:val="clear" w:color="auto" w:fill="auto"/>
            <w:vAlign w:val="center"/>
          </w:tcPr>
          <w:p w14:paraId="6FBCA37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gridSpan w:val="2"/>
            <w:shd w:val="clear" w:color="auto" w:fill="auto"/>
            <w:vAlign w:val="center"/>
          </w:tcPr>
          <w:p w14:paraId="32D7F7E7"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DA</w:t>
            </w:r>
          </w:p>
        </w:tc>
        <w:tc>
          <w:tcPr>
            <w:tcW w:w="252" w:type="pct"/>
            <w:shd w:val="clear" w:color="auto" w:fill="auto"/>
            <w:vAlign w:val="center"/>
          </w:tcPr>
          <w:p w14:paraId="224E3382" w14:textId="77777777" w:rsidR="008E680B" w:rsidRPr="008176A5" w:rsidRDefault="008E680B" w:rsidP="00A42271">
            <w:pPr>
              <w:pStyle w:val="FieldText"/>
              <w:jc w:val="center"/>
              <w:rPr>
                <w:rFonts w:ascii="Proba Pro Lt" w:hAnsi="Proba Pro Lt" w:cs="Arial"/>
                <w:b w:val="0"/>
                <w:sz w:val="20"/>
                <w:szCs w:val="20"/>
                <w:lang w:val="hr-HR"/>
              </w:rPr>
            </w:pPr>
          </w:p>
        </w:tc>
        <w:tc>
          <w:tcPr>
            <w:tcW w:w="764" w:type="pct"/>
            <w:gridSpan w:val="2"/>
            <w:tcBorders>
              <w:right w:val="single" w:sz="4" w:space="0" w:color="auto"/>
            </w:tcBorders>
            <w:shd w:val="clear" w:color="auto" w:fill="auto"/>
            <w:vAlign w:val="center"/>
          </w:tcPr>
          <w:p w14:paraId="2D1ACCDB"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3578535"/>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p w14:paraId="7831C419" w14:textId="77777777" w:rsidR="008E680B" w:rsidRPr="008176A5" w:rsidRDefault="008E680B" w:rsidP="00A42271">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283CEB6B" w14:textId="77777777" w:rsidR="008E680B" w:rsidRPr="008176A5" w:rsidRDefault="008E680B" w:rsidP="00A42271">
            <w:pPr>
              <w:pStyle w:val="FieldText"/>
              <w:jc w:val="center"/>
              <w:rPr>
                <w:rFonts w:ascii="Proba Pro Lt" w:hAnsi="Proba Pro Lt" w:cs="Arial"/>
                <w:b w:val="0"/>
                <w:color w:val="000000"/>
                <w:sz w:val="20"/>
                <w:szCs w:val="20"/>
                <w:lang w:val="hr-HR"/>
              </w:rPr>
            </w:pPr>
          </w:p>
        </w:tc>
      </w:tr>
      <w:tr w:rsidR="008E680B" w:rsidRPr="008176A5" w14:paraId="30D3B6F8" w14:textId="77777777" w:rsidTr="003B6803">
        <w:trPr>
          <w:trHeight w:val="397"/>
        </w:trPr>
        <w:tc>
          <w:tcPr>
            <w:tcW w:w="1253" w:type="pct"/>
            <w:vMerge/>
            <w:tcBorders>
              <w:left w:val="single" w:sz="12" w:space="0" w:color="auto"/>
            </w:tcBorders>
            <w:shd w:val="clear" w:color="auto" w:fill="00A0DC"/>
            <w:vAlign w:val="center"/>
          </w:tcPr>
          <w:p w14:paraId="22E7C76A"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0D9F28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2" w:type="pct"/>
            <w:shd w:val="clear" w:color="auto" w:fill="auto"/>
            <w:vAlign w:val="center"/>
          </w:tcPr>
          <w:p w14:paraId="343996F5" w14:textId="77777777" w:rsidR="008E680B" w:rsidRPr="008176A5" w:rsidRDefault="008E680B" w:rsidP="00A42271">
            <w:pPr>
              <w:pStyle w:val="FieldText"/>
              <w:jc w:val="center"/>
              <w:rPr>
                <w:rFonts w:ascii="Proba Pro Lt" w:hAnsi="Proba Pro Lt" w:cs="Arial"/>
                <w:b w:val="0"/>
                <w:sz w:val="20"/>
                <w:szCs w:val="20"/>
                <w:lang w:val="hr-HR"/>
              </w:rPr>
            </w:pPr>
          </w:p>
        </w:tc>
        <w:tc>
          <w:tcPr>
            <w:tcW w:w="272" w:type="pct"/>
            <w:shd w:val="clear" w:color="auto" w:fill="auto"/>
            <w:vAlign w:val="center"/>
          </w:tcPr>
          <w:p w14:paraId="20610927"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654" w:type="pct"/>
            <w:gridSpan w:val="2"/>
            <w:shd w:val="clear" w:color="auto" w:fill="auto"/>
            <w:vAlign w:val="center"/>
          </w:tcPr>
          <w:p w14:paraId="45A8CFF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gridSpan w:val="2"/>
            <w:shd w:val="clear" w:color="auto" w:fill="auto"/>
            <w:vAlign w:val="center"/>
          </w:tcPr>
          <w:p w14:paraId="783F3CC6" w14:textId="77777777" w:rsidR="008E680B" w:rsidRPr="008176A5" w:rsidRDefault="008E680B" w:rsidP="00A42271">
            <w:pPr>
              <w:pStyle w:val="FieldText"/>
              <w:jc w:val="center"/>
              <w:rPr>
                <w:rFonts w:ascii="Proba Pro Lt" w:hAnsi="Proba Pro Lt" w:cs="Arial"/>
                <w:b w:val="0"/>
                <w:sz w:val="20"/>
                <w:szCs w:val="20"/>
                <w:lang w:val="hr-HR"/>
              </w:rPr>
            </w:pPr>
          </w:p>
        </w:tc>
        <w:tc>
          <w:tcPr>
            <w:tcW w:w="252" w:type="pct"/>
            <w:shd w:val="clear" w:color="auto" w:fill="auto"/>
            <w:vAlign w:val="center"/>
          </w:tcPr>
          <w:p w14:paraId="2D0B7669"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764" w:type="pct"/>
            <w:gridSpan w:val="2"/>
            <w:tcBorders>
              <w:right w:val="single" w:sz="4" w:space="0" w:color="auto"/>
            </w:tcBorders>
            <w:shd w:val="clear" w:color="auto" w:fill="auto"/>
            <w:vAlign w:val="center"/>
          </w:tcPr>
          <w:p w14:paraId="2BCA6500"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4310922"/>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p w14:paraId="0E917616" w14:textId="77777777" w:rsidR="008E680B" w:rsidRPr="008176A5" w:rsidRDefault="008E680B" w:rsidP="00A42271">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7D6BEF99" w14:textId="77777777" w:rsidR="008E680B" w:rsidRPr="008176A5" w:rsidRDefault="008E680B" w:rsidP="00A42271">
            <w:pPr>
              <w:pStyle w:val="FieldText"/>
              <w:jc w:val="center"/>
              <w:rPr>
                <w:rFonts w:ascii="Proba Pro Lt" w:hAnsi="Proba Pro Lt" w:cs="Arial"/>
                <w:b w:val="0"/>
                <w:color w:val="000000"/>
                <w:sz w:val="20"/>
                <w:szCs w:val="20"/>
                <w:lang w:val="hr-HR"/>
              </w:rPr>
            </w:pPr>
          </w:p>
        </w:tc>
      </w:tr>
      <w:tr w:rsidR="008E680B" w:rsidRPr="008176A5" w14:paraId="25B8AED7" w14:textId="77777777" w:rsidTr="003B6803">
        <w:trPr>
          <w:trHeight w:val="397"/>
        </w:trPr>
        <w:tc>
          <w:tcPr>
            <w:tcW w:w="1253" w:type="pct"/>
            <w:vMerge/>
            <w:tcBorders>
              <w:left w:val="single" w:sz="12" w:space="0" w:color="auto"/>
            </w:tcBorders>
            <w:shd w:val="clear" w:color="auto" w:fill="00A0DC"/>
            <w:vAlign w:val="center"/>
          </w:tcPr>
          <w:p w14:paraId="451F21A2"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5A200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2" w:type="pct"/>
            <w:tcBorders>
              <w:bottom w:val="single" w:sz="4" w:space="0" w:color="auto"/>
            </w:tcBorders>
            <w:vAlign w:val="center"/>
          </w:tcPr>
          <w:p w14:paraId="5A8AFCF6" w14:textId="77777777" w:rsidR="008E680B" w:rsidRPr="008176A5" w:rsidRDefault="008E680B" w:rsidP="00A42271">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21175C76"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654" w:type="pct"/>
            <w:gridSpan w:val="2"/>
            <w:tcBorders>
              <w:bottom w:val="single" w:sz="4" w:space="0" w:color="auto"/>
            </w:tcBorders>
            <w:shd w:val="clear" w:color="auto" w:fill="auto"/>
            <w:vAlign w:val="center"/>
          </w:tcPr>
          <w:p w14:paraId="1842CE5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gridSpan w:val="2"/>
            <w:tcBorders>
              <w:bottom w:val="single" w:sz="4" w:space="0" w:color="auto"/>
            </w:tcBorders>
            <w:shd w:val="clear" w:color="auto" w:fill="auto"/>
            <w:vAlign w:val="center"/>
          </w:tcPr>
          <w:p w14:paraId="55F2D7A4"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DA</w:t>
            </w:r>
          </w:p>
        </w:tc>
        <w:tc>
          <w:tcPr>
            <w:tcW w:w="252" w:type="pct"/>
            <w:tcBorders>
              <w:bottom w:val="single" w:sz="4" w:space="0" w:color="auto"/>
            </w:tcBorders>
            <w:shd w:val="clear" w:color="auto" w:fill="auto"/>
            <w:vAlign w:val="center"/>
          </w:tcPr>
          <w:p w14:paraId="604787F7" w14:textId="77777777" w:rsidR="008E680B" w:rsidRPr="008176A5" w:rsidRDefault="008E680B" w:rsidP="00A42271">
            <w:pPr>
              <w:tabs>
                <w:tab w:val="left" w:pos="2820"/>
              </w:tabs>
              <w:spacing w:after="0" w:line="240" w:lineRule="auto"/>
              <w:jc w:val="center"/>
              <w:rPr>
                <w:rFonts w:ascii="Proba Pro Lt" w:hAnsi="Proba Pro Lt" w:cs="Arial"/>
                <w:sz w:val="20"/>
                <w:szCs w:val="20"/>
              </w:rPr>
            </w:pPr>
          </w:p>
        </w:tc>
        <w:tc>
          <w:tcPr>
            <w:tcW w:w="764" w:type="pct"/>
            <w:gridSpan w:val="2"/>
            <w:tcBorders>
              <w:bottom w:val="single" w:sz="4" w:space="0" w:color="auto"/>
              <w:right w:val="single" w:sz="4" w:space="0" w:color="auto"/>
            </w:tcBorders>
            <w:shd w:val="clear" w:color="auto" w:fill="auto"/>
            <w:vAlign w:val="center"/>
          </w:tcPr>
          <w:p w14:paraId="33380352" w14:textId="77777777" w:rsidR="008E680B" w:rsidRPr="008176A5"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8394294"/>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p w14:paraId="06E42C8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p>
        </w:tc>
        <w:tc>
          <w:tcPr>
            <w:tcW w:w="238" w:type="pct"/>
            <w:tcBorders>
              <w:left w:val="single" w:sz="4" w:space="0" w:color="auto"/>
              <w:bottom w:val="single" w:sz="4" w:space="0" w:color="auto"/>
              <w:right w:val="single" w:sz="12" w:space="0" w:color="auto"/>
            </w:tcBorders>
            <w:shd w:val="clear" w:color="auto" w:fill="auto"/>
            <w:vAlign w:val="center"/>
          </w:tcPr>
          <w:p w14:paraId="7A8D9C7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p>
        </w:tc>
      </w:tr>
      <w:tr w:rsidR="008E680B" w:rsidRPr="008176A5" w14:paraId="1591FCB8" w14:textId="77777777" w:rsidTr="003B6803">
        <w:trPr>
          <w:trHeight w:val="397"/>
        </w:trPr>
        <w:tc>
          <w:tcPr>
            <w:tcW w:w="1253" w:type="pct"/>
            <w:vMerge/>
            <w:tcBorders>
              <w:left w:val="single" w:sz="12" w:space="0" w:color="auto"/>
              <w:bottom w:val="single" w:sz="12" w:space="0" w:color="auto"/>
            </w:tcBorders>
            <w:shd w:val="clear" w:color="auto" w:fill="00A0DC"/>
            <w:vAlign w:val="center"/>
          </w:tcPr>
          <w:p w14:paraId="391842B3"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2C3A9A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p w14:paraId="574FBF8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p w14:paraId="2973C53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5961654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gridSpan w:val="2"/>
            <w:tcBorders>
              <w:left w:val="single" w:sz="8" w:space="0" w:color="auto"/>
              <w:bottom w:val="single" w:sz="12" w:space="0" w:color="auto"/>
              <w:right w:val="single" w:sz="8" w:space="0" w:color="auto"/>
            </w:tcBorders>
            <w:vAlign w:val="center"/>
          </w:tcPr>
          <w:p w14:paraId="0878667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p>
        </w:tc>
        <w:tc>
          <w:tcPr>
            <w:tcW w:w="252" w:type="pct"/>
            <w:tcBorders>
              <w:left w:val="single" w:sz="8" w:space="0" w:color="auto"/>
              <w:bottom w:val="single" w:sz="12" w:space="0" w:color="auto"/>
              <w:right w:val="single" w:sz="8" w:space="0" w:color="auto"/>
            </w:tcBorders>
            <w:vAlign w:val="center"/>
          </w:tcPr>
          <w:p w14:paraId="0E00744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764" w:type="pct"/>
            <w:gridSpan w:val="2"/>
            <w:tcBorders>
              <w:left w:val="single" w:sz="8" w:space="0" w:color="auto"/>
              <w:bottom w:val="single" w:sz="12" w:space="0" w:color="auto"/>
              <w:right w:val="single" w:sz="8" w:space="0" w:color="auto"/>
            </w:tcBorders>
            <w:vAlign w:val="center"/>
          </w:tcPr>
          <w:p w14:paraId="4279510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4325A0A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4</w:t>
            </w:r>
          </w:p>
        </w:tc>
      </w:tr>
      <w:tr w:rsidR="008E680B" w:rsidRPr="008176A5" w14:paraId="1A9D91E1" w14:textId="77777777" w:rsidTr="003B6803">
        <w:trPr>
          <w:trHeight w:val="397"/>
        </w:trPr>
        <w:tc>
          <w:tcPr>
            <w:tcW w:w="1253" w:type="pct"/>
            <w:tcBorders>
              <w:left w:val="single" w:sz="12" w:space="0" w:color="auto"/>
              <w:bottom w:val="single" w:sz="12" w:space="0" w:color="auto"/>
            </w:tcBorders>
            <w:shd w:val="clear" w:color="auto" w:fill="00A0DC"/>
            <w:vAlign w:val="center"/>
          </w:tcPr>
          <w:p w14:paraId="1C98D99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7"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1996448650"/>
            </w:sdtPr>
            <w:sdtEndPr/>
            <w:sdtContent>
              <w:p w14:paraId="2EE038EB" w14:textId="77777777"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za usmeni ispit: </w:t>
                </w:r>
              </w:p>
              <w:p w14:paraId="6AF458A6"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w:t>
                </w:r>
                <w:r>
                  <w:rPr>
                    <w:rFonts w:ascii="Proba Pro Lt" w:hAnsi="Proba Pro Lt" w:cs="Arial"/>
                    <w:sz w:val="20"/>
                    <w:szCs w:val="20"/>
                  </w:rPr>
                  <w:t xml:space="preserve"> </w:t>
                </w:r>
                <w:r w:rsidRPr="008176A5">
                  <w:rPr>
                    <w:rFonts w:ascii="Proba Pro Lt" w:hAnsi="Proba Pro Lt" w:cs="Arial"/>
                    <w:sz w:val="20"/>
                    <w:szCs w:val="20"/>
                  </w:rPr>
                  <w:t>% nedovoljan (1)</w:t>
                </w:r>
              </w:p>
              <w:p w14:paraId="3AF9CADF"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60</w:t>
                </w:r>
                <w:r>
                  <w:rPr>
                    <w:rFonts w:ascii="Proba Pro Lt" w:hAnsi="Proba Pro Lt" w:cs="Arial"/>
                    <w:sz w:val="20"/>
                    <w:szCs w:val="20"/>
                  </w:rPr>
                  <w:t xml:space="preserve"> </w:t>
                </w:r>
                <w:r w:rsidRPr="008176A5">
                  <w:rPr>
                    <w:rFonts w:ascii="Proba Pro Lt" w:hAnsi="Proba Pro Lt" w:cs="Arial"/>
                    <w:sz w:val="20"/>
                    <w:szCs w:val="20"/>
                  </w:rPr>
                  <w:t>- 69</w:t>
                </w:r>
                <w:r>
                  <w:rPr>
                    <w:rFonts w:ascii="Proba Pro Lt" w:hAnsi="Proba Pro Lt" w:cs="Arial"/>
                    <w:sz w:val="20"/>
                    <w:szCs w:val="20"/>
                  </w:rPr>
                  <w:t xml:space="preserve"> </w:t>
                </w:r>
                <w:r w:rsidRPr="008176A5">
                  <w:rPr>
                    <w:rFonts w:ascii="Proba Pro Lt" w:hAnsi="Proba Pro Lt" w:cs="Arial"/>
                    <w:sz w:val="20"/>
                    <w:szCs w:val="20"/>
                  </w:rPr>
                  <w:t xml:space="preserve">% dovoljan (2) </w:t>
                </w:r>
              </w:p>
              <w:p w14:paraId="1BE89C83"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70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79</w:t>
                </w:r>
                <w:r>
                  <w:rPr>
                    <w:rFonts w:ascii="Proba Pro Lt" w:hAnsi="Proba Pro Lt" w:cs="Arial"/>
                    <w:sz w:val="20"/>
                    <w:szCs w:val="20"/>
                  </w:rPr>
                  <w:t xml:space="preserve"> </w:t>
                </w:r>
                <w:r w:rsidRPr="008176A5">
                  <w:rPr>
                    <w:rFonts w:ascii="Proba Pro Lt" w:hAnsi="Proba Pro Lt" w:cs="Arial"/>
                    <w:sz w:val="20"/>
                    <w:szCs w:val="20"/>
                  </w:rPr>
                  <w:t>% dobar (3)</w:t>
                </w:r>
              </w:p>
              <w:p w14:paraId="45C91CB7"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80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89</w:t>
                </w:r>
                <w:r>
                  <w:rPr>
                    <w:rFonts w:ascii="Proba Pro Lt" w:hAnsi="Proba Pro Lt" w:cs="Arial"/>
                    <w:sz w:val="20"/>
                    <w:szCs w:val="20"/>
                  </w:rPr>
                  <w:t xml:space="preserve"> </w:t>
                </w:r>
                <w:r w:rsidRPr="008176A5">
                  <w:rPr>
                    <w:rFonts w:ascii="Proba Pro Lt" w:hAnsi="Proba Pro Lt" w:cs="Arial"/>
                    <w:sz w:val="20"/>
                    <w:szCs w:val="20"/>
                  </w:rPr>
                  <w:t>% vrlo dobar (4)</w:t>
                </w:r>
              </w:p>
              <w:p w14:paraId="4F5F6B20" w14:textId="77777777" w:rsidR="008E680B" w:rsidRPr="001E3143" w:rsidDel="00B558AD" w:rsidRDefault="008E680B" w:rsidP="00A42271">
                <w:pPr>
                  <w:tabs>
                    <w:tab w:val="left" w:pos="2820"/>
                  </w:tabs>
                  <w:spacing w:after="0" w:line="240" w:lineRule="auto"/>
                  <w:rPr>
                    <w:rFonts w:ascii="Proba Pro Lt" w:hAnsi="Proba Pro Lt" w:cs="Arial"/>
                    <w:sz w:val="20"/>
                    <w:szCs w:val="20"/>
                  </w:rPr>
                </w:pPr>
                <w:r w:rsidRPr="008176A5">
                  <w:rPr>
                    <w:rFonts w:ascii="Arial" w:hAnsi="Arial" w:cs="Arial"/>
                    <w:sz w:val="20"/>
                    <w:szCs w:val="20"/>
                  </w:rPr>
                  <w:t>≥</w:t>
                </w:r>
                <w:r>
                  <w:rPr>
                    <w:rFonts w:ascii="Proba Pro Lt" w:hAnsi="Proba Pro Lt" w:cs="Arial"/>
                    <w:sz w:val="20"/>
                    <w:szCs w:val="20"/>
                  </w:rPr>
                  <w:t xml:space="preserve"> 90 % izvrstan (5)</w:t>
                </w:r>
              </w:p>
            </w:sdtContent>
          </w:sdt>
        </w:tc>
      </w:tr>
      <w:tr w:rsidR="008E680B" w:rsidRPr="008176A5" w14:paraId="7630C341" w14:textId="77777777" w:rsidTr="003B6803">
        <w:tc>
          <w:tcPr>
            <w:tcW w:w="1253" w:type="pct"/>
            <w:tcBorders>
              <w:left w:val="single" w:sz="12" w:space="0" w:color="auto"/>
              <w:bottom w:val="single" w:sz="12" w:space="0" w:color="auto"/>
            </w:tcBorders>
            <w:shd w:val="clear" w:color="auto" w:fill="00A0DC"/>
            <w:vAlign w:val="center"/>
          </w:tcPr>
          <w:p w14:paraId="29F223C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7" w:type="pct"/>
            <w:gridSpan w:val="12"/>
            <w:tcBorders>
              <w:bottom w:val="single" w:sz="12" w:space="0" w:color="auto"/>
              <w:right w:val="single" w:sz="12" w:space="0" w:color="auto"/>
            </w:tcBorders>
            <w:vAlign w:val="center"/>
          </w:tcPr>
          <w:p w14:paraId="495273B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83721615"/>
            </w:sdtPr>
            <w:sdtEndPr>
              <w:rPr>
                <w:rFonts w:ascii="Calibri" w:hAnsi="Calibri" w:cs="Calibri"/>
                <w:sz w:val="22"/>
                <w:szCs w:val="22"/>
              </w:rPr>
            </w:sdtEndPr>
            <w:sdtContent>
              <w:p w14:paraId="7B2EDE37"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odraditi sve vježbe (laboratorijske i pogonske)</w:t>
                </w:r>
              </w:p>
              <w:p w14:paraId="500FEBE6"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svim predavanjima, dozvoljen broj neopravdanih izostanaka s predavanja je 0</w:t>
                </w:r>
                <w:r>
                  <w:rPr>
                    <w:rFonts w:ascii="Proba Pro Lt" w:hAnsi="Proba Pro Lt" w:cs="Arial"/>
                    <w:sz w:val="20"/>
                    <w:szCs w:val="20"/>
                  </w:rPr>
                  <w:t xml:space="preserve"> </w:t>
                </w:r>
                <w:r w:rsidRPr="008176A5">
                  <w:rPr>
                    <w:rFonts w:ascii="Proba Pro Lt" w:hAnsi="Proba Pro Lt" w:cs="Arial"/>
                    <w:sz w:val="20"/>
                    <w:szCs w:val="20"/>
                  </w:rPr>
                  <w:t>% sati, a dozvoljen broj opravdanih izostanaka je 20</w:t>
                </w:r>
                <w:r>
                  <w:rPr>
                    <w:rFonts w:ascii="Proba Pro Lt" w:hAnsi="Proba Pro Lt" w:cs="Arial"/>
                    <w:sz w:val="20"/>
                    <w:szCs w:val="20"/>
                  </w:rPr>
                  <w:t xml:space="preserve"> </w:t>
                </w:r>
                <w:r w:rsidRPr="008176A5">
                  <w:rPr>
                    <w:rFonts w:ascii="Proba Pro Lt" w:hAnsi="Proba Pro Lt" w:cs="Arial"/>
                    <w:sz w:val="20"/>
                    <w:szCs w:val="20"/>
                  </w:rPr>
                  <w:t>% sati (predavanja i seminari).</w:t>
                </w:r>
              </w:p>
              <w:p w14:paraId="0DD9C394" w14:textId="77777777" w:rsidR="008E680B" w:rsidRPr="001E3143" w:rsidRDefault="008E680B" w:rsidP="00A42271">
                <w:pPr>
                  <w:pStyle w:val="ListParagraph"/>
                  <w:numPr>
                    <w:ilvl w:val="0"/>
                    <w:numId w:val="24"/>
                  </w:numPr>
                  <w:tabs>
                    <w:tab w:val="left" w:pos="2820"/>
                  </w:tabs>
                  <w:spacing w:after="0" w:line="240" w:lineRule="auto"/>
                  <w:rPr>
                    <w:rFonts w:ascii="Proba Pro Lt" w:eastAsia="Times New Roman" w:hAnsi="Proba Pro Lt" w:cs="Arial"/>
                    <w:b/>
                    <w:sz w:val="20"/>
                    <w:szCs w:val="20"/>
                    <w:lang w:val="en-US" w:eastAsia="hr-HR"/>
                  </w:rPr>
                </w:pPr>
                <w:r w:rsidRPr="008176A5">
                  <w:rPr>
                    <w:rFonts w:ascii="Proba Pro Lt" w:eastAsia="Times New Roman" w:hAnsi="Proba Pro Lt" w:cs="Arial"/>
                    <w:sz w:val="20"/>
                    <w:szCs w:val="20"/>
                    <w:lang w:val="en-US" w:eastAsia="hr-HR"/>
                  </w:rPr>
                  <w:t>položiti  usmeni dio ispita</w:t>
                </w:r>
              </w:p>
            </w:sdtContent>
          </w:sdt>
        </w:tc>
      </w:tr>
      <w:tr w:rsidR="008E680B" w:rsidRPr="008176A5" w14:paraId="1DECC9DB" w14:textId="77777777" w:rsidTr="003B6803">
        <w:tc>
          <w:tcPr>
            <w:tcW w:w="1253" w:type="pct"/>
            <w:vMerge w:val="restart"/>
            <w:tcBorders>
              <w:top w:val="single" w:sz="12" w:space="0" w:color="auto"/>
              <w:left w:val="single" w:sz="12" w:space="0" w:color="auto"/>
            </w:tcBorders>
            <w:shd w:val="clear" w:color="auto" w:fill="00A0DC"/>
            <w:vAlign w:val="center"/>
          </w:tcPr>
          <w:p w14:paraId="47BF812F"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2.11. Obvezna literatura (dostupna u knjižnici i / ili na drugi način)</w:t>
            </w:r>
          </w:p>
        </w:tc>
        <w:tc>
          <w:tcPr>
            <w:tcW w:w="2134" w:type="pct"/>
            <w:gridSpan w:val="6"/>
            <w:tcBorders>
              <w:top w:val="single" w:sz="12" w:space="0" w:color="auto"/>
              <w:right w:val="single" w:sz="8" w:space="0" w:color="auto"/>
            </w:tcBorders>
            <w:shd w:val="clear" w:color="auto" w:fill="00A0DC"/>
            <w:vAlign w:val="center"/>
          </w:tcPr>
          <w:p w14:paraId="18CBC98F"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00327D"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99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9DC072"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746C66B4" w14:textId="77777777" w:rsidTr="003B6803">
        <w:trPr>
          <w:trHeight w:val="75"/>
        </w:trPr>
        <w:tc>
          <w:tcPr>
            <w:tcW w:w="1253" w:type="pct"/>
            <w:vMerge/>
            <w:tcBorders>
              <w:left w:val="single" w:sz="12" w:space="0" w:color="auto"/>
            </w:tcBorders>
            <w:shd w:val="clear" w:color="auto" w:fill="00A0DC"/>
            <w:vAlign w:val="center"/>
          </w:tcPr>
          <w:p w14:paraId="20089487"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134" w:type="pct"/>
            <w:gridSpan w:val="6"/>
            <w:tcBorders>
              <w:right w:val="single" w:sz="8" w:space="0" w:color="auto"/>
            </w:tcBorders>
            <w:shd w:val="clear" w:color="auto" w:fill="auto"/>
            <w:vAlign w:val="center"/>
          </w:tcPr>
          <w:sdt>
            <w:sdtPr>
              <w:rPr>
                <w:rFonts w:ascii="Proba Pro Lt" w:hAnsi="Proba Pro Lt" w:cs="Arial"/>
                <w:color w:val="000000"/>
                <w:sz w:val="20"/>
                <w:szCs w:val="20"/>
              </w:rPr>
              <w:id w:val="-148911405"/>
            </w:sdtPr>
            <w:sdtEndPr/>
            <w:sdtContent>
              <w:p w14:paraId="0436BAD7" w14:textId="77777777" w:rsidR="008E680B" w:rsidRPr="008176A5" w:rsidRDefault="00DB7BE2" w:rsidP="00A42271">
                <w:pPr>
                  <w:tabs>
                    <w:tab w:val="left" w:pos="2820"/>
                  </w:tabs>
                  <w:spacing w:after="0" w:line="240" w:lineRule="auto"/>
                  <w:rPr>
                    <w:rFonts w:ascii="Proba Pro Lt" w:hAnsi="Proba Pro Lt" w:cs="Arial"/>
                    <w:color w:val="000000"/>
                    <w:sz w:val="20"/>
                    <w:szCs w:val="20"/>
                  </w:rPr>
                </w:pPr>
                <w:hyperlink r:id="rId178" w:history="1">
                  <w:r w:rsidR="008E680B" w:rsidRPr="008176A5">
                    <w:rPr>
                      <w:rStyle w:val="Hyperlink"/>
                      <w:rFonts w:ascii="Proba Pro Lt" w:hAnsi="Proba Pro Lt"/>
                      <w:sz w:val="20"/>
                      <w:szCs w:val="20"/>
                    </w:rPr>
                    <w:t>P. Horvat: Biotehnološka proizvodnja octa</w:t>
                  </w:r>
                </w:hyperlink>
              </w:p>
            </w:sdtContent>
          </w:sdt>
        </w:tc>
        <w:tc>
          <w:tcPr>
            <w:tcW w:w="613" w:type="pct"/>
            <w:gridSpan w:val="3"/>
            <w:tcBorders>
              <w:top w:val="single" w:sz="8" w:space="0" w:color="auto"/>
              <w:left w:val="single" w:sz="8" w:space="0" w:color="auto"/>
              <w:right w:val="single" w:sz="8" w:space="0" w:color="auto"/>
            </w:tcBorders>
            <w:shd w:val="clear" w:color="auto" w:fill="auto"/>
            <w:vAlign w:val="center"/>
          </w:tcPr>
          <w:p w14:paraId="42AA7BA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99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29585464"/>
            </w:sdtPr>
            <w:sdtEndPr/>
            <w:sdtContent>
              <w:p w14:paraId="2155D22A" w14:textId="77777777" w:rsidR="008E680B" w:rsidRPr="008176A5" w:rsidRDefault="00DB7BE2" w:rsidP="00A42271">
                <w:pPr>
                  <w:tabs>
                    <w:tab w:val="left" w:pos="2820"/>
                  </w:tabs>
                  <w:spacing w:after="0" w:line="240" w:lineRule="auto"/>
                  <w:jc w:val="center"/>
                  <w:rPr>
                    <w:rFonts w:ascii="Proba Pro Lt" w:hAnsi="Proba Pro Lt" w:cs="Arial"/>
                    <w:color w:val="000000"/>
                    <w:sz w:val="20"/>
                    <w:szCs w:val="20"/>
                  </w:rPr>
                </w:pPr>
                <w:hyperlink r:id="rId179" w:history="1">
                  <w:r w:rsidR="008E680B" w:rsidRPr="00317D34">
                    <w:rPr>
                      <w:rStyle w:val="Hyperlink"/>
                      <w:rFonts w:ascii="Proba Pro Lt" w:hAnsi="Proba Pro Lt" w:cs="Arial"/>
                      <w:sz w:val="20"/>
                      <w:szCs w:val="20"/>
                    </w:rPr>
                    <w:t>http://www.pbf.unizg.hr/zavodi/zavod_za_biokemijsko_inzenjerstvo/laboratorij_za_bi_im_i_tsp/biotehnoloska_proizvodnja_octa</w:t>
                  </w:r>
                </w:hyperlink>
                <w:r w:rsidR="008E680B">
                  <w:rPr>
                    <w:rFonts w:ascii="Proba Pro Lt" w:hAnsi="Proba Pro Lt" w:cs="Arial"/>
                    <w:color w:val="000000"/>
                    <w:sz w:val="20"/>
                    <w:szCs w:val="20"/>
                  </w:rPr>
                  <w:t xml:space="preserve"> </w:t>
                </w:r>
              </w:p>
            </w:sdtContent>
          </w:sdt>
        </w:tc>
      </w:tr>
      <w:tr w:rsidR="008E680B" w:rsidRPr="008176A5" w14:paraId="42EFDFD3" w14:textId="77777777" w:rsidTr="003B6803">
        <w:tc>
          <w:tcPr>
            <w:tcW w:w="1253" w:type="pct"/>
            <w:tcBorders>
              <w:top w:val="single" w:sz="12" w:space="0" w:color="auto"/>
              <w:left w:val="single" w:sz="12" w:space="0" w:color="auto"/>
            </w:tcBorders>
            <w:shd w:val="clear" w:color="auto" w:fill="00A0DC"/>
            <w:vAlign w:val="center"/>
          </w:tcPr>
          <w:p w14:paraId="5E8FB6D5"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lang w:eastAsia="hr-HR"/>
            </w:rPr>
            <w:id w:val="-176271498"/>
          </w:sdtPr>
          <w:sdtEndPr>
            <w:rPr>
              <w:rFonts w:ascii="Proba Pro Lt" w:hAnsi="Proba Pro Lt" w:cs="Arial"/>
              <w:sz w:val="20"/>
              <w:szCs w:val="20"/>
              <w:lang w:eastAsia="en-US"/>
            </w:rPr>
          </w:sdtEndPr>
          <w:sdtContent>
            <w:sdt>
              <w:sdtPr>
                <w:rPr>
                  <w:lang w:eastAsia="hr-HR"/>
                </w:rPr>
                <w:id w:val="124596042"/>
              </w:sdtPr>
              <w:sdtEndPr>
                <w:rPr>
                  <w:rFonts w:ascii="Proba Pro Lt" w:hAnsi="Proba Pro Lt" w:cs="Arial"/>
                  <w:sz w:val="20"/>
                  <w:szCs w:val="20"/>
                  <w:lang w:eastAsia="en-US"/>
                </w:rPr>
              </w:sdtEndPr>
              <w:sdtContent>
                <w:tc>
                  <w:tcPr>
                    <w:tcW w:w="3747" w:type="pct"/>
                    <w:gridSpan w:val="12"/>
                    <w:tcBorders>
                      <w:top w:val="single" w:sz="12" w:space="0" w:color="auto"/>
                      <w:right w:val="single" w:sz="12" w:space="0" w:color="auto"/>
                    </w:tcBorders>
                  </w:tcPr>
                  <w:p w14:paraId="4A65EADC" w14:textId="77777777" w:rsidR="008E680B" w:rsidRPr="001E3143"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 xml:space="preserve">Popisana je u sveučilišnom E-udžbeniku: </w:t>
                    </w:r>
                    <w:sdt>
                      <w:sdtPr>
                        <w:rPr>
                          <w:rFonts w:ascii="Proba Pro Lt" w:hAnsi="Proba Pro Lt" w:cs="Arial"/>
                          <w:color w:val="000000"/>
                          <w:sz w:val="20"/>
                          <w:szCs w:val="20"/>
                        </w:rPr>
                        <w:id w:val="5295725"/>
                      </w:sdtPr>
                      <w:sdtEndPr/>
                      <w:sdtContent>
                        <w:hyperlink r:id="rId180" w:history="1">
                          <w:r w:rsidRPr="008176A5">
                            <w:rPr>
                              <w:rStyle w:val="Hyperlink"/>
                              <w:rFonts w:ascii="Proba Pro Lt" w:hAnsi="Proba Pro Lt"/>
                              <w:sz w:val="20"/>
                              <w:szCs w:val="20"/>
                            </w:rPr>
                            <w:t>P. Horvat: Biotehnološka proizvodnja octa</w:t>
                          </w:r>
                        </w:hyperlink>
                      </w:sdtContent>
                    </w:sdt>
                  </w:p>
                </w:tc>
              </w:sdtContent>
            </w:sdt>
          </w:sdtContent>
        </w:sdt>
      </w:tr>
      <w:tr w:rsidR="008E680B" w:rsidRPr="008176A5" w14:paraId="4304270E" w14:textId="77777777" w:rsidTr="003B6803">
        <w:tc>
          <w:tcPr>
            <w:tcW w:w="1253" w:type="pct"/>
            <w:tcBorders>
              <w:top w:val="single" w:sz="12" w:space="0" w:color="auto"/>
              <w:left w:val="single" w:sz="12" w:space="0" w:color="auto"/>
            </w:tcBorders>
            <w:shd w:val="clear" w:color="auto" w:fill="00A0DC"/>
            <w:vAlign w:val="center"/>
          </w:tcPr>
          <w:p w14:paraId="076A7CB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7" w:type="pct"/>
            <w:gridSpan w:val="12"/>
            <w:tcBorders>
              <w:top w:val="single" w:sz="12" w:space="0" w:color="auto"/>
              <w:right w:val="single" w:sz="12" w:space="0" w:color="auto"/>
            </w:tcBorders>
          </w:tcPr>
          <w:p w14:paraId="1B3E606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81" w:history="1">
              <w:r w:rsidRPr="008176A5">
                <w:rPr>
                  <w:rStyle w:val="Hyperlink"/>
                  <w:rFonts w:ascii="Proba Pro Lt" w:hAnsi="Proba Pro Lt"/>
                  <w:i/>
                  <w:sz w:val="20"/>
                  <w:szCs w:val="20"/>
                </w:rPr>
                <w:t>http://www.pbf.unizg.hr/studiji/ispitni_rokovi</w:t>
              </w:r>
            </w:hyperlink>
          </w:p>
        </w:tc>
      </w:tr>
      <w:tr w:rsidR="008E680B" w:rsidRPr="008176A5" w14:paraId="61A8FF28" w14:textId="77777777" w:rsidTr="003B6803">
        <w:tc>
          <w:tcPr>
            <w:tcW w:w="1253" w:type="pct"/>
            <w:tcBorders>
              <w:left w:val="single" w:sz="12" w:space="0" w:color="auto"/>
              <w:bottom w:val="single" w:sz="12" w:space="0" w:color="auto"/>
            </w:tcBorders>
            <w:shd w:val="clear" w:color="auto" w:fill="00A0DC"/>
            <w:vAlign w:val="center"/>
          </w:tcPr>
          <w:p w14:paraId="115B184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097395248"/>
          </w:sdtPr>
          <w:sdtEndPr/>
          <w:sdtContent>
            <w:sdt>
              <w:sdtPr>
                <w:rPr>
                  <w:rFonts w:ascii="Proba Pro Lt" w:hAnsi="Proba Pro Lt" w:cs="Arial"/>
                  <w:sz w:val="20"/>
                  <w:szCs w:val="20"/>
                </w:rPr>
                <w:id w:val="1761017050"/>
              </w:sdtPr>
              <w:sdtEndPr/>
              <w:sdtContent>
                <w:tc>
                  <w:tcPr>
                    <w:tcW w:w="3747" w:type="pct"/>
                    <w:gridSpan w:val="12"/>
                    <w:tcBorders>
                      <w:bottom w:val="single" w:sz="12" w:space="0" w:color="auto"/>
                      <w:right w:val="single" w:sz="12" w:space="0" w:color="auto"/>
                    </w:tcBorders>
                  </w:tcPr>
                  <w:p w14:paraId="6EC0487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Rokovi ispita objavljuju se i na mrežnoj stranici: </w:t>
                    </w:r>
                    <w:hyperlink r:id="rId182" w:history="1">
                      <w:r w:rsidRPr="008176A5">
                        <w:rPr>
                          <w:rStyle w:val="Hyperlink"/>
                          <w:rFonts w:ascii="Proba Pro Lt" w:hAnsi="Proba Pro Lt" w:cs="Arial"/>
                          <w:sz w:val="20"/>
                          <w:szCs w:val="20"/>
                        </w:rPr>
                        <w:t>http://www.pbf.unizg.hr/ispitni_rokovi</w:t>
                      </w:r>
                    </w:hyperlink>
                    <w:r w:rsidRPr="008176A5">
                      <w:rPr>
                        <w:rFonts w:ascii="Proba Pro Lt" w:hAnsi="Proba Pro Lt" w:cs="Arial"/>
                        <w:sz w:val="20"/>
                        <w:szCs w:val="20"/>
                      </w:rPr>
                      <w:t xml:space="preserve"> </w:t>
                    </w:r>
                  </w:p>
                </w:tc>
              </w:sdtContent>
            </w:sdt>
          </w:sdtContent>
        </w:sdt>
      </w:tr>
    </w:tbl>
    <w:p w14:paraId="2B517A2C" w14:textId="77777777" w:rsidR="008E680B" w:rsidRPr="008176A5" w:rsidRDefault="008E680B" w:rsidP="008E680B">
      <w:pPr>
        <w:spacing w:after="0" w:line="240" w:lineRule="auto"/>
        <w:rPr>
          <w:rFonts w:ascii="Proba Pro Lt" w:hAnsi="Proba Pro Lt"/>
          <w:sz w:val="20"/>
          <w:szCs w:val="20"/>
        </w:rPr>
      </w:pPr>
    </w:p>
    <w:p w14:paraId="5E2F6495"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190"/>
        <w:gridCol w:w="334"/>
        <w:gridCol w:w="900"/>
        <w:gridCol w:w="186"/>
        <w:gridCol w:w="511"/>
        <w:gridCol w:w="511"/>
        <w:gridCol w:w="493"/>
      </w:tblGrid>
      <w:tr w:rsidR="008E680B" w:rsidRPr="008176A5" w14:paraId="407961A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32A1E3"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28462745" w14:textId="77777777" w:rsidTr="003B6803">
        <w:tc>
          <w:tcPr>
            <w:tcW w:w="1256" w:type="pct"/>
            <w:tcBorders>
              <w:top w:val="single" w:sz="12" w:space="0" w:color="auto"/>
              <w:left w:val="single" w:sz="12" w:space="0" w:color="auto"/>
            </w:tcBorders>
            <w:shd w:val="clear" w:color="auto" w:fill="00A0DC"/>
            <w:vAlign w:val="center"/>
          </w:tcPr>
          <w:p w14:paraId="0BA4E605"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5983610"/>
            <w:placeholder>
              <w:docPart w:val="5EF7D83011584074A4C125CDA3685C4F"/>
            </w:placeholder>
          </w:sdtPr>
          <w:sdtEndPr/>
          <w:sdtContent>
            <w:tc>
              <w:tcPr>
                <w:tcW w:w="1456" w:type="pct"/>
                <w:gridSpan w:val="4"/>
                <w:tcBorders>
                  <w:top w:val="single" w:sz="12" w:space="0" w:color="auto"/>
                  <w:right w:val="single" w:sz="12" w:space="0" w:color="auto"/>
                </w:tcBorders>
                <w:vAlign w:val="center"/>
              </w:tcPr>
              <w:p w14:paraId="5018FBD2" w14:textId="77777777" w:rsidR="008E680B" w:rsidRPr="00F75173" w:rsidRDefault="00DB7BE2" w:rsidP="00A42271">
                <w:pPr>
                  <w:tabs>
                    <w:tab w:val="left" w:pos="2820"/>
                  </w:tabs>
                  <w:spacing w:after="0" w:line="240" w:lineRule="auto"/>
                  <w:rPr>
                    <w:rFonts w:ascii="Proba Pro Lt" w:hAnsi="Proba Pro Lt" w:cs="Arial"/>
                    <w:b/>
                    <w:sz w:val="20"/>
                    <w:szCs w:val="20"/>
                  </w:rPr>
                </w:pPr>
                <w:hyperlink r:id="rId183" w:history="1">
                  <w:r w:rsidR="008E680B" w:rsidRPr="00F75173">
                    <w:rPr>
                      <w:rStyle w:val="Hyperlink"/>
                      <w:rFonts w:ascii="Proba Pro Lt" w:hAnsi="Proba Pro Lt" w:cs="Arial"/>
                      <w:b/>
                      <w:sz w:val="20"/>
                      <w:szCs w:val="20"/>
                    </w:rPr>
                    <w:t>Izv. prof. dr. sc. Igor Slivac</w:t>
                  </w:r>
                </w:hyperlink>
              </w:p>
              <w:p w14:paraId="6981955B" w14:textId="77777777" w:rsidR="008E680B" w:rsidRPr="008176A5" w:rsidRDefault="00DB7BE2" w:rsidP="00A42271">
                <w:pPr>
                  <w:tabs>
                    <w:tab w:val="left" w:pos="2820"/>
                  </w:tabs>
                  <w:spacing w:after="0" w:line="240" w:lineRule="auto"/>
                  <w:rPr>
                    <w:rFonts w:ascii="Proba Pro Lt" w:hAnsi="Proba Pro Lt" w:cs="Arial"/>
                    <w:sz w:val="20"/>
                    <w:szCs w:val="20"/>
                  </w:rPr>
                </w:pPr>
                <w:hyperlink r:id="rId184" w:history="1">
                  <w:r w:rsidR="008E680B" w:rsidRPr="000B4D6E">
                    <w:rPr>
                      <w:rStyle w:val="Hyperlink"/>
                      <w:rFonts w:ascii="Proba Pro Lt" w:hAnsi="Proba Pro Lt" w:cs="Arial"/>
                      <w:sz w:val="20"/>
                      <w:szCs w:val="20"/>
                    </w:rPr>
                    <w:t>Prof. dr. sc. Višnja Gaurina Srček</w:t>
                  </w:r>
                </w:hyperlink>
              </w:p>
              <w:p w14:paraId="2B4BBDBE" w14:textId="77777777" w:rsidR="008E680B" w:rsidRPr="008176A5" w:rsidRDefault="00DB7BE2" w:rsidP="00A42271">
                <w:pPr>
                  <w:tabs>
                    <w:tab w:val="left" w:pos="2820"/>
                  </w:tabs>
                  <w:spacing w:after="0" w:line="240" w:lineRule="auto"/>
                  <w:rPr>
                    <w:rFonts w:ascii="Proba Pro Lt" w:hAnsi="Proba Pro Lt" w:cs="Arial"/>
                    <w:sz w:val="20"/>
                    <w:szCs w:val="20"/>
                  </w:rPr>
                </w:pPr>
                <w:hyperlink r:id="rId185" w:history="1">
                  <w:r w:rsidR="008E680B" w:rsidRPr="00071996">
                    <w:rPr>
                      <w:rStyle w:val="Hyperlink"/>
                      <w:rFonts w:ascii="Proba Pro Lt" w:hAnsi="Proba Pro Lt" w:cs="Arial"/>
                      <w:sz w:val="20"/>
                      <w:szCs w:val="20"/>
                    </w:rPr>
                    <w:t>Doc. dr. sc. Kristina Radošev</w:t>
                  </w:r>
                  <w:r w:rsidR="008E680B">
                    <w:rPr>
                      <w:rStyle w:val="Hyperlink"/>
                      <w:rFonts w:ascii="Proba Pro Lt" w:hAnsi="Proba Pro Lt" w:cs="Arial"/>
                      <w:sz w:val="20"/>
                      <w:szCs w:val="20"/>
                    </w:rPr>
                    <w:t>i</w:t>
                  </w:r>
                  <w:r w:rsidR="008E680B" w:rsidRPr="00071996">
                    <w:rPr>
                      <w:rStyle w:val="Hyperlink"/>
                      <w:rFonts w:ascii="Proba Pro Lt" w:hAnsi="Proba Pro Lt" w:cs="Arial"/>
                      <w:sz w:val="20"/>
                      <w:szCs w:val="20"/>
                    </w:rPr>
                    <w:t>ć</w:t>
                  </w:r>
                </w:hyperlink>
              </w:p>
            </w:tc>
          </w:sdtContent>
        </w:sdt>
        <w:tc>
          <w:tcPr>
            <w:tcW w:w="1473" w:type="pct"/>
            <w:gridSpan w:val="5"/>
            <w:tcBorders>
              <w:top w:val="single" w:sz="12" w:space="0" w:color="auto"/>
              <w:right w:val="single" w:sz="12" w:space="0" w:color="auto"/>
            </w:tcBorders>
            <w:shd w:val="clear" w:color="auto" w:fill="00A0DC"/>
            <w:vAlign w:val="center"/>
          </w:tcPr>
          <w:p w14:paraId="13BAFB4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64504032"/>
            <w:placeholder>
              <w:docPart w:val="B636931E649A4D5C96278080AF5B79EA"/>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7461FF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2702A23A" w14:textId="77777777" w:rsidTr="003B6803">
        <w:tc>
          <w:tcPr>
            <w:tcW w:w="1256" w:type="pct"/>
            <w:tcBorders>
              <w:top w:val="single" w:sz="12" w:space="0" w:color="auto"/>
              <w:left w:val="single" w:sz="12" w:space="0" w:color="auto"/>
            </w:tcBorders>
            <w:shd w:val="clear" w:color="auto" w:fill="00A0DC"/>
            <w:vAlign w:val="center"/>
          </w:tcPr>
          <w:p w14:paraId="265D4D4C"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22" w:name="Osnove_tkivnog_inzenjerstva" w:displacedByCustomXml="next"/>
        <w:sdt>
          <w:sdtPr>
            <w:rPr>
              <w:rFonts w:ascii="Proba Pro Lt" w:hAnsi="Proba Pro Lt" w:cs="Arial"/>
              <w:sz w:val="20"/>
              <w:szCs w:val="20"/>
            </w:rPr>
            <w:id w:val="2052728207"/>
            <w:placeholder>
              <w:docPart w:val="6A8E562C665D4F438E485D43B405A0B9"/>
            </w:placeholder>
          </w:sdtPr>
          <w:sdtEndPr/>
          <w:sdtContent>
            <w:tc>
              <w:tcPr>
                <w:tcW w:w="1456" w:type="pct"/>
                <w:gridSpan w:val="4"/>
                <w:tcBorders>
                  <w:top w:val="single" w:sz="12" w:space="0" w:color="auto"/>
                  <w:right w:val="single" w:sz="12" w:space="0" w:color="auto"/>
                </w:tcBorders>
                <w:vAlign w:val="center"/>
              </w:tcPr>
              <w:p w14:paraId="646B1E2B" w14:textId="77777777" w:rsidR="008E680B" w:rsidRPr="008176A5" w:rsidRDefault="008E680B" w:rsidP="00A42271">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Osnove tkivnog inž</w:t>
                </w:r>
                <w:r w:rsidRPr="008A13C5">
                  <w:rPr>
                    <w:rStyle w:val="Heading1Char"/>
                    <w:rFonts w:ascii="Proba Pro Lt" w:eastAsia="Calibri" w:hAnsi="Proba Pro Lt"/>
                    <w:sz w:val="20"/>
                    <w:szCs w:val="20"/>
                  </w:rPr>
                  <w:t>enjerstva</w:t>
                </w:r>
              </w:p>
            </w:tc>
          </w:sdtContent>
        </w:sdt>
        <w:bookmarkEnd w:id="22" w:displacedByCustomXml="prev"/>
        <w:tc>
          <w:tcPr>
            <w:tcW w:w="1473" w:type="pct"/>
            <w:gridSpan w:val="5"/>
            <w:tcBorders>
              <w:top w:val="single" w:sz="12" w:space="0" w:color="auto"/>
              <w:right w:val="single" w:sz="12" w:space="0" w:color="auto"/>
            </w:tcBorders>
            <w:shd w:val="clear" w:color="auto" w:fill="00A0DC"/>
            <w:vAlign w:val="center"/>
          </w:tcPr>
          <w:p w14:paraId="7C71555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31867648"/>
            <w:placeholder>
              <w:docPart w:val="8D829C4074F9471A9BC286E9C9B6C066"/>
            </w:placeholder>
          </w:sdtPr>
          <w:sdtEndPr/>
          <w:sdtContent>
            <w:tc>
              <w:tcPr>
                <w:tcW w:w="816" w:type="pct"/>
                <w:gridSpan w:val="4"/>
                <w:tcBorders>
                  <w:top w:val="single" w:sz="12" w:space="0" w:color="auto"/>
                  <w:right w:val="single" w:sz="12" w:space="0" w:color="auto"/>
                </w:tcBorders>
                <w:vAlign w:val="center"/>
              </w:tcPr>
              <w:p w14:paraId="22E42F9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w:t>
                </w:r>
              </w:p>
            </w:tc>
          </w:sdtContent>
        </w:sdt>
      </w:tr>
      <w:tr w:rsidR="008E680B" w:rsidRPr="008176A5" w14:paraId="59377728" w14:textId="77777777" w:rsidTr="003B6803">
        <w:tc>
          <w:tcPr>
            <w:tcW w:w="1256" w:type="pct"/>
            <w:tcBorders>
              <w:left w:val="single" w:sz="12" w:space="0" w:color="auto"/>
              <w:bottom w:val="single" w:sz="12" w:space="0" w:color="auto"/>
            </w:tcBorders>
            <w:shd w:val="clear" w:color="auto" w:fill="00A0DC"/>
            <w:vAlign w:val="center"/>
          </w:tcPr>
          <w:p w14:paraId="2B1653E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136149339"/>
            <w:placeholder>
              <w:docPart w:val="39253D13329941A49B268A1A6ECD091F"/>
            </w:placeholder>
          </w:sdtPr>
          <w:sdtEndPr/>
          <w:sdtContent>
            <w:tc>
              <w:tcPr>
                <w:tcW w:w="1456" w:type="pct"/>
                <w:gridSpan w:val="4"/>
                <w:tcBorders>
                  <w:bottom w:val="single" w:sz="12" w:space="0" w:color="auto"/>
                  <w:right w:val="single" w:sz="12" w:space="0" w:color="auto"/>
                </w:tcBorders>
                <w:vAlign w:val="center"/>
              </w:tcPr>
              <w:p w14:paraId="129D8DA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66748</w:t>
                </w:r>
              </w:p>
            </w:tc>
          </w:sdtContent>
        </w:sdt>
        <w:tc>
          <w:tcPr>
            <w:tcW w:w="1473" w:type="pct"/>
            <w:gridSpan w:val="5"/>
            <w:tcBorders>
              <w:bottom w:val="single" w:sz="12" w:space="0" w:color="auto"/>
              <w:right w:val="single" w:sz="12" w:space="0" w:color="auto"/>
            </w:tcBorders>
            <w:shd w:val="clear" w:color="auto" w:fill="00A0DC"/>
            <w:vAlign w:val="center"/>
          </w:tcPr>
          <w:p w14:paraId="4150E7A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061370963"/>
            <w:placeholder>
              <w:docPart w:val="B8F1DDDD8CF04EBFA318F2C06006C145"/>
            </w:placeholder>
          </w:sdtPr>
          <w:sdtEndPr/>
          <w:sdtContent>
            <w:tc>
              <w:tcPr>
                <w:tcW w:w="816" w:type="pct"/>
                <w:gridSpan w:val="4"/>
                <w:tcBorders>
                  <w:bottom w:val="single" w:sz="12" w:space="0" w:color="auto"/>
                  <w:right w:val="single" w:sz="12" w:space="0" w:color="auto"/>
                </w:tcBorders>
                <w:vAlign w:val="center"/>
              </w:tcPr>
              <w:p w14:paraId="57D31E1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10</w:t>
                </w:r>
                <w:r>
                  <w:rPr>
                    <w:rFonts w:ascii="Proba Pro Lt" w:hAnsi="Proba Pro Lt" w:cs="Arial"/>
                    <w:sz w:val="20"/>
                    <w:szCs w:val="20"/>
                  </w:rPr>
                  <w:t xml:space="preserve"> + 0</w:t>
                </w:r>
              </w:p>
            </w:tc>
          </w:sdtContent>
        </w:sdt>
      </w:tr>
      <w:tr w:rsidR="008E680B" w:rsidRPr="008176A5" w14:paraId="1DD4A288" w14:textId="77777777" w:rsidTr="003B6803">
        <w:tc>
          <w:tcPr>
            <w:tcW w:w="1256" w:type="pct"/>
            <w:tcBorders>
              <w:left w:val="single" w:sz="12" w:space="0" w:color="auto"/>
              <w:bottom w:val="single" w:sz="12" w:space="0" w:color="auto"/>
            </w:tcBorders>
            <w:shd w:val="clear" w:color="auto" w:fill="00A0DC"/>
            <w:vAlign w:val="center"/>
          </w:tcPr>
          <w:p w14:paraId="3FE328F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93585357"/>
            <w:placeholder>
              <w:docPart w:val="C5E06D0E442144F3BC23D65147CA1D0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08A6CFF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73" w:type="pct"/>
            <w:gridSpan w:val="5"/>
            <w:tcBorders>
              <w:bottom w:val="single" w:sz="12" w:space="0" w:color="auto"/>
              <w:right w:val="single" w:sz="12" w:space="0" w:color="auto"/>
            </w:tcBorders>
            <w:shd w:val="clear" w:color="auto" w:fill="00A0DC"/>
            <w:vAlign w:val="center"/>
          </w:tcPr>
          <w:p w14:paraId="028405F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728259084"/>
            <w:placeholder>
              <w:docPart w:val="6B097936F3D04F0592F8B2089CADE79C"/>
            </w:placeholder>
          </w:sdtPr>
          <w:sdtEndPr/>
          <w:sdtContent>
            <w:tc>
              <w:tcPr>
                <w:tcW w:w="816" w:type="pct"/>
                <w:gridSpan w:val="4"/>
                <w:tcBorders>
                  <w:bottom w:val="single" w:sz="12" w:space="0" w:color="auto"/>
                  <w:right w:val="single" w:sz="12" w:space="0" w:color="auto"/>
                </w:tcBorders>
                <w:vAlign w:val="center"/>
              </w:tcPr>
              <w:p w14:paraId="1DE60ED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112ED622" w14:textId="77777777" w:rsidTr="003B6803">
        <w:tc>
          <w:tcPr>
            <w:tcW w:w="1256" w:type="pct"/>
            <w:tcBorders>
              <w:left w:val="single" w:sz="12" w:space="0" w:color="auto"/>
              <w:bottom w:val="single" w:sz="12" w:space="0" w:color="auto"/>
            </w:tcBorders>
            <w:shd w:val="clear" w:color="auto" w:fill="00A0DC"/>
            <w:vAlign w:val="center"/>
          </w:tcPr>
          <w:p w14:paraId="016C0404"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95277035"/>
            <w:placeholder>
              <w:docPart w:val="10CF346C21904AB79903C649F13CF4CF"/>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27E2C14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411E9B7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E3FDAB2"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41115787"/>
                <w:placeholder>
                  <w:docPart w:val="3BEF0402846C4FBBAA5822290BF75224"/>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02B5BD61" w14:textId="77777777" w:rsidR="008E680B"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45996820"/>
                <w:placeholder>
                  <w:docPart w:val="E462366E1AC04DB1B4BDDA0FBF4A819A"/>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7148D521" w14:textId="77777777" w:rsidTr="003B6803">
        <w:tc>
          <w:tcPr>
            <w:tcW w:w="1256" w:type="pct"/>
            <w:tcBorders>
              <w:left w:val="single" w:sz="12" w:space="0" w:color="auto"/>
              <w:bottom w:val="single" w:sz="12" w:space="0" w:color="auto"/>
            </w:tcBorders>
            <w:shd w:val="clear" w:color="auto" w:fill="00A0DC"/>
            <w:vAlign w:val="center"/>
          </w:tcPr>
          <w:p w14:paraId="4CD98A0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59851847"/>
            <w:placeholder>
              <w:docPart w:val="3FC8CC939CB9450CA964F8CD13DC0A33"/>
            </w:placeholder>
          </w:sdtPr>
          <w:sdtEndPr/>
          <w:sdtContent>
            <w:tc>
              <w:tcPr>
                <w:tcW w:w="1456" w:type="pct"/>
                <w:gridSpan w:val="4"/>
                <w:tcBorders>
                  <w:bottom w:val="single" w:sz="12" w:space="0" w:color="auto"/>
                  <w:right w:val="single" w:sz="12" w:space="0" w:color="auto"/>
                </w:tcBorders>
                <w:vAlign w:val="center"/>
              </w:tcPr>
              <w:p w14:paraId="5092124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PBF</w:t>
                </w:r>
              </w:p>
            </w:tc>
          </w:sdtContent>
        </w:sdt>
        <w:tc>
          <w:tcPr>
            <w:tcW w:w="1473" w:type="pct"/>
            <w:gridSpan w:val="5"/>
            <w:tcBorders>
              <w:bottom w:val="single" w:sz="12" w:space="0" w:color="auto"/>
              <w:right w:val="single" w:sz="12" w:space="0" w:color="auto"/>
            </w:tcBorders>
            <w:shd w:val="clear" w:color="auto" w:fill="00A0DC"/>
            <w:vAlign w:val="center"/>
          </w:tcPr>
          <w:p w14:paraId="0ED4FE4D"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616485717"/>
            <w:placeholder>
              <w:docPart w:val="273ACF578441449D8BD795CEC0B3ED94"/>
            </w:placeholder>
          </w:sdtPr>
          <w:sdtEndPr/>
          <w:sdtContent>
            <w:tc>
              <w:tcPr>
                <w:tcW w:w="816" w:type="pct"/>
                <w:gridSpan w:val="4"/>
                <w:tcBorders>
                  <w:bottom w:val="single" w:sz="12" w:space="0" w:color="auto"/>
                  <w:right w:val="single" w:sz="12" w:space="0" w:color="auto"/>
                </w:tcBorders>
                <w:vAlign w:val="center"/>
              </w:tcPr>
              <w:p w14:paraId="1C2C79C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00437A8E" w14:textId="77777777" w:rsidTr="003B6803">
        <w:tc>
          <w:tcPr>
            <w:tcW w:w="1256" w:type="pct"/>
            <w:tcBorders>
              <w:left w:val="single" w:sz="12" w:space="0" w:color="auto"/>
              <w:bottom w:val="single" w:sz="12" w:space="0" w:color="auto"/>
            </w:tcBorders>
            <w:shd w:val="clear" w:color="auto" w:fill="00A0DC"/>
            <w:vAlign w:val="center"/>
          </w:tcPr>
          <w:p w14:paraId="12254D4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95337034"/>
            <w:placeholder>
              <w:docPart w:val="3C1461BFD22C47F29D1CA8E8CE3EC647"/>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3C123AB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2625DFC"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2BC638A"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00974301"/>
                <w:placeholder>
                  <w:docPart w:val="4AB083EE9C3D4CB0BB803CCAB6FF4740"/>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0E1DABD5"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C14FC3"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38935D0D" w14:textId="77777777" w:rsidTr="00A42271">
        <w:tc>
          <w:tcPr>
            <w:tcW w:w="1256" w:type="pct"/>
            <w:tcBorders>
              <w:top w:val="single" w:sz="12" w:space="0" w:color="auto"/>
              <w:left w:val="single" w:sz="12" w:space="0" w:color="auto"/>
            </w:tcBorders>
            <w:shd w:val="clear" w:color="auto" w:fill="00A0DC"/>
            <w:vAlign w:val="center"/>
          </w:tcPr>
          <w:p w14:paraId="2355D0E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339007997"/>
            <w:placeholder>
              <w:docPart w:val="37B800C4C71541F78904289C22EBB1B6"/>
            </w:placeholder>
          </w:sdtPr>
          <w:sdtEndPr/>
          <w:sdtContent>
            <w:tc>
              <w:tcPr>
                <w:tcW w:w="3744" w:type="pct"/>
                <w:gridSpan w:val="13"/>
                <w:tcBorders>
                  <w:top w:val="single" w:sz="12" w:space="0" w:color="auto"/>
                  <w:right w:val="single" w:sz="12" w:space="0" w:color="auto"/>
                </w:tcBorders>
                <w:vAlign w:val="center"/>
              </w:tcPr>
              <w:p w14:paraId="2E3B6B6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Cilj predmeta je primijeniti stečeno znanja iz biologije i tehnologije životinjskih stanica u području tkivnog inženjerstva i regenerativne medicine. Studenti će kroz upoznavanje tehnika uzgoja stanica, razvoja matičnih stanica te primjenu razlicitih tipova materijala kao nosača za tkivne konstrukte razumjeti multidisciplinarni pristup u razvoju tkivnih konstrukata. Usvojene vještine moći će iskoristiti za </w:t>
                </w:r>
                <w:r w:rsidRPr="008176A5">
                  <w:rPr>
                    <w:rFonts w:ascii="Proba Pro Lt" w:eastAsiaTheme="minorHAnsi" w:hAnsi="Proba Pro Lt" w:cs="Arial"/>
                    <w:sz w:val="20"/>
                    <w:szCs w:val="20"/>
                  </w:rPr>
                  <w:t>razvoj i oblikovanje tkivnog konstrukta prije njegove eventualne implantacije u pacijenta.</w:t>
                </w:r>
              </w:p>
            </w:tc>
          </w:sdtContent>
        </w:sdt>
      </w:tr>
      <w:tr w:rsidR="008E680B" w:rsidRPr="008176A5" w14:paraId="3176F3CE" w14:textId="77777777" w:rsidTr="00A42271">
        <w:tc>
          <w:tcPr>
            <w:tcW w:w="1256" w:type="pct"/>
            <w:tcBorders>
              <w:left w:val="single" w:sz="12" w:space="0" w:color="auto"/>
            </w:tcBorders>
            <w:shd w:val="clear" w:color="auto" w:fill="00A0DC"/>
            <w:vAlign w:val="center"/>
          </w:tcPr>
          <w:p w14:paraId="08659C6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83618734"/>
            <w:placeholder>
              <w:docPart w:val="022C361A53374F64BD652AB89C2D8F51"/>
            </w:placeholder>
          </w:sdtPr>
          <w:sdtEndPr/>
          <w:sdtContent>
            <w:sdt>
              <w:sdtPr>
                <w:rPr>
                  <w:rFonts w:ascii="Proba Pro Lt" w:hAnsi="Proba Pro Lt" w:cs="Arial"/>
                  <w:sz w:val="20"/>
                  <w:szCs w:val="20"/>
                </w:rPr>
                <w:id w:val="1338885090"/>
                <w:placeholder>
                  <w:docPart w:val="B0B775EB2BA64D86BCB87E16109DBEF2"/>
                </w:placeholder>
              </w:sdtPr>
              <w:sdtEndPr>
                <w:rPr>
                  <w:rFonts w:ascii="Calibri" w:hAnsi="Calibri"/>
                  <w:sz w:val="22"/>
                  <w:szCs w:val="22"/>
                </w:rPr>
              </w:sdtEndPr>
              <w:sdtContent>
                <w:tc>
                  <w:tcPr>
                    <w:tcW w:w="3744" w:type="pct"/>
                    <w:gridSpan w:val="13"/>
                    <w:tcBorders>
                      <w:right w:val="single" w:sz="12" w:space="0" w:color="auto"/>
                    </w:tcBorders>
                    <w:vAlign w:val="center"/>
                  </w:tcPr>
                  <w:p w14:paraId="3D2D1B37"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0679EEFE"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0ED229DE"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Pr>
                        <w:rFonts w:ascii="Proba Pro Lt" w:hAnsi="Proba Pro Lt" w:cs="Cambria"/>
                        <w:sz w:val="20"/>
                        <w:szCs w:val="20"/>
                      </w:rPr>
                      <w:t>Biokemijsko inženjerstvo*</w:t>
                    </w:r>
                  </w:p>
                  <w:p w14:paraId="2F9CE7D7"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6805F675" w14:textId="77777777" w:rsidTr="00A42271">
        <w:tc>
          <w:tcPr>
            <w:tcW w:w="1256" w:type="pct"/>
            <w:tcBorders>
              <w:left w:val="single" w:sz="12" w:space="0" w:color="auto"/>
            </w:tcBorders>
            <w:shd w:val="clear" w:color="auto" w:fill="00A0DC"/>
            <w:vAlign w:val="center"/>
          </w:tcPr>
          <w:p w14:paraId="3B73F15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506363338"/>
            <w:placeholder>
              <w:docPart w:val="1FB6055612C64C009789DF549CD48B27"/>
            </w:placeholder>
          </w:sdtPr>
          <w:sdtEndPr/>
          <w:sdtContent>
            <w:tc>
              <w:tcPr>
                <w:tcW w:w="3744" w:type="pct"/>
                <w:gridSpan w:val="13"/>
                <w:tcBorders>
                  <w:right w:val="single" w:sz="12" w:space="0" w:color="auto"/>
                </w:tcBorders>
                <w:vAlign w:val="center"/>
              </w:tcPr>
              <w:p w14:paraId="69FF5A38" w14:textId="77777777" w:rsidR="008E680B" w:rsidRPr="00187F34" w:rsidRDefault="008E680B" w:rsidP="00CE71F1">
                <w:pPr>
                  <w:pStyle w:val="ListParagraph"/>
                  <w:numPr>
                    <w:ilvl w:val="0"/>
                    <w:numId w:val="90"/>
                  </w:numPr>
                  <w:autoSpaceDE w:val="0"/>
                  <w:autoSpaceDN w:val="0"/>
                  <w:adjustRightInd w:val="0"/>
                  <w:spacing w:after="0" w:line="240" w:lineRule="auto"/>
                  <w:ind w:left="375"/>
                  <w:rPr>
                    <w:rFonts w:ascii="Proba Pro Lt" w:hAnsi="Proba Pro Lt" w:cs="Arial"/>
                    <w:sz w:val="20"/>
                    <w:szCs w:val="20"/>
                  </w:rPr>
                </w:pPr>
                <w:r w:rsidRPr="00187F34">
                  <w:rPr>
                    <w:rFonts w:ascii="Proba Pro Lt" w:hAnsi="Proba Pro Lt" w:cs="Arial"/>
                    <w:sz w:val="20"/>
                    <w:szCs w:val="20"/>
                  </w:rPr>
                  <w:t xml:space="preserve">planiranje i izvedba eksperimenata (u malom i velikom mjerilu) u različitim područjima biotehnologije, prikaz i kritička interpretacija rezultata, donošenje meritornih zaključaka </w:t>
                </w:r>
              </w:p>
              <w:p w14:paraId="04350398" w14:textId="77777777" w:rsidR="008E680B" w:rsidRPr="00187F34" w:rsidRDefault="008E680B" w:rsidP="00CE71F1">
                <w:pPr>
                  <w:pStyle w:val="ListParagraph"/>
                  <w:numPr>
                    <w:ilvl w:val="0"/>
                    <w:numId w:val="90"/>
                  </w:numPr>
                  <w:autoSpaceDE w:val="0"/>
                  <w:autoSpaceDN w:val="0"/>
                  <w:adjustRightInd w:val="0"/>
                  <w:spacing w:after="0" w:line="240" w:lineRule="auto"/>
                  <w:ind w:left="375"/>
                  <w:rPr>
                    <w:rFonts w:ascii="Proba Pro Lt" w:hAnsi="Proba Pro Lt" w:cs="Arial"/>
                    <w:sz w:val="20"/>
                    <w:szCs w:val="20"/>
                  </w:rPr>
                </w:pPr>
                <w:r w:rsidRPr="00187F34">
                  <w:rPr>
                    <w:rFonts w:ascii="Proba Pro Lt" w:hAnsi="Proba Pro Lt" w:cs="Arial"/>
                    <w:sz w:val="20"/>
                    <w:szCs w:val="20"/>
                  </w:rPr>
                  <w:t>izvođenje stručnih poslova odgovarajućega stupnja složenosti u mikrobiološki</w:t>
                </w:r>
                <w:r>
                  <w:rPr>
                    <w:rFonts w:ascii="Proba Pro Lt" w:hAnsi="Proba Pro Lt" w:cs="Arial"/>
                    <w:sz w:val="20"/>
                    <w:szCs w:val="20"/>
                  </w:rPr>
                  <w:t>m i biokemijskim laboratorijima</w:t>
                </w:r>
              </w:p>
              <w:p w14:paraId="00D78B41" w14:textId="77777777" w:rsidR="008E680B" w:rsidRPr="00187F34" w:rsidRDefault="008E680B" w:rsidP="00CE71F1">
                <w:pPr>
                  <w:pStyle w:val="ListParagraph"/>
                  <w:numPr>
                    <w:ilvl w:val="0"/>
                    <w:numId w:val="90"/>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korištenje i valorizacija znanstvene i stručne literature u svrhu cjeloživot</w:t>
                </w:r>
                <w:r>
                  <w:rPr>
                    <w:rFonts w:ascii="Proba Pro Lt" w:hAnsi="Proba Pro Lt" w:cs="Arial"/>
                    <w:sz w:val="20"/>
                    <w:szCs w:val="20"/>
                  </w:rPr>
                  <w:t>nog učenja i unapređenja struke</w:t>
                </w:r>
              </w:p>
            </w:tc>
          </w:sdtContent>
        </w:sdt>
      </w:tr>
      <w:tr w:rsidR="008E680B" w:rsidRPr="008176A5" w14:paraId="23565F72" w14:textId="77777777" w:rsidTr="00A42271">
        <w:tc>
          <w:tcPr>
            <w:tcW w:w="1256" w:type="pct"/>
            <w:tcBorders>
              <w:left w:val="single" w:sz="12" w:space="0" w:color="auto"/>
            </w:tcBorders>
            <w:shd w:val="clear" w:color="auto" w:fill="00A0DC"/>
            <w:vAlign w:val="center"/>
          </w:tcPr>
          <w:p w14:paraId="47CCC90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sz w:val="20"/>
              <w:szCs w:val="20"/>
            </w:rPr>
            <w:id w:val="1148318559"/>
            <w:placeholder>
              <w:docPart w:val="7E3EF03650ED4572B98BA9519F1AA298"/>
            </w:placeholder>
          </w:sdtPr>
          <w:sdtEndPr/>
          <w:sdtContent>
            <w:tc>
              <w:tcPr>
                <w:tcW w:w="3744" w:type="pct"/>
                <w:gridSpan w:val="13"/>
                <w:tcBorders>
                  <w:right w:val="single" w:sz="12" w:space="0" w:color="auto"/>
                </w:tcBorders>
                <w:vAlign w:val="center"/>
              </w:tcPr>
              <w:p w14:paraId="16493E1B" w14:textId="77777777" w:rsidR="008E680B" w:rsidRPr="008176A5"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opisati izvore, svojstva, uvjete uzgoja i kinetiku rasta stanica korištenih u cilju dobivanja tkiva i organa</w:t>
                </w:r>
              </w:p>
              <w:p w14:paraId="12E05180" w14:textId="77777777" w:rsidR="008E680B" w:rsidRPr="008176A5"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usporediti vrste, ulogu i postupke dobivanja materijala za izradu nosača u tkivnom inženjerstvu</w:t>
                </w:r>
              </w:p>
              <w:p w14:paraId="42A35E1D" w14:textId="77777777" w:rsidR="008E680B" w:rsidRPr="008176A5"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definirati ulogu i značaj embrionalnih i zrelih matičnih stanica u razvoju tkivnog inženjerstva</w:t>
                </w:r>
              </w:p>
              <w:p w14:paraId="105E445F" w14:textId="77777777" w:rsidR="008E680B" w:rsidRPr="008176A5"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komentirati ograničenja i poteškoće vezane za razvoj i primjenu tkivnog inženjerstva</w:t>
                </w:r>
              </w:p>
              <w:p w14:paraId="0B71AF15" w14:textId="77777777" w:rsidR="008E680B" w:rsidRPr="00F7399E"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usporediti dostignuća u području dobivanja kože, hrskavice, kostiju, krvnih žila te umjetnih organa</w:t>
                </w:r>
              </w:p>
            </w:tc>
          </w:sdtContent>
        </w:sdt>
      </w:tr>
      <w:tr w:rsidR="008E680B" w:rsidRPr="008176A5" w14:paraId="7A4DF9CD" w14:textId="77777777" w:rsidTr="00A42271">
        <w:tc>
          <w:tcPr>
            <w:tcW w:w="1256" w:type="pct"/>
            <w:tcBorders>
              <w:left w:val="single" w:sz="12" w:space="0" w:color="auto"/>
            </w:tcBorders>
            <w:shd w:val="clear" w:color="auto" w:fill="00A0DC"/>
            <w:vAlign w:val="center"/>
          </w:tcPr>
          <w:p w14:paraId="43984F5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4528758D"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5841060"/>
            <w:placeholder>
              <w:docPart w:val="BD2371D6497145519B893D9F62939234"/>
            </w:placeholder>
          </w:sdtPr>
          <w:sdtEndPr/>
          <w:sdtContent>
            <w:tc>
              <w:tcPr>
                <w:tcW w:w="3744" w:type="pct"/>
                <w:gridSpan w:val="13"/>
                <w:tcBorders>
                  <w:right w:val="single" w:sz="12" w:space="0" w:color="auto"/>
                </w:tcBorders>
                <w:vAlign w:val="center"/>
              </w:tcPr>
              <w:p w14:paraId="3C327DD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Metodske cjeline</w:t>
                </w:r>
                <w:r w:rsidRPr="008176A5">
                  <w:rPr>
                    <w:rFonts w:ascii="Proba Pro Lt" w:hAnsi="Proba Pro Lt" w:cs="Arial"/>
                    <w:sz w:val="20"/>
                    <w:szCs w:val="20"/>
                  </w:rPr>
                  <w:t>:</w:t>
                </w:r>
              </w:p>
              <w:p w14:paraId="78134061"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lastRenderedPageBreak/>
                  <w:t>1. Definicija i svrha tkivnog inženjerstva – odabir stanica</w:t>
                </w:r>
              </w:p>
              <w:p w14:paraId="1599B2D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P: Opći i etički aspekti tkivnog inženjerstva</w:t>
                </w:r>
              </w:p>
              <w:p w14:paraId="446DACD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P: Odabir stanica za obnovu tkiva i primjena matičnih stanica u tkivnom inženjerstvu</w:t>
                </w:r>
              </w:p>
              <w:p w14:paraId="3E8D187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    P: Kontrola razvoja stanica i tkiva u organizmu</w:t>
                </w:r>
              </w:p>
              <w:p w14:paraId="45F13F76" w14:textId="77777777" w:rsidR="008E680B" w:rsidRPr="008176A5" w:rsidRDefault="008E680B" w:rsidP="00A42271">
                <w:pPr>
                  <w:pStyle w:val="ListParagraph"/>
                  <w:numPr>
                    <w:ilvl w:val="0"/>
                    <w:numId w:val="2"/>
                  </w:num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Inženjerstvo u uzgoju tkiva i organa</w:t>
                </w:r>
              </w:p>
              <w:p w14:paraId="531C79B8" w14:textId="77777777" w:rsidR="008E680B" w:rsidRPr="008176A5" w:rsidRDefault="008E680B" w:rsidP="00A42271">
                <w:pPr>
                  <w:tabs>
                    <w:tab w:val="left" w:pos="2820"/>
                  </w:tabs>
                  <w:spacing w:after="0" w:line="240" w:lineRule="auto"/>
                  <w:rPr>
                    <w:rFonts w:ascii="Proba Pro Lt" w:hAnsi="Proba Pro Lt" w:cs="Arial"/>
                    <w:i/>
                    <w:sz w:val="20"/>
                    <w:szCs w:val="20"/>
                  </w:rPr>
                </w:pPr>
                <w:r w:rsidRPr="008176A5">
                  <w:rPr>
                    <w:rFonts w:ascii="Proba Pro Lt" w:hAnsi="Proba Pro Lt" w:cs="Arial"/>
                    <w:b/>
                    <w:sz w:val="20"/>
                    <w:szCs w:val="20"/>
                  </w:rPr>
                  <w:t xml:space="preserve">    </w:t>
                </w:r>
                <w:r w:rsidRPr="008176A5">
                  <w:rPr>
                    <w:rFonts w:ascii="Proba Pro Lt" w:hAnsi="Proba Pro Lt" w:cs="Arial"/>
                    <w:sz w:val="20"/>
                    <w:szCs w:val="20"/>
                  </w:rPr>
                  <w:t>P:</w:t>
                </w:r>
                <w:r w:rsidRPr="008176A5">
                  <w:rPr>
                    <w:rFonts w:ascii="Proba Pro Lt" w:hAnsi="Proba Pro Lt" w:cs="Arial"/>
                    <w:b/>
                    <w:sz w:val="20"/>
                    <w:szCs w:val="20"/>
                  </w:rPr>
                  <w:t xml:space="preserve"> </w:t>
                </w:r>
                <w:r w:rsidRPr="008176A5">
                  <w:rPr>
                    <w:rFonts w:ascii="Proba Pro Lt" w:hAnsi="Proba Pro Lt" w:cs="Arial"/>
                    <w:sz w:val="20"/>
                    <w:szCs w:val="20"/>
                  </w:rPr>
                  <w:t xml:space="preserve">Kontrola staničnog mikrokoliša kod uzgoja stanica </w:t>
                </w:r>
                <w:r w:rsidRPr="008176A5">
                  <w:rPr>
                    <w:rFonts w:ascii="Proba Pro Lt" w:hAnsi="Proba Pro Lt" w:cs="Arial"/>
                    <w:i/>
                    <w:sz w:val="20"/>
                    <w:szCs w:val="20"/>
                  </w:rPr>
                  <w:t>in vitro</w:t>
                </w:r>
              </w:p>
              <w:p w14:paraId="0676583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P: Materijali za izradu nosača stanica. Izrada i primjena 3D nosača</w:t>
                </w:r>
              </w:p>
              <w:p w14:paraId="0524188C"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    P: Sustavi za uzgoj stanica i tkiva</w:t>
                </w:r>
              </w:p>
              <w:p w14:paraId="54CE540D" w14:textId="77777777" w:rsidR="008E680B" w:rsidRPr="008176A5" w:rsidRDefault="008E680B" w:rsidP="00A42271">
                <w:pPr>
                  <w:pStyle w:val="ListParagraph"/>
                  <w:numPr>
                    <w:ilvl w:val="0"/>
                    <w:numId w:val="2"/>
                  </w:num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Postupci izrade terapijskih tkiva i organa</w:t>
                </w:r>
              </w:p>
              <w:p w14:paraId="0A7B627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S: Izrada tkiva u terapiji tkivnim inženjerstvom – </w:t>
                </w:r>
                <w:r w:rsidRPr="008176A5">
                  <w:rPr>
                    <w:rFonts w:ascii="Proba Pro Lt" w:hAnsi="Proba Pro Lt" w:cs="Arial"/>
                    <w:i/>
                    <w:sz w:val="20"/>
                    <w:szCs w:val="20"/>
                  </w:rPr>
                  <w:t>Case study</w:t>
                </w:r>
                <w:r w:rsidRPr="008176A5">
                  <w:rPr>
                    <w:rFonts w:ascii="Proba Pro Lt" w:hAnsi="Proba Pro Lt" w:cs="Arial"/>
                    <w:sz w:val="20"/>
                    <w:szCs w:val="20"/>
                  </w:rPr>
                  <w:t xml:space="preserve"> u proizvodnji hrskavice, koštanog tkiva, tetive</w:t>
                </w:r>
              </w:p>
              <w:p w14:paraId="3A7D771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S: Izrada organa u terapiji tkivnim inženjerstvom – </w:t>
                </w:r>
                <w:r w:rsidRPr="008176A5">
                  <w:rPr>
                    <w:rFonts w:ascii="Proba Pro Lt" w:hAnsi="Proba Pro Lt" w:cs="Arial"/>
                    <w:i/>
                    <w:sz w:val="20"/>
                    <w:szCs w:val="20"/>
                  </w:rPr>
                  <w:t>Case study</w:t>
                </w:r>
                <w:r w:rsidRPr="008176A5">
                  <w:rPr>
                    <w:rFonts w:ascii="Proba Pro Lt" w:hAnsi="Proba Pro Lt" w:cs="Arial"/>
                    <w:sz w:val="20"/>
                    <w:szCs w:val="20"/>
                  </w:rPr>
                  <w:t xml:space="preserve"> u oblikovanju koze, jetre, gušterače</w:t>
                </w:r>
              </w:p>
            </w:tc>
          </w:sdtContent>
        </w:sdt>
      </w:tr>
      <w:tr w:rsidR="008E680B" w:rsidRPr="008176A5" w14:paraId="271840DD" w14:textId="77777777" w:rsidTr="003B6803">
        <w:trPr>
          <w:trHeight w:val="349"/>
        </w:trPr>
        <w:tc>
          <w:tcPr>
            <w:tcW w:w="1256" w:type="pct"/>
            <w:vMerge w:val="restart"/>
            <w:tcBorders>
              <w:left w:val="single" w:sz="12" w:space="0" w:color="auto"/>
            </w:tcBorders>
            <w:shd w:val="clear" w:color="auto" w:fill="00A0DC"/>
            <w:vAlign w:val="center"/>
          </w:tcPr>
          <w:p w14:paraId="1C752EE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56941586"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407981"/>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0A0AA0D5"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1177351"/>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54C8B51D"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86632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32D8FA0B"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407702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48FD5009"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191766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38F45385"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2173455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1034DE86"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060009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57497FEA"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60999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39BD078E"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4713803"/>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23D79A5F" w14:textId="77777777" w:rsidR="008E680B"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046460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149E270" w14:textId="77777777" w:rsidR="008E680B"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536165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460379891"/>
                <w:placeholder>
                  <w:docPart w:val="E28C13F90D6E4449920F6E41BC2DB517"/>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A80B7C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279AD7C6"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687D2EC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577A577"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7A1389A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63225310"/>
            <w:placeholder>
              <w:docPart w:val="D8B95FB0E4A94C56B6C92E1409E75D07"/>
            </w:placeholder>
            <w:showingPlcHdr/>
          </w:sdtPr>
          <w:sdtEndPr/>
          <w:sdtContent>
            <w:tc>
              <w:tcPr>
                <w:tcW w:w="1246" w:type="pct"/>
                <w:gridSpan w:val="5"/>
                <w:tcBorders>
                  <w:right w:val="single" w:sz="12" w:space="0" w:color="auto"/>
                </w:tcBorders>
              </w:tcPr>
              <w:p w14:paraId="5A952AE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0712D376"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A549F3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B6C19F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3667630"/>
              <w:placeholder>
                <w:docPart w:val="1C9A150FFB11400788316D4CC347929A"/>
              </w:placeholder>
            </w:sdtPr>
            <w:sdtEndPr/>
            <w:sdtContent>
              <w:p w14:paraId="1D2C88EC" w14:textId="77777777" w:rsidR="008E680B" w:rsidRPr="008176A5" w:rsidRDefault="008E680B" w:rsidP="00A42271">
                <w:pPr>
                  <w:pStyle w:val="FieldText"/>
                  <w:jc w:val="center"/>
                  <w:rPr>
                    <w:rFonts w:ascii="Proba Pro Lt" w:hAnsi="Proba Pro Lt" w:cs="Arial"/>
                    <w:b w:val="0"/>
                    <w:color w:val="000000"/>
                    <w:sz w:val="20"/>
                    <w:szCs w:val="20"/>
                    <w:lang w:val="fr-F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20322626"/>
              <w:placeholder>
                <w:docPart w:val="E69A5E7452EC417D8D6F41A40811AB1A"/>
              </w:placeholder>
              <w:showingPlcHdr/>
            </w:sdtPr>
            <w:sdtEndPr/>
            <w:sdtContent>
              <w:p w14:paraId="508D930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654" w:type="pct"/>
            <w:gridSpan w:val="2"/>
            <w:tcBorders>
              <w:top w:val="single" w:sz="12" w:space="0" w:color="auto"/>
            </w:tcBorders>
            <w:vAlign w:val="center"/>
          </w:tcPr>
          <w:p w14:paraId="624F91A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6890162"/>
              <w:placeholder>
                <w:docPart w:val="0F86E7183F714BE3BD8F9964B541406B"/>
              </w:placeholder>
              <w:showingPlcHdr/>
            </w:sdtPr>
            <w:sdtEndPr/>
            <w:sdtContent>
              <w:p w14:paraId="21944A8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61119918"/>
              <w:placeholder>
                <w:docPart w:val="23AB5BCE16874F72A0E5EAD38C5DD953"/>
              </w:placeholder>
            </w:sdtPr>
            <w:sdtEndPr/>
            <w:sdtContent>
              <w:p w14:paraId="50FCDF9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NE</w:t>
                </w:r>
              </w:p>
            </w:sdtContent>
          </w:sdt>
        </w:tc>
        <w:tc>
          <w:tcPr>
            <w:tcW w:w="765" w:type="pct"/>
            <w:gridSpan w:val="3"/>
            <w:tcBorders>
              <w:top w:val="single" w:sz="12" w:space="0" w:color="auto"/>
              <w:right w:val="single" w:sz="4" w:space="0" w:color="auto"/>
            </w:tcBorders>
            <w:vAlign w:val="center"/>
          </w:tcPr>
          <w:p w14:paraId="101B3C17"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00616733"/>
              <w:placeholder>
                <w:docPart w:val="B2D6F859B70D4B36A66EC67B1A4434CC"/>
              </w:placeholder>
              <w:showingPlcHdr/>
            </w:sdtPr>
            <w:sdtEndPr/>
            <w:sdtContent>
              <w:p w14:paraId="7FDCFEB7"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48469111"/>
              <w:placeholder>
                <w:docPart w:val="025B3B1E21D243A7AE223C9E2F7F5367"/>
              </w:placeholder>
            </w:sdtPr>
            <w:sdtEndPr/>
            <w:sdtContent>
              <w:p w14:paraId="5C24B3CE"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NE</w:t>
                </w:r>
              </w:p>
            </w:sdtContent>
          </w:sdt>
        </w:tc>
      </w:tr>
      <w:tr w:rsidR="008E680B" w:rsidRPr="008176A5" w14:paraId="5F224EDA" w14:textId="77777777" w:rsidTr="003B6803">
        <w:trPr>
          <w:trHeight w:val="397"/>
        </w:trPr>
        <w:tc>
          <w:tcPr>
            <w:tcW w:w="1256" w:type="pct"/>
            <w:vMerge/>
            <w:tcBorders>
              <w:left w:val="single" w:sz="12" w:space="0" w:color="auto"/>
            </w:tcBorders>
            <w:shd w:val="clear" w:color="auto" w:fill="00A0DC"/>
            <w:vAlign w:val="center"/>
          </w:tcPr>
          <w:p w14:paraId="7846FF60"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BFF7D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66890735"/>
              <w:placeholder>
                <w:docPart w:val="CB0A402ED6E642E3B901C75BCFB46B3D"/>
              </w:placeholder>
              <w:showingPlcHdr/>
            </w:sdtPr>
            <w:sdtEndPr/>
            <w:sdtContent>
              <w:p w14:paraId="1D93D79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2974527"/>
              <w:placeholder>
                <w:docPart w:val="47CC0A3C131B47C6943B5A60244FC6E8"/>
              </w:placeholder>
            </w:sdtPr>
            <w:sdtEndPr/>
            <w:sdtContent>
              <w:p w14:paraId="4BC25F3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NE</w:t>
                </w:r>
              </w:p>
            </w:sdtContent>
          </w:sdt>
        </w:tc>
        <w:tc>
          <w:tcPr>
            <w:tcW w:w="654" w:type="pct"/>
            <w:gridSpan w:val="2"/>
            <w:shd w:val="clear" w:color="auto" w:fill="auto"/>
            <w:vAlign w:val="center"/>
          </w:tcPr>
          <w:p w14:paraId="7ACBDD5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76411160"/>
              <w:placeholder>
                <w:docPart w:val="541E79EAD41549FC900E4CA0DB2E69D7"/>
              </w:placeholder>
              <w:showingPlcHdr/>
            </w:sdtPr>
            <w:sdtEndPr/>
            <w:sdtContent>
              <w:p w14:paraId="79F7C91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1606560"/>
              <w:placeholder>
                <w:docPart w:val="6C1A925986A242659A7436ED1D04EB6A"/>
              </w:placeholder>
            </w:sdtPr>
            <w:sdtEndPr/>
            <w:sdtContent>
              <w:p w14:paraId="31EB74D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NE</w:t>
                </w:r>
              </w:p>
            </w:sdtContent>
          </w:sdt>
        </w:tc>
        <w:tc>
          <w:tcPr>
            <w:tcW w:w="765" w:type="pct"/>
            <w:gridSpan w:val="3"/>
            <w:tcBorders>
              <w:right w:val="single" w:sz="4" w:space="0" w:color="auto"/>
            </w:tcBorders>
            <w:shd w:val="clear" w:color="auto" w:fill="auto"/>
            <w:vAlign w:val="center"/>
          </w:tcPr>
          <w:p w14:paraId="30ED4593"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1773186"/>
                <w:placeholder>
                  <w:docPart w:val="87BB5C131FC14F53A674428B4D5ED68F"/>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7975314"/>
              <w:placeholder>
                <w:docPart w:val="DD729555244543B0BFA534E795AEAD8C"/>
              </w:placeholder>
              <w:showingPlcHdr/>
            </w:sdtPr>
            <w:sdtEndPr/>
            <w:sdtContent>
              <w:p w14:paraId="1992F577"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0008513"/>
              <w:placeholder>
                <w:docPart w:val="EFAC65873E704662AB86E87015CDCF35"/>
              </w:placeholder>
              <w:showingPlcHdr/>
            </w:sdtPr>
            <w:sdtEndPr/>
            <w:sdtContent>
              <w:p w14:paraId="35DFA0A3"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 xml:space="preserve"> </w:t>
                </w:r>
              </w:p>
            </w:sdtContent>
          </w:sdt>
        </w:tc>
      </w:tr>
      <w:tr w:rsidR="008E680B" w:rsidRPr="008176A5" w14:paraId="160E2CA7" w14:textId="77777777" w:rsidTr="003B6803">
        <w:trPr>
          <w:trHeight w:val="397"/>
        </w:trPr>
        <w:tc>
          <w:tcPr>
            <w:tcW w:w="1256" w:type="pct"/>
            <w:vMerge/>
            <w:tcBorders>
              <w:left w:val="single" w:sz="12" w:space="0" w:color="auto"/>
            </w:tcBorders>
            <w:shd w:val="clear" w:color="auto" w:fill="00A0DC"/>
            <w:vAlign w:val="center"/>
          </w:tcPr>
          <w:p w14:paraId="4237DF88"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87322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16631678"/>
              <w:placeholder>
                <w:docPart w:val="637062160836442BA61490363152E9A1"/>
              </w:placeholder>
              <w:showingPlcHdr/>
            </w:sdtPr>
            <w:sdtEndPr/>
            <w:sdtContent>
              <w:p w14:paraId="019CFD6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30514913"/>
              <w:placeholder>
                <w:docPart w:val="484D8AF153D34CBB8A99512F0DE57F9A"/>
              </w:placeholder>
            </w:sdtPr>
            <w:sdtEndPr/>
            <w:sdtContent>
              <w:p w14:paraId="7EB1570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4641A0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42674918"/>
              <w:placeholder>
                <w:docPart w:val="FE549813331746DF8AE8A62D3984AC4A"/>
              </w:placeholder>
            </w:sdtPr>
            <w:sdtEndPr/>
            <w:sdtContent>
              <w:p w14:paraId="3F487C2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46889304"/>
              <w:placeholder>
                <w:docPart w:val="9206B13A5B5A45CA93EA0899A88226DA"/>
              </w:placeholder>
              <w:showingPlcHdr/>
            </w:sdtPr>
            <w:sdtEndPr/>
            <w:sdtContent>
              <w:p w14:paraId="5ACFC1C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5" w:type="pct"/>
            <w:gridSpan w:val="3"/>
            <w:tcBorders>
              <w:right w:val="single" w:sz="4" w:space="0" w:color="auto"/>
            </w:tcBorders>
            <w:shd w:val="clear" w:color="auto" w:fill="auto"/>
            <w:vAlign w:val="center"/>
          </w:tcPr>
          <w:p w14:paraId="6F48DDEE" w14:textId="77777777" w:rsidR="008E680B"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5826821"/>
                <w:placeholder>
                  <w:docPart w:val="6A5763224EF44C42A31D3DE800019996"/>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03303019"/>
              <w:placeholder>
                <w:docPart w:val="67F805F5F9054A3B9112523E5B13C6DE"/>
              </w:placeholder>
              <w:showingPlcHdr/>
            </w:sdtPr>
            <w:sdtEndPr/>
            <w:sdtContent>
              <w:p w14:paraId="5976E4F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8846564"/>
              <w:placeholder>
                <w:docPart w:val="C81C40FB02BF43958D49FAB6CCDEC114"/>
              </w:placeholder>
              <w:showingPlcHdr/>
            </w:sdtPr>
            <w:sdtEndPr/>
            <w:sdtContent>
              <w:p w14:paraId="413B2BD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C73EA76" w14:textId="77777777" w:rsidTr="003B6803">
        <w:trPr>
          <w:trHeight w:val="397"/>
        </w:trPr>
        <w:tc>
          <w:tcPr>
            <w:tcW w:w="1256" w:type="pct"/>
            <w:vMerge/>
            <w:tcBorders>
              <w:left w:val="single" w:sz="12" w:space="0" w:color="auto"/>
            </w:tcBorders>
            <w:shd w:val="clear" w:color="auto" w:fill="00A0DC"/>
            <w:vAlign w:val="center"/>
          </w:tcPr>
          <w:p w14:paraId="38D3D012"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0E20E5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58298541"/>
              <w:placeholder>
                <w:docPart w:val="C2F0D3BD9BB74750AAE76B324DEDD435"/>
              </w:placeholder>
              <w:showingPlcHdr/>
            </w:sdtPr>
            <w:sdtEndPr/>
            <w:sdtContent>
              <w:p w14:paraId="6B4DFF1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45008283"/>
              <w:placeholder>
                <w:docPart w:val="E3CEF72AD52B4A95B9AC1A3E02C126E9"/>
              </w:placeholder>
            </w:sdtPr>
            <w:sdtEndPr/>
            <w:sdtContent>
              <w:p w14:paraId="2A40187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7F7FBB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71899478"/>
              <w:placeholder>
                <w:docPart w:val="4855D2E284364F4F85A42501D65D9304"/>
              </w:placeholder>
              <w:showingPlcHdr/>
            </w:sdtPr>
            <w:sdtEndPr/>
            <w:sdtContent>
              <w:p w14:paraId="7F80EEA0"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05775719"/>
              <w:placeholder>
                <w:docPart w:val="E004F799CE3847219F1716D15413281E"/>
              </w:placeholder>
            </w:sdtPr>
            <w:sdtEndPr/>
            <w:sdtContent>
              <w:p w14:paraId="104F6B3C"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5" w:type="pct"/>
            <w:gridSpan w:val="3"/>
            <w:tcBorders>
              <w:bottom w:val="single" w:sz="4" w:space="0" w:color="auto"/>
              <w:right w:val="single" w:sz="4" w:space="0" w:color="auto"/>
            </w:tcBorders>
            <w:shd w:val="clear" w:color="auto" w:fill="auto"/>
            <w:vAlign w:val="center"/>
          </w:tcPr>
          <w:p w14:paraId="51D1A10E" w14:textId="77777777" w:rsidR="008E680B" w:rsidRPr="008176A5"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83720697"/>
                <w:placeholder>
                  <w:docPart w:val="3AD081C171F941368642DBFCE9CBA982"/>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17769395"/>
              <w:placeholder>
                <w:docPart w:val="179B49F2EE384F5499EB6ABD34577A10"/>
              </w:placeholder>
              <w:showingPlcHdr/>
            </w:sdtPr>
            <w:sdtEndPr/>
            <w:sdtContent>
              <w:p w14:paraId="721C822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57308523"/>
              <w:placeholder>
                <w:docPart w:val="9D563298E92D4EDF965A695E90261DFD"/>
              </w:placeholder>
              <w:showingPlcHdr/>
            </w:sdtPr>
            <w:sdtEndPr/>
            <w:sdtContent>
              <w:p w14:paraId="4AB9295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1970E097"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45F6945F"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FA6E2B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4925100"/>
              <w:placeholder>
                <w:docPart w:val="0A2037608B07489296295E986D21980D"/>
              </w:placeholder>
              <w:showingPlcHdr/>
            </w:sdtPr>
            <w:sdtEndPr/>
            <w:sdtContent>
              <w:p w14:paraId="605571E2"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8334401"/>
              <w:placeholder>
                <w:docPart w:val="C4FBF30E4F8D44D09BD34C348ACAE055"/>
              </w:placeholder>
            </w:sdtPr>
            <w:sdtEndPr/>
            <w:sdtContent>
              <w:p w14:paraId="48FEC34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096E61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9703498"/>
              <w:placeholder>
                <w:docPart w:val="1B1FF864E0664A10956CBD671B435829"/>
              </w:placeholder>
            </w:sdtPr>
            <w:sdtEndPr/>
            <w:sdtContent>
              <w:p w14:paraId="6805018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8273201"/>
              <w:placeholder>
                <w:docPart w:val="89CB928EF7CC427AA4AF9025315C6762"/>
              </w:placeholder>
              <w:showingPlcHdr/>
            </w:sdtPr>
            <w:sdtEndPr/>
            <w:sdtContent>
              <w:p w14:paraId="231777E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5" w:type="pct"/>
            <w:gridSpan w:val="3"/>
            <w:tcBorders>
              <w:left w:val="single" w:sz="8" w:space="0" w:color="auto"/>
              <w:bottom w:val="single" w:sz="12" w:space="0" w:color="auto"/>
              <w:right w:val="single" w:sz="8" w:space="0" w:color="auto"/>
            </w:tcBorders>
            <w:vAlign w:val="center"/>
          </w:tcPr>
          <w:p w14:paraId="56606C3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2610774"/>
              <w:placeholder>
                <w:docPart w:val="83ECABC918D24F6EB7A4D1E633FA6D91"/>
              </w:placeholder>
            </w:sdtPr>
            <w:sdtEndPr/>
            <w:sdtContent>
              <w:p w14:paraId="4C23EE1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2</w:t>
                </w:r>
              </w:p>
            </w:sdtContent>
          </w:sdt>
        </w:tc>
      </w:tr>
      <w:tr w:rsidR="008E680B" w:rsidRPr="008176A5" w14:paraId="1B808601" w14:textId="77777777" w:rsidTr="00A42271">
        <w:trPr>
          <w:trHeight w:val="397"/>
        </w:trPr>
        <w:tc>
          <w:tcPr>
            <w:tcW w:w="1256" w:type="pct"/>
            <w:tcBorders>
              <w:left w:val="single" w:sz="12" w:space="0" w:color="auto"/>
              <w:bottom w:val="single" w:sz="12" w:space="0" w:color="auto"/>
            </w:tcBorders>
            <w:shd w:val="clear" w:color="auto" w:fill="00A0DC"/>
            <w:vAlign w:val="center"/>
          </w:tcPr>
          <w:p w14:paraId="1A64AF3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61706634"/>
              <w:placeholder>
                <w:docPart w:val="86D1F0A5FBB540FBA3813854A9D4600C"/>
              </w:placeholder>
            </w:sdtPr>
            <w:sdtEndPr/>
            <w:sdtContent>
              <w:p w14:paraId="23A37B5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Metoda vrednovanja je pismeni ispit koji se sastoji od određenog broja pitanja. </w:t>
                </w:r>
              </w:p>
              <w:p w14:paraId="51BFC4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Odgovori na pitanja su bodovani, pri čemu svako pitanje ima odgovor vrednovan konačnim broja bodova. </w:t>
                </w:r>
              </w:p>
              <w:p w14:paraId="44D0DB79"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Nepotpuni odgovor ocijenjuje se nižim brojem od predviđenog broja bodova.</w:t>
                </w:r>
              </w:p>
            </w:sdtContent>
          </w:sdt>
        </w:tc>
      </w:tr>
      <w:tr w:rsidR="008E680B" w:rsidRPr="008176A5" w14:paraId="32F52C27" w14:textId="77777777" w:rsidTr="00A42271">
        <w:tc>
          <w:tcPr>
            <w:tcW w:w="1256" w:type="pct"/>
            <w:tcBorders>
              <w:left w:val="single" w:sz="12" w:space="0" w:color="auto"/>
              <w:bottom w:val="single" w:sz="12" w:space="0" w:color="auto"/>
            </w:tcBorders>
            <w:shd w:val="clear" w:color="auto" w:fill="00A0DC"/>
            <w:vAlign w:val="center"/>
          </w:tcPr>
          <w:p w14:paraId="2CA18E0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CD3AA0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465978868"/>
              <w:placeholder>
                <w:docPart w:val="1C83544B49CE4D5CB22B4B855B990EB4"/>
              </w:placeholder>
            </w:sdtPr>
            <w:sdtEndPr/>
            <w:sdtContent>
              <w:p w14:paraId="6F2F449B" w14:textId="77777777" w:rsidR="008E680B" w:rsidRPr="008176A5" w:rsidRDefault="008E680B" w:rsidP="00A42271">
                <w:pPr>
                  <w:pStyle w:val="ListParagraph"/>
                  <w:numPr>
                    <w:ilvl w:val="0"/>
                    <w:numId w:val="27"/>
                  </w:numPr>
                  <w:tabs>
                    <w:tab w:val="left" w:pos="761"/>
                    <w:tab w:val="left" w:pos="2820"/>
                  </w:tabs>
                  <w:spacing w:after="0" w:line="240" w:lineRule="auto"/>
                  <w:ind w:left="335" w:hanging="283"/>
                  <w:rPr>
                    <w:rFonts w:ascii="Proba Pro Lt" w:hAnsi="Proba Pro Lt" w:cs="Arial"/>
                    <w:color w:val="000000"/>
                    <w:sz w:val="20"/>
                    <w:szCs w:val="20"/>
                  </w:rPr>
                </w:pPr>
                <w:r w:rsidRPr="008176A5">
                  <w:rPr>
                    <w:rFonts w:ascii="Proba Pro Lt" w:hAnsi="Proba Pro Lt" w:cs="Arial"/>
                    <w:color w:val="000000"/>
                    <w:sz w:val="20"/>
                    <w:szCs w:val="20"/>
                  </w:rPr>
                  <w:t>nazočiti na više od polovice ukupnog broja predavanja</w:t>
                </w:r>
              </w:p>
              <w:p w14:paraId="0367DBA2" w14:textId="77777777" w:rsidR="008E680B" w:rsidRPr="008176A5" w:rsidRDefault="008E680B" w:rsidP="00A42271">
                <w:pPr>
                  <w:pStyle w:val="ListParagraph"/>
                  <w:numPr>
                    <w:ilvl w:val="0"/>
                    <w:numId w:val="27"/>
                  </w:numPr>
                  <w:tabs>
                    <w:tab w:val="left" w:pos="761"/>
                    <w:tab w:val="left" w:pos="2820"/>
                  </w:tabs>
                  <w:spacing w:after="0" w:line="240" w:lineRule="auto"/>
                  <w:ind w:left="335" w:hanging="283"/>
                  <w:rPr>
                    <w:rFonts w:ascii="Proba Pro Lt" w:hAnsi="Proba Pro Lt" w:cs="Arial"/>
                    <w:color w:val="000000"/>
                    <w:sz w:val="20"/>
                    <w:szCs w:val="20"/>
                  </w:rPr>
                </w:pPr>
                <w:r w:rsidRPr="008176A5">
                  <w:rPr>
                    <w:rFonts w:ascii="Proba Pro Lt" w:hAnsi="Proba Pro Lt" w:cs="Arial"/>
                    <w:color w:val="000000"/>
                    <w:sz w:val="20"/>
                    <w:szCs w:val="20"/>
                  </w:rPr>
                  <w:t>uspješno održati seminar iz odabrane teme</w:t>
                </w:r>
              </w:p>
              <w:p w14:paraId="426189ED" w14:textId="77777777" w:rsidR="008E680B" w:rsidRPr="008176A5" w:rsidRDefault="008E680B" w:rsidP="00A42271">
                <w:pPr>
                  <w:pStyle w:val="ListParagraph"/>
                  <w:numPr>
                    <w:ilvl w:val="0"/>
                    <w:numId w:val="27"/>
                  </w:numPr>
                  <w:tabs>
                    <w:tab w:val="left" w:pos="761"/>
                    <w:tab w:val="left" w:pos="2820"/>
                  </w:tabs>
                  <w:spacing w:after="0" w:line="240" w:lineRule="auto"/>
                  <w:ind w:left="335" w:hanging="283"/>
                  <w:rPr>
                    <w:rFonts w:ascii="Proba Pro Lt" w:hAnsi="Proba Pro Lt" w:cs="Arial"/>
                    <w:color w:val="000000"/>
                    <w:sz w:val="20"/>
                    <w:szCs w:val="20"/>
                  </w:rPr>
                </w:pPr>
                <w:r w:rsidRPr="008176A5">
                  <w:rPr>
                    <w:rFonts w:ascii="Proba Pro Lt" w:hAnsi="Proba Pro Lt" w:cs="Arial"/>
                    <w:color w:val="000000"/>
                    <w:sz w:val="20"/>
                    <w:szCs w:val="20"/>
                  </w:rPr>
                  <w:t>ispravno odgovoriti na svako pitanje pismenog ispita i pritom ostvariti barem 60% od predviđenog broja bodova.</w:t>
                </w:r>
              </w:p>
            </w:sdtContent>
          </w:sdt>
        </w:tc>
      </w:tr>
      <w:tr w:rsidR="008E680B" w:rsidRPr="008176A5" w14:paraId="0BAA2B0F" w14:textId="77777777" w:rsidTr="003B6803">
        <w:tc>
          <w:tcPr>
            <w:tcW w:w="1256" w:type="pct"/>
            <w:vMerge w:val="restart"/>
            <w:tcBorders>
              <w:top w:val="single" w:sz="12" w:space="0" w:color="auto"/>
              <w:left w:val="single" w:sz="12" w:space="0" w:color="auto"/>
            </w:tcBorders>
            <w:shd w:val="clear" w:color="auto" w:fill="00A0DC"/>
            <w:vAlign w:val="center"/>
          </w:tcPr>
          <w:p w14:paraId="02ABB2F5"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0FFD0BD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BCF33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CBF606"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224FB783" w14:textId="77777777" w:rsidTr="003B6803">
        <w:trPr>
          <w:trHeight w:val="75"/>
        </w:trPr>
        <w:tc>
          <w:tcPr>
            <w:tcW w:w="1256" w:type="pct"/>
            <w:vMerge/>
            <w:tcBorders>
              <w:left w:val="single" w:sz="12" w:space="0" w:color="auto"/>
            </w:tcBorders>
            <w:shd w:val="clear" w:color="auto" w:fill="00A0DC"/>
            <w:vAlign w:val="center"/>
          </w:tcPr>
          <w:p w14:paraId="1A42A0FD"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vAlign w:val="center"/>
          </w:tcPr>
          <w:sdt>
            <w:sdtPr>
              <w:rPr>
                <w:rFonts w:ascii="Proba Pro Lt" w:hAnsi="Proba Pro Lt" w:cs="Arial"/>
                <w:color w:val="000000"/>
                <w:sz w:val="20"/>
                <w:szCs w:val="20"/>
              </w:rPr>
              <w:id w:val="-725530236"/>
              <w:placeholder>
                <w:docPart w:val="E48A10C546E44882B4EC6665508DADBC"/>
              </w:placeholder>
            </w:sdtPr>
            <w:sdtEndPr/>
            <w:sdtContent>
              <w:p w14:paraId="0926C8C7" w14:textId="77777777" w:rsidR="008E680B" w:rsidRPr="008176A5" w:rsidRDefault="008E680B" w:rsidP="00A42271">
                <w:pPr>
                  <w:tabs>
                    <w:tab w:val="left" w:pos="2820"/>
                  </w:tabs>
                  <w:spacing w:after="0" w:line="240" w:lineRule="auto"/>
                  <w:rPr>
                    <w:rStyle w:val="CommentReference"/>
                    <w:rFonts w:ascii="Proba Pro Lt" w:hAnsi="Proba Pro Lt"/>
                    <w:sz w:val="20"/>
                    <w:szCs w:val="20"/>
                  </w:rPr>
                </w:pPr>
                <w:r w:rsidRPr="008176A5">
                  <w:rPr>
                    <w:rFonts w:ascii="Proba Pro Lt" w:hAnsi="Proba Pro Lt" w:cs="Arial"/>
                    <w:color w:val="000000"/>
                    <w:sz w:val="20"/>
                    <w:szCs w:val="20"/>
                  </w:rPr>
                  <w:t xml:space="preserve">Dijelovi knjige: Melissa Kurtis Micou, Dawn Kilkenny, </w:t>
                </w:r>
                <w:r w:rsidRPr="008176A5">
                  <w:rPr>
                    <w:rStyle w:val="a-size-extra-large"/>
                    <w:rFonts w:ascii="Proba Pro Lt" w:hAnsi="Proba Pro Lt"/>
                    <w:sz w:val="20"/>
                    <w:szCs w:val="20"/>
                  </w:rPr>
                  <w:t xml:space="preserve">A Laboratory Course in Tissue Engineering, </w:t>
                </w:r>
                <w:r w:rsidRPr="008176A5">
                  <w:rPr>
                    <w:rFonts w:ascii="Proba Pro Lt" w:hAnsi="Proba Pro Lt"/>
                    <w:sz w:val="20"/>
                    <w:szCs w:val="20"/>
                  </w:rPr>
                  <w:t>CRC Press; 1st edition (2012).</w:t>
                </w:r>
                <w:r w:rsidRPr="008176A5">
                  <w:rPr>
                    <w:rStyle w:val="CommentReference"/>
                    <w:rFonts w:ascii="Proba Pro Lt" w:hAnsi="Proba Pro Lt"/>
                    <w:sz w:val="20"/>
                    <w:szCs w:val="20"/>
                  </w:rPr>
                  <w:t xml:space="preserve"> </w:t>
                </w:r>
              </w:p>
              <w:p w14:paraId="2FF13CF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Ovisno o dogovoru s nastavnikom i odabiru teme seminara, student dobiva od nastavnika odgovarajuće poglavlje navedene knjige.</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5192446"/>
              <w:placeholder>
                <w:docPart w:val="8CB477730A8040B4A1E131C0BBA62E06"/>
              </w:placeholder>
              <w:showingPlcHdr/>
            </w:sdtPr>
            <w:sdtEndPr/>
            <w:sdtContent>
              <w:p w14:paraId="54BD35F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703364"/>
              <w:placeholder>
                <w:docPart w:val="1E29A25267D1476EA2FF29FCF2CC3A9B"/>
              </w:placeholder>
            </w:sdtPr>
            <w:sdtEndPr/>
            <w:sdtContent>
              <w:p w14:paraId="79CCE55A" w14:textId="77777777" w:rsidR="008E680B" w:rsidRPr="008176A5" w:rsidRDefault="008E680B" w:rsidP="00A42271">
                <w:pPr>
                  <w:tabs>
                    <w:tab w:val="left" w:pos="2820"/>
                  </w:tabs>
                  <w:spacing w:after="0" w:line="240" w:lineRule="auto"/>
                  <w:jc w:val="center"/>
                  <w:rPr>
                    <w:rFonts w:ascii="Proba Pro Lt" w:hAnsi="Proba Pro Lt"/>
                    <w:sz w:val="20"/>
                    <w:szCs w:val="20"/>
                  </w:rPr>
                </w:pPr>
                <w:r w:rsidRPr="008176A5">
                  <w:rPr>
                    <w:rFonts w:ascii="Proba Pro Lt" w:hAnsi="Proba Pro Lt"/>
                    <w:sz w:val="20"/>
                    <w:szCs w:val="20"/>
                  </w:rPr>
                  <w:t>Dostupan  pdf format.</w:t>
                </w:r>
              </w:p>
              <w:p w14:paraId="4487A19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sz w:val="20"/>
                    <w:szCs w:val="20"/>
                  </w:rPr>
                  <w:t>Dokument je u posjedu nastavnika koji ga el. postom šalje studentima</w:t>
                </w:r>
              </w:p>
            </w:sdtContent>
          </w:sdt>
        </w:tc>
      </w:tr>
      <w:tr w:rsidR="008E680B" w:rsidRPr="008176A5" w14:paraId="761BBBA4" w14:textId="77777777" w:rsidTr="00A42271">
        <w:tc>
          <w:tcPr>
            <w:tcW w:w="1256" w:type="pct"/>
            <w:tcBorders>
              <w:top w:val="single" w:sz="12" w:space="0" w:color="auto"/>
              <w:left w:val="single" w:sz="12" w:space="0" w:color="auto"/>
            </w:tcBorders>
            <w:shd w:val="clear" w:color="auto" w:fill="00A0DC"/>
            <w:vAlign w:val="center"/>
          </w:tcPr>
          <w:p w14:paraId="669AB2F7"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cs="Arial"/>
            </w:rPr>
            <w:id w:val="-1962563448"/>
            <w:placeholder>
              <w:docPart w:val="3941C28FE1E3400FB0155BA468698031"/>
            </w:placeholder>
          </w:sdtPr>
          <w:sdtEndPr/>
          <w:sdtContent>
            <w:tc>
              <w:tcPr>
                <w:tcW w:w="3744" w:type="pct"/>
                <w:gridSpan w:val="13"/>
                <w:tcBorders>
                  <w:top w:val="single" w:sz="12" w:space="0" w:color="auto"/>
                  <w:right w:val="single" w:sz="12" w:space="0" w:color="auto"/>
                </w:tcBorders>
              </w:tcPr>
              <w:p w14:paraId="57D088C4" w14:textId="77777777" w:rsidR="008E680B" w:rsidRPr="00F7399E" w:rsidRDefault="008E680B" w:rsidP="00CE71F1">
                <w:pPr>
                  <w:pStyle w:val="ListParagraph"/>
                  <w:numPr>
                    <w:ilvl w:val="0"/>
                    <w:numId w:val="72"/>
                  </w:numPr>
                  <w:spacing w:after="0" w:line="240" w:lineRule="auto"/>
                  <w:ind w:left="375"/>
                  <w:rPr>
                    <w:rFonts w:ascii="Proba Pro Lt" w:hAnsi="Proba Pro Lt"/>
                    <w:sz w:val="20"/>
                    <w:szCs w:val="20"/>
                  </w:rPr>
                </w:pPr>
                <w:r w:rsidRPr="00F7399E">
                  <w:rPr>
                    <w:rFonts w:ascii="Proba Pro Lt" w:hAnsi="Proba Pro Lt"/>
                    <w:sz w:val="20"/>
                    <w:szCs w:val="20"/>
                  </w:rPr>
                  <w:t>Lanza R, Langer R, Vacanti JP (2009) Principles of Tissue Engineering, Elsevier Academic Press, Burlington, San Diego, London (kod nastavnika dostupan PDF format).</w:t>
                </w:r>
              </w:p>
            </w:tc>
          </w:sdtContent>
        </w:sdt>
      </w:tr>
      <w:tr w:rsidR="008E680B" w:rsidRPr="008176A5" w14:paraId="0D6F10AC" w14:textId="77777777" w:rsidTr="00A42271">
        <w:tc>
          <w:tcPr>
            <w:tcW w:w="1256" w:type="pct"/>
            <w:tcBorders>
              <w:top w:val="single" w:sz="12" w:space="0" w:color="auto"/>
              <w:left w:val="single" w:sz="12" w:space="0" w:color="auto"/>
            </w:tcBorders>
            <w:shd w:val="clear" w:color="auto" w:fill="00A0DC"/>
            <w:vAlign w:val="center"/>
          </w:tcPr>
          <w:p w14:paraId="20FA66C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144F4C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86" w:history="1">
              <w:r w:rsidRPr="008176A5">
                <w:rPr>
                  <w:rStyle w:val="Hyperlink"/>
                  <w:rFonts w:ascii="Proba Pro Lt" w:hAnsi="Proba Pro Lt"/>
                  <w:i/>
                  <w:sz w:val="20"/>
                  <w:szCs w:val="20"/>
                </w:rPr>
                <w:t>http://www.pbf.unizg.hr/studiji/ispitni_rokovi</w:t>
              </w:r>
            </w:hyperlink>
          </w:p>
        </w:tc>
      </w:tr>
      <w:tr w:rsidR="008E680B" w:rsidRPr="008176A5" w14:paraId="4A7D00AC" w14:textId="77777777" w:rsidTr="00A42271">
        <w:tc>
          <w:tcPr>
            <w:tcW w:w="1256" w:type="pct"/>
            <w:tcBorders>
              <w:left w:val="single" w:sz="12" w:space="0" w:color="auto"/>
              <w:bottom w:val="single" w:sz="12" w:space="0" w:color="auto"/>
            </w:tcBorders>
            <w:shd w:val="clear" w:color="auto" w:fill="00A0DC"/>
            <w:vAlign w:val="center"/>
          </w:tcPr>
          <w:p w14:paraId="78DF478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914168153"/>
            <w:placeholder>
              <w:docPart w:val="28062397BFFF4D62B442A9273E4DA5DB"/>
            </w:placeholder>
          </w:sdtPr>
          <w:sdtEndPr/>
          <w:sdtContent>
            <w:tc>
              <w:tcPr>
                <w:tcW w:w="3744" w:type="pct"/>
                <w:gridSpan w:val="13"/>
                <w:tcBorders>
                  <w:bottom w:val="single" w:sz="12" w:space="0" w:color="auto"/>
                  <w:right w:val="single" w:sz="12" w:space="0" w:color="auto"/>
                </w:tcBorders>
              </w:tcPr>
              <w:p w14:paraId="28C9382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78F18335" w14:textId="77777777" w:rsidR="008E680B" w:rsidRDefault="008E680B" w:rsidP="008176A5">
      <w:pPr>
        <w:spacing w:after="0" w:line="240" w:lineRule="auto"/>
        <w:rPr>
          <w:rFonts w:ascii="Proba Pro Lt" w:hAnsi="Proba Pro Lt"/>
          <w:sz w:val="20"/>
          <w:szCs w:val="20"/>
        </w:rPr>
      </w:pPr>
    </w:p>
    <w:p w14:paraId="3694C677" w14:textId="77777777"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2"/>
        <w:gridCol w:w="192"/>
        <w:gridCol w:w="900"/>
        <w:gridCol w:w="188"/>
        <w:gridCol w:w="507"/>
        <w:gridCol w:w="511"/>
        <w:gridCol w:w="495"/>
      </w:tblGrid>
      <w:tr w:rsidR="00CD2E99" w:rsidRPr="008E12DF" w14:paraId="47D4421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E2F4C0" w14:textId="77777777" w:rsidR="00CD2E99" w:rsidRPr="008E12DF" w:rsidRDefault="00CD2E99" w:rsidP="00A42271">
            <w:pPr>
              <w:tabs>
                <w:tab w:val="left" w:pos="2820"/>
              </w:tabs>
              <w:spacing w:after="0" w:line="240" w:lineRule="auto"/>
              <w:rPr>
                <w:rFonts w:ascii="Proba Pro Lt" w:hAnsi="Proba Pro Lt" w:cs="Arial"/>
                <w:b/>
                <w:sz w:val="20"/>
                <w:szCs w:val="20"/>
              </w:rPr>
            </w:pPr>
            <w:r w:rsidRPr="008E12DF">
              <w:rPr>
                <w:rFonts w:ascii="Proba Pro Lt" w:hAnsi="Proba Pro Lt" w:cs="Arial"/>
                <w:b/>
                <w:sz w:val="20"/>
                <w:szCs w:val="20"/>
              </w:rPr>
              <w:lastRenderedPageBreak/>
              <w:t>1. OPĆE INFORMACIJE</w:t>
            </w:r>
          </w:p>
        </w:tc>
      </w:tr>
      <w:tr w:rsidR="00CD2E99" w:rsidRPr="008E12DF" w14:paraId="7A4C4EE6" w14:textId="77777777" w:rsidTr="003B6803">
        <w:tc>
          <w:tcPr>
            <w:tcW w:w="1256" w:type="pct"/>
            <w:tcBorders>
              <w:top w:val="single" w:sz="12" w:space="0" w:color="auto"/>
              <w:left w:val="single" w:sz="12" w:space="0" w:color="auto"/>
            </w:tcBorders>
            <w:shd w:val="clear" w:color="auto" w:fill="00A0DC"/>
            <w:vAlign w:val="center"/>
          </w:tcPr>
          <w:p w14:paraId="34F84C1D" w14:textId="77777777" w:rsidR="00CD2E99" w:rsidRPr="008E12DF" w:rsidRDefault="00CD2E99"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E12DF">
              <w:rPr>
                <w:rStyle w:val="Strong"/>
                <w:rFonts w:ascii="Proba Pro Lt" w:hAnsi="Proba Pro Lt" w:cs="Arial"/>
                <w:b w:val="0"/>
                <w:sz w:val="20"/>
                <w:szCs w:val="20"/>
              </w:rPr>
              <w:t xml:space="preserve">Nositelj(i) i suradnici predmeta </w:t>
            </w:r>
          </w:p>
        </w:tc>
        <w:sdt>
          <w:sdtPr>
            <w:rPr>
              <w:rFonts w:ascii="Proba Pro Lt" w:hAnsi="Proba Pro Lt" w:cs="Arial"/>
              <w:bCs/>
              <w:sz w:val="20"/>
              <w:szCs w:val="20"/>
            </w:rPr>
            <w:id w:val="-1743560782"/>
            <w:placeholder>
              <w:docPart w:val="B4D20B37B604480A96FD78B14BCDE58C"/>
            </w:placeholder>
          </w:sdtPr>
          <w:sdtEndPr/>
          <w:sdtContent>
            <w:tc>
              <w:tcPr>
                <w:tcW w:w="1592" w:type="pct"/>
                <w:gridSpan w:val="4"/>
                <w:tcBorders>
                  <w:top w:val="single" w:sz="12" w:space="0" w:color="auto"/>
                  <w:right w:val="single" w:sz="12" w:space="0" w:color="auto"/>
                </w:tcBorders>
                <w:vAlign w:val="center"/>
              </w:tcPr>
              <w:p w14:paraId="348CD39F" w14:textId="649017BF" w:rsidR="00CD2E99" w:rsidRPr="00F75173" w:rsidRDefault="00DB7BE2" w:rsidP="00A42271">
                <w:pPr>
                  <w:tabs>
                    <w:tab w:val="left" w:pos="2820"/>
                  </w:tabs>
                  <w:spacing w:after="0" w:line="240" w:lineRule="auto"/>
                  <w:rPr>
                    <w:rFonts w:ascii="Proba Pro Lt" w:hAnsi="Proba Pro Lt" w:cs="Arial"/>
                    <w:b/>
                    <w:bCs/>
                    <w:sz w:val="20"/>
                    <w:szCs w:val="20"/>
                  </w:rPr>
                </w:pPr>
                <w:hyperlink r:id="rId187" w:history="1">
                  <w:r w:rsidR="00725D8E">
                    <w:rPr>
                      <w:rStyle w:val="Hyperlink"/>
                      <w:rFonts w:ascii="Proba Pro Lt" w:hAnsi="Proba Pro Lt" w:cs="Arial"/>
                      <w:b/>
                      <w:bCs/>
                      <w:sz w:val="20"/>
                      <w:szCs w:val="20"/>
                    </w:rPr>
                    <w:t>P</w:t>
                  </w:r>
                  <w:r w:rsidR="00CD2E99" w:rsidRPr="00F75173">
                    <w:rPr>
                      <w:rStyle w:val="Hyperlink"/>
                      <w:rFonts w:ascii="Proba Pro Lt" w:hAnsi="Proba Pro Lt" w:cs="Arial"/>
                      <w:b/>
                      <w:bCs/>
                      <w:sz w:val="20"/>
                      <w:szCs w:val="20"/>
                    </w:rPr>
                    <w:t>rof. dr. sc. Lidija Barišić</w:t>
                  </w:r>
                </w:hyperlink>
              </w:p>
              <w:p w14:paraId="199F417F" w14:textId="2036A6E0" w:rsidR="00CD2E99" w:rsidRPr="008E12DF" w:rsidRDefault="00DB7BE2" w:rsidP="00A42271">
                <w:pPr>
                  <w:tabs>
                    <w:tab w:val="left" w:pos="2820"/>
                  </w:tabs>
                  <w:spacing w:after="0" w:line="240" w:lineRule="auto"/>
                  <w:rPr>
                    <w:rFonts w:ascii="Proba Pro Lt" w:hAnsi="Proba Pro Lt" w:cs="Arial"/>
                    <w:bCs/>
                    <w:sz w:val="20"/>
                    <w:szCs w:val="20"/>
                  </w:rPr>
                </w:pPr>
                <w:hyperlink r:id="rId188" w:history="1">
                  <w:r w:rsidR="00725D8E">
                    <w:rPr>
                      <w:rStyle w:val="Hyperlink"/>
                      <w:rFonts w:ascii="Proba Pro Lt" w:hAnsi="Proba Pro Lt" w:cs="Arial"/>
                      <w:bCs/>
                      <w:sz w:val="20"/>
                      <w:szCs w:val="20"/>
                    </w:rPr>
                    <w:t>Izv. prof</w:t>
                  </w:r>
                  <w:r w:rsidR="00CD2E99" w:rsidRPr="00F9008E">
                    <w:rPr>
                      <w:rStyle w:val="Hyperlink"/>
                      <w:rFonts w:ascii="Proba Pro Lt" w:hAnsi="Proba Pro Lt" w:cs="Arial"/>
                      <w:bCs/>
                      <w:sz w:val="20"/>
                      <w:szCs w:val="20"/>
                    </w:rPr>
                    <w:t>.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0DA06A99"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08472016"/>
            <w:placeholder>
              <w:docPart w:val="CD65DD6745F84571A04484F0D08EFD43"/>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E2631AB"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zimski</w:t>
                </w:r>
              </w:p>
            </w:tc>
          </w:sdtContent>
        </w:sdt>
      </w:tr>
      <w:tr w:rsidR="00CD2E99" w:rsidRPr="008E12DF" w14:paraId="45A202D4" w14:textId="77777777" w:rsidTr="003B6803">
        <w:tc>
          <w:tcPr>
            <w:tcW w:w="1256" w:type="pct"/>
            <w:tcBorders>
              <w:top w:val="single" w:sz="12" w:space="0" w:color="auto"/>
              <w:left w:val="single" w:sz="12" w:space="0" w:color="auto"/>
            </w:tcBorders>
            <w:shd w:val="clear" w:color="auto" w:fill="00A0DC"/>
            <w:vAlign w:val="center"/>
          </w:tcPr>
          <w:p w14:paraId="5C7BCF54"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E12DF">
              <w:rPr>
                <w:rFonts w:ascii="Proba Pro Lt" w:hAnsi="Proba Pro Lt" w:cs="Arial"/>
                <w:sz w:val="20"/>
                <w:szCs w:val="20"/>
              </w:rPr>
              <w:t>Naziv predmeta</w:t>
            </w:r>
          </w:p>
        </w:tc>
        <w:bookmarkStart w:id="23" w:name="Osnove_bioorganometalne_kemije" w:displacedByCustomXml="next"/>
        <w:sdt>
          <w:sdtPr>
            <w:rPr>
              <w:rFonts w:ascii="Proba Pro Lt" w:hAnsi="Proba Pro Lt" w:cs="Arial"/>
              <w:sz w:val="20"/>
              <w:szCs w:val="20"/>
            </w:rPr>
            <w:id w:val="1687324607"/>
            <w:placeholder>
              <w:docPart w:val="77D4F722CDBA433988EC386B420556A9"/>
            </w:placeholder>
          </w:sdtPr>
          <w:sdtEndPr/>
          <w:sdtContent>
            <w:tc>
              <w:tcPr>
                <w:tcW w:w="1592" w:type="pct"/>
                <w:gridSpan w:val="4"/>
                <w:tcBorders>
                  <w:top w:val="single" w:sz="12" w:space="0" w:color="auto"/>
                  <w:right w:val="single" w:sz="12" w:space="0" w:color="auto"/>
                </w:tcBorders>
                <w:vAlign w:val="center"/>
              </w:tcPr>
              <w:p w14:paraId="14CDBA6F"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Style w:val="Heading1Char"/>
                    <w:rFonts w:ascii="Proba Pro Lt" w:eastAsia="Calibri" w:hAnsi="Proba Pro Lt"/>
                    <w:sz w:val="20"/>
                    <w:szCs w:val="20"/>
                  </w:rPr>
                  <w:t>Osnove bioorganometalne kemije</w:t>
                </w:r>
              </w:p>
            </w:tc>
          </w:sdtContent>
        </w:sdt>
        <w:bookmarkEnd w:id="23" w:displacedByCustomXml="prev"/>
        <w:tc>
          <w:tcPr>
            <w:tcW w:w="1337" w:type="pct"/>
            <w:gridSpan w:val="5"/>
            <w:tcBorders>
              <w:top w:val="single" w:sz="12" w:space="0" w:color="auto"/>
              <w:right w:val="single" w:sz="12" w:space="0" w:color="auto"/>
            </w:tcBorders>
            <w:shd w:val="clear" w:color="auto" w:fill="00A0DC"/>
            <w:vAlign w:val="center"/>
          </w:tcPr>
          <w:p w14:paraId="337603E6"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1.9. Bodovna vrijednost (broj bodova po ECTS sustavu)</w:t>
            </w:r>
          </w:p>
        </w:tc>
        <w:sdt>
          <w:sdtPr>
            <w:rPr>
              <w:rFonts w:ascii="Proba Pro Lt" w:hAnsi="Proba Pro Lt" w:cs="Arial"/>
              <w:sz w:val="20"/>
              <w:szCs w:val="20"/>
            </w:rPr>
            <w:id w:val="303430166"/>
            <w:placeholder>
              <w:docPart w:val="CDCEB79107DA42838492F83D746BA58E"/>
            </w:placeholder>
          </w:sdtPr>
          <w:sdtEndPr/>
          <w:sdtContent>
            <w:tc>
              <w:tcPr>
                <w:tcW w:w="816" w:type="pct"/>
                <w:gridSpan w:val="4"/>
                <w:tcBorders>
                  <w:top w:val="single" w:sz="12" w:space="0" w:color="auto"/>
                  <w:right w:val="single" w:sz="12" w:space="0" w:color="auto"/>
                </w:tcBorders>
                <w:vAlign w:val="center"/>
              </w:tcPr>
              <w:p w14:paraId="518064A6"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2</w:t>
                </w:r>
              </w:p>
            </w:tc>
          </w:sdtContent>
        </w:sdt>
      </w:tr>
      <w:tr w:rsidR="00CD2E99" w:rsidRPr="008E12DF" w14:paraId="0127962C" w14:textId="77777777" w:rsidTr="003B6803">
        <w:tc>
          <w:tcPr>
            <w:tcW w:w="1256" w:type="pct"/>
            <w:tcBorders>
              <w:left w:val="single" w:sz="12" w:space="0" w:color="auto"/>
              <w:bottom w:val="single" w:sz="12" w:space="0" w:color="auto"/>
            </w:tcBorders>
            <w:shd w:val="clear" w:color="auto" w:fill="00A0DC"/>
            <w:vAlign w:val="center"/>
          </w:tcPr>
          <w:p w14:paraId="735366A3"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E12DF">
              <w:rPr>
                <w:rFonts w:ascii="Proba Pro Lt" w:hAnsi="Proba Pro Lt" w:cs="Arial"/>
                <w:sz w:val="20"/>
                <w:szCs w:val="20"/>
              </w:rPr>
              <w:t>Šifra predmeta</w:t>
            </w:r>
          </w:p>
        </w:tc>
        <w:sdt>
          <w:sdtPr>
            <w:rPr>
              <w:rFonts w:ascii="Proba Pro Lt" w:hAnsi="Proba Pro Lt" w:cs="Arial"/>
              <w:sz w:val="20"/>
              <w:szCs w:val="20"/>
            </w:rPr>
            <w:id w:val="-2032484247"/>
            <w:placeholder>
              <w:docPart w:val="07007FB7199446428D445ABEB6C4D13E"/>
            </w:placeholder>
          </w:sdtPr>
          <w:sdtEndPr/>
          <w:sdtContent>
            <w:tc>
              <w:tcPr>
                <w:tcW w:w="1592" w:type="pct"/>
                <w:gridSpan w:val="4"/>
                <w:tcBorders>
                  <w:bottom w:val="single" w:sz="12" w:space="0" w:color="auto"/>
                  <w:right w:val="single" w:sz="12" w:space="0" w:color="auto"/>
                </w:tcBorders>
                <w:vAlign w:val="center"/>
              </w:tcPr>
              <w:p w14:paraId="6195836F"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3FE01BDB"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1.10. Broj sati u semestru (P+V+S+e-učenje)</w:t>
            </w:r>
          </w:p>
        </w:tc>
        <w:sdt>
          <w:sdtPr>
            <w:rPr>
              <w:rFonts w:ascii="Proba Pro Lt" w:hAnsi="Proba Pro Lt" w:cs="Arial"/>
              <w:sz w:val="20"/>
              <w:szCs w:val="20"/>
            </w:rPr>
            <w:id w:val="-543287740"/>
            <w:placeholder>
              <w:docPart w:val="E042903E11DF4F079248D2980279AA6A"/>
            </w:placeholder>
          </w:sdtPr>
          <w:sdtEndPr/>
          <w:sdtContent>
            <w:tc>
              <w:tcPr>
                <w:tcW w:w="816" w:type="pct"/>
                <w:gridSpan w:val="4"/>
                <w:tcBorders>
                  <w:bottom w:val="single" w:sz="12" w:space="0" w:color="auto"/>
                  <w:right w:val="single" w:sz="12" w:space="0" w:color="auto"/>
                </w:tcBorders>
                <w:vAlign w:val="center"/>
              </w:tcPr>
              <w:p w14:paraId="139974EE"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15+23+0+0</w:t>
                </w:r>
              </w:p>
            </w:tc>
          </w:sdtContent>
        </w:sdt>
      </w:tr>
      <w:tr w:rsidR="00CD2E99" w:rsidRPr="008E12DF" w14:paraId="776B5A33" w14:textId="77777777" w:rsidTr="003B6803">
        <w:tc>
          <w:tcPr>
            <w:tcW w:w="1256" w:type="pct"/>
            <w:tcBorders>
              <w:left w:val="single" w:sz="12" w:space="0" w:color="auto"/>
              <w:bottom w:val="single" w:sz="12" w:space="0" w:color="auto"/>
            </w:tcBorders>
            <w:shd w:val="clear" w:color="auto" w:fill="00A0DC"/>
            <w:vAlign w:val="center"/>
          </w:tcPr>
          <w:p w14:paraId="66B8C2F0"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E12DF">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30255314"/>
            <w:placeholder>
              <w:docPart w:val="F88B71E75BDC4F92B9BE12ADB30AE01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2" w:type="pct"/>
                <w:gridSpan w:val="4"/>
                <w:tcBorders>
                  <w:bottom w:val="single" w:sz="12" w:space="0" w:color="auto"/>
                  <w:right w:val="single" w:sz="12" w:space="0" w:color="auto"/>
                </w:tcBorders>
                <w:vAlign w:val="center"/>
              </w:tcPr>
              <w:p w14:paraId="591B70CA" w14:textId="57176087" w:rsidR="00CD2E99" w:rsidRPr="008E12DF" w:rsidRDefault="00725D8E"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0CC2E781"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1.11. Očekivani broj studenata na predmetu</w:t>
            </w:r>
          </w:p>
        </w:tc>
        <w:sdt>
          <w:sdtPr>
            <w:rPr>
              <w:rFonts w:ascii="Proba Pro Lt" w:hAnsi="Proba Pro Lt" w:cs="Arial"/>
              <w:sz w:val="20"/>
              <w:szCs w:val="20"/>
            </w:rPr>
            <w:id w:val="423611088"/>
            <w:placeholder>
              <w:docPart w:val="5AFDF8648EE64B239666B7B0D66E2F69"/>
            </w:placeholder>
          </w:sdtPr>
          <w:sdtEndPr/>
          <w:sdtContent>
            <w:tc>
              <w:tcPr>
                <w:tcW w:w="816" w:type="pct"/>
                <w:gridSpan w:val="4"/>
                <w:tcBorders>
                  <w:bottom w:val="single" w:sz="12" w:space="0" w:color="auto"/>
                  <w:right w:val="single" w:sz="12" w:space="0" w:color="auto"/>
                </w:tcBorders>
                <w:vAlign w:val="center"/>
              </w:tcPr>
              <w:p w14:paraId="2C37E57B"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2</w:t>
                </w:r>
              </w:p>
            </w:tc>
          </w:sdtContent>
        </w:sdt>
      </w:tr>
      <w:tr w:rsidR="00CD2E99" w:rsidRPr="008E12DF" w14:paraId="1E1755F9" w14:textId="77777777" w:rsidTr="003B6803">
        <w:tc>
          <w:tcPr>
            <w:tcW w:w="1256" w:type="pct"/>
            <w:tcBorders>
              <w:left w:val="single" w:sz="12" w:space="0" w:color="auto"/>
              <w:bottom w:val="single" w:sz="12" w:space="0" w:color="auto"/>
            </w:tcBorders>
            <w:shd w:val="clear" w:color="auto" w:fill="00A0DC"/>
            <w:vAlign w:val="center"/>
          </w:tcPr>
          <w:p w14:paraId="6C705168"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E12DF">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0569896"/>
            <w:placeholder>
              <w:docPart w:val="7D4BB20AA6254AFF8116F334343201E6"/>
            </w:placeholder>
            <w:dropDownList>
              <w:listItem w:value="Choose an item."/>
              <w:listItem w:displayText="obvezan" w:value="obvezan"/>
              <w:listItem w:displayText="izborni A" w:value="izborni A"/>
              <w:listItem w:displayText="izborni B" w:value="izborni B"/>
            </w:dropDownList>
          </w:sdtPr>
          <w:sdtEndPr/>
          <w:sdtContent>
            <w:tc>
              <w:tcPr>
                <w:tcW w:w="1592" w:type="pct"/>
                <w:gridSpan w:val="4"/>
                <w:tcBorders>
                  <w:bottom w:val="single" w:sz="12" w:space="0" w:color="auto"/>
                  <w:right w:val="single" w:sz="12" w:space="0" w:color="auto"/>
                </w:tcBorders>
                <w:vAlign w:val="center"/>
              </w:tcPr>
              <w:p w14:paraId="2BEFFECA"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310E568A"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 xml:space="preserve">1.12. Razina primjene e-učenja (1, 2, 3 razina), postotak izvođenja predmeta </w:t>
            </w:r>
            <w:r w:rsidRPr="008E12DF">
              <w:rPr>
                <w:rFonts w:ascii="Proba Pro Lt" w:hAnsi="Proba Pro Lt" w:cs="Arial"/>
                <w:i/>
                <w:sz w:val="20"/>
                <w:szCs w:val="20"/>
              </w:rPr>
              <w:t>on line</w:t>
            </w:r>
            <w:r w:rsidRPr="008E12DF">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E1AA6BB" w14:textId="77777777" w:rsidR="00CD2E99" w:rsidRPr="008E12DF" w:rsidRDefault="00CD2E99" w:rsidP="00A422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E12DF">
              <w:rPr>
                <w:rFonts w:ascii="Proba Pro Lt" w:hAnsi="Proba Pro Lt" w:cs="Arial"/>
                <w:sz w:val="20"/>
                <w:szCs w:val="20"/>
              </w:rPr>
              <w:tab/>
            </w:r>
          </w:p>
          <w:p w14:paraId="2F7B090F" w14:textId="77777777" w:rsidR="00CD2E99" w:rsidRPr="008E12DF" w:rsidRDefault="00CD2E99" w:rsidP="00A42271">
            <w:pPr>
              <w:tabs>
                <w:tab w:val="right" w:pos="2149"/>
              </w:tabs>
              <w:spacing w:after="0" w:line="240" w:lineRule="auto"/>
              <w:rPr>
                <w:rFonts w:ascii="Proba Pro Lt" w:hAnsi="Proba Pro Lt" w:cs="Arial"/>
                <w:sz w:val="20"/>
                <w:szCs w:val="20"/>
              </w:rPr>
            </w:pPr>
            <w:r w:rsidRPr="008E12DF">
              <w:rPr>
                <w:rStyle w:val="PlaceholderText"/>
                <w:color w:val="auto"/>
              </w:rPr>
              <w:t xml:space="preserve">0 </w:t>
            </w:r>
            <w:r w:rsidRPr="008E12DF">
              <w:rPr>
                <w:rFonts w:ascii="Proba Pro Lt" w:hAnsi="Proba Pro Lt" w:cs="Arial"/>
                <w:sz w:val="20"/>
                <w:szCs w:val="20"/>
              </w:rPr>
              <w:t>%</w:t>
            </w:r>
          </w:p>
        </w:tc>
      </w:tr>
      <w:tr w:rsidR="00CD2E99" w:rsidRPr="008E12DF" w14:paraId="60597C11" w14:textId="77777777" w:rsidTr="003B6803">
        <w:tc>
          <w:tcPr>
            <w:tcW w:w="1256" w:type="pct"/>
            <w:tcBorders>
              <w:left w:val="single" w:sz="12" w:space="0" w:color="auto"/>
              <w:bottom w:val="single" w:sz="12" w:space="0" w:color="auto"/>
            </w:tcBorders>
            <w:shd w:val="clear" w:color="auto" w:fill="00A0DC"/>
            <w:vAlign w:val="center"/>
          </w:tcPr>
          <w:p w14:paraId="0049FCEA"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1.6. Mjesto izvođenja</w:t>
            </w:r>
          </w:p>
        </w:tc>
        <w:sdt>
          <w:sdtPr>
            <w:rPr>
              <w:rFonts w:ascii="Proba Pro Lt" w:hAnsi="Proba Pro Lt" w:cs="Arial"/>
              <w:sz w:val="20"/>
              <w:szCs w:val="20"/>
            </w:rPr>
            <w:id w:val="1406805895"/>
            <w:placeholder>
              <w:docPart w:val="C2FF942FEBC14F528F761B5F8C2BE5E8"/>
            </w:placeholder>
          </w:sdtPr>
          <w:sdtEndPr/>
          <w:sdtContent>
            <w:tc>
              <w:tcPr>
                <w:tcW w:w="1592" w:type="pct"/>
                <w:gridSpan w:val="4"/>
                <w:tcBorders>
                  <w:bottom w:val="single" w:sz="12" w:space="0" w:color="auto"/>
                  <w:right w:val="single" w:sz="12" w:space="0" w:color="auto"/>
                </w:tcBorders>
                <w:vAlign w:val="center"/>
              </w:tcPr>
              <w:p w14:paraId="31784D1D"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6F331C8A" w14:textId="77777777" w:rsidR="00CD2E99" w:rsidRPr="008E12DF" w:rsidRDefault="00CD2E99" w:rsidP="00A42271">
            <w:pPr>
              <w:tabs>
                <w:tab w:val="left" w:pos="459"/>
              </w:tabs>
              <w:spacing w:after="0" w:line="240" w:lineRule="auto"/>
              <w:rPr>
                <w:rFonts w:ascii="Proba Pro Lt" w:hAnsi="Proba Pro Lt" w:cs="Arial"/>
                <w:sz w:val="20"/>
                <w:szCs w:val="20"/>
              </w:rPr>
            </w:pPr>
            <w:r w:rsidRPr="008E12DF">
              <w:rPr>
                <w:rFonts w:ascii="Proba Pro Lt" w:hAnsi="Proba Pro Lt" w:cs="Arial"/>
                <w:sz w:val="20"/>
                <w:szCs w:val="20"/>
              </w:rPr>
              <w:t xml:space="preserve">1.13. Jezik izvođenja </w:t>
            </w:r>
          </w:p>
        </w:tc>
        <w:sdt>
          <w:sdtPr>
            <w:rPr>
              <w:rFonts w:ascii="Proba Pro Lt" w:hAnsi="Proba Pro Lt" w:cs="Arial"/>
              <w:sz w:val="20"/>
              <w:szCs w:val="20"/>
            </w:rPr>
            <w:id w:val="-1168255503"/>
            <w:placeholder>
              <w:docPart w:val="3D5D8BEFFFD24EE28FF801264964E5CA"/>
            </w:placeholder>
          </w:sdtPr>
          <w:sdtEndPr/>
          <w:sdtContent>
            <w:tc>
              <w:tcPr>
                <w:tcW w:w="816" w:type="pct"/>
                <w:gridSpan w:val="4"/>
                <w:tcBorders>
                  <w:bottom w:val="single" w:sz="12" w:space="0" w:color="auto"/>
                  <w:right w:val="single" w:sz="12" w:space="0" w:color="auto"/>
                </w:tcBorders>
                <w:vAlign w:val="center"/>
              </w:tcPr>
              <w:p w14:paraId="16DABB8B"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hrvatski</w:t>
                </w:r>
              </w:p>
            </w:tc>
          </w:sdtContent>
        </w:sdt>
      </w:tr>
      <w:tr w:rsidR="00CD2E99" w:rsidRPr="008E12DF" w14:paraId="14F5BB2A" w14:textId="77777777" w:rsidTr="003B6803">
        <w:tc>
          <w:tcPr>
            <w:tcW w:w="1256" w:type="pct"/>
            <w:tcBorders>
              <w:left w:val="single" w:sz="12" w:space="0" w:color="auto"/>
              <w:bottom w:val="single" w:sz="12" w:space="0" w:color="auto"/>
            </w:tcBorders>
            <w:shd w:val="clear" w:color="auto" w:fill="00A0DC"/>
            <w:vAlign w:val="center"/>
          </w:tcPr>
          <w:p w14:paraId="63F97755"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73127865"/>
            <w:placeholder>
              <w:docPart w:val="2694B3B506AA4DA18C1516122A4F92F2"/>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7463EBF1"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385F6441" w14:textId="77777777" w:rsidR="00CD2E99" w:rsidRPr="008E12DF" w:rsidRDefault="00CD2E99" w:rsidP="00A42271">
            <w:pPr>
              <w:tabs>
                <w:tab w:val="left" w:pos="459"/>
              </w:tabs>
              <w:spacing w:after="0" w:line="240" w:lineRule="auto"/>
              <w:rPr>
                <w:rFonts w:ascii="Proba Pro Lt" w:hAnsi="Proba Pro Lt" w:cs="Arial"/>
                <w:sz w:val="20"/>
                <w:szCs w:val="20"/>
              </w:rPr>
            </w:pPr>
            <w:r w:rsidRPr="008E12DF">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E95D413" w14:textId="77777777" w:rsidR="00CD2E99" w:rsidRPr="008E12DF"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9721920"/>
                <w:placeholder>
                  <w:docPart w:val="B9A237AA5CAC4D45AC02493B846F9392"/>
                </w:placeholder>
                <w:dropDownList>
                  <w:listItem w:value="Choose an item."/>
                  <w:listItem w:displayText="DA" w:value="DA"/>
                  <w:listItem w:displayText="NE" w:value="NE"/>
                </w:dropDownList>
              </w:sdtPr>
              <w:sdtEndPr/>
              <w:sdtContent>
                <w:r w:rsidR="00CD2E99" w:rsidRPr="008E12DF">
                  <w:rPr>
                    <w:rFonts w:ascii="Proba Pro Lt" w:hAnsi="Proba Pro Lt" w:cs="Arial"/>
                    <w:sz w:val="20"/>
                    <w:szCs w:val="20"/>
                  </w:rPr>
                  <w:t>DA</w:t>
                </w:r>
              </w:sdtContent>
            </w:sdt>
          </w:p>
        </w:tc>
      </w:tr>
      <w:tr w:rsidR="00CD2E99" w:rsidRPr="008E12DF" w14:paraId="2AA7B59B"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1A0111" w14:textId="77777777" w:rsidR="00CD2E99" w:rsidRPr="008E12DF" w:rsidRDefault="00CD2E99" w:rsidP="00A42271">
            <w:pPr>
              <w:tabs>
                <w:tab w:val="left" w:pos="2820"/>
              </w:tabs>
              <w:spacing w:after="0" w:line="240" w:lineRule="auto"/>
              <w:rPr>
                <w:rFonts w:ascii="Proba Pro Lt" w:hAnsi="Proba Pro Lt" w:cs="Arial"/>
                <w:b/>
                <w:sz w:val="20"/>
                <w:szCs w:val="20"/>
              </w:rPr>
            </w:pPr>
            <w:r w:rsidRPr="008E12DF">
              <w:rPr>
                <w:rFonts w:ascii="Proba Pro Lt" w:hAnsi="Proba Pro Lt" w:cs="Arial"/>
                <w:b/>
                <w:sz w:val="20"/>
                <w:szCs w:val="20"/>
              </w:rPr>
              <w:t>2. OPIS PREDMETA</w:t>
            </w:r>
          </w:p>
        </w:tc>
      </w:tr>
      <w:tr w:rsidR="00CD2E99" w:rsidRPr="008E12DF" w14:paraId="59BF1688" w14:textId="77777777" w:rsidTr="00A42271">
        <w:tc>
          <w:tcPr>
            <w:tcW w:w="1256" w:type="pct"/>
            <w:tcBorders>
              <w:top w:val="single" w:sz="12" w:space="0" w:color="auto"/>
              <w:left w:val="single" w:sz="12" w:space="0" w:color="auto"/>
            </w:tcBorders>
            <w:shd w:val="clear" w:color="auto" w:fill="00A0DC"/>
            <w:vAlign w:val="center"/>
          </w:tcPr>
          <w:p w14:paraId="7EEEB945"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E12DF">
              <w:rPr>
                <w:rFonts w:ascii="Proba Pro Lt" w:hAnsi="Proba Pro Lt" w:cs="Arial"/>
                <w:color w:val="000000"/>
                <w:sz w:val="20"/>
                <w:szCs w:val="20"/>
              </w:rPr>
              <w:t>Ciljevi predmeta</w:t>
            </w:r>
          </w:p>
        </w:tc>
        <w:sdt>
          <w:sdtPr>
            <w:rPr>
              <w:rFonts w:ascii="Proba Pro Lt" w:hAnsi="Proba Pro Lt" w:cs="Arial"/>
              <w:sz w:val="20"/>
              <w:szCs w:val="20"/>
            </w:rPr>
            <w:id w:val="427856549"/>
            <w:placeholder>
              <w:docPart w:val="FC1F47B975D4494EBCD2397F36C1D241"/>
            </w:placeholder>
          </w:sdtPr>
          <w:sdtEndPr/>
          <w:sdtContent>
            <w:tc>
              <w:tcPr>
                <w:tcW w:w="3744" w:type="pct"/>
                <w:gridSpan w:val="13"/>
                <w:tcBorders>
                  <w:top w:val="single" w:sz="12" w:space="0" w:color="auto"/>
                  <w:right w:val="single" w:sz="12" w:space="0" w:color="auto"/>
                </w:tcBorders>
                <w:vAlign w:val="center"/>
              </w:tcPr>
              <w:p w14:paraId="27469496"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CD2E99" w:rsidRPr="008E12DF" w14:paraId="1CD29865" w14:textId="77777777" w:rsidTr="00A42271">
        <w:tc>
          <w:tcPr>
            <w:tcW w:w="1256" w:type="pct"/>
            <w:tcBorders>
              <w:left w:val="single" w:sz="12" w:space="0" w:color="auto"/>
            </w:tcBorders>
            <w:shd w:val="clear" w:color="auto" w:fill="00A0DC"/>
            <w:vAlign w:val="center"/>
          </w:tcPr>
          <w:p w14:paraId="12D049A8"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E12DF">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61372178"/>
            <w:placeholder>
              <w:docPart w:val="61A1F88195B846A0A57F0AE516A8C2CD"/>
            </w:placeholder>
          </w:sdtPr>
          <w:sdtEndPr/>
          <w:sdtContent>
            <w:tc>
              <w:tcPr>
                <w:tcW w:w="3744" w:type="pct"/>
                <w:gridSpan w:val="13"/>
                <w:tcBorders>
                  <w:right w:val="single" w:sz="12" w:space="0" w:color="auto"/>
                </w:tcBorders>
                <w:vAlign w:val="center"/>
              </w:tcPr>
              <w:p w14:paraId="5BA67B3C"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D2E99" w:rsidRPr="008E12DF" w14:paraId="2507D6B1" w14:textId="77777777" w:rsidTr="00A42271">
        <w:tc>
          <w:tcPr>
            <w:tcW w:w="1256" w:type="pct"/>
            <w:tcBorders>
              <w:left w:val="single" w:sz="12" w:space="0" w:color="auto"/>
            </w:tcBorders>
            <w:shd w:val="clear" w:color="auto" w:fill="00A0DC"/>
            <w:vAlign w:val="center"/>
          </w:tcPr>
          <w:p w14:paraId="562D2E3C"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E12DF">
              <w:rPr>
                <w:rFonts w:ascii="Proba Pro Lt" w:hAnsi="Proba Pro Lt" w:cs="Arial"/>
                <w:color w:val="000000"/>
                <w:sz w:val="20"/>
                <w:szCs w:val="20"/>
              </w:rPr>
              <w:t>Ishodi učenja na razini programa kojima predmet pridonosi</w:t>
            </w:r>
          </w:p>
        </w:tc>
        <w:sdt>
          <w:sdtPr>
            <w:id w:val="220099891"/>
            <w:placeholder>
              <w:docPart w:val="0CFCF468931C412680017D60E0C2F550"/>
            </w:placeholder>
          </w:sdtPr>
          <w:sdtEndPr/>
          <w:sdtContent>
            <w:sdt>
              <w:sdtPr>
                <w:id w:val="-1140730809"/>
                <w:placeholder>
                  <w:docPart w:val="10A06A3C8F4E41F4984ED35E2BEEF066"/>
                </w:placeholder>
              </w:sdtPr>
              <w:sdtEndPr>
                <w:rPr>
                  <w:lang w:eastAsia="hr-HR"/>
                </w:rPr>
              </w:sdtEndPr>
              <w:sdtContent>
                <w:tc>
                  <w:tcPr>
                    <w:tcW w:w="3744" w:type="pct"/>
                    <w:gridSpan w:val="13"/>
                    <w:tcBorders>
                      <w:right w:val="single" w:sz="12" w:space="0" w:color="auto"/>
                    </w:tcBorders>
                    <w:vAlign w:val="center"/>
                  </w:tcPr>
                  <w:sdt>
                    <w:sdtPr>
                      <w:id w:val="-1740090010"/>
                      <w:placeholder>
                        <w:docPart w:val="6251FA4FA16E473EAAF62CFBE5A26196"/>
                      </w:placeholder>
                    </w:sdtPr>
                    <w:sdtEndPr/>
                    <w:sdtContent>
                      <w:p w14:paraId="1E53A1F2" w14:textId="77777777" w:rsidR="00CD2E99" w:rsidRPr="00CE2730" w:rsidRDefault="00CD2E99" w:rsidP="00A42271">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097874D8" w14:textId="77777777" w:rsidR="00CD2E99" w:rsidRPr="0002213D"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6D273139" w14:textId="77777777" w:rsidR="00CD2E99" w:rsidRPr="0002213D"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13983EBD" w14:textId="77777777" w:rsidR="00CD2E99" w:rsidRPr="0002213D"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52AB82D8" w14:textId="77777777" w:rsidR="00CD2E99" w:rsidRPr="0002213D"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18C77C6D" w14:textId="77777777" w:rsidR="00CD2E99"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37FD20EA" w14:textId="77777777" w:rsidR="00CD2E99" w:rsidRDefault="00CD2E99" w:rsidP="00A42271">
                    <w:pPr>
                      <w:autoSpaceDE w:val="0"/>
                      <w:autoSpaceDN w:val="0"/>
                      <w:adjustRightInd w:val="0"/>
                      <w:spacing w:after="0" w:line="240" w:lineRule="auto"/>
                      <w:rPr>
                        <w:rFonts w:ascii="Proba Pro Lt" w:hAnsi="Proba Pro Lt" w:cs="Arial"/>
                        <w:sz w:val="20"/>
                        <w:szCs w:val="20"/>
                      </w:rPr>
                    </w:pPr>
                  </w:p>
                  <w:p w14:paraId="04E47725"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4BBB7A84"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7257FD01"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34921483"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6329B6E3"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5259FF60"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61A6E8B4"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5B3A31A2" w14:textId="77777777" w:rsidR="00CD2E99" w:rsidRPr="00220D16" w:rsidRDefault="00CD2E99" w:rsidP="00A42271">
                    <w:pPr>
                      <w:pStyle w:val="ListParagraph"/>
                      <w:autoSpaceDE w:val="0"/>
                      <w:autoSpaceDN w:val="0"/>
                      <w:adjustRightInd w:val="0"/>
                      <w:spacing w:after="0" w:line="240" w:lineRule="auto"/>
                      <w:ind w:left="360"/>
                      <w:rPr>
                        <w:rFonts w:eastAsiaTheme="minorHAnsi"/>
                      </w:rPr>
                    </w:pPr>
                  </w:p>
                  <w:p w14:paraId="628EF16F"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20D12A82" w14:textId="77777777" w:rsidR="00CD2E99" w:rsidRPr="0095683E" w:rsidRDefault="00CD2E99" w:rsidP="00CE71F1">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13588862" w14:textId="77777777" w:rsidR="00CD2E99" w:rsidRPr="0095683E" w:rsidRDefault="00CD2E99" w:rsidP="00CE71F1">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674D232" w14:textId="77777777" w:rsidR="00CD2E99" w:rsidRPr="00D5014C" w:rsidRDefault="00CD2E99" w:rsidP="00A42271">
                    <w:pPr>
                      <w:pStyle w:val="ListParagraph"/>
                      <w:autoSpaceDE w:val="0"/>
                      <w:autoSpaceDN w:val="0"/>
                      <w:adjustRightInd w:val="0"/>
                      <w:spacing w:after="0" w:line="240" w:lineRule="auto"/>
                      <w:ind w:left="360"/>
                      <w:rPr>
                        <w:rFonts w:eastAsiaTheme="minorHAnsi"/>
                        <w:sz w:val="24"/>
                        <w:szCs w:val="24"/>
                      </w:rPr>
                    </w:pPr>
                  </w:p>
                  <w:p w14:paraId="0AB0A3A8"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35830F31"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lastRenderedPageBreak/>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7FEA9640"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65931214"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56297AC8"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10582B9E"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218E0186" w14:textId="77777777" w:rsidR="00CD2E99" w:rsidRPr="0095683E" w:rsidRDefault="00CD2E99" w:rsidP="00A42271">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5FDD4333"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4667ED58" w14:textId="77777777" w:rsidR="00CD2E99" w:rsidRPr="00A40B45" w:rsidRDefault="00CD2E99" w:rsidP="00CE71F1">
                    <w:pPr>
                      <w:pStyle w:val="Default"/>
                      <w:numPr>
                        <w:ilvl w:val="0"/>
                        <w:numId w:val="149"/>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1C091F70" w14:textId="77777777" w:rsidR="00CD2E99" w:rsidRPr="00AF0D27" w:rsidRDefault="00CD2E99" w:rsidP="00A42271">
                    <w:pPr>
                      <w:autoSpaceDE w:val="0"/>
                      <w:autoSpaceDN w:val="0"/>
                      <w:adjustRightInd w:val="0"/>
                      <w:spacing w:after="0" w:line="240" w:lineRule="auto"/>
                      <w:ind w:left="360"/>
                      <w:rPr>
                        <w:rFonts w:ascii="Proba Pro Lt" w:hAnsi="Proba Pro Lt"/>
                        <w:sz w:val="20"/>
                        <w:szCs w:val="20"/>
                      </w:rPr>
                    </w:pPr>
                    <w:r w:rsidRPr="00A40B45">
                      <w:rPr>
                        <w:sz w:val="20"/>
                        <w:szCs w:val="23"/>
                      </w:rPr>
                      <w:t>učenja i unapređenja struke</w:t>
                    </w:r>
                  </w:p>
                </w:tc>
              </w:sdtContent>
            </w:sdt>
          </w:sdtContent>
        </w:sdt>
      </w:tr>
      <w:tr w:rsidR="00CD2E99" w:rsidRPr="008E12DF" w14:paraId="552C83D8" w14:textId="77777777" w:rsidTr="00A42271">
        <w:tc>
          <w:tcPr>
            <w:tcW w:w="1256" w:type="pct"/>
            <w:tcBorders>
              <w:left w:val="single" w:sz="12" w:space="0" w:color="auto"/>
            </w:tcBorders>
            <w:shd w:val="clear" w:color="auto" w:fill="00A0DC"/>
            <w:vAlign w:val="center"/>
          </w:tcPr>
          <w:p w14:paraId="38C41752"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E12DF">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38554364"/>
            <w:placeholder>
              <w:docPart w:val="CD2D1549ECD44B17A95854012681FC67"/>
            </w:placeholder>
          </w:sdtPr>
          <w:sdtEndPr/>
          <w:sdtContent>
            <w:tc>
              <w:tcPr>
                <w:tcW w:w="3744" w:type="pct"/>
                <w:gridSpan w:val="13"/>
                <w:tcBorders>
                  <w:right w:val="single" w:sz="12" w:space="0" w:color="auto"/>
                </w:tcBorders>
                <w:vAlign w:val="center"/>
              </w:tcPr>
              <w:p w14:paraId="55BF8885" w14:textId="77777777" w:rsidR="00CD2E99" w:rsidRPr="008E12DF" w:rsidRDefault="00CD2E99" w:rsidP="00CE71F1">
                <w:pPr>
                  <w:pStyle w:val="ListParagraph"/>
                  <w:numPr>
                    <w:ilvl w:val="0"/>
                    <w:numId w:val="136"/>
                  </w:numPr>
                  <w:spacing w:after="0" w:line="240" w:lineRule="auto"/>
                  <w:rPr>
                    <w:rFonts w:ascii="Proba Pro Lt" w:eastAsia="Times New Roman" w:hAnsi="Proba Pro Lt" w:cs="Arial"/>
                    <w:sz w:val="20"/>
                    <w:szCs w:val="20"/>
                    <w:lang w:eastAsia="hr-HR"/>
                  </w:rPr>
                </w:pPr>
                <w:r>
                  <w:rPr>
                    <w:rFonts w:ascii="Proba Pro Lt" w:hAnsi="Proba Pro Lt" w:cs="Arial"/>
                    <w:sz w:val="20"/>
                    <w:szCs w:val="20"/>
                  </w:rPr>
                  <w:t>o</w:t>
                </w:r>
                <w:r w:rsidRPr="008E12DF">
                  <w:rPr>
                    <w:rFonts w:ascii="Proba Pro Lt" w:eastAsia="Times New Roman" w:hAnsi="Proba Pro Lt" w:cs="Arial"/>
                    <w:sz w:val="20"/>
                    <w:szCs w:val="20"/>
                    <w:lang w:eastAsia="hr-HR"/>
                  </w:rPr>
                  <w:t>pisati strukturnu i funkcionalnu ulogu meta</w:t>
                </w:r>
                <w:r>
                  <w:rPr>
                    <w:rFonts w:ascii="Proba Pro Lt" w:eastAsia="Times New Roman" w:hAnsi="Proba Pro Lt" w:cs="Arial"/>
                    <w:sz w:val="20"/>
                    <w:szCs w:val="20"/>
                    <w:lang w:eastAsia="hr-HR"/>
                  </w:rPr>
                  <w:t>lnih iona u biološkim sustavima</w:t>
                </w:r>
              </w:p>
              <w:p w14:paraId="2FE52717" w14:textId="77777777" w:rsidR="00CD2E99" w:rsidRPr="008E12DF" w:rsidRDefault="00CD2E99" w:rsidP="00CE71F1">
                <w:pPr>
                  <w:pStyle w:val="ListParagraph"/>
                  <w:numPr>
                    <w:ilvl w:val="0"/>
                    <w:numId w:val="13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8E12DF">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Pr>
                    <w:rFonts w:ascii="Proba Pro Lt" w:eastAsia="Times New Roman" w:hAnsi="Proba Pro Lt" w:cs="Arial"/>
                    <w:sz w:val="20"/>
                    <w:szCs w:val="20"/>
                    <w:lang w:eastAsia="hr-HR"/>
                  </w:rPr>
                  <w:t>imskoj katalizi i toksikologiji</w:t>
                </w:r>
              </w:p>
              <w:p w14:paraId="05196FDB" w14:textId="77777777" w:rsidR="00CD2E99" w:rsidRPr="008E12DF" w:rsidRDefault="00CD2E99" w:rsidP="00CE71F1">
                <w:pPr>
                  <w:pStyle w:val="ListParagraph"/>
                  <w:numPr>
                    <w:ilvl w:val="0"/>
                    <w:numId w:val="13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8E12DF">
                  <w:rPr>
                    <w:rFonts w:ascii="Proba Pro Lt" w:eastAsia="Times New Roman" w:hAnsi="Proba Pro Lt" w:cs="Arial"/>
                    <w:sz w:val="20"/>
                    <w:szCs w:val="20"/>
                    <w:lang w:eastAsia="hr-HR"/>
                  </w:rPr>
                  <w:t>redložiti i argumentirati potencijalnu farmakološku i biotehnološku primj</w:t>
                </w:r>
                <w:r>
                  <w:rPr>
                    <w:rFonts w:ascii="Proba Pro Lt" w:eastAsia="Times New Roman" w:hAnsi="Proba Pro Lt" w:cs="Arial"/>
                    <w:sz w:val="20"/>
                    <w:szCs w:val="20"/>
                    <w:lang w:eastAsia="hr-HR"/>
                  </w:rPr>
                  <w:t>enu bioorganometalnih konjugata</w:t>
                </w:r>
              </w:p>
              <w:p w14:paraId="3BE4D783" w14:textId="77777777" w:rsidR="00CD2E99" w:rsidRPr="008E12DF" w:rsidRDefault="00CD2E99" w:rsidP="00CE71F1">
                <w:pPr>
                  <w:pStyle w:val="ListParagraph"/>
                  <w:numPr>
                    <w:ilvl w:val="0"/>
                    <w:numId w:val="13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8E12DF">
                  <w:rPr>
                    <w:rFonts w:ascii="Proba Pro Lt" w:eastAsia="Times New Roman" w:hAnsi="Proba Pro Lt" w:cs="Arial"/>
                    <w:sz w:val="20"/>
                    <w:szCs w:val="20"/>
                    <w:lang w:eastAsia="hr-HR"/>
                  </w:rPr>
                  <w:t>izajnirati i sintetizirati elektro- i bioakt</w:t>
                </w:r>
                <w:r>
                  <w:rPr>
                    <w:rFonts w:ascii="Proba Pro Lt" w:eastAsia="Times New Roman" w:hAnsi="Proba Pro Lt" w:cs="Arial"/>
                    <w:sz w:val="20"/>
                    <w:szCs w:val="20"/>
                    <w:lang w:eastAsia="hr-HR"/>
                  </w:rPr>
                  <w:t>ivne bioorganometalne konjugate</w:t>
                </w:r>
              </w:p>
            </w:tc>
          </w:sdtContent>
        </w:sdt>
      </w:tr>
      <w:tr w:rsidR="00CD2E99" w:rsidRPr="008E12DF" w14:paraId="25B40A0B" w14:textId="77777777" w:rsidTr="00A42271">
        <w:tc>
          <w:tcPr>
            <w:tcW w:w="1256" w:type="pct"/>
            <w:tcBorders>
              <w:left w:val="single" w:sz="12" w:space="0" w:color="auto"/>
            </w:tcBorders>
            <w:shd w:val="clear" w:color="auto" w:fill="00A0DC"/>
            <w:vAlign w:val="center"/>
          </w:tcPr>
          <w:p w14:paraId="27CAEBB5"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E12DF">
              <w:rPr>
                <w:rFonts w:ascii="Proba Pro Lt" w:hAnsi="Proba Pro Lt" w:cs="Arial"/>
                <w:color w:val="000000"/>
                <w:sz w:val="20"/>
                <w:szCs w:val="20"/>
              </w:rPr>
              <w:t xml:space="preserve">Opis sadržaja predmeta </w:t>
            </w:r>
          </w:p>
        </w:tc>
        <w:sdt>
          <w:sdtPr>
            <w:rPr>
              <w:rFonts w:ascii="Proba Pro Lt" w:hAnsi="Proba Pro Lt" w:cs="Arial"/>
              <w:sz w:val="20"/>
              <w:szCs w:val="20"/>
            </w:rPr>
            <w:id w:val="695665427"/>
            <w:placeholder>
              <w:docPart w:val="695FE4EF0BD04EE6A8DDA8BEFB91B079"/>
            </w:placeholder>
          </w:sdtPr>
          <w:sdtEndPr/>
          <w:sdtContent>
            <w:tc>
              <w:tcPr>
                <w:tcW w:w="3744" w:type="pct"/>
                <w:gridSpan w:val="13"/>
                <w:tcBorders>
                  <w:right w:val="single" w:sz="12" w:space="0" w:color="auto"/>
                </w:tcBorders>
                <w:vAlign w:val="center"/>
              </w:tcPr>
              <w:p w14:paraId="2EC14A5C"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sz w:val="20"/>
                    <w:szCs w:val="20"/>
                  </w:rPr>
                  <w:t>Uvod u bioorganometalnu kemiju.</w:t>
                </w:r>
              </w:p>
              <w:p w14:paraId="484E6976"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sz w:val="20"/>
                    <w:szCs w:val="20"/>
                  </w:rPr>
                  <w:t>Konjugati bioorganometalnih spojeva i biomolekula.</w:t>
                </w:r>
              </w:p>
              <w:p w14:paraId="0330BCFF"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bCs/>
                    <w:sz w:val="20"/>
                    <w:szCs w:val="20"/>
                  </w:rPr>
                  <w:t>Uloga organometalnih kompleksa u metalo-imunotestovima.</w:t>
                </w:r>
              </w:p>
              <w:p w14:paraId="7FCF300A"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bCs/>
                    <w:sz w:val="20"/>
                    <w:szCs w:val="20"/>
                  </w:rPr>
                  <w:t>Organometalni kompleksi kao indikatori hibridizacije DNA.</w:t>
                </w:r>
              </w:p>
              <w:p w14:paraId="4A72F2AF"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sz w:val="20"/>
                    <w:szCs w:val="20"/>
                  </w:rPr>
                  <w:t xml:space="preserve">Metaloenzimi. </w:t>
                </w:r>
              </w:p>
              <w:p w14:paraId="36D50881" w14:textId="77777777" w:rsidR="00CD2E99" w:rsidRPr="008E12DF" w:rsidRDefault="00CD2E99" w:rsidP="00CE71F1">
                <w:pPr>
                  <w:pStyle w:val="ListParagraph"/>
                  <w:numPr>
                    <w:ilvl w:val="0"/>
                    <w:numId w:val="131"/>
                  </w:numPr>
                  <w:spacing w:after="0" w:line="240" w:lineRule="auto"/>
                  <w:rPr>
                    <w:rFonts w:ascii="Proba Pro Lt" w:hAnsi="Proba Pro Lt"/>
                    <w:bCs/>
                    <w:sz w:val="20"/>
                    <w:szCs w:val="20"/>
                  </w:rPr>
                </w:pPr>
                <w:r w:rsidRPr="008E12DF">
                  <w:rPr>
                    <w:rFonts w:ascii="Proba Pro Lt" w:hAnsi="Proba Pro Lt" w:cs="Arial"/>
                    <w:sz w:val="20"/>
                    <w:szCs w:val="20"/>
                  </w:rPr>
                  <w:t>Metalni prolijekovi.</w:t>
                </w:r>
              </w:p>
            </w:tc>
          </w:sdtContent>
        </w:sdt>
      </w:tr>
      <w:tr w:rsidR="00CD2E99" w:rsidRPr="008E12DF" w14:paraId="698F78D8" w14:textId="77777777" w:rsidTr="003B6803">
        <w:trPr>
          <w:trHeight w:val="349"/>
        </w:trPr>
        <w:tc>
          <w:tcPr>
            <w:tcW w:w="1256" w:type="pct"/>
            <w:vMerge w:val="restart"/>
            <w:tcBorders>
              <w:left w:val="single" w:sz="12" w:space="0" w:color="auto"/>
            </w:tcBorders>
            <w:shd w:val="clear" w:color="auto" w:fill="00A0DC"/>
            <w:vAlign w:val="center"/>
          </w:tcPr>
          <w:p w14:paraId="06F1FEEC"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CCD5CAF" w14:textId="77777777" w:rsidR="00CD2E99" w:rsidRPr="008E12DF"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5599884"/>
              </w:sdtPr>
              <w:sdtEndPr/>
              <w:sdtContent>
                <w:r w:rsidR="00CD2E99" w:rsidRPr="008E12DF">
                  <w:rPr>
                    <w:rFonts w:ascii="Cambria Math" w:eastAsia="MS Gothic" w:hAnsi="Cambria Math" w:cs="Cambria Math"/>
                    <w:b w:val="0"/>
                    <w:sz w:val="20"/>
                    <w:szCs w:val="20"/>
                    <w:lang w:val="hr-HR"/>
                  </w:rPr>
                  <w:t>⊠</w:t>
                </w:r>
              </w:sdtContent>
            </w:sdt>
            <w:r w:rsidR="00CD2E99" w:rsidRPr="008E12DF">
              <w:rPr>
                <w:rFonts w:ascii="Proba Pro Lt" w:hAnsi="Proba Pro Lt" w:cs="Arial"/>
                <w:b w:val="0"/>
                <w:sz w:val="20"/>
                <w:szCs w:val="20"/>
                <w:lang w:val="hr-HR"/>
              </w:rPr>
              <w:t xml:space="preserve"> predavanja</w:t>
            </w:r>
          </w:p>
          <w:p w14:paraId="3D695AD9" w14:textId="77777777" w:rsidR="00CD2E99" w:rsidRPr="008E12DF"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5956312"/>
              </w:sdtPr>
              <w:sdtEnd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seminari i radionice  </w:t>
            </w:r>
          </w:p>
          <w:p w14:paraId="0DCF164B" w14:textId="77777777" w:rsidR="00CD2E99" w:rsidRPr="008E12DF"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5369674"/>
              </w:sdtPr>
              <w:sdtEndPr/>
              <w:sdtContent>
                <w:sdt>
                  <w:sdtPr>
                    <w:rPr>
                      <w:rFonts w:ascii="Proba Pro Lt" w:hAnsi="Proba Pro Lt" w:cs="Arial"/>
                      <w:b w:val="0"/>
                      <w:sz w:val="20"/>
                      <w:szCs w:val="20"/>
                      <w:lang w:val="hr-HR"/>
                    </w:rPr>
                    <w:id w:val="2146080641"/>
                  </w:sdtPr>
                  <w:sdtEndPr/>
                  <w:sdtContent>
                    <w:r w:rsidR="00CD2E99" w:rsidRPr="008E12DF">
                      <w:rPr>
                        <w:rFonts w:ascii="Cambria Math" w:eastAsia="MS Gothic" w:hAnsi="Cambria Math" w:cs="Cambria Math"/>
                        <w:b w:val="0"/>
                        <w:sz w:val="20"/>
                        <w:szCs w:val="20"/>
                        <w:lang w:val="hr-HR"/>
                      </w:rPr>
                      <w:t>⊠</w:t>
                    </w:r>
                  </w:sdtContent>
                </w:sdt>
              </w:sdtContent>
            </w:sdt>
            <w:r w:rsidR="00CD2E99" w:rsidRPr="008E12DF">
              <w:rPr>
                <w:rFonts w:ascii="Proba Pro Lt" w:hAnsi="Proba Pro Lt" w:cs="Arial"/>
                <w:b w:val="0"/>
                <w:sz w:val="20"/>
                <w:szCs w:val="20"/>
                <w:lang w:val="hr-HR"/>
              </w:rPr>
              <w:t xml:space="preserve"> vježbe  </w:t>
            </w:r>
          </w:p>
          <w:p w14:paraId="5C96FE75" w14:textId="77777777" w:rsidR="00CD2E99" w:rsidRPr="008E12DF"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2022829"/>
              </w:sdtPr>
              <w:sdtEnd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w:t>
            </w:r>
            <w:r w:rsidR="00CD2E99" w:rsidRPr="008E12DF">
              <w:rPr>
                <w:rFonts w:ascii="Proba Pro Lt" w:hAnsi="Proba Pro Lt" w:cs="Arial"/>
                <w:b w:val="0"/>
                <w:i/>
                <w:sz w:val="20"/>
                <w:szCs w:val="20"/>
                <w:lang w:val="hr-HR"/>
              </w:rPr>
              <w:t>on line</w:t>
            </w:r>
            <w:r w:rsidR="00CD2E99" w:rsidRPr="008E12DF">
              <w:rPr>
                <w:rFonts w:ascii="Proba Pro Lt" w:hAnsi="Proba Pro Lt" w:cs="Arial"/>
                <w:b w:val="0"/>
                <w:sz w:val="20"/>
                <w:szCs w:val="20"/>
                <w:lang w:val="hr-HR"/>
              </w:rPr>
              <w:t xml:space="preserve"> u cijelosti</w:t>
            </w:r>
          </w:p>
          <w:p w14:paraId="27ACA5B9" w14:textId="77777777" w:rsidR="00CD2E99" w:rsidRPr="008E12DF"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9052564"/>
              </w:sdtPr>
              <w:sdtEnd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mješovito e-učenje</w:t>
            </w:r>
          </w:p>
          <w:p w14:paraId="255E6E2B" w14:textId="77777777" w:rsidR="00CD2E99" w:rsidRPr="008E12DF"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8892960"/>
              </w:sdtPr>
              <w:sdtEndPr/>
              <w:sdtContent>
                <w:r w:rsidR="00CD2E99" w:rsidRPr="008E12DF">
                  <w:rPr>
                    <w:rFonts w:ascii="Segoe UI Symbol" w:eastAsia="MS Gothic" w:hAnsi="Segoe UI Symbol" w:cs="Segoe UI Symbol"/>
                    <w:sz w:val="20"/>
                    <w:szCs w:val="20"/>
                  </w:rPr>
                  <w:t>☐</w:t>
                </w:r>
              </w:sdtContent>
            </w:sdt>
            <w:r w:rsidR="00CD2E99" w:rsidRPr="008E12DF">
              <w:rPr>
                <w:rFonts w:ascii="Proba Pro Lt" w:hAnsi="Proba Pro Lt" w:cs="Arial"/>
                <w:sz w:val="20"/>
                <w:szCs w:val="20"/>
              </w:rPr>
              <w:t xml:space="preserve"> terenska nastava</w:t>
            </w:r>
          </w:p>
        </w:tc>
        <w:tc>
          <w:tcPr>
            <w:tcW w:w="1179" w:type="pct"/>
            <w:gridSpan w:val="5"/>
            <w:vMerge w:val="restart"/>
            <w:vAlign w:val="center"/>
          </w:tcPr>
          <w:p w14:paraId="32B537CC" w14:textId="77777777" w:rsidR="00CD2E99" w:rsidRPr="008E12DF"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666792"/>
              </w:sdtPr>
              <w:sdtEnd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samostalni  zadaci  </w:t>
            </w:r>
          </w:p>
          <w:p w14:paraId="6D2A4E38" w14:textId="77777777" w:rsidR="00CD2E99" w:rsidRPr="008E12DF"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2136277"/>
              </w:sdtPr>
              <w:sdtEnd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multimedija i mreža  </w:t>
            </w:r>
          </w:p>
          <w:p w14:paraId="0B07B4A1" w14:textId="77777777" w:rsidR="00CD2E99" w:rsidRPr="008E12DF"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428685"/>
              </w:sdtPr>
              <w:sdtEndPr/>
              <w:sdtContent>
                <w:sdt>
                  <w:sdtPr>
                    <w:rPr>
                      <w:rFonts w:ascii="Proba Pro Lt" w:hAnsi="Proba Pro Lt" w:cs="Arial"/>
                      <w:b w:val="0"/>
                      <w:sz w:val="20"/>
                      <w:szCs w:val="20"/>
                      <w:lang w:val="hr-HR"/>
                    </w:rPr>
                    <w:id w:val="-411467555"/>
                  </w:sdtPr>
                  <w:sdtEndPr/>
                  <w:sdtContent>
                    <w:r w:rsidR="00CD2E99" w:rsidRPr="008E12DF">
                      <w:rPr>
                        <w:rFonts w:ascii="Cambria Math" w:eastAsia="MS Gothic" w:hAnsi="Cambria Math" w:cs="Cambria Math"/>
                        <w:b w:val="0"/>
                        <w:sz w:val="20"/>
                        <w:szCs w:val="20"/>
                        <w:lang w:val="hr-HR"/>
                      </w:rPr>
                      <w:t>⊠</w:t>
                    </w:r>
                  </w:sdtContent>
                </w:sdt>
              </w:sdtContent>
            </w:sdt>
            <w:r w:rsidR="00CD2E99" w:rsidRPr="008E12DF">
              <w:rPr>
                <w:rFonts w:ascii="Proba Pro Lt" w:hAnsi="Proba Pro Lt" w:cs="Arial"/>
                <w:b w:val="0"/>
                <w:sz w:val="20"/>
                <w:szCs w:val="20"/>
                <w:lang w:val="hr-HR"/>
              </w:rPr>
              <w:t xml:space="preserve"> laboratorij</w:t>
            </w:r>
          </w:p>
          <w:p w14:paraId="41A948C0" w14:textId="77777777" w:rsidR="00CD2E99" w:rsidRPr="008E12DF"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535605"/>
              </w:sdtPr>
              <w:sdtEnd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mentorski rad</w:t>
            </w:r>
          </w:p>
          <w:p w14:paraId="1658B370" w14:textId="77777777" w:rsidR="00CD2E99" w:rsidRPr="008E12DF"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75301933"/>
              </w:sdtPr>
              <w:sdtEndPr/>
              <w:sdtContent>
                <w:r w:rsidR="00CD2E99" w:rsidRPr="008E12DF">
                  <w:rPr>
                    <w:rFonts w:ascii="Segoe UI Symbol" w:eastAsia="MS Gothic" w:hAnsi="Segoe UI Symbol" w:cs="Segoe UI Symbol"/>
                    <w:sz w:val="20"/>
                    <w:szCs w:val="20"/>
                  </w:rPr>
                  <w:t>☐</w:t>
                </w:r>
              </w:sdtContent>
            </w:sdt>
            <w:r w:rsidR="00CD2E99" w:rsidRPr="008E12DF">
              <w:rPr>
                <w:rFonts w:ascii="Proba Pro Lt" w:hAnsi="Proba Pro Lt" w:cs="Arial"/>
                <w:b/>
                <w:sz w:val="20"/>
                <w:szCs w:val="20"/>
              </w:rPr>
              <w:t xml:space="preserve"> </w:t>
            </w:r>
            <w:sdt>
              <w:sdtPr>
                <w:rPr>
                  <w:rFonts w:ascii="Proba Pro Lt" w:hAnsi="Proba Pro Lt" w:cs="Arial"/>
                  <w:b/>
                  <w:sz w:val="20"/>
                  <w:szCs w:val="20"/>
                </w:rPr>
                <w:id w:val="-1168088466"/>
                <w:showingPlcHdr/>
              </w:sdtPr>
              <w:sdtEndPr/>
              <w:sdtContent>
                <w:r w:rsidR="00CD2E99" w:rsidRPr="008E12DF">
                  <w:rPr>
                    <w:rFonts w:ascii="Proba Pro Lt" w:hAnsi="Proba Pro Lt" w:cs="Arial"/>
                    <w:sz w:val="20"/>
                    <w:szCs w:val="20"/>
                  </w:rPr>
                  <w:t>(ostalo upisati)</w:t>
                </w:r>
                <w:r w:rsidR="00CD2E99" w:rsidRPr="008E12DF">
                  <w:rPr>
                    <w:rFonts w:ascii="Proba Pro Lt" w:hAnsi="Proba Pro Lt" w:cs="Arial"/>
                    <w:b/>
                    <w:sz w:val="20"/>
                    <w:szCs w:val="20"/>
                  </w:rPr>
                  <w:t xml:space="preserve"> </w:t>
                </w:r>
              </w:sdtContent>
            </w:sdt>
            <w:r w:rsidR="00CD2E99" w:rsidRPr="008E12DF">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3E88050"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E12DF">
              <w:rPr>
                <w:rFonts w:ascii="Proba Pro Lt" w:hAnsi="Proba Pro Lt" w:cs="Arial"/>
                <w:color w:val="000000"/>
                <w:sz w:val="20"/>
                <w:szCs w:val="20"/>
              </w:rPr>
              <w:t>Komentari:</w:t>
            </w:r>
          </w:p>
        </w:tc>
      </w:tr>
      <w:tr w:rsidR="00CD2E99" w:rsidRPr="008E12DF" w14:paraId="2FD7717B"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401BD301"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67AB3B8" w14:textId="77777777" w:rsidR="00CD2E99" w:rsidRPr="008E12DF" w:rsidRDefault="00CD2E99" w:rsidP="00A42271">
            <w:pPr>
              <w:pStyle w:val="FieldText"/>
              <w:rPr>
                <w:rFonts w:ascii="Proba Pro Lt" w:hAnsi="Proba Pro Lt" w:cs="Arial"/>
                <w:b w:val="0"/>
                <w:sz w:val="20"/>
                <w:szCs w:val="20"/>
                <w:lang w:val="hr-HR"/>
              </w:rPr>
            </w:pPr>
          </w:p>
        </w:tc>
        <w:tc>
          <w:tcPr>
            <w:tcW w:w="1179" w:type="pct"/>
            <w:gridSpan w:val="5"/>
            <w:vMerge/>
            <w:vAlign w:val="center"/>
          </w:tcPr>
          <w:p w14:paraId="2C4D51F7" w14:textId="77777777" w:rsidR="00CD2E99" w:rsidRPr="008E12DF"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1718615013"/>
            <w:showingPlcHdr/>
          </w:sdtPr>
          <w:sdtEndPr/>
          <w:sdtContent>
            <w:tc>
              <w:tcPr>
                <w:tcW w:w="1246" w:type="pct"/>
                <w:gridSpan w:val="5"/>
                <w:tcBorders>
                  <w:right w:val="single" w:sz="12" w:space="0" w:color="auto"/>
                </w:tcBorders>
              </w:tcPr>
              <w:p w14:paraId="2D4E4C72"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 xml:space="preserve">  </w:t>
                </w:r>
              </w:p>
            </w:tc>
          </w:sdtContent>
        </w:sdt>
      </w:tr>
      <w:tr w:rsidR="00CD2E99" w:rsidRPr="008E12DF" w14:paraId="78175766"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7293AC5"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3C09586"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50997060"/>
              <w:showingPlcHdr/>
            </w:sdtPr>
            <w:sdtEndPr/>
            <w:sdtContent>
              <w:p w14:paraId="0E34F632"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586031220"/>
            </w:sdtPr>
            <w:sdtEndPr/>
            <w:sdtContent>
              <w:p w14:paraId="20D59EB4"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E361E42"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03416899"/>
              <w:showingPlcHdr/>
            </w:sdtPr>
            <w:sdtEndPr/>
            <w:sdtContent>
              <w:p w14:paraId="3D338CAA"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2952039"/>
            </w:sdtPr>
            <w:sdtEndPr/>
            <w:sdtContent>
              <w:p w14:paraId="7DA8228E"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642A8C2" w14:textId="77777777" w:rsidR="00CD2E99" w:rsidRPr="008E12DF" w:rsidRDefault="00CD2E99" w:rsidP="00A42271">
            <w:pPr>
              <w:pStyle w:val="FieldText"/>
              <w:rPr>
                <w:rFonts w:ascii="Proba Pro Lt" w:hAnsi="Proba Pro Lt" w:cs="Arial"/>
                <w:b w:val="0"/>
                <w:color w:val="000000"/>
                <w:sz w:val="20"/>
                <w:szCs w:val="20"/>
                <w:lang w:val="hr-HR"/>
              </w:rPr>
            </w:pPr>
            <w:r w:rsidRPr="008E12DF">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62041159"/>
              <w:showingPlcHdr/>
            </w:sdtPr>
            <w:sdtEndPr/>
            <w:sdtContent>
              <w:p w14:paraId="3650E807"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837534"/>
            </w:sdtPr>
            <w:sdtEndPr/>
            <w:sdtContent>
              <w:p w14:paraId="58E22E4E"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NE</w:t>
                </w:r>
              </w:p>
            </w:sdtContent>
          </w:sdt>
        </w:tc>
      </w:tr>
      <w:tr w:rsidR="00CD2E99" w:rsidRPr="008E12DF" w14:paraId="222F9949" w14:textId="77777777" w:rsidTr="003B6803">
        <w:trPr>
          <w:trHeight w:val="397"/>
        </w:trPr>
        <w:tc>
          <w:tcPr>
            <w:tcW w:w="1256" w:type="pct"/>
            <w:vMerge/>
            <w:tcBorders>
              <w:left w:val="single" w:sz="12" w:space="0" w:color="auto"/>
            </w:tcBorders>
            <w:shd w:val="clear" w:color="auto" w:fill="00A0DC"/>
            <w:vAlign w:val="center"/>
          </w:tcPr>
          <w:p w14:paraId="3280E7EE" w14:textId="77777777" w:rsidR="00CD2E99" w:rsidRPr="008E12DF"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4E6350"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53717851"/>
            </w:sdtPr>
            <w:sdtEndPr/>
            <w:sdtContent>
              <w:p w14:paraId="5844C356"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597711781"/>
              <w:showingPlcHdr/>
            </w:sdtPr>
            <w:sdtEndPr/>
            <w:sdtContent>
              <w:p w14:paraId="61069AD3"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56E6FA9"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82620615"/>
            </w:sdtPr>
            <w:sdtEndPr/>
            <w:sdtContent>
              <w:p w14:paraId="08BE8C87"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5822066"/>
              <w:showingPlcHdr/>
            </w:sdtPr>
            <w:sdtEndPr/>
            <w:sdtContent>
              <w:p w14:paraId="1121BA43"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5F35E0D" w14:textId="77777777" w:rsidR="00CD2E99" w:rsidRPr="008E12DF"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72183163"/>
              </w:sdtPr>
              <w:sdtEndPr/>
              <w:sdtContent>
                <w:r w:rsidR="00CD2E99" w:rsidRPr="008E12DF">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4946438"/>
            </w:sdtPr>
            <w:sdtEndPr/>
            <w:sdtContent>
              <w:p w14:paraId="746BFE06"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16232014"/>
              <w:showingPlcHdr/>
            </w:sdtPr>
            <w:sdtEndPr/>
            <w:sdtContent>
              <w:p w14:paraId="6DFD1C32"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 xml:space="preserve"> </w:t>
                </w:r>
              </w:p>
            </w:sdtContent>
          </w:sdt>
        </w:tc>
      </w:tr>
      <w:tr w:rsidR="00CD2E99" w:rsidRPr="008E12DF" w14:paraId="5A97799B" w14:textId="77777777" w:rsidTr="003B6803">
        <w:trPr>
          <w:trHeight w:val="397"/>
        </w:trPr>
        <w:tc>
          <w:tcPr>
            <w:tcW w:w="1256" w:type="pct"/>
            <w:vMerge/>
            <w:tcBorders>
              <w:left w:val="single" w:sz="12" w:space="0" w:color="auto"/>
            </w:tcBorders>
            <w:shd w:val="clear" w:color="auto" w:fill="00A0DC"/>
            <w:vAlign w:val="center"/>
          </w:tcPr>
          <w:p w14:paraId="17184762" w14:textId="77777777" w:rsidR="00CD2E99" w:rsidRPr="008E12DF"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77477B"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91167072"/>
              <w:showingPlcHdr/>
            </w:sdtPr>
            <w:sdtEndPr/>
            <w:sdtContent>
              <w:p w14:paraId="0FFDFB19"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29208659"/>
            </w:sdtPr>
            <w:sdtEndPr/>
            <w:sdtContent>
              <w:p w14:paraId="1D96B784"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NE</w:t>
                </w:r>
              </w:p>
            </w:sdtContent>
          </w:sdt>
        </w:tc>
        <w:tc>
          <w:tcPr>
            <w:tcW w:w="654" w:type="pct"/>
            <w:gridSpan w:val="2"/>
            <w:shd w:val="clear" w:color="auto" w:fill="auto"/>
            <w:vAlign w:val="center"/>
          </w:tcPr>
          <w:p w14:paraId="3A0AF6BB"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84348215"/>
              <w:showingPlcHdr/>
            </w:sdtPr>
            <w:sdtEndPr/>
            <w:sdtContent>
              <w:p w14:paraId="51A82B1D"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8425694"/>
            </w:sdtPr>
            <w:sdtEndPr/>
            <w:sdtContent>
              <w:p w14:paraId="3B8AE6CE"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5AC53C8F" w14:textId="77777777" w:rsidR="00CD2E99" w:rsidRPr="008E12DF"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0485279"/>
                <w:showingPlcHdr/>
              </w:sdtPr>
              <w:sdtEndPr/>
              <w:sdtContent>
                <w:r w:rsidR="00CD2E99" w:rsidRPr="008E12DF">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1711630"/>
              <w:showingPlcHdr/>
            </w:sdtPr>
            <w:sdtEndPr/>
            <w:sdtContent>
              <w:p w14:paraId="5BB11DFA"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8334073"/>
              <w:showingPlcHdr/>
            </w:sdtPr>
            <w:sdtEndPr/>
            <w:sdtContent>
              <w:p w14:paraId="34D7EC78"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lang w:val="fr-FR"/>
                  </w:rPr>
                  <w:t xml:space="preserve"> </w:t>
                </w:r>
              </w:p>
            </w:sdtContent>
          </w:sdt>
        </w:tc>
      </w:tr>
      <w:tr w:rsidR="00CD2E99" w:rsidRPr="008E12DF" w14:paraId="53CD988C" w14:textId="77777777" w:rsidTr="003B6803">
        <w:trPr>
          <w:trHeight w:val="397"/>
        </w:trPr>
        <w:tc>
          <w:tcPr>
            <w:tcW w:w="1256" w:type="pct"/>
            <w:vMerge/>
            <w:tcBorders>
              <w:left w:val="single" w:sz="12" w:space="0" w:color="auto"/>
            </w:tcBorders>
            <w:shd w:val="clear" w:color="auto" w:fill="00A0DC"/>
            <w:vAlign w:val="center"/>
          </w:tcPr>
          <w:p w14:paraId="00210A20" w14:textId="77777777" w:rsidR="00CD2E99" w:rsidRPr="008E12DF"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8E26CC"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80036813"/>
              <w:showingPlcHdr/>
            </w:sdtPr>
            <w:sdtEndPr/>
            <w:sdtContent>
              <w:p w14:paraId="7E732A49"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lang w:val="fr-F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921012381"/>
            </w:sdtPr>
            <w:sdtEndPr/>
            <w:sdtContent>
              <w:p w14:paraId="232A3A59"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260D2FBE"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26405700"/>
            </w:sdtPr>
            <w:sdtEndPr/>
            <w:sdtContent>
              <w:p w14:paraId="62ED4378" w14:textId="77777777" w:rsidR="00CD2E99" w:rsidRPr="008E12DF" w:rsidRDefault="00CD2E99" w:rsidP="00A42271">
                <w:pPr>
                  <w:tabs>
                    <w:tab w:val="left" w:pos="2820"/>
                  </w:tabs>
                  <w:spacing w:after="0" w:line="240" w:lineRule="auto"/>
                  <w:jc w:val="center"/>
                  <w:rPr>
                    <w:rFonts w:ascii="Proba Pro Lt" w:hAnsi="Proba Pro Lt" w:cs="Arial"/>
                    <w:sz w:val="20"/>
                    <w:szCs w:val="20"/>
                  </w:rPr>
                </w:pPr>
                <w:r w:rsidRPr="008E12DF">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36042479"/>
              <w:showingPlcHdr/>
            </w:sdtPr>
            <w:sdtEndPr/>
            <w:sdtContent>
              <w:p w14:paraId="43423C51" w14:textId="77777777" w:rsidR="00CD2E99" w:rsidRPr="008E12DF" w:rsidRDefault="00CD2E99" w:rsidP="00A42271">
                <w:pPr>
                  <w:tabs>
                    <w:tab w:val="left" w:pos="2820"/>
                  </w:tabs>
                  <w:spacing w:after="0" w:line="240" w:lineRule="auto"/>
                  <w:jc w:val="center"/>
                  <w:rPr>
                    <w:rFonts w:ascii="Proba Pro Lt" w:hAnsi="Proba Pro Lt" w:cs="Arial"/>
                    <w:sz w:val="20"/>
                    <w:szCs w:val="20"/>
                  </w:rPr>
                </w:pPr>
                <w:r w:rsidRPr="008E12DF">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F10D494" w14:textId="77777777" w:rsidR="00CD2E99" w:rsidRPr="008E12DF"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93175268"/>
                <w:showingPlcHdr/>
              </w:sdtPr>
              <w:sdtEndPr/>
              <w:sdtContent>
                <w:r w:rsidR="00CD2E99" w:rsidRPr="008E12DF">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2637644"/>
              <w:showingPlcHdr/>
            </w:sdtPr>
            <w:sdtEndPr/>
            <w:sdtContent>
              <w:p w14:paraId="23B813D9"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45773620"/>
              <w:showingPlcHdr/>
            </w:sdtPr>
            <w:sdtEndPr/>
            <w:sdtContent>
              <w:p w14:paraId="67DE3CC1"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r>
      <w:tr w:rsidR="00CD2E99" w:rsidRPr="008E12DF" w14:paraId="294D8988"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116203EF" w14:textId="77777777" w:rsidR="00CD2E99" w:rsidRPr="008E12DF"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3DAFD4"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4863236"/>
              <w:showingPlcHdr/>
            </w:sdtPr>
            <w:sdtEndPr/>
            <w:sdtContent>
              <w:p w14:paraId="718F4735"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9211303"/>
            </w:sdtPr>
            <w:sdtEndPr/>
            <w:sdtContent>
              <w:p w14:paraId="20ABAB60"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4DA43BC"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7397747"/>
              <w:showingPlcHdr/>
            </w:sdtPr>
            <w:sdtEndPr/>
            <w:sdtContent>
              <w:p w14:paraId="74657689"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7390277"/>
            </w:sdtPr>
            <w:sdtEndPr/>
            <w:sdtContent>
              <w:p w14:paraId="73814DB1"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28E7D1B"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50099015"/>
            </w:sdtPr>
            <w:sdtEndPr/>
            <w:sdtContent>
              <w:p w14:paraId="6F624DBF"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2</w:t>
                </w:r>
              </w:p>
            </w:sdtContent>
          </w:sdt>
        </w:tc>
      </w:tr>
      <w:tr w:rsidR="00CD2E99" w:rsidRPr="008E12DF" w14:paraId="1A32B4B5" w14:textId="77777777" w:rsidTr="00A42271">
        <w:trPr>
          <w:trHeight w:val="397"/>
        </w:trPr>
        <w:tc>
          <w:tcPr>
            <w:tcW w:w="1256" w:type="pct"/>
            <w:tcBorders>
              <w:left w:val="single" w:sz="12" w:space="0" w:color="auto"/>
              <w:bottom w:val="single" w:sz="12" w:space="0" w:color="auto"/>
            </w:tcBorders>
            <w:shd w:val="clear" w:color="auto" w:fill="00A0DC"/>
            <w:vAlign w:val="center"/>
          </w:tcPr>
          <w:p w14:paraId="1EA1E4AD"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4623599"/>
            </w:sdtPr>
            <w:sdtEndPr/>
            <w:sdtContent>
              <w:p w14:paraId="43CE7227" w14:textId="77777777" w:rsidR="00CD2E99" w:rsidRPr="008E12DF" w:rsidRDefault="00CD2E99" w:rsidP="00A42271">
                <w:pPr>
                  <w:tabs>
                    <w:tab w:val="left" w:pos="2820"/>
                  </w:tabs>
                  <w:spacing w:after="0" w:line="240" w:lineRule="auto"/>
                  <w:rPr>
                    <w:rFonts w:ascii="Proba Pro Lt" w:hAnsi="Proba Pro Lt" w:cs="Arial"/>
                    <w:b/>
                    <w:color w:val="000000"/>
                    <w:sz w:val="20"/>
                    <w:szCs w:val="20"/>
                  </w:rPr>
                </w:pPr>
                <w:r w:rsidRPr="008E12DF">
                  <w:rPr>
                    <w:rFonts w:ascii="Proba Pro Lt" w:hAnsi="Proba Pro Lt" w:cs="Arial"/>
                    <w:b/>
                    <w:color w:val="000000"/>
                    <w:sz w:val="20"/>
                    <w:szCs w:val="20"/>
                  </w:rPr>
                  <w:t>Maksimalni broj bodova po vrstama aktivnosti:</w:t>
                </w:r>
              </w:p>
              <w:p w14:paraId="61FE0993"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8E12DF">
                  <w:rPr>
                    <w:rFonts w:ascii="Proba Pro Lt" w:hAnsi="Proba Pro Lt" w:cs="Arial"/>
                    <w:color w:val="000000"/>
                    <w:sz w:val="20"/>
                    <w:szCs w:val="20"/>
                  </w:rPr>
                  <w:t>10</w:t>
                </w:r>
              </w:p>
              <w:p w14:paraId="69C22A36" w14:textId="77777777" w:rsidR="00CD2E99" w:rsidRPr="008E12DF"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5550621"/>
                  </w:sdtPr>
                  <w:sdtEndPr/>
                  <w:sdtContent>
                    <w:r w:rsidR="00CD2E99" w:rsidRPr="008E12DF">
                      <w:rPr>
                        <w:rFonts w:ascii="Proba Pro Lt" w:hAnsi="Proba Pro Lt" w:cs="Arial"/>
                        <w:sz w:val="20"/>
                        <w:szCs w:val="20"/>
                      </w:rPr>
                      <w:t>Seminarsko izlaganje uz PowerPoint prezentaciju</w:t>
                    </w:r>
                  </w:sdtContent>
                </w:sdt>
                <w:r w:rsidR="00CD2E99" w:rsidRPr="008E12DF">
                  <w:rPr>
                    <w:rFonts w:ascii="Proba Pro Lt" w:hAnsi="Proba Pro Lt" w:cs="Arial"/>
                    <w:color w:val="000000"/>
                    <w:sz w:val="20"/>
                    <w:szCs w:val="20"/>
                  </w:rPr>
                  <w:t xml:space="preserve">     20</w:t>
                </w:r>
              </w:p>
              <w:p w14:paraId="58DA4357"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p>
              <w:p w14:paraId="485645C2" w14:textId="77777777" w:rsidR="00CD2E99" w:rsidRPr="008E12DF" w:rsidRDefault="00CD2E99" w:rsidP="00A42271">
                <w:pPr>
                  <w:tabs>
                    <w:tab w:val="left" w:pos="2820"/>
                  </w:tabs>
                  <w:spacing w:after="0" w:line="240" w:lineRule="auto"/>
                  <w:rPr>
                    <w:rFonts w:ascii="Proba Pro Lt" w:hAnsi="Proba Pro Lt" w:cs="Arial"/>
                    <w:b/>
                    <w:color w:val="000000"/>
                    <w:sz w:val="20"/>
                    <w:szCs w:val="20"/>
                  </w:rPr>
                </w:pPr>
                <w:r w:rsidRPr="008E12DF">
                  <w:rPr>
                    <w:rFonts w:ascii="Proba Pro Lt" w:hAnsi="Proba Pro Lt" w:cs="Arial"/>
                    <w:b/>
                    <w:color w:val="000000"/>
                    <w:sz w:val="20"/>
                    <w:szCs w:val="20"/>
                  </w:rPr>
                  <w:t>Formiranje ocjene:</w:t>
                </w:r>
              </w:p>
              <w:p w14:paraId="30BF058F" w14:textId="77777777" w:rsidR="00CD2E99" w:rsidRPr="008E12DF" w:rsidRDefault="00CD2E99" w:rsidP="00A42271">
                <w:pPr>
                  <w:spacing w:after="0" w:line="240" w:lineRule="auto"/>
                  <w:rPr>
                    <w:rFonts w:ascii="Proba Pro Lt" w:hAnsi="Proba Pro Lt" w:cs="Arial"/>
                    <w:sz w:val="20"/>
                    <w:szCs w:val="20"/>
                  </w:rPr>
                </w:pPr>
                <w:r w:rsidRPr="008E12DF">
                  <w:rPr>
                    <w:rFonts w:ascii="Proba Pro Lt" w:hAnsi="Proba Pro Lt" w:cs="Arial"/>
                    <w:sz w:val="20"/>
                    <w:szCs w:val="20"/>
                  </w:rPr>
                  <w:t>&lt; 60</w:t>
                </w:r>
                <w:r>
                  <w:rPr>
                    <w:rFonts w:ascii="Proba Pro Lt" w:hAnsi="Proba Pro Lt" w:cs="Arial"/>
                    <w:sz w:val="20"/>
                    <w:szCs w:val="20"/>
                  </w:rPr>
                  <w:t xml:space="preserve"> </w:t>
                </w:r>
                <w:r w:rsidRPr="008E12DF">
                  <w:rPr>
                    <w:rFonts w:ascii="Proba Pro Lt" w:hAnsi="Proba Pro Lt" w:cs="Arial"/>
                    <w:sz w:val="20"/>
                    <w:szCs w:val="20"/>
                  </w:rPr>
                  <w:t>% nedovoljan (1)</w:t>
                </w:r>
              </w:p>
              <w:p w14:paraId="2B450FE0" w14:textId="77777777" w:rsidR="00CD2E99" w:rsidRPr="008E12DF" w:rsidRDefault="00CD2E99" w:rsidP="00A42271">
                <w:pPr>
                  <w:spacing w:after="0" w:line="240" w:lineRule="auto"/>
                  <w:rPr>
                    <w:rFonts w:ascii="Proba Pro Lt" w:hAnsi="Proba Pro Lt" w:cs="Arial"/>
                    <w:sz w:val="20"/>
                    <w:szCs w:val="20"/>
                  </w:rPr>
                </w:pPr>
                <w:r w:rsidRPr="008E12DF">
                  <w:rPr>
                    <w:rFonts w:ascii="Arial" w:hAnsi="Arial" w:cs="Arial"/>
                    <w:sz w:val="20"/>
                    <w:szCs w:val="20"/>
                  </w:rPr>
                  <w:t>≥</w:t>
                </w:r>
                <w:r w:rsidRPr="008E12DF">
                  <w:rPr>
                    <w:rFonts w:ascii="Proba Pro Lt" w:hAnsi="Proba Pro Lt" w:cs="Arial"/>
                    <w:sz w:val="20"/>
                    <w:szCs w:val="20"/>
                  </w:rPr>
                  <w:t xml:space="preserve"> 60</w:t>
                </w:r>
                <w:r>
                  <w:rPr>
                    <w:rFonts w:ascii="Proba Pro Lt" w:hAnsi="Proba Pro Lt" w:cs="Arial"/>
                    <w:sz w:val="20"/>
                    <w:szCs w:val="20"/>
                  </w:rPr>
                  <w:t xml:space="preserve"> </w:t>
                </w:r>
                <w:r w:rsidRPr="008E12DF">
                  <w:rPr>
                    <w:rFonts w:ascii="Proba Pro Lt" w:hAnsi="Proba Pro Lt" w:cs="Arial"/>
                    <w:sz w:val="20"/>
                    <w:szCs w:val="20"/>
                  </w:rPr>
                  <w:t>% dovoljan (2)</w:t>
                </w:r>
              </w:p>
              <w:p w14:paraId="137EBE73" w14:textId="77777777" w:rsidR="00CD2E99" w:rsidRPr="008E12DF" w:rsidRDefault="00CD2E99" w:rsidP="00A42271">
                <w:pPr>
                  <w:spacing w:after="0" w:line="240" w:lineRule="auto"/>
                  <w:rPr>
                    <w:rFonts w:ascii="Proba Pro Lt" w:hAnsi="Proba Pro Lt" w:cs="Arial"/>
                    <w:sz w:val="20"/>
                    <w:szCs w:val="20"/>
                  </w:rPr>
                </w:pPr>
                <w:r w:rsidRPr="008E12DF">
                  <w:rPr>
                    <w:rFonts w:ascii="Arial" w:hAnsi="Arial" w:cs="Arial"/>
                    <w:sz w:val="20"/>
                    <w:szCs w:val="20"/>
                  </w:rPr>
                  <w:t>≥</w:t>
                </w:r>
                <w:r w:rsidRPr="008E12DF">
                  <w:rPr>
                    <w:rFonts w:ascii="Proba Pro Lt" w:hAnsi="Proba Pro Lt" w:cs="Arial"/>
                    <w:sz w:val="20"/>
                    <w:szCs w:val="20"/>
                  </w:rPr>
                  <w:t xml:space="preserve"> 70</w:t>
                </w:r>
                <w:r>
                  <w:rPr>
                    <w:rFonts w:ascii="Proba Pro Lt" w:hAnsi="Proba Pro Lt" w:cs="Arial"/>
                    <w:sz w:val="20"/>
                    <w:szCs w:val="20"/>
                  </w:rPr>
                  <w:t xml:space="preserve"> </w:t>
                </w:r>
                <w:r w:rsidRPr="008E12DF">
                  <w:rPr>
                    <w:rFonts w:ascii="Proba Pro Lt" w:hAnsi="Proba Pro Lt" w:cs="Arial"/>
                    <w:sz w:val="20"/>
                    <w:szCs w:val="20"/>
                  </w:rPr>
                  <w:t>% dobar (3)</w:t>
                </w:r>
              </w:p>
              <w:p w14:paraId="005CEC7E" w14:textId="77777777" w:rsidR="00CD2E99" w:rsidRPr="008E12DF" w:rsidRDefault="00CD2E99" w:rsidP="00A42271">
                <w:pPr>
                  <w:spacing w:after="0" w:line="240" w:lineRule="auto"/>
                  <w:rPr>
                    <w:rFonts w:ascii="Proba Pro Lt" w:hAnsi="Proba Pro Lt" w:cs="Arial"/>
                    <w:sz w:val="20"/>
                    <w:szCs w:val="20"/>
                  </w:rPr>
                </w:pPr>
                <w:r w:rsidRPr="008E12DF">
                  <w:rPr>
                    <w:rFonts w:ascii="Arial" w:hAnsi="Arial" w:cs="Arial"/>
                    <w:sz w:val="20"/>
                    <w:szCs w:val="20"/>
                  </w:rPr>
                  <w:t>≥</w:t>
                </w:r>
                <w:r w:rsidRPr="008E12DF">
                  <w:rPr>
                    <w:rFonts w:ascii="Proba Pro Lt" w:hAnsi="Proba Pro Lt" w:cs="Arial"/>
                    <w:sz w:val="20"/>
                    <w:szCs w:val="20"/>
                  </w:rPr>
                  <w:t xml:space="preserve"> 80</w:t>
                </w:r>
                <w:r>
                  <w:rPr>
                    <w:rFonts w:ascii="Proba Pro Lt" w:hAnsi="Proba Pro Lt" w:cs="Arial"/>
                    <w:sz w:val="20"/>
                    <w:szCs w:val="20"/>
                  </w:rPr>
                  <w:t xml:space="preserve"> </w:t>
                </w:r>
                <w:r w:rsidRPr="008E12DF">
                  <w:rPr>
                    <w:rFonts w:ascii="Proba Pro Lt" w:hAnsi="Proba Pro Lt" w:cs="Arial"/>
                    <w:sz w:val="20"/>
                    <w:szCs w:val="20"/>
                  </w:rPr>
                  <w:t>% vrlo dobar (4)</w:t>
                </w:r>
              </w:p>
              <w:p w14:paraId="07E93F6C" w14:textId="77777777" w:rsidR="00CD2E99" w:rsidRPr="008E12DF" w:rsidDel="00B558AD" w:rsidRDefault="00CD2E99" w:rsidP="00A42271">
                <w:pPr>
                  <w:tabs>
                    <w:tab w:val="left" w:pos="2820"/>
                  </w:tabs>
                  <w:spacing w:after="0" w:line="240" w:lineRule="auto"/>
                  <w:rPr>
                    <w:rFonts w:ascii="Proba Pro Lt" w:hAnsi="Proba Pro Lt" w:cs="Arial"/>
                    <w:color w:val="000000"/>
                    <w:sz w:val="20"/>
                    <w:szCs w:val="20"/>
                  </w:rPr>
                </w:pPr>
                <w:r w:rsidRPr="008E12DF">
                  <w:rPr>
                    <w:rFonts w:ascii="Arial" w:hAnsi="Arial" w:cs="Arial"/>
                    <w:sz w:val="20"/>
                    <w:szCs w:val="20"/>
                  </w:rPr>
                  <w:t>≥</w:t>
                </w:r>
                <w:r w:rsidRPr="008E12DF">
                  <w:rPr>
                    <w:rFonts w:ascii="Proba Pro Lt" w:hAnsi="Proba Pro Lt" w:cs="Arial"/>
                    <w:sz w:val="20"/>
                    <w:szCs w:val="20"/>
                  </w:rPr>
                  <w:t xml:space="preserve"> 90</w:t>
                </w:r>
                <w:r>
                  <w:rPr>
                    <w:rFonts w:ascii="Proba Pro Lt" w:hAnsi="Proba Pro Lt" w:cs="Arial"/>
                    <w:sz w:val="20"/>
                    <w:szCs w:val="20"/>
                  </w:rPr>
                  <w:t xml:space="preserve"> </w:t>
                </w:r>
                <w:r w:rsidRPr="008E12DF">
                  <w:rPr>
                    <w:rFonts w:ascii="Proba Pro Lt" w:hAnsi="Proba Pro Lt" w:cs="Arial"/>
                    <w:sz w:val="20"/>
                    <w:szCs w:val="20"/>
                  </w:rPr>
                  <w:t>% izvrstan (5)</w:t>
                </w:r>
              </w:p>
            </w:sdtContent>
          </w:sdt>
        </w:tc>
      </w:tr>
      <w:tr w:rsidR="00CD2E99" w:rsidRPr="008E12DF" w14:paraId="4E196385" w14:textId="77777777" w:rsidTr="00A42271">
        <w:tc>
          <w:tcPr>
            <w:tcW w:w="1256" w:type="pct"/>
            <w:tcBorders>
              <w:left w:val="single" w:sz="12" w:space="0" w:color="auto"/>
              <w:bottom w:val="single" w:sz="12" w:space="0" w:color="auto"/>
            </w:tcBorders>
            <w:shd w:val="clear" w:color="auto" w:fill="00A0DC"/>
            <w:vAlign w:val="center"/>
          </w:tcPr>
          <w:p w14:paraId="264B3486"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E2ACCCA"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Da položi predmet, student/studentica mora:</w:t>
            </w:r>
          </w:p>
          <w:sdt>
            <w:sdtPr>
              <w:rPr>
                <w:rFonts w:ascii="Proba Pro Lt" w:hAnsi="Proba Pro Lt" w:cs="Arial"/>
                <w:color w:val="000000"/>
                <w:sz w:val="20"/>
                <w:szCs w:val="20"/>
              </w:rPr>
              <w:id w:val="-251582679"/>
            </w:sdtPr>
            <w:sdtEndPr>
              <w:rPr>
                <w:rFonts w:cs="Calibri"/>
                <w:color w:val="auto"/>
              </w:rPr>
            </w:sdtEndPr>
            <w:sdtContent>
              <w:sdt>
                <w:sdtPr>
                  <w:rPr>
                    <w:rFonts w:ascii="Proba Pro Lt" w:hAnsi="Proba Pro Lt" w:cs="Arial"/>
                    <w:i/>
                    <w:sz w:val="20"/>
                    <w:szCs w:val="20"/>
                  </w:rPr>
                  <w:id w:val="-1505272386"/>
                </w:sdtPr>
                <w:sdtEndPr>
                  <w:rPr>
                    <w:rFonts w:cs="Calibri"/>
                    <w:i w:val="0"/>
                  </w:rPr>
                </w:sdtEndPr>
                <w:sdtContent>
                  <w:p w14:paraId="3AFF23E2"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691063A9"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8E12DF">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34CC48BA"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8E12DF">
                      <w:rPr>
                        <w:rFonts w:ascii="Proba Pro Lt" w:hAnsi="Proba Pro Lt" w:cs="Arial"/>
                        <w:sz w:val="20"/>
                        <w:szCs w:val="20"/>
                      </w:rPr>
                      <w:lastRenderedPageBreak/>
                      <w:t>postići</w:t>
                    </w:r>
                    <w:r>
                      <w:rPr>
                        <w:rFonts w:ascii="Proba Pro Lt" w:hAnsi="Proba Pro Lt" w:cs="Arial"/>
                        <w:sz w:val="20"/>
                        <w:szCs w:val="20"/>
                      </w:rPr>
                      <w:t xml:space="preserve"> minimalno 6 bodova na vježbama</w:t>
                    </w:r>
                  </w:p>
                  <w:p w14:paraId="1C0EC47D"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8E12DF">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7D94BCBC"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sz w:val="20"/>
                        <w:szCs w:val="20"/>
                      </w:rPr>
                    </w:pPr>
                    <w:r w:rsidRPr="008E12DF">
                      <w:rPr>
                        <w:rFonts w:ascii="Proba Pro Lt" w:hAnsi="Proba Pro Lt" w:cs="Arial"/>
                        <w:sz w:val="20"/>
                        <w:szCs w:val="20"/>
                      </w:rPr>
                      <w:t>pos</w:t>
                    </w:r>
                    <w:r>
                      <w:rPr>
                        <w:rFonts w:ascii="Proba Pro Lt" w:hAnsi="Proba Pro Lt" w:cs="Arial"/>
                        <w:sz w:val="20"/>
                        <w:szCs w:val="20"/>
                      </w:rPr>
                      <w:t>tići minimalno 18 bodova ukupno</w:t>
                    </w:r>
                  </w:p>
                </w:sdtContent>
              </w:sdt>
            </w:sdtContent>
          </w:sdt>
        </w:tc>
      </w:tr>
      <w:tr w:rsidR="00CD2E99" w:rsidRPr="008E12DF" w14:paraId="1D362D13" w14:textId="77777777" w:rsidTr="003B6803">
        <w:tc>
          <w:tcPr>
            <w:tcW w:w="1256" w:type="pct"/>
            <w:vMerge w:val="restart"/>
            <w:tcBorders>
              <w:top w:val="single" w:sz="12" w:space="0" w:color="auto"/>
              <w:left w:val="single" w:sz="12" w:space="0" w:color="auto"/>
            </w:tcBorders>
            <w:shd w:val="clear" w:color="auto" w:fill="00A0DC"/>
            <w:vAlign w:val="center"/>
          </w:tcPr>
          <w:p w14:paraId="3F0BBC75" w14:textId="77777777" w:rsidR="00CD2E99" w:rsidRPr="008E12DF" w:rsidRDefault="00CD2E99" w:rsidP="00A42271">
            <w:pPr>
              <w:tabs>
                <w:tab w:val="left" w:pos="54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049B7DC" w14:textId="77777777" w:rsidR="00CD2E99" w:rsidRPr="008E12DF" w:rsidRDefault="00CD2E99" w:rsidP="00A42271">
            <w:pPr>
              <w:tabs>
                <w:tab w:val="left" w:pos="2820"/>
              </w:tabs>
              <w:spacing w:after="0" w:line="240" w:lineRule="auto"/>
              <w:jc w:val="center"/>
              <w:rPr>
                <w:rFonts w:ascii="Proba Pro Lt" w:hAnsi="Proba Pro Lt" w:cs="Arial"/>
                <w:b/>
                <w:color w:val="000000"/>
                <w:sz w:val="20"/>
                <w:szCs w:val="20"/>
              </w:rPr>
            </w:pPr>
            <w:r w:rsidRPr="008E12DF">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1F4737" w14:textId="77777777" w:rsidR="00CD2E99" w:rsidRPr="008E12DF" w:rsidRDefault="00CD2E99" w:rsidP="00A42271">
            <w:pPr>
              <w:tabs>
                <w:tab w:val="left" w:pos="2820"/>
              </w:tabs>
              <w:spacing w:after="0" w:line="240" w:lineRule="auto"/>
              <w:jc w:val="center"/>
              <w:rPr>
                <w:rFonts w:ascii="Proba Pro Lt" w:hAnsi="Proba Pro Lt" w:cs="Arial"/>
                <w:b/>
                <w:color w:val="000000"/>
                <w:sz w:val="20"/>
                <w:szCs w:val="20"/>
              </w:rPr>
            </w:pPr>
            <w:r w:rsidRPr="008E12DF">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FBF015" w14:textId="77777777" w:rsidR="00CD2E99" w:rsidRPr="008E12DF" w:rsidRDefault="00CD2E99" w:rsidP="00A42271">
            <w:pPr>
              <w:tabs>
                <w:tab w:val="left" w:pos="2820"/>
              </w:tabs>
              <w:spacing w:after="0" w:line="240" w:lineRule="auto"/>
              <w:jc w:val="center"/>
              <w:rPr>
                <w:rFonts w:ascii="Proba Pro Lt" w:hAnsi="Proba Pro Lt" w:cs="Arial"/>
                <w:b/>
                <w:color w:val="000000"/>
                <w:sz w:val="20"/>
                <w:szCs w:val="20"/>
              </w:rPr>
            </w:pPr>
            <w:r w:rsidRPr="008E12DF">
              <w:rPr>
                <w:rFonts w:ascii="Proba Pro Lt" w:hAnsi="Proba Pro Lt" w:cs="Arial"/>
                <w:b/>
                <w:color w:val="000000"/>
                <w:sz w:val="20"/>
                <w:szCs w:val="20"/>
              </w:rPr>
              <w:t>Dostupnost putem ostalih medija</w:t>
            </w:r>
          </w:p>
        </w:tc>
      </w:tr>
      <w:tr w:rsidR="00CD2E99" w:rsidRPr="008E12DF" w14:paraId="6229AA17" w14:textId="77777777" w:rsidTr="003B6803">
        <w:trPr>
          <w:trHeight w:val="75"/>
        </w:trPr>
        <w:tc>
          <w:tcPr>
            <w:tcW w:w="1256" w:type="pct"/>
            <w:vMerge/>
            <w:tcBorders>
              <w:left w:val="single" w:sz="12" w:space="0" w:color="auto"/>
            </w:tcBorders>
            <w:shd w:val="clear" w:color="auto" w:fill="00A0DC"/>
            <w:vAlign w:val="center"/>
          </w:tcPr>
          <w:p w14:paraId="426BE467" w14:textId="77777777" w:rsidR="00CD2E99" w:rsidRPr="008E12DF"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color w:val="000000"/>
              </w:rPr>
              <w:id w:val="-1521694720"/>
            </w:sdtPr>
            <w:sdtEndPr>
              <w:rPr>
                <w:color w:val="auto"/>
              </w:rPr>
            </w:sdtEndPr>
            <w:sdtContent>
              <w:sdt>
                <w:sdtPr>
                  <w:rPr>
                    <w:color w:val="000000"/>
                  </w:rPr>
                  <w:id w:val="4131781"/>
                </w:sdtPr>
                <w:sdtEndPr/>
                <w:sdtContent>
                  <w:p w14:paraId="40262D97" w14:textId="77777777" w:rsidR="00CD2E99" w:rsidRPr="008E12DF" w:rsidRDefault="00CD2E99" w:rsidP="00A42271">
                    <w:pPr>
                      <w:tabs>
                        <w:tab w:val="left" w:pos="2820"/>
                      </w:tabs>
                      <w:spacing w:after="0" w:line="240" w:lineRule="auto"/>
                      <w:rPr>
                        <w:rFonts w:ascii="Proba Pro Lt" w:hAnsi="Proba Pro Lt"/>
                        <w:sz w:val="20"/>
                        <w:szCs w:val="20"/>
                      </w:rPr>
                    </w:pPr>
                    <w:r w:rsidRPr="008E12DF">
                      <w:rPr>
                        <w:rFonts w:ascii="Proba Pro Lt" w:hAnsi="Proba Pro Lt" w:cs="Arial"/>
                        <w:sz w:val="20"/>
                        <w:szCs w:val="20"/>
                      </w:rPr>
                      <w:t>G. Jaouen (Editor), Bioorganometallics: Biomolecules, Labeling, Medicine, John Wiley &amp; Sons, Weinheim, 2006.</w:t>
                    </w:r>
                  </w:p>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4180849"/>
              <w:showingPlcHdr/>
            </w:sdtPr>
            <w:sdtEndPr/>
            <w:sdtContent>
              <w:p w14:paraId="13AFE275"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454480"/>
              <w:showingPlcHdr/>
            </w:sdtPr>
            <w:sdtEndPr/>
            <w:sdtContent>
              <w:p w14:paraId="5D8F6BDB"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r>
      <w:tr w:rsidR="00CD2E99" w:rsidRPr="008E12DF" w14:paraId="46DADE83" w14:textId="77777777" w:rsidTr="00A42271">
        <w:tc>
          <w:tcPr>
            <w:tcW w:w="1256" w:type="pct"/>
            <w:tcBorders>
              <w:top w:val="single" w:sz="12" w:space="0" w:color="auto"/>
              <w:left w:val="single" w:sz="12" w:space="0" w:color="auto"/>
            </w:tcBorders>
            <w:shd w:val="clear" w:color="auto" w:fill="00A0DC"/>
            <w:vAlign w:val="center"/>
          </w:tcPr>
          <w:p w14:paraId="008A0C0C" w14:textId="77777777" w:rsidR="00CD2E99" w:rsidRPr="008E12DF" w:rsidRDefault="00CD2E99" w:rsidP="00A42271">
            <w:pPr>
              <w:tabs>
                <w:tab w:val="left" w:pos="567"/>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2.12. Dopunska literatura </w:t>
            </w:r>
          </w:p>
        </w:tc>
        <w:sdt>
          <w:sdtPr>
            <w:rPr>
              <w:rFonts w:ascii="Proba Pro Lt" w:hAnsi="Proba Pro Lt"/>
              <w:sz w:val="20"/>
              <w:szCs w:val="20"/>
            </w:rPr>
            <w:id w:val="-824511078"/>
          </w:sdtPr>
          <w:sdtEndPr>
            <w:rPr>
              <w:rFonts w:cs="Arial"/>
            </w:rPr>
          </w:sdtEndPr>
          <w:sdtContent>
            <w:tc>
              <w:tcPr>
                <w:tcW w:w="3744" w:type="pct"/>
                <w:gridSpan w:val="13"/>
                <w:tcBorders>
                  <w:top w:val="single" w:sz="12" w:space="0" w:color="auto"/>
                  <w:right w:val="single" w:sz="12" w:space="0" w:color="auto"/>
                </w:tcBorders>
              </w:tcPr>
              <w:p w14:paraId="4AFCD444" w14:textId="77777777" w:rsidR="00CD2E99" w:rsidRPr="008E12DF" w:rsidRDefault="00CD2E99" w:rsidP="00CE71F1">
                <w:pPr>
                  <w:pStyle w:val="ListParagraph"/>
                  <w:numPr>
                    <w:ilvl w:val="0"/>
                    <w:numId w:val="132"/>
                  </w:num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8E12DF">
                  <w:rPr>
                    <w:sz w:val="20"/>
                    <w:szCs w:val="20"/>
                  </w:rPr>
                  <w:t> </w:t>
                </w:r>
                <w:r w:rsidRPr="008E12DF">
                  <w:rPr>
                    <w:rFonts w:ascii="Proba Pro Lt" w:hAnsi="Proba Pro Lt" w:cs="Arial"/>
                    <w:sz w:val="20"/>
                    <w:szCs w:val="20"/>
                  </w:rPr>
                  <w:t xml:space="preserve"> 2015</w:t>
                </w:r>
              </w:p>
              <w:p w14:paraId="60681F7A" w14:textId="77777777" w:rsidR="00CD2E99" w:rsidRPr="008E12DF" w:rsidRDefault="00CD2E99" w:rsidP="00CE71F1">
                <w:pPr>
                  <w:pStyle w:val="ListParagraph"/>
                  <w:numPr>
                    <w:ilvl w:val="0"/>
                    <w:numId w:val="133"/>
                  </w:num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G. Simonneaux (Editor), Bioorganometallic Chemistry (Topics in Organometallic Chemistry), Springer-Verlag Berlin Heidelberg, 2006.</w:t>
                </w:r>
              </w:p>
              <w:p w14:paraId="158C6A68" w14:textId="77777777" w:rsidR="00CD2E99" w:rsidRPr="008E12DF" w:rsidRDefault="00CD2E99" w:rsidP="00CE71F1">
                <w:pPr>
                  <w:pStyle w:val="ListParagraph"/>
                  <w:numPr>
                    <w:ilvl w:val="0"/>
                    <w:numId w:val="133"/>
                  </w:numPr>
                  <w:tabs>
                    <w:tab w:val="left" w:pos="2820"/>
                  </w:tabs>
                  <w:spacing w:after="0" w:line="240" w:lineRule="auto"/>
                  <w:rPr>
                    <w:rFonts w:ascii="Proba Pro Lt" w:hAnsi="Proba Pro Lt"/>
                    <w:sz w:val="20"/>
                    <w:szCs w:val="20"/>
                  </w:rPr>
                </w:pPr>
                <w:r w:rsidRPr="008E12DF">
                  <w:rPr>
                    <w:rFonts w:ascii="Proba Pro Lt" w:hAnsi="Proba Pro Lt" w:cs="Arial"/>
                    <w:sz w:val="20"/>
                    <w:szCs w:val="20"/>
                  </w:rPr>
                  <w:t>P. Štepnička (Editor), Ferrocenes: Ligands, Materials and Biomolecules, John Wiley &amp; Sons, Chichester, 2008.</w:t>
                </w:r>
              </w:p>
            </w:tc>
          </w:sdtContent>
        </w:sdt>
      </w:tr>
      <w:tr w:rsidR="00CD2E99" w:rsidRPr="008E12DF" w14:paraId="16414801" w14:textId="77777777" w:rsidTr="00A42271">
        <w:tc>
          <w:tcPr>
            <w:tcW w:w="1256" w:type="pct"/>
            <w:tcBorders>
              <w:top w:val="single" w:sz="12" w:space="0" w:color="auto"/>
              <w:left w:val="single" w:sz="12" w:space="0" w:color="auto"/>
            </w:tcBorders>
            <w:shd w:val="clear" w:color="auto" w:fill="00A0DC"/>
            <w:vAlign w:val="center"/>
          </w:tcPr>
          <w:p w14:paraId="55973369" w14:textId="77777777" w:rsidR="00CD2E99" w:rsidRPr="008E12DF" w:rsidRDefault="00CD2E99" w:rsidP="00A42271">
            <w:pPr>
              <w:tabs>
                <w:tab w:val="left" w:pos="567"/>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49C2B99"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i/>
                <w:sz w:val="20"/>
                <w:szCs w:val="20"/>
              </w:rPr>
              <w:t xml:space="preserve">Rokovi ispita objavljuju se na Studomatu i ovoj mrežnoj stranici: </w:t>
            </w:r>
            <w:hyperlink r:id="rId189" w:history="1">
              <w:r w:rsidRPr="008E12DF">
                <w:rPr>
                  <w:rStyle w:val="Hyperlink"/>
                  <w:rFonts w:ascii="Proba Pro Lt" w:hAnsi="Proba Pro Lt"/>
                  <w:i/>
                  <w:sz w:val="20"/>
                  <w:szCs w:val="20"/>
                </w:rPr>
                <w:t>http://www.pbf.unizg.hr/studiji/ispitni_rokovi</w:t>
              </w:r>
            </w:hyperlink>
          </w:p>
        </w:tc>
      </w:tr>
      <w:tr w:rsidR="00CD2E99" w:rsidRPr="008E12DF" w14:paraId="1D756964" w14:textId="77777777" w:rsidTr="00A42271">
        <w:tc>
          <w:tcPr>
            <w:tcW w:w="1256" w:type="pct"/>
            <w:tcBorders>
              <w:left w:val="single" w:sz="12" w:space="0" w:color="auto"/>
              <w:bottom w:val="single" w:sz="12" w:space="0" w:color="auto"/>
            </w:tcBorders>
            <w:shd w:val="clear" w:color="auto" w:fill="00A0DC"/>
            <w:vAlign w:val="center"/>
          </w:tcPr>
          <w:p w14:paraId="61740369" w14:textId="77777777" w:rsidR="00CD2E99" w:rsidRPr="008E12DF" w:rsidRDefault="00CD2E99" w:rsidP="00A42271">
            <w:pPr>
              <w:tabs>
                <w:tab w:val="left" w:pos="567"/>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2.14. Ostalo </w:t>
            </w:r>
          </w:p>
        </w:tc>
        <w:sdt>
          <w:sdtPr>
            <w:rPr>
              <w:rFonts w:ascii="Proba Pro Lt" w:hAnsi="Proba Pro Lt" w:cs="Arial"/>
              <w:sz w:val="20"/>
              <w:szCs w:val="20"/>
            </w:rPr>
            <w:id w:val="-1939590821"/>
          </w:sdtPr>
          <w:sdtEndPr/>
          <w:sdtContent>
            <w:tc>
              <w:tcPr>
                <w:tcW w:w="3744" w:type="pct"/>
                <w:gridSpan w:val="13"/>
                <w:tcBorders>
                  <w:bottom w:val="single" w:sz="12" w:space="0" w:color="auto"/>
                  <w:right w:val="single" w:sz="12" w:space="0" w:color="auto"/>
                </w:tcBorders>
              </w:tcPr>
              <w:p w14:paraId="3AB3C410"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w:t>
                </w:r>
              </w:p>
            </w:tc>
          </w:sdtContent>
        </w:sdt>
      </w:tr>
    </w:tbl>
    <w:p w14:paraId="3C58D10F" w14:textId="77777777" w:rsidR="00CD2E99" w:rsidRPr="008176A5" w:rsidRDefault="00CD2E99" w:rsidP="00CD2E99">
      <w:pPr>
        <w:spacing w:after="0" w:line="240" w:lineRule="auto"/>
        <w:rPr>
          <w:rFonts w:ascii="Proba Pro Lt" w:hAnsi="Proba Pro Lt"/>
          <w:sz w:val="20"/>
          <w:szCs w:val="20"/>
        </w:rPr>
      </w:pPr>
    </w:p>
    <w:p w14:paraId="3658FAFA" w14:textId="77777777" w:rsidR="00CD2E99" w:rsidRDefault="00CD2E99" w:rsidP="00CD2E99">
      <w:pPr>
        <w:spacing w:after="0" w:line="240" w:lineRule="auto"/>
        <w:rPr>
          <w:rFonts w:ascii="Proba Pro Lt" w:hAnsi="Proba Pro Lt"/>
          <w:sz w:val="20"/>
          <w:szCs w:val="20"/>
        </w:rPr>
      </w:pPr>
    </w:p>
    <w:p w14:paraId="0EA10A16" w14:textId="77777777" w:rsidR="00CD2E99" w:rsidRDefault="00CD2E99" w:rsidP="00CD2E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CD2E99" w:rsidRPr="00211345" w14:paraId="27CEDC6E"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0CA97C" w14:textId="77777777" w:rsidR="00CD2E99" w:rsidRPr="00211345" w:rsidRDefault="00CD2E99" w:rsidP="00A4227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CD2E99" w:rsidRPr="00211345" w14:paraId="635D9AE4" w14:textId="77777777" w:rsidTr="00A42271">
        <w:tc>
          <w:tcPr>
            <w:tcW w:w="1256" w:type="pct"/>
            <w:tcBorders>
              <w:top w:val="single" w:sz="12" w:space="0" w:color="auto"/>
              <w:left w:val="single" w:sz="12" w:space="0" w:color="auto"/>
            </w:tcBorders>
            <w:shd w:val="clear" w:color="auto" w:fill="00A0DC"/>
            <w:vAlign w:val="center"/>
          </w:tcPr>
          <w:p w14:paraId="45EB2E65" w14:textId="77777777" w:rsidR="00CD2E99" w:rsidRPr="000E7861" w:rsidRDefault="00CD2E99" w:rsidP="00A42271">
            <w:pPr>
              <w:tabs>
                <w:tab w:val="left" w:pos="2820"/>
              </w:tabs>
              <w:spacing w:after="0" w:line="240" w:lineRule="auto"/>
              <w:rPr>
                <w:rStyle w:val="Strong"/>
                <w:rFonts w:ascii="Proba Pro Lt" w:hAnsi="Proba Pro Lt" w:cs="Arial"/>
                <w:b w:val="0"/>
                <w:sz w:val="20"/>
                <w:szCs w:val="20"/>
              </w:rPr>
            </w:pPr>
            <w:r w:rsidRPr="000E7861">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181173480"/>
            <w:placeholder>
              <w:docPart w:val="D007A81A70284DBA86805F30527EAD3C"/>
            </w:placeholder>
          </w:sdtPr>
          <w:sdtEndPr/>
          <w:sdtContent>
            <w:tc>
              <w:tcPr>
                <w:tcW w:w="1525" w:type="pct"/>
                <w:gridSpan w:val="4"/>
                <w:tcBorders>
                  <w:top w:val="single" w:sz="12" w:space="0" w:color="auto"/>
                  <w:right w:val="single" w:sz="12" w:space="0" w:color="auto"/>
                </w:tcBorders>
                <w:vAlign w:val="center"/>
              </w:tcPr>
              <w:p w14:paraId="6A5FA8A3" w14:textId="77777777" w:rsidR="00CD2E99" w:rsidRPr="00F75173" w:rsidRDefault="00DB7BE2" w:rsidP="00A42271">
                <w:pPr>
                  <w:tabs>
                    <w:tab w:val="left" w:pos="2820"/>
                  </w:tabs>
                  <w:spacing w:after="0" w:line="240" w:lineRule="auto"/>
                  <w:rPr>
                    <w:rFonts w:ascii="Proba Pro Lt" w:hAnsi="Proba Pro Lt" w:cs="Arial"/>
                    <w:b/>
                    <w:sz w:val="20"/>
                    <w:szCs w:val="20"/>
                  </w:rPr>
                </w:pPr>
                <w:hyperlink r:id="rId190" w:history="1">
                  <w:r w:rsidR="00CD2E99" w:rsidRPr="00F75173">
                    <w:rPr>
                      <w:rStyle w:val="Hyperlink"/>
                      <w:rFonts w:ascii="Proba Pro Lt" w:hAnsi="Proba Pro Lt" w:cs="Arial"/>
                      <w:b/>
                      <w:sz w:val="20"/>
                      <w:szCs w:val="20"/>
                    </w:rPr>
                    <w:t>Izv. prof. dr. sc. Senka Djaković</w:t>
                  </w:r>
                </w:hyperlink>
              </w:p>
              <w:p w14:paraId="72D56E25" w14:textId="77777777" w:rsidR="00CD2E99" w:rsidRPr="00211345" w:rsidRDefault="00DB7BE2" w:rsidP="00A42271">
                <w:pPr>
                  <w:tabs>
                    <w:tab w:val="left" w:pos="2820"/>
                  </w:tabs>
                  <w:spacing w:after="0" w:line="240" w:lineRule="auto"/>
                  <w:rPr>
                    <w:rFonts w:ascii="Proba Pro Lt" w:hAnsi="Proba Pro Lt" w:cs="Arial"/>
                    <w:sz w:val="20"/>
                    <w:szCs w:val="20"/>
                  </w:rPr>
                </w:pPr>
                <w:hyperlink r:id="rId191" w:history="1">
                  <w:r w:rsidR="00CD2E99"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00EF8817"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4513554"/>
            <w:placeholder>
              <w:docPart w:val="8708C446A3A7483FA5F73004632D6B1E"/>
            </w:placeholder>
            <w:dropDownList>
              <w:listItem w:value="Choose an item."/>
              <w:listItem w:displayText="zimski" w:value="zimski"/>
              <w:listItem w:displayText="ljetni" w:value="ljetni"/>
            </w:dropDownList>
          </w:sdtPr>
          <w:sdtEndPr/>
          <w:sdtContent>
            <w:tc>
              <w:tcPr>
                <w:tcW w:w="814" w:type="pct"/>
                <w:gridSpan w:val="3"/>
                <w:tcBorders>
                  <w:top w:val="single" w:sz="12" w:space="0" w:color="auto"/>
                  <w:right w:val="single" w:sz="12" w:space="0" w:color="auto"/>
                </w:tcBorders>
                <w:vAlign w:val="center"/>
              </w:tcPr>
              <w:p w14:paraId="00449D92"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CD2E99" w:rsidRPr="00211345" w14:paraId="0C57972F" w14:textId="77777777" w:rsidTr="00A42271">
        <w:tc>
          <w:tcPr>
            <w:tcW w:w="1256" w:type="pct"/>
            <w:tcBorders>
              <w:top w:val="single" w:sz="12" w:space="0" w:color="auto"/>
              <w:left w:val="single" w:sz="12" w:space="0" w:color="auto"/>
            </w:tcBorders>
            <w:shd w:val="clear" w:color="auto" w:fill="00A0DC"/>
            <w:vAlign w:val="center"/>
          </w:tcPr>
          <w:p w14:paraId="190C12A7" w14:textId="77777777" w:rsidR="00CD2E99" w:rsidRPr="0021134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4" w:name="Priprava_kiralnih" w:displacedByCustomXml="next"/>
        <w:sdt>
          <w:sdtPr>
            <w:rPr>
              <w:rFonts w:ascii="Proba Pro Lt" w:hAnsi="Proba Pro Lt" w:cs="Arial"/>
              <w:sz w:val="20"/>
              <w:szCs w:val="20"/>
            </w:rPr>
            <w:id w:val="-1360204642"/>
            <w:placeholder>
              <w:docPart w:val="BEE71A12076C497DA2EA1D7C37ADBC07"/>
            </w:placeholder>
          </w:sdtPr>
          <w:sdtEndPr/>
          <w:sdtContent>
            <w:sdt>
              <w:sdtPr>
                <w:rPr>
                  <w:rFonts w:ascii="Proba Pro Lt" w:hAnsi="Proba Pro Lt" w:cs="Arial"/>
                  <w:sz w:val="20"/>
                  <w:szCs w:val="20"/>
                </w:rPr>
                <w:id w:val="-212432849"/>
                <w:placeholder>
                  <w:docPart w:val="BDC8F03159D14312B45551D82C2D6261"/>
                </w:placeholder>
              </w:sdtPr>
              <w:sdtEndPr/>
              <w:sdtContent>
                <w:bookmarkStart w:id="25" w:name="Sustavi_osiguranja_kvalitete" w:displacedByCustomXml="prev"/>
                <w:tc>
                  <w:tcPr>
                    <w:tcW w:w="1525" w:type="pct"/>
                    <w:gridSpan w:val="4"/>
                    <w:tcBorders>
                      <w:top w:val="single" w:sz="12" w:space="0" w:color="auto"/>
                      <w:right w:val="single" w:sz="12" w:space="0" w:color="auto"/>
                    </w:tcBorders>
                    <w:vAlign w:val="center"/>
                  </w:tcPr>
                  <w:p w14:paraId="7F345B5E" w14:textId="77777777" w:rsidR="00CD2E99" w:rsidRPr="00211345" w:rsidRDefault="00CD2E99" w:rsidP="00A42271">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25" w:displacedByCustomXml="next"/>
              </w:sdtContent>
            </w:sdt>
          </w:sdtContent>
        </w:sdt>
        <w:bookmarkEnd w:id="24" w:displacedByCustomXml="prev"/>
        <w:tc>
          <w:tcPr>
            <w:tcW w:w="1405" w:type="pct"/>
            <w:gridSpan w:val="6"/>
            <w:tcBorders>
              <w:top w:val="single" w:sz="12" w:space="0" w:color="auto"/>
              <w:right w:val="single" w:sz="12" w:space="0" w:color="auto"/>
            </w:tcBorders>
            <w:shd w:val="clear" w:color="auto" w:fill="00A0DC"/>
            <w:vAlign w:val="center"/>
          </w:tcPr>
          <w:p w14:paraId="16A22906"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625545077"/>
            <w:placeholder>
              <w:docPart w:val="D570E44CC8FB4BC8AA72A0A7D8A79CC6"/>
            </w:placeholder>
          </w:sdtPr>
          <w:sdtEndPr/>
          <w:sdtContent>
            <w:tc>
              <w:tcPr>
                <w:tcW w:w="814" w:type="pct"/>
                <w:gridSpan w:val="3"/>
                <w:tcBorders>
                  <w:top w:val="single" w:sz="12" w:space="0" w:color="auto"/>
                  <w:right w:val="single" w:sz="12" w:space="0" w:color="auto"/>
                </w:tcBorders>
                <w:vAlign w:val="center"/>
              </w:tcPr>
              <w:p w14:paraId="660C9907"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CD2E99" w:rsidRPr="00211345" w14:paraId="33C41D2C" w14:textId="77777777" w:rsidTr="00A42271">
        <w:tc>
          <w:tcPr>
            <w:tcW w:w="1256" w:type="pct"/>
            <w:tcBorders>
              <w:left w:val="single" w:sz="12" w:space="0" w:color="auto"/>
              <w:bottom w:val="single" w:sz="12" w:space="0" w:color="auto"/>
            </w:tcBorders>
            <w:shd w:val="clear" w:color="auto" w:fill="00A0DC"/>
            <w:vAlign w:val="center"/>
          </w:tcPr>
          <w:p w14:paraId="174FA04C" w14:textId="77777777" w:rsidR="00CD2E99" w:rsidRPr="0021134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854916766"/>
            <w:placeholder>
              <w:docPart w:val="2C5F1B1FD9264AA99AB23F0D680E36C4"/>
            </w:placeholder>
          </w:sdtPr>
          <w:sdtEndPr/>
          <w:sdtContent>
            <w:tc>
              <w:tcPr>
                <w:tcW w:w="1525" w:type="pct"/>
                <w:gridSpan w:val="4"/>
                <w:tcBorders>
                  <w:bottom w:val="single" w:sz="12" w:space="0" w:color="auto"/>
                  <w:right w:val="single" w:sz="12" w:space="0" w:color="auto"/>
                </w:tcBorders>
                <w:vAlign w:val="center"/>
              </w:tcPr>
              <w:p w14:paraId="64C53C41"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7DA56FBD"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8634904"/>
            <w:placeholder>
              <w:docPart w:val="B34C2AEE3CBD45B3B8E996A091B88C4B"/>
            </w:placeholder>
          </w:sdtPr>
          <w:sdtEndPr/>
          <w:sdtContent>
            <w:tc>
              <w:tcPr>
                <w:tcW w:w="814" w:type="pct"/>
                <w:gridSpan w:val="3"/>
                <w:tcBorders>
                  <w:bottom w:val="single" w:sz="12" w:space="0" w:color="auto"/>
                  <w:right w:val="single" w:sz="12" w:space="0" w:color="auto"/>
                </w:tcBorders>
                <w:vAlign w:val="center"/>
              </w:tcPr>
              <w:p w14:paraId="4EBC959A"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CD2E99" w:rsidRPr="00211345" w14:paraId="27096F20" w14:textId="77777777" w:rsidTr="00A42271">
        <w:tc>
          <w:tcPr>
            <w:tcW w:w="1256" w:type="pct"/>
            <w:tcBorders>
              <w:left w:val="single" w:sz="12" w:space="0" w:color="auto"/>
              <w:bottom w:val="single" w:sz="12" w:space="0" w:color="auto"/>
            </w:tcBorders>
            <w:shd w:val="clear" w:color="auto" w:fill="00A0DC"/>
            <w:vAlign w:val="center"/>
          </w:tcPr>
          <w:p w14:paraId="059FEDDD" w14:textId="77777777" w:rsidR="00CD2E99" w:rsidRPr="0021134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2457999"/>
            <w:placeholder>
              <w:docPart w:val="B0E876A18A2C442A8C8F05DC3F63F02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5" w:type="pct"/>
                <w:gridSpan w:val="4"/>
                <w:tcBorders>
                  <w:bottom w:val="single" w:sz="12" w:space="0" w:color="auto"/>
                  <w:right w:val="single" w:sz="12" w:space="0" w:color="auto"/>
                </w:tcBorders>
                <w:vAlign w:val="center"/>
              </w:tcPr>
              <w:p w14:paraId="6374F8B2"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6"/>
            <w:tcBorders>
              <w:bottom w:val="single" w:sz="12" w:space="0" w:color="auto"/>
              <w:right w:val="single" w:sz="12" w:space="0" w:color="auto"/>
            </w:tcBorders>
            <w:shd w:val="clear" w:color="auto" w:fill="00A0DC"/>
            <w:vAlign w:val="center"/>
          </w:tcPr>
          <w:p w14:paraId="1975B476"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24193362"/>
            <w:placeholder>
              <w:docPart w:val="C47FBBE201A640DF96D495135C2EC295"/>
            </w:placeholder>
          </w:sdtPr>
          <w:sdtEndPr/>
          <w:sdtContent>
            <w:tc>
              <w:tcPr>
                <w:tcW w:w="814" w:type="pct"/>
                <w:gridSpan w:val="3"/>
                <w:tcBorders>
                  <w:bottom w:val="single" w:sz="12" w:space="0" w:color="auto"/>
                  <w:right w:val="single" w:sz="12" w:space="0" w:color="auto"/>
                </w:tcBorders>
                <w:vAlign w:val="center"/>
              </w:tcPr>
              <w:p w14:paraId="5398C6A4"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CD2E99" w:rsidRPr="00211345" w14:paraId="3932B835" w14:textId="77777777" w:rsidTr="00A42271">
        <w:tc>
          <w:tcPr>
            <w:tcW w:w="1256" w:type="pct"/>
            <w:tcBorders>
              <w:left w:val="single" w:sz="12" w:space="0" w:color="auto"/>
              <w:bottom w:val="single" w:sz="12" w:space="0" w:color="auto"/>
            </w:tcBorders>
            <w:shd w:val="clear" w:color="auto" w:fill="00A0DC"/>
            <w:vAlign w:val="center"/>
          </w:tcPr>
          <w:p w14:paraId="2FF8E788" w14:textId="77777777" w:rsidR="00CD2E99" w:rsidRPr="0021134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53520660"/>
            <w:placeholder>
              <w:docPart w:val="EF6F82E42DCF44AD8E932B78E02347FB"/>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7AD71C20"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295F0205"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3CDD402D" w14:textId="77777777" w:rsidR="00CD2E99" w:rsidRPr="00211345" w:rsidRDefault="00CD2E99" w:rsidP="00A42271">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0EF3C755" w14:textId="77777777" w:rsidR="00CD2E99" w:rsidRPr="0021134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38353392"/>
                <w:placeholder>
                  <w:docPart w:val="E67541302D1E4A49A58158E4F219D0FD"/>
                </w:placeholder>
              </w:sdtPr>
              <w:sdtEndPr/>
              <w:sdtContent>
                <w:r w:rsidR="00CD2E99" w:rsidRPr="00211345">
                  <w:rPr>
                    <w:rFonts w:ascii="Proba Pro Lt" w:hAnsi="Proba Pro Lt" w:cs="Arial"/>
                    <w:sz w:val="20"/>
                    <w:szCs w:val="20"/>
                  </w:rPr>
                  <w:t>0</w:t>
                </w:r>
                <w:r w:rsidR="00CD2E99">
                  <w:rPr>
                    <w:rFonts w:ascii="Proba Pro Lt" w:hAnsi="Proba Pro Lt" w:cs="Arial"/>
                    <w:sz w:val="20"/>
                    <w:szCs w:val="20"/>
                  </w:rPr>
                  <w:t xml:space="preserve"> </w:t>
                </w:r>
              </w:sdtContent>
            </w:sdt>
            <w:r w:rsidR="00CD2E99" w:rsidRPr="00211345">
              <w:rPr>
                <w:rFonts w:ascii="Proba Pro Lt" w:hAnsi="Proba Pro Lt" w:cs="Arial"/>
                <w:sz w:val="20"/>
                <w:szCs w:val="20"/>
              </w:rPr>
              <w:t>%</w:t>
            </w:r>
          </w:p>
        </w:tc>
      </w:tr>
      <w:tr w:rsidR="00CD2E99" w:rsidRPr="00211345" w14:paraId="24FD422F" w14:textId="77777777" w:rsidTr="00A42271">
        <w:tc>
          <w:tcPr>
            <w:tcW w:w="1256" w:type="pct"/>
            <w:tcBorders>
              <w:left w:val="single" w:sz="12" w:space="0" w:color="auto"/>
              <w:bottom w:val="single" w:sz="12" w:space="0" w:color="auto"/>
            </w:tcBorders>
            <w:shd w:val="clear" w:color="auto" w:fill="00A0DC"/>
            <w:vAlign w:val="center"/>
          </w:tcPr>
          <w:p w14:paraId="69D1A929"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579328816"/>
            <w:placeholder>
              <w:docPart w:val="E8EA675D82924D2C891350D6322E1BBD"/>
            </w:placeholder>
          </w:sdtPr>
          <w:sdtEndPr/>
          <w:sdtContent>
            <w:tc>
              <w:tcPr>
                <w:tcW w:w="1525" w:type="pct"/>
                <w:gridSpan w:val="4"/>
                <w:tcBorders>
                  <w:bottom w:val="single" w:sz="12" w:space="0" w:color="auto"/>
                  <w:right w:val="single" w:sz="12" w:space="0" w:color="auto"/>
                </w:tcBorders>
                <w:vAlign w:val="center"/>
              </w:tcPr>
              <w:p w14:paraId="2B5376EB"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3C05D3DD" w14:textId="77777777" w:rsidR="00CD2E99" w:rsidRPr="00211345" w:rsidRDefault="00CD2E99" w:rsidP="00A4227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784877109"/>
            <w:placeholder>
              <w:docPart w:val="08C3251D64B34C3E88C05540E2817EC3"/>
            </w:placeholder>
          </w:sdtPr>
          <w:sdtEndPr/>
          <w:sdtContent>
            <w:tc>
              <w:tcPr>
                <w:tcW w:w="814" w:type="pct"/>
                <w:gridSpan w:val="3"/>
                <w:tcBorders>
                  <w:bottom w:val="single" w:sz="12" w:space="0" w:color="auto"/>
                  <w:right w:val="single" w:sz="12" w:space="0" w:color="auto"/>
                </w:tcBorders>
                <w:vAlign w:val="center"/>
              </w:tcPr>
              <w:p w14:paraId="469D8B7E"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CD2E99" w:rsidRPr="00211345" w14:paraId="56E4E9E7" w14:textId="77777777" w:rsidTr="00A42271">
        <w:tc>
          <w:tcPr>
            <w:tcW w:w="1256" w:type="pct"/>
            <w:tcBorders>
              <w:left w:val="single" w:sz="12" w:space="0" w:color="auto"/>
              <w:bottom w:val="single" w:sz="12" w:space="0" w:color="auto"/>
            </w:tcBorders>
            <w:shd w:val="clear" w:color="auto" w:fill="00A0DC"/>
            <w:vAlign w:val="center"/>
          </w:tcPr>
          <w:p w14:paraId="22E0BDA6"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3715762"/>
            <w:placeholder>
              <w:docPart w:val="5A067EFFA80B43D18B37683FD5A5AB5C"/>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22D8421A"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5D6CAD25" w14:textId="77777777" w:rsidR="00CD2E99" w:rsidRPr="00211345" w:rsidRDefault="00CD2E99" w:rsidP="00A4227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2D3B4C25" w14:textId="77777777" w:rsidR="00CD2E99" w:rsidRPr="0021134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6676754"/>
                <w:placeholder>
                  <w:docPart w:val="8F774EEB53F5472B94500A4E8EBDE245"/>
                </w:placeholder>
                <w:dropDownList>
                  <w:listItem w:value="Choose an item."/>
                  <w:listItem w:displayText="DA" w:value="DA"/>
                  <w:listItem w:displayText="NE" w:value="NE"/>
                </w:dropDownList>
              </w:sdtPr>
              <w:sdtEndPr/>
              <w:sdtContent>
                <w:r w:rsidR="00CD2E99" w:rsidRPr="00211345">
                  <w:rPr>
                    <w:rFonts w:ascii="Proba Pro Lt" w:hAnsi="Proba Pro Lt" w:cs="Arial"/>
                    <w:sz w:val="20"/>
                    <w:szCs w:val="20"/>
                  </w:rPr>
                  <w:t>DA</w:t>
                </w:r>
              </w:sdtContent>
            </w:sdt>
          </w:p>
        </w:tc>
      </w:tr>
      <w:tr w:rsidR="00CD2E99" w:rsidRPr="00211345" w14:paraId="187BA885"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EE212E" w14:textId="77777777" w:rsidR="00CD2E99" w:rsidRPr="00211345" w:rsidRDefault="00CD2E99" w:rsidP="00A4227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CD2E99" w:rsidRPr="00211345" w14:paraId="669D79D9" w14:textId="77777777" w:rsidTr="00A42271">
        <w:tc>
          <w:tcPr>
            <w:tcW w:w="1256" w:type="pct"/>
            <w:tcBorders>
              <w:top w:val="single" w:sz="12" w:space="0" w:color="auto"/>
              <w:left w:val="single" w:sz="12" w:space="0" w:color="auto"/>
            </w:tcBorders>
            <w:shd w:val="clear" w:color="auto" w:fill="00A0DC"/>
            <w:vAlign w:val="center"/>
          </w:tcPr>
          <w:p w14:paraId="5AFCC2BE" w14:textId="77777777" w:rsidR="00CD2E99" w:rsidRPr="00211345" w:rsidRDefault="00CD2E99" w:rsidP="00CE71F1">
            <w:pPr>
              <w:numPr>
                <w:ilvl w:val="1"/>
                <w:numId w:val="11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54134994"/>
            <w:placeholder>
              <w:docPart w:val="4D1ADC599EE24ED4A72FD1B548E04971"/>
            </w:placeholder>
          </w:sdtPr>
          <w:sdtEndPr/>
          <w:sdtContent>
            <w:tc>
              <w:tcPr>
                <w:tcW w:w="3744" w:type="pct"/>
                <w:gridSpan w:val="13"/>
                <w:tcBorders>
                  <w:top w:val="single" w:sz="12" w:space="0" w:color="auto"/>
                  <w:right w:val="single" w:sz="12" w:space="0" w:color="auto"/>
                </w:tcBorders>
                <w:vAlign w:val="center"/>
              </w:tcPr>
              <w:p w14:paraId="2DC7D75B"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CD2E99" w:rsidRPr="00211345" w14:paraId="45F541C8" w14:textId="77777777" w:rsidTr="00A42271">
        <w:tc>
          <w:tcPr>
            <w:tcW w:w="1256" w:type="pct"/>
            <w:tcBorders>
              <w:left w:val="single" w:sz="12" w:space="0" w:color="auto"/>
            </w:tcBorders>
            <w:shd w:val="clear" w:color="auto" w:fill="00A0DC"/>
            <w:vAlign w:val="center"/>
          </w:tcPr>
          <w:p w14:paraId="42587816" w14:textId="77777777" w:rsidR="00CD2E99" w:rsidRPr="00211345" w:rsidRDefault="00CD2E99" w:rsidP="00CE71F1">
            <w:pPr>
              <w:numPr>
                <w:ilvl w:val="1"/>
                <w:numId w:val="11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54432085"/>
            <w:placeholder>
              <w:docPart w:val="061C85A88034450BB9ACB004F0C55D85"/>
            </w:placeholder>
          </w:sdtPr>
          <w:sdtEndPr/>
          <w:sdtContent>
            <w:tc>
              <w:tcPr>
                <w:tcW w:w="3744" w:type="pct"/>
                <w:gridSpan w:val="13"/>
                <w:tcBorders>
                  <w:right w:val="single" w:sz="12" w:space="0" w:color="auto"/>
                </w:tcBorders>
                <w:vAlign w:val="center"/>
              </w:tcPr>
              <w:p w14:paraId="5703C04E"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CD2E99" w:rsidRPr="00211345" w14:paraId="35B9FCBE" w14:textId="77777777" w:rsidTr="00A42271">
        <w:tc>
          <w:tcPr>
            <w:tcW w:w="1256" w:type="pct"/>
            <w:tcBorders>
              <w:left w:val="single" w:sz="12" w:space="0" w:color="auto"/>
            </w:tcBorders>
            <w:shd w:val="clear" w:color="auto" w:fill="00A0DC"/>
            <w:vAlign w:val="center"/>
          </w:tcPr>
          <w:p w14:paraId="6CE98080" w14:textId="77777777" w:rsidR="00CD2E99" w:rsidRPr="00211345" w:rsidRDefault="00CD2E99" w:rsidP="00CE71F1">
            <w:pPr>
              <w:numPr>
                <w:ilvl w:val="1"/>
                <w:numId w:val="11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814307032"/>
            <w:placeholder>
              <w:docPart w:val="D00CD8540D52467EB50B5C6DA6AC62C7"/>
            </w:placeholder>
          </w:sdtPr>
          <w:sdtEndPr>
            <w:rPr>
              <w:rFonts w:ascii="Calibri" w:hAnsi="Calibri" w:cs="Calibri"/>
              <w:sz w:val="22"/>
              <w:szCs w:val="22"/>
            </w:rPr>
          </w:sdtEndPr>
          <w:sdtContent>
            <w:sdt>
              <w:sdtPr>
                <w:rPr>
                  <w:rFonts w:ascii="Proba Pro Lt" w:hAnsi="Proba Pro Lt" w:cs="Arial"/>
                  <w:sz w:val="20"/>
                  <w:szCs w:val="20"/>
                </w:rPr>
                <w:id w:val="205227942"/>
                <w:placeholder>
                  <w:docPart w:val="AC1ADF0759524CD0887103558EA16D4E"/>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4F3AF73" w14:textId="77777777" w:rsidR="00CD2E99" w:rsidRPr="006039C2" w:rsidRDefault="00CD2E99" w:rsidP="00A42271">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239EBFD9"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1C329EFB"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5D09D108"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5CA5158B"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44385614"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404B1C46" w14:textId="77777777" w:rsidR="00CD2E99" w:rsidRPr="006039C2" w:rsidRDefault="00CD2E99" w:rsidP="00A42271">
                    <w:pPr>
                      <w:autoSpaceDE w:val="0"/>
                      <w:autoSpaceDN w:val="0"/>
                      <w:adjustRightInd w:val="0"/>
                      <w:spacing w:after="0" w:line="240" w:lineRule="auto"/>
                      <w:rPr>
                        <w:rFonts w:ascii="Proba Pro Lt" w:hAnsi="Proba Pro Lt" w:cs="Arial"/>
                        <w:sz w:val="20"/>
                        <w:szCs w:val="20"/>
                      </w:rPr>
                    </w:pPr>
                  </w:p>
                  <w:p w14:paraId="1C888F8F" w14:textId="77777777" w:rsidR="00CD2E99" w:rsidRPr="006039C2" w:rsidRDefault="00CD2E99" w:rsidP="00A42271">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3DF82A87" w14:textId="77777777" w:rsidR="00CD2E99" w:rsidRPr="006039C2" w:rsidRDefault="00CD2E99" w:rsidP="00CE71F1">
                    <w:pPr>
                      <w:pStyle w:val="ListParagraph"/>
                      <w:numPr>
                        <w:ilvl w:val="0"/>
                        <w:numId w:val="156"/>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koristiti opremu i instrumente u kemijskim, biokemijskim, mikrobiološkim i molekularno-genetičkim laboratorijima.</w:t>
                    </w:r>
                  </w:p>
                  <w:p w14:paraId="7484651E" w14:textId="77777777" w:rsidR="00CD2E99" w:rsidRPr="006039C2" w:rsidRDefault="00CD2E99" w:rsidP="00CE71F1">
                    <w:pPr>
                      <w:pStyle w:val="ListParagraph"/>
                      <w:numPr>
                        <w:ilvl w:val="0"/>
                        <w:numId w:val="156"/>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16281534" w14:textId="77777777" w:rsidR="00CD2E99" w:rsidRPr="006039C2" w:rsidRDefault="00CD2E99" w:rsidP="00CE71F1">
                    <w:pPr>
                      <w:pStyle w:val="ListParagraph"/>
                      <w:numPr>
                        <w:ilvl w:val="0"/>
                        <w:numId w:val="156"/>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1AC2358C" w14:textId="77777777" w:rsidR="00CD2E99" w:rsidRDefault="00CD2E99" w:rsidP="00A42271">
                    <w:pPr>
                      <w:autoSpaceDE w:val="0"/>
                      <w:autoSpaceDN w:val="0"/>
                      <w:adjustRightInd w:val="0"/>
                      <w:spacing w:after="0" w:line="240" w:lineRule="auto"/>
                      <w:rPr>
                        <w:rFonts w:ascii="Proba Pro Lt" w:hAnsi="Proba Pro Lt"/>
                        <w:sz w:val="20"/>
                        <w:szCs w:val="20"/>
                      </w:rPr>
                    </w:pPr>
                  </w:p>
                  <w:p w14:paraId="278D048B" w14:textId="77777777" w:rsidR="00CD2E99" w:rsidRPr="006039C2" w:rsidRDefault="00CD2E99" w:rsidP="00A42271">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67F40350" w14:textId="77777777" w:rsidR="00CD2E99" w:rsidRPr="006039C2" w:rsidRDefault="00CD2E99" w:rsidP="00CE71F1">
                    <w:pPr>
                      <w:pStyle w:val="ListParagraph"/>
                      <w:numPr>
                        <w:ilvl w:val="0"/>
                        <w:numId w:val="157"/>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17300475" w14:textId="77777777" w:rsidR="00CD2E99" w:rsidRPr="006039C2" w:rsidRDefault="00CD2E99" w:rsidP="00CE71F1">
                    <w:pPr>
                      <w:pStyle w:val="ListParagraph"/>
                      <w:numPr>
                        <w:ilvl w:val="0"/>
                        <w:numId w:val="157"/>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2827C1AA" w14:textId="77777777" w:rsidR="00CD2E99" w:rsidRPr="006039C2" w:rsidRDefault="00CD2E99" w:rsidP="00CE71F1">
                    <w:pPr>
                      <w:pStyle w:val="ListParagraph"/>
                      <w:numPr>
                        <w:ilvl w:val="0"/>
                        <w:numId w:val="157"/>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voditi ili sudjelovati u interdisciplinarnim timovima, koji kreiraju ili uvode nove metode s ciljem unaprjeđenja sustava sigurnosti i kvalitete hrane od polja do stola</w:t>
                    </w:r>
                  </w:p>
                  <w:p w14:paraId="183D6356" w14:textId="77777777" w:rsidR="00CD2E99" w:rsidRDefault="00CD2E99" w:rsidP="00A42271">
                    <w:pPr>
                      <w:autoSpaceDE w:val="0"/>
                      <w:autoSpaceDN w:val="0"/>
                      <w:adjustRightInd w:val="0"/>
                      <w:spacing w:after="0" w:line="240" w:lineRule="auto"/>
                      <w:rPr>
                        <w:rFonts w:ascii="Proba Pro Lt" w:hAnsi="Proba Pro Lt"/>
                        <w:sz w:val="20"/>
                        <w:szCs w:val="20"/>
                      </w:rPr>
                    </w:pPr>
                  </w:p>
                  <w:p w14:paraId="0618A626" w14:textId="77777777" w:rsidR="00CD2E99" w:rsidRPr="006039C2" w:rsidRDefault="00CD2E99" w:rsidP="00A42271">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7AAAB35A" w14:textId="77777777" w:rsidR="00CD2E99" w:rsidRPr="006039C2" w:rsidRDefault="00CD2E99" w:rsidP="00CE71F1">
                    <w:pPr>
                      <w:pStyle w:val="ListParagraph"/>
                      <w:numPr>
                        <w:ilvl w:val="0"/>
                        <w:numId w:val="158"/>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01AF82B4" w14:textId="77777777" w:rsidR="00CD2E99" w:rsidRPr="006039C2" w:rsidRDefault="00CD2E99" w:rsidP="00CE71F1">
                    <w:pPr>
                      <w:pStyle w:val="ListParagraph"/>
                      <w:numPr>
                        <w:ilvl w:val="0"/>
                        <w:numId w:val="158"/>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4535E25F" w14:textId="77777777" w:rsidR="00CD2E99" w:rsidRPr="006039C2" w:rsidRDefault="00CD2E99" w:rsidP="00CE71F1">
                    <w:pPr>
                      <w:pStyle w:val="ListParagraph"/>
                      <w:numPr>
                        <w:ilvl w:val="0"/>
                        <w:numId w:val="158"/>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3F3A2C15" w14:textId="77777777" w:rsidR="00CD2E99" w:rsidRPr="006039C2" w:rsidRDefault="00CD2E99" w:rsidP="00CE71F1">
                    <w:pPr>
                      <w:pStyle w:val="ListParagraph"/>
                      <w:numPr>
                        <w:ilvl w:val="0"/>
                        <w:numId w:val="158"/>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CD2E99" w:rsidRPr="00211345" w14:paraId="16D651F2" w14:textId="77777777" w:rsidTr="00A42271">
        <w:tc>
          <w:tcPr>
            <w:tcW w:w="1256" w:type="pct"/>
            <w:tcBorders>
              <w:left w:val="single" w:sz="12" w:space="0" w:color="auto"/>
            </w:tcBorders>
            <w:shd w:val="clear" w:color="auto" w:fill="00A0DC"/>
            <w:vAlign w:val="center"/>
          </w:tcPr>
          <w:p w14:paraId="3B21DA11" w14:textId="77777777" w:rsidR="00CD2E99" w:rsidRPr="00211345" w:rsidRDefault="00CD2E99" w:rsidP="00CE71F1">
            <w:pPr>
              <w:numPr>
                <w:ilvl w:val="1"/>
                <w:numId w:val="11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378632619"/>
            <w:placeholder>
              <w:docPart w:val="026AB7D0A5AF439CAC8DFF0596A68711"/>
            </w:placeholder>
          </w:sdtPr>
          <w:sdtEndPr/>
          <w:sdtContent>
            <w:tc>
              <w:tcPr>
                <w:tcW w:w="3744" w:type="pct"/>
                <w:gridSpan w:val="13"/>
                <w:tcBorders>
                  <w:right w:val="single" w:sz="12" w:space="0" w:color="auto"/>
                </w:tcBorders>
                <w:vAlign w:val="center"/>
              </w:tcPr>
              <w:p w14:paraId="1CB79E3D" w14:textId="77777777" w:rsidR="00CD2E99" w:rsidRPr="00211345" w:rsidRDefault="00CD2E99" w:rsidP="00CE71F1">
                <w:pPr>
                  <w:pStyle w:val="ListParagraph"/>
                  <w:numPr>
                    <w:ilvl w:val="0"/>
                    <w:numId w:val="10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4B3E3864" w14:textId="77777777" w:rsidR="00CD2E99" w:rsidRPr="00211345" w:rsidRDefault="00CD2E99" w:rsidP="00CE71F1">
                <w:pPr>
                  <w:pStyle w:val="ListParagraph"/>
                  <w:numPr>
                    <w:ilvl w:val="0"/>
                    <w:numId w:val="10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2D0630F1" w14:textId="77777777" w:rsidR="00CD2E99" w:rsidRPr="00211345" w:rsidRDefault="00CD2E99" w:rsidP="00CE71F1">
                <w:pPr>
                  <w:pStyle w:val="ListParagraph"/>
                  <w:numPr>
                    <w:ilvl w:val="0"/>
                    <w:numId w:val="10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61905482" w14:textId="77777777" w:rsidR="00CD2E99" w:rsidRPr="00211345" w:rsidRDefault="00CD2E99" w:rsidP="00CE71F1">
                <w:pPr>
                  <w:pStyle w:val="ListParagraph"/>
                  <w:numPr>
                    <w:ilvl w:val="0"/>
                    <w:numId w:val="10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7906D996" w14:textId="77777777" w:rsidR="00CD2E99" w:rsidRPr="00211345" w:rsidRDefault="00CD2E99" w:rsidP="00CE71F1">
                <w:pPr>
                  <w:pStyle w:val="ListParagraph"/>
                  <w:numPr>
                    <w:ilvl w:val="0"/>
                    <w:numId w:val="10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CD2E99" w:rsidRPr="00211345" w14:paraId="1FE488B2" w14:textId="77777777" w:rsidTr="00A42271">
        <w:tc>
          <w:tcPr>
            <w:tcW w:w="1256" w:type="pct"/>
            <w:tcBorders>
              <w:left w:val="single" w:sz="12" w:space="0" w:color="auto"/>
            </w:tcBorders>
            <w:shd w:val="clear" w:color="auto" w:fill="00A0DC"/>
            <w:vAlign w:val="center"/>
          </w:tcPr>
          <w:p w14:paraId="37126D88" w14:textId="77777777" w:rsidR="00CD2E99" w:rsidRPr="00CA5F18" w:rsidRDefault="00CD2E99" w:rsidP="00CE71F1">
            <w:pPr>
              <w:numPr>
                <w:ilvl w:val="1"/>
                <w:numId w:val="11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1063636552"/>
            <w:placeholder>
              <w:docPart w:val="54D47C4AF3554A9AA122C6C9BA3A1C50"/>
            </w:placeholder>
          </w:sdtPr>
          <w:sdtEndPr/>
          <w:sdtContent>
            <w:tc>
              <w:tcPr>
                <w:tcW w:w="3744" w:type="pct"/>
                <w:gridSpan w:val="13"/>
                <w:tcBorders>
                  <w:right w:val="single" w:sz="12" w:space="0" w:color="auto"/>
                </w:tcBorders>
                <w:vAlign w:val="center"/>
              </w:tcPr>
              <w:p w14:paraId="5900D239"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0F8DAA0E"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48C18A4A"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43E3235B"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7BD0382A"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7E07A8DA"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06E5AE4E"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345CAA99"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62097543"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CD2E99" w:rsidRPr="00211345" w14:paraId="018D6B22" w14:textId="77777777" w:rsidTr="00A42271">
        <w:trPr>
          <w:trHeight w:val="349"/>
        </w:trPr>
        <w:tc>
          <w:tcPr>
            <w:tcW w:w="1256" w:type="pct"/>
            <w:vMerge w:val="restart"/>
            <w:tcBorders>
              <w:left w:val="single" w:sz="12" w:space="0" w:color="auto"/>
            </w:tcBorders>
            <w:shd w:val="clear" w:color="auto" w:fill="00A0DC"/>
            <w:vAlign w:val="center"/>
          </w:tcPr>
          <w:p w14:paraId="1D5CEA16" w14:textId="77777777" w:rsidR="00CD2E99" w:rsidRPr="00211345" w:rsidRDefault="00CD2E99" w:rsidP="00CE71F1">
            <w:pPr>
              <w:numPr>
                <w:ilvl w:val="1"/>
                <w:numId w:val="11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108D042B" w14:textId="77777777" w:rsidR="00CD2E99" w:rsidRPr="0021134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162511"/>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predavanja</w:t>
            </w:r>
          </w:p>
          <w:p w14:paraId="0CE5A59D" w14:textId="77777777" w:rsidR="00CD2E99" w:rsidRPr="0021134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826256"/>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seminari i radionice  </w:t>
            </w:r>
          </w:p>
          <w:p w14:paraId="610F3028" w14:textId="77777777" w:rsidR="00CD2E99" w:rsidRPr="0021134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491753"/>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vježbe  </w:t>
            </w:r>
          </w:p>
          <w:p w14:paraId="1EB74A3F" w14:textId="77777777" w:rsidR="00CD2E99" w:rsidRPr="0021134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4505275"/>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w:t>
            </w:r>
            <w:r w:rsidR="00CD2E99" w:rsidRPr="00211345">
              <w:rPr>
                <w:rFonts w:ascii="Proba Pro Lt" w:hAnsi="Proba Pro Lt" w:cs="Arial"/>
                <w:b w:val="0"/>
                <w:i/>
                <w:sz w:val="20"/>
                <w:szCs w:val="20"/>
                <w:lang w:val="hr-HR"/>
              </w:rPr>
              <w:t>on line</w:t>
            </w:r>
            <w:r w:rsidR="00CD2E99" w:rsidRPr="00211345">
              <w:rPr>
                <w:rFonts w:ascii="Proba Pro Lt" w:hAnsi="Proba Pro Lt" w:cs="Arial"/>
                <w:b w:val="0"/>
                <w:sz w:val="20"/>
                <w:szCs w:val="20"/>
                <w:lang w:val="hr-HR"/>
              </w:rPr>
              <w:t xml:space="preserve"> u cijelosti</w:t>
            </w:r>
          </w:p>
          <w:p w14:paraId="78A812F3" w14:textId="77777777" w:rsidR="00CD2E99" w:rsidRPr="0021134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7563681"/>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mješovito e-učenje</w:t>
            </w:r>
          </w:p>
          <w:p w14:paraId="62EBD9BA" w14:textId="77777777" w:rsidR="00CD2E99" w:rsidRPr="0021134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0904723"/>
              </w:sdtPr>
              <w:sdtEndPr/>
              <w:sdtContent>
                <w:r w:rsidR="00CD2E99" w:rsidRPr="00211345">
                  <w:rPr>
                    <w:rFonts w:ascii="Segoe UI Symbol" w:eastAsia="MS Gothic" w:hAnsi="Segoe UI Symbol" w:cs="Segoe UI Symbol"/>
                    <w:sz w:val="20"/>
                    <w:szCs w:val="20"/>
                  </w:rPr>
                  <w:t>☐</w:t>
                </w:r>
              </w:sdtContent>
            </w:sdt>
            <w:r w:rsidR="00CD2E99" w:rsidRPr="00211345">
              <w:rPr>
                <w:rFonts w:ascii="Proba Pro Lt" w:hAnsi="Proba Pro Lt" w:cs="Arial"/>
                <w:sz w:val="20"/>
                <w:szCs w:val="20"/>
              </w:rPr>
              <w:t xml:space="preserve"> terenska nastava</w:t>
            </w:r>
          </w:p>
        </w:tc>
        <w:tc>
          <w:tcPr>
            <w:tcW w:w="1179" w:type="pct"/>
            <w:gridSpan w:val="6"/>
            <w:vMerge w:val="restart"/>
            <w:vAlign w:val="center"/>
          </w:tcPr>
          <w:p w14:paraId="0D0CB2AE" w14:textId="77777777" w:rsidR="00CD2E99" w:rsidRPr="0021134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163691"/>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samostalni  zadaci  </w:t>
            </w:r>
          </w:p>
          <w:p w14:paraId="3B2F6539" w14:textId="77777777" w:rsidR="00CD2E99" w:rsidRPr="0021134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4334008"/>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multimedija i mreža  </w:t>
            </w:r>
          </w:p>
          <w:p w14:paraId="244B1566" w14:textId="77777777" w:rsidR="00CD2E99" w:rsidRPr="0021134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050120"/>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laboratorij</w:t>
            </w:r>
          </w:p>
          <w:p w14:paraId="6F80ADCA" w14:textId="77777777" w:rsidR="00CD2E99" w:rsidRPr="0021134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8956410"/>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mentorski rad</w:t>
            </w:r>
          </w:p>
          <w:p w14:paraId="36980004" w14:textId="77777777" w:rsidR="00CD2E99" w:rsidRPr="0021134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4433146"/>
              </w:sdtPr>
              <w:sdtEndPr/>
              <w:sdtContent>
                <w:r w:rsidR="00CD2E99" w:rsidRPr="00211345">
                  <w:rPr>
                    <w:rFonts w:ascii="Segoe UI Symbol" w:eastAsia="MS Gothic" w:hAnsi="Segoe UI Symbol" w:cs="Segoe UI Symbol"/>
                    <w:sz w:val="20"/>
                    <w:szCs w:val="20"/>
                  </w:rPr>
                  <w:t>☐</w:t>
                </w:r>
              </w:sdtContent>
            </w:sdt>
            <w:r w:rsidR="00CD2E99" w:rsidRPr="00211345">
              <w:rPr>
                <w:rFonts w:ascii="Proba Pro Lt" w:hAnsi="Proba Pro Lt" w:cs="Arial"/>
                <w:b/>
                <w:sz w:val="20"/>
                <w:szCs w:val="20"/>
              </w:rPr>
              <w:t xml:space="preserve"> </w:t>
            </w:r>
            <w:sdt>
              <w:sdtPr>
                <w:rPr>
                  <w:rFonts w:ascii="Proba Pro Lt" w:hAnsi="Proba Pro Lt" w:cs="Arial"/>
                  <w:b/>
                  <w:sz w:val="20"/>
                  <w:szCs w:val="20"/>
                </w:rPr>
                <w:id w:val="-2030940315"/>
                <w:placeholder>
                  <w:docPart w:val="300EDDFF9466462FBF7BC9B6E903BC13"/>
                </w:placeholder>
                <w:showingPlcHdr/>
              </w:sdtPr>
              <w:sdtEndPr/>
              <w:sdtContent>
                <w:r w:rsidR="00CD2E99" w:rsidRPr="00211345">
                  <w:rPr>
                    <w:rFonts w:ascii="Proba Pro Lt" w:hAnsi="Proba Pro Lt" w:cs="Arial"/>
                    <w:sz w:val="20"/>
                    <w:szCs w:val="20"/>
                  </w:rPr>
                  <w:t>(ostalo upisati)</w:t>
                </w:r>
                <w:r w:rsidR="00CD2E99" w:rsidRPr="00211345">
                  <w:rPr>
                    <w:rFonts w:ascii="Proba Pro Lt" w:hAnsi="Proba Pro Lt" w:cs="Arial"/>
                    <w:b/>
                    <w:sz w:val="20"/>
                    <w:szCs w:val="20"/>
                  </w:rPr>
                  <w:t xml:space="preserve"> </w:t>
                </w:r>
              </w:sdtContent>
            </w:sdt>
            <w:r w:rsidR="00CD2E99"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00456702" w14:textId="77777777" w:rsidR="00CD2E99" w:rsidRPr="00211345" w:rsidRDefault="00CD2E99" w:rsidP="00CE71F1">
            <w:pPr>
              <w:numPr>
                <w:ilvl w:val="1"/>
                <w:numId w:val="11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CD2E99" w:rsidRPr="00211345" w14:paraId="49E610BB"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29539BB2"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788C130" w14:textId="77777777" w:rsidR="00CD2E99" w:rsidRPr="00211345" w:rsidRDefault="00CD2E99" w:rsidP="00A42271">
            <w:pPr>
              <w:pStyle w:val="FieldText"/>
              <w:rPr>
                <w:rFonts w:ascii="Proba Pro Lt" w:hAnsi="Proba Pro Lt" w:cs="Arial"/>
                <w:b w:val="0"/>
                <w:sz w:val="20"/>
                <w:szCs w:val="20"/>
                <w:lang w:val="hr-HR"/>
              </w:rPr>
            </w:pPr>
          </w:p>
        </w:tc>
        <w:tc>
          <w:tcPr>
            <w:tcW w:w="1179" w:type="pct"/>
            <w:gridSpan w:val="6"/>
            <w:vMerge/>
            <w:vAlign w:val="center"/>
          </w:tcPr>
          <w:p w14:paraId="24680C1B" w14:textId="77777777" w:rsidR="00CD2E99" w:rsidRPr="00211345"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822006989"/>
            <w:placeholder>
              <w:docPart w:val="99ECFFB4E4714B27BFB19FD93D45304D"/>
            </w:placeholder>
          </w:sdtPr>
          <w:sdtEndPr/>
          <w:sdtContent>
            <w:tc>
              <w:tcPr>
                <w:tcW w:w="1246" w:type="pct"/>
                <w:gridSpan w:val="4"/>
                <w:tcBorders>
                  <w:right w:val="single" w:sz="12" w:space="0" w:color="auto"/>
                </w:tcBorders>
              </w:tcPr>
              <w:p w14:paraId="46A52E17"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CD2E99" w:rsidRPr="00211345" w14:paraId="326BDA21"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1A1CB0C0"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9B56EEB"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10146336"/>
              <w:placeholder>
                <w:docPart w:val="B9B3AC7AF6B14CACBD7FAFC669532158"/>
              </w:placeholder>
              <w:showingPlcHdr/>
            </w:sdtPr>
            <w:sdtEndPr/>
            <w:sdtContent>
              <w:p w14:paraId="206D1DEA"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137332766"/>
              <w:placeholder>
                <w:docPart w:val="FB7F9600F54846EBADBF62CCBB470A58"/>
              </w:placeholder>
            </w:sdtPr>
            <w:sdtEndPr/>
            <w:sdtContent>
              <w:p w14:paraId="15216D1B"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3E636925"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91738236"/>
              <w:placeholder>
                <w:docPart w:val="2C7FA864A2304445929E4F4C091EE296"/>
              </w:placeholder>
              <w:showingPlcHdr/>
            </w:sdtPr>
            <w:sdtEndPr/>
            <w:sdtContent>
              <w:p w14:paraId="06C57D19"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06039587"/>
              <w:placeholder>
                <w:docPart w:val="17028E0D8D2148AE98B7754A995AE866"/>
              </w:placeholder>
            </w:sdtPr>
            <w:sdtEndPr/>
            <w:sdtContent>
              <w:p w14:paraId="615CD496"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41547AA6" w14:textId="77777777" w:rsidR="00CD2E99" w:rsidRPr="00211345" w:rsidRDefault="00CD2E99" w:rsidP="00A42271">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91123393"/>
              <w:placeholder>
                <w:docPart w:val="8995E52682A84D22A53114281F12881E"/>
              </w:placeholder>
            </w:sdtPr>
            <w:sdtEndPr/>
            <w:sdtContent>
              <w:p w14:paraId="60F20B51"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520444"/>
              <w:placeholder>
                <w:docPart w:val="2032C024DE27493395001BA4285B650A"/>
              </w:placeholder>
              <w:showingPlcHdr/>
            </w:sdtPr>
            <w:sdtEndPr/>
            <w:sdtContent>
              <w:p w14:paraId="40A91A89"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CD2E99" w:rsidRPr="00211345" w14:paraId="315F4C6D" w14:textId="77777777" w:rsidTr="00A42271">
        <w:trPr>
          <w:trHeight w:val="397"/>
        </w:trPr>
        <w:tc>
          <w:tcPr>
            <w:tcW w:w="1256" w:type="pct"/>
            <w:vMerge/>
            <w:tcBorders>
              <w:left w:val="single" w:sz="12" w:space="0" w:color="auto"/>
            </w:tcBorders>
            <w:shd w:val="clear" w:color="auto" w:fill="00A0DC"/>
            <w:vAlign w:val="center"/>
          </w:tcPr>
          <w:p w14:paraId="6E9BEE17" w14:textId="77777777" w:rsidR="00CD2E99" w:rsidRPr="00211345" w:rsidRDefault="00CD2E99" w:rsidP="00CE71F1">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09DAD8"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02537159"/>
              <w:placeholder>
                <w:docPart w:val="52CD4A2EB884465DAA685C573B1145CF"/>
              </w:placeholder>
            </w:sdtPr>
            <w:sdtEndPr/>
            <w:sdtContent>
              <w:p w14:paraId="681D7F49"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384260491"/>
              <w:placeholder>
                <w:docPart w:val="A76BEF953B1D469AB4367CEEA9696B2C"/>
              </w:placeholder>
              <w:showingPlcHdr/>
            </w:sdtPr>
            <w:sdtEndPr/>
            <w:sdtContent>
              <w:p w14:paraId="4EA9063C"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45610928"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20034282"/>
              <w:placeholder>
                <w:docPart w:val="AC7305FB7EA74C6AAAE8757562092526"/>
              </w:placeholder>
            </w:sdtPr>
            <w:sdtEndPr/>
            <w:sdtContent>
              <w:p w14:paraId="36A929CF"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06705559"/>
              <w:placeholder>
                <w:docPart w:val="D6E03D2C8DE847DE9A7DDD07A61FC27A"/>
              </w:placeholder>
              <w:showingPlcHdr/>
            </w:sdtPr>
            <w:sdtEndPr/>
            <w:sdtContent>
              <w:p w14:paraId="12B5C1B8"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1D56950" w14:textId="77777777" w:rsidR="00CD2E99" w:rsidRPr="0021134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30668827"/>
                <w:placeholder>
                  <w:docPart w:val="385C183DEA664C6DB0DB40BF9A26FC82"/>
                </w:placeholder>
                <w:showingPlcHdr/>
              </w:sdtPr>
              <w:sdtEndPr/>
              <w:sdtContent>
                <w:r w:rsidR="00CD2E99"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9190950"/>
              <w:placeholder>
                <w:docPart w:val="20FFB6DCFBF34E65B6A1D20035AF5C9C"/>
              </w:placeholder>
              <w:showingPlcHdr/>
            </w:sdtPr>
            <w:sdtEndPr/>
            <w:sdtContent>
              <w:p w14:paraId="5336081D"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0085968"/>
              <w:placeholder>
                <w:docPart w:val="FA4AA64BF81D4B65A1F969330AEDF706"/>
              </w:placeholder>
              <w:showingPlcHdr/>
            </w:sdtPr>
            <w:sdtEndPr/>
            <w:sdtContent>
              <w:p w14:paraId="5AE22982"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CD2E99" w:rsidRPr="00211345" w14:paraId="186CB9E5" w14:textId="77777777" w:rsidTr="00A42271">
        <w:trPr>
          <w:trHeight w:val="397"/>
        </w:trPr>
        <w:tc>
          <w:tcPr>
            <w:tcW w:w="1256" w:type="pct"/>
            <w:vMerge/>
            <w:tcBorders>
              <w:left w:val="single" w:sz="12" w:space="0" w:color="auto"/>
            </w:tcBorders>
            <w:shd w:val="clear" w:color="auto" w:fill="00A0DC"/>
            <w:vAlign w:val="center"/>
          </w:tcPr>
          <w:p w14:paraId="3003B02A" w14:textId="77777777" w:rsidR="00CD2E99" w:rsidRPr="00211345" w:rsidRDefault="00CD2E99" w:rsidP="00CE71F1">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8A0870"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24656007"/>
              <w:placeholder>
                <w:docPart w:val="D1A4964EAC2A4AF388DE7131A9115EE7"/>
              </w:placeholder>
              <w:showingPlcHdr/>
            </w:sdtPr>
            <w:sdtEndPr/>
            <w:sdtContent>
              <w:p w14:paraId="0272679D"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573185372"/>
            </w:sdtPr>
            <w:sdtEndPr/>
            <w:sdtContent>
              <w:p w14:paraId="79FDAAFA"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13953AD4"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25093441"/>
            </w:sdtPr>
            <w:sdtEndPr/>
            <w:sdtContent>
              <w:p w14:paraId="5EFE80C0"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26919575"/>
              <w:showingPlcHdr/>
            </w:sdtPr>
            <w:sdtEndPr/>
            <w:sdtContent>
              <w:p w14:paraId="649E2641"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222E8A05" w14:textId="77777777" w:rsidR="00CD2E99" w:rsidRPr="0021134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4567787"/>
                <w:showingPlcHdr/>
              </w:sdtPr>
              <w:sdtEndPr/>
              <w:sdtContent>
                <w:r w:rsidR="00CD2E99"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3742918"/>
              <w:showingPlcHdr/>
            </w:sdtPr>
            <w:sdtEndPr/>
            <w:sdtContent>
              <w:p w14:paraId="6E71A5B3"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5728337"/>
              <w:showingPlcHdr/>
            </w:sdtPr>
            <w:sdtEndPr/>
            <w:sdtContent>
              <w:p w14:paraId="18EEB399"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CD2E99" w:rsidRPr="00211345" w14:paraId="08C95DE7" w14:textId="77777777" w:rsidTr="00A42271">
        <w:trPr>
          <w:trHeight w:val="397"/>
        </w:trPr>
        <w:tc>
          <w:tcPr>
            <w:tcW w:w="1256" w:type="pct"/>
            <w:vMerge/>
            <w:tcBorders>
              <w:left w:val="single" w:sz="12" w:space="0" w:color="auto"/>
            </w:tcBorders>
            <w:shd w:val="clear" w:color="auto" w:fill="00A0DC"/>
            <w:vAlign w:val="center"/>
          </w:tcPr>
          <w:p w14:paraId="1E243A58" w14:textId="77777777" w:rsidR="00CD2E99" w:rsidRPr="00211345" w:rsidRDefault="00CD2E99" w:rsidP="00CE71F1">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EDF05A0"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02454304"/>
            </w:sdtPr>
            <w:sdtEndPr/>
            <w:sdtContent>
              <w:p w14:paraId="7CE7CC26"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00198553"/>
              <w:showingPlcHdr/>
            </w:sdtPr>
            <w:sdtEndPr/>
            <w:sdtContent>
              <w:p w14:paraId="638FC5EA"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1DA88271"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3365096"/>
            </w:sdtPr>
            <w:sdtEndPr/>
            <w:sdtContent>
              <w:p w14:paraId="64A0FA1F" w14:textId="77777777" w:rsidR="00CD2E99" w:rsidRPr="00211345" w:rsidRDefault="00CD2E99" w:rsidP="00A42271">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7872438"/>
              <w:showingPlcHdr/>
            </w:sdtPr>
            <w:sdtEndPr/>
            <w:sdtContent>
              <w:p w14:paraId="0EA865A2" w14:textId="77777777" w:rsidR="00CD2E99" w:rsidRPr="00211345" w:rsidRDefault="00CD2E99" w:rsidP="00A42271">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6D4FC0AE" w14:textId="77777777" w:rsidR="00CD2E99" w:rsidRPr="00211345"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7596016"/>
                <w:showingPlcHdr/>
              </w:sdtPr>
              <w:sdtEndPr/>
              <w:sdtContent>
                <w:r w:rsidR="00CD2E99"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06274033"/>
              <w:showingPlcHdr/>
            </w:sdtPr>
            <w:sdtEndPr/>
            <w:sdtContent>
              <w:p w14:paraId="279FC255"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4261806"/>
              <w:showingPlcHdr/>
            </w:sdtPr>
            <w:sdtEndPr/>
            <w:sdtContent>
              <w:p w14:paraId="36EEF8BE"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CD2E99" w:rsidRPr="00211345" w14:paraId="13498093"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0242855" w14:textId="77777777" w:rsidR="00CD2E99" w:rsidRPr="00211345" w:rsidRDefault="00CD2E99" w:rsidP="00CE71F1">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2C0E4E"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496216"/>
              <w:showingPlcHdr/>
            </w:sdtPr>
            <w:sdtEndPr/>
            <w:sdtContent>
              <w:p w14:paraId="132DC6D7"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3855321"/>
            </w:sdtPr>
            <w:sdtEndPr/>
            <w:sdtContent>
              <w:p w14:paraId="5E31ED5C"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3C6BD8A9"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4462264"/>
              <w:showingPlcHdr/>
            </w:sdtPr>
            <w:sdtEndPr/>
            <w:sdtContent>
              <w:p w14:paraId="10639700"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4002571"/>
            </w:sdtPr>
            <w:sdtEndPr/>
            <w:sdtContent>
              <w:p w14:paraId="57A4990A"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608FFDC1"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98862342"/>
            </w:sdtPr>
            <w:sdtEndPr/>
            <w:sdtContent>
              <w:p w14:paraId="0F06CF40"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CD2E99" w:rsidRPr="00211345" w14:paraId="3945C25A" w14:textId="77777777" w:rsidTr="00A42271">
        <w:trPr>
          <w:trHeight w:val="397"/>
        </w:trPr>
        <w:tc>
          <w:tcPr>
            <w:tcW w:w="1256" w:type="pct"/>
            <w:tcBorders>
              <w:left w:val="single" w:sz="12" w:space="0" w:color="auto"/>
              <w:bottom w:val="single" w:sz="12" w:space="0" w:color="auto"/>
            </w:tcBorders>
            <w:shd w:val="clear" w:color="auto" w:fill="00A0DC"/>
            <w:vAlign w:val="center"/>
          </w:tcPr>
          <w:p w14:paraId="05D65555"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15589681"/>
            </w:sdtPr>
            <w:sdtEndPr>
              <w:rPr>
                <w:rFonts w:cs="Calibri"/>
                <w:color w:val="auto"/>
              </w:rPr>
            </w:sdtEndPr>
            <w:sdtContent>
              <w:sdt>
                <w:sdtPr>
                  <w:rPr>
                    <w:rFonts w:ascii="Proba Pro Lt" w:hAnsi="Proba Pro Lt" w:cs="Arial"/>
                    <w:color w:val="000000"/>
                    <w:sz w:val="20"/>
                    <w:szCs w:val="20"/>
                  </w:rPr>
                  <w:id w:val="-293296852"/>
                </w:sdtPr>
                <w:sdtEndPr>
                  <w:rPr>
                    <w:rFonts w:cs="Calibri"/>
                    <w:color w:val="auto"/>
                  </w:rPr>
                </w:sdtEndPr>
                <w:sdtContent>
                  <w:p w14:paraId="0A944DC3"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7677E7EF" w14:textId="77777777" w:rsidR="00CD2E99" w:rsidRPr="00211345" w:rsidRDefault="00CD2E99" w:rsidP="00CE71F1">
                    <w:pPr>
                      <w:pStyle w:val="ListParagraph"/>
                      <w:numPr>
                        <w:ilvl w:val="0"/>
                        <w:numId w:val="108"/>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7109C192" w14:textId="77777777" w:rsidR="00CD2E99" w:rsidRPr="00211345" w:rsidRDefault="00CD2E99" w:rsidP="00CE71F1">
                    <w:pPr>
                      <w:pStyle w:val="ListParagraph"/>
                      <w:numPr>
                        <w:ilvl w:val="0"/>
                        <w:numId w:val="108"/>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1E53E0B9"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12E0D53A" w14:textId="77777777" w:rsidR="00CD2E99" w:rsidRPr="00211345"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5660D880" w14:textId="77777777" w:rsidR="00CD2E99" w:rsidRPr="00211345"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5C5E9CCF" w14:textId="77777777" w:rsidR="00CD2E99" w:rsidRPr="00211345"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34B2AA22" w14:textId="77777777" w:rsidR="00CD2E99" w:rsidRPr="00211345"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4535BAA2" w14:textId="77777777" w:rsidR="00CD2E99" w:rsidRPr="00211345" w:rsidDel="00B558AD"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CD2E99" w:rsidRPr="00211345" w14:paraId="3406197D" w14:textId="77777777" w:rsidTr="00A42271">
        <w:tc>
          <w:tcPr>
            <w:tcW w:w="1256" w:type="pct"/>
            <w:tcBorders>
              <w:left w:val="single" w:sz="12" w:space="0" w:color="auto"/>
              <w:bottom w:val="single" w:sz="12" w:space="0" w:color="auto"/>
            </w:tcBorders>
            <w:shd w:val="clear" w:color="auto" w:fill="00A0DC"/>
            <w:vAlign w:val="center"/>
          </w:tcPr>
          <w:p w14:paraId="443DC6F2"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105FA00"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934244243"/>
            </w:sdtPr>
            <w:sdtEndPr>
              <w:rPr>
                <w:rFonts w:cs="Calibri"/>
                <w:color w:val="auto"/>
              </w:rPr>
            </w:sdtEndPr>
            <w:sdtContent>
              <w:sdt>
                <w:sdtPr>
                  <w:rPr>
                    <w:rFonts w:ascii="Proba Pro Lt" w:hAnsi="Proba Pro Lt"/>
                    <w:color w:val="000000"/>
                    <w:sz w:val="20"/>
                    <w:szCs w:val="20"/>
                  </w:rPr>
                  <w:id w:val="-544668461"/>
                </w:sdtPr>
                <w:sdtEndPr/>
                <w:sdtContent>
                  <w:sdt>
                    <w:sdtPr>
                      <w:rPr>
                        <w:rFonts w:ascii="Proba Pro Lt" w:hAnsi="Proba Pro Lt"/>
                        <w:i/>
                        <w:sz w:val="20"/>
                        <w:szCs w:val="20"/>
                      </w:rPr>
                      <w:id w:val="547428613"/>
                    </w:sdtPr>
                    <w:sdtEndPr>
                      <w:rPr>
                        <w:i w:val="0"/>
                      </w:rPr>
                    </w:sdtEndPr>
                    <w:sdtContent>
                      <w:p w14:paraId="2D547B70" w14:textId="77777777" w:rsidR="00CD2E99" w:rsidRPr="00211345" w:rsidRDefault="00CD2E99" w:rsidP="00CE71F1">
                        <w:pPr>
                          <w:pStyle w:val="ListParagraph"/>
                          <w:numPr>
                            <w:ilvl w:val="0"/>
                            <w:numId w:val="110"/>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1D103C53" w14:textId="77777777" w:rsidR="00CD2E99" w:rsidRPr="00211345" w:rsidRDefault="00CD2E99" w:rsidP="00A42271">
                        <w:pPr>
                          <w:pStyle w:val="ListParagraph"/>
                          <w:numPr>
                            <w:ilvl w:val="0"/>
                            <w:numId w:val="24"/>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12E6FE51" w14:textId="77777777" w:rsidR="00CD2E99" w:rsidRPr="00211345" w:rsidRDefault="00CD2E99" w:rsidP="00A42271">
                        <w:pPr>
                          <w:pStyle w:val="ListParagraph"/>
                          <w:numPr>
                            <w:ilvl w:val="0"/>
                            <w:numId w:val="24"/>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42B72BD0" w14:textId="77777777" w:rsidR="00CD2E99" w:rsidRPr="00211345" w:rsidRDefault="00CD2E99" w:rsidP="00A42271">
                        <w:pPr>
                          <w:pStyle w:val="ListParagraph"/>
                          <w:numPr>
                            <w:ilvl w:val="0"/>
                            <w:numId w:val="24"/>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0818A1DC" w14:textId="77777777" w:rsidR="00CD2E99" w:rsidRPr="00211345" w:rsidRDefault="00CD2E99" w:rsidP="00A42271">
                        <w:pPr>
                          <w:pStyle w:val="ListParagraph"/>
                          <w:numPr>
                            <w:ilvl w:val="0"/>
                            <w:numId w:val="24"/>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CD2E99" w:rsidRPr="00211345" w14:paraId="2090410E" w14:textId="77777777" w:rsidTr="003B6803">
        <w:tc>
          <w:tcPr>
            <w:tcW w:w="1256" w:type="pct"/>
            <w:vMerge w:val="restart"/>
            <w:tcBorders>
              <w:top w:val="single" w:sz="12" w:space="0" w:color="auto"/>
              <w:left w:val="single" w:sz="12" w:space="0" w:color="auto"/>
            </w:tcBorders>
            <w:shd w:val="clear" w:color="auto" w:fill="00A0DC"/>
            <w:vAlign w:val="center"/>
          </w:tcPr>
          <w:p w14:paraId="690C9C76" w14:textId="77777777" w:rsidR="00CD2E99" w:rsidRPr="00211345" w:rsidRDefault="00CD2E99" w:rsidP="00A42271">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23DB42B8" w14:textId="77777777" w:rsidR="00CD2E99" w:rsidRPr="00211345" w:rsidRDefault="00CD2E99" w:rsidP="00A422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9B5D3E" w14:textId="77777777" w:rsidR="00CD2E99" w:rsidRPr="00211345" w:rsidRDefault="00CD2E99" w:rsidP="00A422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3C54E98B" w14:textId="77777777" w:rsidR="00CD2E99" w:rsidRPr="00211345" w:rsidRDefault="00CD2E99" w:rsidP="00A422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CD2E99" w:rsidRPr="00211345" w14:paraId="79287E72" w14:textId="77777777" w:rsidTr="003B6803">
        <w:trPr>
          <w:trHeight w:val="75"/>
        </w:trPr>
        <w:tc>
          <w:tcPr>
            <w:tcW w:w="1256" w:type="pct"/>
            <w:vMerge/>
            <w:tcBorders>
              <w:left w:val="single" w:sz="12" w:space="0" w:color="auto"/>
            </w:tcBorders>
            <w:shd w:val="clear" w:color="auto" w:fill="00A0DC"/>
            <w:vAlign w:val="center"/>
          </w:tcPr>
          <w:p w14:paraId="591C7B78" w14:textId="77777777" w:rsidR="00CD2E99" w:rsidRPr="00211345"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423920088"/>
            </w:sdtPr>
            <w:sdtEndPr/>
            <w:sdtContent>
              <w:p w14:paraId="34B98C14"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513503615"/>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6774211"/>
            </w:sdtPr>
            <w:sdtEndPr/>
            <w:sdtContent>
              <w:p w14:paraId="4D3F9ACE"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1271906"/>
            </w:sdtPr>
            <w:sdtEndPr/>
            <w:sdtContent>
              <w:p w14:paraId="1C22ABE0"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CD2E99" w:rsidRPr="00211345" w14:paraId="525B95D0" w14:textId="77777777" w:rsidTr="003B6803">
        <w:trPr>
          <w:trHeight w:val="75"/>
        </w:trPr>
        <w:tc>
          <w:tcPr>
            <w:tcW w:w="1256" w:type="pct"/>
            <w:vMerge/>
            <w:tcBorders>
              <w:left w:val="single" w:sz="12" w:space="0" w:color="auto"/>
            </w:tcBorders>
            <w:shd w:val="clear" w:color="auto" w:fill="00A0DC"/>
            <w:vAlign w:val="center"/>
          </w:tcPr>
          <w:p w14:paraId="2187E5F5" w14:textId="77777777" w:rsidR="00CD2E99" w:rsidRPr="00211345"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761056709"/>
            </w:sdtPr>
            <w:sdtEndPr/>
            <w:sdtContent>
              <w:p w14:paraId="758DBC4C"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2503381"/>
            </w:sdtPr>
            <w:sdtEndPr/>
            <w:sdtContent>
              <w:p w14:paraId="597D96B6"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6823954"/>
            </w:sdtPr>
            <w:sdtEndPr/>
            <w:sdtContent>
              <w:sdt>
                <w:sdtPr>
                  <w:rPr>
                    <w:rFonts w:ascii="Proba Pro Lt" w:hAnsi="Proba Pro Lt" w:cs="Arial"/>
                    <w:color w:val="000000"/>
                    <w:sz w:val="20"/>
                    <w:szCs w:val="20"/>
                  </w:rPr>
                  <w:id w:val="914740821"/>
                </w:sdtPr>
                <w:sdtEndPr/>
                <w:sdtContent>
                  <w:p w14:paraId="420B9B8F"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CD2E99" w:rsidRPr="00211345" w14:paraId="79006019" w14:textId="77777777" w:rsidTr="003B6803">
        <w:trPr>
          <w:trHeight w:val="75"/>
        </w:trPr>
        <w:tc>
          <w:tcPr>
            <w:tcW w:w="1256" w:type="pct"/>
            <w:vMerge/>
            <w:tcBorders>
              <w:left w:val="single" w:sz="12" w:space="0" w:color="auto"/>
            </w:tcBorders>
            <w:shd w:val="clear" w:color="auto" w:fill="00A0DC"/>
            <w:vAlign w:val="center"/>
          </w:tcPr>
          <w:p w14:paraId="1E8F36BD" w14:textId="77777777" w:rsidR="00CD2E99" w:rsidRPr="00211345"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706784520"/>
            </w:sdtPr>
            <w:sdtEndPr/>
            <w:sdtContent>
              <w:p w14:paraId="7733B2E5"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6172878"/>
            </w:sdtPr>
            <w:sdtEndPr/>
            <w:sdtContent>
              <w:p w14:paraId="1562EAEA"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99846262"/>
            </w:sdtPr>
            <w:sdtEndPr/>
            <w:sdtContent>
              <w:sdt>
                <w:sdtPr>
                  <w:rPr>
                    <w:rFonts w:ascii="Proba Pro Lt" w:hAnsi="Proba Pro Lt" w:cs="Arial"/>
                    <w:color w:val="000000"/>
                    <w:sz w:val="20"/>
                    <w:szCs w:val="20"/>
                  </w:rPr>
                  <w:id w:val="-1614128326"/>
                </w:sdtPr>
                <w:sdtEndPr/>
                <w:sdtContent>
                  <w:p w14:paraId="0EDABFE5"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CD2E99" w:rsidRPr="00211345" w14:paraId="65BEA2A5" w14:textId="77777777" w:rsidTr="00A42271">
        <w:tc>
          <w:tcPr>
            <w:tcW w:w="1256" w:type="pct"/>
            <w:tcBorders>
              <w:top w:val="single" w:sz="12" w:space="0" w:color="auto"/>
              <w:left w:val="single" w:sz="12" w:space="0" w:color="auto"/>
            </w:tcBorders>
            <w:shd w:val="clear" w:color="auto" w:fill="00A0DC"/>
            <w:vAlign w:val="center"/>
          </w:tcPr>
          <w:p w14:paraId="1A8D9507" w14:textId="77777777" w:rsidR="00CD2E99" w:rsidRPr="00211345" w:rsidRDefault="00CD2E99" w:rsidP="00A422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798187666"/>
          </w:sdtPr>
          <w:sdtEndPr/>
          <w:sdtContent>
            <w:tc>
              <w:tcPr>
                <w:tcW w:w="3744" w:type="pct"/>
                <w:gridSpan w:val="13"/>
                <w:tcBorders>
                  <w:top w:val="single" w:sz="12" w:space="0" w:color="auto"/>
                  <w:right w:val="single" w:sz="12" w:space="0" w:color="auto"/>
                </w:tcBorders>
              </w:tcPr>
              <w:p w14:paraId="449AE3DE" w14:textId="77777777" w:rsidR="00CD2E99" w:rsidRPr="00211345" w:rsidRDefault="00CD2E99" w:rsidP="00CE71F1">
                <w:pPr>
                  <w:pStyle w:val="ListParagraph"/>
                  <w:numPr>
                    <w:ilvl w:val="0"/>
                    <w:numId w:val="112"/>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05248994" w14:textId="77777777" w:rsidR="00CD2E99" w:rsidRPr="00211345" w:rsidRDefault="00CD2E99" w:rsidP="00CE71F1">
                <w:pPr>
                  <w:pStyle w:val="ListParagraph"/>
                  <w:numPr>
                    <w:ilvl w:val="0"/>
                    <w:numId w:val="112"/>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CD2E99" w:rsidRPr="00211345" w14:paraId="1391E115" w14:textId="77777777" w:rsidTr="00A42271">
        <w:tc>
          <w:tcPr>
            <w:tcW w:w="1256" w:type="pct"/>
            <w:tcBorders>
              <w:top w:val="single" w:sz="12" w:space="0" w:color="auto"/>
              <w:left w:val="single" w:sz="12" w:space="0" w:color="auto"/>
            </w:tcBorders>
            <w:shd w:val="clear" w:color="auto" w:fill="00A0DC"/>
            <w:vAlign w:val="center"/>
          </w:tcPr>
          <w:p w14:paraId="5D727067" w14:textId="77777777" w:rsidR="00CD2E99" w:rsidRPr="00211345" w:rsidRDefault="00CD2E99" w:rsidP="00A422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A4EFECE"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92" w:history="1">
              <w:r w:rsidRPr="00211345">
                <w:rPr>
                  <w:rStyle w:val="Hyperlink"/>
                  <w:rFonts w:ascii="Proba Pro Lt" w:hAnsi="Proba Pro Lt"/>
                  <w:i/>
                  <w:sz w:val="20"/>
                  <w:szCs w:val="20"/>
                </w:rPr>
                <w:t>http://www.pbf.unizg.hr/studiji/ispitni_rokovi</w:t>
              </w:r>
            </w:hyperlink>
          </w:p>
        </w:tc>
      </w:tr>
      <w:tr w:rsidR="00CD2E99" w:rsidRPr="00211345" w14:paraId="34D59CE3" w14:textId="77777777" w:rsidTr="00A42271">
        <w:tc>
          <w:tcPr>
            <w:tcW w:w="1256" w:type="pct"/>
            <w:tcBorders>
              <w:left w:val="single" w:sz="12" w:space="0" w:color="auto"/>
              <w:bottom w:val="single" w:sz="12" w:space="0" w:color="auto"/>
            </w:tcBorders>
            <w:shd w:val="clear" w:color="auto" w:fill="00A0DC"/>
            <w:vAlign w:val="center"/>
          </w:tcPr>
          <w:p w14:paraId="5E74979A" w14:textId="77777777" w:rsidR="00CD2E99" w:rsidRPr="00211345" w:rsidRDefault="00CD2E99" w:rsidP="00A422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659126668"/>
          </w:sdtPr>
          <w:sdtEndPr/>
          <w:sdtContent>
            <w:tc>
              <w:tcPr>
                <w:tcW w:w="3744" w:type="pct"/>
                <w:gridSpan w:val="13"/>
                <w:tcBorders>
                  <w:bottom w:val="single" w:sz="12" w:space="0" w:color="auto"/>
                  <w:right w:val="single" w:sz="12" w:space="0" w:color="auto"/>
                </w:tcBorders>
              </w:tcPr>
              <w:p w14:paraId="39E8D8E5"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01F08630" w14:textId="77777777" w:rsidR="00CD2E99" w:rsidRPr="008176A5" w:rsidRDefault="00CD2E99" w:rsidP="00CD2E99">
      <w:pPr>
        <w:spacing w:after="0" w:line="240" w:lineRule="auto"/>
        <w:rPr>
          <w:rFonts w:ascii="Proba Pro Lt" w:hAnsi="Proba Pro Lt"/>
          <w:sz w:val="20"/>
          <w:szCs w:val="20"/>
        </w:rPr>
      </w:pPr>
    </w:p>
    <w:p w14:paraId="03588B20" w14:textId="77777777" w:rsidR="00CD2E99" w:rsidRDefault="00CD2E99" w:rsidP="00CD2E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D2E99" w:rsidRPr="005E2704" w14:paraId="3CD1BAF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DDFA21" w14:textId="77777777" w:rsidR="00CD2E99" w:rsidRPr="005E2704" w:rsidRDefault="00CD2E99" w:rsidP="00A42271">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1. OPĆE INFORMACIJE</w:t>
            </w:r>
          </w:p>
        </w:tc>
      </w:tr>
      <w:tr w:rsidR="00CD2E99" w:rsidRPr="005E2704" w14:paraId="287742BD" w14:textId="77777777" w:rsidTr="003B6803">
        <w:tc>
          <w:tcPr>
            <w:tcW w:w="1256" w:type="pct"/>
            <w:tcBorders>
              <w:top w:val="single" w:sz="12" w:space="0" w:color="auto"/>
              <w:left w:val="single" w:sz="12" w:space="0" w:color="auto"/>
            </w:tcBorders>
            <w:shd w:val="clear" w:color="auto" w:fill="00A0DC"/>
            <w:vAlign w:val="center"/>
          </w:tcPr>
          <w:p w14:paraId="54FE7184" w14:textId="77777777" w:rsidR="00CD2E99" w:rsidRPr="005E2704" w:rsidRDefault="00CD2E99"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E27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42670150"/>
            <w:placeholder>
              <w:docPart w:val="7EB4F879DF8E446B8112C84BD9E7A790"/>
            </w:placeholder>
          </w:sdtPr>
          <w:sdtEndPr/>
          <w:sdtContent>
            <w:tc>
              <w:tcPr>
                <w:tcW w:w="1524" w:type="pct"/>
                <w:gridSpan w:val="4"/>
                <w:tcBorders>
                  <w:top w:val="single" w:sz="12" w:space="0" w:color="auto"/>
                  <w:right w:val="single" w:sz="12" w:space="0" w:color="auto"/>
                </w:tcBorders>
                <w:vAlign w:val="center"/>
              </w:tcPr>
              <w:p w14:paraId="4055C259" w14:textId="2692A3AB" w:rsidR="00CD2E99" w:rsidRPr="00F75173" w:rsidRDefault="00DB7BE2" w:rsidP="00A42271">
                <w:pPr>
                  <w:tabs>
                    <w:tab w:val="left" w:pos="2820"/>
                  </w:tabs>
                  <w:spacing w:after="0" w:line="240" w:lineRule="auto"/>
                  <w:rPr>
                    <w:rFonts w:ascii="Proba Pro Lt" w:hAnsi="Proba Pro Lt" w:cs="Arial"/>
                    <w:b/>
                    <w:bCs/>
                    <w:sz w:val="20"/>
                    <w:szCs w:val="20"/>
                  </w:rPr>
                </w:pPr>
                <w:hyperlink r:id="rId193" w:history="1">
                  <w:r w:rsidR="00725D8E">
                    <w:rPr>
                      <w:rStyle w:val="Hyperlink"/>
                      <w:rFonts w:ascii="Proba Pro Lt" w:hAnsi="Proba Pro Lt" w:cs="Arial"/>
                      <w:b/>
                      <w:bCs/>
                      <w:sz w:val="20"/>
                      <w:szCs w:val="20"/>
                    </w:rPr>
                    <w:t>P</w:t>
                  </w:r>
                  <w:r w:rsidR="00CD2E99" w:rsidRPr="00F75173">
                    <w:rPr>
                      <w:rStyle w:val="Hyperlink"/>
                      <w:rFonts w:ascii="Proba Pro Lt" w:hAnsi="Proba Pro Lt" w:cs="Arial"/>
                      <w:b/>
                      <w:bCs/>
                      <w:sz w:val="20"/>
                      <w:szCs w:val="20"/>
                    </w:rPr>
                    <w:t>rof. dr. sc. Lidija Barišić</w:t>
                  </w:r>
                </w:hyperlink>
              </w:p>
              <w:p w14:paraId="350DB1AA" w14:textId="629D8BA5" w:rsidR="00CD2E99" w:rsidRPr="005E2704" w:rsidRDefault="00DB7BE2" w:rsidP="00A42271">
                <w:pPr>
                  <w:tabs>
                    <w:tab w:val="left" w:pos="2820"/>
                  </w:tabs>
                  <w:spacing w:after="0" w:line="240" w:lineRule="auto"/>
                  <w:rPr>
                    <w:rFonts w:ascii="Proba Pro Lt" w:hAnsi="Proba Pro Lt" w:cs="Arial"/>
                    <w:b/>
                    <w:bCs/>
                    <w:sz w:val="20"/>
                    <w:szCs w:val="20"/>
                  </w:rPr>
                </w:pPr>
                <w:hyperlink r:id="rId194" w:history="1">
                  <w:r w:rsidR="00CD2E99" w:rsidRPr="00F9008E">
                    <w:rPr>
                      <w:rStyle w:val="Hyperlink"/>
                      <w:rFonts w:ascii="Proba Pro Lt" w:hAnsi="Proba Pro Lt" w:cs="Arial"/>
                      <w:bCs/>
                      <w:sz w:val="20"/>
                      <w:szCs w:val="20"/>
                    </w:rPr>
                    <w:t>D</w:t>
                  </w:r>
                  <w:r w:rsidR="00725D8E">
                    <w:rPr>
                      <w:rStyle w:val="Hyperlink"/>
                      <w:rFonts w:ascii="Proba Pro Lt" w:hAnsi="Proba Pro Lt" w:cs="Arial"/>
                      <w:bCs/>
                      <w:sz w:val="20"/>
                      <w:szCs w:val="20"/>
                    </w:rPr>
                    <w:t>oc. d</w:t>
                  </w:r>
                  <w:r w:rsidR="00CD2E99" w:rsidRPr="00F9008E">
                    <w:rPr>
                      <w:rStyle w:val="Hyperlink"/>
                      <w:rFonts w:ascii="Proba Pro Lt" w:hAnsi="Proba Pro Lt" w:cs="Arial"/>
                      <w:bCs/>
                      <w:sz w:val="20"/>
                      <w:szCs w:val="20"/>
                    </w:rPr>
                    <w:t>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69659EB9"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45221907"/>
            <w:placeholder>
              <w:docPart w:val="B11EF71880F34837B5AAF89F8576F4E9"/>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7A87027C"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zimski</w:t>
                </w:r>
              </w:p>
            </w:tc>
          </w:sdtContent>
        </w:sdt>
      </w:tr>
      <w:tr w:rsidR="00CD2E99" w:rsidRPr="005E2704" w14:paraId="5840262D" w14:textId="77777777" w:rsidTr="003B6803">
        <w:tc>
          <w:tcPr>
            <w:tcW w:w="1256" w:type="pct"/>
            <w:tcBorders>
              <w:top w:val="single" w:sz="12" w:space="0" w:color="auto"/>
              <w:left w:val="single" w:sz="12" w:space="0" w:color="auto"/>
            </w:tcBorders>
            <w:shd w:val="clear" w:color="auto" w:fill="00A0DC"/>
            <w:vAlign w:val="center"/>
          </w:tcPr>
          <w:p w14:paraId="02481186"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E2704">
              <w:rPr>
                <w:rFonts w:ascii="Proba Pro Lt" w:hAnsi="Proba Pro Lt" w:cs="Arial"/>
                <w:sz w:val="20"/>
                <w:szCs w:val="20"/>
              </w:rPr>
              <w:t>Naziv predmeta</w:t>
            </w:r>
          </w:p>
        </w:tc>
        <w:bookmarkStart w:id="26" w:name="Peptidni_mimetici" w:displacedByCustomXml="next"/>
        <w:sdt>
          <w:sdtPr>
            <w:rPr>
              <w:rFonts w:ascii="Proba Pro Lt" w:hAnsi="Proba Pro Lt" w:cs="Arial"/>
              <w:sz w:val="20"/>
              <w:szCs w:val="20"/>
            </w:rPr>
            <w:id w:val="-494273331"/>
            <w:placeholder>
              <w:docPart w:val="D6FF1302BC5242E9BA0D37C4996E6629"/>
            </w:placeholder>
          </w:sdtPr>
          <w:sdtEndPr/>
          <w:sdtContent>
            <w:tc>
              <w:tcPr>
                <w:tcW w:w="1524" w:type="pct"/>
                <w:gridSpan w:val="4"/>
                <w:tcBorders>
                  <w:top w:val="single" w:sz="12" w:space="0" w:color="auto"/>
                  <w:right w:val="single" w:sz="12" w:space="0" w:color="auto"/>
                </w:tcBorders>
                <w:vAlign w:val="center"/>
              </w:tcPr>
              <w:p w14:paraId="21D4F263" w14:textId="77777777" w:rsidR="00CD2E99" w:rsidRPr="005E2704" w:rsidRDefault="00CD2E99" w:rsidP="00A42271">
                <w:pPr>
                  <w:tabs>
                    <w:tab w:val="left" w:pos="2820"/>
                  </w:tabs>
                  <w:spacing w:after="0" w:line="240" w:lineRule="auto"/>
                  <w:rPr>
                    <w:rFonts w:ascii="Proba Pro Lt" w:hAnsi="Proba Pro Lt" w:cs="Arial"/>
                    <w:sz w:val="20"/>
                    <w:szCs w:val="20"/>
                  </w:rPr>
                </w:pPr>
                <w:r w:rsidRPr="004F1716">
                  <w:rPr>
                    <w:rStyle w:val="Heading1Char"/>
                    <w:rFonts w:ascii="Proba Pro Lt" w:eastAsia="Calibri" w:hAnsi="Proba Pro Lt"/>
                    <w:sz w:val="20"/>
                    <w:szCs w:val="20"/>
                  </w:rPr>
                  <w:t>Peptidni mimetici i pseudopeptidi</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016375FF"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1.9. Bodovna vrijednost (broj bodova po ECTS sustavu)</w:t>
            </w:r>
          </w:p>
        </w:tc>
        <w:sdt>
          <w:sdtPr>
            <w:rPr>
              <w:rFonts w:ascii="Proba Pro Lt" w:hAnsi="Proba Pro Lt" w:cs="Arial"/>
              <w:sz w:val="20"/>
              <w:szCs w:val="20"/>
            </w:rPr>
            <w:id w:val="-1600016800"/>
            <w:placeholder>
              <w:docPart w:val="3BE8962267904973A88DFD9F2A658EF1"/>
            </w:placeholder>
          </w:sdtPr>
          <w:sdtEndPr/>
          <w:sdtContent>
            <w:tc>
              <w:tcPr>
                <w:tcW w:w="816" w:type="pct"/>
                <w:gridSpan w:val="4"/>
                <w:tcBorders>
                  <w:top w:val="single" w:sz="12" w:space="0" w:color="auto"/>
                  <w:right w:val="single" w:sz="12" w:space="0" w:color="auto"/>
                </w:tcBorders>
                <w:vAlign w:val="center"/>
              </w:tcPr>
              <w:p w14:paraId="5FB25A54"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3</w:t>
                </w:r>
              </w:p>
            </w:tc>
          </w:sdtContent>
        </w:sdt>
      </w:tr>
      <w:tr w:rsidR="00CD2E99" w:rsidRPr="005E2704" w14:paraId="0150A2F1" w14:textId="77777777" w:rsidTr="003B6803">
        <w:tc>
          <w:tcPr>
            <w:tcW w:w="1256" w:type="pct"/>
            <w:tcBorders>
              <w:left w:val="single" w:sz="12" w:space="0" w:color="auto"/>
              <w:bottom w:val="single" w:sz="12" w:space="0" w:color="auto"/>
            </w:tcBorders>
            <w:shd w:val="clear" w:color="auto" w:fill="00A0DC"/>
            <w:vAlign w:val="center"/>
          </w:tcPr>
          <w:p w14:paraId="3005739A"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E2704">
              <w:rPr>
                <w:rFonts w:ascii="Proba Pro Lt" w:hAnsi="Proba Pro Lt" w:cs="Arial"/>
                <w:sz w:val="20"/>
                <w:szCs w:val="20"/>
              </w:rPr>
              <w:t>Šifra predmeta</w:t>
            </w:r>
          </w:p>
        </w:tc>
        <w:sdt>
          <w:sdtPr>
            <w:rPr>
              <w:rFonts w:ascii="Proba Pro Lt" w:hAnsi="Proba Pro Lt" w:cs="Arial"/>
              <w:sz w:val="20"/>
              <w:szCs w:val="20"/>
            </w:rPr>
            <w:id w:val="187958002"/>
            <w:placeholder>
              <w:docPart w:val="BCF3414538864CF59AEBB19C28A10588"/>
            </w:placeholder>
          </w:sdtPr>
          <w:sdtEndPr/>
          <w:sdtContent>
            <w:tc>
              <w:tcPr>
                <w:tcW w:w="1524" w:type="pct"/>
                <w:gridSpan w:val="4"/>
                <w:tcBorders>
                  <w:bottom w:val="single" w:sz="12" w:space="0" w:color="auto"/>
                  <w:right w:val="single" w:sz="12" w:space="0" w:color="auto"/>
                </w:tcBorders>
                <w:vAlign w:val="center"/>
              </w:tcPr>
              <w:p w14:paraId="5C3099F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4F8F42FD"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1.10. Broj sati u semestru (P+V+S+e-učenje)</w:t>
            </w:r>
          </w:p>
        </w:tc>
        <w:sdt>
          <w:sdtPr>
            <w:rPr>
              <w:rFonts w:ascii="Proba Pro Lt" w:hAnsi="Proba Pro Lt" w:cs="Arial"/>
              <w:sz w:val="20"/>
              <w:szCs w:val="20"/>
            </w:rPr>
            <w:id w:val="1160423792"/>
            <w:placeholder>
              <w:docPart w:val="E799D2071DD5493CB9A6A3F3FEB3BA7A"/>
            </w:placeholder>
          </w:sdtPr>
          <w:sdtEndPr/>
          <w:sdtContent>
            <w:tc>
              <w:tcPr>
                <w:tcW w:w="816" w:type="pct"/>
                <w:gridSpan w:val="4"/>
                <w:tcBorders>
                  <w:bottom w:val="single" w:sz="12" w:space="0" w:color="auto"/>
                  <w:right w:val="single" w:sz="12" w:space="0" w:color="auto"/>
                </w:tcBorders>
                <w:vAlign w:val="center"/>
              </w:tcPr>
              <w:p w14:paraId="4609CED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15</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20</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4</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0</w:t>
                </w:r>
              </w:p>
            </w:tc>
          </w:sdtContent>
        </w:sdt>
      </w:tr>
      <w:tr w:rsidR="00CD2E99" w:rsidRPr="005E2704" w14:paraId="3F663164" w14:textId="77777777" w:rsidTr="003B6803">
        <w:tc>
          <w:tcPr>
            <w:tcW w:w="1256" w:type="pct"/>
            <w:tcBorders>
              <w:left w:val="single" w:sz="12" w:space="0" w:color="auto"/>
              <w:bottom w:val="single" w:sz="12" w:space="0" w:color="auto"/>
            </w:tcBorders>
            <w:shd w:val="clear" w:color="auto" w:fill="00A0DC"/>
            <w:vAlign w:val="center"/>
          </w:tcPr>
          <w:p w14:paraId="0D8797B3"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E27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2621336"/>
            <w:placeholder>
              <w:docPart w:val="EE549C59F01641FC99E0E36DDB5CFCF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25D35E95" w14:textId="7FDA1E78" w:rsidR="00CD2E99" w:rsidRPr="005E2704" w:rsidRDefault="00725D8E"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38E0541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1.11. Očekivani broj studenata na predmetu</w:t>
            </w:r>
          </w:p>
        </w:tc>
        <w:sdt>
          <w:sdtPr>
            <w:rPr>
              <w:rFonts w:ascii="Proba Pro Lt" w:hAnsi="Proba Pro Lt" w:cs="Arial"/>
              <w:sz w:val="20"/>
              <w:szCs w:val="20"/>
            </w:rPr>
            <w:id w:val="-1285804617"/>
            <w:placeholder>
              <w:docPart w:val="A1FFCAB0BEB54496ADF590EC7BB82768"/>
            </w:placeholder>
          </w:sdtPr>
          <w:sdtEndPr/>
          <w:sdtContent>
            <w:tc>
              <w:tcPr>
                <w:tcW w:w="816" w:type="pct"/>
                <w:gridSpan w:val="4"/>
                <w:tcBorders>
                  <w:bottom w:val="single" w:sz="12" w:space="0" w:color="auto"/>
                  <w:right w:val="single" w:sz="12" w:space="0" w:color="auto"/>
                </w:tcBorders>
                <w:vAlign w:val="center"/>
              </w:tcPr>
              <w:p w14:paraId="11067293"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12</w:t>
                </w:r>
              </w:p>
            </w:tc>
          </w:sdtContent>
        </w:sdt>
      </w:tr>
      <w:tr w:rsidR="00CD2E99" w:rsidRPr="005E2704" w14:paraId="1A378BD5" w14:textId="77777777" w:rsidTr="003B6803">
        <w:tc>
          <w:tcPr>
            <w:tcW w:w="1256" w:type="pct"/>
            <w:tcBorders>
              <w:left w:val="single" w:sz="12" w:space="0" w:color="auto"/>
              <w:bottom w:val="single" w:sz="12" w:space="0" w:color="auto"/>
            </w:tcBorders>
            <w:shd w:val="clear" w:color="auto" w:fill="00A0DC"/>
            <w:vAlign w:val="center"/>
          </w:tcPr>
          <w:p w14:paraId="4E81A7D0"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E27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1374666"/>
            <w:placeholder>
              <w:docPart w:val="3A431A0EDE47430EAC51831EDDA1C8CA"/>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5F0FB246"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8370DDB"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1.12. Razina primjene e-učenja (1, 2, 3 razina), postotak izvođenja predmeta </w:t>
            </w:r>
            <w:r w:rsidRPr="005E2704">
              <w:rPr>
                <w:rFonts w:ascii="Proba Pro Lt" w:hAnsi="Proba Pro Lt" w:cs="Arial"/>
                <w:i/>
                <w:sz w:val="20"/>
                <w:szCs w:val="20"/>
              </w:rPr>
              <w:t>on line</w:t>
            </w:r>
            <w:r w:rsidRPr="005E27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31B7002" w14:textId="77777777" w:rsidR="00CD2E99" w:rsidRPr="005E2704" w:rsidRDefault="00CD2E99" w:rsidP="00A422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5E2704">
              <w:rPr>
                <w:rFonts w:ascii="Proba Pro Lt" w:hAnsi="Proba Pro Lt" w:cs="Arial"/>
                <w:sz w:val="20"/>
                <w:szCs w:val="20"/>
              </w:rPr>
              <w:tab/>
            </w:r>
          </w:p>
          <w:p w14:paraId="7EA4FAD4" w14:textId="77777777" w:rsidR="00CD2E99" w:rsidRPr="005E2704"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8578924"/>
                <w:placeholder>
                  <w:docPart w:val="570860FDBA2B43579097E89332423B51"/>
                </w:placeholder>
              </w:sdtPr>
              <w:sdtEndPr/>
              <w:sdtContent>
                <w:r w:rsidR="00CD2E99" w:rsidRPr="005E2704">
                  <w:rPr>
                    <w:rStyle w:val="PlaceholderText"/>
                    <w:color w:val="auto"/>
                  </w:rPr>
                  <w:t>0</w:t>
                </w:r>
                <w:r w:rsidR="00CD2E99">
                  <w:rPr>
                    <w:rStyle w:val="PlaceholderText"/>
                  </w:rPr>
                  <w:t xml:space="preserve"> </w:t>
                </w:r>
              </w:sdtContent>
            </w:sdt>
            <w:r w:rsidR="00CD2E99" w:rsidRPr="005E2704">
              <w:rPr>
                <w:rFonts w:ascii="Proba Pro Lt" w:hAnsi="Proba Pro Lt" w:cs="Arial"/>
                <w:sz w:val="20"/>
                <w:szCs w:val="20"/>
              </w:rPr>
              <w:t>%</w:t>
            </w:r>
          </w:p>
        </w:tc>
      </w:tr>
      <w:tr w:rsidR="00CD2E99" w:rsidRPr="005E2704" w14:paraId="7FD9316F" w14:textId="77777777" w:rsidTr="003B6803">
        <w:tc>
          <w:tcPr>
            <w:tcW w:w="1256" w:type="pct"/>
            <w:tcBorders>
              <w:left w:val="single" w:sz="12" w:space="0" w:color="auto"/>
              <w:bottom w:val="single" w:sz="12" w:space="0" w:color="auto"/>
            </w:tcBorders>
            <w:shd w:val="clear" w:color="auto" w:fill="00A0DC"/>
            <w:vAlign w:val="center"/>
          </w:tcPr>
          <w:p w14:paraId="5FFC24BF"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1.6. Mjesto izvođenja</w:t>
            </w:r>
          </w:p>
        </w:tc>
        <w:sdt>
          <w:sdtPr>
            <w:rPr>
              <w:rFonts w:ascii="Proba Pro Lt" w:hAnsi="Proba Pro Lt" w:cs="Arial"/>
              <w:sz w:val="20"/>
              <w:szCs w:val="20"/>
            </w:rPr>
            <w:id w:val="-484400923"/>
            <w:placeholder>
              <w:docPart w:val="E5919091C4754B459F71E4FB44785DE6"/>
            </w:placeholder>
          </w:sdtPr>
          <w:sdtEndPr/>
          <w:sdtContent>
            <w:tc>
              <w:tcPr>
                <w:tcW w:w="1524" w:type="pct"/>
                <w:gridSpan w:val="4"/>
                <w:tcBorders>
                  <w:bottom w:val="single" w:sz="12" w:space="0" w:color="auto"/>
                  <w:right w:val="single" w:sz="12" w:space="0" w:color="auto"/>
                </w:tcBorders>
                <w:vAlign w:val="center"/>
              </w:tcPr>
              <w:p w14:paraId="671AA05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0385BAC5" w14:textId="77777777" w:rsidR="00CD2E99" w:rsidRPr="005E2704" w:rsidRDefault="00CD2E99" w:rsidP="00A42271">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 xml:space="preserve">1.13. Jezik izvođenja </w:t>
            </w:r>
          </w:p>
        </w:tc>
        <w:sdt>
          <w:sdtPr>
            <w:rPr>
              <w:rFonts w:ascii="Proba Pro Lt" w:hAnsi="Proba Pro Lt" w:cs="Arial"/>
              <w:sz w:val="20"/>
              <w:szCs w:val="20"/>
            </w:rPr>
            <w:id w:val="-910382293"/>
            <w:placeholder>
              <w:docPart w:val="62D7BBF5952E4ABEB5AFEB4F9C1F3FCF"/>
            </w:placeholder>
          </w:sdtPr>
          <w:sdtEndPr/>
          <w:sdtContent>
            <w:tc>
              <w:tcPr>
                <w:tcW w:w="816" w:type="pct"/>
                <w:gridSpan w:val="4"/>
                <w:tcBorders>
                  <w:bottom w:val="single" w:sz="12" w:space="0" w:color="auto"/>
                  <w:right w:val="single" w:sz="12" w:space="0" w:color="auto"/>
                </w:tcBorders>
                <w:vAlign w:val="center"/>
              </w:tcPr>
              <w:p w14:paraId="3C5ABB88"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hrvatski</w:t>
                </w:r>
              </w:p>
            </w:tc>
          </w:sdtContent>
        </w:sdt>
      </w:tr>
      <w:tr w:rsidR="00CD2E99" w:rsidRPr="005E2704" w14:paraId="17320CC2" w14:textId="77777777" w:rsidTr="003B6803">
        <w:tc>
          <w:tcPr>
            <w:tcW w:w="1256" w:type="pct"/>
            <w:tcBorders>
              <w:left w:val="single" w:sz="12" w:space="0" w:color="auto"/>
              <w:bottom w:val="single" w:sz="12" w:space="0" w:color="auto"/>
            </w:tcBorders>
            <w:shd w:val="clear" w:color="auto" w:fill="00A0DC"/>
            <w:vAlign w:val="center"/>
          </w:tcPr>
          <w:p w14:paraId="4A4A782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217801"/>
            <w:placeholder>
              <w:docPart w:val="22FEEB47016D4BC9B4341725798AFAC5"/>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5EFF0FE"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0FD1A0B" w14:textId="77777777" w:rsidR="00CD2E99" w:rsidRPr="005E2704" w:rsidRDefault="00CD2E99" w:rsidP="00A42271">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8DCBC57" w14:textId="77777777" w:rsidR="00CD2E99" w:rsidRPr="005E2704"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34029916"/>
                <w:placeholder>
                  <w:docPart w:val="E70646A345664A54BFE30F41D4591A2F"/>
                </w:placeholder>
                <w:dropDownList>
                  <w:listItem w:value="Choose an item."/>
                  <w:listItem w:displayText="DA" w:value="DA"/>
                  <w:listItem w:displayText="NE" w:value="NE"/>
                </w:dropDownList>
              </w:sdtPr>
              <w:sdtEndPr/>
              <w:sdtContent>
                <w:r w:rsidR="00CD2E99" w:rsidRPr="005E2704">
                  <w:rPr>
                    <w:rFonts w:ascii="Proba Pro Lt" w:hAnsi="Proba Pro Lt" w:cs="Arial"/>
                    <w:sz w:val="20"/>
                    <w:szCs w:val="20"/>
                  </w:rPr>
                  <w:t>DA</w:t>
                </w:r>
              </w:sdtContent>
            </w:sdt>
          </w:p>
        </w:tc>
      </w:tr>
      <w:tr w:rsidR="00CD2E99" w:rsidRPr="005E2704" w14:paraId="49B0B02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202176" w14:textId="77777777" w:rsidR="00CD2E99" w:rsidRPr="005E2704" w:rsidRDefault="00CD2E99" w:rsidP="00A42271">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lastRenderedPageBreak/>
              <w:t>2. OPIS PREDMETA</w:t>
            </w:r>
          </w:p>
        </w:tc>
      </w:tr>
      <w:tr w:rsidR="00CD2E99" w:rsidRPr="005E2704" w14:paraId="22C6EFF3" w14:textId="77777777" w:rsidTr="00A42271">
        <w:tc>
          <w:tcPr>
            <w:tcW w:w="1256" w:type="pct"/>
            <w:tcBorders>
              <w:top w:val="single" w:sz="12" w:space="0" w:color="auto"/>
              <w:left w:val="single" w:sz="12" w:space="0" w:color="auto"/>
            </w:tcBorders>
            <w:shd w:val="clear" w:color="auto" w:fill="00A0DC"/>
            <w:vAlign w:val="center"/>
          </w:tcPr>
          <w:p w14:paraId="1A62A934"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E2704">
              <w:rPr>
                <w:rFonts w:ascii="Proba Pro Lt" w:hAnsi="Proba Pro Lt" w:cs="Arial"/>
                <w:color w:val="000000"/>
                <w:sz w:val="20"/>
                <w:szCs w:val="20"/>
              </w:rPr>
              <w:t>Ciljevi predmeta</w:t>
            </w:r>
          </w:p>
        </w:tc>
        <w:sdt>
          <w:sdtPr>
            <w:rPr>
              <w:rFonts w:ascii="Proba Pro Lt" w:hAnsi="Proba Pro Lt" w:cs="Arial"/>
              <w:sz w:val="20"/>
              <w:szCs w:val="20"/>
            </w:rPr>
            <w:id w:val="1818839405"/>
            <w:placeholder>
              <w:docPart w:val="6798CB33F91540A9904D4E080F578152"/>
            </w:placeholder>
          </w:sdtPr>
          <w:sdtEndPr/>
          <w:sdtContent>
            <w:tc>
              <w:tcPr>
                <w:tcW w:w="3744" w:type="pct"/>
                <w:gridSpan w:val="13"/>
                <w:tcBorders>
                  <w:top w:val="single" w:sz="12" w:space="0" w:color="auto"/>
                  <w:right w:val="single" w:sz="12" w:space="0" w:color="auto"/>
                </w:tcBorders>
                <w:vAlign w:val="center"/>
              </w:tcPr>
              <w:p w14:paraId="5601EBFB"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tr>
      <w:tr w:rsidR="00CD2E99" w:rsidRPr="005E2704" w14:paraId="7F5A7FDF" w14:textId="77777777" w:rsidTr="00A42271">
        <w:tc>
          <w:tcPr>
            <w:tcW w:w="1256" w:type="pct"/>
            <w:tcBorders>
              <w:left w:val="single" w:sz="12" w:space="0" w:color="auto"/>
            </w:tcBorders>
            <w:shd w:val="clear" w:color="auto" w:fill="00A0DC"/>
            <w:vAlign w:val="center"/>
          </w:tcPr>
          <w:p w14:paraId="44F0091B"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E27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10074982"/>
            <w:placeholder>
              <w:docPart w:val="6D4124ABFB7948D7AE95CC8690CDCA3F"/>
            </w:placeholder>
          </w:sdtPr>
          <w:sdtEndPr/>
          <w:sdtContent>
            <w:tc>
              <w:tcPr>
                <w:tcW w:w="3744" w:type="pct"/>
                <w:gridSpan w:val="13"/>
                <w:tcBorders>
                  <w:right w:val="single" w:sz="12" w:space="0" w:color="auto"/>
                </w:tcBorders>
                <w:vAlign w:val="center"/>
              </w:tcPr>
              <w:p w14:paraId="479A23C1"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D2E99" w:rsidRPr="005E2704" w14:paraId="42C007BB" w14:textId="77777777" w:rsidTr="00A42271">
        <w:tc>
          <w:tcPr>
            <w:tcW w:w="1256" w:type="pct"/>
            <w:tcBorders>
              <w:left w:val="single" w:sz="12" w:space="0" w:color="auto"/>
            </w:tcBorders>
            <w:shd w:val="clear" w:color="auto" w:fill="00A0DC"/>
            <w:vAlign w:val="center"/>
          </w:tcPr>
          <w:p w14:paraId="4DE88945"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E2704">
              <w:rPr>
                <w:rFonts w:ascii="Proba Pro Lt" w:hAnsi="Proba Pro Lt" w:cs="Arial"/>
                <w:color w:val="000000"/>
                <w:sz w:val="20"/>
                <w:szCs w:val="20"/>
              </w:rPr>
              <w:t>Ishodi učenja na razini programa kojima predmet pridonosi</w:t>
            </w:r>
          </w:p>
        </w:tc>
        <w:sdt>
          <w:sdtPr>
            <w:id w:val="-786032892"/>
            <w:placeholder>
              <w:docPart w:val="D33C27B1C0D549ADAAD16A938795097C"/>
            </w:placeholder>
          </w:sdtPr>
          <w:sdtEndPr/>
          <w:sdtContent>
            <w:sdt>
              <w:sdtPr>
                <w:id w:val="-327744074"/>
                <w:placeholder>
                  <w:docPart w:val="5CE77CA3E14F4778AFAB96E20FABA971"/>
                </w:placeholder>
              </w:sdtPr>
              <w:sdtEndPr/>
              <w:sdtContent>
                <w:tc>
                  <w:tcPr>
                    <w:tcW w:w="3744" w:type="pct"/>
                    <w:gridSpan w:val="13"/>
                    <w:tcBorders>
                      <w:right w:val="single" w:sz="12" w:space="0" w:color="auto"/>
                    </w:tcBorders>
                    <w:vAlign w:val="center"/>
                  </w:tcPr>
                  <w:p w14:paraId="6CE6EE43" w14:textId="77777777" w:rsidR="00CD2E99" w:rsidRPr="007201B1" w:rsidRDefault="00CD2E99" w:rsidP="00A42271">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724F6424" w14:textId="77777777" w:rsidR="00CD2E99" w:rsidRPr="0048155B" w:rsidRDefault="00CD2E99" w:rsidP="00CE71F1">
                    <w:pPr>
                      <w:pStyle w:val="ListParagraph"/>
                      <w:numPr>
                        <w:ilvl w:val="0"/>
                        <w:numId w:val="134"/>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6AC1B72E" w14:textId="77777777" w:rsidR="00CD2E99" w:rsidRPr="0048155B" w:rsidRDefault="00CD2E99" w:rsidP="00CE71F1">
                    <w:pPr>
                      <w:pStyle w:val="ListParagraph"/>
                      <w:numPr>
                        <w:ilvl w:val="0"/>
                        <w:numId w:val="134"/>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249D5487" w14:textId="77777777" w:rsidR="00CD2E99" w:rsidRPr="0048155B" w:rsidRDefault="00CD2E99" w:rsidP="00CE71F1">
                    <w:pPr>
                      <w:pStyle w:val="ListParagraph"/>
                      <w:numPr>
                        <w:ilvl w:val="0"/>
                        <w:numId w:val="134"/>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42C07956" w14:textId="77777777" w:rsidR="00CD2E99" w:rsidRPr="0048155B" w:rsidRDefault="00CD2E99" w:rsidP="00CE71F1">
                    <w:pPr>
                      <w:pStyle w:val="ListParagraph"/>
                      <w:numPr>
                        <w:ilvl w:val="0"/>
                        <w:numId w:val="134"/>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6CFBBE38" w14:textId="77777777" w:rsidR="00CD2E99" w:rsidRDefault="00CD2E99" w:rsidP="00CE71F1">
                    <w:pPr>
                      <w:pStyle w:val="ListParagraph"/>
                      <w:numPr>
                        <w:ilvl w:val="0"/>
                        <w:numId w:val="134"/>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10BD4C5A" w14:textId="77777777" w:rsidR="00CD2E99" w:rsidRDefault="00CD2E99" w:rsidP="00A42271">
                    <w:pPr>
                      <w:autoSpaceDE w:val="0"/>
                      <w:autoSpaceDN w:val="0"/>
                      <w:adjustRightInd w:val="0"/>
                      <w:spacing w:after="0" w:line="240" w:lineRule="auto"/>
                      <w:rPr>
                        <w:rFonts w:ascii="Proba Pro Lt" w:eastAsiaTheme="minorHAnsi" w:hAnsi="Proba Pro Lt" w:cs="Arial"/>
                        <w:sz w:val="20"/>
                        <w:szCs w:val="20"/>
                      </w:rPr>
                    </w:pPr>
                  </w:p>
                  <w:p w14:paraId="4926E2A6"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73D1DEDB"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555F6E9E"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4923955D"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7525F530"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4C3C1B90"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38FA3728"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7222DD2F" w14:textId="77777777" w:rsidR="00CD2E99" w:rsidRDefault="00CD2E99" w:rsidP="00A42271">
                    <w:pPr>
                      <w:autoSpaceDE w:val="0"/>
                      <w:autoSpaceDN w:val="0"/>
                      <w:adjustRightInd w:val="0"/>
                      <w:spacing w:after="0" w:line="240" w:lineRule="auto"/>
                      <w:rPr>
                        <w:rFonts w:ascii="Proba Pro Lt" w:hAnsi="Proba Pro Lt"/>
                        <w:sz w:val="20"/>
                        <w:szCs w:val="20"/>
                      </w:rPr>
                    </w:pPr>
                  </w:p>
                  <w:p w14:paraId="3E8C443E"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2622D538" w14:textId="77777777" w:rsidR="00CD2E99" w:rsidRPr="0095683E" w:rsidRDefault="00CD2E99" w:rsidP="00CE71F1">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215A7EE4" w14:textId="77777777" w:rsidR="00CD2E99" w:rsidRPr="0095683E" w:rsidRDefault="00CD2E99" w:rsidP="00CE71F1">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27C2B77D" w14:textId="77777777" w:rsidR="00CD2E99" w:rsidRDefault="00CD2E99" w:rsidP="00A42271">
                    <w:pPr>
                      <w:autoSpaceDE w:val="0"/>
                      <w:autoSpaceDN w:val="0"/>
                      <w:adjustRightInd w:val="0"/>
                      <w:spacing w:after="0" w:line="240" w:lineRule="auto"/>
                      <w:rPr>
                        <w:rFonts w:ascii="Proba Pro Lt" w:hAnsi="Proba Pro Lt"/>
                        <w:sz w:val="20"/>
                        <w:szCs w:val="20"/>
                      </w:rPr>
                    </w:pPr>
                  </w:p>
                  <w:p w14:paraId="7405F4E6"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23910821"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0DF1951C"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07F212B7"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6CC4AB27"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4FE6EB9B"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68E97DA3" w14:textId="77777777" w:rsidR="00CD2E99" w:rsidRDefault="00CD2E99" w:rsidP="00A42271">
                    <w:pPr>
                      <w:autoSpaceDE w:val="0"/>
                      <w:autoSpaceDN w:val="0"/>
                      <w:adjustRightInd w:val="0"/>
                      <w:spacing w:after="0" w:line="240" w:lineRule="auto"/>
                      <w:rPr>
                        <w:rFonts w:ascii="Proba Pro Lt" w:hAnsi="Proba Pro Lt"/>
                        <w:sz w:val="20"/>
                        <w:szCs w:val="20"/>
                      </w:rPr>
                    </w:pPr>
                  </w:p>
                  <w:p w14:paraId="6085B85F"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04FEEC68" w14:textId="77777777" w:rsidR="00CD2E99" w:rsidRPr="00473438" w:rsidRDefault="00CD2E99" w:rsidP="00CE71F1">
                    <w:pPr>
                      <w:pStyle w:val="ListParagraph"/>
                      <w:numPr>
                        <w:ilvl w:val="0"/>
                        <w:numId w:val="148"/>
                      </w:numPr>
                      <w:autoSpaceDE w:val="0"/>
                      <w:autoSpaceDN w:val="0"/>
                      <w:adjustRightInd w:val="0"/>
                      <w:spacing w:after="0" w:line="240" w:lineRule="auto"/>
                      <w:ind w:left="375"/>
                      <w:rPr>
                        <w:rFonts w:ascii="Proba Pro Lt" w:eastAsiaTheme="minorHAnsi" w:hAnsi="Proba Pro Lt" w:cs="Arial"/>
                        <w:sz w:val="20"/>
                        <w:szCs w:val="20"/>
                      </w:rPr>
                    </w:pPr>
                    <w:r w:rsidRPr="00473438">
                      <w:rPr>
                        <w:sz w:val="20"/>
                        <w:szCs w:val="23"/>
                      </w:rPr>
                      <w:t>korištenje i valorizacija znanstvene i stručne literature u svrhu cjeloživotnog  učenja i unapređenja struke</w:t>
                    </w:r>
                  </w:p>
                </w:tc>
              </w:sdtContent>
            </w:sdt>
          </w:sdtContent>
        </w:sdt>
      </w:tr>
      <w:tr w:rsidR="00CD2E99" w:rsidRPr="005E2704" w14:paraId="7C140CC7" w14:textId="77777777" w:rsidTr="00A42271">
        <w:tc>
          <w:tcPr>
            <w:tcW w:w="1256" w:type="pct"/>
            <w:tcBorders>
              <w:left w:val="single" w:sz="12" w:space="0" w:color="auto"/>
            </w:tcBorders>
            <w:shd w:val="clear" w:color="auto" w:fill="00A0DC"/>
            <w:vAlign w:val="center"/>
          </w:tcPr>
          <w:p w14:paraId="5BF56261"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5E27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251392122"/>
            <w:placeholder>
              <w:docPart w:val="747371FC60054B05AD94E583A45AF1C2"/>
            </w:placeholder>
          </w:sdtPr>
          <w:sdtEndPr/>
          <w:sdtContent>
            <w:tc>
              <w:tcPr>
                <w:tcW w:w="3744" w:type="pct"/>
                <w:gridSpan w:val="13"/>
                <w:tcBorders>
                  <w:right w:val="single" w:sz="12" w:space="0" w:color="auto"/>
                </w:tcBorders>
                <w:vAlign w:val="center"/>
              </w:tcPr>
              <w:p w14:paraId="6FCC0E15"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5E2704">
                  <w:rPr>
                    <w:rFonts w:ascii="Proba Pro Lt" w:eastAsia="Times New Roman" w:hAnsi="Proba Pro Lt" w:cs="Arial"/>
                    <w:sz w:val="20"/>
                    <w:szCs w:val="20"/>
                    <w:lang w:eastAsia="hr-HR"/>
                  </w:rPr>
                  <w:t>reispitati i argumentirati mogućnosti prevladavanja nedostataka prirodnih peptida (proteolitička nestabilnost, polarnost, konformacijska sloboda) uporabom a</w:t>
                </w:r>
                <w:r>
                  <w:rPr>
                    <w:rFonts w:ascii="Proba Pro Lt" w:eastAsia="Times New Roman" w:hAnsi="Proba Pro Lt" w:cs="Arial"/>
                    <w:sz w:val="20"/>
                    <w:szCs w:val="20"/>
                    <w:lang w:eastAsia="hr-HR"/>
                  </w:rPr>
                  <w:t>dekvatno dizajniranih mimetika</w:t>
                </w:r>
              </w:p>
              <w:p w14:paraId="02453C96"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lastRenderedPageBreak/>
                  <w:t>a</w:t>
                </w:r>
                <w:r w:rsidRPr="005E2704">
                  <w:rPr>
                    <w:rFonts w:ascii="Proba Pro Lt" w:eastAsia="Times New Roman" w:hAnsi="Proba Pro Lt" w:cs="Arial"/>
                    <w:sz w:val="20"/>
                    <w:szCs w:val="20"/>
                    <w:lang w:eastAsia="hr-HR"/>
                  </w:rPr>
                  <w:t>nalizirati i identificirati peptidne ili nepeptidne molekule koje će uspješno oponašati fragment peptidne sekundarne strukture (uzvojnica, ploha ili okret) uključen</w:t>
                </w:r>
                <w:r>
                  <w:rPr>
                    <w:rFonts w:ascii="Proba Pro Lt" w:eastAsia="Times New Roman" w:hAnsi="Proba Pro Lt" w:cs="Arial"/>
                    <w:sz w:val="20"/>
                    <w:szCs w:val="20"/>
                    <w:lang w:eastAsia="hr-HR"/>
                  </w:rPr>
                  <w:t xml:space="preserve"> u molekulsko prepoznavanje</w:t>
                </w:r>
              </w:p>
              <w:p w14:paraId="3531EAD5"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5E2704">
                  <w:rPr>
                    <w:rFonts w:ascii="Proba Pro Lt" w:eastAsia="Times New Roman" w:hAnsi="Proba Pro Lt" w:cs="Arial"/>
                    <w:sz w:val="20"/>
                    <w:szCs w:val="20"/>
                    <w:lang w:eastAsia="hr-HR"/>
                  </w:rPr>
                  <w:t>redvidjeti i argumentirati potencijalnu farmakološku i biotehnološ</w:t>
                </w:r>
                <w:r>
                  <w:rPr>
                    <w:rFonts w:ascii="Proba Pro Lt" w:eastAsia="Times New Roman" w:hAnsi="Proba Pro Lt" w:cs="Arial"/>
                    <w:sz w:val="20"/>
                    <w:szCs w:val="20"/>
                    <w:lang w:eastAsia="hr-HR"/>
                  </w:rPr>
                  <w:t>ku primjenu peptidnih mimetika</w:t>
                </w:r>
              </w:p>
              <w:p w14:paraId="570ACAE4"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5E2704">
                  <w:rPr>
                    <w:rFonts w:ascii="Proba Pro Lt" w:eastAsia="Times New Roman" w:hAnsi="Proba Pro Lt" w:cs="Arial"/>
                    <w:sz w:val="20"/>
                    <w:szCs w:val="20"/>
                    <w:lang w:eastAsia="hr-HR"/>
                  </w:rPr>
                  <w:t>izajnirati i sintetizirati ferocenske peptide kao potencijalne mimetike</w:t>
                </w:r>
                <w:r>
                  <w:rPr>
                    <w:rFonts w:ascii="Proba Pro Lt" w:eastAsia="Times New Roman" w:hAnsi="Proba Pro Lt" w:cs="Arial"/>
                    <w:sz w:val="20"/>
                    <w:szCs w:val="20"/>
                    <w:lang w:eastAsia="hr-HR"/>
                  </w:rPr>
                  <w:t xml:space="preserve"> peptidne sekundarne strukture</w:t>
                </w:r>
              </w:p>
              <w:p w14:paraId="541671AE"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w:t>
                </w:r>
                <w:r w:rsidRPr="005E2704">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w:t>
                </w:r>
                <w:r>
                  <w:rPr>
                    <w:rFonts w:ascii="Proba Pro Lt" w:eastAsia="Times New Roman" w:hAnsi="Proba Pro Lt" w:cs="Arial"/>
                    <w:sz w:val="20"/>
                    <w:szCs w:val="20"/>
                    <w:lang w:eastAsia="hr-HR"/>
                  </w:rPr>
                  <w:t>ja njihove sekundarne strukture</w:t>
                </w:r>
              </w:p>
            </w:tc>
          </w:sdtContent>
        </w:sdt>
      </w:tr>
      <w:tr w:rsidR="00CD2E99" w:rsidRPr="005E2704" w14:paraId="4E9765BE" w14:textId="77777777" w:rsidTr="00A42271">
        <w:tc>
          <w:tcPr>
            <w:tcW w:w="1256" w:type="pct"/>
            <w:tcBorders>
              <w:left w:val="single" w:sz="12" w:space="0" w:color="auto"/>
            </w:tcBorders>
            <w:shd w:val="clear" w:color="auto" w:fill="00A0DC"/>
            <w:vAlign w:val="center"/>
          </w:tcPr>
          <w:p w14:paraId="283B3611"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5E2704">
              <w:rPr>
                <w:rFonts w:ascii="Proba Pro Lt" w:hAnsi="Proba Pro Lt" w:cs="Arial"/>
                <w:color w:val="000000"/>
                <w:sz w:val="20"/>
                <w:szCs w:val="20"/>
              </w:rPr>
              <w:t xml:space="preserve">Opis sadržaja predmeta </w:t>
            </w:r>
          </w:p>
          <w:p w14:paraId="0295E2C0" w14:textId="77777777" w:rsidR="00CD2E99" w:rsidRPr="005E2704" w:rsidRDefault="00CD2E99"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53547797"/>
            <w:placeholder>
              <w:docPart w:val="E11A1E40782C4D458A231A8B4E94146C"/>
            </w:placeholder>
          </w:sdtPr>
          <w:sdtEndPr/>
          <w:sdtContent>
            <w:tc>
              <w:tcPr>
                <w:tcW w:w="3744" w:type="pct"/>
                <w:gridSpan w:val="13"/>
                <w:tcBorders>
                  <w:right w:val="single" w:sz="12" w:space="0" w:color="auto"/>
                </w:tcBorders>
                <w:vAlign w:val="center"/>
              </w:tcPr>
              <w:p w14:paraId="4B28988C"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Prirodni peptidi: uloga i struktura. Nedostaci prirodnih peptida.</w:t>
                </w:r>
              </w:p>
              <w:p w14:paraId="6F71008F"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-uzvojnice.</w:t>
                </w:r>
              </w:p>
              <w:p w14:paraId="5D2F6CA7"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Mimetici okreta.</w:t>
                </w:r>
              </w:p>
              <w:p w14:paraId="7F68227F"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-ploče.</w:t>
                </w:r>
              </w:p>
              <w:p w14:paraId="59006E8D"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Ferocenski peptidomimetici.</w:t>
                </w:r>
              </w:p>
              <w:p w14:paraId="009E005A"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Ugljikohidratni peptidomimetici. Peptidomimetici kao sladila.</w:t>
                </w:r>
              </w:p>
              <w:p w14:paraId="48802A1A"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bCs/>
                    <w:sz w:val="20"/>
                    <w:szCs w:val="20"/>
                  </w:rPr>
                  <w:t>Struktura i funkcija mimetika prirodnih peptida (hormona,</w:t>
                </w:r>
                <w:r w:rsidRPr="005E2704">
                  <w:rPr>
                    <w:rFonts w:ascii="Proba Pro Lt" w:hAnsi="Proba Pro Lt" w:cs="Arial"/>
                    <w:bCs/>
                    <w:i/>
                    <w:sz w:val="20"/>
                    <w:szCs w:val="20"/>
                  </w:rPr>
                  <w:t xml:space="preserve"> N</w:t>
                </w:r>
                <w:r w:rsidRPr="005E2704">
                  <w:rPr>
                    <w:rFonts w:ascii="Proba Pro Lt" w:hAnsi="Proba Pro Lt" w:cs="Arial"/>
                    <w:bCs/>
                    <w:sz w:val="20"/>
                    <w:szCs w:val="20"/>
                  </w:rPr>
                  <w:t>-acetilgalaktozamina, apoliproteina,...).</w:t>
                </w:r>
              </w:p>
              <w:p w14:paraId="77DC0421" w14:textId="77777777" w:rsidR="00CD2E99" w:rsidRPr="005E2704" w:rsidRDefault="00CD2E99" w:rsidP="00CE71F1">
                <w:pPr>
                  <w:pStyle w:val="ListParagraph"/>
                  <w:numPr>
                    <w:ilvl w:val="0"/>
                    <w:numId w:val="131"/>
                  </w:numPr>
                  <w:spacing w:after="0" w:line="240" w:lineRule="auto"/>
                  <w:rPr>
                    <w:rFonts w:ascii="Proba Pro Lt" w:hAnsi="Proba Pro Lt"/>
                    <w:bCs/>
                    <w:sz w:val="20"/>
                    <w:szCs w:val="20"/>
                  </w:rPr>
                </w:pPr>
                <w:r w:rsidRPr="005E2704">
                  <w:rPr>
                    <w:rFonts w:ascii="Proba Pro Lt" w:hAnsi="Proba Pro Lt" w:cs="Arial"/>
                    <w:bCs/>
                    <w:sz w:val="20"/>
                    <w:szCs w:val="20"/>
                  </w:rPr>
                  <w:t xml:space="preserve">Konformacijska analiza peptida u otopini primjenom spektroskopskih tehnika </w:t>
                </w:r>
                <w:r w:rsidRPr="005E2704">
                  <w:rPr>
                    <w:rFonts w:ascii="Proba Pro Lt" w:eastAsia="Times New Roman" w:hAnsi="Proba Pro Lt" w:cs="Arial"/>
                    <w:sz w:val="20"/>
                    <w:szCs w:val="20"/>
                    <w:lang w:eastAsia="hr-HR"/>
                  </w:rPr>
                  <w:t>(IR-, NMR- i CD-spektroskopija)</w:t>
                </w:r>
                <w:r w:rsidRPr="005E2704">
                  <w:rPr>
                    <w:rFonts w:ascii="Proba Pro Lt" w:hAnsi="Proba Pro Lt" w:cs="Arial"/>
                    <w:sz w:val="20"/>
                    <w:szCs w:val="20"/>
                  </w:rPr>
                  <w:t>.</w:t>
                </w:r>
              </w:p>
            </w:tc>
          </w:sdtContent>
        </w:sdt>
      </w:tr>
      <w:tr w:rsidR="00CD2E99" w:rsidRPr="005E2704" w14:paraId="7F141E5C" w14:textId="77777777" w:rsidTr="003B6803">
        <w:trPr>
          <w:trHeight w:val="349"/>
        </w:trPr>
        <w:tc>
          <w:tcPr>
            <w:tcW w:w="1256" w:type="pct"/>
            <w:vMerge w:val="restart"/>
            <w:tcBorders>
              <w:left w:val="single" w:sz="12" w:space="0" w:color="auto"/>
            </w:tcBorders>
            <w:shd w:val="clear" w:color="auto" w:fill="00A0DC"/>
            <w:vAlign w:val="center"/>
          </w:tcPr>
          <w:p w14:paraId="2126F853"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5E2704">
              <w:rPr>
                <w:rFonts w:ascii="Proba Pro Lt" w:hAnsi="Proba Pro Lt" w:cs="Arial"/>
                <w:color w:val="000000"/>
                <w:sz w:val="20"/>
                <w:szCs w:val="20"/>
              </w:rPr>
              <w:t>Vrste izvođenja nastave</w:t>
            </w:r>
          </w:p>
        </w:tc>
        <w:tc>
          <w:tcPr>
            <w:tcW w:w="1319" w:type="pct"/>
            <w:gridSpan w:val="3"/>
            <w:vMerge w:val="restart"/>
            <w:vAlign w:val="center"/>
          </w:tcPr>
          <w:p w14:paraId="6F115ADF" w14:textId="77777777" w:rsidR="00CD2E99" w:rsidRPr="005E2704"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700358"/>
              </w:sdtPr>
              <w:sdtEndPr/>
              <w:sdtContent>
                <w:r w:rsidR="00CD2E99" w:rsidRPr="005E2704">
                  <w:rPr>
                    <w:rFonts w:ascii="Cambria Math" w:eastAsia="MS Gothic" w:hAnsi="Cambria Math" w:cs="Cambria Math"/>
                    <w:b w:val="0"/>
                    <w:sz w:val="20"/>
                    <w:szCs w:val="20"/>
                    <w:lang w:val="hr-HR"/>
                  </w:rPr>
                  <w:t>⊠</w:t>
                </w:r>
              </w:sdtContent>
            </w:sdt>
            <w:r w:rsidR="00CD2E99" w:rsidRPr="005E2704">
              <w:rPr>
                <w:rFonts w:ascii="Proba Pro Lt" w:hAnsi="Proba Pro Lt" w:cs="Arial"/>
                <w:b w:val="0"/>
                <w:sz w:val="20"/>
                <w:szCs w:val="20"/>
                <w:lang w:val="hr-HR"/>
              </w:rPr>
              <w:t xml:space="preserve"> predavanja</w:t>
            </w:r>
          </w:p>
          <w:p w14:paraId="07D80B3C" w14:textId="77777777" w:rsidR="00CD2E99" w:rsidRPr="005E2704"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8833457"/>
              </w:sdtPr>
              <w:sdtEndPr/>
              <w:sdtContent>
                <w:sdt>
                  <w:sdtPr>
                    <w:rPr>
                      <w:rFonts w:ascii="Proba Pro Lt" w:hAnsi="Proba Pro Lt" w:cs="Arial"/>
                      <w:b w:val="0"/>
                      <w:sz w:val="20"/>
                      <w:szCs w:val="20"/>
                      <w:lang w:val="hr-HR"/>
                    </w:rPr>
                    <w:id w:val="20917738"/>
                  </w:sdtPr>
                  <w:sdtEndPr/>
                  <w:sdtContent>
                    <w:r w:rsidR="00CD2E99" w:rsidRPr="005E2704">
                      <w:rPr>
                        <w:rFonts w:ascii="Cambria Math" w:eastAsia="MS Gothic" w:hAnsi="Cambria Math" w:cs="Cambria Math"/>
                        <w:b w:val="0"/>
                        <w:sz w:val="20"/>
                        <w:szCs w:val="20"/>
                        <w:lang w:val="hr-HR"/>
                      </w:rPr>
                      <w:t>⊠</w:t>
                    </w:r>
                  </w:sdtContent>
                </w:sdt>
              </w:sdtContent>
            </w:sdt>
            <w:r w:rsidR="00CD2E99" w:rsidRPr="005E2704">
              <w:rPr>
                <w:rFonts w:ascii="Proba Pro Lt" w:hAnsi="Proba Pro Lt" w:cs="Arial"/>
                <w:b w:val="0"/>
                <w:sz w:val="20"/>
                <w:szCs w:val="20"/>
                <w:lang w:val="hr-HR"/>
              </w:rPr>
              <w:t xml:space="preserve"> seminari i radionice  </w:t>
            </w:r>
          </w:p>
          <w:p w14:paraId="0633B7C5" w14:textId="77777777" w:rsidR="00CD2E99" w:rsidRPr="005E2704"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4228747"/>
              </w:sdtPr>
              <w:sdtEndPr/>
              <w:sdtContent>
                <w:sdt>
                  <w:sdtPr>
                    <w:rPr>
                      <w:rFonts w:ascii="Proba Pro Lt" w:hAnsi="Proba Pro Lt" w:cs="Arial"/>
                      <w:b w:val="0"/>
                      <w:sz w:val="20"/>
                      <w:szCs w:val="20"/>
                      <w:lang w:val="hr-HR"/>
                    </w:rPr>
                    <w:id w:val="12009693"/>
                  </w:sdtPr>
                  <w:sdtEndPr/>
                  <w:sdtContent>
                    <w:r w:rsidR="00CD2E99" w:rsidRPr="005E2704">
                      <w:rPr>
                        <w:rFonts w:ascii="Cambria Math" w:eastAsia="MS Gothic" w:hAnsi="Cambria Math" w:cs="Cambria Math"/>
                        <w:b w:val="0"/>
                        <w:sz w:val="20"/>
                        <w:szCs w:val="20"/>
                        <w:lang w:val="hr-HR"/>
                      </w:rPr>
                      <w:t>⊠</w:t>
                    </w:r>
                  </w:sdtContent>
                </w:sdt>
              </w:sdtContent>
            </w:sdt>
            <w:r w:rsidR="00CD2E99" w:rsidRPr="005E2704">
              <w:rPr>
                <w:rFonts w:ascii="Proba Pro Lt" w:hAnsi="Proba Pro Lt" w:cs="Arial"/>
                <w:b w:val="0"/>
                <w:sz w:val="20"/>
                <w:szCs w:val="20"/>
                <w:lang w:val="hr-HR"/>
              </w:rPr>
              <w:t xml:space="preserve"> vježbe  </w:t>
            </w:r>
          </w:p>
          <w:p w14:paraId="091DB22C" w14:textId="77777777" w:rsidR="00CD2E99" w:rsidRPr="005E2704"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780317"/>
              </w:sdtPr>
              <w:sdtEnd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w:t>
            </w:r>
            <w:r w:rsidR="00CD2E99" w:rsidRPr="005E2704">
              <w:rPr>
                <w:rFonts w:ascii="Proba Pro Lt" w:hAnsi="Proba Pro Lt" w:cs="Arial"/>
                <w:b w:val="0"/>
                <w:i/>
                <w:sz w:val="20"/>
                <w:szCs w:val="20"/>
                <w:lang w:val="hr-HR"/>
              </w:rPr>
              <w:t>on line</w:t>
            </w:r>
            <w:r w:rsidR="00CD2E99" w:rsidRPr="005E2704">
              <w:rPr>
                <w:rFonts w:ascii="Proba Pro Lt" w:hAnsi="Proba Pro Lt" w:cs="Arial"/>
                <w:b w:val="0"/>
                <w:sz w:val="20"/>
                <w:szCs w:val="20"/>
                <w:lang w:val="hr-HR"/>
              </w:rPr>
              <w:t xml:space="preserve"> u cijelosti</w:t>
            </w:r>
          </w:p>
          <w:p w14:paraId="5348FEE6" w14:textId="77777777" w:rsidR="00CD2E99" w:rsidRPr="005E2704"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316253"/>
              </w:sdtPr>
              <w:sdtEnd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mješovito e-učenje</w:t>
            </w:r>
          </w:p>
          <w:p w14:paraId="3267B13F" w14:textId="77777777" w:rsidR="00CD2E99" w:rsidRPr="005E2704"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3445033"/>
              </w:sdtPr>
              <w:sdtEndPr/>
              <w:sdtContent>
                <w:r w:rsidR="00CD2E99" w:rsidRPr="005E2704">
                  <w:rPr>
                    <w:rFonts w:ascii="Segoe UI Symbol" w:eastAsia="MS Gothic" w:hAnsi="Segoe UI Symbol" w:cs="Segoe UI Symbol"/>
                    <w:sz w:val="20"/>
                    <w:szCs w:val="20"/>
                  </w:rPr>
                  <w:t>☐</w:t>
                </w:r>
              </w:sdtContent>
            </w:sdt>
            <w:r w:rsidR="00CD2E99" w:rsidRPr="005E2704">
              <w:rPr>
                <w:rFonts w:ascii="Proba Pro Lt" w:hAnsi="Proba Pro Lt" w:cs="Arial"/>
                <w:sz w:val="20"/>
                <w:szCs w:val="20"/>
              </w:rPr>
              <w:t xml:space="preserve"> terenska nastava</w:t>
            </w:r>
          </w:p>
        </w:tc>
        <w:tc>
          <w:tcPr>
            <w:tcW w:w="1179" w:type="pct"/>
            <w:gridSpan w:val="5"/>
            <w:vMerge w:val="restart"/>
            <w:vAlign w:val="center"/>
          </w:tcPr>
          <w:p w14:paraId="4F0782BF" w14:textId="77777777" w:rsidR="00CD2E99" w:rsidRPr="005E2704"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1204826"/>
              </w:sdtPr>
              <w:sdtEnd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samostalni  zadaci  </w:t>
            </w:r>
          </w:p>
          <w:p w14:paraId="6E2FB073" w14:textId="77777777" w:rsidR="00CD2E99" w:rsidRPr="005E2704"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247467"/>
              </w:sdtPr>
              <w:sdtEnd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multimedija i mreža  </w:t>
            </w:r>
          </w:p>
          <w:p w14:paraId="36912E87" w14:textId="77777777" w:rsidR="00CD2E99" w:rsidRPr="005E2704"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784624"/>
              </w:sdtPr>
              <w:sdtEndPr/>
              <w:sdtContent>
                <w:sdt>
                  <w:sdtPr>
                    <w:rPr>
                      <w:rFonts w:ascii="Proba Pro Lt" w:hAnsi="Proba Pro Lt" w:cs="Arial"/>
                      <w:b w:val="0"/>
                      <w:sz w:val="20"/>
                      <w:szCs w:val="20"/>
                      <w:lang w:val="hr-HR"/>
                    </w:rPr>
                    <w:id w:val="14805240"/>
                  </w:sdtPr>
                  <w:sdtEndPr/>
                  <w:sdtContent>
                    <w:r w:rsidR="00CD2E99" w:rsidRPr="005E2704">
                      <w:rPr>
                        <w:rFonts w:ascii="Cambria Math" w:eastAsia="MS Gothic" w:hAnsi="Cambria Math" w:cs="Cambria Math"/>
                        <w:b w:val="0"/>
                        <w:sz w:val="20"/>
                        <w:szCs w:val="20"/>
                        <w:lang w:val="hr-HR"/>
                      </w:rPr>
                      <w:t>⊠</w:t>
                    </w:r>
                  </w:sdtContent>
                </w:sdt>
              </w:sdtContent>
            </w:sdt>
            <w:r w:rsidR="00CD2E99" w:rsidRPr="005E2704">
              <w:rPr>
                <w:rFonts w:ascii="Proba Pro Lt" w:hAnsi="Proba Pro Lt" w:cs="Arial"/>
                <w:b w:val="0"/>
                <w:sz w:val="20"/>
                <w:szCs w:val="20"/>
                <w:lang w:val="hr-HR"/>
              </w:rPr>
              <w:t xml:space="preserve"> laboratorij</w:t>
            </w:r>
          </w:p>
          <w:p w14:paraId="7AB2C988" w14:textId="77777777" w:rsidR="00CD2E99" w:rsidRPr="005E2704"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93871"/>
              </w:sdtPr>
              <w:sdtEnd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mentorski rad</w:t>
            </w:r>
          </w:p>
          <w:p w14:paraId="37EA541A" w14:textId="77777777" w:rsidR="00CD2E99" w:rsidRPr="005E2704"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0066016"/>
              </w:sdtPr>
              <w:sdtEndPr/>
              <w:sdtContent>
                <w:r w:rsidR="00CD2E99" w:rsidRPr="005E2704">
                  <w:rPr>
                    <w:rFonts w:ascii="Segoe UI Symbol" w:eastAsia="MS Gothic" w:hAnsi="Segoe UI Symbol" w:cs="Segoe UI Symbol"/>
                    <w:sz w:val="20"/>
                    <w:szCs w:val="20"/>
                  </w:rPr>
                  <w:t>☐</w:t>
                </w:r>
              </w:sdtContent>
            </w:sdt>
            <w:r w:rsidR="00CD2E99" w:rsidRPr="005E2704">
              <w:rPr>
                <w:rFonts w:ascii="Proba Pro Lt" w:hAnsi="Proba Pro Lt" w:cs="Arial"/>
                <w:b/>
                <w:sz w:val="20"/>
                <w:szCs w:val="20"/>
              </w:rPr>
              <w:t xml:space="preserve"> </w:t>
            </w:r>
            <w:sdt>
              <w:sdtPr>
                <w:rPr>
                  <w:rFonts w:ascii="Proba Pro Lt" w:hAnsi="Proba Pro Lt" w:cs="Arial"/>
                  <w:b/>
                  <w:sz w:val="20"/>
                  <w:szCs w:val="20"/>
                </w:rPr>
                <w:id w:val="-2127915458"/>
                <w:showingPlcHdr/>
              </w:sdtPr>
              <w:sdtEndPr/>
              <w:sdtContent>
                <w:r w:rsidR="00CD2E99" w:rsidRPr="005E2704">
                  <w:rPr>
                    <w:rFonts w:ascii="Proba Pro Lt" w:hAnsi="Proba Pro Lt" w:cs="Arial"/>
                    <w:sz w:val="20"/>
                    <w:szCs w:val="20"/>
                  </w:rPr>
                  <w:t>(ostalo upisati)</w:t>
                </w:r>
                <w:r w:rsidR="00CD2E99" w:rsidRPr="005E2704">
                  <w:rPr>
                    <w:rFonts w:ascii="Proba Pro Lt" w:hAnsi="Proba Pro Lt" w:cs="Arial"/>
                    <w:b/>
                    <w:sz w:val="20"/>
                    <w:szCs w:val="20"/>
                  </w:rPr>
                  <w:t xml:space="preserve"> </w:t>
                </w:r>
              </w:sdtContent>
            </w:sdt>
            <w:r w:rsidR="00CD2E99" w:rsidRPr="005E27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3A9404A"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E2704">
              <w:rPr>
                <w:rFonts w:ascii="Proba Pro Lt" w:hAnsi="Proba Pro Lt" w:cs="Arial"/>
                <w:color w:val="000000"/>
                <w:sz w:val="20"/>
                <w:szCs w:val="20"/>
              </w:rPr>
              <w:t>Komentari:</w:t>
            </w:r>
          </w:p>
        </w:tc>
      </w:tr>
      <w:tr w:rsidR="00CD2E99" w:rsidRPr="005E2704" w14:paraId="27013467"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41DDBA90"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24B0BFD" w14:textId="77777777" w:rsidR="00CD2E99" w:rsidRPr="005E2704" w:rsidRDefault="00CD2E99" w:rsidP="00A42271">
            <w:pPr>
              <w:pStyle w:val="FieldText"/>
              <w:rPr>
                <w:rFonts w:ascii="Proba Pro Lt" w:hAnsi="Proba Pro Lt" w:cs="Arial"/>
                <w:b w:val="0"/>
                <w:sz w:val="20"/>
                <w:szCs w:val="20"/>
                <w:lang w:val="hr-HR"/>
              </w:rPr>
            </w:pPr>
          </w:p>
        </w:tc>
        <w:tc>
          <w:tcPr>
            <w:tcW w:w="1179" w:type="pct"/>
            <w:gridSpan w:val="5"/>
            <w:vMerge/>
            <w:vAlign w:val="center"/>
          </w:tcPr>
          <w:p w14:paraId="4417D568" w14:textId="77777777" w:rsidR="00CD2E99" w:rsidRPr="005E2704"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691419952"/>
            <w:showingPlcHdr/>
          </w:sdtPr>
          <w:sdtEndPr/>
          <w:sdtContent>
            <w:tc>
              <w:tcPr>
                <w:tcW w:w="1246" w:type="pct"/>
                <w:gridSpan w:val="5"/>
                <w:tcBorders>
                  <w:right w:val="single" w:sz="12" w:space="0" w:color="auto"/>
                </w:tcBorders>
              </w:tcPr>
              <w:p w14:paraId="6162D138"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  </w:t>
                </w:r>
              </w:p>
            </w:tc>
          </w:sdtContent>
        </w:sdt>
      </w:tr>
      <w:tr w:rsidR="00CD2E99" w:rsidRPr="005E2704" w14:paraId="505A1D17"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4440BD6"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1870853"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6592689"/>
              <w:showingPlcHdr/>
            </w:sdtPr>
            <w:sdtEndPr/>
            <w:sdtContent>
              <w:p w14:paraId="64575475"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40992290"/>
            </w:sdtPr>
            <w:sdtEndPr/>
            <w:sdtContent>
              <w:p w14:paraId="054FF389"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73E78E1"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44192811"/>
              <w:showingPlcHdr/>
            </w:sdtPr>
            <w:sdtEndPr/>
            <w:sdtContent>
              <w:p w14:paraId="62B02CB9"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15168961"/>
            </w:sdtPr>
            <w:sdtEndPr/>
            <w:sdtContent>
              <w:p w14:paraId="1BB09F02"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D0D57C" w14:textId="77777777" w:rsidR="00CD2E99" w:rsidRPr="005E2704" w:rsidRDefault="00CD2E99" w:rsidP="00A42271">
            <w:pPr>
              <w:pStyle w:val="FieldText"/>
              <w:rPr>
                <w:rFonts w:ascii="Proba Pro Lt" w:hAnsi="Proba Pro Lt" w:cs="Arial"/>
                <w:b w:val="0"/>
                <w:color w:val="000000"/>
                <w:sz w:val="20"/>
                <w:szCs w:val="20"/>
                <w:lang w:val="hr-HR"/>
              </w:rPr>
            </w:pPr>
            <w:r w:rsidRPr="005E27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54678263"/>
              <w:showingPlcHdr/>
            </w:sdtPr>
            <w:sdtEndPr/>
            <w:sdtContent>
              <w:p w14:paraId="239AD402"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55588761"/>
            </w:sdtPr>
            <w:sdtEndPr/>
            <w:sdtContent>
              <w:p w14:paraId="05C42207"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NE</w:t>
                </w:r>
              </w:p>
            </w:sdtContent>
          </w:sdt>
        </w:tc>
      </w:tr>
      <w:tr w:rsidR="00CD2E99" w:rsidRPr="005E2704" w14:paraId="6ED5CF14" w14:textId="77777777" w:rsidTr="003B6803">
        <w:trPr>
          <w:trHeight w:val="397"/>
        </w:trPr>
        <w:tc>
          <w:tcPr>
            <w:tcW w:w="1256" w:type="pct"/>
            <w:vMerge/>
            <w:tcBorders>
              <w:left w:val="single" w:sz="12" w:space="0" w:color="auto"/>
            </w:tcBorders>
            <w:shd w:val="clear" w:color="auto" w:fill="00A0DC"/>
            <w:vAlign w:val="center"/>
          </w:tcPr>
          <w:p w14:paraId="2C1ADE30" w14:textId="77777777" w:rsidR="00CD2E99" w:rsidRPr="005E2704"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DCAA152"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1169131"/>
            </w:sdtPr>
            <w:sdtEndPr/>
            <w:sdtContent>
              <w:p w14:paraId="019B7E04"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708909016"/>
              <w:showingPlcHdr/>
            </w:sdtPr>
            <w:sdtEndPr/>
            <w:sdtContent>
              <w:p w14:paraId="453E0DE9"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8A86ECC"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54299483"/>
            </w:sdtPr>
            <w:sdtEndPr/>
            <w:sdtContent>
              <w:p w14:paraId="70AF7487"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46880195"/>
              <w:showingPlcHdr/>
            </w:sdtPr>
            <w:sdtEndPr/>
            <w:sdtContent>
              <w:p w14:paraId="161658F4"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25F507E" w14:textId="77777777" w:rsidR="00CD2E99" w:rsidRPr="005E2704"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67481053"/>
              </w:sdtPr>
              <w:sdtEndPr/>
              <w:sdtContent>
                <w:r w:rsidR="00CD2E99" w:rsidRPr="005E2704">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8844887"/>
            </w:sdtPr>
            <w:sdtEndPr/>
            <w:sdtContent>
              <w:p w14:paraId="4D9FF965"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681571"/>
              <w:showingPlcHdr/>
            </w:sdtPr>
            <w:sdtEndPr/>
            <w:sdtContent>
              <w:p w14:paraId="0D2F68D8"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r>
      <w:tr w:rsidR="00CD2E99" w:rsidRPr="005E2704" w14:paraId="74D810D6" w14:textId="77777777" w:rsidTr="003B6803">
        <w:trPr>
          <w:trHeight w:val="397"/>
        </w:trPr>
        <w:tc>
          <w:tcPr>
            <w:tcW w:w="1256" w:type="pct"/>
            <w:vMerge/>
            <w:tcBorders>
              <w:left w:val="single" w:sz="12" w:space="0" w:color="auto"/>
            </w:tcBorders>
            <w:shd w:val="clear" w:color="auto" w:fill="00A0DC"/>
            <w:vAlign w:val="center"/>
          </w:tcPr>
          <w:p w14:paraId="1B761D57" w14:textId="77777777" w:rsidR="00CD2E99" w:rsidRPr="005E2704"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D505BD0"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75606658"/>
              <w:showingPlcHdr/>
            </w:sdtPr>
            <w:sdtEndPr/>
            <w:sdtContent>
              <w:p w14:paraId="2EDEFFCC"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36298237"/>
            </w:sdtPr>
            <w:sdtEndPr/>
            <w:sdtContent>
              <w:p w14:paraId="3C0808A8"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shd w:val="clear" w:color="auto" w:fill="auto"/>
            <w:vAlign w:val="center"/>
          </w:tcPr>
          <w:p w14:paraId="1B40DCD1"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25733375"/>
              <w:showingPlcHdr/>
            </w:sdtPr>
            <w:sdtEndPr/>
            <w:sdtContent>
              <w:p w14:paraId="2263F1DA"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60326246"/>
            </w:sdtPr>
            <w:sdtEndPr/>
            <w:sdtContent>
              <w:p w14:paraId="6F420D50"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54059D17" w14:textId="77777777" w:rsidR="00CD2E99" w:rsidRPr="005E2704"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2599606"/>
                <w:showingPlcHdr/>
              </w:sdtPr>
              <w:sdtEndPr/>
              <w:sdtContent>
                <w:r w:rsidR="00CD2E99" w:rsidRPr="005E27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6688115"/>
              <w:showingPlcHdr/>
            </w:sdtPr>
            <w:sdtEndPr/>
            <w:sdtContent>
              <w:p w14:paraId="76684BE6"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0146104"/>
              <w:showingPlcHdr/>
            </w:sdtPr>
            <w:sdtEndPr/>
            <w:sdtContent>
              <w:p w14:paraId="1A34C0E0"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r>
      <w:tr w:rsidR="00CD2E99" w:rsidRPr="005E2704" w14:paraId="78888092" w14:textId="77777777" w:rsidTr="003B6803">
        <w:trPr>
          <w:trHeight w:val="397"/>
        </w:trPr>
        <w:tc>
          <w:tcPr>
            <w:tcW w:w="1256" w:type="pct"/>
            <w:vMerge/>
            <w:tcBorders>
              <w:left w:val="single" w:sz="12" w:space="0" w:color="auto"/>
            </w:tcBorders>
            <w:shd w:val="clear" w:color="auto" w:fill="00A0DC"/>
            <w:vAlign w:val="center"/>
          </w:tcPr>
          <w:p w14:paraId="200ADC2D" w14:textId="77777777" w:rsidR="00CD2E99" w:rsidRPr="005E2704"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AD7CB1"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98282042"/>
              <w:showingPlcHdr/>
            </w:sdtPr>
            <w:sdtEndPr/>
            <w:sdtContent>
              <w:p w14:paraId="2995840B"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882825499"/>
            </w:sdtPr>
            <w:sdtEndPr/>
            <w:sdtContent>
              <w:p w14:paraId="67F7697E"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1996FC43"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8950888"/>
            </w:sdtPr>
            <w:sdtEndPr/>
            <w:sdtContent>
              <w:p w14:paraId="505868FC" w14:textId="77777777" w:rsidR="00CD2E99" w:rsidRPr="005E2704" w:rsidRDefault="00CD2E99" w:rsidP="00A42271">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2089754"/>
              <w:showingPlcHdr/>
            </w:sdtPr>
            <w:sdtEndPr/>
            <w:sdtContent>
              <w:p w14:paraId="6AC072CC" w14:textId="77777777" w:rsidR="00CD2E99" w:rsidRPr="005E2704" w:rsidRDefault="00CD2E99" w:rsidP="00A42271">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400E17C" w14:textId="77777777" w:rsidR="00CD2E99" w:rsidRPr="005E2704"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24954831"/>
                <w:showingPlcHdr/>
              </w:sdtPr>
              <w:sdtEndPr/>
              <w:sdtContent>
                <w:r w:rsidR="00CD2E99" w:rsidRPr="005E27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633542"/>
              <w:showingPlcHdr/>
            </w:sdtPr>
            <w:sdtEndPr/>
            <w:sdtContent>
              <w:p w14:paraId="60D74908"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3251580"/>
              <w:showingPlcHdr/>
            </w:sdtPr>
            <w:sdtEndPr/>
            <w:sdtContent>
              <w:p w14:paraId="3E19A2D4"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CD2E99" w:rsidRPr="005E2704" w14:paraId="04627318"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27B94DE9" w14:textId="77777777" w:rsidR="00CD2E99" w:rsidRPr="005E2704"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EEBAA4"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863229"/>
              <w:showingPlcHdr/>
            </w:sdtPr>
            <w:sdtEndPr/>
            <w:sdtContent>
              <w:p w14:paraId="037AD4A3"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06090356"/>
            </w:sdtPr>
            <w:sdtEndPr/>
            <w:sdtContent>
              <w:p w14:paraId="1A3C2764"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0BFE752"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2845487"/>
              <w:showingPlcHdr/>
            </w:sdtPr>
            <w:sdtEndPr/>
            <w:sdtContent>
              <w:p w14:paraId="2D19ECE9"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807091"/>
            </w:sdtPr>
            <w:sdtEndPr/>
            <w:sdtContent>
              <w:p w14:paraId="56A2825B"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36FC37D"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497148"/>
            </w:sdtPr>
            <w:sdtEndPr/>
            <w:sdtContent>
              <w:p w14:paraId="61AB5180"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3</w:t>
                </w:r>
              </w:p>
            </w:sdtContent>
          </w:sdt>
        </w:tc>
      </w:tr>
      <w:tr w:rsidR="00CD2E99" w:rsidRPr="005E2704" w14:paraId="51B8F213" w14:textId="77777777" w:rsidTr="00A42271">
        <w:trPr>
          <w:trHeight w:val="397"/>
        </w:trPr>
        <w:tc>
          <w:tcPr>
            <w:tcW w:w="1256" w:type="pct"/>
            <w:tcBorders>
              <w:left w:val="single" w:sz="12" w:space="0" w:color="auto"/>
              <w:bottom w:val="single" w:sz="12" w:space="0" w:color="auto"/>
            </w:tcBorders>
            <w:shd w:val="clear" w:color="auto" w:fill="00A0DC"/>
            <w:vAlign w:val="center"/>
          </w:tcPr>
          <w:p w14:paraId="4FE62028"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1385019"/>
            </w:sdtPr>
            <w:sdtEndPr/>
            <w:sdtContent>
              <w:p w14:paraId="4A6C8076" w14:textId="77777777" w:rsidR="00CD2E99" w:rsidRPr="005E2704" w:rsidRDefault="00CD2E99" w:rsidP="00A42271">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Maksimalni broj bodova po vrstama aktivnosti:</w:t>
                </w:r>
              </w:p>
              <w:p w14:paraId="3F891837"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5E2704">
                  <w:rPr>
                    <w:rFonts w:ascii="Proba Pro Lt" w:hAnsi="Proba Pro Lt" w:cs="Arial"/>
                    <w:color w:val="000000"/>
                    <w:sz w:val="20"/>
                    <w:szCs w:val="20"/>
                  </w:rPr>
                  <w:t xml:space="preserve"> 10</w:t>
                </w:r>
              </w:p>
              <w:p w14:paraId="0972DEA9" w14:textId="77777777" w:rsidR="00CD2E99" w:rsidRPr="005E2704"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EndPr/>
                  <w:sdtContent>
                    <w:r w:rsidR="00CD2E99" w:rsidRPr="005E2704">
                      <w:rPr>
                        <w:rFonts w:ascii="Proba Pro Lt" w:hAnsi="Proba Pro Lt" w:cs="Arial"/>
                        <w:sz w:val="20"/>
                        <w:szCs w:val="20"/>
                      </w:rPr>
                      <w:t>Seminarsko izlaganje uz PowerPoint prezentaciju</w:t>
                    </w:r>
                  </w:sdtContent>
                </w:sdt>
                <w:r w:rsidR="00CD2E99" w:rsidRPr="005E2704">
                  <w:rPr>
                    <w:rFonts w:ascii="Proba Pro Lt" w:hAnsi="Proba Pro Lt" w:cs="Arial"/>
                    <w:color w:val="000000"/>
                    <w:sz w:val="20"/>
                    <w:szCs w:val="20"/>
                  </w:rPr>
                  <w:t xml:space="preserve">     20</w:t>
                </w:r>
              </w:p>
              <w:p w14:paraId="16D4A35B"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p>
              <w:p w14:paraId="768BA91B" w14:textId="77777777" w:rsidR="00CD2E99" w:rsidRPr="005E2704" w:rsidRDefault="00CD2E99" w:rsidP="00A42271">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Formiranje ocjene:</w:t>
                </w:r>
              </w:p>
              <w:p w14:paraId="66E362D9" w14:textId="77777777" w:rsidR="00CD2E99" w:rsidRPr="005E2704" w:rsidRDefault="00CD2E99" w:rsidP="00A42271">
                <w:pPr>
                  <w:spacing w:after="0" w:line="240" w:lineRule="auto"/>
                  <w:rPr>
                    <w:rFonts w:ascii="Proba Pro Lt" w:hAnsi="Proba Pro Lt" w:cs="Arial"/>
                    <w:sz w:val="20"/>
                    <w:szCs w:val="20"/>
                  </w:rPr>
                </w:pPr>
                <w:r w:rsidRPr="005E2704">
                  <w:rPr>
                    <w:rFonts w:ascii="Proba Pro Lt" w:hAnsi="Proba Pro Lt" w:cs="Arial"/>
                    <w:sz w:val="20"/>
                    <w:szCs w:val="20"/>
                  </w:rPr>
                  <w:t>&lt; 60</w:t>
                </w:r>
                <w:r>
                  <w:rPr>
                    <w:rFonts w:ascii="Proba Pro Lt" w:hAnsi="Proba Pro Lt" w:cs="Arial"/>
                    <w:sz w:val="20"/>
                    <w:szCs w:val="20"/>
                  </w:rPr>
                  <w:t xml:space="preserve"> </w:t>
                </w:r>
                <w:r w:rsidRPr="005E2704">
                  <w:rPr>
                    <w:rFonts w:ascii="Proba Pro Lt" w:hAnsi="Proba Pro Lt" w:cs="Arial"/>
                    <w:sz w:val="20"/>
                    <w:szCs w:val="20"/>
                  </w:rPr>
                  <w:t>% nedovoljan (1)</w:t>
                </w:r>
              </w:p>
              <w:p w14:paraId="3C540A5B" w14:textId="77777777" w:rsidR="00CD2E99" w:rsidRPr="005E2704" w:rsidRDefault="00CD2E99" w:rsidP="00A42271">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60</w:t>
                </w:r>
                <w:r>
                  <w:rPr>
                    <w:rFonts w:ascii="Proba Pro Lt" w:hAnsi="Proba Pro Lt" w:cs="Arial"/>
                    <w:sz w:val="20"/>
                    <w:szCs w:val="20"/>
                  </w:rPr>
                  <w:t xml:space="preserve"> </w:t>
                </w:r>
                <w:r w:rsidRPr="005E2704">
                  <w:rPr>
                    <w:rFonts w:ascii="Proba Pro Lt" w:hAnsi="Proba Pro Lt" w:cs="Arial"/>
                    <w:sz w:val="20"/>
                    <w:szCs w:val="20"/>
                  </w:rPr>
                  <w:t>% dovoljan (2)</w:t>
                </w:r>
              </w:p>
              <w:p w14:paraId="7F1E11A2" w14:textId="77777777" w:rsidR="00CD2E99" w:rsidRPr="005E2704" w:rsidRDefault="00CD2E99" w:rsidP="00A42271">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70</w:t>
                </w:r>
                <w:r>
                  <w:rPr>
                    <w:rFonts w:ascii="Proba Pro Lt" w:hAnsi="Proba Pro Lt" w:cs="Arial"/>
                    <w:sz w:val="20"/>
                    <w:szCs w:val="20"/>
                  </w:rPr>
                  <w:t xml:space="preserve"> </w:t>
                </w:r>
                <w:r w:rsidRPr="005E2704">
                  <w:rPr>
                    <w:rFonts w:ascii="Proba Pro Lt" w:hAnsi="Proba Pro Lt" w:cs="Arial"/>
                    <w:sz w:val="20"/>
                    <w:szCs w:val="20"/>
                  </w:rPr>
                  <w:t>% dobar (3)</w:t>
                </w:r>
              </w:p>
              <w:p w14:paraId="3F97661E" w14:textId="77777777" w:rsidR="00CD2E99" w:rsidRPr="005E2704" w:rsidRDefault="00CD2E99" w:rsidP="00A42271">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80</w:t>
                </w:r>
                <w:r>
                  <w:rPr>
                    <w:rFonts w:ascii="Proba Pro Lt" w:hAnsi="Proba Pro Lt" w:cs="Arial"/>
                    <w:sz w:val="20"/>
                    <w:szCs w:val="20"/>
                  </w:rPr>
                  <w:t xml:space="preserve"> </w:t>
                </w:r>
                <w:r w:rsidRPr="005E2704">
                  <w:rPr>
                    <w:rFonts w:ascii="Proba Pro Lt" w:hAnsi="Proba Pro Lt" w:cs="Arial"/>
                    <w:sz w:val="20"/>
                    <w:szCs w:val="20"/>
                  </w:rPr>
                  <w:t>% vrlo dobar (4)</w:t>
                </w:r>
              </w:p>
              <w:p w14:paraId="2E3566E4" w14:textId="77777777" w:rsidR="00CD2E99" w:rsidRPr="005E2704" w:rsidDel="00B558AD" w:rsidRDefault="00CD2E99" w:rsidP="00A42271">
                <w:pPr>
                  <w:tabs>
                    <w:tab w:val="left" w:pos="2820"/>
                  </w:tabs>
                  <w:spacing w:after="0" w:line="240" w:lineRule="auto"/>
                  <w:rPr>
                    <w:rFonts w:ascii="Proba Pro Lt" w:hAnsi="Proba Pro Lt" w:cs="Arial"/>
                    <w:color w:val="000000"/>
                    <w:sz w:val="20"/>
                    <w:szCs w:val="20"/>
                  </w:rPr>
                </w:pPr>
                <w:r w:rsidRPr="005E2704">
                  <w:rPr>
                    <w:rFonts w:ascii="Arial" w:hAnsi="Arial" w:cs="Arial"/>
                    <w:sz w:val="20"/>
                    <w:szCs w:val="20"/>
                  </w:rPr>
                  <w:t>≥</w:t>
                </w:r>
                <w:r w:rsidRPr="005E2704">
                  <w:rPr>
                    <w:rFonts w:ascii="Proba Pro Lt" w:hAnsi="Proba Pro Lt" w:cs="Arial"/>
                    <w:sz w:val="20"/>
                    <w:szCs w:val="20"/>
                  </w:rPr>
                  <w:t xml:space="preserve"> 90</w:t>
                </w:r>
                <w:r>
                  <w:rPr>
                    <w:rFonts w:ascii="Proba Pro Lt" w:hAnsi="Proba Pro Lt" w:cs="Arial"/>
                    <w:sz w:val="20"/>
                    <w:szCs w:val="20"/>
                  </w:rPr>
                  <w:t xml:space="preserve"> </w:t>
                </w:r>
                <w:r w:rsidRPr="005E2704">
                  <w:rPr>
                    <w:rFonts w:ascii="Proba Pro Lt" w:hAnsi="Proba Pro Lt" w:cs="Arial"/>
                    <w:sz w:val="20"/>
                    <w:szCs w:val="20"/>
                  </w:rPr>
                  <w:t>% izvrstan (5)</w:t>
                </w:r>
              </w:p>
            </w:sdtContent>
          </w:sdt>
        </w:tc>
      </w:tr>
      <w:tr w:rsidR="00CD2E99" w:rsidRPr="005E2704" w14:paraId="47C84FE9" w14:textId="77777777" w:rsidTr="00A42271">
        <w:tc>
          <w:tcPr>
            <w:tcW w:w="1256" w:type="pct"/>
            <w:tcBorders>
              <w:left w:val="single" w:sz="12" w:space="0" w:color="auto"/>
              <w:bottom w:val="single" w:sz="12" w:space="0" w:color="auto"/>
            </w:tcBorders>
            <w:shd w:val="clear" w:color="auto" w:fill="00A0DC"/>
            <w:vAlign w:val="center"/>
          </w:tcPr>
          <w:p w14:paraId="3F2B940D"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5DB85B3"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Da položi predmet, student/studentica mora:</w:t>
            </w:r>
          </w:p>
          <w:sdt>
            <w:sdtPr>
              <w:rPr>
                <w:rFonts w:ascii="Proba Pro Lt" w:hAnsi="Proba Pro Lt" w:cs="Arial"/>
                <w:color w:val="000000"/>
                <w:sz w:val="20"/>
                <w:szCs w:val="20"/>
              </w:rPr>
              <w:id w:val="-275867781"/>
            </w:sdtPr>
            <w:sdtEndPr>
              <w:rPr>
                <w:rFonts w:cs="Calibri"/>
                <w:color w:val="auto"/>
              </w:rPr>
            </w:sdtEndPr>
            <w:sdtContent>
              <w:sdt>
                <w:sdtPr>
                  <w:rPr>
                    <w:rFonts w:ascii="Proba Pro Lt" w:hAnsi="Proba Pro Lt" w:cs="Arial"/>
                    <w:i/>
                    <w:sz w:val="20"/>
                    <w:szCs w:val="20"/>
                  </w:rPr>
                  <w:id w:val="-1165631135"/>
                </w:sdtPr>
                <w:sdtEndPr>
                  <w:rPr>
                    <w:rFonts w:cs="Calibri"/>
                    <w:i w:val="0"/>
                  </w:rPr>
                </w:sdtEndPr>
                <w:sdtContent>
                  <w:p w14:paraId="51A4E8BC"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3E8163CA"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04DE2104"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postići</w:t>
                    </w:r>
                    <w:r>
                      <w:rPr>
                        <w:rFonts w:ascii="Proba Pro Lt" w:hAnsi="Proba Pro Lt" w:cs="Arial"/>
                        <w:sz w:val="20"/>
                        <w:szCs w:val="20"/>
                      </w:rPr>
                      <w:t xml:space="preserve"> minimalno 6 bodova na vježbama</w:t>
                    </w:r>
                  </w:p>
                  <w:p w14:paraId="58A547C1"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57BEA4E2"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sz w:val="20"/>
                        <w:szCs w:val="20"/>
                      </w:rPr>
                    </w:pPr>
                    <w:r w:rsidRPr="005E2704">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CD2E99" w:rsidRPr="005E2704" w14:paraId="35891929" w14:textId="77777777" w:rsidTr="003B6803">
        <w:tc>
          <w:tcPr>
            <w:tcW w:w="1256" w:type="pct"/>
            <w:vMerge w:val="restart"/>
            <w:tcBorders>
              <w:top w:val="single" w:sz="12" w:space="0" w:color="auto"/>
              <w:left w:val="single" w:sz="12" w:space="0" w:color="auto"/>
            </w:tcBorders>
            <w:shd w:val="clear" w:color="auto" w:fill="00A0DC"/>
            <w:vAlign w:val="center"/>
          </w:tcPr>
          <w:p w14:paraId="6AAE875E" w14:textId="77777777" w:rsidR="00CD2E99" w:rsidRPr="005E2704" w:rsidRDefault="00CD2E99" w:rsidP="00A42271">
            <w:pPr>
              <w:tabs>
                <w:tab w:val="left" w:pos="54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448C064D" w14:textId="77777777" w:rsidR="00CD2E99" w:rsidRPr="005E2704" w:rsidRDefault="00CD2E99" w:rsidP="00A42271">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DA9A0E" w14:textId="77777777" w:rsidR="00CD2E99" w:rsidRPr="005E2704" w:rsidRDefault="00CD2E99" w:rsidP="00A42271">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54DC02" w14:textId="77777777" w:rsidR="00CD2E99" w:rsidRPr="005E2704" w:rsidRDefault="00CD2E99" w:rsidP="00A42271">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putem ostalih medija</w:t>
            </w:r>
          </w:p>
        </w:tc>
      </w:tr>
      <w:tr w:rsidR="00CD2E99" w:rsidRPr="005E2704" w14:paraId="6999A102" w14:textId="77777777" w:rsidTr="003B6803">
        <w:trPr>
          <w:trHeight w:val="75"/>
        </w:trPr>
        <w:tc>
          <w:tcPr>
            <w:tcW w:w="1256" w:type="pct"/>
            <w:vMerge/>
            <w:tcBorders>
              <w:left w:val="single" w:sz="12" w:space="0" w:color="auto"/>
            </w:tcBorders>
            <w:shd w:val="clear" w:color="auto" w:fill="00A0DC"/>
            <w:vAlign w:val="center"/>
          </w:tcPr>
          <w:p w14:paraId="67970AF7" w14:textId="77777777" w:rsidR="00CD2E99" w:rsidRPr="005E2704"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19093851"/>
              <w:showingPlcHdr/>
            </w:sdtPr>
            <w:sdtEndPr>
              <w:rPr>
                <w:rFonts w:cs="Calibri"/>
                <w:color w:val="auto"/>
              </w:rPr>
            </w:sdtEndPr>
            <w:sdtContent>
              <w:p w14:paraId="288C941A" w14:textId="77777777" w:rsidR="00CD2E99" w:rsidRPr="005E2704" w:rsidRDefault="00CD2E99" w:rsidP="00A42271">
                <w:pPr>
                  <w:tabs>
                    <w:tab w:val="left" w:pos="2820"/>
                  </w:tabs>
                  <w:spacing w:after="0" w:line="240" w:lineRule="auto"/>
                  <w:rPr>
                    <w:rFonts w:ascii="Proba Pro Lt" w:hAnsi="Proba Pro Lt"/>
                    <w:sz w:val="20"/>
                    <w:szCs w:val="20"/>
                  </w:rPr>
                </w:pPr>
                <w:r w:rsidRPr="005E2704">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415676510"/>
              <w:showingPlcHdr/>
            </w:sdtPr>
            <w:sdtEndPr/>
            <w:sdtContent>
              <w:p w14:paraId="341A7247"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35449608"/>
              <w:showingPlcHdr/>
            </w:sdtPr>
            <w:sdtEndPr/>
            <w:sdtContent>
              <w:p w14:paraId="759ED68C"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CD2E99" w:rsidRPr="005E2704" w14:paraId="227BD297" w14:textId="77777777" w:rsidTr="003B6803">
        <w:trPr>
          <w:trHeight w:val="75"/>
        </w:trPr>
        <w:tc>
          <w:tcPr>
            <w:tcW w:w="1256" w:type="pct"/>
            <w:vMerge/>
            <w:tcBorders>
              <w:left w:val="single" w:sz="12" w:space="0" w:color="auto"/>
            </w:tcBorders>
            <w:shd w:val="clear" w:color="auto" w:fill="00A0DC"/>
            <w:vAlign w:val="center"/>
          </w:tcPr>
          <w:p w14:paraId="45C2B626" w14:textId="77777777" w:rsidR="00CD2E99" w:rsidRPr="005E2704"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597454127"/>
              <w:showingPlcHdr/>
            </w:sdtPr>
            <w:sdtEndPr/>
            <w:sdtContent>
              <w:p w14:paraId="59D2A346"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31373672"/>
              <w:showingPlcHdr/>
            </w:sdtPr>
            <w:sdtEndPr/>
            <w:sdtContent>
              <w:p w14:paraId="00CE9B9C"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95198996"/>
              <w:showingPlcHdr/>
            </w:sdtPr>
            <w:sdtEndPr/>
            <w:sdtContent>
              <w:p w14:paraId="113467B9"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CD2E99" w:rsidRPr="005E2704" w14:paraId="62DF61CA" w14:textId="77777777" w:rsidTr="00A42271">
        <w:tc>
          <w:tcPr>
            <w:tcW w:w="1256" w:type="pct"/>
            <w:tcBorders>
              <w:top w:val="single" w:sz="12" w:space="0" w:color="auto"/>
              <w:left w:val="single" w:sz="12" w:space="0" w:color="auto"/>
            </w:tcBorders>
            <w:shd w:val="clear" w:color="auto" w:fill="00A0DC"/>
            <w:vAlign w:val="center"/>
          </w:tcPr>
          <w:p w14:paraId="1AD351C8" w14:textId="77777777" w:rsidR="00CD2E99" w:rsidRPr="005E2704" w:rsidRDefault="00CD2E99" w:rsidP="00A42271">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2.12. Dopunska literatura </w:t>
            </w:r>
          </w:p>
        </w:tc>
        <w:sdt>
          <w:sdtPr>
            <w:rPr>
              <w:rFonts w:ascii="Proba Pro Lt" w:hAnsi="Proba Pro Lt" w:cs="Arial"/>
              <w:sz w:val="20"/>
              <w:szCs w:val="20"/>
            </w:rPr>
            <w:id w:val="1435178210"/>
          </w:sdtPr>
          <w:sdtEndPr/>
          <w:sdtContent>
            <w:tc>
              <w:tcPr>
                <w:tcW w:w="3744" w:type="pct"/>
                <w:gridSpan w:val="13"/>
                <w:tcBorders>
                  <w:top w:val="single" w:sz="12" w:space="0" w:color="auto"/>
                  <w:right w:val="single" w:sz="12" w:space="0" w:color="auto"/>
                </w:tcBorders>
              </w:tcPr>
              <w:p w14:paraId="37F5293E" w14:textId="77777777" w:rsidR="00CD2E99" w:rsidRPr="005E2704" w:rsidRDefault="00CD2E99" w:rsidP="00CE71F1">
                <w:pPr>
                  <w:pStyle w:val="ListParagraph"/>
                  <w:numPr>
                    <w:ilvl w:val="0"/>
                    <w:numId w:val="132"/>
                  </w:numPr>
                  <w:tabs>
                    <w:tab w:val="left" w:pos="2820"/>
                  </w:tabs>
                  <w:spacing w:after="0" w:line="240" w:lineRule="auto"/>
                  <w:rPr>
                    <w:rFonts w:ascii="Proba Pro Lt" w:hAnsi="Proba Pro Lt" w:cs="Arial"/>
                    <w:sz w:val="20"/>
                    <w:szCs w:val="20"/>
                  </w:rPr>
                </w:pPr>
                <w:r w:rsidRPr="005E2704">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533C0338" w14:textId="77777777" w:rsidR="00CD2E99" w:rsidRPr="005E2704" w:rsidRDefault="00CD2E99" w:rsidP="00CE71F1">
                <w:pPr>
                  <w:pStyle w:val="ListParagraph"/>
                  <w:numPr>
                    <w:ilvl w:val="0"/>
                    <w:numId w:val="133"/>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E. Ko, Ji.Liu, K. Burgess, Minimalist and universal peptidomimetics, </w:t>
                </w:r>
                <w:r w:rsidRPr="005E2704">
                  <w:rPr>
                    <w:rFonts w:ascii="Proba Pro Lt" w:hAnsi="Proba Pro Lt"/>
                    <w:i/>
                    <w:iCs/>
                    <w:sz w:val="20"/>
                    <w:szCs w:val="20"/>
                  </w:rPr>
                  <w:t>Chemical Society Reviews</w:t>
                </w:r>
                <w:r w:rsidRPr="005E2704">
                  <w:rPr>
                    <w:rFonts w:ascii="Proba Pro Lt" w:hAnsi="Proba Pro Lt"/>
                    <w:sz w:val="20"/>
                    <w:szCs w:val="20"/>
                  </w:rPr>
                  <w:t xml:space="preserve"> 2011, </w:t>
                </w:r>
                <w:r w:rsidRPr="005E2704">
                  <w:rPr>
                    <w:rFonts w:ascii="Proba Pro Lt" w:hAnsi="Proba Pro Lt"/>
                    <w:i/>
                    <w:iCs/>
                    <w:sz w:val="20"/>
                    <w:szCs w:val="20"/>
                  </w:rPr>
                  <w:t>40</w:t>
                </w:r>
                <w:r w:rsidRPr="005E2704">
                  <w:rPr>
                    <w:rFonts w:ascii="Proba Pro Lt" w:hAnsi="Proba Pro Lt"/>
                    <w:sz w:val="20"/>
                    <w:szCs w:val="20"/>
                  </w:rPr>
                  <w:t>, 4411–4421.</w:t>
                </w:r>
              </w:p>
              <w:p w14:paraId="40545110" w14:textId="77777777" w:rsidR="00CD2E99" w:rsidRPr="005E2704" w:rsidRDefault="00CD2E99" w:rsidP="00CE71F1">
                <w:pPr>
                  <w:pStyle w:val="ListParagraph"/>
                  <w:numPr>
                    <w:ilvl w:val="0"/>
                    <w:numId w:val="133"/>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L. Gentilucci, A. Tolomelli, F. Squassabia, Peptides and Peptidomimetics in Medicine, Surgery and Biotechnology, </w:t>
                </w:r>
                <w:r w:rsidRPr="005E2704">
                  <w:rPr>
                    <w:rFonts w:ascii="Proba Pro Lt" w:hAnsi="Proba Pro Lt"/>
                    <w:i/>
                    <w:iCs/>
                    <w:sz w:val="20"/>
                    <w:szCs w:val="20"/>
                  </w:rPr>
                  <w:t xml:space="preserve">Current Medicinal Chemistry </w:t>
                </w:r>
                <w:r w:rsidRPr="005E2704">
                  <w:rPr>
                    <w:rFonts w:ascii="Proba Pro Lt" w:hAnsi="Proba Pro Lt"/>
                    <w:sz w:val="20"/>
                    <w:szCs w:val="20"/>
                  </w:rPr>
                  <w:t xml:space="preserve">2006, </w:t>
                </w:r>
                <w:r w:rsidRPr="005E2704">
                  <w:rPr>
                    <w:rFonts w:ascii="Proba Pro Lt" w:hAnsi="Proba Pro Lt"/>
                    <w:i/>
                    <w:iCs/>
                    <w:sz w:val="20"/>
                    <w:szCs w:val="20"/>
                  </w:rPr>
                  <w:t xml:space="preserve">13, </w:t>
                </w:r>
                <w:r w:rsidRPr="005E2704">
                  <w:rPr>
                    <w:rFonts w:ascii="Proba Pro Lt" w:hAnsi="Proba Pro Lt"/>
                    <w:sz w:val="20"/>
                    <w:szCs w:val="20"/>
                  </w:rPr>
                  <w:t>2449-2466.</w:t>
                </w:r>
              </w:p>
              <w:p w14:paraId="7DB6A4DB" w14:textId="77777777" w:rsidR="00CD2E99" w:rsidRPr="005E2704" w:rsidRDefault="00CD2E99" w:rsidP="00CE71F1">
                <w:pPr>
                  <w:pStyle w:val="ListParagraph"/>
                  <w:numPr>
                    <w:ilvl w:val="0"/>
                    <w:numId w:val="133"/>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A. Grauer, B. König, Peptidomimetics – A Versatile Route to Biologically Active Compounds, </w:t>
                </w:r>
                <w:r w:rsidRPr="005E2704">
                  <w:rPr>
                    <w:rFonts w:ascii="Proba Pro Lt" w:hAnsi="Proba Pro Lt"/>
                    <w:i/>
                    <w:iCs/>
                    <w:sz w:val="20"/>
                    <w:szCs w:val="20"/>
                  </w:rPr>
                  <w:t xml:space="preserve">European Journal of Organic Chemistry </w:t>
                </w:r>
                <w:r w:rsidRPr="005E2704">
                  <w:rPr>
                    <w:rFonts w:ascii="Proba Pro Lt" w:hAnsi="Proba Pro Lt"/>
                    <w:sz w:val="20"/>
                    <w:szCs w:val="20"/>
                  </w:rPr>
                  <w:t>2009, 5099–5111.</w:t>
                </w:r>
              </w:p>
            </w:tc>
          </w:sdtContent>
        </w:sdt>
      </w:tr>
      <w:tr w:rsidR="00CD2E99" w:rsidRPr="005E2704" w14:paraId="7D83C971" w14:textId="77777777" w:rsidTr="00A42271">
        <w:tc>
          <w:tcPr>
            <w:tcW w:w="1256" w:type="pct"/>
            <w:tcBorders>
              <w:top w:val="single" w:sz="12" w:space="0" w:color="auto"/>
              <w:left w:val="single" w:sz="12" w:space="0" w:color="auto"/>
            </w:tcBorders>
            <w:shd w:val="clear" w:color="auto" w:fill="00A0DC"/>
            <w:vAlign w:val="center"/>
          </w:tcPr>
          <w:p w14:paraId="2EB76284" w14:textId="77777777" w:rsidR="00CD2E99" w:rsidRPr="005E2704" w:rsidRDefault="00CD2E99" w:rsidP="00A42271">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C4B3D84"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i/>
                <w:sz w:val="20"/>
                <w:szCs w:val="20"/>
              </w:rPr>
              <w:t xml:space="preserve">Rokovi ispita objavljuju se na Studomatu i ovoj mrežnoj stranici: </w:t>
            </w:r>
            <w:hyperlink r:id="rId195" w:history="1">
              <w:r w:rsidRPr="005E2704">
                <w:rPr>
                  <w:rStyle w:val="Hyperlink"/>
                  <w:rFonts w:ascii="Proba Pro Lt" w:hAnsi="Proba Pro Lt"/>
                  <w:i/>
                  <w:sz w:val="20"/>
                  <w:szCs w:val="20"/>
                </w:rPr>
                <w:t>http://www.pbf.unizg.hr/studiji/ispitni_rokovi</w:t>
              </w:r>
            </w:hyperlink>
          </w:p>
        </w:tc>
      </w:tr>
      <w:tr w:rsidR="00CD2E99" w:rsidRPr="005E2704" w14:paraId="2E2225EB" w14:textId="77777777" w:rsidTr="00A42271">
        <w:tc>
          <w:tcPr>
            <w:tcW w:w="1256" w:type="pct"/>
            <w:tcBorders>
              <w:left w:val="single" w:sz="12" w:space="0" w:color="auto"/>
              <w:bottom w:val="single" w:sz="12" w:space="0" w:color="auto"/>
            </w:tcBorders>
            <w:shd w:val="clear" w:color="auto" w:fill="00A0DC"/>
            <w:vAlign w:val="center"/>
          </w:tcPr>
          <w:p w14:paraId="43D3E1BF" w14:textId="77777777" w:rsidR="00CD2E99" w:rsidRPr="005E2704" w:rsidRDefault="00CD2E99" w:rsidP="00A42271">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2.14. Ostalo </w:t>
            </w:r>
          </w:p>
        </w:tc>
        <w:sdt>
          <w:sdtPr>
            <w:rPr>
              <w:rFonts w:ascii="Proba Pro Lt" w:hAnsi="Proba Pro Lt" w:cs="Arial"/>
              <w:sz w:val="20"/>
              <w:szCs w:val="20"/>
            </w:rPr>
            <w:id w:val="2140998799"/>
          </w:sdtPr>
          <w:sdtEndPr/>
          <w:sdtContent>
            <w:tc>
              <w:tcPr>
                <w:tcW w:w="3744" w:type="pct"/>
                <w:gridSpan w:val="13"/>
                <w:tcBorders>
                  <w:bottom w:val="single" w:sz="12" w:space="0" w:color="auto"/>
                  <w:right w:val="single" w:sz="12" w:space="0" w:color="auto"/>
                </w:tcBorders>
              </w:tcPr>
              <w:p w14:paraId="3288333B"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w:t>
                </w:r>
              </w:p>
            </w:tc>
          </w:sdtContent>
        </w:sdt>
      </w:tr>
    </w:tbl>
    <w:p w14:paraId="6C354F98" w14:textId="4130C5F6" w:rsidR="003603F2" w:rsidRPr="008176A5" w:rsidRDefault="003603F2" w:rsidP="008176A5">
      <w:pPr>
        <w:spacing w:after="0" w:line="240" w:lineRule="auto"/>
        <w:rPr>
          <w:rFonts w:ascii="Proba Pro Lt" w:hAnsi="Proba Pro Lt"/>
          <w:sz w:val="20"/>
          <w:szCs w:val="20"/>
        </w:rPr>
      </w:pPr>
    </w:p>
    <w:p w14:paraId="772EE2D1" w14:textId="77777777" w:rsidR="008471ED" w:rsidRPr="008176A5" w:rsidRDefault="008471ED"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90C07" w:rsidRPr="008176A5" w14:paraId="07C802D4"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75FF17" w14:textId="77777777" w:rsidR="00790C07" w:rsidRPr="008176A5" w:rsidRDefault="00790C07" w:rsidP="002B7CD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790C07" w:rsidRPr="008176A5" w14:paraId="74E8AC98" w14:textId="77777777" w:rsidTr="002B7CD6">
        <w:tc>
          <w:tcPr>
            <w:tcW w:w="1256" w:type="pct"/>
            <w:tcBorders>
              <w:top w:val="single" w:sz="12" w:space="0" w:color="auto"/>
              <w:left w:val="single" w:sz="12" w:space="0" w:color="auto"/>
            </w:tcBorders>
            <w:shd w:val="clear" w:color="auto" w:fill="00A0DC"/>
            <w:vAlign w:val="center"/>
          </w:tcPr>
          <w:p w14:paraId="1F2140F4" w14:textId="2108D821" w:rsidR="00790C07" w:rsidRPr="002B7CD6" w:rsidRDefault="002B7CD6" w:rsidP="002B7CD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790C07" w:rsidRPr="002B7CD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49827018"/>
            <w:placeholder>
              <w:docPart w:val="2B353C4AEEDC4688AE1D2CB343334605"/>
            </w:placeholder>
          </w:sdtPr>
          <w:sdtEndPr/>
          <w:sdtContent>
            <w:sdt>
              <w:sdtPr>
                <w:rPr>
                  <w:rFonts w:ascii="Proba Pro Lt" w:hAnsi="Proba Pro Lt" w:cs="Arial"/>
                  <w:sz w:val="20"/>
                  <w:szCs w:val="20"/>
                </w:rPr>
                <w:id w:val="1891755030"/>
                <w:placeholder>
                  <w:docPart w:val="F10EE9DBC11446B2A8060EF13DCF0AB2"/>
                </w:placeholder>
              </w:sdtPr>
              <w:sdtEndPr>
                <w:rPr>
                  <w:b/>
                  <w:bCs/>
                </w:rPr>
              </w:sdtEndPr>
              <w:sdtContent>
                <w:tc>
                  <w:tcPr>
                    <w:tcW w:w="1522" w:type="pct"/>
                    <w:gridSpan w:val="4"/>
                    <w:tcBorders>
                      <w:top w:val="single" w:sz="12" w:space="0" w:color="auto"/>
                      <w:right w:val="single" w:sz="12" w:space="0" w:color="auto"/>
                    </w:tcBorders>
                    <w:vAlign w:val="center"/>
                  </w:tcPr>
                  <w:p w14:paraId="59C5A47C" w14:textId="7A80F2CE" w:rsidR="00790C07" w:rsidRPr="00F75173" w:rsidRDefault="00DB7BE2" w:rsidP="002B7CD6">
                    <w:pPr>
                      <w:tabs>
                        <w:tab w:val="left" w:pos="2820"/>
                      </w:tabs>
                      <w:spacing w:after="0" w:line="240" w:lineRule="auto"/>
                      <w:rPr>
                        <w:rFonts w:ascii="Proba Pro Lt" w:hAnsi="Proba Pro Lt" w:cs="Arial"/>
                        <w:b/>
                        <w:sz w:val="20"/>
                        <w:szCs w:val="20"/>
                      </w:rPr>
                    </w:pPr>
                    <w:hyperlink r:id="rId196" w:history="1">
                      <w:r w:rsidR="004A2B0C" w:rsidRPr="00F75173">
                        <w:rPr>
                          <w:rStyle w:val="Hyperlink"/>
                          <w:rFonts w:ascii="Proba Pro Lt" w:hAnsi="Proba Pro Lt" w:cs="Arial"/>
                          <w:b/>
                          <w:sz w:val="20"/>
                          <w:szCs w:val="20"/>
                        </w:rPr>
                        <w:t>P</w:t>
                      </w:r>
                      <w:r w:rsidR="00790C07" w:rsidRPr="00F75173">
                        <w:rPr>
                          <w:rStyle w:val="Hyperlink"/>
                          <w:rFonts w:ascii="Proba Pro Lt" w:hAnsi="Proba Pro Lt" w:cs="Arial"/>
                          <w:b/>
                          <w:sz w:val="20"/>
                          <w:szCs w:val="20"/>
                        </w:rPr>
                        <w:t>rof. dr. sc. Tibela Landeka Dragičević</w:t>
                      </w:r>
                    </w:hyperlink>
                  </w:p>
                  <w:p w14:paraId="0E440CB4" w14:textId="5B79390A" w:rsidR="00790C07" w:rsidRPr="008176A5" w:rsidRDefault="00DB7BE2" w:rsidP="00D44AE7">
                    <w:pPr>
                      <w:tabs>
                        <w:tab w:val="left" w:pos="2820"/>
                      </w:tabs>
                      <w:spacing w:after="0" w:line="240" w:lineRule="auto"/>
                      <w:rPr>
                        <w:rFonts w:ascii="Proba Pro Lt" w:hAnsi="Proba Pro Lt" w:cs="Arial"/>
                        <w:sz w:val="20"/>
                        <w:szCs w:val="20"/>
                      </w:rPr>
                    </w:pPr>
                    <w:hyperlink r:id="rId197" w:history="1">
                      <w:r w:rsidR="008B1488" w:rsidRPr="00F07726">
                        <w:rPr>
                          <w:rStyle w:val="Hyperlink"/>
                          <w:rFonts w:ascii="Proba Pro Lt" w:hAnsi="Proba Pro Lt" w:cs="Arial"/>
                          <w:sz w:val="20"/>
                          <w:szCs w:val="20"/>
                        </w:rPr>
                        <w:t>Dr. sc. Dijana Grgas</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3A81F31"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86471403"/>
            <w:placeholder>
              <w:docPart w:val="D13380599B084F94A9184BF98BDC789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3C197C8"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790C07" w:rsidRPr="008176A5" w14:paraId="454D551B" w14:textId="77777777" w:rsidTr="002B7CD6">
        <w:tc>
          <w:tcPr>
            <w:tcW w:w="1256" w:type="pct"/>
            <w:tcBorders>
              <w:top w:val="single" w:sz="12" w:space="0" w:color="auto"/>
              <w:left w:val="single" w:sz="12" w:space="0" w:color="auto"/>
            </w:tcBorders>
            <w:shd w:val="clear" w:color="auto" w:fill="00A0DC"/>
            <w:vAlign w:val="center"/>
          </w:tcPr>
          <w:p w14:paraId="1D32345D" w14:textId="27697CDA"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790C07" w:rsidRPr="008176A5">
              <w:rPr>
                <w:rFonts w:ascii="Proba Pro Lt" w:hAnsi="Proba Pro Lt" w:cs="Arial"/>
                <w:sz w:val="20"/>
                <w:szCs w:val="20"/>
              </w:rPr>
              <w:t>Naziv predmeta</w:t>
            </w:r>
          </w:p>
        </w:tc>
        <w:sdt>
          <w:sdtPr>
            <w:rPr>
              <w:rFonts w:ascii="Proba Pro Lt" w:hAnsi="Proba Pro Lt" w:cs="Arial"/>
              <w:sz w:val="20"/>
              <w:szCs w:val="20"/>
            </w:rPr>
            <w:id w:val="-1261373453"/>
            <w:placeholder>
              <w:docPart w:val="AC2B89C34F8C4869A224F6556BB1A00F"/>
            </w:placeholder>
          </w:sdtPr>
          <w:sdtEndPr/>
          <w:sdtContent>
            <w:bookmarkStart w:id="27" w:name="Biološka_razgradnja_organskih_spojeva" w:displacedByCustomXml="next"/>
            <w:sdt>
              <w:sdtPr>
                <w:rPr>
                  <w:rFonts w:ascii="Proba Pro Lt" w:hAnsi="Proba Pro Lt" w:cs="Arial"/>
                  <w:sz w:val="20"/>
                  <w:szCs w:val="20"/>
                </w:rPr>
                <w:id w:val="-1607805819"/>
                <w:placeholder>
                  <w:docPart w:val="D3A6E457183F4C288365968EC9D7CF04"/>
                </w:placeholder>
              </w:sdtPr>
              <w:sdtEndPr/>
              <w:sdtContent>
                <w:tc>
                  <w:tcPr>
                    <w:tcW w:w="1522" w:type="pct"/>
                    <w:gridSpan w:val="4"/>
                    <w:tcBorders>
                      <w:top w:val="single" w:sz="12" w:space="0" w:color="auto"/>
                      <w:right w:val="single" w:sz="12" w:space="0" w:color="auto"/>
                    </w:tcBorders>
                    <w:vAlign w:val="center"/>
                  </w:tcPr>
                  <w:p w14:paraId="2A0F920D" w14:textId="77777777" w:rsidR="00790C07" w:rsidRPr="008176A5" w:rsidRDefault="00790C07" w:rsidP="002B7CD6">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Biološka razgradnja organskih spojeva</w:t>
                    </w:r>
                  </w:p>
                </w:tc>
              </w:sdtContent>
            </w:sdt>
            <w:bookmarkEnd w:id="27" w:displacedByCustomXml="next"/>
          </w:sdtContent>
        </w:sdt>
        <w:tc>
          <w:tcPr>
            <w:tcW w:w="1405" w:type="pct"/>
            <w:gridSpan w:val="5"/>
            <w:tcBorders>
              <w:top w:val="single" w:sz="12" w:space="0" w:color="auto"/>
              <w:right w:val="single" w:sz="12" w:space="0" w:color="auto"/>
            </w:tcBorders>
            <w:shd w:val="clear" w:color="auto" w:fill="00A0DC"/>
            <w:vAlign w:val="center"/>
          </w:tcPr>
          <w:p w14:paraId="3262D464"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718431695"/>
            <w:placeholder>
              <w:docPart w:val="508959216513472C936C8F5C2D2AE67D"/>
            </w:placeholder>
          </w:sdtPr>
          <w:sdtEndPr/>
          <w:sdtContent>
            <w:tc>
              <w:tcPr>
                <w:tcW w:w="817" w:type="pct"/>
                <w:gridSpan w:val="4"/>
                <w:tcBorders>
                  <w:top w:val="single" w:sz="12" w:space="0" w:color="auto"/>
                  <w:right w:val="single" w:sz="12" w:space="0" w:color="auto"/>
                </w:tcBorders>
                <w:vAlign w:val="center"/>
              </w:tcPr>
              <w:p w14:paraId="147AC7BD"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790C07" w:rsidRPr="008176A5" w14:paraId="537BA073" w14:textId="77777777" w:rsidTr="002B7CD6">
        <w:tc>
          <w:tcPr>
            <w:tcW w:w="1256" w:type="pct"/>
            <w:tcBorders>
              <w:left w:val="single" w:sz="12" w:space="0" w:color="auto"/>
              <w:bottom w:val="single" w:sz="12" w:space="0" w:color="auto"/>
            </w:tcBorders>
            <w:shd w:val="clear" w:color="auto" w:fill="00A0DC"/>
            <w:vAlign w:val="center"/>
          </w:tcPr>
          <w:p w14:paraId="42C6D688" w14:textId="23DF43DF"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790C07" w:rsidRPr="008176A5">
              <w:rPr>
                <w:rFonts w:ascii="Proba Pro Lt" w:hAnsi="Proba Pro Lt" w:cs="Arial"/>
                <w:sz w:val="20"/>
                <w:szCs w:val="20"/>
              </w:rPr>
              <w:t>Šifra predmeta</w:t>
            </w:r>
          </w:p>
        </w:tc>
        <w:sdt>
          <w:sdtPr>
            <w:rPr>
              <w:rFonts w:ascii="Proba Pro Lt" w:hAnsi="Proba Pro Lt" w:cs="Arial"/>
              <w:sz w:val="20"/>
              <w:szCs w:val="20"/>
            </w:rPr>
            <w:id w:val="1488134780"/>
            <w:placeholder>
              <w:docPart w:val="03C5A73062E844E6B2D984B96C0F5D63"/>
            </w:placeholder>
          </w:sdtPr>
          <w:sdtEndPr/>
          <w:sdtContent>
            <w:tc>
              <w:tcPr>
                <w:tcW w:w="1522" w:type="pct"/>
                <w:gridSpan w:val="4"/>
                <w:tcBorders>
                  <w:bottom w:val="single" w:sz="12" w:space="0" w:color="auto"/>
                  <w:right w:val="single" w:sz="12" w:space="0" w:color="auto"/>
                </w:tcBorders>
                <w:vAlign w:val="center"/>
              </w:tcPr>
              <w:p w14:paraId="6121048F"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olor w:val="333333"/>
                    <w:sz w:val="20"/>
                    <w:szCs w:val="20"/>
                  </w:rPr>
                  <w:t>53747</w:t>
                </w:r>
              </w:p>
            </w:tc>
          </w:sdtContent>
        </w:sdt>
        <w:tc>
          <w:tcPr>
            <w:tcW w:w="1405" w:type="pct"/>
            <w:gridSpan w:val="5"/>
            <w:tcBorders>
              <w:bottom w:val="single" w:sz="12" w:space="0" w:color="auto"/>
              <w:right w:val="single" w:sz="12" w:space="0" w:color="auto"/>
            </w:tcBorders>
            <w:shd w:val="clear" w:color="auto" w:fill="00A0DC"/>
            <w:vAlign w:val="center"/>
          </w:tcPr>
          <w:p w14:paraId="4AB8C408"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33911534"/>
            <w:placeholder>
              <w:docPart w:val="F6FBEF9CE15C40D089B87AE159783009"/>
            </w:placeholder>
          </w:sdtPr>
          <w:sdtEndPr/>
          <w:sdtContent>
            <w:sdt>
              <w:sdtPr>
                <w:rPr>
                  <w:rFonts w:ascii="Proba Pro Lt" w:hAnsi="Proba Pro Lt" w:cs="Arial"/>
                  <w:sz w:val="20"/>
                  <w:szCs w:val="20"/>
                </w:rPr>
                <w:id w:val="-958711552"/>
                <w:placeholder>
                  <w:docPart w:val="77539A1126724BA78606B425DD012AEB"/>
                </w:placeholder>
              </w:sdtPr>
              <w:sdtEndPr/>
              <w:sdtContent>
                <w:tc>
                  <w:tcPr>
                    <w:tcW w:w="817" w:type="pct"/>
                    <w:gridSpan w:val="4"/>
                    <w:tcBorders>
                      <w:bottom w:val="single" w:sz="12" w:space="0" w:color="auto"/>
                      <w:right w:val="single" w:sz="12" w:space="0" w:color="auto"/>
                    </w:tcBorders>
                    <w:vAlign w:val="center"/>
                  </w:tcPr>
                  <w:p w14:paraId="2D4537D5" w14:textId="2A21F31E"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7</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8</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0</w:t>
                    </w:r>
                  </w:p>
                </w:tc>
              </w:sdtContent>
            </w:sdt>
          </w:sdtContent>
        </w:sdt>
      </w:tr>
      <w:tr w:rsidR="00790C07" w:rsidRPr="008176A5" w14:paraId="7CC73884" w14:textId="77777777" w:rsidTr="002B7CD6">
        <w:tc>
          <w:tcPr>
            <w:tcW w:w="1256" w:type="pct"/>
            <w:tcBorders>
              <w:left w:val="single" w:sz="12" w:space="0" w:color="auto"/>
              <w:bottom w:val="single" w:sz="12" w:space="0" w:color="auto"/>
            </w:tcBorders>
            <w:shd w:val="clear" w:color="auto" w:fill="00A0DC"/>
            <w:vAlign w:val="center"/>
          </w:tcPr>
          <w:p w14:paraId="48C72CD9" w14:textId="1DDF50A5"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790C07" w:rsidRPr="008176A5">
              <w:rPr>
                <w:rFonts w:ascii="Proba Pro Lt" w:hAnsi="Proba Pro Lt" w:cs="Arial"/>
                <w:sz w:val="20"/>
                <w:szCs w:val="20"/>
              </w:rPr>
              <w:t xml:space="preserve">Studijski program </w:t>
            </w:r>
          </w:p>
        </w:tc>
        <w:sdt>
          <w:sdtPr>
            <w:rPr>
              <w:rFonts w:ascii="Proba Pro Lt" w:hAnsi="Proba Pro Lt" w:cs="Arial"/>
              <w:sz w:val="20"/>
              <w:szCs w:val="20"/>
            </w:rPr>
            <w:id w:val="2102676595"/>
            <w:placeholder>
              <w:docPart w:val="8F28DD84E77D4412BF8E6796434FE2E3"/>
            </w:placeholder>
          </w:sdtPr>
          <w:sdtEndPr/>
          <w:sdtContent>
            <w:tc>
              <w:tcPr>
                <w:tcW w:w="1522" w:type="pct"/>
                <w:gridSpan w:val="4"/>
                <w:tcBorders>
                  <w:bottom w:val="single" w:sz="12" w:space="0" w:color="auto"/>
                  <w:right w:val="single" w:sz="12" w:space="0" w:color="auto"/>
                </w:tcBorders>
                <w:vAlign w:val="center"/>
              </w:tcPr>
              <w:p w14:paraId="1C106F34"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Svi sveučilišni diplomski studiji PBF-a</w:t>
                </w:r>
              </w:p>
            </w:tc>
          </w:sdtContent>
        </w:sdt>
        <w:tc>
          <w:tcPr>
            <w:tcW w:w="1405" w:type="pct"/>
            <w:gridSpan w:val="5"/>
            <w:tcBorders>
              <w:bottom w:val="single" w:sz="12" w:space="0" w:color="auto"/>
              <w:right w:val="single" w:sz="12" w:space="0" w:color="auto"/>
            </w:tcBorders>
            <w:shd w:val="clear" w:color="auto" w:fill="00A0DC"/>
            <w:vAlign w:val="center"/>
          </w:tcPr>
          <w:p w14:paraId="3D86E6B9"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98092071"/>
            <w:placeholder>
              <w:docPart w:val="772F238600D8482BA41C3F20FF29614F"/>
            </w:placeholder>
          </w:sdtPr>
          <w:sdtEndPr/>
          <w:sdtContent>
            <w:tc>
              <w:tcPr>
                <w:tcW w:w="817" w:type="pct"/>
                <w:gridSpan w:val="4"/>
                <w:tcBorders>
                  <w:bottom w:val="single" w:sz="12" w:space="0" w:color="auto"/>
                  <w:right w:val="single" w:sz="12" w:space="0" w:color="auto"/>
                </w:tcBorders>
                <w:vAlign w:val="center"/>
              </w:tcPr>
              <w:p w14:paraId="7B4E0FF6"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33</w:t>
                </w:r>
              </w:p>
            </w:tc>
          </w:sdtContent>
        </w:sdt>
      </w:tr>
      <w:tr w:rsidR="00790C07" w:rsidRPr="008176A5" w14:paraId="0173EE8B" w14:textId="77777777" w:rsidTr="002B7CD6">
        <w:tc>
          <w:tcPr>
            <w:tcW w:w="1256" w:type="pct"/>
            <w:tcBorders>
              <w:left w:val="single" w:sz="12" w:space="0" w:color="auto"/>
              <w:bottom w:val="single" w:sz="12" w:space="0" w:color="auto"/>
            </w:tcBorders>
            <w:shd w:val="clear" w:color="auto" w:fill="00A0DC"/>
            <w:vAlign w:val="center"/>
          </w:tcPr>
          <w:p w14:paraId="01D00C61" w14:textId="0902E231"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790C07"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47070804"/>
            <w:placeholder>
              <w:docPart w:val="E4CF56CF294144F691A119CCCDDF7628"/>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577926C"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7390104"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E8E7BE" w14:textId="77777777" w:rsidR="00790C07" w:rsidRPr="008176A5" w:rsidRDefault="00DB7BE2" w:rsidP="002B7CD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03791023"/>
                <w:placeholder>
                  <w:docPart w:val="B159930CF2C84B7382874F6CE8673826"/>
                </w:placeholder>
                <w:dropDownList>
                  <w:listItem w:value="Choose an item."/>
                  <w:listItem w:displayText="1." w:value="1."/>
                  <w:listItem w:displayText="2." w:value="2."/>
                  <w:listItem w:displayText="3." w:value="3."/>
                </w:dropDownList>
              </w:sdtPr>
              <w:sdtEndPr/>
              <w:sdtContent>
                <w:r w:rsidR="00790C07" w:rsidRPr="008176A5">
                  <w:rPr>
                    <w:rFonts w:ascii="Proba Pro Lt" w:hAnsi="Proba Pro Lt" w:cs="Arial"/>
                    <w:sz w:val="20"/>
                    <w:szCs w:val="20"/>
                  </w:rPr>
                  <w:t>1.</w:t>
                </w:r>
              </w:sdtContent>
            </w:sdt>
            <w:r w:rsidR="00790C07" w:rsidRPr="008176A5">
              <w:rPr>
                <w:rFonts w:ascii="Proba Pro Lt" w:hAnsi="Proba Pro Lt" w:cs="Arial"/>
                <w:sz w:val="20"/>
                <w:szCs w:val="20"/>
              </w:rPr>
              <w:tab/>
            </w:r>
          </w:p>
          <w:p w14:paraId="620F5670" w14:textId="77777777" w:rsidR="00790C07" w:rsidRPr="008176A5" w:rsidRDefault="00DB7BE2" w:rsidP="002B7CD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4068065"/>
                <w:placeholder>
                  <w:docPart w:val="21A9181B3C01446D96ED70014B078BC5"/>
                </w:placeholder>
              </w:sdtPr>
              <w:sdtEndPr/>
              <w:sdtContent>
                <w:r w:rsidR="00790C07" w:rsidRPr="008176A5">
                  <w:rPr>
                    <w:rFonts w:ascii="Proba Pro Lt" w:hAnsi="Proba Pro Lt" w:cs="Arial"/>
                    <w:sz w:val="20"/>
                    <w:szCs w:val="20"/>
                  </w:rPr>
                  <w:t xml:space="preserve">0 </w:t>
                </w:r>
              </w:sdtContent>
            </w:sdt>
            <w:r w:rsidR="00790C07" w:rsidRPr="008176A5">
              <w:rPr>
                <w:rFonts w:ascii="Proba Pro Lt" w:hAnsi="Proba Pro Lt" w:cs="Arial"/>
                <w:sz w:val="20"/>
                <w:szCs w:val="20"/>
              </w:rPr>
              <w:t>%</w:t>
            </w:r>
          </w:p>
        </w:tc>
      </w:tr>
      <w:tr w:rsidR="00790C07" w:rsidRPr="008176A5" w14:paraId="7C101EC2" w14:textId="77777777" w:rsidTr="002B7CD6">
        <w:tc>
          <w:tcPr>
            <w:tcW w:w="1256" w:type="pct"/>
            <w:tcBorders>
              <w:left w:val="single" w:sz="12" w:space="0" w:color="auto"/>
              <w:bottom w:val="single" w:sz="12" w:space="0" w:color="auto"/>
            </w:tcBorders>
            <w:shd w:val="clear" w:color="auto" w:fill="00A0DC"/>
            <w:vAlign w:val="center"/>
          </w:tcPr>
          <w:p w14:paraId="5792F488"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95042214"/>
            <w:placeholder>
              <w:docPart w:val="C3DD0E42D3044703AC72C6D1F9853A7C"/>
            </w:placeholder>
          </w:sdtPr>
          <w:sdtEndPr/>
          <w:sdtContent>
            <w:sdt>
              <w:sdtPr>
                <w:rPr>
                  <w:rFonts w:ascii="Proba Pro Lt" w:hAnsi="Proba Pro Lt" w:cs="Arial"/>
                  <w:sz w:val="20"/>
                  <w:szCs w:val="20"/>
                </w:rPr>
                <w:id w:val="-1745718070"/>
                <w:placeholder>
                  <w:docPart w:val="2167CE764D2E475CBED43D314E1364CB"/>
                </w:placeholder>
              </w:sdtPr>
              <w:sdtEndPr/>
              <w:sdtContent>
                <w:tc>
                  <w:tcPr>
                    <w:tcW w:w="1522" w:type="pct"/>
                    <w:gridSpan w:val="4"/>
                    <w:tcBorders>
                      <w:bottom w:val="single" w:sz="12" w:space="0" w:color="auto"/>
                      <w:right w:val="single" w:sz="12" w:space="0" w:color="auto"/>
                    </w:tcBorders>
                    <w:vAlign w:val="center"/>
                  </w:tcPr>
                  <w:p w14:paraId="3BBBDB6D"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0DDB79F" w14:textId="77777777" w:rsidR="00790C07" w:rsidRPr="008176A5" w:rsidRDefault="00790C07" w:rsidP="002B7CD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803732207"/>
            <w:placeholder>
              <w:docPart w:val="742363BA8B4146A388A30E0E35A000B1"/>
            </w:placeholder>
          </w:sdtPr>
          <w:sdtEndPr/>
          <w:sdtContent>
            <w:sdt>
              <w:sdtPr>
                <w:rPr>
                  <w:rFonts w:ascii="Proba Pro Lt" w:hAnsi="Proba Pro Lt" w:cs="Arial"/>
                  <w:sz w:val="20"/>
                  <w:szCs w:val="20"/>
                </w:rPr>
                <w:id w:val="-563642937"/>
                <w:placeholder>
                  <w:docPart w:val="D44154131B4643D98F6973381CC74B03"/>
                </w:placeholder>
              </w:sdtPr>
              <w:sdtEndPr/>
              <w:sdtContent>
                <w:tc>
                  <w:tcPr>
                    <w:tcW w:w="817" w:type="pct"/>
                    <w:gridSpan w:val="4"/>
                    <w:tcBorders>
                      <w:bottom w:val="single" w:sz="12" w:space="0" w:color="auto"/>
                      <w:right w:val="single" w:sz="12" w:space="0" w:color="auto"/>
                    </w:tcBorders>
                    <w:vAlign w:val="center"/>
                  </w:tcPr>
                  <w:p w14:paraId="44DA0C21" w14:textId="61506319"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790C07" w:rsidRPr="008176A5">
                      <w:rPr>
                        <w:rFonts w:ascii="Proba Pro Lt" w:hAnsi="Proba Pro Lt" w:cs="Arial"/>
                        <w:sz w:val="20"/>
                        <w:szCs w:val="20"/>
                      </w:rPr>
                      <w:t xml:space="preserve">rvatski </w:t>
                    </w:r>
                  </w:p>
                </w:tc>
              </w:sdtContent>
            </w:sdt>
          </w:sdtContent>
        </w:sdt>
      </w:tr>
      <w:tr w:rsidR="00790C07" w:rsidRPr="008176A5" w14:paraId="469F34CB" w14:textId="77777777" w:rsidTr="002B7CD6">
        <w:tc>
          <w:tcPr>
            <w:tcW w:w="1256" w:type="pct"/>
            <w:tcBorders>
              <w:left w:val="single" w:sz="12" w:space="0" w:color="auto"/>
              <w:bottom w:val="single" w:sz="12" w:space="0" w:color="auto"/>
            </w:tcBorders>
            <w:shd w:val="clear" w:color="auto" w:fill="00A0DC"/>
            <w:vAlign w:val="center"/>
          </w:tcPr>
          <w:p w14:paraId="1178F157"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6674946"/>
            <w:placeholder>
              <w:docPart w:val="406B114DF5AF40C989166A90D5B3E23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7CF49A1"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6489A14" w14:textId="77777777" w:rsidR="00790C07" w:rsidRPr="008176A5" w:rsidRDefault="00790C07" w:rsidP="002B7CD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4BBD04" w14:textId="77777777" w:rsidR="00790C07" w:rsidRPr="008176A5" w:rsidRDefault="00DB7BE2" w:rsidP="002B7CD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19400319"/>
                <w:placeholder>
                  <w:docPart w:val="5754C791216C4681BBB48601A8250C07"/>
                </w:placeholder>
                <w:dropDownList>
                  <w:listItem w:value="Choose an item."/>
                  <w:listItem w:displayText="DA" w:value="DA"/>
                  <w:listItem w:displayText="NE" w:value="NE"/>
                </w:dropDownList>
              </w:sdtPr>
              <w:sdtEndPr/>
              <w:sdtContent>
                <w:r w:rsidR="00790C07" w:rsidRPr="008176A5">
                  <w:rPr>
                    <w:rFonts w:ascii="Proba Pro Lt" w:hAnsi="Proba Pro Lt" w:cs="Arial"/>
                    <w:sz w:val="20"/>
                    <w:szCs w:val="20"/>
                  </w:rPr>
                  <w:t>NE</w:t>
                </w:r>
              </w:sdtContent>
            </w:sdt>
          </w:p>
        </w:tc>
      </w:tr>
      <w:tr w:rsidR="00790C07" w:rsidRPr="008176A5" w14:paraId="2F9124C0"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B930C7" w14:textId="77777777" w:rsidR="00790C07" w:rsidRPr="008176A5" w:rsidRDefault="00790C07" w:rsidP="002B7CD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790C07" w:rsidRPr="008176A5" w14:paraId="654B5F95" w14:textId="77777777" w:rsidTr="002B7CD6">
        <w:tc>
          <w:tcPr>
            <w:tcW w:w="1256" w:type="pct"/>
            <w:tcBorders>
              <w:top w:val="single" w:sz="12" w:space="0" w:color="auto"/>
              <w:left w:val="single" w:sz="12" w:space="0" w:color="auto"/>
            </w:tcBorders>
            <w:shd w:val="clear" w:color="auto" w:fill="00A0DC"/>
            <w:vAlign w:val="center"/>
          </w:tcPr>
          <w:p w14:paraId="6E3BA726" w14:textId="4311BAE3"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790C07" w:rsidRPr="008176A5">
              <w:rPr>
                <w:rFonts w:ascii="Proba Pro Lt" w:hAnsi="Proba Pro Lt" w:cs="Arial"/>
                <w:color w:val="000000"/>
                <w:sz w:val="20"/>
                <w:szCs w:val="20"/>
              </w:rPr>
              <w:t>Ciljevi predmeta</w:t>
            </w:r>
          </w:p>
        </w:tc>
        <w:sdt>
          <w:sdtPr>
            <w:rPr>
              <w:rFonts w:ascii="Proba Pro Lt" w:hAnsi="Proba Pro Lt" w:cs="Arial"/>
              <w:sz w:val="20"/>
              <w:szCs w:val="20"/>
            </w:rPr>
            <w:id w:val="-2105866725"/>
            <w:placeholder>
              <w:docPart w:val="A6C2CAF1ED744AAAB2052BBE457A3054"/>
            </w:placeholder>
          </w:sdtPr>
          <w:sdtEndPr/>
          <w:sdtContent>
            <w:sdt>
              <w:sdtPr>
                <w:rPr>
                  <w:rFonts w:ascii="Proba Pro Lt" w:hAnsi="Proba Pro Lt" w:cs="Arial"/>
                  <w:sz w:val="20"/>
                  <w:szCs w:val="20"/>
                </w:rPr>
                <w:id w:val="-958874074"/>
                <w:placeholder>
                  <w:docPart w:val="44DAFBFB0C0E4D1EA042B30238647F57"/>
                </w:placeholder>
              </w:sdtPr>
              <w:sdtEndPr/>
              <w:sdtContent>
                <w:tc>
                  <w:tcPr>
                    <w:tcW w:w="3744" w:type="pct"/>
                    <w:gridSpan w:val="13"/>
                    <w:tcBorders>
                      <w:top w:val="single" w:sz="12" w:space="0" w:color="auto"/>
                      <w:right w:val="single" w:sz="12" w:space="0" w:color="auto"/>
                    </w:tcBorders>
                    <w:vAlign w:val="center"/>
                  </w:tcPr>
                  <w:p w14:paraId="01884F00"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790C07" w:rsidRPr="008176A5" w14:paraId="398E858B" w14:textId="77777777" w:rsidTr="002B7CD6">
        <w:tc>
          <w:tcPr>
            <w:tcW w:w="1256" w:type="pct"/>
            <w:tcBorders>
              <w:left w:val="single" w:sz="12" w:space="0" w:color="auto"/>
            </w:tcBorders>
            <w:shd w:val="clear" w:color="auto" w:fill="00A0DC"/>
            <w:vAlign w:val="center"/>
          </w:tcPr>
          <w:p w14:paraId="179EB3E5" w14:textId="07E9B8F5"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790C07"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859806930"/>
            <w:placeholder>
              <w:docPart w:val="009B6932FC5B43D095BDBB407F03455B"/>
            </w:placeholder>
          </w:sdtPr>
          <w:sdtEndPr/>
          <w:sdtContent>
            <w:tc>
              <w:tcPr>
                <w:tcW w:w="3744" w:type="pct"/>
                <w:gridSpan w:val="13"/>
                <w:tcBorders>
                  <w:right w:val="single" w:sz="12" w:space="0" w:color="auto"/>
                </w:tcBorders>
                <w:vAlign w:val="center"/>
              </w:tcPr>
              <w:p w14:paraId="3E681230"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r w:rsidR="00790C07" w:rsidRPr="008176A5" w14:paraId="734FD392" w14:textId="77777777" w:rsidTr="002B7CD6">
        <w:tc>
          <w:tcPr>
            <w:tcW w:w="1256" w:type="pct"/>
            <w:tcBorders>
              <w:left w:val="single" w:sz="12" w:space="0" w:color="auto"/>
            </w:tcBorders>
            <w:shd w:val="clear" w:color="auto" w:fill="00A0DC"/>
            <w:vAlign w:val="center"/>
          </w:tcPr>
          <w:p w14:paraId="2BA5F1A0" w14:textId="6874D4CC"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790C07"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76501241"/>
            <w:placeholder>
              <w:docPart w:val="BB24F756347D4A098918D07A783898E1"/>
            </w:placeholder>
          </w:sdtPr>
          <w:sdtEndPr/>
          <w:sdtContent>
            <w:sdt>
              <w:sdtPr>
                <w:rPr>
                  <w:rFonts w:ascii="Proba Pro Lt" w:hAnsi="Proba Pro Lt"/>
                  <w:sz w:val="20"/>
                  <w:szCs w:val="20"/>
                </w:rPr>
                <w:id w:val="-749193232"/>
                <w:placeholder>
                  <w:docPart w:val="D4E1F6A0549046E4AB81B82735E2F10D"/>
                </w:placeholder>
              </w:sdtPr>
              <w:sdtEndPr/>
              <w:sdtContent>
                <w:tc>
                  <w:tcPr>
                    <w:tcW w:w="3744" w:type="pct"/>
                    <w:gridSpan w:val="13"/>
                    <w:tcBorders>
                      <w:right w:val="single" w:sz="12" w:space="0" w:color="auto"/>
                    </w:tcBorders>
                    <w:vAlign w:val="center"/>
                  </w:tcPr>
                  <w:p w14:paraId="18334F95" w14:textId="3D8B0F09"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t>primijeniti zakonsku regulativu te etička načela i norme vezan</w:t>
                    </w:r>
                    <w:r w:rsidR="00554B5F">
                      <w:rPr>
                        <w:rFonts w:ascii="Proba Pro Lt" w:hAnsi="Proba Pro Lt" w:cs="Arial"/>
                        <w:sz w:val="20"/>
                        <w:szCs w:val="20"/>
                      </w:rPr>
                      <w:t>e uz specifične zahtjeve struke</w:t>
                    </w:r>
                  </w:p>
                  <w:p w14:paraId="0380D369" w14:textId="3A159A70"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t>izvijestiti o laboratorijskim, pogonskim i poslovnim rezultatima usmenim i pisanim putem uz k</w:t>
                    </w:r>
                    <w:r w:rsidR="00554B5F">
                      <w:rPr>
                        <w:rFonts w:ascii="Proba Pro Lt" w:hAnsi="Proba Pro Lt" w:cs="Arial"/>
                        <w:sz w:val="20"/>
                        <w:szCs w:val="20"/>
                      </w:rPr>
                      <w:t>orištenje stručne terminologije</w:t>
                    </w:r>
                  </w:p>
                  <w:p w14:paraId="003B132E" w14:textId="4BFB0ED9"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t>koristiti uobičajenu procesnu opremu u biotehnološkom pogonu (proizvodn</w:t>
                    </w:r>
                    <w:r w:rsidR="00554B5F">
                      <w:rPr>
                        <w:rFonts w:ascii="Proba Pro Lt" w:hAnsi="Proba Pro Lt" w:cs="Arial"/>
                        <w:sz w:val="20"/>
                        <w:szCs w:val="20"/>
                      </w:rPr>
                      <w:t>om i/ili pilotno-istraživačkom)</w:t>
                    </w:r>
                  </w:p>
                  <w:p w14:paraId="755B6961" w14:textId="2A239AFE"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lastRenderedPageBreak/>
                      <w:t>provoditi odgovarajuće analize i biotehnološke postupke u kemijskim, biokemijskim, mikrobiološkim, molekularno-genetičkim, procesnim i razvojnim laboratorijima, te prepoznati i riješiti jednostavnij</w:t>
                    </w:r>
                    <w:r w:rsidR="00554B5F">
                      <w:rPr>
                        <w:rFonts w:ascii="Proba Pro Lt" w:hAnsi="Proba Pro Lt" w:cs="Arial"/>
                        <w:sz w:val="20"/>
                        <w:szCs w:val="20"/>
                      </w:rPr>
                      <w:t>e probleme u tim laboratorijima</w:t>
                    </w:r>
                  </w:p>
                  <w:p w14:paraId="4EE6ABBE" w14:textId="501494A8"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t>odabrati i praktično primijeniti temeljna znanja i vještine iz biokemijskog inženjerstva, vođenja i upravljanja biotehnoloških procesa te ge</w:t>
                    </w:r>
                    <w:r w:rsidR="00554B5F">
                      <w:rPr>
                        <w:rFonts w:ascii="Proba Pro Lt" w:hAnsi="Proba Pro Lt" w:cs="Arial"/>
                        <w:sz w:val="20"/>
                        <w:szCs w:val="20"/>
                      </w:rPr>
                      <w:t>netičkog inženjerstva</w:t>
                    </w:r>
                  </w:p>
                  <w:p w14:paraId="025789D8" w14:textId="1893F29A" w:rsidR="00790C07" w:rsidRPr="008176A5" w:rsidRDefault="00D7667B" w:rsidP="00CE71F1">
                    <w:pPr>
                      <w:pStyle w:val="ListParagraph"/>
                      <w:numPr>
                        <w:ilvl w:val="0"/>
                        <w:numId w:val="63"/>
                      </w:numPr>
                      <w:tabs>
                        <w:tab w:val="left" w:pos="2820"/>
                      </w:tabs>
                      <w:spacing w:after="0" w:line="240" w:lineRule="auto"/>
                      <w:ind w:left="340"/>
                      <w:rPr>
                        <w:rFonts w:ascii="Proba Pro Lt" w:hAnsi="Proba Pro Lt" w:cs="Arial"/>
                        <w:sz w:val="20"/>
                        <w:szCs w:val="20"/>
                      </w:rPr>
                    </w:pPr>
                    <w:r w:rsidRPr="008176A5">
                      <w:rPr>
                        <w:rFonts w:ascii="Proba Pro Lt" w:hAnsi="Proba Pro Lt" w:cs="Arial"/>
                        <w:sz w:val="20"/>
                        <w:szCs w:val="20"/>
                      </w:rPr>
                      <w:t>odabrati i koristiti uobičajenu laboratorijsku opremu</w:t>
                    </w:r>
                    <w:r w:rsidR="00554B5F">
                      <w:rPr>
                        <w:rFonts w:ascii="Proba Pro Lt" w:hAnsi="Proba Pro Lt" w:cs="Arial"/>
                        <w:sz w:val="20"/>
                        <w:szCs w:val="20"/>
                      </w:rPr>
                      <w:t xml:space="preserve"> i odgovarajuće računalne alate</w:t>
                    </w:r>
                  </w:p>
                </w:tc>
              </w:sdtContent>
            </w:sdt>
          </w:sdtContent>
        </w:sdt>
      </w:tr>
      <w:tr w:rsidR="00790C07" w:rsidRPr="008176A5" w14:paraId="27716514" w14:textId="77777777" w:rsidTr="002B7CD6">
        <w:tc>
          <w:tcPr>
            <w:tcW w:w="1256" w:type="pct"/>
            <w:tcBorders>
              <w:left w:val="single" w:sz="12" w:space="0" w:color="auto"/>
            </w:tcBorders>
            <w:shd w:val="clear" w:color="auto" w:fill="00A0DC"/>
            <w:vAlign w:val="center"/>
          </w:tcPr>
          <w:p w14:paraId="58747968" w14:textId="70AC8A85"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790C07" w:rsidRPr="008176A5">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2070019206"/>
            <w:placeholder>
              <w:docPart w:val="3377ADD0150143199FA2C74AA02D5C19"/>
            </w:placeholder>
          </w:sdtPr>
          <w:sdtEndPr>
            <w:rPr>
              <w:rFonts w:cs="Calibri"/>
            </w:rPr>
          </w:sdtEndPr>
          <w:sdtContent>
            <w:sdt>
              <w:sdtPr>
                <w:rPr>
                  <w:rFonts w:ascii="Proba Pro Lt" w:eastAsia="Calibri" w:hAnsi="Proba Pro Lt" w:cs="Arial"/>
                  <w:sz w:val="20"/>
                  <w:szCs w:val="20"/>
                  <w:lang w:eastAsia="en-US"/>
                </w:rPr>
                <w:id w:val="-1082986462"/>
                <w:placeholder>
                  <w:docPart w:val="806C771FF0E94702A759773D13A36FE2"/>
                </w:placeholder>
              </w:sdtPr>
              <w:sdtEndPr>
                <w:rPr>
                  <w:rFonts w:cs="Calibri"/>
                </w:rPr>
              </w:sdtEndPr>
              <w:sdtContent>
                <w:tc>
                  <w:tcPr>
                    <w:tcW w:w="3744" w:type="pct"/>
                    <w:gridSpan w:val="13"/>
                    <w:tcBorders>
                      <w:right w:val="single" w:sz="12" w:space="0" w:color="auto"/>
                    </w:tcBorders>
                    <w:vAlign w:val="center"/>
                  </w:tcPr>
                  <w:p w14:paraId="076274CF" w14:textId="77777777" w:rsidR="00790C07" w:rsidRPr="008176A5" w:rsidRDefault="00790C07" w:rsidP="00CE71F1">
                    <w:pPr>
                      <w:pStyle w:val="NormalWeb"/>
                      <w:numPr>
                        <w:ilvl w:val="0"/>
                        <w:numId w:val="64"/>
                      </w:numPr>
                      <w:shd w:val="clear" w:color="auto" w:fill="FFFFFF"/>
                      <w:spacing w:before="0" w:beforeAutospacing="0" w:after="0" w:afterAutospacing="0"/>
                      <w:ind w:left="340"/>
                      <w:rPr>
                        <w:rFonts w:ascii="Proba Pro Lt" w:hAnsi="Proba Pro Lt" w:cs="Arial"/>
                        <w:color w:val="333333"/>
                        <w:sz w:val="20"/>
                        <w:szCs w:val="20"/>
                      </w:rPr>
                    </w:pPr>
                    <w:r w:rsidRPr="008176A5">
                      <w:rPr>
                        <w:rFonts w:ascii="Proba Pro Lt" w:hAnsi="Proba Pro Lt" w:cs="Arial"/>
                        <w:color w:val="333333"/>
                        <w:sz w:val="20"/>
                        <w:szCs w:val="20"/>
                      </w:rPr>
                      <w:t>steći spoznaje o aerobnoj i anaerobnoj razgradnji organskih spojeva</w:t>
                    </w:r>
                  </w:p>
                  <w:p w14:paraId="6727DD7F"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naučiti o ulozi i mogućnostima mikroorganizmima u razgradnji organskih spojeva</w:t>
                    </w:r>
                  </w:p>
                  <w:p w14:paraId="7F694918"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steći inženjerska znanja o dosada primijenjenim postupcima mikrobne razgradnje organskih spojeva</w:t>
                    </w:r>
                  </w:p>
                  <w:p w14:paraId="05261682"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naučiti/znati kako zbrinuti otpadni materijal</w:t>
                    </w:r>
                  </w:p>
                  <w:p w14:paraId="213A2536"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naučiti o važnosti razvrstavanja otpadnog materijala, odvajanja organskog otpada</w:t>
                    </w:r>
                  </w:p>
                  <w:p w14:paraId="4EB253FF"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znati i moći praktično primijeniti znanja o kompostiranju, kompostirati biorazgradivi materijal iz domaćinstva</w:t>
                    </w:r>
                  </w:p>
                  <w:p w14:paraId="2A4D2D23"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poznavati Zakone koji se primjenjuju u području zaštite okoliša</w:t>
                    </w:r>
                  </w:p>
                  <w:p w14:paraId="6DC966D6"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usvajati i diskutirati nove spoznaje u području zaštite okoliša</w:t>
                    </w:r>
                  </w:p>
                  <w:p w14:paraId="627B18C0" w14:textId="77777777" w:rsidR="00790C07" w:rsidRPr="008176A5" w:rsidRDefault="00790C07" w:rsidP="00CE71F1">
                    <w:pPr>
                      <w:pStyle w:val="ListParagraph"/>
                      <w:numPr>
                        <w:ilvl w:val="0"/>
                        <w:numId w:val="64"/>
                      </w:numPr>
                      <w:tabs>
                        <w:tab w:val="left" w:pos="2820"/>
                      </w:tabs>
                      <w:spacing w:after="0" w:line="240" w:lineRule="auto"/>
                      <w:ind w:left="340"/>
                      <w:rPr>
                        <w:rFonts w:ascii="Proba Pro Lt" w:hAnsi="Proba Pro Lt" w:cs="Arial"/>
                        <w:sz w:val="20"/>
                        <w:szCs w:val="20"/>
                      </w:rPr>
                    </w:pPr>
                    <w:r w:rsidRPr="008176A5">
                      <w:rPr>
                        <w:rFonts w:ascii="Proba Pro Lt" w:eastAsia="Times New Roman" w:hAnsi="Proba Pro Lt" w:cs="Arial"/>
                        <w:color w:val="333333"/>
                        <w:sz w:val="20"/>
                        <w:szCs w:val="20"/>
                      </w:rPr>
                      <w:t>ekološki edukativno djelovati u životnom i radnom okruženju</w:t>
                    </w:r>
                  </w:p>
                </w:tc>
              </w:sdtContent>
            </w:sdt>
          </w:sdtContent>
        </w:sdt>
      </w:tr>
      <w:tr w:rsidR="00790C07" w:rsidRPr="008176A5" w14:paraId="2950EF7C" w14:textId="77777777" w:rsidTr="002B7CD6">
        <w:tc>
          <w:tcPr>
            <w:tcW w:w="1256" w:type="pct"/>
            <w:tcBorders>
              <w:left w:val="single" w:sz="12" w:space="0" w:color="auto"/>
            </w:tcBorders>
            <w:shd w:val="clear" w:color="auto" w:fill="00A0DC"/>
            <w:vAlign w:val="center"/>
          </w:tcPr>
          <w:p w14:paraId="443F7640" w14:textId="598D7DE7"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790C07" w:rsidRPr="008176A5">
              <w:rPr>
                <w:rFonts w:ascii="Proba Pro Lt" w:hAnsi="Proba Pro Lt" w:cs="Arial"/>
                <w:color w:val="000000"/>
                <w:sz w:val="20"/>
                <w:szCs w:val="20"/>
              </w:rPr>
              <w:t xml:space="preserve">Opis sadržaja predmeta </w:t>
            </w:r>
          </w:p>
          <w:p w14:paraId="51A841C0" w14:textId="77777777" w:rsidR="00790C07" w:rsidRPr="008176A5" w:rsidRDefault="00790C07" w:rsidP="002B7CD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62370116"/>
            <w:placeholder>
              <w:docPart w:val="1F8CC1A37AE04CC1BF2E8EECAEE0900A"/>
            </w:placeholder>
          </w:sdtPr>
          <w:sdtEndPr/>
          <w:sdtContent>
            <w:sdt>
              <w:sdtPr>
                <w:rPr>
                  <w:rFonts w:ascii="Proba Pro Lt" w:hAnsi="Proba Pro Lt" w:cs="Arial"/>
                  <w:sz w:val="20"/>
                  <w:szCs w:val="20"/>
                </w:rPr>
                <w:id w:val="-411696104"/>
                <w:placeholder>
                  <w:docPart w:val="2F5206AE484C444489D88EC808D527D8"/>
                </w:placeholder>
              </w:sdtPr>
              <w:sdtEndPr>
                <w:rPr>
                  <w:rFonts w:cs="Calibri"/>
                </w:rPr>
              </w:sdtEndPr>
              <w:sdtContent>
                <w:tc>
                  <w:tcPr>
                    <w:tcW w:w="3744" w:type="pct"/>
                    <w:gridSpan w:val="13"/>
                    <w:tcBorders>
                      <w:right w:val="single" w:sz="12" w:space="0" w:color="auto"/>
                    </w:tcBorders>
                    <w:vAlign w:val="center"/>
                  </w:tcPr>
                  <w:p w14:paraId="3EEF4E0C"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Predavanja po metodskim cjelinama:</w:t>
                    </w:r>
                  </w:p>
                  <w:p w14:paraId="7D92006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Organski spojevi – podrijetlo, postojanost, svojstva, učinak na okoliš, otpornost na mikrobnu razgradnju (2 sata)</w:t>
                    </w:r>
                  </w:p>
                  <w:p w14:paraId="6525FAF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7D1961F1"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  mikrobne vrste, metabolizam, put razgradnje, uvjeti (aerobna, anaerobna razgradnja) (2 sata)</w:t>
                    </w:r>
                  </w:p>
                  <w:p w14:paraId="51CF4BB1"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 xml:space="preserve">Biološka razgradnja ksenobiotika (2 sata) </w:t>
                    </w:r>
                  </w:p>
                  <w:p w14:paraId="1897A9EF"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otpadne vode (pr. iz prerade maslina) (2 sata)</w:t>
                    </w:r>
                  </w:p>
                  <w:p w14:paraId="0D5EE721"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lignina, celuloze (2 sata)</w:t>
                    </w:r>
                  </w:p>
                  <w:p w14:paraId="0CD5A466"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 deponij (2 sata)</w:t>
                    </w:r>
                  </w:p>
                  <w:p w14:paraId="7B109480"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 kompostiranje (2 sata)</w:t>
                    </w:r>
                  </w:p>
                  <w:p w14:paraId="461DDC39"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boja, mulja, pesticida, fenola, formaldehida (2 sata)</w:t>
                    </w:r>
                  </w:p>
                  <w:p w14:paraId="02965BF0"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Zakonska regulativa – zaštita okoliša (1 sat)</w:t>
                    </w:r>
                  </w:p>
                  <w:p w14:paraId="5D51C8DF" w14:textId="77777777" w:rsidR="00790C07" w:rsidRPr="008176A5" w:rsidRDefault="00790C07" w:rsidP="002B7CD6">
                    <w:pPr>
                      <w:spacing w:after="0" w:line="240" w:lineRule="auto"/>
                      <w:rPr>
                        <w:rFonts w:ascii="Proba Pro Lt" w:hAnsi="Proba Pro Lt" w:cs="Arial"/>
                        <w:sz w:val="20"/>
                        <w:szCs w:val="20"/>
                      </w:rPr>
                    </w:pPr>
                  </w:p>
                  <w:p w14:paraId="2594062E"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Seminar po metodskim cjelinama:</w:t>
                    </w:r>
                  </w:p>
                  <w:p w14:paraId="3ABDE429"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Mikrobni metabolizam i razgradnja organskih spojeva u prirodi (2 sata)</w:t>
                    </w:r>
                  </w:p>
                  <w:p w14:paraId="21E6BD62"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Put razgradnje odabranih organskih spojeva (pr. klorirani pesticidi, poliklorirani bifenili) (2 sata)</w:t>
                    </w:r>
                  </w:p>
                  <w:p w14:paraId="2BFC0CD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Bioremedijacija organskih spojeva (2 sata)</w:t>
                    </w:r>
                  </w:p>
                  <w:p w14:paraId="7F84EBA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Povezanost/korelacija brzine mikrobne razgradnje i kemijske strukture (2 sata)</w:t>
                    </w:r>
                  </w:p>
                </w:tc>
              </w:sdtContent>
            </w:sdt>
          </w:sdtContent>
        </w:sdt>
      </w:tr>
      <w:tr w:rsidR="00790C07" w:rsidRPr="008176A5" w14:paraId="1ACF3FDF" w14:textId="77777777" w:rsidTr="002B7CD6">
        <w:trPr>
          <w:trHeight w:val="349"/>
        </w:trPr>
        <w:tc>
          <w:tcPr>
            <w:tcW w:w="1256" w:type="pct"/>
            <w:vMerge w:val="restart"/>
            <w:tcBorders>
              <w:left w:val="single" w:sz="12" w:space="0" w:color="auto"/>
            </w:tcBorders>
            <w:shd w:val="clear" w:color="auto" w:fill="00A0DC"/>
            <w:vAlign w:val="center"/>
          </w:tcPr>
          <w:p w14:paraId="21003A18" w14:textId="6631EF45"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790C07" w:rsidRPr="008176A5">
              <w:rPr>
                <w:rFonts w:ascii="Proba Pro Lt" w:hAnsi="Proba Pro Lt" w:cs="Arial"/>
                <w:color w:val="000000"/>
                <w:sz w:val="20"/>
                <w:szCs w:val="20"/>
              </w:rPr>
              <w:t>Vrste izvođenja nastave:</w:t>
            </w:r>
          </w:p>
        </w:tc>
        <w:tc>
          <w:tcPr>
            <w:tcW w:w="1212" w:type="pct"/>
            <w:gridSpan w:val="3"/>
            <w:vMerge w:val="restart"/>
            <w:vAlign w:val="center"/>
          </w:tcPr>
          <w:p w14:paraId="20C18097" w14:textId="77777777" w:rsidR="00790C07"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7054790"/>
                <w14:checkbox>
                  <w14:checked w14:val="1"/>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predavanja</w:t>
            </w:r>
          </w:p>
          <w:p w14:paraId="3A6EDA7A" w14:textId="77777777" w:rsidR="00790C07"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630307"/>
                <w14:checkbox>
                  <w14:checked w14:val="1"/>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seminari i radionice  </w:t>
            </w:r>
          </w:p>
          <w:p w14:paraId="49C047F2" w14:textId="77777777" w:rsidR="00790C07"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4417911"/>
                <w14:checkbox>
                  <w14:checked w14:val="1"/>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vježbe  </w:t>
            </w:r>
          </w:p>
          <w:p w14:paraId="7094EFA5" w14:textId="77777777" w:rsidR="00790C07"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1866859"/>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w:t>
            </w:r>
            <w:r w:rsidR="00790C07" w:rsidRPr="008176A5">
              <w:rPr>
                <w:rFonts w:ascii="Proba Pro Lt" w:hAnsi="Proba Pro Lt" w:cs="Arial"/>
                <w:b w:val="0"/>
                <w:i/>
                <w:sz w:val="20"/>
                <w:szCs w:val="20"/>
                <w:lang w:val="hr-HR"/>
              </w:rPr>
              <w:t>on line</w:t>
            </w:r>
            <w:r w:rsidR="00790C07" w:rsidRPr="008176A5">
              <w:rPr>
                <w:rFonts w:ascii="Proba Pro Lt" w:hAnsi="Proba Pro Lt" w:cs="Arial"/>
                <w:b w:val="0"/>
                <w:sz w:val="20"/>
                <w:szCs w:val="20"/>
                <w:lang w:val="hr-HR"/>
              </w:rPr>
              <w:t xml:space="preserve"> u cijelosti</w:t>
            </w:r>
          </w:p>
          <w:p w14:paraId="1CBA79E4" w14:textId="77777777" w:rsidR="00790C07"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059785"/>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mješovito e-učenje</w:t>
            </w:r>
          </w:p>
          <w:p w14:paraId="38E2D780" w14:textId="77777777" w:rsidR="00790C07" w:rsidRPr="008176A5" w:rsidRDefault="00DB7BE2"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9979554"/>
                <w14:checkbox>
                  <w14:checked w14:val="1"/>
                  <w14:checkedState w14:val="2612" w14:font="MS Gothic"/>
                  <w14:uncheckedState w14:val="2610" w14:font="MS Gothic"/>
                </w14:checkbox>
              </w:sdtPr>
              <w:sdtEndPr/>
              <w:sdtContent>
                <w:r w:rsidR="00790C07" w:rsidRPr="008176A5">
                  <w:rPr>
                    <w:rFonts w:ascii="Segoe UI Symbol" w:eastAsia="MS Gothic" w:hAnsi="Segoe UI Symbol" w:cs="Segoe UI Symbol"/>
                    <w:sz w:val="20"/>
                    <w:szCs w:val="20"/>
                  </w:rPr>
                  <w:t>☒</w:t>
                </w:r>
              </w:sdtContent>
            </w:sdt>
            <w:r w:rsidR="00790C07" w:rsidRPr="008176A5">
              <w:rPr>
                <w:rFonts w:ascii="Proba Pro Lt" w:hAnsi="Proba Pro Lt" w:cs="Arial"/>
                <w:sz w:val="20"/>
                <w:szCs w:val="20"/>
              </w:rPr>
              <w:t xml:space="preserve"> terenska nastava</w:t>
            </w:r>
          </w:p>
        </w:tc>
        <w:tc>
          <w:tcPr>
            <w:tcW w:w="1285" w:type="pct"/>
            <w:gridSpan w:val="5"/>
            <w:vMerge w:val="restart"/>
            <w:vAlign w:val="center"/>
          </w:tcPr>
          <w:p w14:paraId="717221C3" w14:textId="77777777" w:rsidR="00790C07"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684415"/>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samostalni  zadaci  </w:t>
            </w:r>
          </w:p>
          <w:p w14:paraId="428634FE" w14:textId="77777777" w:rsidR="00790C07"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318656"/>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multimedija i mreža  </w:t>
            </w:r>
          </w:p>
          <w:p w14:paraId="31ABD78E" w14:textId="77777777" w:rsidR="00790C07"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1626755"/>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laboratorij</w:t>
            </w:r>
          </w:p>
          <w:p w14:paraId="28792FEA" w14:textId="77777777" w:rsidR="00790C07"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1819441"/>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mentorski rad</w:t>
            </w:r>
          </w:p>
          <w:p w14:paraId="4C2FE8DE" w14:textId="77777777" w:rsidR="00790C07" w:rsidRPr="008176A5" w:rsidRDefault="00DB7BE2"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5048697"/>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sz w:val="20"/>
                    <w:szCs w:val="20"/>
                  </w:rPr>
                  <w:t>☐</w:t>
                </w:r>
              </w:sdtContent>
            </w:sdt>
            <w:r w:rsidR="00790C07" w:rsidRPr="008176A5">
              <w:rPr>
                <w:rFonts w:ascii="Proba Pro Lt" w:hAnsi="Proba Pro Lt" w:cs="Arial"/>
                <w:b/>
                <w:sz w:val="20"/>
                <w:szCs w:val="20"/>
              </w:rPr>
              <w:t xml:space="preserve"> </w:t>
            </w:r>
            <w:sdt>
              <w:sdtPr>
                <w:rPr>
                  <w:rFonts w:ascii="Proba Pro Lt" w:hAnsi="Proba Pro Lt" w:cs="Arial"/>
                  <w:b/>
                  <w:sz w:val="20"/>
                  <w:szCs w:val="20"/>
                </w:rPr>
                <w:id w:val="-732617312"/>
                <w:placeholder>
                  <w:docPart w:val="1A8652AC821340A5A6F8705A747BD7D1"/>
                </w:placeholder>
                <w:showingPlcHdr/>
              </w:sdtPr>
              <w:sdtEndPr/>
              <w:sdtContent>
                <w:r w:rsidR="00790C07" w:rsidRPr="008176A5">
                  <w:rPr>
                    <w:rFonts w:ascii="Proba Pro Lt" w:hAnsi="Proba Pro Lt" w:cs="Arial"/>
                    <w:sz w:val="20"/>
                    <w:szCs w:val="20"/>
                  </w:rPr>
                  <w:t>(ostalo upisati)</w:t>
                </w:r>
                <w:r w:rsidR="00790C07" w:rsidRPr="008176A5">
                  <w:rPr>
                    <w:rFonts w:ascii="Proba Pro Lt" w:hAnsi="Proba Pro Lt" w:cs="Arial"/>
                    <w:b/>
                    <w:sz w:val="20"/>
                    <w:szCs w:val="20"/>
                  </w:rPr>
                  <w:t xml:space="preserve"> </w:t>
                </w:r>
              </w:sdtContent>
            </w:sdt>
            <w:r w:rsidR="00790C07"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50563B7" w14:textId="0A0EA337"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790C07" w:rsidRPr="008176A5">
              <w:rPr>
                <w:rFonts w:ascii="Proba Pro Lt" w:hAnsi="Proba Pro Lt" w:cs="Arial"/>
                <w:color w:val="000000"/>
                <w:sz w:val="20"/>
                <w:szCs w:val="20"/>
              </w:rPr>
              <w:t>Komentari:</w:t>
            </w:r>
          </w:p>
        </w:tc>
      </w:tr>
      <w:tr w:rsidR="00790C07" w:rsidRPr="008176A5" w14:paraId="7D90D4BC" w14:textId="77777777" w:rsidTr="002B7CD6">
        <w:trPr>
          <w:trHeight w:val="577"/>
        </w:trPr>
        <w:tc>
          <w:tcPr>
            <w:tcW w:w="1256" w:type="pct"/>
            <w:vMerge/>
            <w:tcBorders>
              <w:left w:val="single" w:sz="12" w:space="0" w:color="auto"/>
              <w:bottom w:val="single" w:sz="4" w:space="0" w:color="auto"/>
            </w:tcBorders>
            <w:shd w:val="clear" w:color="auto" w:fill="00A0DC"/>
            <w:vAlign w:val="center"/>
          </w:tcPr>
          <w:p w14:paraId="1BD20011"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2594C8A" w14:textId="77777777" w:rsidR="00790C07" w:rsidRPr="008176A5" w:rsidRDefault="00790C07" w:rsidP="008176A5">
            <w:pPr>
              <w:pStyle w:val="FieldText"/>
              <w:rPr>
                <w:rFonts w:ascii="Proba Pro Lt" w:hAnsi="Proba Pro Lt" w:cs="Arial"/>
                <w:b w:val="0"/>
                <w:sz w:val="20"/>
                <w:szCs w:val="20"/>
                <w:lang w:val="hr-HR"/>
              </w:rPr>
            </w:pPr>
          </w:p>
        </w:tc>
        <w:tc>
          <w:tcPr>
            <w:tcW w:w="1285" w:type="pct"/>
            <w:gridSpan w:val="5"/>
            <w:vMerge/>
            <w:vAlign w:val="center"/>
          </w:tcPr>
          <w:p w14:paraId="16DA2519" w14:textId="77777777" w:rsidR="00790C07" w:rsidRPr="008176A5" w:rsidRDefault="00790C07" w:rsidP="008176A5">
            <w:pPr>
              <w:pStyle w:val="FieldText"/>
              <w:rPr>
                <w:rFonts w:ascii="Proba Pro Lt" w:hAnsi="Proba Pro Lt" w:cs="Arial"/>
                <w:b w:val="0"/>
                <w:sz w:val="20"/>
                <w:szCs w:val="20"/>
                <w:lang w:val="hr-HR"/>
              </w:rPr>
            </w:pPr>
          </w:p>
        </w:tc>
        <w:sdt>
          <w:sdtPr>
            <w:rPr>
              <w:rFonts w:ascii="Proba Pro Lt" w:hAnsi="Proba Pro Lt" w:cs="Arial"/>
              <w:sz w:val="20"/>
              <w:szCs w:val="20"/>
            </w:rPr>
            <w:id w:val="-1178890673"/>
            <w:placeholder>
              <w:docPart w:val="D9541EE1819242518813592FA2DD63C8"/>
            </w:placeholder>
            <w:showingPlcHdr/>
          </w:sdtPr>
          <w:sdtEndPr/>
          <w:sdtContent>
            <w:tc>
              <w:tcPr>
                <w:tcW w:w="1247" w:type="pct"/>
                <w:gridSpan w:val="5"/>
                <w:tcBorders>
                  <w:right w:val="single" w:sz="12" w:space="0" w:color="auto"/>
                </w:tcBorders>
              </w:tcPr>
              <w:p w14:paraId="49CDF730"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176A5" w:rsidRPr="008176A5" w14:paraId="2C9D0B78" w14:textId="77777777" w:rsidTr="002B7CD6">
        <w:trPr>
          <w:trHeight w:val="397"/>
        </w:trPr>
        <w:tc>
          <w:tcPr>
            <w:tcW w:w="1256" w:type="pct"/>
            <w:vMerge w:val="restart"/>
            <w:tcBorders>
              <w:top w:val="single" w:sz="12" w:space="0" w:color="auto"/>
              <w:left w:val="single" w:sz="12" w:space="0" w:color="auto"/>
            </w:tcBorders>
            <w:shd w:val="clear" w:color="auto" w:fill="00A0DC"/>
            <w:vAlign w:val="center"/>
          </w:tcPr>
          <w:p w14:paraId="383E2A81"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3F17A98"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087381208"/>
              <w:placeholder>
                <w:docPart w:val="A4E564EB7C7C415BA9F56626C9FA749E"/>
              </w:placeholder>
              <w:showingPlcHdr/>
            </w:sdtPr>
            <w:sdtEndPr/>
            <w:sdtContent>
              <w:p w14:paraId="21F8E9FE"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38280928"/>
              <w:placeholder>
                <w:docPart w:val="E6BFF892BC8A4E038EDBC95079812E47"/>
              </w:placeholder>
            </w:sdtPr>
            <w:sdtEndPr/>
            <w:sdtContent>
              <w:p w14:paraId="653587C4"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1A669E1"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57904831"/>
              <w:placeholder>
                <w:docPart w:val="D5CAD04026A4418196144319B6F09F46"/>
              </w:placeholder>
              <w:showingPlcHdr/>
            </w:sdtPr>
            <w:sdtEndPr/>
            <w:sdtContent>
              <w:p w14:paraId="7838CA5B"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93600624"/>
              <w:placeholder>
                <w:docPart w:val="24BA285E9EDC4A78A540D469BDB54604"/>
              </w:placeholder>
            </w:sdtPr>
            <w:sdtEndPr/>
            <w:sdtContent>
              <w:p w14:paraId="35B7FB4C"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305E5C" w14:textId="77777777" w:rsidR="00790C07" w:rsidRPr="008176A5" w:rsidRDefault="00790C07"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76943808"/>
              <w:placeholder>
                <w:docPart w:val="D5517F6DE8BE40D48695276428680E78"/>
              </w:placeholder>
            </w:sdtPr>
            <w:sdtEndPr/>
            <w:sdtContent>
              <w:p w14:paraId="50A0E1C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9731186"/>
              <w:placeholder>
                <w:docPart w:val="733CA9EEB36E49938AB0AADA1FF38ED6"/>
              </w:placeholder>
              <w:showingPlcHdr/>
            </w:sdtPr>
            <w:sdtEndPr/>
            <w:sdtContent>
              <w:p w14:paraId="4701D6DF"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176A5" w:rsidRPr="008176A5" w14:paraId="16E0D590" w14:textId="77777777" w:rsidTr="002B7CD6">
        <w:trPr>
          <w:trHeight w:val="397"/>
        </w:trPr>
        <w:tc>
          <w:tcPr>
            <w:tcW w:w="1256" w:type="pct"/>
            <w:vMerge/>
            <w:tcBorders>
              <w:left w:val="single" w:sz="12" w:space="0" w:color="auto"/>
            </w:tcBorders>
            <w:shd w:val="clear" w:color="auto" w:fill="00A0DC"/>
            <w:vAlign w:val="center"/>
          </w:tcPr>
          <w:p w14:paraId="1FCDC7FF"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47E4D77"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896278076"/>
              <w:placeholder>
                <w:docPart w:val="5C3123FAAA4E4BCE9E376C1FE41023E8"/>
              </w:placeholder>
              <w:showingPlcHdr/>
            </w:sdtPr>
            <w:sdtEndPr/>
            <w:sdtContent>
              <w:p w14:paraId="6C6EA12C"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98162065"/>
              <w:placeholder>
                <w:docPart w:val="8CF56318EEF14FBABDB8659B041F691D"/>
              </w:placeholder>
            </w:sdtPr>
            <w:sdtEndPr/>
            <w:sdtContent>
              <w:p w14:paraId="6B2A181B"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8EBBF37"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70068233"/>
              <w:placeholder>
                <w:docPart w:val="38CF76C42CCB4C10AA676ED4019D534D"/>
              </w:placeholder>
              <w:showingPlcHdr/>
            </w:sdtPr>
            <w:sdtEndPr/>
            <w:sdtContent>
              <w:p w14:paraId="1713811E"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92244407"/>
              <w:placeholder>
                <w:docPart w:val="3A017ADC76D546D5AE9775AB8831CAD2"/>
              </w:placeholder>
            </w:sdtPr>
            <w:sdtEndPr/>
            <w:sdtContent>
              <w:p w14:paraId="624D1119"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95C493" w14:textId="77777777" w:rsidR="00790C07" w:rsidRPr="008176A5" w:rsidRDefault="00DB7BE2"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9456190"/>
                <w:placeholder>
                  <w:docPart w:val="D7C5AFE0311047F0BF0337E2C1DD0C0B"/>
                </w:placeholder>
                <w:showingPlcHdr/>
              </w:sdtPr>
              <w:sdtEndPr/>
              <w:sdtContent>
                <w:r w:rsidR="00790C07"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9024498"/>
              <w:placeholder>
                <w:docPart w:val="139E54D709D940FD9C351ECCBFA01FEA"/>
              </w:placeholder>
              <w:showingPlcHdr/>
            </w:sdtPr>
            <w:sdtEndPr/>
            <w:sdtContent>
              <w:p w14:paraId="29A302BC"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50853554"/>
              <w:placeholder>
                <w:docPart w:val="D3E88A17D9734180807FC2B21DFC822B"/>
              </w:placeholder>
              <w:showingPlcHdr/>
            </w:sdtPr>
            <w:sdtEndPr/>
            <w:sdtContent>
              <w:p w14:paraId="6DACBD2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176A5" w:rsidRPr="008176A5" w14:paraId="0D846586" w14:textId="77777777" w:rsidTr="002B7CD6">
        <w:trPr>
          <w:trHeight w:val="397"/>
        </w:trPr>
        <w:tc>
          <w:tcPr>
            <w:tcW w:w="1256" w:type="pct"/>
            <w:vMerge/>
            <w:tcBorders>
              <w:left w:val="single" w:sz="12" w:space="0" w:color="auto"/>
            </w:tcBorders>
            <w:shd w:val="clear" w:color="auto" w:fill="00A0DC"/>
            <w:vAlign w:val="center"/>
          </w:tcPr>
          <w:p w14:paraId="4A6DB3E1"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9A8BE9"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19737206"/>
              <w:placeholder>
                <w:docPart w:val="314A61A3DB0A4942B68C2C087F4B2F6A"/>
              </w:placeholder>
              <w:showingPlcHdr/>
            </w:sdtPr>
            <w:sdtEndPr/>
            <w:sdtContent>
              <w:p w14:paraId="5CF66D4B"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97290279"/>
              <w:placeholder>
                <w:docPart w:val="3F55CFA434A24ED3B8611F5BC1F1F42C"/>
              </w:placeholder>
            </w:sdtPr>
            <w:sdtEndPr/>
            <w:sdtContent>
              <w:p w14:paraId="74CBB5A0"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603C418"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0138109"/>
              <w:placeholder>
                <w:docPart w:val="61E0EA6E8C1A40E091F00714E60A7461"/>
              </w:placeholder>
              <w:showingPlcHdr/>
            </w:sdtPr>
            <w:sdtEndPr/>
            <w:sdtContent>
              <w:p w14:paraId="1986A80F"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32762311"/>
              <w:placeholder>
                <w:docPart w:val="B89070ECC1AA47A79E02C7F40EAA6251"/>
              </w:placeholder>
            </w:sdtPr>
            <w:sdtEndPr/>
            <w:sdtContent>
              <w:p w14:paraId="5DEA0B08"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B62BF6" w14:textId="77777777" w:rsidR="00790C07" w:rsidRPr="008176A5" w:rsidRDefault="00DB7BE2"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6744370"/>
                <w:placeholder>
                  <w:docPart w:val="ABEE8A7C8F5A4662BCB9B65A1A62CCB6"/>
                </w:placeholder>
                <w:showingPlcHdr/>
              </w:sdtPr>
              <w:sdtEndPr/>
              <w:sdtContent>
                <w:r w:rsidR="00790C07"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079126"/>
              <w:placeholder>
                <w:docPart w:val="EC170FAE17E341BEBE72CD085D4E12D3"/>
              </w:placeholder>
              <w:showingPlcHdr/>
            </w:sdtPr>
            <w:sdtEndPr/>
            <w:sdtContent>
              <w:p w14:paraId="45C1787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2713392"/>
              <w:placeholder>
                <w:docPart w:val="0CAE819DE46647759F8F933DD08B4171"/>
              </w:placeholder>
              <w:showingPlcHdr/>
            </w:sdtPr>
            <w:sdtEndPr/>
            <w:sdtContent>
              <w:p w14:paraId="2A36A5D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176A5" w:rsidRPr="008176A5" w14:paraId="549776BF" w14:textId="77777777" w:rsidTr="002B7CD6">
        <w:trPr>
          <w:trHeight w:val="397"/>
        </w:trPr>
        <w:tc>
          <w:tcPr>
            <w:tcW w:w="1256" w:type="pct"/>
            <w:vMerge/>
            <w:tcBorders>
              <w:left w:val="single" w:sz="12" w:space="0" w:color="auto"/>
            </w:tcBorders>
            <w:shd w:val="clear" w:color="auto" w:fill="00A0DC"/>
            <w:vAlign w:val="center"/>
          </w:tcPr>
          <w:p w14:paraId="2B377F4D"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B1B7A9A"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101132015"/>
              <w:placeholder>
                <w:docPart w:val="781B9C74BACD44D8AD4EE93B87E255AD"/>
              </w:placeholder>
              <w:showingPlcHdr/>
            </w:sdtPr>
            <w:sdtEndPr/>
            <w:sdtContent>
              <w:p w14:paraId="383B2051"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12909048"/>
              <w:placeholder>
                <w:docPart w:val="A7981743689745E595B0F8889E15B5F3"/>
              </w:placeholder>
            </w:sdtPr>
            <w:sdtEndPr/>
            <w:sdtContent>
              <w:p w14:paraId="4F538A02"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2E24C9C"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07994605"/>
              <w:placeholder>
                <w:docPart w:val="367B9C8DA9C04422BBF38C580F8A6294"/>
              </w:placeholder>
              <w:showingPlcHdr/>
            </w:sdtPr>
            <w:sdtEndPr/>
            <w:sdtContent>
              <w:p w14:paraId="4EA1ED5D" w14:textId="77777777" w:rsidR="00790C07" w:rsidRPr="008176A5" w:rsidRDefault="00790C07" w:rsidP="002B7CD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400916"/>
              <w:placeholder>
                <w:docPart w:val="8B27BFDDA9F14D3895BE445BA5E174E2"/>
              </w:placeholder>
            </w:sdtPr>
            <w:sdtEndPr/>
            <w:sdtContent>
              <w:p w14:paraId="351BE9D1" w14:textId="77777777" w:rsidR="00790C07" w:rsidRPr="008176A5" w:rsidRDefault="00790C07" w:rsidP="002B7CD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E5D963" w14:textId="77777777" w:rsidR="00790C07" w:rsidRPr="008176A5" w:rsidRDefault="00DB7BE2"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70402078"/>
                <w:placeholder>
                  <w:docPart w:val="EA893304C7CF4BD9921C8C6385F69B8E"/>
                </w:placeholder>
                <w:showingPlcHdr/>
              </w:sdtPr>
              <w:sdtEndPr/>
              <w:sdtContent>
                <w:r w:rsidR="00790C07"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0375623"/>
              <w:placeholder>
                <w:docPart w:val="7C83C108ECF742D4AC44337EEB2B3AC4"/>
              </w:placeholder>
              <w:showingPlcHdr/>
            </w:sdtPr>
            <w:sdtEndPr/>
            <w:sdtContent>
              <w:p w14:paraId="2ED15201"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8563440"/>
              <w:placeholder>
                <w:docPart w:val="767EB0303E9E482886A5CFE2F673BCE7"/>
              </w:placeholder>
              <w:showingPlcHdr/>
            </w:sdtPr>
            <w:sdtEndPr/>
            <w:sdtContent>
              <w:p w14:paraId="2F43BC31"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176A5" w:rsidRPr="008176A5" w14:paraId="1D40D2BE" w14:textId="77777777" w:rsidTr="002B7CD6">
        <w:trPr>
          <w:trHeight w:val="397"/>
        </w:trPr>
        <w:tc>
          <w:tcPr>
            <w:tcW w:w="1256" w:type="pct"/>
            <w:vMerge/>
            <w:tcBorders>
              <w:left w:val="single" w:sz="12" w:space="0" w:color="auto"/>
              <w:bottom w:val="single" w:sz="12" w:space="0" w:color="auto"/>
            </w:tcBorders>
            <w:shd w:val="clear" w:color="auto" w:fill="00A0DC"/>
            <w:vAlign w:val="center"/>
          </w:tcPr>
          <w:p w14:paraId="51B35A26"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89638B2"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8263107"/>
              <w:placeholder>
                <w:docPart w:val="07C8EE92677047CDA74BA474903D4EDC"/>
              </w:placeholder>
              <w:showingPlcHdr/>
            </w:sdtPr>
            <w:sdtEndPr/>
            <w:sdtContent>
              <w:p w14:paraId="6609FD26"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5262409"/>
              <w:placeholder>
                <w:docPart w:val="5C1C6F0600724B9EA9B5C7E2B7F01B35"/>
              </w:placeholder>
            </w:sdtPr>
            <w:sdtEndPr/>
            <w:sdtContent>
              <w:p w14:paraId="284177A5"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297AA70"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7689299"/>
              <w:placeholder>
                <w:docPart w:val="EA0ED9B5EA4F4A43AF095606C1466558"/>
              </w:placeholder>
            </w:sdtPr>
            <w:sdtEndPr/>
            <w:sdtContent>
              <w:p w14:paraId="3F727F0D"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6885184"/>
              <w:placeholder>
                <w:docPart w:val="CB5D53D826614412B324EA8E47EF846C"/>
              </w:placeholder>
              <w:showingPlcHdr/>
            </w:sdtPr>
            <w:sdtEndPr/>
            <w:sdtContent>
              <w:p w14:paraId="2680F303"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BF77309"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86060593"/>
              <w:placeholder>
                <w:docPart w:val="1FF72E79130F4B6F8C03FDE40F698328"/>
              </w:placeholder>
            </w:sdtPr>
            <w:sdtEndPr/>
            <w:sdtContent>
              <w:p w14:paraId="1F04FBE9"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790C07" w:rsidRPr="008176A5" w14:paraId="4FEDEFBA" w14:textId="77777777" w:rsidTr="002B7CD6">
        <w:trPr>
          <w:trHeight w:val="397"/>
        </w:trPr>
        <w:tc>
          <w:tcPr>
            <w:tcW w:w="1256" w:type="pct"/>
            <w:tcBorders>
              <w:left w:val="single" w:sz="12" w:space="0" w:color="auto"/>
              <w:bottom w:val="single" w:sz="12" w:space="0" w:color="auto"/>
            </w:tcBorders>
            <w:shd w:val="clear" w:color="auto" w:fill="00A0DC"/>
            <w:vAlign w:val="center"/>
          </w:tcPr>
          <w:p w14:paraId="5AE1863C"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9026727"/>
              <w:placeholder>
                <w:docPart w:val="85D4773BD1FE4E139986D15996D1AC39"/>
              </w:placeholder>
            </w:sdtPr>
            <w:sdtEndPr/>
            <w:sdtContent>
              <w:sdt>
                <w:sdtPr>
                  <w:rPr>
                    <w:rFonts w:ascii="Proba Pro Lt" w:hAnsi="Proba Pro Lt" w:cs="Arial"/>
                    <w:color w:val="000000"/>
                    <w:sz w:val="20"/>
                    <w:szCs w:val="20"/>
                  </w:rPr>
                  <w:id w:val="-1757128316"/>
                </w:sdtPr>
                <w:sdtEndPr/>
                <w:sdtContent>
                  <w:p w14:paraId="18E78304" w14:textId="77777777" w:rsidR="00790C07" w:rsidRPr="008176A5" w:rsidRDefault="00790C07" w:rsidP="008176A5">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Maksimalni broj bodova po vrstama aktivnosti:</w:t>
                    </w:r>
                  </w:p>
                  <w:p w14:paraId="0499F46B"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 xml:space="preserve">pismeni ispit   </w:t>
                    </w:r>
                    <w:r w:rsidRPr="008176A5">
                      <w:rPr>
                        <w:rFonts w:ascii="Proba Pro Lt" w:hAnsi="Proba Pro Lt" w:cs="Arial"/>
                        <w:sz w:val="20"/>
                        <w:szCs w:val="20"/>
                      </w:rPr>
                      <w:tab/>
                    </w:r>
                    <w:r w:rsidRPr="008176A5">
                      <w:rPr>
                        <w:rFonts w:ascii="Proba Pro Lt" w:hAnsi="Proba Pro Lt" w:cs="Arial"/>
                        <w:sz w:val="20"/>
                        <w:szCs w:val="20"/>
                      </w:rPr>
                      <w:tab/>
                      <w:t xml:space="preserve"> 80</w:t>
                    </w:r>
                  </w:p>
                  <w:p w14:paraId="214256AF"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lastRenderedPageBreak/>
                      <w:t xml:space="preserve">završni ispit (usmeni)  </w:t>
                    </w:r>
                    <w:r w:rsidRPr="008176A5">
                      <w:rPr>
                        <w:rFonts w:ascii="Proba Pro Lt" w:hAnsi="Proba Pro Lt" w:cs="Arial"/>
                        <w:sz w:val="20"/>
                        <w:szCs w:val="20"/>
                      </w:rPr>
                      <w:tab/>
                      <w:t xml:space="preserve"> 20</w:t>
                    </w:r>
                    <w:r w:rsidRPr="008176A5">
                      <w:rPr>
                        <w:rFonts w:ascii="Proba Pro Lt" w:hAnsi="Proba Pro Lt" w:cs="Arial"/>
                        <w:sz w:val="20"/>
                        <w:szCs w:val="20"/>
                      </w:rPr>
                      <w:tab/>
                    </w:r>
                  </w:p>
                  <w:p w14:paraId="090438B1"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ukupno                         100</w:t>
                    </w:r>
                  </w:p>
                  <w:p w14:paraId="01FF8BDC" w14:textId="77777777" w:rsidR="00790C07" w:rsidRPr="008176A5" w:rsidRDefault="00790C07" w:rsidP="008176A5">
                    <w:pPr>
                      <w:spacing w:after="0" w:line="240" w:lineRule="auto"/>
                      <w:rPr>
                        <w:rFonts w:ascii="Proba Pro Lt" w:hAnsi="Proba Pro Lt" w:cs="Arial"/>
                        <w:sz w:val="20"/>
                        <w:szCs w:val="20"/>
                      </w:rPr>
                    </w:pPr>
                  </w:p>
                  <w:p w14:paraId="43A53B2F"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Odrađene vježbe su uvjet za dobivanje potpisa i ostvarivanje prava izlaska na ispit.</w:t>
                    </w:r>
                  </w:p>
                  <w:p w14:paraId="34DC3FC3"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086E37A" w14:textId="77777777" w:rsidR="00790C07" w:rsidRPr="008176A5" w:rsidRDefault="00790C07" w:rsidP="008176A5">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iz pismenog dijela i ukupno: </w:t>
                    </w:r>
                  </w:p>
                  <w:p w14:paraId="51D1654F"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&lt; 60 % nedovoljan (1)</w:t>
                    </w:r>
                  </w:p>
                  <w:p w14:paraId="6928650F" w14:textId="77777777" w:rsidR="00790C07" w:rsidRPr="008176A5" w:rsidRDefault="00790C07"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60 % dovoljan (2)</w:t>
                    </w:r>
                  </w:p>
                  <w:p w14:paraId="4DB9E231" w14:textId="77777777" w:rsidR="00790C07" w:rsidRPr="008176A5" w:rsidRDefault="00790C07"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70 % dobar (3)</w:t>
                    </w:r>
                  </w:p>
                  <w:p w14:paraId="6F27414C" w14:textId="77777777" w:rsidR="00790C07" w:rsidRPr="008176A5" w:rsidRDefault="00790C07"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80 % vrlo dobar (4)</w:t>
                    </w:r>
                  </w:p>
                  <w:p w14:paraId="5000F619" w14:textId="77777777" w:rsidR="00790C07" w:rsidRPr="008176A5" w:rsidDel="00B558AD" w:rsidRDefault="00790C07" w:rsidP="008176A5">
                    <w:pPr>
                      <w:spacing w:after="0" w:line="240" w:lineRule="auto"/>
                      <w:rPr>
                        <w:rFonts w:ascii="Proba Pro Lt" w:hAnsi="Proba Pro Lt" w:cs="Arial"/>
                        <w:color w:val="000000"/>
                        <w:sz w:val="20"/>
                        <w:szCs w:val="20"/>
                      </w:rPr>
                    </w:pPr>
                    <w:r w:rsidRPr="008176A5">
                      <w:rPr>
                        <w:rFonts w:ascii="Arial" w:hAnsi="Arial" w:cs="Arial"/>
                        <w:sz w:val="20"/>
                        <w:szCs w:val="20"/>
                      </w:rPr>
                      <w:t>≥</w:t>
                    </w:r>
                    <w:r w:rsidRPr="008176A5">
                      <w:rPr>
                        <w:rFonts w:ascii="Proba Pro Lt" w:hAnsi="Proba Pro Lt" w:cs="Arial"/>
                        <w:sz w:val="20"/>
                        <w:szCs w:val="20"/>
                      </w:rPr>
                      <w:t xml:space="preserve"> 90 % izvrstan (5)</w:t>
                    </w:r>
                  </w:p>
                </w:sdtContent>
              </w:sdt>
            </w:sdtContent>
          </w:sdt>
        </w:tc>
      </w:tr>
      <w:tr w:rsidR="00790C07" w:rsidRPr="008176A5" w14:paraId="2654305D" w14:textId="77777777" w:rsidTr="002B7CD6">
        <w:tc>
          <w:tcPr>
            <w:tcW w:w="1256" w:type="pct"/>
            <w:tcBorders>
              <w:left w:val="single" w:sz="12" w:space="0" w:color="auto"/>
              <w:bottom w:val="single" w:sz="12" w:space="0" w:color="auto"/>
            </w:tcBorders>
            <w:shd w:val="clear" w:color="auto" w:fill="00A0DC"/>
            <w:vAlign w:val="center"/>
          </w:tcPr>
          <w:p w14:paraId="761299D2"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2A3F2AB"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786307243"/>
              <w:placeholder>
                <w:docPart w:val="8365E4A7CEE34F7BBCADB2DF6BE9EB2A"/>
              </w:placeholder>
            </w:sdtPr>
            <w:sdtEndPr>
              <w:rPr>
                <w:rFonts w:cs="Calibri"/>
                <w:color w:val="auto"/>
              </w:rPr>
            </w:sdtEndPr>
            <w:sdtContent>
              <w:sdt>
                <w:sdtPr>
                  <w:rPr>
                    <w:rFonts w:ascii="Proba Pro Lt" w:hAnsi="Proba Pro Lt"/>
                    <w:sz w:val="20"/>
                    <w:szCs w:val="20"/>
                  </w:rPr>
                  <w:id w:val="855083857"/>
                </w:sdtPr>
                <w:sdtEndPr/>
                <w:sdtContent>
                  <w:p w14:paraId="26A15AD2" w14:textId="77777777" w:rsidR="00790C07" w:rsidRPr="008176A5" w:rsidRDefault="00790C07" w:rsidP="00CE71F1">
                    <w:pPr>
                      <w:pStyle w:val="ListParagraph"/>
                      <w:numPr>
                        <w:ilvl w:val="0"/>
                        <w:numId w:val="65"/>
                      </w:num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seminare</w:t>
                    </w:r>
                  </w:p>
                  <w:p w14:paraId="1725F5D2" w14:textId="77777777" w:rsidR="00790C07" w:rsidRPr="008176A5" w:rsidRDefault="00790C07" w:rsidP="00CE71F1">
                    <w:pPr>
                      <w:pStyle w:val="ListParagraph"/>
                      <w:numPr>
                        <w:ilvl w:val="0"/>
                        <w:numId w:val="65"/>
                      </w:numPr>
                      <w:spacing w:after="0" w:line="240" w:lineRule="auto"/>
                      <w:rPr>
                        <w:rFonts w:ascii="Proba Pro Lt" w:hAnsi="Proba Pro Lt"/>
                        <w:sz w:val="20"/>
                        <w:szCs w:val="20"/>
                      </w:rPr>
                    </w:pPr>
                    <w:r w:rsidRPr="008176A5">
                      <w:rPr>
                        <w:rFonts w:ascii="Proba Pro Lt" w:hAnsi="Proba Pro Lt" w:cs="Arial"/>
                        <w:color w:val="000000"/>
                        <w:sz w:val="20"/>
                        <w:szCs w:val="20"/>
                      </w:rPr>
                      <w:t xml:space="preserve">položiti pismeni i završni ispit – usmeni </w:t>
                    </w:r>
                  </w:p>
                </w:sdtContent>
              </w:sdt>
            </w:sdtContent>
          </w:sdt>
        </w:tc>
      </w:tr>
      <w:tr w:rsidR="00790C07" w:rsidRPr="008176A5" w14:paraId="6E8DE1F7" w14:textId="77777777" w:rsidTr="002B7CD6">
        <w:tc>
          <w:tcPr>
            <w:tcW w:w="1256" w:type="pct"/>
            <w:vMerge w:val="restart"/>
            <w:tcBorders>
              <w:top w:val="single" w:sz="12" w:space="0" w:color="auto"/>
              <w:left w:val="single" w:sz="12" w:space="0" w:color="auto"/>
            </w:tcBorders>
            <w:shd w:val="clear" w:color="auto" w:fill="00A0DC"/>
            <w:vAlign w:val="center"/>
          </w:tcPr>
          <w:p w14:paraId="06D026AC" w14:textId="77777777" w:rsidR="00790C07" w:rsidRPr="008176A5" w:rsidRDefault="00790C07"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A684183" w14:textId="77777777" w:rsidR="00790C07" w:rsidRPr="008176A5" w:rsidRDefault="00790C07"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CA6452A" w14:textId="77777777" w:rsidR="00790C07" w:rsidRPr="008176A5" w:rsidRDefault="00790C07"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B8186C" w14:textId="77777777" w:rsidR="00790C07" w:rsidRPr="008176A5" w:rsidRDefault="00790C07"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790C07" w:rsidRPr="008176A5" w14:paraId="08F4B3CE" w14:textId="77777777" w:rsidTr="002B7CD6">
        <w:trPr>
          <w:trHeight w:val="75"/>
        </w:trPr>
        <w:tc>
          <w:tcPr>
            <w:tcW w:w="1256" w:type="pct"/>
            <w:vMerge/>
            <w:tcBorders>
              <w:left w:val="single" w:sz="12" w:space="0" w:color="auto"/>
            </w:tcBorders>
            <w:shd w:val="clear" w:color="auto" w:fill="00A0DC"/>
            <w:vAlign w:val="center"/>
          </w:tcPr>
          <w:p w14:paraId="5422AECD" w14:textId="77777777" w:rsidR="00790C07" w:rsidRPr="008176A5" w:rsidRDefault="00790C07" w:rsidP="008176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sz w:val="20"/>
                <w:szCs w:val="20"/>
              </w:rPr>
              <w:id w:val="613561795"/>
              <w:placeholder>
                <w:docPart w:val="4191D1FC9AE143A1AB8D3721FD1AAE77"/>
              </w:placeholder>
            </w:sdtPr>
            <w:sdtEndPr/>
            <w:sdtContent>
              <w:sdt>
                <w:sdtPr>
                  <w:rPr>
                    <w:rFonts w:ascii="Proba Pro Lt" w:hAnsi="Proba Pro Lt" w:cs="Arial"/>
                    <w:sz w:val="20"/>
                    <w:szCs w:val="20"/>
                  </w:rPr>
                  <w:id w:val="-1153911446"/>
                </w:sdtPr>
                <w:sdtEndPr/>
                <w:sdtContent>
                  <w:p w14:paraId="5198C1DE" w14:textId="77777777" w:rsidR="00790C07" w:rsidRPr="003B6803" w:rsidRDefault="00790C07" w:rsidP="002B7CD6">
                    <w:pPr>
                      <w:spacing w:after="0" w:line="240" w:lineRule="auto"/>
                      <w:rPr>
                        <w:rFonts w:ascii="Proba Pro Lt" w:hAnsi="Proba Pro Lt" w:cs="Arial"/>
                        <w:sz w:val="20"/>
                        <w:szCs w:val="20"/>
                      </w:rPr>
                    </w:pPr>
                    <w:r w:rsidRPr="003B6803">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063481319"/>
              <w:placeholder>
                <w:docPart w:val="F7CCA36F68FB41E7B52B803214E9963E"/>
              </w:placeholder>
            </w:sdtPr>
            <w:sdtEndPr/>
            <w:sdtContent>
              <w:p w14:paraId="6C5241DB" w14:textId="77777777" w:rsidR="00790C07" w:rsidRPr="003B6803" w:rsidRDefault="00790C07" w:rsidP="002B7CD6">
                <w:pPr>
                  <w:tabs>
                    <w:tab w:val="left" w:pos="2820"/>
                  </w:tabs>
                  <w:spacing w:after="0" w:line="240" w:lineRule="auto"/>
                  <w:jc w:val="center"/>
                  <w:rPr>
                    <w:rFonts w:ascii="Proba Pro Lt" w:hAnsi="Proba Pro Lt" w:cs="Arial"/>
                    <w:sz w:val="20"/>
                    <w:szCs w:val="20"/>
                  </w:rPr>
                </w:pPr>
                <w:r w:rsidRPr="003B6803">
                  <w:rPr>
                    <w:rFonts w:ascii="Proba Pro Lt" w:hAnsi="Proba Pro Lt" w:cs="Arial"/>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852292519"/>
              <w:placeholder>
                <w:docPart w:val="CD25FC9EC18A40AA89F989CE75810DB3"/>
              </w:placeholder>
            </w:sdtPr>
            <w:sdtEndPr/>
            <w:sdtContent>
              <w:sdt>
                <w:sdtPr>
                  <w:rPr>
                    <w:rFonts w:ascii="Proba Pro Lt" w:hAnsi="Proba Pro Lt" w:cs="Arial"/>
                    <w:sz w:val="20"/>
                    <w:szCs w:val="20"/>
                  </w:rPr>
                  <w:id w:val="-1985378043"/>
                </w:sdtPr>
                <w:sdtEndPr/>
                <w:sdtContent>
                  <w:p w14:paraId="2AB55117" w14:textId="77777777" w:rsidR="00790C07" w:rsidRPr="003B6803" w:rsidRDefault="00790C07" w:rsidP="002B7CD6">
                    <w:pPr>
                      <w:tabs>
                        <w:tab w:val="left" w:pos="2820"/>
                      </w:tabs>
                      <w:spacing w:after="0" w:line="240" w:lineRule="auto"/>
                      <w:jc w:val="center"/>
                      <w:rPr>
                        <w:rFonts w:ascii="Proba Pro Lt" w:hAnsi="Proba Pro Lt" w:cs="Arial"/>
                        <w:sz w:val="20"/>
                        <w:szCs w:val="20"/>
                      </w:rPr>
                    </w:pPr>
                    <w:r w:rsidRPr="003B6803">
                      <w:rPr>
                        <w:rFonts w:ascii="Proba Pro Lt" w:hAnsi="Proba Pro Lt" w:cs="Arial"/>
                        <w:sz w:val="20"/>
                        <w:szCs w:val="20"/>
                      </w:rPr>
                      <w:t>DA, Merlin i mrežne stranice</w:t>
                    </w:r>
                  </w:p>
                </w:sdtContent>
              </w:sdt>
            </w:sdtContent>
          </w:sdt>
        </w:tc>
      </w:tr>
      <w:tr w:rsidR="00790C07" w:rsidRPr="008176A5" w14:paraId="5B25E6EA" w14:textId="77777777" w:rsidTr="002B7CD6">
        <w:tc>
          <w:tcPr>
            <w:tcW w:w="1256" w:type="pct"/>
            <w:tcBorders>
              <w:top w:val="single" w:sz="12" w:space="0" w:color="auto"/>
              <w:left w:val="single" w:sz="12" w:space="0" w:color="auto"/>
            </w:tcBorders>
            <w:shd w:val="clear" w:color="auto" w:fill="00A0DC"/>
            <w:vAlign w:val="center"/>
          </w:tcPr>
          <w:p w14:paraId="2268FD21" w14:textId="77777777" w:rsidR="00790C07" w:rsidRPr="008176A5" w:rsidRDefault="00790C07"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47098082"/>
            <w:placeholder>
              <w:docPart w:val="521C5AA6347D42A891F848CADAA8A092"/>
            </w:placeholder>
          </w:sdtPr>
          <w:sdtEndPr/>
          <w:sdtContent>
            <w:tc>
              <w:tcPr>
                <w:tcW w:w="3744" w:type="pct"/>
                <w:gridSpan w:val="13"/>
                <w:tcBorders>
                  <w:top w:val="single" w:sz="12" w:space="0" w:color="auto"/>
                  <w:right w:val="single" w:sz="12" w:space="0" w:color="auto"/>
                </w:tcBorders>
              </w:tcPr>
              <w:p w14:paraId="30C39B34" w14:textId="77777777" w:rsidR="00790C07" w:rsidRPr="003B6803" w:rsidRDefault="00790C07" w:rsidP="00CE71F1">
                <w:pPr>
                  <w:pStyle w:val="ListParagraph"/>
                  <w:numPr>
                    <w:ilvl w:val="0"/>
                    <w:numId w:val="66"/>
                  </w:numPr>
                  <w:tabs>
                    <w:tab w:val="left" w:pos="2820"/>
                  </w:tabs>
                  <w:spacing w:after="0" w:line="240" w:lineRule="auto"/>
                  <w:ind w:left="340"/>
                  <w:rPr>
                    <w:rFonts w:ascii="Proba Pro Lt" w:hAnsi="Proba Pro Lt" w:cs="Arial"/>
                    <w:sz w:val="20"/>
                    <w:szCs w:val="20"/>
                  </w:rPr>
                </w:pPr>
                <w:r w:rsidRPr="003B6803">
                  <w:rPr>
                    <w:rFonts w:ascii="Proba Pro Lt" w:eastAsia="Times New Roman" w:hAnsi="Proba Pro Lt" w:cs="Arial"/>
                    <w:sz w:val="20"/>
                    <w:szCs w:val="20"/>
                  </w:rPr>
                  <w:t>Neilson, A.H., Allard, A.-S. (2012) Organic Chemicals in the Environment: Mechanisms of Degradation and Transformation, Second Edition. CRC Press.</w:t>
                </w:r>
              </w:p>
            </w:tc>
          </w:sdtContent>
        </w:sdt>
      </w:tr>
      <w:tr w:rsidR="00790C07" w:rsidRPr="008176A5" w14:paraId="377C8395" w14:textId="77777777" w:rsidTr="002B7CD6">
        <w:tc>
          <w:tcPr>
            <w:tcW w:w="1256" w:type="pct"/>
            <w:tcBorders>
              <w:top w:val="single" w:sz="12" w:space="0" w:color="auto"/>
              <w:left w:val="single" w:sz="12" w:space="0" w:color="auto"/>
            </w:tcBorders>
            <w:shd w:val="clear" w:color="auto" w:fill="00A0DC"/>
            <w:vAlign w:val="center"/>
          </w:tcPr>
          <w:p w14:paraId="581894B8" w14:textId="77777777" w:rsidR="00790C07" w:rsidRPr="008176A5" w:rsidRDefault="00790C07"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20E3E65"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98" w:history="1">
              <w:r w:rsidRPr="008176A5">
                <w:rPr>
                  <w:rStyle w:val="Hyperlink"/>
                  <w:rFonts w:ascii="Proba Pro Lt" w:hAnsi="Proba Pro Lt"/>
                  <w:i/>
                  <w:sz w:val="20"/>
                  <w:szCs w:val="20"/>
                </w:rPr>
                <w:t>http://www.pbf.unizg.hr/studiji/ispitni_rokovi</w:t>
              </w:r>
            </w:hyperlink>
          </w:p>
        </w:tc>
      </w:tr>
      <w:tr w:rsidR="00790C07" w:rsidRPr="008176A5" w14:paraId="55DA6B18" w14:textId="77777777" w:rsidTr="002B7CD6">
        <w:tc>
          <w:tcPr>
            <w:tcW w:w="1256" w:type="pct"/>
            <w:tcBorders>
              <w:left w:val="single" w:sz="12" w:space="0" w:color="auto"/>
              <w:bottom w:val="single" w:sz="12" w:space="0" w:color="auto"/>
            </w:tcBorders>
            <w:shd w:val="clear" w:color="auto" w:fill="00A0DC"/>
            <w:vAlign w:val="center"/>
          </w:tcPr>
          <w:p w14:paraId="3ED0AB45" w14:textId="77777777" w:rsidR="00790C07" w:rsidRPr="008176A5" w:rsidRDefault="00790C07"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74661299"/>
            <w:placeholder>
              <w:docPart w:val="43F2CE89F3474AB081C4A4200B28A1CE"/>
            </w:placeholder>
          </w:sdtPr>
          <w:sdtEndPr/>
          <w:sdtContent>
            <w:tc>
              <w:tcPr>
                <w:tcW w:w="3744" w:type="pct"/>
                <w:gridSpan w:val="13"/>
                <w:tcBorders>
                  <w:bottom w:val="single" w:sz="12" w:space="0" w:color="auto"/>
                  <w:right w:val="single" w:sz="12" w:space="0" w:color="auto"/>
                </w:tcBorders>
              </w:tcPr>
              <w:p w14:paraId="66473C1F"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374B5EE5" w14:textId="77777777" w:rsidR="00790C07" w:rsidRPr="008176A5" w:rsidRDefault="00790C07" w:rsidP="008176A5">
      <w:pPr>
        <w:spacing w:after="0" w:line="240" w:lineRule="auto"/>
        <w:rPr>
          <w:rFonts w:ascii="Proba Pro Lt" w:hAnsi="Proba Pro Lt"/>
          <w:sz w:val="20"/>
          <w:szCs w:val="20"/>
        </w:rPr>
      </w:pPr>
    </w:p>
    <w:p w14:paraId="542AAAB2" w14:textId="1E505962"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1976B0" w:rsidRPr="001976B0" w14:paraId="6972B382" w14:textId="77777777" w:rsidTr="0066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427441" w14:textId="77777777" w:rsidR="001976B0" w:rsidRPr="001976B0" w:rsidRDefault="001976B0" w:rsidP="00663E9A">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1976B0" w:rsidRPr="001976B0" w14:paraId="28559771" w14:textId="77777777" w:rsidTr="00663E9A">
        <w:tc>
          <w:tcPr>
            <w:tcW w:w="1256" w:type="pct"/>
            <w:tcBorders>
              <w:top w:val="single" w:sz="12" w:space="0" w:color="auto"/>
              <w:left w:val="single" w:sz="12" w:space="0" w:color="auto"/>
            </w:tcBorders>
            <w:shd w:val="clear" w:color="auto" w:fill="00A0DC"/>
            <w:vAlign w:val="center"/>
          </w:tcPr>
          <w:p w14:paraId="705D7085" w14:textId="34A57E2F" w:rsidR="001976B0" w:rsidRPr="001976B0" w:rsidRDefault="001976B0" w:rsidP="00663E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0A81694CE9684ED8965D6B826DE33571"/>
            </w:placeholder>
          </w:sdtPr>
          <w:sdtEndPr/>
          <w:sdtContent>
            <w:tc>
              <w:tcPr>
                <w:tcW w:w="1522" w:type="pct"/>
                <w:gridSpan w:val="4"/>
                <w:tcBorders>
                  <w:top w:val="single" w:sz="12" w:space="0" w:color="auto"/>
                  <w:right w:val="single" w:sz="12" w:space="0" w:color="auto"/>
                </w:tcBorders>
                <w:vAlign w:val="center"/>
              </w:tcPr>
              <w:p w14:paraId="4BB2868B" w14:textId="78D190DB" w:rsidR="001976B0" w:rsidRPr="00F75173" w:rsidRDefault="00DB7BE2" w:rsidP="00663E9A">
                <w:pPr>
                  <w:tabs>
                    <w:tab w:val="left" w:pos="2820"/>
                  </w:tabs>
                  <w:spacing w:after="0" w:line="240" w:lineRule="auto"/>
                  <w:rPr>
                    <w:rFonts w:ascii="Proba Pro Lt" w:hAnsi="Proba Pro Lt" w:cs="Arial"/>
                    <w:b/>
                    <w:sz w:val="20"/>
                    <w:szCs w:val="20"/>
                  </w:rPr>
                </w:pPr>
                <w:hyperlink r:id="rId199" w:history="1">
                  <w:r w:rsidR="001976B0" w:rsidRPr="00F75173">
                    <w:rPr>
                      <w:rStyle w:val="Hyperlink"/>
                      <w:rFonts w:ascii="Proba Pro Lt" w:hAnsi="Proba Pro Lt" w:cs="Arial"/>
                      <w:b/>
                      <w:sz w:val="20"/>
                      <w:szCs w:val="20"/>
                    </w:rPr>
                    <w:t>Izv. prof. dr. sc. Jasna Mrvčić</w:t>
                  </w:r>
                </w:hyperlink>
              </w:p>
              <w:p w14:paraId="1AE04F73" w14:textId="35EDB6AA" w:rsidR="001976B0" w:rsidRPr="001976B0" w:rsidRDefault="00DB7BE2" w:rsidP="00663E9A">
                <w:pPr>
                  <w:tabs>
                    <w:tab w:val="left" w:pos="2820"/>
                  </w:tabs>
                  <w:spacing w:after="0" w:line="240" w:lineRule="auto"/>
                  <w:rPr>
                    <w:rFonts w:ascii="Proba Pro Lt" w:hAnsi="Proba Pro Lt" w:cs="Arial"/>
                    <w:sz w:val="20"/>
                    <w:szCs w:val="20"/>
                  </w:rPr>
                </w:pPr>
                <w:hyperlink r:id="rId200" w:history="1">
                  <w:r w:rsidR="001976B0" w:rsidRPr="00EF03CE">
                    <w:rPr>
                      <w:rStyle w:val="Hyperlink"/>
                      <w:rFonts w:ascii="Proba Pro Lt" w:hAnsi="Proba Pro Lt" w:cs="Arial"/>
                      <w:sz w:val="20"/>
                      <w:szCs w:val="20"/>
                    </w:rPr>
                    <w:t>Izv. prof. dr. sc. Damir Stanzer</w:t>
                  </w:r>
                </w:hyperlink>
              </w:p>
              <w:p w14:paraId="2A54B729" w14:textId="49754428" w:rsidR="001976B0" w:rsidRPr="001976B0" w:rsidRDefault="00DB7BE2" w:rsidP="00663E9A">
                <w:pPr>
                  <w:tabs>
                    <w:tab w:val="left" w:pos="2820"/>
                  </w:tabs>
                  <w:spacing w:after="0" w:line="240" w:lineRule="auto"/>
                  <w:rPr>
                    <w:rFonts w:ascii="Proba Pro Lt" w:hAnsi="Proba Pro Lt" w:cs="Arial"/>
                    <w:sz w:val="20"/>
                    <w:szCs w:val="20"/>
                  </w:rPr>
                </w:pPr>
                <w:hyperlink r:id="rId201" w:history="1">
                  <w:r w:rsidR="001976B0" w:rsidRPr="00580A4D">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0F036535"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764EC630430A4D0599C5624800CA416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4E5668"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zimski</w:t>
                </w:r>
              </w:p>
            </w:tc>
          </w:sdtContent>
        </w:sdt>
      </w:tr>
      <w:tr w:rsidR="001976B0" w:rsidRPr="001976B0" w14:paraId="394982CA" w14:textId="77777777" w:rsidTr="00663E9A">
        <w:tc>
          <w:tcPr>
            <w:tcW w:w="1256" w:type="pct"/>
            <w:tcBorders>
              <w:top w:val="single" w:sz="12" w:space="0" w:color="auto"/>
              <w:left w:val="single" w:sz="12" w:space="0" w:color="auto"/>
            </w:tcBorders>
            <w:shd w:val="clear" w:color="auto" w:fill="00A0DC"/>
            <w:vAlign w:val="center"/>
          </w:tcPr>
          <w:p w14:paraId="769FA4B6" w14:textId="6C6DAAFE"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28" w:name="Proizvodnja_primjena_pekarskog" w:displacedByCustomXml="next"/>
        <w:sdt>
          <w:sdtPr>
            <w:rPr>
              <w:rFonts w:ascii="Proba Pro Lt" w:hAnsi="Proba Pro Lt" w:cs="Arial"/>
              <w:sz w:val="20"/>
              <w:szCs w:val="20"/>
            </w:rPr>
            <w:id w:val="716166513"/>
            <w:placeholder>
              <w:docPart w:val="E0652127B6484CF5915F10B482323660"/>
            </w:placeholder>
          </w:sdtPr>
          <w:sdtEndPr/>
          <w:sdtContent>
            <w:tc>
              <w:tcPr>
                <w:tcW w:w="1522" w:type="pct"/>
                <w:gridSpan w:val="4"/>
                <w:tcBorders>
                  <w:top w:val="single" w:sz="12" w:space="0" w:color="auto"/>
                  <w:right w:val="single" w:sz="12" w:space="0" w:color="auto"/>
                </w:tcBorders>
                <w:vAlign w:val="center"/>
              </w:tcPr>
              <w:p w14:paraId="657ED213" w14:textId="77777777" w:rsidR="001976B0" w:rsidRPr="001976B0" w:rsidRDefault="001976B0" w:rsidP="00663E9A">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4D4E1BC3"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31DB8803781347B58154CB2FB29699E8"/>
            </w:placeholder>
          </w:sdtPr>
          <w:sdtEndPr/>
          <w:sdtContent>
            <w:tc>
              <w:tcPr>
                <w:tcW w:w="817" w:type="pct"/>
                <w:gridSpan w:val="4"/>
                <w:tcBorders>
                  <w:top w:val="single" w:sz="12" w:space="0" w:color="auto"/>
                  <w:right w:val="single" w:sz="12" w:space="0" w:color="auto"/>
                </w:tcBorders>
                <w:vAlign w:val="center"/>
              </w:tcPr>
              <w:p w14:paraId="488BE127"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1976B0" w:rsidRPr="001976B0" w14:paraId="72AE3127" w14:textId="77777777" w:rsidTr="00663E9A">
        <w:tc>
          <w:tcPr>
            <w:tcW w:w="1256" w:type="pct"/>
            <w:tcBorders>
              <w:left w:val="single" w:sz="12" w:space="0" w:color="auto"/>
              <w:bottom w:val="single" w:sz="12" w:space="0" w:color="auto"/>
            </w:tcBorders>
            <w:shd w:val="clear" w:color="auto" w:fill="00A0DC"/>
            <w:vAlign w:val="center"/>
          </w:tcPr>
          <w:p w14:paraId="542B4F41" w14:textId="3092C667"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C5B37B091408417CAA55196B131451CF"/>
            </w:placeholder>
          </w:sdtPr>
          <w:sdtEndPr/>
          <w:sdtContent>
            <w:tc>
              <w:tcPr>
                <w:tcW w:w="1522" w:type="pct"/>
                <w:gridSpan w:val="4"/>
                <w:tcBorders>
                  <w:bottom w:val="single" w:sz="12" w:space="0" w:color="auto"/>
                  <w:right w:val="single" w:sz="12" w:space="0" w:color="auto"/>
                </w:tcBorders>
                <w:vAlign w:val="center"/>
              </w:tcPr>
              <w:p w14:paraId="1C8C6295" w14:textId="0073F554"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50AEAC2B"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56A7B5AF574740FA97C731DA28A2745A"/>
            </w:placeholder>
          </w:sdtPr>
          <w:sdtEndPr/>
          <w:sdtContent>
            <w:tc>
              <w:tcPr>
                <w:tcW w:w="817" w:type="pct"/>
                <w:gridSpan w:val="4"/>
                <w:tcBorders>
                  <w:bottom w:val="single" w:sz="12" w:space="0" w:color="auto"/>
                  <w:right w:val="single" w:sz="12" w:space="0" w:color="auto"/>
                </w:tcBorders>
                <w:vAlign w:val="center"/>
              </w:tcPr>
              <w:p w14:paraId="580FD6BF" w14:textId="1D421BD5"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25</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5</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0</w:t>
                </w:r>
              </w:p>
            </w:tc>
          </w:sdtContent>
        </w:sdt>
      </w:tr>
      <w:tr w:rsidR="001976B0" w:rsidRPr="001976B0" w14:paraId="5790D27B" w14:textId="77777777" w:rsidTr="00663E9A">
        <w:tc>
          <w:tcPr>
            <w:tcW w:w="1256" w:type="pct"/>
            <w:tcBorders>
              <w:left w:val="single" w:sz="12" w:space="0" w:color="auto"/>
              <w:bottom w:val="single" w:sz="12" w:space="0" w:color="auto"/>
            </w:tcBorders>
            <w:shd w:val="clear" w:color="auto" w:fill="00A0DC"/>
            <w:vAlign w:val="center"/>
          </w:tcPr>
          <w:p w14:paraId="1FA0A838" w14:textId="2CC429B3"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86D7A3E9A8CA42FD8F9473F3DA6EB7D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1623A57"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60651F2E"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915C699577824D5E809A6CF4CE22F7DA"/>
            </w:placeholder>
          </w:sdtPr>
          <w:sdtEndPr/>
          <w:sdtContent>
            <w:tc>
              <w:tcPr>
                <w:tcW w:w="817" w:type="pct"/>
                <w:gridSpan w:val="4"/>
                <w:tcBorders>
                  <w:bottom w:val="single" w:sz="12" w:space="0" w:color="auto"/>
                  <w:right w:val="single" w:sz="12" w:space="0" w:color="auto"/>
                </w:tcBorders>
                <w:vAlign w:val="center"/>
              </w:tcPr>
              <w:p w14:paraId="226A000E" w14:textId="0817406E"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20</w:t>
                </w:r>
              </w:p>
            </w:tc>
          </w:sdtContent>
        </w:sdt>
      </w:tr>
      <w:tr w:rsidR="001976B0" w:rsidRPr="001976B0" w14:paraId="4FA9B866" w14:textId="77777777" w:rsidTr="00663E9A">
        <w:tc>
          <w:tcPr>
            <w:tcW w:w="1256" w:type="pct"/>
            <w:tcBorders>
              <w:left w:val="single" w:sz="12" w:space="0" w:color="auto"/>
              <w:bottom w:val="single" w:sz="12" w:space="0" w:color="auto"/>
            </w:tcBorders>
            <w:shd w:val="clear" w:color="auto" w:fill="00A0DC"/>
            <w:vAlign w:val="center"/>
          </w:tcPr>
          <w:p w14:paraId="69E797C4" w14:textId="313DB576"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9CF4D29FA588413ABEC7FEA31E2B44A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4B6274C"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B0E7A6F"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57BB67C" w14:textId="77777777" w:rsidR="001976B0" w:rsidRPr="001976B0" w:rsidRDefault="00DB7BE2" w:rsidP="0066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83907DABFA194A1C9D1CA8F3E3EA1F1F"/>
                </w:placeholder>
                <w:dropDownList>
                  <w:listItem w:value="Choose an item."/>
                  <w:listItem w:displayText="1." w:value="1."/>
                  <w:listItem w:displayText="2." w:value="2."/>
                  <w:listItem w:displayText="3." w:value="3."/>
                </w:dropDownList>
              </w:sdtPr>
              <w:sdtEndPr/>
              <w:sdtContent>
                <w:r w:rsidR="001976B0" w:rsidRPr="001976B0">
                  <w:rPr>
                    <w:rFonts w:ascii="Proba Pro Lt" w:hAnsi="Proba Pro Lt" w:cs="Arial"/>
                    <w:sz w:val="20"/>
                    <w:szCs w:val="20"/>
                  </w:rPr>
                  <w:t>1.</w:t>
                </w:r>
              </w:sdtContent>
            </w:sdt>
            <w:r w:rsidR="001976B0" w:rsidRPr="001976B0">
              <w:rPr>
                <w:rFonts w:ascii="Proba Pro Lt" w:hAnsi="Proba Pro Lt" w:cs="Arial"/>
                <w:sz w:val="20"/>
                <w:szCs w:val="20"/>
              </w:rPr>
              <w:tab/>
            </w:r>
          </w:p>
          <w:p w14:paraId="36149BCC" w14:textId="7F0F6B50" w:rsidR="001976B0" w:rsidRPr="001976B0" w:rsidRDefault="00DB7BE2" w:rsidP="0066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6786B79100F1456BBA4051AE7D186744"/>
                </w:placeholder>
              </w:sdtPr>
              <w:sdtEndPr/>
              <w:sdtContent>
                <w:r w:rsidR="001976B0" w:rsidRPr="001976B0">
                  <w:rPr>
                    <w:rFonts w:ascii="Proba Pro Lt" w:hAnsi="Proba Pro Lt" w:cs="Arial"/>
                    <w:sz w:val="20"/>
                    <w:szCs w:val="20"/>
                  </w:rPr>
                  <w:t>0</w:t>
                </w:r>
                <w:r w:rsidR="00663E9A">
                  <w:rPr>
                    <w:rFonts w:ascii="Proba Pro Lt" w:hAnsi="Proba Pro Lt" w:cs="Arial"/>
                    <w:sz w:val="20"/>
                    <w:szCs w:val="20"/>
                  </w:rPr>
                  <w:t xml:space="preserve"> </w:t>
                </w:r>
              </w:sdtContent>
            </w:sdt>
            <w:r w:rsidR="001976B0" w:rsidRPr="001976B0">
              <w:rPr>
                <w:rFonts w:ascii="Proba Pro Lt" w:hAnsi="Proba Pro Lt" w:cs="Arial"/>
                <w:sz w:val="20"/>
                <w:szCs w:val="20"/>
              </w:rPr>
              <w:t>%</w:t>
            </w:r>
          </w:p>
        </w:tc>
      </w:tr>
      <w:tr w:rsidR="001976B0" w:rsidRPr="001976B0" w14:paraId="695D9926" w14:textId="77777777" w:rsidTr="00663E9A">
        <w:tc>
          <w:tcPr>
            <w:tcW w:w="1256" w:type="pct"/>
            <w:tcBorders>
              <w:left w:val="single" w:sz="12" w:space="0" w:color="auto"/>
              <w:bottom w:val="single" w:sz="12" w:space="0" w:color="auto"/>
            </w:tcBorders>
            <w:shd w:val="clear" w:color="auto" w:fill="00A0DC"/>
            <w:vAlign w:val="center"/>
          </w:tcPr>
          <w:p w14:paraId="3D141259"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3D5E4A497D054B6AACF6FD8420945F1B"/>
            </w:placeholder>
          </w:sdtPr>
          <w:sdtEndPr/>
          <w:sdtContent>
            <w:tc>
              <w:tcPr>
                <w:tcW w:w="1522" w:type="pct"/>
                <w:gridSpan w:val="4"/>
                <w:tcBorders>
                  <w:bottom w:val="single" w:sz="12" w:space="0" w:color="auto"/>
                  <w:right w:val="single" w:sz="12" w:space="0" w:color="auto"/>
                </w:tcBorders>
                <w:vAlign w:val="center"/>
              </w:tcPr>
              <w:p w14:paraId="4610AC62"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08B21375" w14:textId="77777777" w:rsidR="001976B0" w:rsidRPr="001976B0" w:rsidRDefault="001976B0" w:rsidP="00663E9A">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4933A42B705D42ED89773701700F332C"/>
            </w:placeholder>
          </w:sdtPr>
          <w:sdtEndPr/>
          <w:sdtContent>
            <w:tc>
              <w:tcPr>
                <w:tcW w:w="817" w:type="pct"/>
                <w:gridSpan w:val="4"/>
                <w:tcBorders>
                  <w:bottom w:val="single" w:sz="12" w:space="0" w:color="auto"/>
                  <w:right w:val="single" w:sz="12" w:space="0" w:color="auto"/>
                </w:tcBorders>
                <w:vAlign w:val="center"/>
              </w:tcPr>
              <w:p w14:paraId="32A1198A"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1976B0" w:rsidRPr="001976B0" w14:paraId="262BCF4C" w14:textId="77777777" w:rsidTr="00663E9A">
        <w:tc>
          <w:tcPr>
            <w:tcW w:w="1256" w:type="pct"/>
            <w:tcBorders>
              <w:left w:val="single" w:sz="12" w:space="0" w:color="auto"/>
              <w:bottom w:val="single" w:sz="12" w:space="0" w:color="auto"/>
            </w:tcBorders>
            <w:shd w:val="clear" w:color="auto" w:fill="00A0DC"/>
            <w:vAlign w:val="center"/>
          </w:tcPr>
          <w:p w14:paraId="46C934B9"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A5F09B56C28343298445042AC923021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FF888F5"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CAADA1F" w14:textId="77777777" w:rsidR="001976B0" w:rsidRPr="001976B0" w:rsidRDefault="001976B0" w:rsidP="00663E9A">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17EBD29" w14:textId="77777777" w:rsidR="001976B0" w:rsidRPr="001976B0" w:rsidRDefault="00DB7BE2" w:rsidP="0066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3B6EBCB4DA174CBD92CA311C76F77274"/>
                </w:placeholder>
                <w:dropDownList>
                  <w:listItem w:value="Choose an item."/>
                  <w:listItem w:displayText="DA" w:value="DA"/>
                  <w:listItem w:displayText="NE" w:value="NE"/>
                </w:dropDownList>
              </w:sdtPr>
              <w:sdtEndPr/>
              <w:sdtContent>
                <w:r w:rsidR="001976B0" w:rsidRPr="001976B0">
                  <w:rPr>
                    <w:rFonts w:ascii="Proba Pro Lt" w:hAnsi="Proba Pro Lt" w:cs="Arial"/>
                    <w:sz w:val="20"/>
                    <w:szCs w:val="20"/>
                  </w:rPr>
                  <w:t>NE</w:t>
                </w:r>
              </w:sdtContent>
            </w:sdt>
          </w:p>
        </w:tc>
      </w:tr>
      <w:tr w:rsidR="001976B0" w:rsidRPr="001976B0" w14:paraId="4B7251A0" w14:textId="77777777" w:rsidTr="0066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BC64C2" w14:textId="77777777" w:rsidR="001976B0" w:rsidRPr="001976B0" w:rsidRDefault="001976B0" w:rsidP="00663E9A">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1976B0" w:rsidRPr="001976B0" w14:paraId="36D3F7F4" w14:textId="77777777" w:rsidTr="00663E9A">
        <w:tc>
          <w:tcPr>
            <w:tcW w:w="1256" w:type="pct"/>
            <w:tcBorders>
              <w:top w:val="single" w:sz="12" w:space="0" w:color="auto"/>
              <w:left w:val="single" w:sz="12" w:space="0" w:color="auto"/>
            </w:tcBorders>
            <w:shd w:val="clear" w:color="auto" w:fill="00A0DC"/>
            <w:vAlign w:val="center"/>
          </w:tcPr>
          <w:p w14:paraId="7BB2375F" w14:textId="77F0500A"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76B0"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7F8626A6849D4754A35B25065EF058F4"/>
            </w:placeholder>
          </w:sdtPr>
          <w:sdtEndPr/>
          <w:sdtContent>
            <w:tc>
              <w:tcPr>
                <w:tcW w:w="3744" w:type="pct"/>
                <w:gridSpan w:val="13"/>
                <w:tcBorders>
                  <w:top w:val="single" w:sz="12" w:space="0" w:color="auto"/>
                  <w:right w:val="single" w:sz="12" w:space="0" w:color="auto"/>
                </w:tcBorders>
                <w:vAlign w:val="center"/>
              </w:tcPr>
              <w:p w14:paraId="7F0325F4"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1976B0" w:rsidRPr="001976B0" w14:paraId="69B71418" w14:textId="77777777" w:rsidTr="00663E9A">
        <w:tc>
          <w:tcPr>
            <w:tcW w:w="1256" w:type="pct"/>
            <w:tcBorders>
              <w:left w:val="single" w:sz="12" w:space="0" w:color="auto"/>
            </w:tcBorders>
            <w:shd w:val="clear" w:color="auto" w:fill="00A0DC"/>
            <w:vAlign w:val="center"/>
          </w:tcPr>
          <w:p w14:paraId="7CDC1E48" w14:textId="0AE06671"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76B0"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E3F98ED0E3AF482E9522166AC9540796"/>
            </w:placeholder>
          </w:sdtPr>
          <w:sdtEndPr/>
          <w:sdtContent>
            <w:tc>
              <w:tcPr>
                <w:tcW w:w="3744" w:type="pct"/>
                <w:gridSpan w:val="13"/>
                <w:tcBorders>
                  <w:right w:val="single" w:sz="12" w:space="0" w:color="auto"/>
                </w:tcBorders>
                <w:vAlign w:val="center"/>
              </w:tcPr>
              <w:p w14:paraId="2382BDC6" w14:textId="16AD6B7F"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76B0" w:rsidRPr="001976B0" w14:paraId="3602D64B" w14:textId="77777777" w:rsidTr="00663E9A">
        <w:tc>
          <w:tcPr>
            <w:tcW w:w="1256" w:type="pct"/>
            <w:tcBorders>
              <w:left w:val="single" w:sz="12" w:space="0" w:color="auto"/>
            </w:tcBorders>
            <w:shd w:val="clear" w:color="auto" w:fill="00A0DC"/>
            <w:vAlign w:val="center"/>
          </w:tcPr>
          <w:p w14:paraId="2F8ABB48" w14:textId="70D2E052"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76B0" w:rsidRPr="001976B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39963936"/>
            <w:placeholder>
              <w:docPart w:val="12F7BF3B9F6D4D21B2935B01D1A55FC4"/>
            </w:placeholder>
          </w:sdtPr>
          <w:sdtEndPr>
            <w:rPr>
              <w:rFonts w:cs="Arial"/>
            </w:rPr>
          </w:sdtEndPr>
          <w:sdtContent>
            <w:sdt>
              <w:sdtPr>
                <w:rPr>
                  <w:rFonts w:ascii="Proba Pro Lt" w:hAnsi="Proba Pro Lt"/>
                  <w:sz w:val="20"/>
                  <w:szCs w:val="20"/>
                </w:rPr>
                <w:id w:val="1994371637"/>
                <w:placeholder>
                  <w:docPart w:val="B2DBA64C6CD9430E973187B21563015D"/>
                </w:placeholder>
              </w:sdtPr>
              <w:sdtEndPr>
                <w:rPr>
                  <w:rFonts w:ascii="Calibri" w:hAnsi="Calibri"/>
                  <w:sz w:val="22"/>
                  <w:szCs w:val="22"/>
                </w:rPr>
              </w:sdtEndPr>
              <w:sdtContent>
                <w:tc>
                  <w:tcPr>
                    <w:tcW w:w="3744" w:type="pct"/>
                    <w:gridSpan w:val="13"/>
                    <w:tcBorders>
                      <w:right w:val="single" w:sz="12" w:space="0" w:color="auto"/>
                    </w:tcBorders>
                    <w:vAlign w:val="center"/>
                  </w:tcPr>
                  <w:p w14:paraId="00122D13" w14:textId="77777777" w:rsidR="00352FE4" w:rsidRPr="00343B0D" w:rsidRDefault="00352FE4" w:rsidP="00352FE4">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5457EFA4" w14:textId="77777777" w:rsidR="00352FE4"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4C915A32" w14:textId="77777777" w:rsidR="00352FE4"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w:t>
                    </w:r>
                    <w:r w:rsidRPr="001976B0">
                      <w:rPr>
                        <w:rFonts w:ascii="Proba Pro Lt" w:hAnsi="Proba Pro Lt" w:cs="Arial"/>
                        <w:sz w:val="20"/>
                        <w:szCs w:val="20"/>
                      </w:rPr>
                      <w:lastRenderedPageBreak/>
                      <w:t xml:space="preserve">konzerviranja na kemijski sastav prehrambenih proizvoda, potencijalni utjecaj ambalaže, osiguranje kvalitete) </w:t>
                    </w:r>
                  </w:p>
                  <w:p w14:paraId="7F3DFBB0" w14:textId="77777777" w:rsidR="00352FE4"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07ED92BD" w14:textId="77777777" w:rsidR="00352FE4"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4023239E" w14:textId="77777777" w:rsidR="00352FE4" w:rsidRPr="00343B0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1F1A3EC4" w14:textId="77777777" w:rsidR="00352FE4" w:rsidRDefault="00352FE4" w:rsidP="00352FE4">
                    <w:pPr>
                      <w:tabs>
                        <w:tab w:val="left" w:pos="2820"/>
                      </w:tabs>
                      <w:spacing w:after="0" w:line="240" w:lineRule="auto"/>
                      <w:rPr>
                        <w:rFonts w:ascii="Proba Pro Lt" w:hAnsi="Proba Pro Lt" w:cs="Arial"/>
                        <w:sz w:val="20"/>
                        <w:szCs w:val="20"/>
                      </w:rPr>
                    </w:pPr>
                  </w:p>
                  <w:p w14:paraId="4CE69AED"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45D25901" w14:textId="77777777" w:rsidR="00352FE4" w:rsidRPr="00D92FDD" w:rsidRDefault="00352FE4" w:rsidP="00CE71F1">
                    <w:pPr>
                      <w:numPr>
                        <w:ilvl w:val="0"/>
                        <w:numId w:val="150"/>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31AD4C36" w14:textId="77777777" w:rsidR="00352FE4" w:rsidRDefault="00352FE4" w:rsidP="00352FE4">
                    <w:pPr>
                      <w:autoSpaceDE w:val="0"/>
                      <w:autoSpaceDN w:val="0"/>
                      <w:adjustRightInd w:val="0"/>
                      <w:spacing w:after="0" w:line="240" w:lineRule="auto"/>
                      <w:rPr>
                        <w:rFonts w:ascii="Proba Pro Lt" w:hAnsi="Proba Pro Lt"/>
                        <w:sz w:val="20"/>
                        <w:szCs w:val="20"/>
                      </w:rPr>
                    </w:pPr>
                  </w:p>
                  <w:p w14:paraId="60518D14"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339E33D3"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5736ED48"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7139D5DE"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52CEA95F"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5D4487F0" w14:textId="77777777" w:rsidR="00352FE4" w:rsidRDefault="00352FE4" w:rsidP="00352FE4">
                    <w:pPr>
                      <w:autoSpaceDE w:val="0"/>
                      <w:autoSpaceDN w:val="0"/>
                      <w:adjustRightInd w:val="0"/>
                      <w:spacing w:after="0" w:line="240" w:lineRule="auto"/>
                      <w:rPr>
                        <w:rFonts w:ascii="Proba Pro Lt" w:hAnsi="Proba Pro Lt"/>
                        <w:sz w:val="20"/>
                        <w:szCs w:val="20"/>
                      </w:rPr>
                    </w:pPr>
                  </w:p>
                  <w:p w14:paraId="291FE7A4"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4806562B"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3624966C"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34AB8F2B"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34A0279C"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7F1C4DFB"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7BE88CDE" w14:textId="77777777" w:rsidR="00352FE4" w:rsidRDefault="00352FE4" w:rsidP="00352FE4">
                    <w:pPr>
                      <w:autoSpaceDE w:val="0"/>
                      <w:autoSpaceDN w:val="0"/>
                      <w:adjustRightInd w:val="0"/>
                      <w:spacing w:after="0" w:line="240" w:lineRule="auto"/>
                      <w:rPr>
                        <w:rFonts w:ascii="Proba Pro Lt" w:hAnsi="Proba Pro Lt"/>
                        <w:sz w:val="20"/>
                        <w:szCs w:val="20"/>
                      </w:rPr>
                    </w:pPr>
                  </w:p>
                  <w:p w14:paraId="23711610"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44682F91"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6BF599A7"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48147C8D"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54FB01D1"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1B1955F2" w14:textId="3C818B8A" w:rsidR="001976B0"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sdtContent>
        </w:sdt>
      </w:tr>
      <w:tr w:rsidR="001976B0" w:rsidRPr="001976B0" w14:paraId="293BDFC4" w14:textId="77777777" w:rsidTr="00663E9A">
        <w:tc>
          <w:tcPr>
            <w:tcW w:w="1256" w:type="pct"/>
            <w:tcBorders>
              <w:left w:val="single" w:sz="12" w:space="0" w:color="auto"/>
            </w:tcBorders>
            <w:shd w:val="clear" w:color="auto" w:fill="00A0DC"/>
            <w:vAlign w:val="center"/>
          </w:tcPr>
          <w:p w14:paraId="25E3C99F" w14:textId="185602C9"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76B0"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CC103EBEA5524540AFD1EE6E4474376A"/>
            </w:placeholder>
          </w:sdtPr>
          <w:sdtEndPr/>
          <w:sdtContent>
            <w:tc>
              <w:tcPr>
                <w:tcW w:w="3744" w:type="pct"/>
                <w:gridSpan w:val="13"/>
                <w:tcBorders>
                  <w:right w:val="single" w:sz="12" w:space="0" w:color="auto"/>
                </w:tcBorders>
                <w:vAlign w:val="center"/>
              </w:tcPr>
              <w:p w14:paraId="2EBAB274" w14:textId="294E56DF"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4B5CCFE0" w14:textId="42314F20"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429FA602" w14:textId="5E6ED1A7"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01B06835" w14:textId="7EB36064"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679A65AF" w14:textId="4ACAD435"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1976B0" w:rsidRPr="001976B0" w14:paraId="60244B5B" w14:textId="77777777" w:rsidTr="00663E9A">
        <w:tc>
          <w:tcPr>
            <w:tcW w:w="1256" w:type="pct"/>
            <w:tcBorders>
              <w:left w:val="single" w:sz="12" w:space="0" w:color="auto"/>
            </w:tcBorders>
            <w:shd w:val="clear" w:color="auto" w:fill="00A0DC"/>
            <w:vAlign w:val="center"/>
          </w:tcPr>
          <w:p w14:paraId="30B1787E" w14:textId="1599AA0F" w:rsidR="001976B0" w:rsidRPr="001976B0" w:rsidRDefault="00663E9A" w:rsidP="00F7517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75173">
              <w:rPr>
                <w:rFonts w:ascii="Proba Pro Lt" w:hAnsi="Proba Pro Lt" w:cs="Arial"/>
                <w:color w:val="000000"/>
                <w:sz w:val="20"/>
                <w:szCs w:val="20"/>
              </w:rPr>
              <w:t xml:space="preserve">Opis sadržaja predmeta </w:t>
            </w:r>
          </w:p>
        </w:tc>
        <w:sdt>
          <w:sdtPr>
            <w:id w:val="1625728908"/>
            <w:placeholder>
              <w:docPart w:val="327F70F0358E455893D23D346F330DA8"/>
            </w:placeholder>
          </w:sdtPr>
          <w:sdtEndPr/>
          <w:sdtContent>
            <w:tc>
              <w:tcPr>
                <w:tcW w:w="3744" w:type="pct"/>
                <w:gridSpan w:val="13"/>
                <w:tcBorders>
                  <w:right w:val="single" w:sz="12" w:space="0" w:color="auto"/>
                </w:tcBorders>
                <w:vAlign w:val="center"/>
              </w:tcPr>
              <w:p w14:paraId="23683831" w14:textId="3336D72E"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70406F0A" w14:textId="70CB5C4F"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72F0B828" w14:textId="5124790E"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17D5DB88" w14:textId="563B097F"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0253B3C5" w14:textId="31E82747"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1976B0" w:rsidRPr="001976B0" w14:paraId="26FD3DB7" w14:textId="77777777" w:rsidTr="00663E9A">
        <w:trPr>
          <w:trHeight w:val="349"/>
        </w:trPr>
        <w:tc>
          <w:tcPr>
            <w:tcW w:w="1256" w:type="pct"/>
            <w:vMerge w:val="restart"/>
            <w:tcBorders>
              <w:left w:val="single" w:sz="12" w:space="0" w:color="auto"/>
            </w:tcBorders>
            <w:shd w:val="clear" w:color="auto" w:fill="00A0DC"/>
            <w:vAlign w:val="center"/>
          </w:tcPr>
          <w:p w14:paraId="6B6BC424" w14:textId="0BC9E2D0"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0508102" w14:textId="77777777" w:rsidR="001976B0" w:rsidRPr="001976B0" w:rsidRDefault="00DB7BE2"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predavanja</w:t>
            </w:r>
          </w:p>
          <w:p w14:paraId="4B71DACE" w14:textId="77777777" w:rsidR="001976B0" w:rsidRPr="001976B0" w:rsidRDefault="00DB7BE2"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seminari i radionice  </w:t>
            </w:r>
          </w:p>
          <w:p w14:paraId="69E3E9B3" w14:textId="77777777" w:rsidR="001976B0" w:rsidRPr="001976B0" w:rsidRDefault="00DB7BE2"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vježbe  </w:t>
            </w:r>
          </w:p>
          <w:p w14:paraId="67896233" w14:textId="77777777" w:rsidR="001976B0" w:rsidRPr="001976B0" w:rsidRDefault="00DB7BE2"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w:t>
            </w:r>
            <w:r w:rsidR="001976B0" w:rsidRPr="001976B0">
              <w:rPr>
                <w:rFonts w:ascii="Proba Pro Lt" w:hAnsi="Proba Pro Lt" w:cs="Arial"/>
                <w:b w:val="0"/>
                <w:i/>
                <w:sz w:val="20"/>
                <w:szCs w:val="20"/>
                <w:lang w:val="hr-HR"/>
              </w:rPr>
              <w:t>on line</w:t>
            </w:r>
            <w:r w:rsidR="001976B0" w:rsidRPr="001976B0">
              <w:rPr>
                <w:rFonts w:ascii="Proba Pro Lt" w:hAnsi="Proba Pro Lt" w:cs="Arial"/>
                <w:b w:val="0"/>
                <w:sz w:val="20"/>
                <w:szCs w:val="20"/>
                <w:lang w:val="hr-HR"/>
              </w:rPr>
              <w:t xml:space="preserve"> u cijelosti</w:t>
            </w:r>
          </w:p>
          <w:p w14:paraId="1C892721" w14:textId="77777777" w:rsidR="001976B0" w:rsidRPr="001976B0" w:rsidRDefault="00DB7BE2"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mješovito e-učenje</w:t>
            </w:r>
          </w:p>
          <w:p w14:paraId="54AEE658" w14:textId="77777777" w:rsidR="001976B0" w:rsidRPr="001976B0" w:rsidRDefault="00DB7BE2" w:rsidP="001976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EndPr/>
              <w:sdtContent>
                <w:r w:rsidR="001976B0" w:rsidRPr="001976B0">
                  <w:rPr>
                    <w:rFonts w:ascii="Segoe UI Symbol" w:eastAsia="MS Gothic" w:hAnsi="Segoe UI Symbol" w:cs="Segoe UI Symbol"/>
                    <w:sz w:val="20"/>
                    <w:szCs w:val="20"/>
                  </w:rPr>
                  <w:t>☒</w:t>
                </w:r>
              </w:sdtContent>
            </w:sdt>
            <w:r w:rsidR="001976B0" w:rsidRPr="001976B0">
              <w:rPr>
                <w:rFonts w:ascii="Proba Pro Lt" w:hAnsi="Proba Pro Lt" w:cs="Arial"/>
                <w:sz w:val="20"/>
                <w:szCs w:val="20"/>
              </w:rPr>
              <w:t xml:space="preserve"> terenska nastava</w:t>
            </w:r>
          </w:p>
        </w:tc>
        <w:tc>
          <w:tcPr>
            <w:tcW w:w="1285" w:type="pct"/>
            <w:gridSpan w:val="5"/>
            <w:vMerge w:val="restart"/>
            <w:vAlign w:val="center"/>
          </w:tcPr>
          <w:p w14:paraId="54C79123" w14:textId="77777777" w:rsidR="001976B0" w:rsidRPr="001976B0" w:rsidRDefault="00DB7BE2"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samostalni  zadaci  </w:t>
            </w:r>
          </w:p>
          <w:p w14:paraId="0717DD63" w14:textId="77777777" w:rsidR="001976B0" w:rsidRPr="001976B0" w:rsidRDefault="00DB7BE2"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multimedija i mreža  </w:t>
            </w:r>
          </w:p>
          <w:p w14:paraId="3994C122" w14:textId="77777777" w:rsidR="001976B0" w:rsidRPr="001976B0" w:rsidRDefault="00DB7BE2"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laboratorij</w:t>
            </w:r>
          </w:p>
          <w:p w14:paraId="1AC20899" w14:textId="77777777" w:rsidR="001976B0" w:rsidRPr="001976B0" w:rsidRDefault="00DB7BE2"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mentorski rad</w:t>
            </w:r>
          </w:p>
          <w:p w14:paraId="20D0A7DB" w14:textId="77777777" w:rsidR="001976B0" w:rsidRPr="001976B0" w:rsidRDefault="00DB7BE2" w:rsidP="001976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sz w:val="20"/>
                    <w:szCs w:val="20"/>
                  </w:rPr>
                  <w:t>☐</w:t>
                </w:r>
              </w:sdtContent>
            </w:sdt>
            <w:r w:rsidR="001976B0"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C6CDBB565E1A4FDE82CB772F6D14D820"/>
                </w:placeholder>
                <w:showingPlcHdr/>
              </w:sdtPr>
              <w:sdtEndPr/>
              <w:sdtContent>
                <w:r w:rsidR="001976B0" w:rsidRPr="001976B0">
                  <w:rPr>
                    <w:rFonts w:ascii="Proba Pro Lt" w:hAnsi="Proba Pro Lt" w:cs="Arial"/>
                    <w:sz w:val="20"/>
                    <w:szCs w:val="20"/>
                  </w:rPr>
                  <w:t>(ostalo upisati)</w:t>
                </w:r>
                <w:r w:rsidR="001976B0" w:rsidRPr="001976B0">
                  <w:rPr>
                    <w:rFonts w:ascii="Proba Pro Lt" w:hAnsi="Proba Pro Lt" w:cs="Arial"/>
                    <w:b/>
                    <w:sz w:val="20"/>
                    <w:szCs w:val="20"/>
                  </w:rPr>
                  <w:t xml:space="preserve"> </w:t>
                </w:r>
              </w:sdtContent>
            </w:sdt>
            <w:r w:rsidR="001976B0"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C440F7" w14:textId="4ACD6E4B"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76B0" w:rsidRPr="001976B0">
              <w:rPr>
                <w:rFonts w:ascii="Proba Pro Lt" w:hAnsi="Proba Pro Lt" w:cs="Arial"/>
                <w:color w:val="000000"/>
                <w:sz w:val="20"/>
                <w:szCs w:val="20"/>
              </w:rPr>
              <w:t>Komentari:</w:t>
            </w:r>
          </w:p>
        </w:tc>
      </w:tr>
      <w:tr w:rsidR="001976B0" w:rsidRPr="001976B0" w14:paraId="5601AC08" w14:textId="77777777" w:rsidTr="00663E9A">
        <w:trPr>
          <w:trHeight w:val="577"/>
        </w:trPr>
        <w:tc>
          <w:tcPr>
            <w:tcW w:w="1256" w:type="pct"/>
            <w:vMerge/>
            <w:tcBorders>
              <w:left w:val="single" w:sz="12" w:space="0" w:color="auto"/>
              <w:bottom w:val="single" w:sz="4" w:space="0" w:color="auto"/>
            </w:tcBorders>
            <w:shd w:val="clear" w:color="auto" w:fill="00A0DC"/>
            <w:vAlign w:val="center"/>
          </w:tcPr>
          <w:p w14:paraId="5C35643B"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753019B" w14:textId="77777777" w:rsidR="001976B0" w:rsidRPr="001976B0" w:rsidRDefault="001976B0" w:rsidP="001976B0">
            <w:pPr>
              <w:pStyle w:val="FieldText"/>
              <w:rPr>
                <w:rFonts w:ascii="Proba Pro Lt" w:hAnsi="Proba Pro Lt" w:cs="Arial"/>
                <w:b w:val="0"/>
                <w:sz w:val="20"/>
                <w:szCs w:val="20"/>
                <w:lang w:val="hr-HR"/>
              </w:rPr>
            </w:pPr>
          </w:p>
        </w:tc>
        <w:tc>
          <w:tcPr>
            <w:tcW w:w="1285" w:type="pct"/>
            <w:gridSpan w:val="5"/>
            <w:vMerge/>
            <w:vAlign w:val="center"/>
          </w:tcPr>
          <w:p w14:paraId="16714671" w14:textId="77777777" w:rsidR="001976B0" w:rsidRPr="001976B0" w:rsidRDefault="001976B0" w:rsidP="001976B0">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310219CD52284F2BB27B7380A764B985"/>
            </w:placeholder>
            <w:showingPlcHdr/>
          </w:sdtPr>
          <w:sdtEndPr/>
          <w:sdtContent>
            <w:tc>
              <w:tcPr>
                <w:tcW w:w="1247" w:type="pct"/>
                <w:gridSpan w:val="5"/>
                <w:tcBorders>
                  <w:right w:val="single" w:sz="12" w:space="0" w:color="auto"/>
                </w:tcBorders>
              </w:tcPr>
              <w:p w14:paraId="12A81A32" w14:textId="77777777"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1976B0" w:rsidRPr="001976B0" w14:paraId="3399F997" w14:textId="77777777" w:rsidTr="00663E9A">
        <w:trPr>
          <w:trHeight w:val="397"/>
        </w:trPr>
        <w:tc>
          <w:tcPr>
            <w:tcW w:w="1256" w:type="pct"/>
            <w:vMerge w:val="restart"/>
            <w:tcBorders>
              <w:top w:val="single" w:sz="12" w:space="0" w:color="auto"/>
              <w:left w:val="single" w:sz="12" w:space="0" w:color="auto"/>
            </w:tcBorders>
            <w:shd w:val="clear" w:color="auto" w:fill="00A0DC"/>
            <w:vAlign w:val="center"/>
          </w:tcPr>
          <w:p w14:paraId="19318DC5"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1D187065"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705787458"/>
              <w:placeholder>
                <w:docPart w:val="784A2B48E0FA4242AED5DB15F4E5634E"/>
              </w:placeholder>
              <w:showingPlcHdr/>
            </w:sdtPr>
            <w:sdtEndPr/>
            <w:sdtContent>
              <w:p w14:paraId="4D9CA483"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37E0BD7E59174CF89667C84B207A16FA"/>
              </w:placeholder>
            </w:sdtPr>
            <w:sdtEndPr/>
            <w:sdtContent>
              <w:p w14:paraId="0D601CEB"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B42295B"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FE14A5ADF3434A8FAA019AD8A9718158"/>
              </w:placeholder>
              <w:showingPlcHdr/>
            </w:sdtPr>
            <w:sdtEndPr/>
            <w:sdtContent>
              <w:p w14:paraId="7439548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F87DA679ABDD4117B48CC43A7231403B"/>
              </w:placeholder>
            </w:sdtPr>
            <w:sdtEndPr/>
            <w:sdtContent>
              <w:p w14:paraId="566DDD3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FCD97EC" w14:textId="77777777" w:rsidR="001976B0" w:rsidRPr="001976B0" w:rsidRDefault="001976B0" w:rsidP="001976B0">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55B0BA87B1114A55851537D9534B0CC1"/>
              </w:placeholder>
              <w:showingPlcHdr/>
            </w:sdtPr>
            <w:sdtEndPr/>
            <w:sdtContent>
              <w:p w14:paraId="1D4A1101"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0ED9BEDD08284B039CB9EE49618BE4BA"/>
              </w:placeholder>
            </w:sdtPr>
            <w:sdtEndPr/>
            <w:sdtContent>
              <w:p w14:paraId="3D7B05CA"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1976B0" w:rsidRPr="001976B0" w14:paraId="585D2B65" w14:textId="77777777" w:rsidTr="00663E9A">
        <w:trPr>
          <w:trHeight w:val="397"/>
        </w:trPr>
        <w:tc>
          <w:tcPr>
            <w:tcW w:w="1256" w:type="pct"/>
            <w:vMerge/>
            <w:tcBorders>
              <w:left w:val="single" w:sz="12" w:space="0" w:color="auto"/>
            </w:tcBorders>
            <w:shd w:val="clear" w:color="auto" w:fill="00A0DC"/>
            <w:vAlign w:val="center"/>
          </w:tcPr>
          <w:p w14:paraId="3508DC37"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FF4F2F6"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574420579"/>
              <w:placeholder>
                <w:docPart w:val="7194D4BBE50F4ADC9CF701BC6599628D"/>
              </w:placeholder>
              <w:showingPlcHdr/>
            </w:sdtPr>
            <w:sdtEndPr/>
            <w:sdtContent>
              <w:p w14:paraId="63199E0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4599D10F0AAE41718C916C7562693DEC"/>
              </w:placeholder>
            </w:sdtPr>
            <w:sdtEndPr/>
            <w:sdtContent>
              <w:p w14:paraId="68D1855B"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48F5E114"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966A546C2EA143AE97E71A5B911F583A"/>
              </w:placeholder>
              <w:showingPlcHdr/>
            </w:sdtPr>
            <w:sdtEndPr/>
            <w:sdtContent>
              <w:p w14:paraId="1BC8A11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8ABF58FE36D44723823A3018075EE8F6"/>
              </w:placeholder>
            </w:sdtPr>
            <w:sdtEndPr/>
            <w:sdtContent>
              <w:p w14:paraId="7AD9E877"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4B82501" w14:textId="77777777" w:rsidR="001976B0" w:rsidRPr="001976B0" w:rsidRDefault="00DB7BE2" w:rsidP="001976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299085F535CA4D17961DED7A0F09D5B5"/>
                </w:placeholder>
                <w:showingPlcHdr/>
              </w:sdtPr>
              <w:sdtEndPr/>
              <w:sdtContent>
                <w:r w:rsidR="001976B0"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013CBB6422D4459B91E281D8600977DC"/>
              </w:placeholder>
              <w:showingPlcHdr/>
            </w:sdtPr>
            <w:sdtEndPr/>
            <w:sdtContent>
              <w:p w14:paraId="77704FEE"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4A03041DDB5747FBBD57C8B8BA48CE4C"/>
              </w:placeholder>
              <w:showingPlcHdr/>
            </w:sdtPr>
            <w:sdtEndPr/>
            <w:sdtContent>
              <w:p w14:paraId="2AB762FC"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1976B0" w:rsidRPr="001976B0" w14:paraId="491D1211" w14:textId="77777777" w:rsidTr="00663E9A">
        <w:trPr>
          <w:trHeight w:val="397"/>
        </w:trPr>
        <w:tc>
          <w:tcPr>
            <w:tcW w:w="1256" w:type="pct"/>
            <w:vMerge/>
            <w:tcBorders>
              <w:left w:val="single" w:sz="12" w:space="0" w:color="auto"/>
            </w:tcBorders>
            <w:shd w:val="clear" w:color="auto" w:fill="00A0DC"/>
            <w:vAlign w:val="center"/>
          </w:tcPr>
          <w:p w14:paraId="0956B755"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5EC3F219"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350179523"/>
              <w:placeholder>
                <w:docPart w:val="1CB58BA9D18E4B5D99B0C540D90B6A65"/>
              </w:placeholder>
              <w:showingPlcHdr/>
            </w:sdtPr>
            <w:sdtEndPr/>
            <w:sdtContent>
              <w:p w14:paraId="1E2B8818"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D889EB64CD2442E7A14A3A2A48477FB4"/>
              </w:placeholder>
            </w:sdtPr>
            <w:sdtEndPr/>
            <w:sdtContent>
              <w:p w14:paraId="0710C07D"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28B51EA1"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B73B8F190F4A451C825A01FBA66D2142"/>
              </w:placeholder>
              <w:showingPlcHdr/>
            </w:sdtPr>
            <w:sdtEndPr/>
            <w:sdtContent>
              <w:p w14:paraId="4764C833"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5F194A6FA8B542848A5DB6F85B8E163B"/>
              </w:placeholder>
            </w:sdtPr>
            <w:sdtEndPr/>
            <w:sdtContent>
              <w:p w14:paraId="006131D6"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BC18209" w14:textId="77777777" w:rsidR="001976B0" w:rsidRPr="001976B0" w:rsidRDefault="00DB7BE2" w:rsidP="001976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945DE2657A464D208B0AE00187F917CE"/>
                </w:placeholder>
                <w:showingPlcHdr/>
              </w:sdtPr>
              <w:sdtEndPr/>
              <w:sdtContent>
                <w:r w:rsidR="001976B0"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44DD1FA37F2A4CEBBB1858354559A386"/>
              </w:placeholder>
              <w:showingPlcHdr/>
            </w:sdtPr>
            <w:sdtEndPr/>
            <w:sdtContent>
              <w:p w14:paraId="39A65BF4"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F5898563C4BA4129A1C21A1B46117D87"/>
              </w:placeholder>
              <w:showingPlcHdr/>
            </w:sdtPr>
            <w:sdtEndPr/>
            <w:sdtContent>
              <w:p w14:paraId="3E2268D9"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1976B0" w:rsidRPr="001976B0" w14:paraId="3B44A798" w14:textId="77777777" w:rsidTr="00663E9A">
        <w:trPr>
          <w:trHeight w:val="397"/>
        </w:trPr>
        <w:tc>
          <w:tcPr>
            <w:tcW w:w="1256" w:type="pct"/>
            <w:vMerge/>
            <w:tcBorders>
              <w:left w:val="single" w:sz="12" w:space="0" w:color="auto"/>
            </w:tcBorders>
            <w:shd w:val="clear" w:color="auto" w:fill="00A0DC"/>
            <w:vAlign w:val="center"/>
          </w:tcPr>
          <w:p w14:paraId="7B4AE9B8"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3F525FE"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787511440"/>
              <w:placeholder>
                <w:docPart w:val="99488E58B2BB470C881A2A16EF6D6DFC"/>
              </w:placeholder>
              <w:showingPlcHdr/>
            </w:sdtPr>
            <w:sdtEndPr/>
            <w:sdtContent>
              <w:p w14:paraId="6EBF3559"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950BE61EFDB54CB79484B070D59E9BF9"/>
              </w:placeholder>
            </w:sdtPr>
            <w:sdtEndPr/>
            <w:sdtContent>
              <w:p w14:paraId="386E7A63"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15A06E7"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E8B3143FCC3F4D26B83812AD77EC2D2A"/>
              </w:placeholder>
              <w:showingPlcHdr/>
            </w:sdtPr>
            <w:sdtEndPr/>
            <w:sdtContent>
              <w:p w14:paraId="75C784B6" w14:textId="77777777" w:rsidR="001976B0" w:rsidRPr="001976B0" w:rsidRDefault="001976B0" w:rsidP="00663E9A">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B3802543B59445BE90F14CE4157C753C"/>
              </w:placeholder>
            </w:sdtPr>
            <w:sdtEndPr/>
            <w:sdtContent>
              <w:p w14:paraId="023B2E30" w14:textId="77777777" w:rsidR="001976B0" w:rsidRPr="001976B0" w:rsidRDefault="001976B0" w:rsidP="00663E9A">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678E07" w14:textId="77777777" w:rsidR="001976B0" w:rsidRPr="001976B0" w:rsidRDefault="00DB7BE2" w:rsidP="001976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2CF8E277693341109B257350D9EAA7EE"/>
                </w:placeholder>
                <w:showingPlcHdr/>
              </w:sdtPr>
              <w:sdtEndPr/>
              <w:sdtContent>
                <w:r w:rsidR="001976B0"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82A0AE768888413881B51B809A8D8496"/>
              </w:placeholder>
              <w:showingPlcHdr/>
            </w:sdtPr>
            <w:sdtEndPr/>
            <w:sdtContent>
              <w:p w14:paraId="26C06AEE"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98A822DA83A2479D997B0275F6CB2F65"/>
              </w:placeholder>
              <w:showingPlcHdr/>
            </w:sdtPr>
            <w:sdtEndPr/>
            <w:sdtContent>
              <w:p w14:paraId="3ED2E269"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1976B0" w:rsidRPr="001976B0" w14:paraId="5A079C61" w14:textId="77777777" w:rsidTr="00663E9A">
        <w:trPr>
          <w:trHeight w:val="397"/>
        </w:trPr>
        <w:tc>
          <w:tcPr>
            <w:tcW w:w="1256" w:type="pct"/>
            <w:vMerge/>
            <w:tcBorders>
              <w:left w:val="single" w:sz="12" w:space="0" w:color="auto"/>
              <w:bottom w:val="single" w:sz="12" w:space="0" w:color="auto"/>
            </w:tcBorders>
            <w:shd w:val="clear" w:color="auto" w:fill="00A0DC"/>
            <w:vAlign w:val="center"/>
          </w:tcPr>
          <w:p w14:paraId="53DE36B4"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0EE571FB"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4035B090E4EC47F3B34F293383F05438"/>
              </w:placeholder>
              <w:showingPlcHdr/>
            </w:sdtPr>
            <w:sdtEndPr/>
            <w:sdtContent>
              <w:p w14:paraId="135274D1"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1C3380CCFCF94CF4847194A54C5B20FA"/>
              </w:placeholder>
            </w:sdtPr>
            <w:sdtEndPr/>
            <w:sdtContent>
              <w:p w14:paraId="5D58261A"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9BAABC8"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C0754AEF92FD4B26B0FC79C3B124DA21"/>
              </w:placeholder>
            </w:sdtPr>
            <w:sdtEndPr/>
            <w:sdtContent>
              <w:p w14:paraId="295CE68F"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FF80636FB39C4899B078192DC42CAE64"/>
              </w:placeholder>
              <w:showingPlcHdr/>
            </w:sdtPr>
            <w:sdtEndPr/>
            <w:sdtContent>
              <w:p w14:paraId="6C05B9B0"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2B1888E"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DC23EA57641A4F2FB5642FA7BF9316D7"/>
              </w:placeholder>
            </w:sdtPr>
            <w:sdtEndPr/>
            <w:sdtContent>
              <w:p w14:paraId="5FD06D8D"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1976B0" w:rsidRPr="001976B0" w14:paraId="28B8C943" w14:textId="77777777" w:rsidTr="00663E9A">
        <w:trPr>
          <w:trHeight w:val="397"/>
        </w:trPr>
        <w:tc>
          <w:tcPr>
            <w:tcW w:w="1256" w:type="pct"/>
            <w:tcBorders>
              <w:left w:val="single" w:sz="12" w:space="0" w:color="auto"/>
              <w:bottom w:val="single" w:sz="12" w:space="0" w:color="auto"/>
            </w:tcBorders>
            <w:shd w:val="clear" w:color="auto" w:fill="00A0DC"/>
            <w:vAlign w:val="center"/>
          </w:tcPr>
          <w:p w14:paraId="71070D20"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E21EFD72095F48B08CA3E0550D0B1A66"/>
              </w:placeholder>
            </w:sdtPr>
            <w:sdtEndPr/>
            <w:sdtContent>
              <w:p w14:paraId="368F874D"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3B46666C"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16D401B9"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5E52CA6E"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292CCEF4"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370C3D2F"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6B94060B" w14:textId="77777777" w:rsidR="001976B0" w:rsidRPr="001976B0" w:rsidDel="00B558AD"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1976B0" w:rsidRPr="001976B0" w14:paraId="4B58DD95" w14:textId="77777777" w:rsidTr="00663E9A">
        <w:tc>
          <w:tcPr>
            <w:tcW w:w="1256" w:type="pct"/>
            <w:tcBorders>
              <w:left w:val="single" w:sz="12" w:space="0" w:color="auto"/>
              <w:bottom w:val="single" w:sz="12" w:space="0" w:color="auto"/>
            </w:tcBorders>
            <w:shd w:val="clear" w:color="auto" w:fill="00A0DC"/>
            <w:vAlign w:val="center"/>
          </w:tcPr>
          <w:p w14:paraId="540DCD28"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0844BC0" w14:textId="77777777"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13845FFB2805420CB15A43E94676E815"/>
              </w:placeholder>
            </w:sdtPr>
            <w:sdtEndPr/>
            <w:sdtContent>
              <w:p w14:paraId="5E5AE4E2" w14:textId="2770E193" w:rsidR="001976B0" w:rsidRPr="001976B0" w:rsidRDefault="00663E9A" w:rsidP="00CE71F1">
                <w:pPr>
                  <w:pStyle w:val="ListParagraph"/>
                  <w:numPr>
                    <w:ilvl w:val="0"/>
                    <w:numId w:val="12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001976B0" w:rsidRPr="001976B0">
                  <w:rPr>
                    <w:rFonts w:ascii="Proba Pro Lt" w:hAnsi="Proba Pro Lt" w:cs="Arial"/>
                    <w:color w:val="000000"/>
                    <w:sz w:val="20"/>
                    <w:szCs w:val="20"/>
                  </w:rPr>
                  <w:t xml:space="preserve">draditi sve vježbe </w:t>
                </w:r>
              </w:p>
              <w:p w14:paraId="600B8DAA" w14:textId="3D13896A" w:rsidR="001976B0" w:rsidRPr="001976B0" w:rsidRDefault="00663E9A" w:rsidP="00CE71F1">
                <w:pPr>
                  <w:pStyle w:val="ListParagraph"/>
                  <w:numPr>
                    <w:ilvl w:val="0"/>
                    <w:numId w:val="12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76B0" w:rsidRPr="001976B0">
                  <w:rPr>
                    <w:rFonts w:ascii="Proba Pro Lt" w:hAnsi="Proba Pro Lt" w:cs="Arial"/>
                    <w:color w:val="000000"/>
                    <w:sz w:val="20"/>
                    <w:szCs w:val="20"/>
                  </w:rPr>
                  <w:t>risustvovati predavanjima u skladu sa Statutom PBF-a</w:t>
                </w:r>
              </w:p>
              <w:p w14:paraId="36468B40" w14:textId="173F8AFF" w:rsidR="001976B0" w:rsidRPr="001976B0" w:rsidRDefault="00663E9A" w:rsidP="00CE71F1">
                <w:pPr>
                  <w:pStyle w:val="ListParagraph"/>
                  <w:numPr>
                    <w:ilvl w:val="0"/>
                    <w:numId w:val="12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76B0" w:rsidRPr="001976B0">
                  <w:rPr>
                    <w:rFonts w:ascii="Proba Pro Lt" w:hAnsi="Proba Pro Lt" w:cs="Arial"/>
                    <w:color w:val="000000"/>
                    <w:sz w:val="20"/>
                    <w:szCs w:val="20"/>
                  </w:rPr>
                  <w:t>ostići minimalno 16 bodova na pismenom ispitu</w:t>
                </w:r>
              </w:p>
            </w:sdtContent>
          </w:sdt>
        </w:tc>
      </w:tr>
      <w:tr w:rsidR="001976B0" w:rsidRPr="001976B0" w14:paraId="1AFA9069" w14:textId="77777777" w:rsidTr="003B6803">
        <w:tc>
          <w:tcPr>
            <w:tcW w:w="1256" w:type="pct"/>
            <w:vMerge w:val="restart"/>
            <w:tcBorders>
              <w:top w:val="single" w:sz="12" w:space="0" w:color="auto"/>
              <w:left w:val="single" w:sz="12" w:space="0" w:color="auto"/>
            </w:tcBorders>
            <w:shd w:val="clear" w:color="auto" w:fill="00A0DC"/>
            <w:vAlign w:val="center"/>
          </w:tcPr>
          <w:p w14:paraId="2B3973F9" w14:textId="77777777" w:rsidR="001976B0" w:rsidRPr="001976B0" w:rsidRDefault="001976B0" w:rsidP="001976B0">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622DEF0" w14:textId="77777777" w:rsidR="001976B0" w:rsidRPr="001976B0" w:rsidRDefault="001976B0" w:rsidP="001976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CF81F8" w14:textId="77777777" w:rsidR="001976B0" w:rsidRPr="001976B0" w:rsidRDefault="001976B0" w:rsidP="001976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B9C655" w14:textId="77777777" w:rsidR="001976B0" w:rsidRPr="001976B0" w:rsidRDefault="001976B0" w:rsidP="001976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1976B0" w:rsidRPr="001976B0" w14:paraId="5C20B8C0" w14:textId="77777777" w:rsidTr="003B6803">
        <w:trPr>
          <w:trHeight w:val="75"/>
        </w:trPr>
        <w:tc>
          <w:tcPr>
            <w:tcW w:w="1256" w:type="pct"/>
            <w:vMerge/>
            <w:tcBorders>
              <w:left w:val="single" w:sz="12" w:space="0" w:color="auto"/>
            </w:tcBorders>
            <w:shd w:val="clear" w:color="auto" w:fill="00A0DC"/>
            <w:vAlign w:val="center"/>
          </w:tcPr>
          <w:p w14:paraId="1982C458" w14:textId="77777777" w:rsidR="001976B0" w:rsidRPr="001976B0" w:rsidRDefault="001976B0" w:rsidP="001976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EB2F48B55A7B4BF0954FA5C98DC1DE53"/>
              </w:placeholder>
            </w:sdtPr>
            <w:sdtEndPr/>
            <w:sdtContent>
              <w:p w14:paraId="48B32049"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935EAB3E98FA4509B6E199E08E1D164C"/>
              </w:placeholder>
            </w:sdtPr>
            <w:sdtEndPr/>
            <w:sdtContent>
              <w:p w14:paraId="1AEA72D4" w14:textId="35056CA7" w:rsidR="001976B0" w:rsidRPr="001976B0" w:rsidRDefault="00663E9A"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81EA0EA530AA4590A051BD17E9EED125"/>
              </w:placeholder>
            </w:sdtPr>
            <w:sdtEndPr/>
            <w:sdtContent>
              <w:p w14:paraId="2F43EE7B"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1976B0" w:rsidRPr="001976B0" w14:paraId="2C007599" w14:textId="77777777" w:rsidTr="003B6803">
        <w:trPr>
          <w:trHeight w:val="75"/>
        </w:trPr>
        <w:tc>
          <w:tcPr>
            <w:tcW w:w="1256" w:type="pct"/>
            <w:vMerge/>
            <w:tcBorders>
              <w:left w:val="single" w:sz="12" w:space="0" w:color="auto"/>
            </w:tcBorders>
            <w:shd w:val="clear" w:color="auto" w:fill="00A0DC"/>
            <w:vAlign w:val="center"/>
          </w:tcPr>
          <w:p w14:paraId="6E5C964F" w14:textId="77777777" w:rsidR="001976B0" w:rsidRPr="001976B0" w:rsidRDefault="001976B0" w:rsidP="001976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09040B0C9F684BF6BC6237B51C6A233C"/>
              </w:placeholder>
            </w:sdtPr>
            <w:sdtEndPr/>
            <w:sdtContent>
              <w:sdt>
                <w:sdtPr>
                  <w:rPr>
                    <w:rFonts w:ascii="Proba Pro Lt" w:hAnsi="Proba Pro Lt" w:cs="Arial"/>
                    <w:color w:val="000000"/>
                    <w:sz w:val="20"/>
                    <w:szCs w:val="20"/>
                  </w:rPr>
                  <w:id w:val="1559823669"/>
                  <w:placeholder>
                    <w:docPart w:val="9AAF5C9AB7444E0BACB23ECBAD9C23E6"/>
                  </w:placeholder>
                </w:sdtPr>
                <w:sdtEndPr/>
                <w:sdtContent>
                  <w:p w14:paraId="2916FCC3" w14:textId="00A0D2BA" w:rsidR="001976B0" w:rsidRPr="001976B0" w:rsidRDefault="001976B0" w:rsidP="00663E9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sidR="00663E9A">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sidR="00663E9A">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58F5E03674E24323B3A37C9D67D6685D"/>
              </w:placeholder>
            </w:sdtPr>
            <w:sdtEndPr/>
            <w:sdtContent>
              <w:p w14:paraId="71EB7F22" w14:textId="19A70E7A" w:rsidR="001976B0" w:rsidRPr="001976B0" w:rsidRDefault="00663E9A"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sidR="00FC129D">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CD6941DEECD143568C99C96BD9276649"/>
              </w:placeholder>
            </w:sdtPr>
            <w:sdtEndPr/>
            <w:sdtContent>
              <w:p w14:paraId="72792154" w14:textId="37576C92" w:rsidR="001976B0" w:rsidRPr="001976B0" w:rsidRDefault="00663E9A" w:rsidP="0066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1976B0" w:rsidRPr="001976B0" w14:paraId="755818D2" w14:textId="77777777" w:rsidTr="00663E9A">
        <w:tc>
          <w:tcPr>
            <w:tcW w:w="1256" w:type="pct"/>
            <w:tcBorders>
              <w:top w:val="single" w:sz="12" w:space="0" w:color="auto"/>
              <w:left w:val="single" w:sz="12" w:space="0" w:color="auto"/>
            </w:tcBorders>
            <w:shd w:val="clear" w:color="auto" w:fill="00A0DC"/>
            <w:vAlign w:val="center"/>
          </w:tcPr>
          <w:p w14:paraId="1AD1163A" w14:textId="77777777" w:rsidR="001976B0" w:rsidRPr="001976B0" w:rsidRDefault="001976B0" w:rsidP="001976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41C7E11BBFE846779CE66E557C3E2932"/>
            </w:placeholder>
          </w:sdtPr>
          <w:sdtEndPr/>
          <w:sdtContent>
            <w:tc>
              <w:tcPr>
                <w:tcW w:w="3744" w:type="pct"/>
                <w:gridSpan w:val="13"/>
                <w:tcBorders>
                  <w:top w:val="single" w:sz="12" w:space="0" w:color="auto"/>
                  <w:right w:val="single" w:sz="12" w:space="0" w:color="auto"/>
                </w:tcBorders>
              </w:tcPr>
              <w:p w14:paraId="624E6A7D" w14:textId="00F992D6"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1976B0" w:rsidRPr="001976B0" w14:paraId="621523FA" w14:textId="77777777" w:rsidTr="00663E9A">
        <w:tc>
          <w:tcPr>
            <w:tcW w:w="1256" w:type="pct"/>
            <w:tcBorders>
              <w:top w:val="single" w:sz="12" w:space="0" w:color="auto"/>
              <w:left w:val="single" w:sz="12" w:space="0" w:color="auto"/>
            </w:tcBorders>
            <w:shd w:val="clear" w:color="auto" w:fill="00A0DC"/>
            <w:vAlign w:val="center"/>
          </w:tcPr>
          <w:p w14:paraId="4FBD2135" w14:textId="77777777" w:rsidR="001976B0" w:rsidRPr="001976B0" w:rsidRDefault="001976B0" w:rsidP="001976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AFBDE8" w14:textId="77777777"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202" w:history="1">
              <w:r w:rsidRPr="001976B0">
                <w:rPr>
                  <w:rStyle w:val="Hyperlink"/>
                  <w:rFonts w:ascii="Proba Pro Lt" w:hAnsi="Proba Pro Lt"/>
                  <w:i/>
                  <w:sz w:val="20"/>
                  <w:szCs w:val="20"/>
                </w:rPr>
                <w:t>http://www.pbf.unizg.hr/studiji/ispitni_rokovi</w:t>
              </w:r>
            </w:hyperlink>
          </w:p>
        </w:tc>
      </w:tr>
      <w:tr w:rsidR="001976B0" w:rsidRPr="001976B0" w14:paraId="7A0647F2" w14:textId="77777777" w:rsidTr="00663E9A">
        <w:tc>
          <w:tcPr>
            <w:tcW w:w="1256" w:type="pct"/>
            <w:tcBorders>
              <w:left w:val="single" w:sz="12" w:space="0" w:color="auto"/>
              <w:bottom w:val="single" w:sz="12" w:space="0" w:color="auto"/>
            </w:tcBorders>
            <w:shd w:val="clear" w:color="auto" w:fill="00A0DC"/>
            <w:vAlign w:val="center"/>
          </w:tcPr>
          <w:p w14:paraId="322C487E" w14:textId="7D6490D8" w:rsidR="001976B0" w:rsidRPr="001976B0" w:rsidRDefault="001976B0" w:rsidP="001976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B46CA2C2DD75490DA72D595D9DC9926A"/>
            </w:placeholder>
          </w:sdtPr>
          <w:sdtEndPr/>
          <w:sdtContent>
            <w:tc>
              <w:tcPr>
                <w:tcW w:w="3744" w:type="pct"/>
                <w:gridSpan w:val="13"/>
                <w:tcBorders>
                  <w:bottom w:val="single" w:sz="12" w:space="0" w:color="auto"/>
                  <w:right w:val="single" w:sz="12" w:space="0" w:color="auto"/>
                </w:tcBorders>
              </w:tcPr>
              <w:p w14:paraId="67E5E81B" w14:textId="694042D5"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0B81B6CF" w14:textId="49B2B308" w:rsidR="001976B0" w:rsidRDefault="001976B0" w:rsidP="008176A5">
      <w:pPr>
        <w:spacing w:after="0" w:line="240" w:lineRule="auto"/>
        <w:rPr>
          <w:rFonts w:ascii="Proba Pro Lt" w:hAnsi="Proba Pro Lt"/>
          <w:sz w:val="20"/>
          <w:szCs w:val="20"/>
        </w:rPr>
      </w:pPr>
    </w:p>
    <w:p w14:paraId="678B2760" w14:textId="297B5CE9" w:rsidR="00CD2E99" w:rsidRDefault="00CD2E99"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CD2E99" w:rsidRPr="008176A5" w14:paraId="51FC77A8"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048C00D" w14:textId="77777777" w:rsidR="00CD2E99" w:rsidRPr="008176A5" w:rsidRDefault="00CD2E99"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CD2E99" w:rsidRPr="008176A5" w14:paraId="554FF923" w14:textId="77777777" w:rsidTr="00A42271">
        <w:tc>
          <w:tcPr>
            <w:tcW w:w="1261" w:type="pct"/>
            <w:tcBorders>
              <w:top w:val="single" w:sz="12" w:space="0" w:color="auto"/>
              <w:left w:val="single" w:sz="12" w:space="0" w:color="auto"/>
            </w:tcBorders>
            <w:shd w:val="clear" w:color="auto" w:fill="00A0DC"/>
            <w:vAlign w:val="center"/>
          </w:tcPr>
          <w:p w14:paraId="5D874611" w14:textId="77777777" w:rsidR="00CD2E99" w:rsidRPr="008176A5" w:rsidRDefault="00CD2E99"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7128666"/>
            <w:placeholder>
              <w:docPart w:val="870100986DCF4827B1A302F5EEAEB4C6"/>
            </w:placeholder>
          </w:sdtPr>
          <w:sdtEndPr/>
          <w:sdtContent>
            <w:tc>
              <w:tcPr>
                <w:tcW w:w="1514" w:type="pct"/>
                <w:gridSpan w:val="4"/>
                <w:tcBorders>
                  <w:top w:val="single" w:sz="12" w:space="0" w:color="auto"/>
                  <w:right w:val="single" w:sz="12" w:space="0" w:color="auto"/>
                </w:tcBorders>
                <w:vAlign w:val="center"/>
              </w:tcPr>
              <w:p w14:paraId="2997D271" w14:textId="77777777" w:rsidR="00CD2E99" w:rsidRPr="00F75173" w:rsidRDefault="00DB7BE2" w:rsidP="00A42271">
                <w:pPr>
                  <w:tabs>
                    <w:tab w:val="left" w:pos="2820"/>
                  </w:tabs>
                  <w:spacing w:after="0" w:line="240" w:lineRule="auto"/>
                  <w:rPr>
                    <w:rFonts w:ascii="Proba Pro Lt" w:hAnsi="Proba Pro Lt" w:cs="Arial"/>
                    <w:b/>
                    <w:sz w:val="20"/>
                    <w:szCs w:val="20"/>
                  </w:rPr>
                </w:pPr>
                <w:hyperlink r:id="rId203" w:history="1">
                  <w:r w:rsidR="00CD2E99" w:rsidRPr="00F75173">
                    <w:rPr>
                      <w:rStyle w:val="Hyperlink"/>
                      <w:rFonts w:ascii="Proba Pro Lt" w:hAnsi="Proba Pro Lt" w:cs="Arial"/>
                      <w:b/>
                      <w:sz w:val="20"/>
                      <w:szCs w:val="20"/>
                    </w:rPr>
                    <w:t>Prof. dr. sc. Jasenka Gajdoš Kljusurić</w:t>
                  </w:r>
                </w:hyperlink>
              </w:p>
              <w:p w14:paraId="407111D7" w14:textId="77777777" w:rsidR="00CD2E99" w:rsidRPr="008176A5" w:rsidRDefault="00DB7BE2" w:rsidP="00A42271">
                <w:pPr>
                  <w:tabs>
                    <w:tab w:val="left" w:pos="2820"/>
                  </w:tabs>
                  <w:spacing w:after="0" w:line="240" w:lineRule="auto"/>
                  <w:rPr>
                    <w:rFonts w:ascii="Proba Pro Lt" w:hAnsi="Proba Pro Lt" w:cs="Arial"/>
                    <w:sz w:val="20"/>
                    <w:szCs w:val="20"/>
                  </w:rPr>
                </w:pPr>
                <w:hyperlink r:id="rId204" w:history="1">
                  <w:r w:rsidR="00CD2E99" w:rsidRPr="00377FD7">
                    <w:rPr>
                      <w:rStyle w:val="Hyperlink"/>
                      <w:rFonts w:ascii="Proba Pro Lt" w:hAnsi="Proba Pro Lt" w:cs="Arial"/>
                      <w:sz w:val="20"/>
                      <w:szCs w:val="20"/>
                    </w:rPr>
                    <w:t>Doc. dr. sc. Davor Valinger</w:t>
                  </w:r>
                </w:hyperlink>
              </w:p>
              <w:p w14:paraId="4CC6484F" w14:textId="330C71D2" w:rsidR="00CD2E99" w:rsidRPr="008176A5" w:rsidRDefault="00DB7BE2" w:rsidP="00A42271">
                <w:pPr>
                  <w:tabs>
                    <w:tab w:val="left" w:pos="2820"/>
                  </w:tabs>
                  <w:spacing w:after="0" w:line="240" w:lineRule="auto"/>
                  <w:rPr>
                    <w:rFonts w:ascii="Proba Pro Lt" w:hAnsi="Proba Pro Lt" w:cs="Arial"/>
                    <w:sz w:val="20"/>
                    <w:szCs w:val="20"/>
                  </w:rPr>
                </w:pPr>
                <w:hyperlink r:id="rId205" w:history="1">
                  <w:r w:rsidR="0043466E">
                    <w:rPr>
                      <w:rStyle w:val="Hyperlink"/>
                      <w:rFonts w:ascii="Proba Pro Lt" w:hAnsi="Proba Pro Lt" w:cs="Arial"/>
                      <w:sz w:val="20"/>
                      <w:szCs w:val="20"/>
                    </w:rPr>
                    <w:t>Doc. dr. sc. Ana Jurinjak Tušek</w:t>
                  </w:r>
                </w:hyperlink>
              </w:p>
              <w:p w14:paraId="6DD0EB6B" w14:textId="77777777" w:rsidR="00CD2E99" w:rsidRPr="008176A5" w:rsidRDefault="00DB7BE2" w:rsidP="00A42271">
                <w:pPr>
                  <w:tabs>
                    <w:tab w:val="left" w:pos="2820"/>
                  </w:tabs>
                  <w:spacing w:after="0" w:line="240" w:lineRule="auto"/>
                  <w:rPr>
                    <w:rFonts w:ascii="Proba Pro Lt" w:hAnsi="Proba Pro Lt" w:cs="Arial"/>
                    <w:sz w:val="20"/>
                    <w:szCs w:val="20"/>
                  </w:rPr>
                </w:pPr>
                <w:hyperlink r:id="rId206" w:history="1">
                  <w:r w:rsidR="00CD2E99" w:rsidRPr="00CA08A2">
                    <w:rPr>
                      <w:rStyle w:val="Hyperlink"/>
                      <w:rFonts w:ascii="Proba Pro Lt" w:hAnsi="Proba Pro Lt" w:cs="Arial"/>
                      <w:sz w:val="20"/>
                      <w:szCs w:val="20"/>
                    </w:rPr>
                    <w:t>Dr.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02E45738"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07941867"/>
            <w:placeholder>
              <w:docPart w:val="994BF96AE06445DFAAF24EF9D9179A41"/>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0CF2AFD3"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CD2E99" w:rsidRPr="008176A5" w14:paraId="33C7EFB2" w14:textId="77777777" w:rsidTr="00A42271">
        <w:tc>
          <w:tcPr>
            <w:tcW w:w="1261" w:type="pct"/>
            <w:tcBorders>
              <w:top w:val="single" w:sz="12" w:space="0" w:color="auto"/>
              <w:left w:val="single" w:sz="12" w:space="0" w:color="auto"/>
            </w:tcBorders>
            <w:shd w:val="clear" w:color="auto" w:fill="00A0DC"/>
            <w:vAlign w:val="center"/>
          </w:tcPr>
          <w:p w14:paraId="7815891F"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29" w:name="Modeliranje_kemometrija" w:displacedByCustomXml="next"/>
        <w:sdt>
          <w:sdtPr>
            <w:rPr>
              <w:rFonts w:ascii="Proba Pro Lt" w:hAnsi="Proba Pro Lt" w:cs="Arial"/>
              <w:sz w:val="20"/>
              <w:szCs w:val="20"/>
            </w:rPr>
            <w:id w:val="-547604265"/>
            <w:placeholder>
              <w:docPart w:val="90FF9A3B33F54208BCD885661270AF9A"/>
            </w:placeholder>
          </w:sdtPr>
          <w:sdtEndPr/>
          <w:sdtContent>
            <w:tc>
              <w:tcPr>
                <w:tcW w:w="1514" w:type="pct"/>
                <w:gridSpan w:val="4"/>
                <w:tcBorders>
                  <w:top w:val="single" w:sz="12" w:space="0" w:color="auto"/>
                  <w:right w:val="single" w:sz="12" w:space="0" w:color="auto"/>
                </w:tcBorders>
                <w:vAlign w:val="center"/>
              </w:tcPr>
              <w:p w14:paraId="6D3A5DE0" w14:textId="77777777" w:rsidR="00CD2E99" w:rsidRPr="008176A5" w:rsidRDefault="00CD2E99"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Modeliranje u prehrambenom inženjerstvu</w:t>
                </w:r>
              </w:p>
            </w:tc>
          </w:sdtContent>
        </w:sdt>
        <w:bookmarkEnd w:id="29" w:displacedByCustomXml="prev"/>
        <w:tc>
          <w:tcPr>
            <w:tcW w:w="1376" w:type="pct"/>
            <w:gridSpan w:val="4"/>
            <w:tcBorders>
              <w:top w:val="single" w:sz="12" w:space="0" w:color="auto"/>
              <w:right w:val="single" w:sz="12" w:space="0" w:color="auto"/>
            </w:tcBorders>
            <w:shd w:val="clear" w:color="auto" w:fill="00A0DC"/>
            <w:vAlign w:val="center"/>
          </w:tcPr>
          <w:p w14:paraId="73303EB4"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61163316"/>
            <w:placeholder>
              <w:docPart w:val="74880C67F4FF4EBAA647AEEB73E8E41C"/>
            </w:placeholder>
          </w:sdtPr>
          <w:sdtEndPr/>
          <w:sdtContent>
            <w:tc>
              <w:tcPr>
                <w:tcW w:w="849" w:type="pct"/>
                <w:gridSpan w:val="4"/>
                <w:tcBorders>
                  <w:top w:val="single" w:sz="12" w:space="0" w:color="auto"/>
                  <w:right w:val="single" w:sz="12" w:space="0" w:color="auto"/>
                </w:tcBorders>
                <w:vAlign w:val="center"/>
              </w:tcPr>
              <w:p w14:paraId="1CE261A0"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CD2E99" w:rsidRPr="008176A5" w14:paraId="678F0349" w14:textId="77777777" w:rsidTr="00A42271">
        <w:tc>
          <w:tcPr>
            <w:tcW w:w="1261" w:type="pct"/>
            <w:tcBorders>
              <w:left w:val="single" w:sz="12" w:space="0" w:color="auto"/>
              <w:bottom w:val="single" w:sz="12" w:space="0" w:color="auto"/>
            </w:tcBorders>
            <w:shd w:val="clear" w:color="auto" w:fill="00A0DC"/>
            <w:vAlign w:val="center"/>
          </w:tcPr>
          <w:p w14:paraId="18435ED3"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215233851"/>
            <w:placeholder>
              <w:docPart w:val="8A54E2013BB14BF289B61F4F80CD7E1B"/>
            </w:placeholder>
          </w:sdtPr>
          <w:sdtEndPr/>
          <w:sdtContent>
            <w:tc>
              <w:tcPr>
                <w:tcW w:w="1514" w:type="pct"/>
                <w:gridSpan w:val="4"/>
                <w:tcBorders>
                  <w:bottom w:val="single" w:sz="12" w:space="0" w:color="auto"/>
                  <w:right w:val="single" w:sz="12" w:space="0" w:color="auto"/>
                </w:tcBorders>
                <w:vAlign w:val="center"/>
              </w:tcPr>
              <w:p w14:paraId="6B99925A"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53291</w:t>
                </w:r>
              </w:p>
            </w:tc>
          </w:sdtContent>
        </w:sdt>
        <w:tc>
          <w:tcPr>
            <w:tcW w:w="1376" w:type="pct"/>
            <w:gridSpan w:val="4"/>
            <w:tcBorders>
              <w:bottom w:val="single" w:sz="12" w:space="0" w:color="auto"/>
              <w:right w:val="single" w:sz="12" w:space="0" w:color="auto"/>
            </w:tcBorders>
            <w:shd w:val="clear" w:color="auto" w:fill="00A0DC"/>
            <w:vAlign w:val="center"/>
          </w:tcPr>
          <w:p w14:paraId="7D906E6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630400436"/>
            <w:placeholder>
              <w:docPart w:val="98CD33BE3A7D40759E5FC9B96070516A"/>
            </w:placeholder>
          </w:sdtPr>
          <w:sdtEndPr/>
          <w:sdtContent>
            <w:tc>
              <w:tcPr>
                <w:tcW w:w="849" w:type="pct"/>
                <w:gridSpan w:val="4"/>
                <w:tcBorders>
                  <w:bottom w:val="single" w:sz="12" w:space="0" w:color="auto"/>
                  <w:right w:val="single" w:sz="12" w:space="0" w:color="auto"/>
                </w:tcBorders>
                <w:vAlign w:val="center"/>
              </w:tcPr>
              <w:p w14:paraId="28E8018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9</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w:t>
                </w:r>
              </w:p>
            </w:tc>
          </w:sdtContent>
        </w:sdt>
      </w:tr>
      <w:tr w:rsidR="00CD2E99" w:rsidRPr="008176A5" w14:paraId="5F130337" w14:textId="77777777" w:rsidTr="00A42271">
        <w:tc>
          <w:tcPr>
            <w:tcW w:w="1261" w:type="pct"/>
            <w:tcBorders>
              <w:left w:val="single" w:sz="12" w:space="0" w:color="auto"/>
              <w:bottom w:val="single" w:sz="12" w:space="0" w:color="auto"/>
            </w:tcBorders>
            <w:shd w:val="clear" w:color="auto" w:fill="00A0DC"/>
            <w:vAlign w:val="center"/>
          </w:tcPr>
          <w:p w14:paraId="747DFBA8"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320045403"/>
            <w:placeholder>
              <w:docPart w:val="1D3C8DDEEF2A458395C06AD421E4585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202C4AB4"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5E3A99CE"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63281773"/>
            <w:placeholder>
              <w:docPart w:val="984574D1851446D8B94E7BB34E526795"/>
            </w:placeholder>
          </w:sdtPr>
          <w:sdtEndPr/>
          <w:sdtContent>
            <w:tc>
              <w:tcPr>
                <w:tcW w:w="849" w:type="pct"/>
                <w:gridSpan w:val="4"/>
                <w:tcBorders>
                  <w:bottom w:val="single" w:sz="12" w:space="0" w:color="auto"/>
                  <w:right w:val="single" w:sz="12" w:space="0" w:color="auto"/>
                </w:tcBorders>
                <w:vAlign w:val="center"/>
              </w:tcPr>
              <w:p w14:paraId="092B597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10</w:t>
                </w:r>
              </w:p>
            </w:tc>
          </w:sdtContent>
        </w:sdt>
      </w:tr>
      <w:tr w:rsidR="00CD2E99" w:rsidRPr="008176A5" w14:paraId="10EA7531" w14:textId="77777777" w:rsidTr="00A42271">
        <w:tc>
          <w:tcPr>
            <w:tcW w:w="1261" w:type="pct"/>
            <w:tcBorders>
              <w:left w:val="single" w:sz="12" w:space="0" w:color="auto"/>
              <w:bottom w:val="single" w:sz="12" w:space="0" w:color="auto"/>
            </w:tcBorders>
            <w:shd w:val="clear" w:color="auto" w:fill="00A0DC"/>
            <w:vAlign w:val="center"/>
          </w:tcPr>
          <w:p w14:paraId="776F3389"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1D3C8DDEEF2A458395C06AD421E45851"/>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001917D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5DB368F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46CDD259" w14:textId="77777777" w:rsidR="00CD2E99"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0584898"/>
                <w:placeholder>
                  <w:docPart w:val="BCA3A19FF82745629AD44C5B3C2EAE68"/>
                </w:placeholder>
                <w:dropDownList>
                  <w:listItem w:value="Choose an item."/>
                  <w:listItem w:displayText="1." w:value="1."/>
                  <w:listItem w:displayText="2." w:value="2."/>
                  <w:listItem w:displayText="3." w:value="3."/>
                </w:dropDownList>
              </w:sdtPr>
              <w:sdtEndPr/>
              <w:sdtContent>
                <w:r w:rsidR="00CD2E99" w:rsidRPr="008176A5">
                  <w:rPr>
                    <w:rFonts w:ascii="Proba Pro Lt" w:hAnsi="Proba Pro Lt" w:cs="Arial"/>
                    <w:sz w:val="20"/>
                    <w:szCs w:val="20"/>
                  </w:rPr>
                  <w:t>2.</w:t>
                </w:r>
              </w:sdtContent>
            </w:sdt>
            <w:r w:rsidR="00CD2E99" w:rsidRPr="008176A5">
              <w:rPr>
                <w:rFonts w:ascii="Proba Pro Lt" w:hAnsi="Proba Pro Lt" w:cs="Arial"/>
                <w:sz w:val="20"/>
                <w:szCs w:val="20"/>
              </w:rPr>
              <w:tab/>
            </w:r>
          </w:p>
          <w:p w14:paraId="610B7DEA" w14:textId="77777777" w:rsidR="00CD2E99"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70788426"/>
                <w:placeholder>
                  <w:docPart w:val="F0A0247CC61E4A4EB7130BA3D4BE992C"/>
                </w:placeholder>
              </w:sdtPr>
              <w:sdtEndPr/>
              <w:sdtContent>
                <w:r w:rsidR="00CD2E99" w:rsidRPr="008176A5">
                  <w:rPr>
                    <w:rFonts w:ascii="Proba Pro Lt" w:hAnsi="Proba Pro Lt" w:cs="Arial"/>
                    <w:sz w:val="20"/>
                    <w:szCs w:val="20"/>
                  </w:rPr>
                  <w:t>5</w:t>
                </w:r>
                <w:r w:rsidR="00CD2E99">
                  <w:rPr>
                    <w:rFonts w:ascii="Proba Pro Lt" w:hAnsi="Proba Pro Lt" w:cs="Arial"/>
                    <w:sz w:val="20"/>
                    <w:szCs w:val="20"/>
                  </w:rPr>
                  <w:t xml:space="preserve"> </w:t>
                </w:r>
              </w:sdtContent>
            </w:sdt>
            <w:r w:rsidR="00CD2E99" w:rsidRPr="008176A5">
              <w:rPr>
                <w:rFonts w:ascii="Proba Pro Lt" w:hAnsi="Proba Pro Lt" w:cs="Arial"/>
                <w:sz w:val="20"/>
                <w:szCs w:val="20"/>
              </w:rPr>
              <w:t>%</w:t>
            </w:r>
          </w:p>
        </w:tc>
      </w:tr>
      <w:tr w:rsidR="00CD2E99" w:rsidRPr="008176A5" w14:paraId="0C1F3E45" w14:textId="77777777" w:rsidTr="00A42271">
        <w:tc>
          <w:tcPr>
            <w:tcW w:w="1261" w:type="pct"/>
            <w:tcBorders>
              <w:left w:val="single" w:sz="12" w:space="0" w:color="auto"/>
              <w:bottom w:val="single" w:sz="12" w:space="0" w:color="auto"/>
            </w:tcBorders>
            <w:shd w:val="clear" w:color="auto" w:fill="00A0DC"/>
            <w:vAlign w:val="center"/>
          </w:tcPr>
          <w:p w14:paraId="0D9EA3F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20967203"/>
            <w:placeholder>
              <w:docPart w:val="83CF943C80CA41B5A3488D5D5AEA99E7"/>
            </w:placeholder>
          </w:sdtPr>
          <w:sdtEndPr/>
          <w:sdtContent>
            <w:tc>
              <w:tcPr>
                <w:tcW w:w="1514" w:type="pct"/>
                <w:gridSpan w:val="4"/>
                <w:tcBorders>
                  <w:bottom w:val="single" w:sz="12" w:space="0" w:color="auto"/>
                  <w:right w:val="single" w:sz="12" w:space="0" w:color="auto"/>
                </w:tcBorders>
                <w:vAlign w:val="center"/>
              </w:tcPr>
              <w:p w14:paraId="1A04A89A"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3FC4D112" w14:textId="77777777" w:rsidR="00CD2E99" w:rsidRPr="008176A5" w:rsidRDefault="00CD2E99"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3C6ADCB5ADE3409EB8678AE8E33416BE"/>
            </w:placeholder>
          </w:sdtPr>
          <w:sdtEndPr/>
          <w:sdtContent>
            <w:tc>
              <w:tcPr>
                <w:tcW w:w="849" w:type="pct"/>
                <w:gridSpan w:val="4"/>
                <w:tcBorders>
                  <w:bottom w:val="single" w:sz="12" w:space="0" w:color="auto"/>
                  <w:right w:val="single" w:sz="12" w:space="0" w:color="auto"/>
                </w:tcBorders>
                <w:vAlign w:val="center"/>
              </w:tcPr>
              <w:p w14:paraId="7C95710F"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 i engleski</w:t>
                </w:r>
              </w:p>
            </w:tc>
          </w:sdtContent>
        </w:sdt>
      </w:tr>
      <w:tr w:rsidR="00CD2E99" w:rsidRPr="008176A5" w14:paraId="4D1138F1" w14:textId="77777777" w:rsidTr="00A42271">
        <w:tc>
          <w:tcPr>
            <w:tcW w:w="1261" w:type="pct"/>
            <w:tcBorders>
              <w:left w:val="single" w:sz="12" w:space="0" w:color="auto"/>
              <w:bottom w:val="single" w:sz="12" w:space="0" w:color="auto"/>
            </w:tcBorders>
            <w:shd w:val="clear" w:color="auto" w:fill="00A0DC"/>
            <w:vAlign w:val="center"/>
          </w:tcPr>
          <w:p w14:paraId="25A48D3F"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28939902"/>
            <w:placeholder>
              <w:docPart w:val="A9A2A1226FC94D5FAC51B8C8C1947BB9"/>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34CB7BDC"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7D5B75D1" w14:textId="77777777" w:rsidR="00CD2E99" w:rsidRPr="008176A5" w:rsidRDefault="00CD2E99"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E78B29A8B12644709BD5E89707EEF8F4"/>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38C3DD6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w:t>
                </w:r>
              </w:p>
            </w:tc>
          </w:sdtContent>
        </w:sdt>
      </w:tr>
      <w:tr w:rsidR="00CD2E99" w:rsidRPr="008176A5" w14:paraId="42FC0F06"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8C259CE" w14:textId="77777777" w:rsidR="00CD2E99" w:rsidRPr="008176A5" w:rsidRDefault="00CD2E99"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CD2E99" w:rsidRPr="008176A5" w14:paraId="4A865E7B" w14:textId="77777777" w:rsidTr="00A42271">
        <w:tc>
          <w:tcPr>
            <w:tcW w:w="1261" w:type="pct"/>
            <w:tcBorders>
              <w:top w:val="single" w:sz="12" w:space="0" w:color="auto"/>
              <w:left w:val="single" w:sz="12" w:space="0" w:color="auto"/>
            </w:tcBorders>
            <w:shd w:val="clear" w:color="auto" w:fill="00A0DC"/>
            <w:vAlign w:val="center"/>
          </w:tcPr>
          <w:p w14:paraId="5AD93531"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8176A5">
              <w:rPr>
                <w:rFonts w:ascii="Proba Pro Lt" w:hAnsi="Proba Pro Lt" w:cs="Arial"/>
                <w:color w:val="000000"/>
                <w:sz w:val="20"/>
                <w:szCs w:val="20"/>
              </w:rPr>
              <w:t>Ciljevi predmeta</w:t>
            </w:r>
          </w:p>
        </w:tc>
        <w:sdt>
          <w:sdtPr>
            <w:rPr>
              <w:rFonts w:ascii="Proba Pro Lt" w:hAnsi="Proba Pro Lt"/>
              <w:sz w:val="20"/>
              <w:szCs w:val="20"/>
            </w:rPr>
            <w:id w:val="-272552144"/>
            <w:placeholder>
              <w:docPart w:val="13199AC8D0064607805A97F228B19728"/>
            </w:placeholder>
          </w:sdtPr>
          <w:sdtEndPr/>
          <w:sdtContent>
            <w:tc>
              <w:tcPr>
                <w:tcW w:w="3739" w:type="pct"/>
                <w:gridSpan w:val="12"/>
                <w:tcBorders>
                  <w:top w:val="single" w:sz="12" w:space="0" w:color="auto"/>
                  <w:right w:val="single" w:sz="12" w:space="0" w:color="auto"/>
                </w:tcBorders>
                <w:vAlign w:val="center"/>
              </w:tcPr>
              <w:p w14:paraId="59DA74BD" w14:textId="77777777" w:rsidR="00CD2E99" w:rsidRPr="008176A5" w:rsidRDefault="00CD2E99" w:rsidP="00A42271">
                <w:pPr>
                  <w:pStyle w:val="ListParagraph"/>
                  <w:numPr>
                    <w:ilvl w:val="0"/>
                    <w:numId w:val="41"/>
                  </w:numPr>
                  <w:spacing w:after="0" w:line="240" w:lineRule="auto"/>
                  <w:rPr>
                    <w:rFonts w:ascii="Proba Pro Lt" w:hAnsi="Proba Pro Lt"/>
                    <w:sz w:val="20"/>
                    <w:szCs w:val="20"/>
                  </w:rPr>
                </w:pPr>
                <w:r w:rsidRPr="008176A5">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2CBD4BA1" w14:textId="77777777" w:rsidR="00CD2E99" w:rsidRPr="008176A5" w:rsidRDefault="00CD2E99" w:rsidP="00A42271">
                <w:pPr>
                  <w:pStyle w:val="ListParagraph"/>
                  <w:numPr>
                    <w:ilvl w:val="0"/>
                    <w:numId w:val="41"/>
                  </w:numPr>
                  <w:spacing w:after="0" w:line="240" w:lineRule="auto"/>
                  <w:rPr>
                    <w:rFonts w:ascii="Proba Pro Lt" w:hAnsi="Proba Pro Lt"/>
                    <w:sz w:val="20"/>
                    <w:szCs w:val="20"/>
                  </w:rPr>
                </w:pPr>
                <w:r w:rsidRPr="008176A5">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750B3893" w14:textId="77777777" w:rsidR="00CD2E99" w:rsidRPr="008176A5" w:rsidRDefault="00CD2E99" w:rsidP="00A42271">
                <w:pPr>
                  <w:pStyle w:val="ListParagraph"/>
                  <w:numPr>
                    <w:ilvl w:val="0"/>
                    <w:numId w:val="41"/>
                  </w:numPr>
                  <w:spacing w:after="0" w:line="240" w:lineRule="auto"/>
                  <w:rPr>
                    <w:rFonts w:ascii="Proba Pro Lt" w:hAnsi="Proba Pro Lt"/>
                    <w:sz w:val="20"/>
                    <w:szCs w:val="20"/>
                  </w:rPr>
                </w:pPr>
                <w:r w:rsidRPr="008176A5">
                  <w:rPr>
                    <w:rFonts w:ascii="Proba Pro Lt" w:hAnsi="Proba Pro Lt"/>
                    <w:sz w:val="20"/>
                    <w:szCs w:val="20"/>
                  </w:rPr>
                  <w:t>Kroz primjere su isključivo iz biotehničkog područja (s posebnim osvrtom na prehrambenu industriju) pokazati primjenu i svrhovitost modeliranja te iskoristiti I podatke prikupljene za završni i/ili diplomski rad I obraditi ih s ciljem izdvajanja ključnih informacija iz promatranog mjernog sustava.</w:t>
                </w:r>
              </w:p>
            </w:tc>
          </w:sdtContent>
        </w:sdt>
      </w:tr>
      <w:tr w:rsidR="00CD2E99" w:rsidRPr="008176A5" w14:paraId="24C67E97" w14:textId="77777777" w:rsidTr="00A42271">
        <w:tc>
          <w:tcPr>
            <w:tcW w:w="1261" w:type="pct"/>
            <w:tcBorders>
              <w:left w:val="single" w:sz="12" w:space="0" w:color="auto"/>
            </w:tcBorders>
            <w:shd w:val="clear" w:color="auto" w:fill="00A0DC"/>
            <w:vAlign w:val="center"/>
          </w:tcPr>
          <w:p w14:paraId="1FE370EC"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736FD836"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CD2E99" w:rsidRPr="008176A5" w14:paraId="5B02731B" w14:textId="77777777" w:rsidTr="00A42271">
        <w:tc>
          <w:tcPr>
            <w:tcW w:w="1261" w:type="pct"/>
            <w:tcBorders>
              <w:left w:val="single" w:sz="12" w:space="0" w:color="auto"/>
            </w:tcBorders>
            <w:shd w:val="clear" w:color="auto" w:fill="00A0DC"/>
            <w:vAlign w:val="center"/>
          </w:tcPr>
          <w:p w14:paraId="6DF31AC7"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682351470"/>
            <w:placeholder>
              <w:docPart w:val="5A81B90F99AE4ED2A1D479133678B40D"/>
            </w:placeholder>
          </w:sdtPr>
          <w:sdtEndPr/>
          <w:sdtContent>
            <w:tc>
              <w:tcPr>
                <w:tcW w:w="3739" w:type="pct"/>
                <w:gridSpan w:val="12"/>
                <w:tcBorders>
                  <w:right w:val="single" w:sz="12" w:space="0" w:color="auto"/>
                </w:tcBorders>
                <w:vAlign w:val="center"/>
              </w:tcPr>
              <w:p w14:paraId="22573FC7"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083675F6"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unaprjeđivanje postojećih biotehnoloških proizvodnji</w:t>
                </w:r>
              </w:p>
              <w:p w14:paraId="2C58087A"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tehnološki nadzor nad projektiranjem, izvedbom i testiranjem biotehnoloških postrojenja</w:t>
                </w:r>
              </w:p>
              <w:p w14:paraId="484A0D4E"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interpretacija rezultata laboratorijskih analiza</w:t>
                </w:r>
              </w:p>
              <w:p w14:paraId="5BED5322"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3A9B2B79"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6DDF9EEA"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p w14:paraId="36E06EAB" w14:textId="77777777" w:rsidR="00CD2E99" w:rsidRPr="008176A5" w:rsidRDefault="00CD2E99" w:rsidP="00A42271">
                <w:pPr>
                  <w:pStyle w:val="ListParagraph"/>
                  <w:numPr>
                    <w:ilvl w:val="0"/>
                    <w:numId w:val="42"/>
                  </w:numPr>
                  <w:autoSpaceDE w:val="0"/>
                  <w:autoSpaceDN w:val="0"/>
                  <w:adjustRightInd w:val="0"/>
                  <w:spacing w:after="0" w:line="240" w:lineRule="auto"/>
                  <w:rPr>
                    <w:rFonts w:ascii="Proba Pro Lt" w:hAnsi="Proba Pro Lt"/>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CD2E99" w:rsidRPr="008176A5" w14:paraId="6ECE71CB" w14:textId="77777777" w:rsidTr="00A42271">
        <w:tc>
          <w:tcPr>
            <w:tcW w:w="1261" w:type="pct"/>
            <w:tcBorders>
              <w:left w:val="single" w:sz="12" w:space="0" w:color="auto"/>
            </w:tcBorders>
            <w:shd w:val="clear" w:color="auto" w:fill="00A0DC"/>
            <w:vAlign w:val="center"/>
          </w:tcPr>
          <w:p w14:paraId="0806BC9C"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97088934"/>
            <w:placeholder>
              <w:docPart w:val="A7D73B71841B4E77AF102C1C99211E2D"/>
            </w:placeholder>
          </w:sdtPr>
          <w:sdtEndPr>
            <w:rPr>
              <w:rFonts w:cs="Calibri"/>
            </w:rPr>
          </w:sdtEndPr>
          <w:sdtContent>
            <w:tc>
              <w:tcPr>
                <w:tcW w:w="3739" w:type="pct"/>
                <w:gridSpan w:val="12"/>
                <w:tcBorders>
                  <w:right w:val="single" w:sz="12" w:space="0" w:color="auto"/>
                </w:tcBorders>
                <w:vAlign w:val="center"/>
              </w:tcPr>
              <w:p w14:paraId="057E726F"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definirati matematičko modeliranje i njegovu primjenu (i važnost) u prehrambenom inženjerstvu </w:t>
                </w:r>
              </w:p>
              <w:p w14:paraId="5EF8C3EB"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modelima tehnoloških procesa izdvojiti primarne i sekundarne „varijable“ u promatranom sustavu</w:t>
                </w:r>
              </w:p>
              <w:p w14:paraId="08810609"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vrednovati primjenu modeliranja i kemometrijskih tehnika u obradi eksperimentalnih podataka</w:t>
                </w:r>
              </w:p>
              <w:p w14:paraId="58D13DD1"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organizirati metode analize podataka prema složenosti (deskriptivna analiza i multivarijatna analiza)</w:t>
                </w:r>
              </w:p>
              <w:p w14:paraId="6E3D5DC1"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planirati složenu analizu podataka prema postavljenim ciljevima istraživanja, koristeći kemometrijske alate (klaster analizu, faktorsku analizu i analizu glavnih komponenata) </w:t>
                </w:r>
              </w:p>
              <w:p w14:paraId="4342A55B"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donositi zaključke o vezama varijabli i uzoraka u promatranom multivarijatnom sustavu  koristeći određene računalne vještine u programu R</w:t>
                </w:r>
              </w:p>
            </w:tc>
          </w:sdtContent>
        </w:sdt>
      </w:tr>
      <w:tr w:rsidR="00CD2E99" w:rsidRPr="008176A5" w14:paraId="20B014D2" w14:textId="77777777" w:rsidTr="00A42271">
        <w:tc>
          <w:tcPr>
            <w:tcW w:w="1261" w:type="pct"/>
            <w:tcBorders>
              <w:left w:val="single" w:sz="12" w:space="0" w:color="auto"/>
            </w:tcBorders>
            <w:shd w:val="clear" w:color="auto" w:fill="00A0DC"/>
            <w:vAlign w:val="center"/>
          </w:tcPr>
          <w:p w14:paraId="00F05B81"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FF326ED" w14:textId="77777777" w:rsidR="00CD2E99" w:rsidRPr="008176A5" w:rsidRDefault="00CD2E99"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43028956"/>
            <w:placeholder>
              <w:docPart w:val="4739E68F23934688B1E51EC92891BEDD"/>
            </w:placeholder>
          </w:sdtPr>
          <w:sdtEndPr/>
          <w:sdtContent>
            <w:tc>
              <w:tcPr>
                <w:tcW w:w="3739" w:type="pct"/>
                <w:gridSpan w:val="12"/>
                <w:tcBorders>
                  <w:right w:val="single" w:sz="12" w:space="0" w:color="auto"/>
                </w:tcBorders>
                <w:vAlign w:val="center"/>
              </w:tcPr>
              <w:p w14:paraId="4E291B61" w14:textId="77777777" w:rsidR="00CD2E99" w:rsidRPr="008176A5" w:rsidRDefault="00CD2E99" w:rsidP="00A42271">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Predmet će IU steći kroz predavanja, seminare i vježbe</w:t>
                </w:r>
                <w:r w:rsidRPr="008176A5">
                  <w:rPr>
                    <w:rFonts w:ascii="Proba Pro Lt" w:hAnsi="Proba Pro Lt" w:cs="Arial"/>
                    <w:b/>
                    <w:sz w:val="20"/>
                    <w:szCs w:val="20"/>
                  </w:rPr>
                  <w:t xml:space="preserve"> </w:t>
                </w:r>
                <w:r w:rsidRPr="008176A5">
                  <w:rPr>
                    <w:rFonts w:ascii="Proba Pro Lt" w:hAnsi="Proba Pro Lt" w:cs="Arial"/>
                    <w:sz w:val="20"/>
                    <w:szCs w:val="20"/>
                  </w:rPr>
                  <w:t>(P/S/V=25/5/10)</w:t>
                </w:r>
              </w:p>
              <w:p w14:paraId="1A0C2FF2"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Teme su sljedeće:</w:t>
                </w:r>
              </w:p>
              <w:p w14:paraId="60980EA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Matematički modeli i njihove osnove. </w:t>
                </w:r>
              </w:p>
              <w:p w14:paraId="447748A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Modeli kroz proizvodni sustav u prehrambenoj industriji</w:t>
                </w:r>
              </w:p>
              <w:p w14:paraId="2F2A1D2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7DAD6B1C" w14:textId="77777777" w:rsidR="00CD2E99" w:rsidRPr="008176A5" w:rsidRDefault="00CD2E99" w:rsidP="00A42271">
                <w:pPr>
                  <w:tabs>
                    <w:tab w:val="left" w:pos="2820"/>
                  </w:tabs>
                  <w:spacing w:after="0" w:line="240" w:lineRule="auto"/>
                  <w:rPr>
                    <w:rFonts w:ascii="Proba Pro Lt" w:hAnsi="Proba Pro Lt" w:cs="Arial"/>
                    <w:sz w:val="20"/>
                    <w:szCs w:val="20"/>
                  </w:rPr>
                </w:pPr>
              </w:p>
              <w:p w14:paraId="00F2FA60"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 xml:space="preserve">Seminarska izlaganja </w:t>
                </w:r>
                <w:r w:rsidRPr="008176A5">
                  <w:rPr>
                    <w:rFonts w:ascii="Proba Pro Lt" w:hAnsi="Proba Pro Lt" w:cs="Arial"/>
                    <w:sz w:val="20"/>
                    <w:szCs w:val="20"/>
                  </w:rPr>
                  <w:t>(S=2)</w:t>
                </w:r>
              </w:p>
              <w:p w14:paraId="047BE94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Izrada seminarskog rada s temom modeliranja u procesu osiguranja sigurnosti hrane.</w:t>
                </w:r>
              </w:p>
            </w:tc>
          </w:sdtContent>
        </w:sdt>
      </w:tr>
      <w:tr w:rsidR="00CD2E99" w:rsidRPr="008176A5" w14:paraId="6098AB7F" w14:textId="77777777" w:rsidTr="003B6803">
        <w:trPr>
          <w:trHeight w:val="349"/>
        </w:trPr>
        <w:tc>
          <w:tcPr>
            <w:tcW w:w="1261" w:type="pct"/>
            <w:vMerge w:val="restart"/>
            <w:tcBorders>
              <w:left w:val="single" w:sz="12" w:space="0" w:color="auto"/>
            </w:tcBorders>
            <w:shd w:val="clear" w:color="auto" w:fill="00A0DC"/>
            <w:vAlign w:val="center"/>
          </w:tcPr>
          <w:p w14:paraId="1E1B6FBA"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izvođenja nastave:</w:t>
            </w:r>
          </w:p>
        </w:tc>
        <w:tc>
          <w:tcPr>
            <w:tcW w:w="1313" w:type="pct"/>
            <w:gridSpan w:val="3"/>
            <w:vMerge w:val="restart"/>
            <w:vAlign w:val="center"/>
          </w:tcPr>
          <w:p w14:paraId="1D99E5F0" w14:textId="77777777" w:rsidR="00CD2E99"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0257970"/>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predavanja</w:t>
            </w:r>
          </w:p>
          <w:p w14:paraId="3416DC3A" w14:textId="77777777" w:rsidR="00CD2E99"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seminari i radionice  </w:t>
            </w:r>
          </w:p>
          <w:p w14:paraId="6C0B6975" w14:textId="77777777" w:rsidR="00CD2E99"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vježbe  </w:t>
            </w:r>
          </w:p>
          <w:p w14:paraId="0CD9A189" w14:textId="77777777" w:rsidR="00CD2E99"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w:t>
            </w:r>
            <w:r w:rsidR="00CD2E99" w:rsidRPr="008176A5">
              <w:rPr>
                <w:rFonts w:ascii="Proba Pro Lt" w:hAnsi="Proba Pro Lt" w:cs="Arial"/>
                <w:b w:val="0"/>
                <w:i/>
                <w:sz w:val="20"/>
                <w:szCs w:val="20"/>
                <w:lang w:val="hr-HR"/>
              </w:rPr>
              <w:t>on line</w:t>
            </w:r>
            <w:r w:rsidR="00CD2E99" w:rsidRPr="008176A5">
              <w:rPr>
                <w:rFonts w:ascii="Proba Pro Lt" w:hAnsi="Proba Pro Lt" w:cs="Arial"/>
                <w:b w:val="0"/>
                <w:sz w:val="20"/>
                <w:szCs w:val="20"/>
                <w:lang w:val="hr-HR"/>
              </w:rPr>
              <w:t xml:space="preserve"> u cijelosti</w:t>
            </w:r>
          </w:p>
          <w:p w14:paraId="1416AF8E" w14:textId="77777777" w:rsidR="00CD2E99"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mješovito e-učenje</w:t>
            </w:r>
          </w:p>
          <w:p w14:paraId="4559A98F" w14:textId="77777777" w:rsidR="00CD2E99"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sz w:val="20"/>
                    <w:szCs w:val="20"/>
                  </w:rPr>
                  <w:t>☐</w:t>
                </w:r>
              </w:sdtContent>
            </w:sdt>
            <w:r w:rsidR="00CD2E99" w:rsidRPr="008176A5">
              <w:rPr>
                <w:rFonts w:ascii="Proba Pro Lt" w:hAnsi="Proba Pro Lt" w:cs="Arial"/>
                <w:sz w:val="20"/>
                <w:szCs w:val="20"/>
              </w:rPr>
              <w:t xml:space="preserve"> terenska nastava</w:t>
            </w:r>
          </w:p>
        </w:tc>
        <w:tc>
          <w:tcPr>
            <w:tcW w:w="1157" w:type="pct"/>
            <w:gridSpan w:val="4"/>
            <w:vMerge w:val="restart"/>
            <w:vAlign w:val="center"/>
          </w:tcPr>
          <w:p w14:paraId="1BCABE06" w14:textId="77777777" w:rsidR="00CD2E99"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samostalni zadaci  </w:t>
            </w:r>
          </w:p>
          <w:p w14:paraId="4BE8B54F" w14:textId="77777777" w:rsidR="00CD2E99"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multimedija i mreža  </w:t>
            </w:r>
          </w:p>
          <w:p w14:paraId="39807C54" w14:textId="77777777" w:rsidR="00CD2E99"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laboratorij</w:t>
            </w:r>
          </w:p>
          <w:p w14:paraId="112E7A2F" w14:textId="77777777" w:rsidR="00CD2E99"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mentorski rad</w:t>
            </w:r>
          </w:p>
          <w:p w14:paraId="3F12247B" w14:textId="77777777" w:rsidR="00CD2E99"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sz w:val="20"/>
                    <w:szCs w:val="20"/>
                  </w:rPr>
                  <w:t>☐</w:t>
                </w:r>
              </w:sdtContent>
            </w:sdt>
            <w:r w:rsidR="00CD2E99" w:rsidRPr="008176A5">
              <w:rPr>
                <w:rFonts w:ascii="Proba Pro Lt" w:hAnsi="Proba Pro Lt" w:cs="Arial"/>
                <w:b/>
                <w:sz w:val="20"/>
                <w:szCs w:val="20"/>
              </w:rPr>
              <w:t xml:space="preserve"> </w:t>
            </w:r>
            <w:sdt>
              <w:sdtPr>
                <w:rPr>
                  <w:rFonts w:ascii="Proba Pro Lt" w:hAnsi="Proba Pro Lt" w:cs="Arial"/>
                  <w:b/>
                  <w:sz w:val="20"/>
                  <w:szCs w:val="20"/>
                </w:rPr>
                <w:id w:val="-645282389"/>
                <w:showingPlcHdr/>
              </w:sdtPr>
              <w:sdtEndPr/>
              <w:sdtContent>
                <w:r w:rsidR="00CD2E99" w:rsidRPr="008176A5">
                  <w:rPr>
                    <w:rFonts w:ascii="Proba Pro Lt" w:hAnsi="Proba Pro Lt" w:cs="Arial"/>
                    <w:sz w:val="20"/>
                    <w:szCs w:val="20"/>
                  </w:rPr>
                  <w:t>(ostalo upisati)</w:t>
                </w:r>
                <w:r w:rsidR="00CD2E99" w:rsidRPr="008176A5">
                  <w:rPr>
                    <w:rFonts w:ascii="Proba Pro Lt" w:hAnsi="Proba Pro Lt" w:cs="Arial"/>
                    <w:b/>
                    <w:sz w:val="20"/>
                    <w:szCs w:val="20"/>
                  </w:rPr>
                  <w:t xml:space="preserve"> </w:t>
                </w:r>
              </w:sdtContent>
            </w:sdt>
            <w:r w:rsidR="00CD2E99" w:rsidRPr="008176A5">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360E607F"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8176A5">
              <w:rPr>
                <w:rFonts w:ascii="Proba Pro Lt" w:hAnsi="Proba Pro Lt" w:cs="Arial"/>
                <w:color w:val="000000"/>
                <w:sz w:val="20"/>
                <w:szCs w:val="20"/>
              </w:rPr>
              <w:t>Komentari:</w:t>
            </w:r>
          </w:p>
        </w:tc>
      </w:tr>
      <w:tr w:rsidR="00CD2E99" w:rsidRPr="008176A5" w14:paraId="7350B984" w14:textId="77777777" w:rsidTr="003B6803">
        <w:trPr>
          <w:trHeight w:val="577"/>
        </w:trPr>
        <w:tc>
          <w:tcPr>
            <w:tcW w:w="1261" w:type="pct"/>
            <w:vMerge/>
            <w:tcBorders>
              <w:left w:val="single" w:sz="12" w:space="0" w:color="auto"/>
              <w:bottom w:val="single" w:sz="4" w:space="0" w:color="auto"/>
            </w:tcBorders>
            <w:shd w:val="clear" w:color="auto" w:fill="00A0DC"/>
            <w:vAlign w:val="center"/>
          </w:tcPr>
          <w:p w14:paraId="5BF80C4A"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55FC54F7" w14:textId="77777777" w:rsidR="00CD2E99" w:rsidRPr="008176A5" w:rsidRDefault="00CD2E99" w:rsidP="00A42271">
            <w:pPr>
              <w:pStyle w:val="FieldText"/>
              <w:rPr>
                <w:rFonts w:ascii="Proba Pro Lt" w:hAnsi="Proba Pro Lt" w:cs="Arial"/>
                <w:b w:val="0"/>
                <w:sz w:val="20"/>
                <w:szCs w:val="20"/>
                <w:lang w:val="hr-HR"/>
              </w:rPr>
            </w:pPr>
          </w:p>
        </w:tc>
        <w:tc>
          <w:tcPr>
            <w:tcW w:w="1157" w:type="pct"/>
            <w:gridSpan w:val="4"/>
            <w:vMerge/>
            <w:vAlign w:val="center"/>
          </w:tcPr>
          <w:p w14:paraId="4C5458A7" w14:textId="77777777" w:rsidR="00CD2E99" w:rsidRPr="008176A5"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1576358912"/>
            <w:showingPlcHdr/>
          </w:sdtPr>
          <w:sdtEndPr/>
          <w:sdtContent>
            <w:tc>
              <w:tcPr>
                <w:tcW w:w="1270" w:type="pct"/>
                <w:gridSpan w:val="5"/>
                <w:tcBorders>
                  <w:right w:val="single" w:sz="12" w:space="0" w:color="auto"/>
                </w:tcBorders>
              </w:tcPr>
              <w:p w14:paraId="5AD9DF1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CD2E99" w:rsidRPr="008176A5" w14:paraId="5F34B80D" w14:textId="77777777" w:rsidTr="003B6803">
        <w:trPr>
          <w:trHeight w:val="397"/>
        </w:trPr>
        <w:tc>
          <w:tcPr>
            <w:tcW w:w="1261" w:type="pct"/>
            <w:vMerge w:val="restart"/>
            <w:tcBorders>
              <w:top w:val="single" w:sz="12" w:space="0" w:color="auto"/>
              <w:left w:val="single" w:sz="12" w:space="0" w:color="auto"/>
            </w:tcBorders>
            <w:shd w:val="clear" w:color="auto" w:fill="00A0DC"/>
            <w:vAlign w:val="center"/>
          </w:tcPr>
          <w:p w14:paraId="7AE9EB52"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AF5980E"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3" w:type="pct"/>
            <w:tcBorders>
              <w:top w:val="single" w:sz="12" w:space="0" w:color="auto"/>
            </w:tcBorders>
            <w:vAlign w:val="center"/>
          </w:tcPr>
          <w:p w14:paraId="3AD74740" w14:textId="77777777" w:rsidR="00CD2E99" w:rsidRPr="008176A5" w:rsidRDefault="00CD2E99" w:rsidP="00A422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6FD526F5"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tc>
          <w:tcPr>
            <w:tcW w:w="643" w:type="pct"/>
            <w:gridSpan w:val="2"/>
            <w:tcBorders>
              <w:top w:val="single" w:sz="12" w:space="0" w:color="auto"/>
            </w:tcBorders>
            <w:vAlign w:val="center"/>
          </w:tcPr>
          <w:p w14:paraId="5F44747F"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sdt>
          <w:sdtPr>
            <w:rPr>
              <w:rFonts w:ascii="Proba Pro Lt" w:hAnsi="Proba Pro Lt" w:cs="Arial"/>
              <w:b w:val="0"/>
              <w:sz w:val="20"/>
              <w:szCs w:val="20"/>
              <w:lang w:val="hr-HR"/>
            </w:rPr>
            <w:id w:val="830802344"/>
          </w:sdtPr>
          <w:sdtEndPr/>
          <w:sdtContent>
            <w:tc>
              <w:tcPr>
                <w:tcW w:w="281" w:type="pct"/>
                <w:tcBorders>
                  <w:top w:val="single" w:sz="12" w:space="0" w:color="auto"/>
                </w:tcBorders>
                <w:vAlign w:val="center"/>
              </w:tcPr>
              <w:p w14:paraId="603610C4"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DA</w:t>
                </w:r>
              </w:p>
            </w:tc>
          </w:sdtContent>
        </w:sdt>
        <w:tc>
          <w:tcPr>
            <w:tcW w:w="232" w:type="pct"/>
            <w:tcBorders>
              <w:top w:val="single" w:sz="12" w:space="0" w:color="auto"/>
            </w:tcBorders>
            <w:vAlign w:val="center"/>
          </w:tcPr>
          <w:p w14:paraId="152E06DF" w14:textId="77777777" w:rsidR="00CD2E99" w:rsidRPr="008176A5" w:rsidRDefault="00CD2E99" w:rsidP="00A42271">
            <w:pPr>
              <w:pStyle w:val="FieldText"/>
              <w:rPr>
                <w:rFonts w:ascii="Proba Pro Lt" w:hAnsi="Proba Pro Lt" w:cs="Arial"/>
                <w:b w:val="0"/>
                <w:sz w:val="20"/>
                <w:szCs w:val="20"/>
                <w:lang w:val="hr-HR"/>
              </w:rPr>
            </w:pPr>
          </w:p>
        </w:tc>
        <w:tc>
          <w:tcPr>
            <w:tcW w:w="770" w:type="pct"/>
            <w:gridSpan w:val="3"/>
            <w:tcBorders>
              <w:top w:val="single" w:sz="12" w:space="0" w:color="auto"/>
              <w:right w:val="single" w:sz="4" w:space="0" w:color="auto"/>
            </w:tcBorders>
            <w:vAlign w:val="center"/>
          </w:tcPr>
          <w:p w14:paraId="21CA606C" w14:textId="77777777" w:rsidR="00CD2E99" w:rsidRPr="008176A5" w:rsidRDefault="00CD2E99"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BE1C6AE" w14:textId="77777777" w:rsidR="00CD2E99" w:rsidRPr="008176A5" w:rsidRDefault="00CD2E99" w:rsidP="00A42271">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4F8FEAEF"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NE</w:t>
            </w:r>
          </w:p>
        </w:tc>
      </w:tr>
      <w:tr w:rsidR="00CD2E99" w:rsidRPr="008176A5" w14:paraId="4DE00E25" w14:textId="77777777" w:rsidTr="003B6803">
        <w:trPr>
          <w:trHeight w:val="397"/>
        </w:trPr>
        <w:tc>
          <w:tcPr>
            <w:tcW w:w="1261" w:type="pct"/>
            <w:vMerge/>
            <w:tcBorders>
              <w:left w:val="single" w:sz="12" w:space="0" w:color="auto"/>
            </w:tcBorders>
            <w:shd w:val="clear" w:color="auto" w:fill="00A0DC"/>
            <w:vAlign w:val="center"/>
          </w:tcPr>
          <w:p w14:paraId="0485B3C7" w14:textId="77777777" w:rsidR="00CD2E99" w:rsidRPr="008176A5"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84E7FBC"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3" w:type="pct"/>
            <w:shd w:val="clear" w:color="auto" w:fill="auto"/>
            <w:vAlign w:val="center"/>
          </w:tcPr>
          <w:p w14:paraId="168709BE" w14:textId="77777777" w:rsidR="00CD2E99" w:rsidRPr="008176A5" w:rsidRDefault="00CD2E99" w:rsidP="00A42271">
            <w:pPr>
              <w:pStyle w:val="FieldText"/>
              <w:rPr>
                <w:rFonts w:ascii="Proba Pro Lt" w:hAnsi="Proba Pro Lt" w:cs="Arial"/>
                <w:b w:val="0"/>
                <w:sz w:val="20"/>
                <w:szCs w:val="20"/>
                <w:lang w:val="hr-HR"/>
              </w:rPr>
            </w:pPr>
          </w:p>
        </w:tc>
        <w:tc>
          <w:tcPr>
            <w:tcW w:w="272" w:type="pct"/>
            <w:shd w:val="clear" w:color="auto" w:fill="auto"/>
            <w:vAlign w:val="center"/>
          </w:tcPr>
          <w:p w14:paraId="558D8B93"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tc>
          <w:tcPr>
            <w:tcW w:w="643" w:type="pct"/>
            <w:gridSpan w:val="2"/>
            <w:shd w:val="clear" w:color="auto" w:fill="auto"/>
            <w:vAlign w:val="center"/>
          </w:tcPr>
          <w:p w14:paraId="3230602B"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81" w:type="pct"/>
            <w:shd w:val="clear" w:color="auto" w:fill="auto"/>
            <w:vAlign w:val="center"/>
          </w:tcPr>
          <w:p w14:paraId="04E61C54" w14:textId="77777777" w:rsidR="00CD2E99" w:rsidRPr="008176A5" w:rsidRDefault="00CD2E99" w:rsidP="00A422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sdtPr>
          <w:sdtEndPr/>
          <w:sdtContent>
            <w:tc>
              <w:tcPr>
                <w:tcW w:w="232" w:type="pct"/>
                <w:shd w:val="clear" w:color="auto" w:fill="auto"/>
                <w:vAlign w:val="center"/>
              </w:tcPr>
              <w:p w14:paraId="0AD979AB"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541D3C9B" w14:textId="77777777" w:rsidR="00CD2E99"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9898007"/>
              </w:sdtPr>
              <w:sdtEndPr/>
              <w:sdtContent>
                <w:sdt>
                  <w:sdtPr>
                    <w:rPr>
                      <w:rFonts w:ascii="Proba Pro Lt" w:hAnsi="Proba Pro Lt" w:cs="Arial"/>
                      <w:b w:val="0"/>
                      <w:sz w:val="20"/>
                      <w:szCs w:val="20"/>
                    </w:rPr>
                    <w:id w:val="-948544250"/>
                    <w:showingPlcHdr/>
                  </w:sdtPr>
                  <w:sdtEndPr/>
                  <w:sdtContent>
                    <w:r w:rsidR="00CD2E99" w:rsidRPr="008176A5">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00AAFBF3" w14:textId="77777777" w:rsidR="00CD2E99" w:rsidRPr="008176A5" w:rsidRDefault="00CD2E99" w:rsidP="00A422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3A90537F" w14:textId="77777777" w:rsidR="00CD2E99" w:rsidRPr="008176A5" w:rsidRDefault="00CD2E99" w:rsidP="00A42271">
            <w:pPr>
              <w:pStyle w:val="FieldText"/>
              <w:jc w:val="center"/>
              <w:rPr>
                <w:rFonts w:ascii="Proba Pro Lt" w:hAnsi="Proba Pro Lt" w:cs="Arial"/>
                <w:b w:val="0"/>
                <w:color w:val="000000"/>
                <w:sz w:val="20"/>
                <w:szCs w:val="20"/>
                <w:lang w:val="hr-HR"/>
              </w:rPr>
            </w:pPr>
          </w:p>
        </w:tc>
      </w:tr>
      <w:tr w:rsidR="00CD2E99" w:rsidRPr="008176A5" w14:paraId="30336A51" w14:textId="77777777" w:rsidTr="003B6803">
        <w:trPr>
          <w:trHeight w:val="397"/>
        </w:trPr>
        <w:tc>
          <w:tcPr>
            <w:tcW w:w="1261" w:type="pct"/>
            <w:vMerge/>
            <w:tcBorders>
              <w:left w:val="single" w:sz="12" w:space="0" w:color="auto"/>
            </w:tcBorders>
            <w:shd w:val="clear" w:color="auto" w:fill="00A0DC"/>
            <w:vAlign w:val="center"/>
          </w:tcPr>
          <w:p w14:paraId="278B9309" w14:textId="77777777" w:rsidR="00CD2E99" w:rsidRPr="008176A5"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09481D5"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3" w:type="pct"/>
            <w:shd w:val="clear" w:color="auto" w:fill="auto"/>
            <w:vAlign w:val="center"/>
          </w:tcPr>
          <w:p w14:paraId="4C459FBF" w14:textId="77777777" w:rsidR="00CD2E99" w:rsidRPr="008176A5" w:rsidRDefault="00CD2E99" w:rsidP="00A42271">
            <w:pPr>
              <w:pStyle w:val="FieldText"/>
              <w:rPr>
                <w:rFonts w:ascii="Proba Pro Lt" w:hAnsi="Proba Pro Lt" w:cs="Arial"/>
                <w:b w:val="0"/>
                <w:sz w:val="20"/>
                <w:szCs w:val="20"/>
                <w:lang w:val="hr-HR"/>
              </w:rPr>
            </w:pPr>
          </w:p>
        </w:tc>
        <w:tc>
          <w:tcPr>
            <w:tcW w:w="272" w:type="pct"/>
            <w:shd w:val="clear" w:color="auto" w:fill="auto"/>
            <w:vAlign w:val="center"/>
          </w:tcPr>
          <w:p w14:paraId="260E3449"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tc>
          <w:tcPr>
            <w:tcW w:w="643" w:type="pct"/>
            <w:gridSpan w:val="2"/>
            <w:shd w:val="clear" w:color="auto" w:fill="auto"/>
            <w:vAlign w:val="center"/>
          </w:tcPr>
          <w:p w14:paraId="09F89C74"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81" w:type="pct"/>
            <w:shd w:val="clear" w:color="auto" w:fill="auto"/>
            <w:vAlign w:val="center"/>
          </w:tcPr>
          <w:p w14:paraId="2196D001"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DA</w:t>
            </w:r>
          </w:p>
        </w:tc>
        <w:sdt>
          <w:sdtPr>
            <w:rPr>
              <w:rFonts w:ascii="Proba Pro Lt" w:hAnsi="Proba Pro Lt" w:cs="Arial"/>
              <w:b w:val="0"/>
              <w:sz w:val="20"/>
              <w:szCs w:val="20"/>
              <w:lang w:val="hr-HR"/>
            </w:rPr>
            <w:id w:val="736909852"/>
            <w:showingPlcHdr/>
          </w:sdtPr>
          <w:sdtEndPr/>
          <w:sdtContent>
            <w:tc>
              <w:tcPr>
                <w:tcW w:w="232" w:type="pct"/>
                <w:shd w:val="clear" w:color="auto" w:fill="auto"/>
                <w:vAlign w:val="center"/>
              </w:tcPr>
              <w:p w14:paraId="31B6833E"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41D5A2F0" w14:textId="77777777" w:rsidR="00CD2E99"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41014437"/>
                <w:showingPlcHdr/>
              </w:sdtPr>
              <w:sdtEndPr/>
              <w:sdtContent>
                <w:r w:rsidR="00CD2E99" w:rsidRPr="008176A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BD89A9E" w14:textId="77777777" w:rsidR="00CD2E99" w:rsidRPr="008176A5" w:rsidRDefault="00CD2E99" w:rsidP="00A422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FB07989" w14:textId="77777777" w:rsidR="00CD2E99" w:rsidRPr="008176A5" w:rsidRDefault="00CD2E99" w:rsidP="00A42271">
            <w:pPr>
              <w:pStyle w:val="FieldText"/>
              <w:jc w:val="center"/>
              <w:rPr>
                <w:rFonts w:ascii="Proba Pro Lt" w:hAnsi="Proba Pro Lt" w:cs="Arial"/>
                <w:b w:val="0"/>
                <w:color w:val="000000"/>
                <w:sz w:val="20"/>
                <w:szCs w:val="20"/>
                <w:lang w:val="hr-HR"/>
              </w:rPr>
            </w:pPr>
          </w:p>
        </w:tc>
      </w:tr>
      <w:tr w:rsidR="00CD2E99" w:rsidRPr="008176A5" w14:paraId="2ADBA0A6" w14:textId="77777777" w:rsidTr="003B6803">
        <w:trPr>
          <w:trHeight w:val="397"/>
        </w:trPr>
        <w:tc>
          <w:tcPr>
            <w:tcW w:w="1261" w:type="pct"/>
            <w:vMerge/>
            <w:tcBorders>
              <w:left w:val="single" w:sz="12" w:space="0" w:color="auto"/>
            </w:tcBorders>
            <w:shd w:val="clear" w:color="auto" w:fill="00A0DC"/>
            <w:vAlign w:val="center"/>
          </w:tcPr>
          <w:p w14:paraId="3F826E7B" w14:textId="77777777" w:rsidR="00CD2E99" w:rsidRPr="008176A5"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9D54259"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3" w:type="pct"/>
            <w:tcBorders>
              <w:bottom w:val="single" w:sz="4" w:space="0" w:color="auto"/>
            </w:tcBorders>
            <w:vAlign w:val="center"/>
          </w:tcPr>
          <w:p w14:paraId="555F05C1"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DA</w:t>
            </w:r>
          </w:p>
        </w:tc>
        <w:tc>
          <w:tcPr>
            <w:tcW w:w="272" w:type="pct"/>
            <w:tcBorders>
              <w:bottom w:val="single" w:sz="4" w:space="0" w:color="auto"/>
            </w:tcBorders>
            <w:vAlign w:val="center"/>
          </w:tcPr>
          <w:p w14:paraId="396CAA82" w14:textId="77777777" w:rsidR="00CD2E99" w:rsidRPr="008176A5" w:rsidRDefault="00CD2E99" w:rsidP="00A42271">
            <w:pPr>
              <w:pStyle w:val="FieldText"/>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18D61E90"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95F2BEA"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w:t>
            </w:r>
          </w:p>
        </w:tc>
        <w:tc>
          <w:tcPr>
            <w:tcW w:w="232" w:type="pct"/>
            <w:tcBorders>
              <w:bottom w:val="single" w:sz="4" w:space="0" w:color="auto"/>
            </w:tcBorders>
            <w:shd w:val="clear" w:color="auto" w:fill="auto"/>
            <w:vAlign w:val="center"/>
          </w:tcPr>
          <w:p w14:paraId="0324934B" w14:textId="77777777" w:rsidR="00CD2E99" w:rsidRPr="008176A5" w:rsidRDefault="00CD2E99" w:rsidP="00A42271">
            <w:pPr>
              <w:tabs>
                <w:tab w:val="left" w:pos="2820"/>
              </w:tabs>
              <w:spacing w:after="0" w:line="240" w:lineRule="auto"/>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2D334B36" w14:textId="77777777" w:rsidR="00CD2E99" w:rsidRPr="008176A5"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55202750"/>
                <w:showingPlcHdr/>
              </w:sdtPr>
              <w:sdtEndPr/>
              <w:sdtContent>
                <w:r w:rsidR="00CD2E99" w:rsidRPr="008176A5">
                  <w:rPr>
                    <w:rFonts w:ascii="Proba Pro Lt" w:hAnsi="Proba Pro Lt" w:cs="Arial"/>
                    <w:sz w:val="20"/>
                    <w:szCs w:val="20"/>
                  </w:rPr>
                  <w:t>(ostalo upisati)</w:t>
                </w:r>
                <w:r w:rsidR="00CD2E99" w:rsidRPr="008176A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3D91B7B"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5B000563"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p>
        </w:tc>
      </w:tr>
      <w:tr w:rsidR="00CD2E99" w:rsidRPr="008176A5" w14:paraId="1C7D6CF1" w14:textId="77777777" w:rsidTr="003B6803">
        <w:trPr>
          <w:trHeight w:val="397"/>
        </w:trPr>
        <w:tc>
          <w:tcPr>
            <w:tcW w:w="1261" w:type="pct"/>
            <w:vMerge/>
            <w:tcBorders>
              <w:left w:val="single" w:sz="12" w:space="0" w:color="auto"/>
              <w:bottom w:val="single" w:sz="12" w:space="0" w:color="auto"/>
            </w:tcBorders>
            <w:shd w:val="clear" w:color="auto" w:fill="00A0DC"/>
            <w:vAlign w:val="center"/>
          </w:tcPr>
          <w:p w14:paraId="46AED98B" w14:textId="77777777" w:rsidR="00CD2E99" w:rsidRPr="008176A5"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CDC9026"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7492D5CC"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020E4B3"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8F28EF4"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C62FE02"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p>
        </w:tc>
        <w:tc>
          <w:tcPr>
            <w:tcW w:w="232" w:type="pct"/>
            <w:tcBorders>
              <w:left w:val="single" w:sz="4" w:space="0" w:color="auto"/>
              <w:bottom w:val="single" w:sz="4" w:space="0" w:color="auto"/>
              <w:right w:val="single" w:sz="4" w:space="0" w:color="auto"/>
            </w:tcBorders>
            <w:vAlign w:val="center"/>
          </w:tcPr>
          <w:p w14:paraId="1CB764A0"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429C160E"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482591630"/>
            </w:sdtPr>
            <w:sdtEndPr/>
            <w:sdtContent>
              <w:p w14:paraId="7906FF4F"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CD2E99" w:rsidRPr="008176A5" w14:paraId="4317DADB" w14:textId="77777777" w:rsidTr="00A42271">
        <w:trPr>
          <w:trHeight w:val="397"/>
        </w:trPr>
        <w:tc>
          <w:tcPr>
            <w:tcW w:w="1261" w:type="pct"/>
            <w:tcBorders>
              <w:left w:val="single" w:sz="12" w:space="0" w:color="auto"/>
              <w:bottom w:val="single" w:sz="12" w:space="0" w:color="auto"/>
            </w:tcBorders>
            <w:shd w:val="clear" w:color="auto" w:fill="00A0DC"/>
            <w:vAlign w:val="center"/>
          </w:tcPr>
          <w:p w14:paraId="12C91B1E"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EndPr/>
          <w:sdtContent>
            <w:tc>
              <w:tcPr>
                <w:tcW w:w="3739" w:type="pct"/>
                <w:gridSpan w:val="12"/>
                <w:tcBorders>
                  <w:top w:val="single" w:sz="4" w:space="0" w:color="auto"/>
                  <w:bottom w:val="single" w:sz="12" w:space="0" w:color="auto"/>
                  <w:right w:val="single" w:sz="12" w:space="0" w:color="auto"/>
                </w:tcBorders>
                <w:vAlign w:val="center"/>
              </w:tcPr>
              <w:p w14:paraId="4821FEE7" w14:textId="77777777" w:rsidR="00CD2E99" w:rsidRPr="008176A5" w:rsidRDefault="00CD2E99"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Studenti izrađuju samostalan seminarski rad na zadanu temu 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5B3CB5D0" w14:textId="77777777" w:rsidR="00CD2E99" w:rsidRPr="008176A5" w:rsidDel="00B558AD" w:rsidRDefault="00CD2E99" w:rsidP="00A42271">
                <w:pPr>
                  <w:spacing w:after="0" w:line="240" w:lineRule="auto"/>
                  <w:rPr>
                    <w:rFonts w:ascii="Proba Pro Lt" w:hAnsi="Proba Pro Lt" w:cs="Arial"/>
                    <w:sz w:val="20"/>
                    <w:szCs w:val="20"/>
                  </w:rPr>
                </w:pPr>
                <w:r w:rsidRPr="008176A5">
                  <w:rPr>
                    <w:rFonts w:ascii="Proba Pro Lt" w:hAnsi="Proba Pro Lt" w:cs="Arial"/>
                    <w:color w:val="000000"/>
                    <w:sz w:val="20"/>
                    <w:szCs w:val="20"/>
                  </w:rPr>
                  <w:t>Seminar se ocjenjuje, a u</w:t>
                </w:r>
                <w:r w:rsidRPr="008176A5">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tr>
      <w:tr w:rsidR="00CD2E99" w:rsidRPr="008176A5" w14:paraId="72FD0278" w14:textId="77777777" w:rsidTr="00A42271">
        <w:tc>
          <w:tcPr>
            <w:tcW w:w="1261" w:type="pct"/>
            <w:tcBorders>
              <w:left w:val="single" w:sz="12" w:space="0" w:color="auto"/>
              <w:bottom w:val="single" w:sz="12" w:space="0" w:color="auto"/>
            </w:tcBorders>
            <w:shd w:val="clear" w:color="auto" w:fill="00A0DC"/>
            <w:vAlign w:val="center"/>
          </w:tcPr>
          <w:p w14:paraId="0533EBCA"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33E94AE6"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i/>
                <w:sz w:val="20"/>
                <w:szCs w:val="20"/>
              </w:rPr>
              <w:id w:val="2042708670"/>
            </w:sdtPr>
            <w:sdtEndPr>
              <w:rPr>
                <w:rFonts w:cs="Calibri"/>
                <w:i w:val="0"/>
              </w:rPr>
            </w:sdtEndPr>
            <w:sdtContent>
              <w:p w14:paraId="17EB1AF8" w14:textId="77777777" w:rsidR="00CD2E99" w:rsidRPr="008176A5" w:rsidRDefault="00CD2E99" w:rsidP="00A42271">
                <w:pPr>
                  <w:pStyle w:val="ListParagraph"/>
                  <w:numPr>
                    <w:ilvl w:val="0"/>
                    <w:numId w:val="24"/>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w:t>
                </w:r>
              </w:p>
              <w:p w14:paraId="31766586" w14:textId="77777777" w:rsidR="00CD2E99" w:rsidRPr="008176A5" w:rsidRDefault="00CD2E99"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na minimalno 80</w:t>
                </w:r>
                <w:r>
                  <w:rPr>
                    <w:rFonts w:ascii="Proba Pro Lt" w:hAnsi="Proba Pro Lt" w:cs="Arial"/>
                    <w:sz w:val="20"/>
                    <w:szCs w:val="20"/>
                  </w:rPr>
                  <w:t xml:space="preserve"> </w:t>
                </w:r>
                <w:r w:rsidRPr="008176A5">
                  <w:rPr>
                    <w:rFonts w:ascii="Proba Pro Lt" w:hAnsi="Proba Pro Lt" w:cs="Arial"/>
                    <w:sz w:val="20"/>
                    <w:szCs w:val="20"/>
                  </w:rPr>
                  <w:t>% svih predavanja</w:t>
                </w:r>
              </w:p>
              <w:p w14:paraId="26219FD2" w14:textId="77777777" w:rsidR="00CD2E99" w:rsidRPr="008176A5" w:rsidRDefault="00CD2E99"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napisati i predati seminar</w:t>
                </w:r>
              </w:p>
            </w:sdtContent>
          </w:sdt>
        </w:tc>
      </w:tr>
      <w:tr w:rsidR="00CD2E99" w:rsidRPr="008176A5" w14:paraId="70B666F1" w14:textId="77777777" w:rsidTr="003B6803">
        <w:tc>
          <w:tcPr>
            <w:tcW w:w="1261" w:type="pct"/>
            <w:vMerge w:val="restart"/>
            <w:tcBorders>
              <w:top w:val="single" w:sz="12" w:space="0" w:color="auto"/>
              <w:left w:val="single" w:sz="12" w:space="0" w:color="auto"/>
            </w:tcBorders>
            <w:shd w:val="clear" w:color="auto" w:fill="00A0DC"/>
            <w:vAlign w:val="center"/>
          </w:tcPr>
          <w:p w14:paraId="6F54A4DC" w14:textId="77777777" w:rsidR="00CD2E99" w:rsidRPr="008176A5" w:rsidRDefault="00CD2E99"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1D458216"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E9C4AB4"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EAA486"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CD2E99" w:rsidRPr="008176A5" w14:paraId="2D2AE8F8" w14:textId="77777777" w:rsidTr="003B6803">
        <w:trPr>
          <w:trHeight w:val="75"/>
        </w:trPr>
        <w:tc>
          <w:tcPr>
            <w:tcW w:w="1261" w:type="pct"/>
            <w:vMerge/>
            <w:tcBorders>
              <w:left w:val="single" w:sz="12" w:space="0" w:color="auto"/>
            </w:tcBorders>
            <w:shd w:val="clear" w:color="auto" w:fill="00A0DC"/>
            <w:vAlign w:val="center"/>
          </w:tcPr>
          <w:p w14:paraId="20982995" w14:textId="77777777" w:rsidR="00CD2E99" w:rsidRPr="008176A5" w:rsidRDefault="00CD2E99" w:rsidP="00A422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41799534"/>
          </w:sdtPr>
          <w:sdtEndPr/>
          <w:sdtContent>
            <w:tc>
              <w:tcPr>
                <w:tcW w:w="2469" w:type="pct"/>
                <w:gridSpan w:val="7"/>
                <w:tcBorders>
                  <w:right w:val="single" w:sz="8" w:space="0" w:color="auto"/>
                </w:tcBorders>
                <w:shd w:val="clear" w:color="auto" w:fill="auto"/>
                <w:vAlign w:val="center"/>
              </w:tcPr>
              <w:p w14:paraId="088000B0" w14:textId="77777777" w:rsidR="00CD2E99" w:rsidRPr="00D7667B" w:rsidRDefault="00CD2E99" w:rsidP="00A42271">
                <w:pPr>
                  <w:tabs>
                    <w:tab w:val="left" w:pos="2820"/>
                  </w:tabs>
                  <w:spacing w:after="0" w:line="240" w:lineRule="auto"/>
                  <w:rPr>
                    <w:rFonts w:ascii="Proba Pro Lt" w:hAnsi="Proba Pro Lt" w:cs="Arial"/>
                    <w:sz w:val="20"/>
                    <w:szCs w:val="20"/>
                  </w:rPr>
                </w:pPr>
                <w:r w:rsidRPr="00D7667B">
                  <w:rPr>
                    <w:rFonts w:ascii="Proba Pro Lt" w:hAnsi="Proba Pro Lt" w:cs="Arial"/>
                    <w:sz w:val="20"/>
                    <w:szCs w:val="20"/>
                  </w:rPr>
                  <w:t>J. Gajdoš Kljusurić</w:t>
                </w:r>
                <w:r w:rsidRPr="00D7667B">
                  <w:rPr>
                    <w:rFonts w:ascii="Proba Pro Lt" w:hAnsi="Proba Pro Lt" w:cs="Arial"/>
                    <w:sz w:val="20"/>
                    <w:szCs w:val="20"/>
                    <w:shd w:val="clear" w:color="auto" w:fill="FFFFFF"/>
                  </w:rPr>
                  <w:t xml:space="preserve"> (2013) Modeliranje i kemometrija u prehrambenom inženjerstvu (interna skripta)</w:t>
                </w:r>
              </w:p>
            </w:tc>
          </w:sdtContent>
        </w:sdt>
        <w:sdt>
          <w:sdtPr>
            <w:rPr>
              <w:rFonts w:ascii="Proba Pro Lt" w:hAnsi="Proba Pro Lt" w:cs="Arial"/>
              <w:sz w:val="20"/>
              <w:szCs w:val="20"/>
            </w:rPr>
            <w:id w:val="671381240"/>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31A72553" w14:textId="77777777" w:rsidR="00CD2E99" w:rsidRPr="00D7667B" w:rsidRDefault="00CD2E99" w:rsidP="00A42271">
                <w:pPr>
                  <w:tabs>
                    <w:tab w:val="left" w:pos="2820"/>
                  </w:tabs>
                  <w:spacing w:after="0" w:line="240" w:lineRule="auto"/>
                  <w:jc w:val="center"/>
                  <w:rPr>
                    <w:rFonts w:ascii="Proba Pro Lt" w:hAnsi="Proba Pro Lt" w:cs="Arial"/>
                    <w:sz w:val="20"/>
                    <w:szCs w:val="20"/>
                  </w:rPr>
                </w:pPr>
                <w:r w:rsidRPr="00D7667B">
                  <w:rPr>
                    <w:rFonts w:ascii="Proba Pro Lt" w:hAnsi="Proba Pro Lt" w:cs="Arial"/>
                    <w:sz w:val="20"/>
                    <w:szCs w:val="20"/>
                  </w:rPr>
                  <w:t>NE</w:t>
                </w:r>
              </w:p>
            </w:tc>
          </w:sdtContent>
        </w:sdt>
        <w:sdt>
          <w:sdtPr>
            <w:rPr>
              <w:rFonts w:ascii="Proba Pro Lt" w:hAnsi="Proba Pro Lt" w:cs="Arial"/>
              <w:sz w:val="20"/>
              <w:szCs w:val="20"/>
            </w:rPr>
            <w:id w:val="-217210817"/>
          </w:sdtPr>
          <w:sdtEnd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744F9C45" w14:textId="77777777" w:rsidR="00CD2E99" w:rsidRPr="00D7667B" w:rsidRDefault="00CD2E99" w:rsidP="00A42271">
                <w:pPr>
                  <w:tabs>
                    <w:tab w:val="left" w:pos="2820"/>
                  </w:tabs>
                  <w:spacing w:after="0" w:line="240" w:lineRule="auto"/>
                  <w:jc w:val="center"/>
                  <w:rPr>
                    <w:rFonts w:ascii="Proba Pro Lt" w:hAnsi="Proba Pro Lt" w:cs="Arial"/>
                    <w:sz w:val="20"/>
                    <w:szCs w:val="20"/>
                  </w:rPr>
                </w:pPr>
                <w:r w:rsidRPr="00D7667B">
                  <w:rPr>
                    <w:rFonts w:ascii="Proba Pro Lt" w:hAnsi="Proba Pro Lt" w:cs="Arial"/>
                    <w:sz w:val="20"/>
                    <w:szCs w:val="20"/>
                  </w:rPr>
                  <w:t>DA, Merlin i mrežne stranice</w:t>
                </w:r>
              </w:p>
            </w:tc>
          </w:sdtContent>
        </w:sdt>
      </w:tr>
      <w:tr w:rsidR="00CD2E99" w:rsidRPr="008176A5" w14:paraId="62AC645B" w14:textId="77777777" w:rsidTr="00A42271">
        <w:tc>
          <w:tcPr>
            <w:tcW w:w="1261" w:type="pct"/>
            <w:tcBorders>
              <w:top w:val="single" w:sz="12" w:space="0" w:color="auto"/>
              <w:left w:val="single" w:sz="12" w:space="0" w:color="auto"/>
            </w:tcBorders>
            <w:shd w:val="clear" w:color="auto" w:fill="00A0DC"/>
            <w:vAlign w:val="center"/>
          </w:tcPr>
          <w:p w14:paraId="6964B2AD"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265843498"/>
          </w:sdtPr>
          <w:sdtEndPr/>
          <w:sdtContent>
            <w:tc>
              <w:tcPr>
                <w:tcW w:w="3739" w:type="pct"/>
                <w:gridSpan w:val="12"/>
                <w:tcBorders>
                  <w:top w:val="single" w:sz="12" w:space="0" w:color="auto"/>
                  <w:right w:val="single" w:sz="12" w:space="0" w:color="auto"/>
                </w:tcBorders>
              </w:tcPr>
              <w:p w14:paraId="57278B36" w14:textId="77777777" w:rsidR="00CD2E99" w:rsidRPr="008176A5" w:rsidRDefault="00CD2E99" w:rsidP="00A42271">
                <w:pPr>
                  <w:pStyle w:val="ListParagraph"/>
                  <w:numPr>
                    <w:ilvl w:val="0"/>
                    <w:numId w:val="39"/>
                  </w:numPr>
                  <w:tabs>
                    <w:tab w:val="left" w:pos="360"/>
                  </w:tabs>
                  <w:spacing w:after="0" w:line="240" w:lineRule="auto"/>
                  <w:ind w:left="360"/>
                  <w:rPr>
                    <w:rFonts w:ascii="Proba Pro Lt" w:hAnsi="Proba Pro Lt"/>
                    <w:sz w:val="20"/>
                    <w:szCs w:val="20"/>
                  </w:rPr>
                </w:pPr>
                <w:r w:rsidRPr="008176A5">
                  <w:rPr>
                    <w:sz w:val="20"/>
                    <w:szCs w:val="20"/>
                  </w:rPr>
                  <w:t> </w:t>
                </w:r>
                <w:r w:rsidRPr="008176A5">
                  <w:rPr>
                    <w:rFonts w:ascii="Proba Pro Lt" w:hAnsi="Proba Pro Lt"/>
                    <w:sz w:val="20"/>
                    <w:szCs w:val="20"/>
                  </w:rPr>
                  <w:t>R.G. Brereton: Chemometrics: Data Analysis for the Laboratory and Chemical Plant, John Wiley, 2003.</w:t>
                </w:r>
              </w:p>
              <w:p w14:paraId="231473D4" w14:textId="77777777" w:rsidR="00CD2E99" w:rsidRPr="008176A5" w:rsidRDefault="00CD2E99" w:rsidP="00A42271">
                <w:pPr>
                  <w:pStyle w:val="ListParagraph"/>
                  <w:numPr>
                    <w:ilvl w:val="0"/>
                    <w:numId w:val="39"/>
                  </w:numPr>
                  <w:tabs>
                    <w:tab w:val="left" w:pos="360"/>
                  </w:tabs>
                  <w:spacing w:after="0" w:line="240" w:lineRule="auto"/>
                  <w:ind w:left="360"/>
                  <w:rPr>
                    <w:rFonts w:ascii="Proba Pro Lt" w:hAnsi="Proba Pro Lt"/>
                    <w:sz w:val="20"/>
                    <w:szCs w:val="20"/>
                  </w:rPr>
                </w:pPr>
                <w:r w:rsidRPr="008176A5">
                  <w:rPr>
                    <w:rFonts w:ascii="Proba Pro Lt" w:hAnsi="Proba Pro Lt"/>
                    <w:sz w:val="20"/>
                    <w:szCs w:val="20"/>
                  </w:rPr>
                  <w:t xml:space="preserve">Serafim Bakalis, Kai Knoerzer and Peter J Fryer (ed.) Modeling Food Processing Operations. Woodhead Publishing Series in Food Science, Technology and Nutrition, 2015. </w:t>
                </w:r>
              </w:p>
            </w:tc>
          </w:sdtContent>
        </w:sdt>
      </w:tr>
      <w:tr w:rsidR="00CD2E99" w:rsidRPr="008176A5" w14:paraId="68A90CD2" w14:textId="77777777" w:rsidTr="00A42271">
        <w:tc>
          <w:tcPr>
            <w:tcW w:w="1261" w:type="pct"/>
            <w:tcBorders>
              <w:top w:val="single" w:sz="12" w:space="0" w:color="auto"/>
              <w:left w:val="single" w:sz="12" w:space="0" w:color="auto"/>
            </w:tcBorders>
            <w:shd w:val="clear" w:color="auto" w:fill="00A0DC"/>
            <w:vAlign w:val="center"/>
          </w:tcPr>
          <w:p w14:paraId="0A92D6D2"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3E47EF03"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i/>
                <w:sz w:val="20"/>
                <w:szCs w:val="20"/>
              </w:rPr>
              <w:t xml:space="preserve">Rokovi ispita objavljuju se na Studomatu i ovoj mrežnoj stranici: </w:t>
            </w:r>
            <w:hyperlink r:id="rId207" w:history="1">
              <w:r w:rsidRPr="008176A5">
                <w:rPr>
                  <w:rStyle w:val="Hyperlink"/>
                  <w:rFonts w:ascii="Proba Pro Lt" w:hAnsi="Proba Pro Lt" w:cs="Arial"/>
                  <w:i/>
                  <w:sz w:val="20"/>
                  <w:szCs w:val="20"/>
                </w:rPr>
                <w:t>http://www.pbf.unizg.hr/studiji/ispitni_rokovi</w:t>
              </w:r>
            </w:hyperlink>
          </w:p>
        </w:tc>
      </w:tr>
      <w:tr w:rsidR="00CD2E99" w:rsidRPr="008176A5" w14:paraId="3292E78B" w14:textId="77777777" w:rsidTr="00A42271">
        <w:tc>
          <w:tcPr>
            <w:tcW w:w="1261" w:type="pct"/>
            <w:tcBorders>
              <w:left w:val="single" w:sz="12" w:space="0" w:color="auto"/>
              <w:bottom w:val="single" w:sz="12" w:space="0" w:color="auto"/>
            </w:tcBorders>
            <w:shd w:val="clear" w:color="auto" w:fill="00A0DC"/>
            <w:vAlign w:val="center"/>
          </w:tcPr>
          <w:p w14:paraId="385DC01D"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494881544"/>
          </w:sdtPr>
          <w:sdtEndPr/>
          <w:sdtContent>
            <w:tc>
              <w:tcPr>
                <w:tcW w:w="3739" w:type="pct"/>
                <w:gridSpan w:val="12"/>
                <w:tcBorders>
                  <w:bottom w:val="single" w:sz="12" w:space="0" w:color="auto"/>
                  <w:right w:val="single" w:sz="12" w:space="0" w:color="auto"/>
                </w:tcBorders>
              </w:tcPr>
              <w:p w14:paraId="7F9FDA9E"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48C99AFC" w14:textId="77777777" w:rsidR="00CD2E99" w:rsidRPr="008176A5" w:rsidRDefault="00CD2E99" w:rsidP="00CD2E99">
      <w:pPr>
        <w:spacing w:after="0" w:line="240" w:lineRule="auto"/>
        <w:rPr>
          <w:rFonts w:ascii="Proba Pro Lt" w:hAnsi="Proba Pro Lt" w:cs="Arial"/>
          <w:sz w:val="20"/>
          <w:szCs w:val="20"/>
        </w:rPr>
      </w:pPr>
    </w:p>
    <w:p w14:paraId="618988FD" w14:textId="77777777" w:rsidR="00CD2E99" w:rsidRPr="008176A5" w:rsidRDefault="00CD2E99" w:rsidP="00CD2E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D2E99" w:rsidRPr="008176A5" w14:paraId="213179E6"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594ED0" w14:textId="77777777" w:rsidR="00CD2E99" w:rsidRPr="008176A5" w:rsidRDefault="00CD2E99"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CD2E99" w:rsidRPr="008176A5" w14:paraId="4977BD51" w14:textId="77777777" w:rsidTr="003B6803">
        <w:tc>
          <w:tcPr>
            <w:tcW w:w="1256" w:type="pct"/>
            <w:tcBorders>
              <w:top w:val="single" w:sz="12" w:space="0" w:color="auto"/>
              <w:left w:val="single" w:sz="12" w:space="0" w:color="auto"/>
            </w:tcBorders>
            <w:shd w:val="clear" w:color="auto" w:fill="00A0DC"/>
            <w:vAlign w:val="center"/>
          </w:tcPr>
          <w:p w14:paraId="021E3B9C" w14:textId="77777777" w:rsidR="00CD2E99" w:rsidRPr="008176A5" w:rsidRDefault="00CD2E99"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02835395"/>
            <w:placeholder>
              <w:docPart w:val="54BC0A32D9F44271B0DBC7DB88F18EDE"/>
            </w:placeholder>
          </w:sdtPr>
          <w:sdtEndPr/>
          <w:sdtContent>
            <w:tc>
              <w:tcPr>
                <w:tcW w:w="1524" w:type="pct"/>
                <w:gridSpan w:val="4"/>
                <w:tcBorders>
                  <w:top w:val="single" w:sz="12" w:space="0" w:color="auto"/>
                  <w:right w:val="single" w:sz="12" w:space="0" w:color="auto"/>
                </w:tcBorders>
                <w:vAlign w:val="center"/>
              </w:tcPr>
              <w:p w14:paraId="7D6EF2D3" w14:textId="77777777" w:rsidR="003A59FB" w:rsidRDefault="00DB7BE2" w:rsidP="00A42271">
                <w:pPr>
                  <w:tabs>
                    <w:tab w:val="left" w:pos="2820"/>
                  </w:tabs>
                  <w:spacing w:after="0" w:line="240" w:lineRule="auto"/>
                  <w:rPr>
                    <w:rStyle w:val="Hyperlink"/>
                    <w:rFonts w:ascii="Proba Pro Lt" w:hAnsi="Proba Pro Lt" w:cs="Arial"/>
                    <w:b/>
                    <w:sz w:val="20"/>
                    <w:szCs w:val="20"/>
                  </w:rPr>
                </w:pPr>
                <w:hyperlink r:id="rId208" w:history="1">
                  <w:r w:rsidR="00CD2E99" w:rsidRPr="00F75173">
                    <w:rPr>
                      <w:rStyle w:val="Hyperlink"/>
                      <w:rFonts w:ascii="Proba Pro Lt" w:hAnsi="Proba Pro Lt" w:cs="Arial"/>
                      <w:b/>
                      <w:sz w:val="20"/>
                      <w:szCs w:val="20"/>
                    </w:rPr>
                    <w:t>Doc. dr. sc. Mojca Čakić Semenčić</w:t>
                  </w:r>
                </w:hyperlink>
              </w:p>
              <w:p w14:paraId="5CE174FC" w14:textId="3397292C" w:rsidR="00CD2E99" w:rsidRPr="008176A5" w:rsidRDefault="00DB7BE2" w:rsidP="00A42271">
                <w:pPr>
                  <w:tabs>
                    <w:tab w:val="left" w:pos="2820"/>
                  </w:tabs>
                  <w:spacing w:after="0" w:line="240" w:lineRule="auto"/>
                  <w:rPr>
                    <w:rFonts w:ascii="Proba Pro Lt" w:hAnsi="Proba Pro Lt" w:cs="Arial"/>
                    <w:sz w:val="20"/>
                    <w:szCs w:val="20"/>
                  </w:rPr>
                </w:pPr>
                <w:hyperlink r:id="rId209" w:history="1">
                  <w:r w:rsidR="003A59FB" w:rsidRPr="003A59FB">
                    <w:rPr>
                      <w:rStyle w:val="Hyperlink"/>
                      <w:rFonts w:ascii="Proba Pro Lt" w:hAnsi="Proba Pro Lt" w:cs="Arial"/>
                      <w:sz w:val="20"/>
                      <w:szCs w:val="20"/>
                    </w:rPr>
                    <w:t>Doc. dr. sc. Anita Horvatić</w:t>
                  </w:r>
                </w:hyperlink>
              </w:p>
            </w:tc>
          </w:sdtContent>
        </w:sdt>
        <w:tc>
          <w:tcPr>
            <w:tcW w:w="1405" w:type="pct"/>
            <w:gridSpan w:val="5"/>
            <w:tcBorders>
              <w:top w:val="single" w:sz="12" w:space="0" w:color="auto"/>
              <w:right w:val="single" w:sz="12" w:space="0" w:color="auto"/>
            </w:tcBorders>
            <w:shd w:val="clear" w:color="auto" w:fill="00A0DC"/>
            <w:vAlign w:val="center"/>
          </w:tcPr>
          <w:p w14:paraId="5051D2EC"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26622084"/>
            <w:placeholder>
              <w:docPart w:val="1A2605B34B6E4DCC96C6FE5A0FB8A3FD"/>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E157D60"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CD2E99" w:rsidRPr="008176A5" w14:paraId="7B4AC5B0" w14:textId="77777777" w:rsidTr="003B6803">
        <w:tc>
          <w:tcPr>
            <w:tcW w:w="1256" w:type="pct"/>
            <w:tcBorders>
              <w:top w:val="single" w:sz="12" w:space="0" w:color="auto"/>
              <w:left w:val="single" w:sz="12" w:space="0" w:color="auto"/>
            </w:tcBorders>
            <w:shd w:val="clear" w:color="auto" w:fill="00A0DC"/>
            <w:vAlign w:val="center"/>
          </w:tcPr>
          <w:p w14:paraId="11A6A691"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30" w:name="Zelena_kemija" w:displacedByCustomXml="next"/>
        <w:sdt>
          <w:sdtPr>
            <w:rPr>
              <w:rFonts w:ascii="Proba Pro Lt" w:hAnsi="Proba Pro Lt" w:cs="Arial"/>
              <w:sz w:val="20"/>
              <w:szCs w:val="20"/>
            </w:rPr>
            <w:id w:val="239149458"/>
            <w:placeholder>
              <w:docPart w:val="D630209B9145456EB02ADE58EC08BA5F"/>
            </w:placeholder>
          </w:sdtPr>
          <w:sdtEndPr/>
          <w:sdtContent>
            <w:tc>
              <w:tcPr>
                <w:tcW w:w="1524" w:type="pct"/>
                <w:gridSpan w:val="4"/>
                <w:tcBorders>
                  <w:top w:val="single" w:sz="12" w:space="0" w:color="auto"/>
                  <w:right w:val="single" w:sz="12" w:space="0" w:color="auto"/>
                </w:tcBorders>
                <w:vAlign w:val="center"/>
              </w:tcPr>
              <w:p w14:paraId="4150CFDC" w14:textId="77777777" w:rsidR="00CD2E99" w:rsidRPr="008176A5" w:rsidRDefault="00CD2E99"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Zelena kemija</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5442F3D4"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425086594"/>
            <w:placeholder>
              <w:docPart w:val="1A9B16EB7938442DAD8574B55979C2C1"/>
            </w:placeholder>
          </w:sdtPr>
          <w:sdtEndPr/>
          <w:sdtContent>
            <w:tc>
              <w:tcPr>
                <w:tcW w:w="815" w:type="pct"/>
                <w:gridSpan w:val="4"/>
                <w:tcBorders>
                  <w:top w:val="single" w:sz="12" w:space="0" w:color="auto"/>
                  <w:right w:val="single" w:sz="12" w:space="0" w:color="auto"/>
                </w:tcBorders>
                <w:vAlign w:val="center"/>
              </w:tcPr>
              <w:p w14:paraId="2790DBBE"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CD2E99" w:rsidRPr="008176A5" w14:paraId="3F70203A" w14:textId="77777777" w:rsidTr="003B6803">
        <w:tc>
          <w:tcPr>
            <w:tcW w:w="1256" w:type="pct"/>
            <w:tcBorders>
              <w:left w:val="single" w:sz="12" w:space="0" w:color="auto"/>
              <w:bottom w:val="single" w:sz="12" w:space="0" w:color="auto"/>
            </w:tcBorders>
            <w:shd w:val="clear" w:color="auto" w:fill="00A0DC"/>
            <w:vAlign w:val="center"/>
          </w:tcPr>
          <w:p w14:paraId="7E8EDD94"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737444310"/>
            <w:placeholder>
              <w:docPart w:val="103E60BB13F04B66B80566FFD0FD5AB6"/>
            </w:placeholder>
          </w:sdtPr>
          <w:sdtEndPr/>
          <w:sdtContent>
            <w:tc>
              <w:tcPr>
                <w:tcW w:w="1524" w:type="pct"/>
                <w:gridSpan w:val="4"/>
                <w:tcBorders>
                  <w:bottom w:val="single" w:sz="12" w:space="0" w:color="auto"/>
                  <w:right w:val="single" w:sz="12" w:space="0" w:color="auto"/>
                </w:tcBorders>
                <w:vAlign w:val="center"/>
              </w:tcPr>
              <w:p w14:paraId="49D785A7"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53296</w:t>
                </w:r>
              </w:p>
            </w:tc>
          </w:sdtContent>
        </w:sdt>
        <w:tc>
          <w:tcPr>
            <w:tcW w:w="1405" w:type="pct"/>
            <w:gridSpan w:val="5"/>
            <w:tcBorders>
              <w:bottom w:val="single" w:sz="12" w:space="0" w:color="auto"/>
              <w:right w:val="single" w:sz="12" w:space="0" w:color="auto"/>
            </w:tcBorders>
            <w:shd w:val="clear" w:color="auto" w:fill="00A0DC"/>
            <w:vAlign w:val="center"/>
          </w:tcPr>
          <w:p w14:paraId="6C2F407E"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441646505"/>
            <w:placeholder>
              <w:docPart w:val="F4EBDBF3DA454F3297D6D5F3D3A62259"/>
            </w:placeholder>
          </w:sdtPr>
          <w:sdtEndPr/>
          <w:sdtContent>
            <w:tc>
              <w:tcPr>
                <w:tcW w:w="815" w:type="pct"/>
                <w:gridSpan w:val="4"/>
                <w:tcBorders>
                  <w:bottom w:val="single" w:sz="12" w:space="0" w:color="auto"/>
                  <w:right w:val="single" w:sz="12" w:space="0" w:color="auto"/>
                </w:tcBorders>
                <w:vAlign w:val="center"/>
              </w:tcPr>
              <w:p w14:paraId="6BCA0008"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CD2E99" w:rsidRPr="008176A5" w14:paraId="18C2D0E0" w14:textId="77777777" w:rsidTr="003B6803">
        <w:tc>
          <w:tcPr>
            <w:tcW w:w="1256" w:type="pct"/>
            <w:tcBorders>
              <w:left w:val="single" w:sz="12" w:space="0" w:color="auto"/>
              <w:bottom w:val="single" w:sz="12" w:space="0" w:color="auto"/>
            </w:tcBorders>
            <w:shd w:val="clear" w:color="auto" w:fill="00A0DC"/>
            <w:vAlign w:val="center"/>
          </w:tcPr>
          <w:p w14:paraId="4B912B82"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6604381"/>
            <w:placeholder>
              <w:docPart w:val="0ED2617E3EC14E878A532B49E281A66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B3EFD4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5A8791F0"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654491283"/>
            <w:placeholder>
              <w:docPart w:val="18F76AEDFC00437085C049AE5A9879A9"/>
            </w:placeholder>
          </w:sdtPr>
          <w:sdtEndPr/>
          <w:sdtContent>
            <w:tc>
              <w:tcPr>
                <w:tcW w:w="815" w:type="pct"/>
                <w:gridSpan w:val="4"/>
                <w:tcBorders>
                  <w:bottom w:val="single" w:sz="12" w:space="0" w:color="auto"/>
                  <w:right w:val="single" w:sz="12" w:space="0" w:color="auto"/>
                </w:tcBorders>
                <w:vAlign w:val="center"/>
              </w:tcPr>
              <w:p w14:paraId="1DF69BC7"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CD2E99" w:rsidRPr="008176A5" w14:paraId="69DEB752" w14:textId="77777777" w:rsidTr="003B6803">
        <w:tc>
          <w:tcPr>
            <w:tcW w:w="1256" w:type="pct"/>
            <w:tcBorders>
              <w:left w:val="single" w:sz="12" w:space="0" w:color="auto"/>
              <w:bottom w:val="single" w:sz="12" w:space="0" w:color="auto"/>
            </w:tcBorders>
            <w:shd w:val="clear" w:color="auto" w:fill="00A0DC"/>
            <w:vAlign w:val="center"/>
          </w:tcPr>
          <w:p w14:paraId="04D3E1F8"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1831138"/>
            <w:placeholder>
              <w:docPart w:val="FAA943C83D724CAC8122F9872CB1E066"/>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4F908A3C"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71400E7"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55738757" w14:textId="77777777" w:rsidR="00CD2E99" w:rsidRPr="008176A5" w:rsidRDefault="00CD2E99" w:rsidP="00A422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176A5">
              <w:rPr>
                <w:rFonts w:ascii="Proba Pro Lt" w:hAnsi="Proba Pro Lt" w:cs="Arial"/>
                <w:sz w:val="20"/>
                <w:szCs w:val="20"/>
              </w:rPr>
              <w:tab/>
            </w:r>
          </w:p>
          <w:p w14:paraId="4C1C0453" w14:textId="77777777" w:rsidR="00CD2E99" w:rsidRPr="008176A5" w:rsidRDefault="00DB7BE2"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22953808"/>
                <w:placeholder>
                  <w:docPart w:val="947C9835D3714E848A7CB226196F67C4"/>
                </w:placeholder>
              </w:sdtPr>
              <w:sdtEndPr/>
              <w:sdtContent>
                <w:r w:rsidR="00CD2E99" w:rsidRPr="008176A5">
                  <w:rPr>
                    <w:rFonts w:ascii="Proba Pro Lt" w:hAnsi="Proba Pro Lt" w:cs="Arial"/>
                    <w:sz w:val="20"/>
                    <w:szCs w:val="20"/>
                  </w:rPr>
                  <w:t>0</w:t>
                </w:r>
                <w:r w:rsidR="00CD2E99">
                  <w:rPr>
                    <w:rFonts w:ascii="Proba Pro Lt" w:hAnsi="Proba Pro Lt" w:cs="Arial"/>
                    <w:sz w:val="20"/>
                    <w:szCs w:val="20"/>
                  </w:rPr>
                  <w:t xml:space="preserve"> </w:t>
                </w:r>
              </w:sdtContent>
            </w:sdt>
            <w:r w:rsidR="00CD2E99" w:rsidRPr="008176A5">
              <w:rPr>
                <w:rFonts w:ascii="Proba Pro Lt" w:hAnsi="Proba Pro Lt" w:cs="Arial"/>
                <w:sz w:val="20"/>
                <w:szCs w:val="20"/>
              </w:rPr>
              <w:t>%</w:t>
            </w:r>
          </w:p>
        </w:tc>
      </w:tr>
      <w:tr w:rsidR="00CD2E99" w:rsidRPr="008176A5" w14:paraId="692F1E7A" w14:textId="77777777" w:rsidTr="003B6803">
        <w:tc>
          <w:tcPr>
            <w:tcW w:w="1256" w:type="pct"/>
            <w:tcBorders>
              <w:left w:val="single" w:sz="12" w:space="0" w:color="auto"/>
              <w:bottom w:val="single" w:sz="12" w:space="0" w:color="auto"/>
            </w:tcBorders>
            <w:shd w:val="clear" w:color="auto" w:fill="00A0DC"/>
            <w:vAlign w:val="center"/>
          </w:tcPr>
          <w:p w14:paraId="202BB67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956282922"/>
            <w:placeholder>
              <w:docPart w:val="73EA518CE4924501A019C8F3EB61B894"/>
            </w:placeholder>
          </w:sdtPr>
          <w:sdtEndPr/>
          <w:sdtContent>
            <w:tc>
              <w:tcPr>
                <w:tcW w:w="1524" w:type="pct"/>
                <w:gridSpan w:val="4"/>
                <w:tcBorders>
                  <w:bottom w:val="single" w:sz="12" w:space="0" w:color="auto"/>
                  <w:right w:val="single" w:sz="12" w:space="0" w:color="auto"/>
                </w:tcBorders>
                <w:vAlign w:val="center"/>
              </w:tcPr>
              <w:p w14:paraId="48036F0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P6,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46C77F84" w14:textId="77777777" w:rsidR="00CD2E99" w:rsidRPr="008176A5" w:rsidRDefault="00CD2E99"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563254251"/>
            <w:placeholder>
              <w:docPart w:val="D059559ED362475EB8DB3DBE827FBB5F"/>
            </w:placeholder>
          </w:sdtPr>
          <w:sdtEndPr/>
          <w:sdtContent>
            <w:tc>
              <w:tcPr>
                <w:tcW w:w="815" w:type="pct"/>
                <w:gridSpan w:val="4"/>
                <w:tcBorders>
                  <w:bottom w:val="single" w:sz="12" w:space="0" w:color="auto"/>
                  <w:right w:val="single" w:sz="12" w:space="0" w:color="auto"/>
                </w:tcBorders>
                <w:vAlign w:val="center"/>
              </w:tcPr>
              <w:p w14:paraId="6E73BD3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CD2E99" w:rsidRPr="008176A5" w14:paraId="7DEE37D6" w14:textId="77777777" w:rsidTr="003B6803">
        <w:tc>
          <w:tcPr>
            <w:tcW w:w="1256" w:type="pct"/>
            <w:tcBorders>
              <w:left w:val="single" w:sz="12" w:space="0" w:color="auto"/>
              <w:bottom w:val="single" w:sz="12" w:space="0" w:color="auto"/>
            </w:tcBorders>
            <w:shd w:val="clear" w:color="auto" w:fill="00A0DC"/>
            <w:vAlign w:val="center"/>
          </w:tcPr>
          <w:p w14:paraId="4FB1286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87644494"/>
            <w:placeholder>
              <w:docPart w:val="62C525C5B98F4A8C84875B8DDEB3C4DE"/>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A66E6F4"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8B7170D" w14:textId="77777777" w:rsidR="00CD2E99" w:rsidRPr="008176A5" w:rsidRDefault="00CD2E99"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2FC2397" w14:textId="77777777" w:rsidR="00CD2E99"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92194735"/>
                <w:placeholder>
                  <w:docPart w:val="868564D513704E9D85F86D0DB718CE3F"/>
                </w:placeholder>
                <w:dropDownList>
                  <w:listItem w:value="Choose an item."/>
                  <w:listItem w:displayText="DA" w:value="DA"/>
                  <w:listItem w:displayText="NE" w:value="NE"/>
                </w:dropDownList>
              </w:sdtPr>
              <w:sdtEndPr/>
              <w:sdtContent>
                <w:r w:rsidR="00CD2E99" w:rsidRPr="008176A5">
                  <w:rPr>
                    <w:rFonts w:ascii="Proba Pro Lt" w:hAnsi="Proba Pro Lt" w:cs="Arial"/>
                    <w:sz w:val="20"/>
                    <w:szCs w:val="20"/>
                  </w:rPr>
                  <w:t>NE</w:t>
                </w:r>
              </w:sdtContent>
            </w:sdt>
          </w:p>
        </w:tc>
      </w:tr>
      <w:tr w:rsidR="00CD2E99" w:rsidRPr="008176A5" w14:paraId="70E5E6AA"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E100BB" w14:textId="77777777" w:rsidR="00CD2E99" w:rsidRPr="008176A5" w:rsidRDefault="00CD2E99"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CD2E99" w:rsidRPr="008176A5" w14:paraId="0921DCDE" w14:textId="77777777" w:rsidTr="00A42271">
        <w:tc>
          <w:tcPr>
            <w:tcW w:w="1256" w:type="pct"/>
            <w:tcBorders>
              <w:top w:val="single" w:sz="12" w:space="0" w:color="auto"/>
              <w:left w:val="single" w:sz="12" w:space="0" w:color="auto"/>
            </w:tcBorders>
            <w:shd w:val="clear" w:color="auto" w:fill="00A0DC"/>
            <w:vAlign w:val="center"/>
          </w:tcPr>
          <w:p w14:paraId="3ECEF4B4"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884168038"/>
            <w:placeholder>
              <w:docPart w:val="7F4436A9F6E2415E9C691E70AF41DA45"/>
            </w:placeholder>
          </w:sdtPr>
          <w:sdtEndPr/>
          <w:sdtContent>
            <w:tc>
              <w:tcPr>
                <w:tcW w:w="3744" w:type="pct"/>
                <w:gridSpan w:val="13"/>
                <w:tcBorders>
                  <w:top w:val="single" w:sz="12" w:space="0" w:color="auto"/>
                  <w:right w:val="single" w:sz="12" w:space="0" w:color="auto"/>
                </w:tcBorders>
                <w:vAlign w:val="center"/>
              </w:tcPr>
              <w:p w14:paraId="248E7B6D"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CD2E99" w:rsidRPr="008176A5" w14:paraId="4AAB7F87" w14:textId="77777777" w:rsidTr="00A42271">
        <w:tc>
          <w:tcPr>
            <w:tcW w:w="1256" w:type="pct"/>
            <w:tcBorders>
              <w:left w:val="single" w:sz="12" w:space="0" w:color="auto"/>
            </w:tcBorders>
            <w:shd w:val="clear" w:color="auto" w:fill="00A0DC"/>
            <w:vAlign w:val="center"/>
          </w:tcPr>
          <w:p w14:paraId="7322E313"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427502902"/>
            <w:placeholder>
              <w:docPart w:val="7708A7E70D9441098BF576A21282625D"/>
            </w:placeholder>
          </w:sdtPr>
          <w:sdtEndPr/>
          <w:sdtContent>
            <w:tc>
              <w:tcPr>
                <w:tcW w:w="3744" w:type="pct"/>
                <w:gridSpan w:val="13"/>
                <w:tcBorders>
                  <w:right w:val="single" w:sz="12" w:space="0" w:color="auto"/>
                </w:tcBorders>
                <w:vAlign w:val="center"/>
              </w:tcPr>
              <w:p w14:paraId="1C6E331C"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r w:rsidR="00CD2E99" w:rsidRPr="008176A5" w14:paraId="4C58FDF0" w14:textId="77777777" w:rsidTr="00A42271">
        <w:tc>
          <w:tcPr>
            <w:tcW w:w="1256" w:type="pct"/>
            <w:tcBorders>
              <w:left w:val="single" w:sz="12" w:space="0" w:color="auto"/>
            </w:tcBorders>
            <w:shd w:val="clear" w:color="auto" w:fill="00A0DC"/>
            <w:vAlign w:val="center"/>
          </w:tcPr>
          <w:p w14:paraId="30484D63"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250434316"/>
            <w:placeholder>
              <w:docPart w:val="6158FA1CA7ED4B7E8AD109220109F932"/>
            </w:placeholder>
          </w:sdtPr>
          <w:sdtEndPr/>
          <w:sdtContent>
            <w:tc>
              <w:tcPr>
                <w:tcW w:w="3744" w:type="pct"/>
                <w:gridSpan w:val="13"/>
                <w:tcBorders>
                  <w:right w:val="single" w:sz="12" w:space="0" w:color="auto"/>
                </w:tcBorders>
                <w:vAlign w:val="center"/>
              </w:tcPr>
              <w:p w14:paraId="60CDA5A8" w14:textId="77777777" w:rsidR="00CD2E99" w:rsidRPr="00554B5F" w:rsidRDefault="00CD2E99" w:rsidP="00CE71F1">
                <w:pPr>
                  <w:pStyle w:val="ListParagraph"/>
                  <w:numPr>
                    <w:ilvl w:val="0"/>
                    <w:numId w:val="13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554B5F">
                  <w:rPr>
                    <w:rFonts w:ascii="Proba Pro Lt" w:hAnsi="Proba Pro Lt" w:cs="Arial"/>
                    <w:sz w:val="20"/>
                    <w:szCs w:val="20"/>
                  </w:rPr>
                  <w:t>dentificiranje izvora onečišćenja okoliša u proizvodnim linijama i detekcija onečišćenja u okolišu, osmišljavanje način zbinjavanja, te vođenje pogona za biotehnološku obradu otpadnih voda i drugog otpada</w:t>
                </w:r>
              </w:p>
            </w:tc>
          </w:sdtContent>
        </w:sdt>
      </w:tr>
      <w:tr w:rsidR="00CD2E99" w:rsidRPr="008176A5" w14:paraId="1D10CBCD" w14:textId="77777777" w:rsidTr="00A42271">
        <w:tc>
          <w:tcPr>
            <w:tcW w:w="1256" w:type="pct"/>
            <w:tcBorders>
              <w:left w:val="single" w:sz="12" w:space="0" w:color="auto"/>
            </w:tcBorders>
            <w:shd w:val="clear" w:color="auto" w:fill="00A0DC"/>
            <w:vAlign w:val="center"/>
          </w:tcPr>
          <w:p w14:paraId="0D12CD36"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37443938"/>
            <w:placeholder>
              <w:docPart w:val="B120636AC2084933B1B20B9EBAF7B08D"/>
            </w:placeholder>
          </w:sdtPr>
          <w:sdtEndPr/>
          <w:sdtContent>
            <w:tc>
              <w:tcPr>
                <w:tcW w:w="3744" w:type="pct"/>
                <w:gridSpan w:val="13"/>
                <w:tcBorders>
                  <w:right w:val="single" w:sz="12" w:space="0" w:color="auto"/>
                </w:tcBorders>
                <w:vAlign w:val="center"/>
              </w:tcPr>
              <w:p w14:paraId="25574F1C"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8176A5">
                  <w:rPr>
                    <w:rFonts w:ascii="Proba Pro Lt" w:hAnsi="Proba Pro Lt" w:cs="Arial"/>
                    <w:sz w:val="20"/>
                    <w:szCs w:val="20"/>
                  </w:rPr>
                  <w:t>nalizirati postojeće kemijske sintetske procese na osnovi E-faktora i iskoristivosti po atomu</w:t>
                </w:r>
              </w:p>
              <w:p w14:paraId="2182AB62"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i definirati katalitičko djelovanje novih tipova zelenih katalizatora</w:t>
                </w:r>
              </w:p>
              <w:p w14:paraId="2CF589A6"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primjeniti katalitičke reakcije u alternativnim reakcijskim medijima radi uporabe manje toksičnih tvari</w:t>
                </w:r>
              </w:p>
              <w:p w14:paraId="62AE5DE0"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i definirati prednosti kemo-, regio- i enantioselektivnost biokatalitičkih transformacija sintetskih i prirodnih materijala u odnosu na klasične kemijske procese</w:t>
                </w:r>
              </w:p>
              <w:p w14:paraId="56543988"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potencijal biokatalitičkih istraživanja razvojem novih biokatalizatora i biokatalitičke deracemizacije</w:t>
                </w:r>
              </w:p>
              <w:p w14:paraId="78300A78"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izabrati zelene ne toksične kemijske supstancije i i provoditi zelene sintetske procese</w:t>
                </w:r>
              </w:p>
              <w:p w14:paraId="660E854B"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i primijeniti fotokatalitičke procese za razgradnju organskih onečišćivača koji nastaju kao rezultat ljudske djelatnosti a zagađuju geo-sustav</w:t>
                </w:r>
              </w:p>
              <w:p w14:paraId="561C7712" w14:textId="77777777" w:rsidR="00CD2E99" w:rsidRPr="008176A5" w:rsidRDefault="00CD2E99" w:rsidP="00A42271">
                <w:pPr>
                  <w:pStyle w:val="ListParagraph"/>
                  <w:numPr>
                    <w:ilvl w:val="0"/>
                    <w:numId w:val="4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i primijeniti rješenja za velike globalne probleme kao što su klimatske promjene, energetska potrošnja i upravljanje vodenim resursima u cilju održivost</w:t>
                </w:r>
              </w:p>
            </w:tc>
          </w:sdtContent>
        </w:sdt>
      </w:tr>
      <w:tr w:rsidR="00CD2E99" w:rsidRPr="008176A5" w14:paraId="773967B9" w14:textId="77777777" w:rsidTr="00A42271">
        <w:tc>
          <w:tcPr>
            <w:tcW w:w="1256" w:type="pct"/>
            <w:tcBorders>
              <w:left w:val="single" w:sz="12" w:space="0" w:color="auto"/>
            </w:tcBorders>
            <w:shd w:val="clear" w:color="auto" w:fill="00A0DC"/>
            <w:vAlign w:val="center"/>
          </w:tcPr>
          <w:p w14:paraId="28673E48"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BCD1C96" w14:textId="77777777" w:rsidR="00CD2E99" w:rsidRPr="008176A5" w:rsidRDefault="00CD2E99"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14769060"/>
            <w:placeholder>
              <w:docPart w:val="A551516A82CC4B978A1D0057AC285DD6"/>
            </w:placeholder>
          </w:sdtPr>
          <w:sdtEndPr>
            <w:rPr>
              <w:rFonts w:cs="Calibri"/>
            </w:rPr>
          </w:sdtEndPr>
          <w:sdtContent>
            <w:tc>
              <w:tcPr>
                <w:tcW w:w="3744" w:type="pct"/>
                <w:gridSpan w:val="13"/>
                <w:tcBorders>
                  <w:right w:val="single" w:sz="12" w:space="0" w:color="auto"/>
                </w:tcBorders>
                <w:vAlign w:val="center"/>
              </w:tcPr>
              <w:p w14:paraId="26CE6476"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56F0BEA9" w14:textId="77777777" w:rsidR="00CD2E99" w:rsidRPr="008176A5" w:rsidRDefault="00CD2E99" w:rsidP="00A42271">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istraživanja na području katalitičkih i biokatalitičkih reakcija u cilju dobivanja visoko selektivnih, čistih produkata bez nastanka toksičnih nusprodukata</w:t>
                </w:r>
              </w:p>
              <w:p w14:paraId="6CCF3148" w14:textId="77777777" w:rsidR="00CD2E99" w:rsidRPr="008176A5" w:rsidRDefault="00CD2E99" w:rsidP="00A42271">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pronalaženje i ispitivanje novih alternativnih reakcijskih medija, netoksičnih i obnovljivih kao što su voda, ionske tekućine i superkritične tekućine</w:t>
                </w:r>
              </w:p>
              <w:p w14:paraId="63A299D4" w14:textId="77777777" w:rsidR="00CD2E99" w:rsidRPr="008176A5" w:rsidRDefault="00CD2E99" w:rsidP="00A42271">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pronalaženje i ispitivanje alternativnih reakcijskih uvjeta u cilju uštede energije (aktiviranje reakcija mikrovalnim zračenjem, ultrazvukom i svjetlom)</w:t>
                </w:r>
              </w:p>
              <w:p w14:paraId="6FF451D3" w14:textId="77777777" w:rsidR="00CD2E99" w:rsidRPr="008176A5" w:rsidRDefault="00CD2E99" w:rsidP="00A42271">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osmišljavanje manje toksičnih eko-kompatibilnih kemikalija</w:t>
                </w:r>
              </w:p>
              <w:p w14:paraId="0AF3F681" w14:textId="77777777" w:rsidR="00CD2E99" w:rsidRPr="008176A5" w:rsidRDefault="00CD2E99" w:rsidP="00A42271">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traženje novih sirovina, neškodljivih i obnovljivih, </w:t>
                </w:r>
              </w:p>
              <w:p w14:paraId="4C44673D" w14:textId="77777777" w:rsidR="00CD2E99" w:rsidRPr="008176A5" w:rsidRDefault="00CD2E99" w:rsidP="00A42271">
                <w:pPr>
                  <w:pStyle w:val="ListParagraph"/>
                  <w:numPr>
                    <w:ilvl w:val="0"/>
                    <w:numId w:val="4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CD2E99" w:rsidRPr="008176A5" w14:paraId="1312371F" w14:textId="77777777" w:rsidTr="00A42271">
        <w:trPr>
          <w:trHeight w:val="349"/>
        </w:trPr>
        <w:tc>
          <w:tcPr>
            <w:tcW w:w="1256" w:type="pct"/>
            <w:vMerge w:val="restart"/>
            <w:tcBorders>
              <w:left w:val="single" w:sz="12" w:space="0" w:color="auto"/>
            </w:tcBorders>
            <w:shd w:val="clear" w:color="auto" w:fill="00A0DC"/>
            <w:vAlign w:val="center"/>
          </w:tcPr>
          <w:p w14:paraId="704D18DE"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8BFF5CE" w14:textId="77777777" w:rsidR="00CD2E99"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4563026"/>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predavanja</w:t>
            </w:r>
          </w:p>
          <w:p w14:paraId="5745D519" w14:textId="77777777" w:rsidR="00CD2E99"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94629"/>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seminari i radionice  </w:t>
            </w:r>
          </w:p>
          <w:p w14:paraId="2D0D0430" w14:textId="77777777" w:rsidR="00CD2E99"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3284020"/>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vježbe  </w:t>
            </w:r>
          </w:p>
          <w:p w14:paraId="676672B0" w14:textId="77777777" w:rsidR="00CD2E99"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0951212"/>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w:t>
            </w:r>
            <w:r w:rsidR="00CD2E99" w:rsidRPr="008176A5">
              <w:rPr>
                <w:rFonts w:ascii="Proba Pro Lt" w:hAnsi="Proba Pro Lt" w:cs="Arial"/>
                <w:b w:val="0"/>
                <w:i/>
                <w:sz w:val="20"/>
                <w:szCs w:val="20"/>
                <w:lang w:val="hr-HR"/>
              </w:rPr>
              <w:t>on line</w:t>
            </w:r>
            <w:r w:rsidR="00CD2E99" w:rsidRPr="008176A5">
              <w:rPr>
                <w:rFonts w:ascii="Proba Pro Lt" w:hAnsi="Proba Pro Lt" w:cs="Arial"/>
                <w:b w:val="0"/>
                <w:sz w:val="20"/>
                <w:szCs w:val="20"/>
                <w:lang w:val="hr-HR"/>
              </w:rPr>
              <w:t xml:space="preserve"> u cijelosti</w:t>
            </w:r>
          </w:p>
          <w:p w14:paraId="604AAE31" w14:textId="77777777" w:rsidR="00CD2E99"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0012665"/>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mješovito e-učenje</w:t>
            </w:r>
          </w:p>
          <w:p w14:paraId="2C0968FD" w14:textId="77777777" w:rsidR="00CD2E99"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19854582"/>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sz w:val="20"/>
                    <w:szCs w:val="20"/>
                  </w:rPr>
                  <w:t>☐</w:t>
                </w:r>
              </w:sdtContent>
            </w:sdt>
            <w:r w:rsidR="00CD2E99" w:rsidRPr="008176A5">
              <w:rPr>
                <w:rFonts w:ascii="Proba Pro Lt" w:hAnsi="Proba Pro Lt" w:cs="Arial"/>
                <w:sz w:val="20"/>
                <w:szCs w:val="20"/>
              </w:rPr>
              <w:t xml:space="preserve"> terenska nastava</w:t>
            </w:r>
          </w:p>
        </w:tc>
        <w:tc>
          <w:tcPr>
            <w:tcW w:w="1179" w:type="pct"/>
            <w:gridSpan w:val="5"/>
            <w:vMerge w:val="restart"/>
            <w:vAlign w:val="center"/>
          </w:tcPr>
          <w:p w14:paraId="000D8DED" w14:textId="77777777" w:rsidR="00CD2E99"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6707322"/>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samostalni  zadaci  </w:t>
            </w:r>
          </w:p>
          <w:p w14:paraId="230A72AC" w14:textId="77777777" w:rsidR="00CD2E99"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3736170"/>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multimedija i mreža  </w:t>
            </w:r>
          </w:p>
          <w:p w14:paraId="62DE0574" w14:textId="77777777" w:rsidR="00CD2E99"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9561590"/>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laboratorij</w:t>
            </w:r>
          </w:p>
          <w:p w14:paraId="7A8419DD" w14:textId="77777777" w:rsidR="00CD2E99" w:rsidRPr="008176A5" w:rsidRDefault="00DB7BE2"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4832648"/>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mentorski rad</w:t>
            </w:r>
          </w:p>
          <w:p w14:paraId="38E1349D" w14:textId="77777777" w:rsidR="00CD2E99" w:rsidRPr="008176A5" w:rsidRDefault="00DB7BE2"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8670247"/>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sz w:val="20"/>
                    <w:szCs w:val="20"/>
                  </w:rPr>
                  <w:t>☐</w:t>
                </w:r>
              </w:sdtContent>
            </w:sdt>
            <w:r w:rsidR="00CD2E99" w:rsidRPr="008176A5">
              <w:rPr>
                <w:rFonts w:ascii="Proba Pro Lt" w:hAnsi="Proba Pro Lt" w:cs="Arial"/>
                <w:b/>
                <w:sz w:val="20"/>
                <w:szCs w:val="20"/>
              </w:rPr>
              <w:t xml:space="preserve"> </w:t>
            </w:r>
            <w:sdt>
              <w:sdtPr>
                <w:rPr>
                  <w:rFonts w:ascii="Proba Pro Lt" w:hAnsi="Proba Pro Lt" w:cs="Arial"/>
                  <w:b/>
                  <w:sz w:val="20"/>
                  <w:szCs w:val="20"/>
                </w:rPr>
                <w:id w:val="-740178369"/>
                <w:placeholder>
                  <w:docPart w:val="E328FF8DEF8E4A8BBF94DB125877E252"/>
                </w:placeholder>
                <w:showingPlcHdr/>
              </w:sdtPr>
              <w:sdtEndPr/>
              <w:sdtContent>
                <w:r w:rsidR="00CD2E99" w:rsidRPr="008176A5">
                  <w:rPr>
                    <w:rFonts w:ascii="Proba Pro Lt" w:hAnsi="Proba Pro Lt" w:cs="Arial"/>
                    <w:sz w:val="20"/>
                    <w:szCs w:val="20"/>
                  </w:rPr>
                  <w:t>(ostalo upisati)</w:t>
                </w:r>
                <w:r w:rsidR="00CD2E99" w:rsidRPr="008176A5">
                  <w:rPr>
                    <w:rFonts w:ascii="Proba Pro Lt" w:hAnsi="Proba Pro Lt" w:cs="Arial"/>
                    <w:b/>
                    <w:sz w:val="20"/>
                    <w:szCs w:val="20"/>
                  </w:rPr>
                  <w:t xml:space="preserve"> </w:t>
                </w:r>
              </w:sdtContent>
            </w:sdt>
            <w:r w:rsidR="00CD2E99"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2AC324B"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CD2E99" w:rsidRPr="008176A5" w14:paraId="22E47BC3"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3CD96BDD"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C0BE1B0" w14:textId="77777777" w:rsidR="00CD2E99" w:rsidRPr="008176A5" w:rsidRDefault="00CD2E99" w:rsidP="00A42271">
            <w:pPr>
              <w:pStyle w:val="FieldText"/>
              <w:rPr>
                <w:rFonts w:ascii="Proba Pro Lt" w:hAnsi="Proba Pro Lt" w:cs="Arial"/>
                <w:b w:val="0"/>
                <w:sz w:val="20"/>
                <w:szCs w:val="20"/>
                <w:lang w:val="hr-HR"/>
              </w:rPr>
            </w:pPr>
          </w:p>
        </w:tc>
        <w:tc>
          <w:tcPr>
            <w:tcW w:w="1179" w:type="pct"/>
            <w:gridSpan w:val="5"/>
            <w:vMerge/>
            <w:vAlign w:val="center"/>
          </w:tcPr>
          <w:p w14:paraId="6EDE060F" w14:textId="77777777" w:rsidR="00CD2E99" w:rsidRPr="008176A5"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862130292"/>
            <w:placeholder>
              <w:docPart w:val="12C1E52E789541C9AC218973256F228C"/>
            </w:placeholder>
            <w:showingPlcHdr/>
          </w:sdtPr>
          <w:sdtEndPr/>
          <w:sdtContent>
            <w:tc>
              <w:tcPr>
                <w:tcW w:w="1246" w:type="pct"/>
                <w:gridSpan w:val="5"/>
                <w:tcBorders>
                  <w:right w:val="single" w:sz="12" w:space="0" w:color="auto"/>
                </w:tcBorders>
              </w:tcPr>
              <w:p w14:paraId="569B67A8"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CD2E99" w:rsidRPr="008176A5" w14:paraId="1C36939E"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326CB89D"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FF33189"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60207483"/>
              <w:placeholder>
                <w:docPart w:val="FC7EA2972E404A3A94B8EDA390E022AC"/>
              </w:placeholder>
            </w:sdtPr>
            <w:sdtEndPr/>
            <w:sdtContent>
              <w:p w14:paraId="7FC007B8"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716775375"/>
              <w:placeholder>
                <w:docPart w:val="DF3A5BB8BD184557B6713B9B69EBF058"/>
              </w:placeholder>
              <w:showingPlcHdr/>
            </w:sdtPr>
            <w:sdtEndPr/>
            <w:sdtContent>
              <w:p w14:paraId="04F50B78"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7C5A42E"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28630757"/>
              <w:placeholder>
                <w:docPart w:val="07BD032954E94B6FA7E6973F05B77CD6"/>
              </w:placeholder>
              <w:showingPlcHdr/>
            </w:sdtPr>
            <w:sdtEndPr/>
            <w:sdtContent>
              <w:p w14:paraId="04384B49"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38958397"/>
              <w:placeholder>
                <w:docPart w:val="4869135B17C945929B88767E6EB5C230"/>
              </w:placeholder>
            </w:sdtPr>
            <w:sdtEndPr/>
            <w:sdtContent>
              <w:p w14:paraId="7EACE970"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A845730" w14:textId="77777777" w:rsidR="00CD2E99" w:rsidRPr="008176A5" w:rsidRDefault="00CD2E99"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43500264"/>
              <w:placeholder>
                <w:docPart w:val="8B8CBB1F5AFE40949C10A0815E5FEEA3"/>
              </w:placeholder>
              <w:showingPlcHdr/>
            </w:sdtPr>
            <w:sdtEndPr/>
            <w:sdtContent>
              <w:p w14:paraId="52119CAF"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1075059"/>
              <w:placeholder>
                <w:docPart w:val="74336900078A4278A6B90CD4A5F3594D"/>
              </w:placeholder>
            </w:sdtPr>
            <w:sdtEndPr/>
            <w:sdtContent>
              <w:p w14:paraId="08B4D406"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CD2E99" w:rsidRPr="008176A5" w14:paraId="26A0403C" w14:textId="77777777" w:rsidTr="00A42271">
        <w:trPr>
          <w:trHeight w:val="397"/>
        </w:trPr>
        <w:tc>
          <w:tcPr>
            <w:tcW w:w="1256" w:type="pct"/>
            <w:vMerge/>
            <w:tcBorders>
              <w:left w:val="single" w:sz="12" w:space="0" w:color="auto"/>
            </w:tcBorders>
            <w:shd w:val="clear" w:color="auto" w:fill="00A0DC"/>
            <w:vAlign w:val="center"/>
          </w:tcPr>
          <w:p w14:paraId="74C9D908" w14:textId="77777777" w:rsidR="00CD2E99" w:rsidRPr="008176A5" w:rsidRDefault="00CD2E99"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E97F06D"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91397225"/>
              <w:placeholder>
                <w:docPart w:val="0085D1503D094A10B66882B2EC562749"/>
              </w:placeholder>
              <w:showingPlcHdr/>
            </w:sdtPr>
            <w:sdtEndPr/>
            <w:sdtContent>
              <w:p w14:paraId="25EF94CA"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74608583"/>
              <w:placeholder>
                <w:docPart w:val="3A060B6BBCF643A5B8F0C57BC84D7531"/>
              </w:placeholder>
            </w:sdtPr>
            <w:sdtEndPr/>
            <w:sdtContent>
              <w:p w14:paraId="732BC15A"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0A58DD5"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38306587"/>
              <w:placeholder>
                <w:docPart w:val="C4DC6E6E6BFC40B6AE08B75F0B25D8F7"/>
              </w:placeholder>
              <w:showingPlcHdr/>
            </w:sdtPr>
            <w:sdtEndPr/>
            <w:sdtContent>
              <w:p w14:paraId="1A3F1333"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1618413"/>
              <w:placeholder>
                <w:docPart w:val="66841B5CBEDE43F182C3A9491A393086"/>
              </w:placeholder>
            </w:sdtPr>
            <w:sdtEndPr/>
            <w:sdtContent>
              <w:p w14:paraId="00D057E2"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3C83019" w14:textId="77777777" w:rsidR="00CD2E99"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64788174"/>
                <w:placeholder>
                  <w:docPart w:val="B8E4C634A51C43368D766526C8004AF4"/>
                </w:placeholder>
                <w:showingPlcHdr/>
              </w:sdtPr>
              <w:sdtEndPr/>
              <w:sdtContent>
                <w:r w:rsidR="00CD2E99"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5779065"/>
              <w:placeholder>
                <w:docPart w:val="B79B9544B1C74EDDA9919E97EF58A20A"/>
              </w:placeholder>
              <w:showingPlcHdr/>
            </w:sdtPr>
            <w:sdtEndPr/>
            <w:sdtContent>
              <w:p w14:paraId="41EA155C"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8741115"/>
              <w:placeholder>
                <w:docPart w:val="8688B587E6E5497CB0832F31352DC6B7"/>
              </w:placeholder>
              <w:showingPlcHdr/>
            </w:sdtPr>
            <w:sdtEndPr/>
            <w:sdtContent>
              <w:p w14:paraId="4C424D67"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D2E99" w:rsidRPr="008176A5" w14:paraId="38AD84CA" w14:textId="77777777" w:rsidTr="00A42271">
        <w:trPr>
          <w:trHeight w:val="397"/>
        </w:trPr>
        <w:tc>
          <w:tcPr>
            <w:tcW w:w="1256" w:type="pct"/>
            <w:vMerge/>
            <w:tcBorders>
              <w:left w:val="single" w:sz="12" w:space="0" w:color="auto"/>
            </w:tcBorders>
            <w:shd w:val="clear" w:color="auto" w:fill="00A0DC"/>
            <w:vAlign w:val="center"/>
          </w:tcPr>
          <w:p w14:paraId="6CCD1323" w14:textId="77777777" w:rsidR="00CD2E99" w:rsidRPr="008176A5" w:rsidRDefault="00CD2E99"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6421A6"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68807333"/>
              <w:placeholder>
                <w:docPart w:val="103A81F812394C0587B7EDF1B27E75A0"/>
              </w:placeholder>
              <w:showingPlcHdr/>
            </w:sdtPr>
            <w:sdtEndPr/>
            <w:sdtContent>
              <w:p w14:paraId="266BA191"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599779268"/>
              <w:placeholder>
                <w:docPart w:val="244F0FA9457744FB988F6CCB783323FD"/>
              </w:placeholder>
            </w:sdtPr>
            <w:sdtEndPr/>
            <w:sdtContent>
              <w:p w14:paraId="0A21FD5D"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5501896A"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31142785"/>
              <w:placeholder>
                <w:docPart w:val="667E43EF12CB41328874897F10A838CC"/>
              </w:placeholder>
              <w:showingPlcHdr/>
            </w:sdtPr>
            <w:sdtEndPr/>
            <w:sdtContent>
              <w:p w14:paraId="37017CED"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89329455"/>
              <w:placeholder>
                <w:docPart w:val="ABB2DFF3502D40CCB2DD96AA967827B9"/>
              </w:placeholder>
            </w:sdtPr>
            <w:sdtEndPr/>
            <w:sdtContent>
              <w:p w14:paraId="4F226CA2"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AE6933" w14:textId="77777777" w:rsidR="00CD2E99" w:rsidRPr="008176A5" w:rsidRDefault="00DB7BE2"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21325492"/>
                <w:placeholder>
                  <w:docPart w:val="A9A29A539D9C44BC855BFD866AFEEA76"/>
                </w:placeholder>
                <w:showingPlcHdr/>
              </w:sdtPr>
              <w:sdtEndPr/>
              <w:sdtContent>
                <w:r w:rsidR="00CD2E99"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9048160"/>
              <w:placeholder>
                <w:docPart w:val="215B23AA79EA47BCB845B33D7EB58798"/>
              </w:placeholder>
              <w:showingPlcHdr/>
            </w:sdtPr>
            <w:sdtEndPr/>
            <w:sdtContent>
              <w:p w14:paraId="1C06CE61"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31826228"/>
              <w:placeholder>
                <w:docPart w:val="5243EC00118B495DA2AA8B580B6A34B9"/>
              </w:placeholder>
              <w:showingPlcHdr/>
            </w:sdtPr>
            <w:sdtEndPr/>
            <w:sdtContent>
              <w:p w14:paraId="4C2814A9"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D2E99" w:rsidRPr="008176A5" w14:paraId="015E2561" w14:textId="77777777" w:rsidTr="00A42271">
        <w:trPr>
          <w:trHeight w:val="397"/>
        </w:trPr>
        <w:tc>
          <w:tcPr>
            <w:tcW w:w="1256" w:type="pct"/>
            <w:vMerge/>
            <w:tcBorders>
              <w:left w:val="single" w:sz="12" w:space="0" w:color="auto"/>
            </w:tcBorders>
            <w:shd w:val="clear" w:color="auto" w:fill="00A0DC"/>
            <w:vAlign w:val="center"/>
          </w:tcPr>
          <w:p w14:paraId="73CC1AB6" w14:textId="77777777" w:rsidR="00CD2E99" w:rsidRPr="008176A5" w:rsidRDefault="00CD2E99"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829B671"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34360362"/>
              <w:placeholder>
                <w:docPart w:val="1B2F6FD7F4AB4A41AF0099CB873F9A65"/>
              </w:placeholder>
              <w:showingPlcHdr/>
            </w:sdtPr>
            <w:sdtEndPr/>
            <w:sdtContent>
              <w:p w14:paraId="734916D7"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630783299"/>
              <w:placeholder>
                <w:docPart w:val="45E82DD2AED64304AD92E95A6DB1C132"/>
              </w:placeholder>
            </w:sdtPr>
            <w:sdtEndPr/>
            <w:sdtContent>
              <w:p w14:paraId="55FE37CE" w14:textId="77777777" w:rsidR="00CD2E99" w:rsidRPr="008176A5" w:rsidRDefault="00CD2E99"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4AFC3DD"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68272045"/>
              <w:placeholder>
                <w:docPart w:val="81FB974BDA784BB1A8C9AD3092526EBB"/>
              </w:placeholder>
              <w:showingPlcHdr/>
            </w:sdtPr>
            <w:sdtEndPr/>
            <w:sdtContent>
              <w:p w14:paraId="35F9A996" w14:textId="77777777" w:rsidR="00CD2E99" w:rsidRPr="008176A5" w:rsidRDefault="00CD2E99"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60318785"/>
              <w:placeholder>
                <w:docPart w:val="1763DDC7206240018C8E489ECB518F44"/>
              </w:placeholder>
            </w:sdtPr>
            <w:sdtEndPr/>
            <w:sdtContent>
              <w:p w14:paraId="45EBB117" w14:textId="77777777" w:rsidR="00CD2E99" w:rsidRPr="008176A5" w:rsidRDefault="00CD2E99"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DF591C6" w14:textId="77777777" w:rsidR="00CD2E99" w:rsidRPr="008176A5" w:rsidRDefault="00DB7BE2"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24043210"/>
                <w:placeholder>
                  <w:docPart w:val="05D83B7A76EC44AFA103342408BAF3FE"/>
                </w:placeholder>
                <w:showingPlcHdr/>
              </w:sdtPr>
              <w:sdtEndPr/>
              <w:sdtContent>
                <w:r w:rsidR="00CD2E99"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12828494"/>
              <w:placeholder>
                <w:docPart w:val="E15B77661425472B9AE4B39324549108"/>
              </w:placeholder>
              <w:showingPlcHdr/>
            </w:sdtPr>
            <w:sdtEndPr/>
            <w:sdtContent>
              <w:p w14:paraId="50E651A3"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71688629"/>
              <w:placeholder>
                <w:docPart w:val="31CB9B67DDF543D1A507E5EB1331EA38"/>
              </w:placeholder>
              <w:showingPlcHdr/>
            </w:sdtPr>
            <w:sdtEndPr/>
            <w:sdtContent>
              <w:p w14:paraId="2ED6CC08"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CD2E99" w:rsidRPr="008176A5" w14:paraId="4103B725"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13CC9EE2" w14:textId="77777777" w:rsidR="00CD2E99" w:rsidRPr="008176A5" w:rsidRDefault="00CD2E99"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F7F0C3"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70990"/>
              <w:placeholder>
                <w:docPart w:val="1710C7674B9D4C1F9A62414A3C0ABB3D"/>
              </w:placeholder>
              <w:showingPlcHdr/>
            </w:sdtPr>
            <w:sdtEndPr/>
            <w:sdtContent>
              <w:p w14:paraId="61DC31B5"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5518577"/>
              <w:placeholder>
                <w:docPart w:val="65FC9EEDC0E546A6B3A15C49E2A018E8"/>
              </w:placeholder>
            </w:sdtPr>
            <w:sdtEndPr/>
            <w:sdtContent>
              <w:p w14:paraId="576BCC2D"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D84AD38"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2404018"/>
              <w:placeholder>
                <w:docPart w:val="22A23B3AEBED44C8953B5A5D44C3DDBD"/>
              </w:placeholder>
              <w:showingPlcHdr/>
            </w:sdtPr>
            <w:sdtEndPr/>
            <w:sdtContent>
              <w:p w14:paraId="45F61323"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2710821"/>
              <w:placeholder>
                <w:docPart w:val="8AEB2514116A480DB39CFB17B2D784BF"/>
              </w:placeholder>
            </w:sdtPr>
            <w:sdtEndPr/>
            <w:sdtContent>
              <w:p w14:paraId="0C48FEBC"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7611DAE"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27469837"/>
              <w:placeholder>
                <w:docPart w:val="4872D7479CF9469C8A92310F25411099"/>
              </w:placeholder>
            </w:sdtPr>
            <w:sdtEndPr/>
            <w:sdtContent>
              <w:p w14:paraId="13BC7C92"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CD2E99" w:rsidRPr="008176A5" w14:paraId="51791B6A" w14:textId="77777777" w:rsidTr="00A42271">
        <w:trPr>
          <w:trHeight w:val="397"/>
        </w:trPr>
        <w:tc>
          <w:tcPr>
            <w:tcW w:w="1256" w:type="pct"/>
            <w:tcBorders>
              <w:left w:val="single" w:sz="12" w:space="0" w:color="auto"/>
              <w:bottom w:val="single" w:sz="12" w:space="0" w:color="auto"/>
            </w:tcBorders>
            <w:shd w:val="clear" w:color="auto" w:fill="00A0DC"/>
            <w:vAlign w:val="center"/>
          </w:tcPr>
          <w:p w14:paraId="4695D292"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4384962"/>
              <w:placeholder>
                <w:docPart w:val="EFBC29DDE9F04C1FA5620F1568331847"/>
              </w:placeholder>
            </w:sdtPr>
            <w:sdtEndPr/>
            <w:sdtContent>
              <w:sdt>
                <w:sdtPr>
                  <w:rPr>
                    <w:rFonts w:ascii="Proba Pro Lt" w:hAnsi="Proba Pro Lt" w:cs="Arial"/>
                    <w:color w:val="000000"/>
                    <w:sz w:val="20"/>
                    <w:szCs w:val="20"/>
                  </w:rPr>
                  <w:id w:val="300972331"/>
                  <w:placeholder>
                    <w:docPart w:val="B56D7B8598F6440288CE21BB401DABE2"/>
                  </w:placeholder>
                </w:sdtPr>
                <w:sdtEndPr/>
                <w:sdtContent>
                  <w:p w14:paraId="621A967C" w14:textId="77777777" w:rsidR="00F73B94" w:rsidRPr="00F73B94" w:rsidRDefault="00F73B94" w:rsidP="00F73B94">
                    <w:pPr>
                      <w:tabs>
                        <w:tab w:val="left" w:pos="2820"/>
                      </w:tabs>
                      <w:spacing w:after="0" w:line="240" w:lineRule="auto"/>
                      <w:rPr>
                        <w:rFonts w:ascii="Proba Pro Lt" w:hAnsi="Proba Pro Lt" w:cs="Arial"/>
                        <w:color w:val="000000"/>
                        <w:sz w:val="20"/>
                        <w:szCs w:val="20"/>
                      </w:rPr>
                    </w:pPr>
                    <w:r w:rsidRPr="00F73B94">
                      <w:rPr>
                        <w:rFonts w:ascii="Proba Pro Lt" w:hAnsi="Proba Pro Lt" w:cs="Arial"/>
                        <w:color w:val="000000"/>
                        <w:sz w:val="20"/>
                        <w:szCs w:val="20"/>
                      </w:rPr>
                      <w:t>Izrada prezentacije na temu iz područja Zelene kemije koju student sam odabire</w:t>
                    </w:r>
                  </w:p>
                  <w:p w14:paraId="310C0D8E" w14:textId="77777777" w:rsidR="00F73B94" w:rsidRPr="00F73B94" w:rsidRDefault="00F73B94" w:rsidP="00F73B94">
                    <w:pPr>
                      <w:tabs>
                        <w:tab w:val="left" w:pos="2820"/>
                      </w:tabs>
                      <w:spacing w:after="0" w:line="240" w:lineRule="auto"/>
                      <w:rPr>
                        <w:rFonts w:ascii="Proba Pro Lt" w:hAnsi="Proba Pro Lt" w:cs="Arial"/>
                        <w:color w:val="000000"/>
                        <w:sz w:val="20"/>
                        <w:szCs w:val="20"/>
                      </w:rPr>
                    </w:pPr>
                    <w:r w:rsidRPr="00F73B94">
                      <w:rPr>
                        <w:rFonts w:ascii="Proba Pro Lt" w:hAnsi="Proba Pro Lt" w:cs="Arial"/>
                        <w:color w:val="000000"/>
                        <w:sz w:val="20"/>
                        <w:szCs w:val="20"/>
                      </w:rPr>
                      <w:t xml:space="preserve">ili pismeni ispit koji se sastoji od 30 pitanja koja se boduju po principu 1 pitanje - 1 bod. </w:t>
                    </w:r>
                  </w:p>
                  <w:p w14:paraId="3670D9C0" w14:textId="77777777" w:rsidR="00F73B94" w:rsidRPr="00F73B94" w:rsidRDefault="00F73B94" w:rsidP="00F73B94">
                    <w:pPr>
                      <w:tabs>
                        <w:tab w:val="left" w:pos="2820"/>
                      </w:tabs>
                      <w:spacing w:after="0" w:line="240" w:lineRule="auto"/>
                      <w:rPr>
                        <w:rFonts w:ascii="Proba Pro Lt" w:hAnsi="Proba Pro Lt" w:cs="Arial"/>
                        <w:color w:val="000000"/>
                        <w:sz w:val="20"/>
                        <w:szCs w:val="20"/>
                      </w:rPr>
                    </w:pPr>
                    <w:r w:rsidRPr="00F73B94">
                      <w:rPr>
                        <w:rFonts w:ascii="Proba Pro Lt" w:hAnsi="Proba Pro Lt" w:cs="Arial"/>
                        <w:color w:val="000000"/>
                        <w:sz w:val="20"/>
                        <w:szCs w:val="20"/>
                      </w:rPr>
                      <w:t>Sustav bodovanja:</w:t>
                    </w:r>
                  </w:p>
                  <w:p w14:paraId="225E7A70" w14:textId="77777777" w:rsidR="00F73B94" w:rsidRPr="00F73B94" w:rsidRDefault="00F73B94" w:rsidP="00F73B94">
                    <w:pPr>
                      <w:tabs>
                        <w:tab w:val="left" w:pos="2820"/>
                      </w:tabs>
                      <w:spacing w:after="0" w:line="240" w:lineRule="auto"/>
                      <w:rPr>
                        <w:rFonts w:ascii="Proba Pro Lt" w:hAnsi="Proba Pro Lt" w:cs="Arial"/>
                        <w:color w:val="000000"/>
                        <w:sz w:val="20"/>
                        <w:szCs w:val="20"/>
                      </w:rPr>
                    </w:pPr>
                    <w:r w:rsidRPr="00F73B94">
                      <w:rPr>
                        <w:rFonts w:ascii="Proba Pro Lt" w:hAnsi="Proba Pro Lt" w:cs="Arial"/>
                        <w:color w:val="000000"/>
                        <w:sz w:val="20"/>
                        <w:szCs w:val="20"/>
                      </w:rPr>
                      <w:t>Bodova</w:t>
                    </w:r>
                    <w:r w:rsidRPr="00F73B94">
                      <w:rPr>
                        <w:rFonts w:ascii="Proba Pro Lt" w:hAnsi="Proba Pro Lt" w:cs="Arial"/>
                        <w:color w:val="000000"/>
                        <w:sz w:val="20"/>
                        <w:szCs w:val="20"/>
                      </w:rPr>
                      <w:tab/>
                      <w:t>Ocjena</w:t>
                    </w:r>
                  </w:p>
                  <w:p w14:paraId="1D8BCC71" w14:textId="77777777" w:rsidR="00F73B94" w:rsidRPr="00F73B94" w:rsidRDefault="00F73B94" w:rsidP="00F73B94">
                    <w:pPr>
                      <w:tabs>
                        <w:tab w:val="left" w:pos="2820"/>
                      </w:tabs>
                      <w:spacing w:after="0" w:line="240" w:lineRule="auto"/>
                      <w:rPr>
                        <w:rFonts w:ascii="Proba Pro Lt" w:hAnsi="Proba Pro Lt" w:cs="Arial"/>
                        <w:color w:val="000000"/>
                        <w:sz w:val="20"/>
                        <w:szCs w:val="20"/>
                      </w:rPr>
                    </w:pPr>
                    <w:r w:rsidRPr="00F73B94">
                      <w:rPr>
                        <w:rFonts w:ascii="Proba Pro Lt" w:hAnsi="Proba Pro Lt" w:cs="Arial"/>
                        <w:color w:val="000000"/>
                        <w:sz w:val="20"/>
                        <w:szCs w:val="20"/>
                      </w:rPr>
                      <w:t xml:space="preserve">27-30 </w:t>
                    </w:r>
                    <w:r w:rsidRPr="00F73B94">
                      <w:rPr>
                        <w:rFonts w:ascii="Proba Pro Lt" w:hAnsi="Proba Pro Lt" w:cs="Arial"/>
                        <w:color w:val="000000"/>
                        <w:sz w:val="20"/>
                        <w:szCs w:val="20"/>
                      </w:rPr>
                      <w:tab/>
                      <w:t>Izvrstan (5)</w:t>
                    </w:r>
                  </w:p>
                  <w:p w14:paraId="172ED5E8" w14:textId="77777777" w:rsidR="00F73B94" w:rsidRPr="00F73B94" w:rsidRDefault="00F73B94" w:rsidP="00F73B94">
                    <w:pPr>
                      <w:tabs>
                        <w:tab w:val="left" w:pos="2820"/>
                      </w:tabs>
                      <w:spacing w:after="0" w:line="240" w:lineRule="auto"/>
                      <w:rPr>
                        <w:rFonts w:ascii="Proba Pro Lt" w:hAnsi="Proba Pro Lt" w:cs="Arial"/>
                        <w:color w:val="000000"/>
                        <w:sz w:val="20"/>
                        <w:szCs w:val="20"/>
                      </w:rPr>
                    </w:pPr>
                    <w:r w:rsidRPr="00F73B94">
                      <w:rPr>
                        <w:rFonts w:ascii="Proba Pro Lt" w:hAnsi="Proba Pro Lt" w:cs="Arial"/>
                        <w:color w:val="000000"/>
                        <w:sz w:val="20"/>
                        <w:szCs w:val="20"/>
                      </w:rPr>
                      <w:t>24-26</w:t>
                    </w:r>
                    <w:r w:rsidRPr="00F73B94">
                      <w:rPr>
                        <w:rFonts w:ascii="Proba Pro Lt" w:hAnsi="Proba Pro Lt" w:cs="Arial"/>
                        <w:color w:val="000000"/>
                        <w:sz w:val="20"/>
                        <w:szCs w:val="20"/>
                      </w:rPr>
                      <w:tab/>
                      <w:t>Vrlo dobar (4)</w:t>
                    </w:r>
                  </w:p>
                  <w:p w14:paraId="7AD0EA5D" w14:textId="77777777" w:rsidR="00F73B94" w:rsidRPr="00F73B94" w:rsidRDefault="00F73B94" w:rsidP="00F73B94">
                    <w:pPr>
                      <w:tabs>
                        <w:tab w:val="left" w:pos="2820"/>
                      </w:tabs>
                      <w:spacing w:after="0" w:line="240" w:lineRule="auto"/>
                      <w:rPr>
                        <w:rFonts w:ascii="Proba Pro Lt" w:hAnsi="Proba Pro Lt" w:cs="Arial"/>
                        <w:color w:val="000000"/>
                        <w:sz w:val="20"/>
                        <w:szCs w:val="20"/>
                      </w:rPr>
                    </w:pPr>
                    <w:r w:rsidRPr="00F73B94">
                      <w:rPr>
                        <w:rFonts w:ascii="Proba Pro Lt" w:hAnsi="Proba Pro Lt" w:cs="Arial"/>
                        <w:color w:val="000000"/>
                        <w:sz w:val="20"/>
                        <w:szCs w:val="20"/>
                      </w:rPr>
                      <w:t>21-23</w:t>
                    </w:r>
                    <w:r w:rsidRPr="00F73B94">
                      <w:rPr>
                        <w:rFonts w:ascii="Proba Pro Lt" w:hAnsi="Proba Pro Lt" w:cs="Arial"/>
                        <w:color w:val="000000"/>
                        <w:sz w:val="20"/>
                        <w:szCs w:val="20"/>
                      </w:rPr>
                      <w:tab/>
                      <w:t>Dobar (3)</w:t>
                    </w:r>
                  </w:p>
                  <w:p w14:paraId="7CBBF37E" w14:textId="01767067" w:rsidR="00CD2E99" w:rsidRPr="008176A5" w:rsidDel="00B558AD" w:rsidRDefault="00F73B94" w:rsidP="00A42271">
                    <w:pPr>
                      <w:tabs>
                        <w:tab w:val="left" w:pos="2820"/>
                      </w:tabs>
                      <w:spacing w:after="0" w:line="240" w:lineRule="auto"/>
                      <w:rPr>
                        <w:rFonts w:ascii="Proba Pro Lt" w:hAnsi="Proba Pro Lt" w:cs="Arial"/>
                        <w:color w:val="000000"/>
                        <w:sz w:val="20"/>
                        <w:szCs w:val="20"/>
                      </w:rPr>
                    </w:pPr>
                    <w:r w:rsidRPr="00F73B94">
                      <w:rPr>
                        <w:rFonts w:ascii="Proba Pro Lt" w:hAnsi="Proba Pro Lt" w:cs="Arial"/>
                        <w:color w:val="000000"/>
                        <w:sz w:val="20"/>
                        <w:szCs w:val="20"/>
                      </w:rPr>
                      <w:t>18-20</w:t>
                    </w:r>
                    <w:r w:rsidRPr="00F73B94">
                      <w:rPr>
                        <w:rFonts w:ascii="Proba Pro Lt" w:hAnsi="Proba Pro Lt" w:cs="Arial"/>
                        <w:color w:val="000000"/>
                        <w:sz w:val="20"/>
                        <w:szCs w:val="20"/>
                      </w:rPr>
                      <w:tab/>
                      <w:t>Dovoljan (2)</w:t>
                    </w:r>
                  </w:p>
                </w:sdtContent>
              </w:sdt>
            </w:sdtContent>
          </w:sdt>
        </w:tc>
      </w:tr>
      <w:tr w:rsidR="00CD2E99" w:rsidRPr="008176A5" w14:paraId="46DBB36B" w14:textId="77777777" w:rsidTr="00A42271">
        <w:tc>
          <w:tcPr>
            <w:tcW w:w="1256" w:type="pct"/>
            <w:tcBorders>
              <w:left w:val="single" w:sz="12" w:space="0" w:color="auto"/>
              <w:bottom w:val="single" w:sz="12" w:space="0" w:color="auto"/>
            </w:tcBorders>
            <w:shd w:val="clear" w:color="auto" w:fill="00A0DC"/>
            <w:vAlign w:val="center"/>
          </w:tcPr>
          <w:p w14:paraId="2E1D880D"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DF92CB2"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2090228098"/>
              <w:placeholder>
                <w:docPart w:val="9B12C9F9340A4CB88B8C42F89C2F822F"/>
              </w:placeholder>
            </w:sdtPr>
            <w:sdtEndPr>
              <w:rPr>
                <w:rFonts w:ascii="Calibri" w:hAnsi="Calibri"/>
                <w:sz w:val="22"/>
                <w:szCs w:val="22"/>
              </w:rPr>
            </w:sdtEndPr>
            <w:sdtContent>
              <w:sdt>
                <w:sdtPr>
                  <w:rPr>
                    <w:rFonts w:ascii="Proba Pro Lt" w:hAnsi="Proba Pro Lt" w:cs="Arial"/>
                    <w:color w:val="000000"/>
                    <w:sz w:val="20"/>
                    <w:szCs w:val="20"/>
                  </w:rPr>
                  <w:id w:val="-1350017103"/>
                  <w:placeholder>
                    <w:docPart w:val="5EF3076C92DC4DD889044D6BF8E258D9"/>
                  </w:placeholder>
                </w:sdtPr>
                <w:sdtEndPr/>
                <w:sdtContent>
                  <w:p w14:paraId="1B347791" w14:textId="75DB7808" w:rsidR="00CD2E99" w:rsidRPr="00F73B94" w:rsidRDefault="00F73B94" w:rsidP="00F73B94">
                    <w:pPr>
                      <w:pStyle w:val="ListParagraph"/>
                      <w:numPr>
                        <w:ilvl w:val="0"/>
                        <w:numId w:val="45"/>
                      </w:numPr>
                      <w:tabs>
                        <w:tab w:val="left" w:pos="2820"/>
                      </w:tabs>
                      <w:spacing w:after="0" w:line="240" w:lineRule="auto"/>
                      <w:rPr>
                        <w:rFonts w:ascii="Proba Pro Lt" w:hAnsi="Proba Pro Lt" w:cs="Arial"/>
                        <w:color w:val="000000"/>
                        <w:sz w:val="20"/>
                        <w:szCs w:val="20"/>
                      </w:rPr>
                    </w:pPr>
                    <w:r w:rsidRPr="00F73B94">
                      <w:rPr>
                        <w:rFonts w:ascii="Proba Pro Lt" w:hAnsi="Proba Pro Lt" w:cs="Arial"/>
                        <w:color w:val="000000"/>
                        <w:sz w:val="20"/>
                        <w:szCs w:val="20"/>
                      </w:rPr>
                      <w:t>redovito prisustvovati nastavi i uspješno održati 15-minutnu prezentaciju na temu iz područja Zelene kemije ili postići minimalno 18 bodova na pismenom ispitu</w:t>
                    </w:r>
                  </w:p>
                </w:sdtContent>
              </w:sdt>
            </w:sdtContent>
          </w:sdt>
        </w:tc>
      </w:tr>
      <w:tr w:rsidR="00CD2E99" w:rsidRPr="008176A5" w14:paraId="41B8D413" w14:textId="77777777" w:rsidTr="003B6803">
        <w:tc>
          <w:tcPr>
            <w:tcW w:w="1256" w:type="pct"/>
            <w:vMerge w:val="restart"/>
            <w:tcBorders>
              <w:top w:val="single" w:sz="12" w:space="0" w:color="auto"/>
              <w:left w:val="single" w:sz="12" w:space="0" w:color="auto"/>
            </w:tcBorders>
            <w:shd w:val="clear" w:color="auto" w:fill="00A0DC"/>
            <w:vAlign w:val="center"/>
          </w:tcPr>
          <w:p w14:paraId="757EDD1F" w14:textId="77777777" w:rsidR="00CD2E99" w:rsidRPr="008176A5" w:rsidRDefault="00CD2E99"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EF5D285"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99ED4A"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3119D5"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CD2E99" w:rsidRPr="008176A5" w14:paraId="4F136C56" w14:textId="77777777" w:rsidTr="003B6803">
        <w:trPr>
          <w:trHeight w:val="75"/>
        </w:trPr>
        <w:tc>
          <w:tcPr>
            <w:tcW w:w="1256" w:type="pct"/>
            <w:vMerge/>
            <w:tcBorders>
              <w:left w:val="single" w:sz="12" w:space="0" w:color="auto"/>
            </w:tcBorders>
            <w:shd w:val="clear" w:color="auto" w:fill="00A0DC"/>
            <w:vAlign w:val="center"/>
          </w:tcPr>
          <w:p w14:paraId="6AACB29E" w14:textId="77777777" w:rsidR="00CD2E99" w:rsidRPr="008176A5" w:rsidRDefault="00CD2E99" w:rsidP="00A42271">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20542156"/>
              <w:placeholder>
                <w:docPart w:val="24FB325E135B40969719DC3B705805E6"/>
              </w:placeholder>
            </w:sdtPr>
            <w:sdtEndPr/>
            <w:sdtContent>
              <w:p w14:paraId="7E4D4FCE"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5222036"/>
              <w:placeholder>
                <w:docPart w:val="20A93CF4ABC146108215B267D58AE73D"/>
              </w:placeholder>
            </w:sdtPr>
            <w:sdtEndPr/>
            <w:sdtContent>
              <w:p w14:paraId="76FB8E10"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875144"/>
              <w:placeholder>
                <w:docPart w:val="E50A4389694247C394FD473A52F28363"/>
              </w:placeholder>
            </w:sdtPr>
            <w:sdtEndPr/>
            <w:sdtContent>
              <w:p w14:paraId="2B86024F"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w:t>
                </w:r>
                <w:r>
                  <w:rPr>
                    <w:rFonts w:ascii="Proba Pro Lt" w:hAnsi="Proba Pro Lt" w:cs="Arial"/>
                    <w:color w:val="000000"/>
                    <w:sz w:val="20"/>
                    <w:szCs w:val="20"/>
                  </w:rPr>
                  <w:t>A</w:t>
                </w:r>
                <w:r w:rsidRPr="008176A5">
                  <w:rPr>
                    <w:rFonts w:ascii="Proba Pro Lt" w:hAnsi="Proba Pro Lt" w:cs="Arial"/>
                    <w:color w:val="000000"/>
                    <w:sz w:val="20"/>
                    <w:szCs w:val="20"/>
                  </w:rPr>
                  <w:t>, Merlin</w:t>
                </w:r>
              </w:p>
            </w:sdtContent>
          </w:sdt>
        </w:tc>
      </w:tr>
      <w:tr w:rsidR="00CD2E99" w:rsidRPr="008176A5" w14:paraId="2D6AF51D" w14:textId="77777777" w:rsidTr="00A42271">
        <w:tc>
          <w:tcPr>
            <w:tcW w:w="1256" w:type="pct"/>
            <w:tcBorders>
              <w:top w:val="single" w:sz="12" w:space="0" w:color="auto"/>
              <w:left w:val="single" w:sz="12" w:space="0" w:color="auto"/>
            </w:tcBorders>
            <w:shd w:val="clear" w:color="auto" w:fill="00A0DC"/>
            <w:vAlign w:val="center"/>
          </w:tcPr>
          <w:p w14:paraId="13E5E1A6"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921841483"/>
            <w:placeholder>
              <w:docPart w:val="B2C006FD24FE46D39124DA69E737101C"/>
            </w:placeholder>
          </w:sdtPr>
          <w:sdtEndPr/>
          <w:sdtContent>
            <w:tc>
              <w:tcPr>
                <w:tcW w:w="3744" w:type="pct"/>
                <w:gridSpan w:val="13"/>
                <w:tcBorders>
                  <w:top w:val="single" w:sz="12" w:space="0" w:color="auto"/>
                  <w:right w:val="single" w:sz="12" w:space="0" w:color="auto"/>
                </w:tcBorders>
              </w:tcPr>
              <w:p w14:paraId="750E64A2" w14:textId="77777777" w:rsidR="00CD2E99" w:rsidRPr="00D7667B" w:rsidRDefault="00CD2E99" w:rsidP="00A42271">
                <w:pPr>
                  <w:pStyle w:val="ListParagraph"/>
                  <w:numPr>
                    <w:ilvl w:val="0"/>
                    <w:numId w:val="45"/>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Green Chemistry, Theory and Practice, Paul T. Anastas, John C. Warner, OxfordUniversity Press, 1998.</w:t>
                </w:r>
              </w:p>
              <w:p w14:paraId="4437980F" w14:textId="77777777" w:rsidR="00CD2E99" w:rsidRPr="00D7667B" w:rsidRDefault="00CD2E99" w:rsidP="00A42271">
                <w:pPr>
                  <w:pStyle w:val="ListParagraph"/>
                  <w:numPr>
                    <w:ilvl w:val="0"/>
                    <w:numId w:val="45"/>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Green Organic Chemistry: Strategies, Tools, and Laboratory Experiments,"Kenneth M. Doxsee, James E. Hutchison, Brooks/Cole, ISBN: 0-759-31418-7 (2004).</w:t>
                </w:r>
              </w:p>
              <w:p w14:paraId="23D13F02" w14:textId="77777777" w:rsidR="00CD2E99" w:rsidRPr="00D7667B" w:rsidRDefault="00CD2E99" w:rsidP="00A42271">
                <w:pPr>
                  <w:pStyle w:val="ListParagraph"/>
                  <w:numPr>
                    <w:ilvl w:val="0"/>
                    <w:numId w:val="45"/>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A. Liese, K. Seelbach, C. Wandrey, Industrial Biotransformations, Wiley-VCH, Weinheim 2000</w:t>
                </w:r>
              </w:p>
            </w:tc>
          </w:sdtContent>
        </w:sdt>
      </w:tr>
      <w:tr w:rsidR="00CD2E99" w:rsidRPr="008176A5" w14:paraId="02DF2C15" w14:textId="77777777" w:rsidTr="00A42271">
        <w:tc>
          <w:tcPr>
            <w:tcW w:w="1256" w:type="pct"/>
            <w:tcBorders>
              <w:top w:val="single" w:sz="12" w:space="0" w:color="auto"/>
              <w:left w:val="single" w:sz="12" w:space="0" w:color="auto"/>
            </w:tcBorders>
            <w:shd w:val="clear" w:color="auto" w:fill="00A0DC"/>
            <w:vAlign w:val="center"/>
          </w:tcPr>
          <w:p w14:paraId="7B4A14A6"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4073092"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10" w:history="1">
              <w:r w:rsidRPr="008176A5">
                <w:rPr>
                  <w:rStyle w:val="Hyperlink"/>
                  <w:rFonts w:ascii="Proba Pro Lt" w:hAnsi="Proba Pro Lt"/>
                  <w:i/>
                  <w:sz w:val="20"/>
                  <w:szCs w:val="20"/>
                </w:rPr>
                <w:t>http://www.pbf.unizg.hr/studiji/ispitni_rokovi</w:t>
              </w:r>
            </w:hyperlink>
          </w:p>
        </w:tc>
      </w:tr>
      <w:tr w:rsidR="00CD2E99" w:rsidRPr="008176A5" w14:paraId="5640F43E" w14:textId="77777777" w:rsidTr="00A42271">
        <w:tc>
          <w:tcPr>
            <w:tcW w:w="1256" w:type="pct"/>
            <w:tcBorders>
              <w:left w:val="single" w:sz="12" w:space="0" w:color="auto"/>
              <w:bottom w:val="single" w:sz="12" w:space="0" w:color="auto"/>
            </w:tcBorders>
            <w:shd w:val="clear" w:color="auto" w:fill="00A0DC"/>
            <w:vAlign w:val="center"/>
          </w:tcPr>
          <w:p w14:paraId="46AAC957"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796201068"/>
            <w:placeholder>
              <w:docPart w:val="1DBED069C0E148A3A4616E536855B56D"/>
            </w:placeholder>
          </w:sdtPr>
          <w:sdtEndPr/>
          <w:sdtContent>
            <w:tc>
              <w:tcPr>
                <w:tcW w:w="3744" w:type="pct"/>
                <w:gridSpan w:val="13"/>
                <w:tcBorders>
                  <w:bottom w:val="single" w:sz="12" w:space="0" w:color="auto"/>
                  <w:right w:val="single" w:sz="12" w:space="0" w:color="auto"/>
                </w:tcBorders>
              </w:tcPr>
              <w:p w14:paraId="20FAF2CA"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14E6C598" w14:textId="77777777" w:rsidR="00CD2E99" w:rsidRPr="008176A5" w:rsidRDefault="00CD2E99" w:rsidP="00CD2E99">
      <w:pPr>
        <w:spacing w:after="0" w:line="240" w:lineRule="auto"/>
        <w:rPr>
          <w:rFonts w:ascii="Proba Pro Lt" w:hAnsi="Proba Pro Lt"/>
          <w:sz w:val="20"/>
          <w:szCs w:val="20"/>
        </w:rPr>
      </w:pPr>
    </w:p>
    <w:p w14:paraId="0BD3D070" w14:textId="77777777" w:rsidR="001976B0" w:rsidRPr="008176A5" w:rsidRDefault="001976B0"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05642A" w:rsidRPr="0041771D" w14:paraId="0F14F09F"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29C26F" w14:textId="77777777" w:rsidR="0005642A" w:rsidRPr="0041771D" w:rsidRDefault="0005642A" w:rsidP="00F90C12">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05642A" w:rsidRPr="0041771D" w14:paraId="74B3A6EA" w14:textId="77777777" w:rsidTr="00F90C12">
        <w:tc>
          <w:tcPr>
            <w:tcW w:w="1256" w:type="pct"/>
            <w:tcBorders>
              <w:top w:val="single" w:sz="12" w:space="0" w:color="auto"/>
              <w:left w:val="single" w:sz="12" w:space="0" w:color="auto"/>
            </w:tcBorders>
            <w:shd w:val="clear" w:color="auto" w:fill="00A0DC"/>
            <w:vAlign w:val="center"/>
          </w:tcPr>
          <w:p w14:paraId="315FC480" w14:textId="77777777" w:rsidR="0005642A" w:rsidRPr="0041771D" w:rsidRDefault="0005642A" w:rsidP="00F90C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519E8177E89D48228F96CC8224C4F7CC"/>
            </w:placeholder>
          </w:sdtPr>
          <w:sdtEndPr/>
          <w:sdtContent>
            <w:tc>
              <w:tcPr>
                <w:tcW w:w="1522" w:type="pct"/>
                <w:gridSpan w:val="4"/>
                <w:tcBorders>
                  <w:top w:val="single" w:sz="12" w:space="0" w:color="auto"/>
                  <w:right w:val="single" w:sz="12" w:space="0" w:color="auto"/>
                </w:tcBorders>
                <w:vAlign w:val="center"/>
              </w:tcPr>
              <w:p w14:paraId="15FEB786" w14:textId="48A8EEAA" w:rsidR="009A1C42" w:rsidRPr="009A1C42" w:rsidRDefault="00DB7BE2" w:rsidP="00F90C12">
                <w:pPr>
                  <w:tabs>
                    <w:tab w:val="left" w:pos="2820"/>
                  </w:tabs>
                  <w:spacing w:after="0" w:line="240" w:lineRule="auto"/>
                  <w:rPr>
                    <w:rFonts w:ascii="Proba Pro Lt" w:hAnsi="Proba Pro Lt" w:cs="Arial"/>
                    <w:b/>
                    <w:sz w:val="20"/>
                    <w:szCs w:val="20"/>
                  </w:rPr>
                </w:pPr>
                <w:hyperlink r:id="rId211" w:history="1">
                  <w:r w:rsidR="009A1C42" w:rsidRPr="009A1C42">
                    <w:rPr>
                      <w:rStyle w:val="Hyperlink"/>
                      <w:rFonts w:ascii="Proba Pro Lt" w:hAnsi="Proba Pro Lt" w:cs="Arial"/>
                      <w:b/>
                      <w:sz w:val="20"/>
                      <w:szCs w:val="20"/>
                    </w:rPr>
                    <w:t>Doc. dr. sc. Janko Diminić</w:t>
                  </w:r>
                </w:hyperlink>
              </w:p>
              <w:p w14:paraId="6A75AB6A" w14:textId="67D35D14" w:rsidR="0005642A" w:rsidRPr="009A1C42" w:rsidRDefault="00DB7BE2" w:rsidP="00F90C12">
                <w:pPr>
                  <w:tabs>
                    <w:tab w:val="left" w:pos="2820"/>
                  </w:tabs>
                  <w:spacing w:after="0" w:line="240" w:lineRule="auto"/>
                  <w:rPr>
                    <w:rFonts w:ascii="Proba Pro Lt" w:hAnsi="Proba Pro Lt" w:cs="Arial"/>
                    <w:b/>
                    <w:sz w:val="20"/>
                    <w:szCs w:val="20"/>
                  </w:rPr>
                </w:pPr>
                <w:hyperlink r:id="rId212" w:history="1">
                  <w:r w:rsidR="004A2B0C" w:rsidRPr="009A1C42">
                    <w:rPr>
                      <w:rStyle w:val="Hyperlink"/>
                      <w:rFonts w:ascii="Proba Pro Lt" w:hAnsi="Proba Pro Lt" w:cs="Arial"/>
                      <w:sz w:val="20"/>
                      <w:szCs w:val="20"/>
                    </w:rPr>
                    <w:t>I</w:t>
                  </w:r>
                  <w:r w:rsidR="0005642A" w:rsidRPr="009A1C42">
                    <w:rPr>
                      <w:rStyle w:val="Hyperlink"/>
                      <w:rFonts w:ascii="Proba Pro Lt" w:hAnsi="Proba Pro Lt" w:cs="Arial"/>
                      <w:sz w:val="20"/>
                      <w:szCs w:val="20"/>
                    </w:rPr>
                    <w:t>zv. prof. dr. sc. Antonio Starčević</w:t>
                  </w:r>
                </w:hyperlink>
              </w:p>
            </w:tc>
          </w:sdtContent>
        </w:sdt>
        <w:tc>
          <w:tcPr>
            <w:tcW w:w="1405" w:type="pct"/>
            <w:gridSpan w:val="5"/>
            <w:tcBorders>
              <w:top w:val="single" w:sz="12" w:space="0" w:color="auto"/>
              <w:right w:val="single" w:sz="12" w:space="0" w:color="auto"/>
            </w:tcBorders>
            <w:shd w:val="clear" w:color="auto" w:fill="00A0DC"/>
            <w:vAlign w:val="center"/>
          </w:tcPr>
          <w:p w14:paraId="3F3DEBAE"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7BBD1A1EEE5E4B77903BF2E085859A9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5875AD0"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zimski</w:t>
                </w:r>
              </w:p>
            </w:tc>
          </w:sdtContent>
        </w:sdt>
      </w:tr>
      <w:tr w:rsidR="0005642A" w:rsidRPr="0041771D" w14:paraId="0025845A" w14:textId="77777777" w:rsidTr="00F90C12">
        <w:tc>
          <w:tcPr>
            <w:tcW w:w="1256" w:type="pct"/>
            <w:tcBorders>
              <w:top w:val="single" w:sz="12" w:space="0" w:color="auto"/>
              <w:left w:val="single" w:sz="12" w:space="0" w:color="auto"/>
            </w:tcBorders>
            <w:shd w:val="clear" w:color="auto" w:fill="00A0DC"/>
            <w:vAlign w:val="center"/>
          </w:tcPr>
          <w:p w14:paraId="2B17588B"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31" w:name="Programiranje_bioinformatici" w:displacedByCustomXml="next"/>
        <w:sdt>
          <w:sdtPr>
            <w:rPr>
              <w:rFonts w:ascii="Proba Pro Lt" w:hAnsi="Proba Pro Lt" w:cs="Arial"/>
              <w:sz w:val="20"/>
              <w:szCs w:val="20"/>
            </w:rPr>
            <w:id w:val="1457221348"/>
            <w:placeholder>
              <w:docPart w:val="DFD9BDDC14DE4024A51C53DBEFD24B59"/>
            </w:placeholder>
          </w:sdtPr>
          <w:sdtEndPr/>
          <w:sdtContent>
            <w:tc>
              <w:tcPr>
                <w:tcW w:w="1522" w:type="pct"/>
                <w:gridSpan w:val="4"/>
                <w:tcBorders>
                  <w:top w:val="single" w:sz="12" w:space="0" w:color="auto"/>
                  <w:right w:val="single" w:sz="12" w:space="0" w:color="auto"/>
                </w:tcBorders>
                <w:vAlign w:val="center"/>
              </w:tcPr>
              <w:p w14:paraId="39AC97F3" w14:textId="77777777" w:rsidR="0005642A" w:rsidRPr="0041771D" w:rsidRDefault="0005642A" w:rsidP="00F90C12">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2D4E1BBF"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FF4BA21C98404362A58515A7BBDEA2B9"/>
            </w:placeholder>
          </w:sdtPr>
          <w:sdtEndPr/>
          <w:sdtContent>
            <w:tc>
              <w:tcPr>
                <w:tcW w:w="817" w:type="pct"/>
                <w:gridSpan w:val="4"/>
                <w:tcBorders>
                  <w:top w:val="single" w:sz="12" w:space="0" w:color="auto"/>
                  <w:right w:val="single" w:sz="12" w:space="0" w:color="auto"/>
                </w:tcBorders>
                <w:vAlign w:val="center"/>
              </w:tcPr>
              <w:p w14:paraId="288B3964"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05642A" w:rsidRPr="0041771D" w14:paraId="0D010256" w14:textId="77777777" w:rsidTr="00F90C12">
        <w:tc>
          <w:tcPr>
            <w:tcW w:w="1256" w:type="pct"/>
            <w:tcBorders>
              <w:left w:val="single" w:sz="12" w:space="0" w:color="auto"/>
              <w:bottom w:val="single" w:sz="12" w:space="0" w:color="auto"/>
            </w:tcBorders>
            <w:shd w:val="clear" w:color="auto" w:fill="00A0DC"/>
            <w:vAlign w:val="center"/>
          </w:tcPr>
          <w:p w14:paraId="3A532E10"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6C2A15A65D6A419583E97282EE1714A8"/>
            </w:placeholder>
          </w:sdtPr>
          <w:sdtEndPr/>
          <w:sdtContent>
            <w:tc>
              <w:tcPr>
                <w:tcW w:w="1522" w:type="pct"/>
                <w:gridSpan w:val="4"/>
                <w:tcBorders>
                  <w:bottom w:val="single" w:sz="12" w:space="0" w:color="auto"/>
                  <w:right w:val="single" w:sz="12" w:space="0" w:color="auto"/>
                </w:tcBorders>
                <w:vAlign w:val="center"/>
              </w:tcPr>
              <w:p w14:paraId="241AEC97" w14:textId="77777777" w:rsidR="0005642A" w:rsidRPr="0041771D" w:rsidRDefault="0005642A" w:rsidP="00F90C12">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37F31760"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E11D1452C0EE49A39A7A54D01958D328"/>
            </w:placeholder>
          </w:sdtPr>
          <w:sdtEndPr/>
          <w:sdtContent>
            <w:tc>
              <w:tcPr>
                <w:tcW w:w="817" w:type="pct"/>
                <w:gridSpan w:val="4"/>
                <w:tcBorders>
                  <w:bottom w:val="single" w:sz="12" w:space="0" w:color="auto"/>
                  <w:right w:val="single" w:sz="12" w:space="0" w:color="auto"/>
                </w:tcBorders>
                <w:vAlign w:val="center"/>
              </w:tcPr>
              <w:p w14:paraId="03D49266"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05642A" w:rsidRPr="0041771D" w14:paraId="3872A80B" w14:textId="77777777" w:rsidTr="00F90C12">
        <w:tc>
          <w:tcPr>
            <w:tcW w:w="1256" w:type="pct"/>
            <w:tcBorders>
              <w:left w:val="single" w:sz="12" w:space="0" w:color="auto"/>
              <w:bottom w:val="single" w:sz="12" w:space="0" w:color="auto"/>
            </w:tcBorders>
            <w:shd w:val="clear" w:color="auto" w:fill="00A0DC"/>
            <w:vAlign w:val="center"/>
          </w:tcPr>
          <w:p w14:paraId="7AC36851"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3004899"/>
            <w:placeholder>
              <w:docPart w:val="2EE62097C8D04805A6A5A2B8E7983B7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585EBC7"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DB310F9"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C4736B0B434942ACBD03EB677937A26F"/>
            </w:placeholder>
          </w:sdtPr>
          <w:sdtEndPr/>
          <w:sdtContent>
            <w:tc>
              <w:tcPr>
                <w:tcW w:w="817" w:type="pct"/>
                <w:gridSpan w:val="4"/>
                <w:tcBorders>
                  <w:bottom w:val="single" w:sz="12" w:space="0" w:color="auto"/>
                  <w:right w:val="single" w:sz="12" w:space="0" w:color="auto"/>
                </w:tcBorders>
                <w:vAlign w:val="center"/>
              </w:tcPr>
              <w:p w14:paraId="099F1EF1"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05642A" w:rsidRPr="0041771D" w14:paraId="66297909" w14:textId="77777777" w:rsidTr="00F90C12">
        <w:tc>
          <w:tcPr>
            <w:tcW w:w="1256" w:type="pct"/>
            <w:tcBorders>
              <w:left w:val="single" w:sz="12" w:space="0" w:color="auto"/>
              <w:bottom w:val="single" w:sz="12" w:space="0" w:color="auto"/>
            </w:tcBorders>
            <w:shd w:val="clear" w:color="auto" w:fill="00A0DC"/>
            <w:vAlign w:val="center"/>
          </w:tcPr>
          <w:p w14:paraId="21A57315"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D3710DD24AD9410BB416F1059CF37AF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33CB23C" w14:textId="1F15D21E" w:rsidR="0005642A" w:rsidRPr="0041771D" w:rsidRDefault="00352FE4"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A8E9E2F"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C574A9D" w14:textId="77777777" w:rsidR="0005642A" w:rsidRPr="0041771D" w:rsidRDefault="00DB7BE2" w:rsidP="00F90C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8923C2B0749445A692A3DA3EEACFF462"/>
                </w:placeholder>
                <w:dropDownList>
                  <w:listItem w:value="Choose an item."/>
                  <w:listItem w:displayText="1." w:value="1."/>
                  <w:listItem w:displayText="2." w:value="2."/>
                  <w:listItem w:displayText="3." w:value="3."/>
                </w:dropDownList>
              </w:sdtPr>
              <w:sdtEndPr/>
              <w:sdtContent>
                <w:r w:rsidR="0005642A" w:rsidRPr="0041771D">
                  <w:rPr>
                    <w:rFonts w:ascii="Proba Pro Lt" w:hAnsi="Proba Pro Lt" w:cs="Arial"/>
                    <w:sz w:val="20"/>
                    <w:szCs w:val="20"/>
                  </w:rPr>
                  <w:t>1.</w:t>
                </w:r>
              </w:sdtContent>
            </w:sdt>
            <w:r w:rsidR="0005642A" w:rsidRPr="0041771D">
              <w:rPr>
                <w:rFonts w:ascii="Proba Pro Lt" w:hAnsi="Proba Pro Lt" w:cs="Arial"/>
                <w:sz w:val="20"/>
                <w:szCs w:val="20"/>
              </w:rPr>
              <w:tab/>
            </w:r>
          </w:p>
          <w:p w14:paraId="7BD64532" w14:textId="77777777" w:rsidR="0005642A" w:rsidRPr="0041771D" w:rsidRDefault="00DB7BE2" w:rsidP="00F90C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DCEF48AD6C8448A9A61EF068939FB483"/>
                </w:placeholder>
              </w:sdtPr>
              <w:sdtEndPr/>
              <w:sdtContent>
                <w:r w:rsidR="0005642A" w:rsidRPr="0041771D">
                  <w:rPr>
                    <w:rFonts w:ascii="Proba Pro Lt" w:hAnsi="Proba Pro Lt" w:cs="Arial"/>
                    <w:sz w:val="20"/>
                    <w:szCs w:val="20"/>
                  </w:rPr>
                  <w:t>10</w:t>
                </w:r>
                <w:r w:rsidR="0005642A">
                  <w:rPr>
                    <w:rFonts w:ascii="Proba Pro Lt" w:hAnsi="Proba Pro Lt" w:cs="Arial"/>
                    <w:sz w:val="20"/>
                    <w:szCs w:val="20"/>
                  </w:rPr>
                  <w:t xml:space="preserve"> </w:t>
                </w:r>
              </w:sdtContent>
            </w:sdt>
            <w:r w:rsidR="0005642A" w:rsidRPr="0041771D">
              <w:rPr>
                <w:rFonts w:ascii="Proba Pro Lt" w:hAnsi="Proba Pro Lt" w:cs="Arial"/>
                <w:sz w:val="20"/>
                <w:szCs w:val="20"/>
              </w:rPr>
              <w:t>%</w:t>
            </w:r>
          </w:p>
        </w:tc>
      </w:tr>
      <w:tr w:rsidR="0005642A" w:rsidRPr="0041771D" w14:paraId="0699AC6E" w14:textId="77777777" w:rsidTr="00F90C12">
        <w:tc>
          <w:tcPr>
            <w:tcW w:w="1256" w:type="pct"/>
            <w:tcBorders>
              <w:left w:val="single" w:sz="12" w:space="0" w:color="auto"/>
              <w:bottom w:val="single" w:sz="12" w:space="0" w:color="auto"/>
            </w:tcBorders>
            <w:shd w:val="clear" w:color="auto" w:fill="00A0DC"/>
            <w:vAlign w:val="center"/>
          </w:tcPr>
          <w:p w14:paraId="6015416F"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874DF7E6593C4CEB86FE994004F42E36"/>
            </w:placeholder>
          </w:sdtPr>
          <w:sdtEndPr/>
          <w:sdtContent>
            <w:tc>
              <w:tcPr>
                <w:tcW w:w="1522" w:type="pct"/>
                <w:gridSpan w:val="4"/>
                <w:tcBorders>
                  <w:bottom w:val="single" w:sz="12" w:space="0" w:color="auto"/>
                  <w:right w:val="single" w:sz="12" w:space="0" w:color="auto"/>
                </w:tcBorders>
                <w:vAlign w:val="center"/>
              </w:tcPr>
              <w:p w14:paraId="2A7C2022"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76E985E6" w14:textId="77777777" w:rsidR="0005642A" w:rsidRPr="0041771D" w:rsidRDefault="0005642A" w:rsidP="00F90C12">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68D25B9B858B497485987E8C387F8791"/>
            </w:placeholder>
          </w:sdtPr>
          <w:sdtEndPr/>
          <w:sdtContent>
            <w:tc>
              <w:tcPr>
                <w:tcW w:w="817" w:type="pct"/>
                <w:gridSpan w:val="4"/>
                <w:tcBorders>
                  <w:bottom w:val="single" w:sz="12" w:space="0" w:color="auto"/>
                  <w:right w:val="single" w:sz="12" w:space="0" w:color="auto"/>
                </w:tcBorders>
                <w:vAlign w:val="center"/>
              </w:tcPr>
              <w:p w14:paraId="77C2C8AE"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05642A" w:rsidRPr="0041771D" w14:paraId="2218E038" w14:textId="77777777" w:rsidTr="00F90C12">
        <w:tc>
          <w:tcPr>
            <w:tcW w:w="1256" w:type="pct"/>
            <w:tcBorders>
              <w:left w:val="single" w:sz="12" w:space="0" w:color="auto"/>
              <w:bottom w:val="single" w:sz="12" w:space="0" w:color="auto"/>
            </w:tcBorders>
            <w:shd w:val="clear" w:color="auto" w:fill="00A0DC"/>
            <w:vAlign w:val="center"/>
          </w:tcPr>
          <w:p w14:paraId="5078BD1E"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1DD9F4EA9276495C829F728672D04214"/>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2FC1AD7"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C9E7602" w14:textId="77777777" w:rsidR="0005642A" w:rsidRPr="0041771D" w:rsidRDefault="0005642A" w:rsidP="00F90C12">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62204A4" w14:textId="77777777" w:rsidR="0005642A" w:rsidRPr="0041771D" w:rsidRDefault="00DB7BE2" w:rsidP="00F90C1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F080655E24124A2BBF63AD81340A09A2"/>
                </w:placeholder>
                <w:dropDownList>
                  <w:listItem w:value="Choose an item."/>
                  <w:listItem w:displayText="DA" w:value="DA"/>
                  <w:listItem w:displayText="NE" w:value="NE"/>
                </w:dropDownList>
              </w:sdtPr>
              <w:sdtEndPr/>
              <w:sdtContent>
                <w:r w:rsidR="0005642A" w:rsidRPr="0041771D">
                  <w:rPr>
                    <w:rFonts w:ascii="Proba Pro Lt" w:hAnsi="Proba Pro Lt" w:cs="Arial"/>
                    <w:sz w:val="20"/>
                    <w:szCs w:val="20"/>
                  </w:rPr>
                  <w:t>NE</w:t>
                </w:r>
              </w:sdtContent>
            </w:sdt>
          </w:p>
        </w:tc>
      </w:tr>
      <w:tr w:rsidR="0005642A" w:rsidRPr="0041771D" w14:paraId="5B37EAA2"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E999D" w14:textId="77777777" w:rsidR="0005642A" w:rsidRPr="0041771D" w:rsidRDefault="0005642A" w:rsidP="00F90C12">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05642A" w:rsidRPr="0041771D" w14:paraId="0F450A90" w14:textId="77777777" w:rsidTr="00F90C12">
        <w:tc>
          <w:tcPr>
            <w:tcW w:w="1256" w:type="pct"/>
            <w:tcBorders>
              <w:top w:val="single" w:sz="12" w:space="0" w:color="auto"/>
              <w:left w:val="single" w:sz="12" w:space="0" w:color="auto"/>
            </w:tcBorders>
            <w:shd w:val="clear" w:color="auto" w:fill="00A0DC"/>
            <w:vAlign w:val="center"/>
          </w:tcPr>
          <w:p w14:paraId="0B313773"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E67A22E7E5A84435AFB12F06204FEADF"/>
            </w:placeholder>
          </w:sdtPr>
          <w:sdtEndPr/>
          <w:sdtContent>
            <w:tc>
              <w:tcPr>
                <w:tcW w:w="3744" w:type="pct"/>
                <w:gridSpan w:val="13"/>
                <w:tcBorders>
                  <w:top w:val="single" w:sz="12" w:space="0" w:color="auto"/>
                  <w:right w:val="single" w:sz="12" w:space="0" w:color="auto"/>
                </w:tcBorders>
                <w:vAlign w:val="center"/>
              </w:tcPr>
              <w:p w14:paraId="7A28EE25"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05642A" w:rsidRPr="0041771D" w14:paraId="07D447BD" w14:textId="77777777" w:rsidTr="00F90C12">
        <w:tc>
          <w:tcPr>
            <w:tcW w:w="1256" w:type="pct"/>
            <w:tcBorders>
              <w:left w:val="single" w:sz="12" w:space="0" w:color="auto"/>
            </w:tcBorders>
            <w:shd w:val="clear" w:color="auto" w:fill="00A0DC"/>
            <w:vAlign w:val="center"/>
          </w:tcPr>
          <w:p w14:paraId="66B2F95F" w14:textId="77777777" w:rsidR="0005642A" w:rsidRPr="0041771D" w:rsidRDefault="0005642A" w:rsidP="00F90C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16B65B09540D444C89C0A946AA38A772"/>
            </w:placeholder>
          </w:sdtPr>
          <w:sdtEndPr/>
          <w:sdtContent>
            <w:tc>
              <w:tcPr>
                <w:tcW w:w="3744" w:type="pct"/>
                <w:gridSpan w:val="13"/>
                <w:tcBorders>
                  <w:right w:val="single" w:sz="12" w:space="0" w:color="auto"/>
                </w:tcBorders>
                <w:vAlign w:val="center"/>
              </w:tcPr>
              <w:p w14:paraId="7B15A127"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352FE4" w:rsidRPr="0041771D" w14:paraId="2AA7EAE4" w14:textId="77777777" w:rsidTr="00F90C12">
        <w:tc>
          <w:tcPr>
            <w:tcW w:w="1256" w:type="pct"/>
            <w:tcBorders>
              <w:left w:val="single" w:sz="12" w:space="0" w:color="auto"/>
            </w:tcBorders>
            <w:shd w:val="clear" w:color="auto" w:fill="00A0DC"/>
            <w:vAlign w:val="center"/>
          </w:tcPr>
          <w:p w14:paraId="75D0C6CB"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4DC5D0A026EA4994AEC7183906475922"/>
            </w:placeholder>
          </w:sdtPr>
          <w:sdtEndPr/>
          <w:sdtContent>
            <w:tc>
              <w:tcPr>
                <w:tcW w:w="3744" w:type="pct"/>
                <w:gridSpan w:val="13"/>
                <w:tcBorders>
                  <w:right w:val="single" w:sz="12" w:space="0" w:color="auto"/>
                </w:tcBorders>
                <w:vAlign w:val="center"/>
              </w:tcPr>
              <w:p w14:paraId="55721ADB" w14:textId="77777777" w:rsidR="00352FE4" w:rsidRPr="00352FE4" w:rsidRDefault="00352FE4" w:rsidP="00352FE4">
                <w:pPr>
                  <w:shd w:val="clear" w:color="auto" w:fill="FFFFFF"/>
                  <w:spacing w:after="0" w:line="240" w:lineRule="auto"/>
                  <w:rPr>
                    <w:rFonts w:ascii="Proba Pro Lt" w:hAnsi="Proba Pro Lt"/>
                    <w:sz w:val="20"/>
                    <w:szCs w:val="20"/>
                  </w:rPr>
                </w:pPr>
                <w:r w:rsidRPr="00352FE4">
                  <w:rPr>
                    <w:rFonts w:ascii="Proba Pro Lt" w:hAnsi="Proba Pro Lt" w:cs="Arial"/>
                    <w:sz w:val="20"/>
                    <w:szCs w:val="20"/>
                  </w:rPr>
                  <w:t>Diplomski sveučilišni studij Molekularna biotehnologija</w:t>
                </w:r>
              </w:p>
              <w:p w14:paraId="157D177B"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hAnsi="Proba Pro Lt"/>
                    <w:sz w:val="20"/>
                    <w:szCs w:val="20"/>
                  </w:rPr>
                </w:pPr>
                <w:r w:rsidRPr="00352FE4">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7AFA8DF1"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sudjelovati u radu savjetodavnih i zakonodavnih tijela u području molekularne biotehnologije</w:t>
                </w:r>
              </w:p>
              <w:p w14:paraId="79244298"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koristiti se znanstvenom literaturom na engleskom jeziku, adekvatno prezentirati postojeće rezultate stručnjacima i laicima te prenositi znanja i vještine svojim kolegama</w:t>
                </w:r>
              </w:p>
              <w:p w14:paraId="7F1BBEB8"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predstaviti, vrednovati i popularizirati suvremena dostignuća i pravce razvoja molekularne biotehnologije</w:t>
                </w:r>
              </w:p>
              <w:p w14:paraId="6670A2A3"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aktivno sudjelovati u diskusiji znanstvenih radova iz područja molekularne biotehnologije i srodnih bioznanosti</w:t>
                </w:r>
              </w:p>
              <w:p w14:paraId="0A1C228E"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7BA17E22"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7466652B" w14:textId="2BB28B94"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Prehrambeno inženjerstvo</w:t>
                </w:r>
              </w:p>
              <w:p w14:paraId="17441CAF" w14:textId="77777777" w:rsidR="00352FE4" w:rsidRPr="00352FE4" w:rsidRDefault="00352FE4" w:rsidP="00CE71F1">
                <w:pPr>
                  <w:pStyle w:val="ListParagraph"/>
                  <w:numPr>
                    <w:ilvl w:val="0"/>
                    <w:numId w:val="152"/>
                  </w:numPr>
                  <w:shd w:val="clear" w:color="auto" w:fill="FFFFFF"/>
                  <w:spacing w:after="0" w:line="240" w:lineRule="auto"/>
                  <w:ind w:left="301" w:hanging="284"/>
                  <w:rPr>
                    <w:rFonts w:ascii="Proba Pro Lt" w:hAnsi="Proba Pro Lt"/>
                    <w:sz w:val="20"/>
                    <w:szCs w:val="20"/>
                  </w:rPr>
                </w:pPr>
                <w:r w:rsidRPr="00352FE4">
                  <w:rPr>
                    <w:rFonts w:ascii="Proba Pro Lt" w:hAnsi="Proba Pro Lt"/>
                    <w:sz w:val="20"/>
                    <w:szCs w:val="20"/>
                  </w:rPr>
                  <w:t>razumjeti osnovna načela istraživačkog rada</w:t>
                </w:r>
              </w:p>
              <w:p w14:paraId="2B0D1501" w14:textId="77777777" w:rsidR="00352FE4" w:rsidRPr="00352FE4" w:rsidRDefault="00352FE4" w:rsidP="00CE71F1">
                <w:pPr>
                  <w:pStyle w:val="ListParagraph"/>
                  <w:numPr>
                    <w:ilvl w:val="0"/>
                    <w:numId w:val="152"/>
                  </w:numPr>
                  <w:shd w:val="clear" w:color="auto" w:fill="FFFFFF"/>
                  <w:spacing w:after="0" w:line="240" w:lineRule="auto"/>
                  <w:ind w:left="301" w:hanging="284"/>
                  <w:rPr>
                    <w:rFonts w:ascii="Proba Pro Lt" w:hAnsi="Proba Pro Lt"/>
                    <w:sz w:val="20"/>
                    <w:szCs w:val="20"/>
                  </w:rPr>
                </w:pPr>
                <w:r w:rsidRPr="00352FE4">
                  <w:rPr>
                    <w:rFonts w:ascii="Proba Pro Lt" w:hAnsi="Proba Pro Lt"/>
                    <w:sz w:val="20"/>
                    <w:szCs w:val="20"/>
                  </w:rPr>
                  <w:t>primijeniti etička načela u odnosima sa suradnicima i poslodavcem</w:t>
                </w:r>
              </w:p>
              <w:p w14:paraId="2FEBA061" w14:textId="77777777" w:rsidR="00352FE4" w:rsidRPr="00352FE4" w:rsidRDefault="00352FE4" w:rsidP="00CE71F1">
                <w:pPr>
                  <w:pStyle w:val="ListParagraph"/>
                  <w:numPr>
                    <w:ilvl w:val="0"/>
                    <w:numId w:val="152"/>
                  </w:numPr>
                  <w:shd w:val="clear" w:color="auto" w:fill="FFFFFF"/>
                  <w:spacing w:after="0" w:line="240" w:lineRule="auto"/>
                  <w:ind w:left="301" w:hanging="284"/>
                  <w:rPr>
                    <w:rFonts w:ascii="Proba Pro Lt" w:hAnsi="Proba Pro Lt"/>
                    <w:sz w:val="20"/>
                    <w:szCs w:val="20"/>
                  </w:rPr>
                </w:pPr>
                <w:r w:rsidRPr="00352FE4">
                  <w:rPr>
                    <w:rFonts w:ascii="Proba Pro Lt" w:hAnsi="Proba Pro Lt"/>
                    <w:sz w:val="20"/>
                    <w:szCs w:val="20"/>
                  </w:rPr>
                  <w:t>primijeniti etička načela, zakonsku regulativu i norme vezane uz specifične zahtjeve struke</w:t>
                </w:r>
              </w:p>
              <w:p w14:paraId="7D747AFB" w14:textId="77777777" w:rsidR="00352FE4" w:rsidRPr="00352FE4" w:rsidRDefault="00352FE4" w:rsidP="00CE71F1">
                <w:pPr>
                  <w:pStyle w:val="ListParagraph"/>
                  <w:numPr>
                    <w:ilvl w:val="0"/>
                    <w:numId w:val="152"/>
                  </w:numPr>
                  <w:shd w:val="clear" w:color="auto" w:fill="FFFFFF"/>
                  <w:spacing w:after="0" w:line="240" w:lineRule="auto"/>
                  <w:ind w:left="301" w:hanging="284"/>
                  <w:rPr>
                    <w:rFonts w:ascii="Proba Pro Lt" w:eastAsia="Times New Roman" w:hAnsi="Proba Pro Lt" w:cs="Arial"/>
                    <w:color w:val="333333"/>
                    <w:sz w:val="20"/>
                    <w:szCs w:val="20"/>
                    <w:lang w:eastAsia="hr-HR"/>
                  </w:rPr>
                </w:pPr>
                <w:r w:rsidRPr="00352FE4">
                  <w:rPr>
                    <w:rFonts w:ascii="Proba Pro Lt" w:hAnsi="Proba Pro Lt"/>
                    <w:sz w:val="20"/>
                    <w:szCs w:val="20"/>
                  </w:rPr>
                  <w:t>koristiti i valorizirati znanstvenu i stručnu literaturu u svrhu cjeloživotnog učenja i unapređenja struk</w:t>
                </w:r>
              </w:p>
              <w:p w14:paraId="528226C9"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789EF5E7" w14:textId="7B93070B"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Upravljanje sigurnošću hrane</w:t>
                </w:r>
              </w:p>
              <w:p w14:paraId="054C8F8A"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samostalno analizirati, donositi zaključke i prezentirati rezultate provedenih analiza</w:t>
                </w:r>
              </w:p>
              <w:p w14:paraId="652B54E8"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samostalno rješavati probleme u novim ili nepoznatim situacijama</w:t>
                </w:r>
              </w:p>
              <w:p w14:paraId="4A6535D3"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samostalno promišljanje i interpretiranje rezultate, te donošenje zaključaka i rješenja</w:t>
                </w:r>
              </w:p>
              <w:p w14:paraId="27CECEEC"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prenositi jasno i argumentirano svoje spoznaje i zaključke zainteresiranoj stručnoj i općoj publici</w:t>
                </w:r>
              </w:p>
              <w:p w14:paraId="43E50375"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eastAsia="Times New Roman" w:hAnsi="Proba Pro Lt" w:cs="Arial"/>
                    <w:color w:val="333333"/>
                    <w:sz w:val="20"/>
                    <w:szCs w:val="20"/>
                    <w:lang w:eastAsia="hr-HR"/>
                  </w:rPr>
                </w:pPr>
                <w:r w:rsidRPr="00352FE4">
                  <w:rPr>
                    <w:rFonts w:ascii="Proba Pro Lt" w:hAnsi="Proba Pro Lt"/>
                    <w:sz w:val="20"/>
                    <w:szCs w:val="20"/>
                  </w:rPr>
                  <w:t>koristiti i valorizirati znanstvenu i stručnu literaturu s ciljem cjeloživotnog učenja i unaprjeđenja struke</w:t>
                </w:r>
              </w:p>
              <w:p w14:paraId="3FBDA519"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43C28389" w14:textId="34266356"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Nutricionizam</w:t>
                </w:r>
              </w:p>
              <w:p w14:paraId="183CE50E" w14:textId="49DA8EDE" w:rsidR="00352FE4" w:rsidRPr="00352FE4" w:rsidRDefault="00352FE4" w:rsidP="00CE71F1">
                <w:pPr>
                  <w:pStyle w:val="ListParagraph"/>
                  <w:numPr>
                    <w:ilvl w:val="0"/>
                    <w:numId w:val="155"/>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poznavanje i razumijevanje općih znanja i vještina iz temeljnih i primijenjenih disciplina</w:t>
                </w:r>
              </w:p>
              <w:p w14:paraId="732C0C18" w14:textId="1FD78DA6" w:rsidR="00352FE4" w:rsidRPr="00352FE4" w:rsidRDefault="00352FE4" w:rsidP="00CE71F1">
                <w:pPr>
                  <w:pStyle w:val="ListParagraph"/>
                  <w:numPr>
                    <w:ilvl w:val="0"/>
                    <w:numId w:val="155"/>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prezentirati i popularizirati rezultate svog i timskog rada</w:t>
                </w:r>
              </w:p>
              <w:p w14:paraId="7BD8F5E4" w14:textId="652A4199" w:rsidR="00352FE4" w:rsidRPr="00352FE4" w:rsidRDefault="00352FE4" w:rsidP="00CE71F1">
                <w:pPr>
                  <w:pStyle w:val="ListParagraph"/>
                  <w:numPr>
                    <w:ilvl w:val="0"/>
                    <w:numId w:val="155"/>
                  </w:numPr>
                  <w:shd w:val="clear" w:color="auto" w:fill="FFFFFF"/>
                  <w:spacing w:after="0" w:line="240" w:lineRule="auto"/>
                  <w:ind w:left="442" w:hanging="442"/>
                  <w:rPr>
                    <w:rFonts w:ascii="Proba Pro Lt" w:eastAsia="Times New Roman" w:hAnsi="Proba Pro Lt" w:cs="Arial"/>
                    <w:color w:val="333333"/>
                    <w:sz w:val="20"/>
                    <w:szCs w:val="20"/>
                    <w:lang w:eastAsia="hr-HR"/>
                  </w:rPr>
                </w:pPr>
                <w:r w:rsidRPr="00352FE4">
                  <w:rPr>
                    <w:rFonts w:ascii="Proba Pro Lt" w:hAnsi="Proba Pro Lt"/>
                    <w:sz w:val="20"/>
                    <w:szCs w:val="20"/>
                  </w:rPr>
                  <w:t>koristiti i valorizirati znanstvenu i stručnu literaturu u svrhu cjeloživotnog učenja i unapređenja struke</w:t>
                </w:r>
              </w:p>
              <w:p w14:paraId="05CEC6CD"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4D5E31B9" w14:textId="6D5C379F"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Bioprocesno inženjerstvo</w:t>
                </w:r>
              </w:p>
              <w:p w14:paraId="31A676D3" w14:textId="3F40894E" w:rsidR="00352FE4" w:rsidRPr="00352FE4" w:rsidRDefault="00352FE4" w:rsidP="00CE71F1">
                <w:pPr>
                  <w:pStyle w:val="ListParagraph"/>
                  <w:numPr>
                    <w:ilvl w:val="0"/>
                    <w:numId w:val="154"/>
                  </w:numPr>
                  <w:shd w:val="clear" w:color="auto" w:fill="FFFFFF"/>
                  <w:spacing w:after="0" w:line="240" w:lineRule="auto"/>
                  <w:ind w:left="377" w:hanging="377"/>
                  <w:rPr>
                    <w:rFonts w:ascii="Proba Pro Lt" w:hAnsi="Proba Pro Lt"/>
                    <w:sz w:val="20"/>
                    <w:szCs w:val="20"/>
                  </w:rPr>
                </w:pPr>
                <w:r w:rsidRPr="00352FE4">
                  <w:rPr>
                    <w:rFonts w:ascii="Proba Pro Lt" w:hAnsi="Proba Pro Lt"/>
                    <w:sz w:val="20"/>
                    <w:szCs w:val="20"/>
                  </w:rPr>
                  <w:t>unaprijeđivanje postojećih biotehnoloških proizvodnji</w:t>
                </w:r>
              </w:p>
              <w:p w14:paraId="5A2956B7" w14:textId="14B454BC" w:rsidR="00352FE4" w:rsidRPr="00352FE4" w:rsidRDefault="00352FE4" w:rsidP="00CE71F1">
                <w:pPr>
                  <w:pStyle w:val="ListParagraph"/>
                  <w:numPr>
                    <w:ilvl w:val="0"/>
                    <w:numId w:val="154"/>
                  </w:numPr>
                  <w:shd w:val="clear" w:color="auto" w:fill="FFFFFF"/>
                  <w:spacing w:after="0" w:line="240" w:lineRule="auto"/>
                  <w:ind w:left="377" w:hanging="377"/>
                  <w:rPr>
                    <w:rFonts w:ascii="Proba Pro Lt" w:hAnsi="Proba Pro Lt"/>
                    <w:sz w:val="20"/>
                    <w:szCs w:val="20"/>
                  </w:rPr>
                </w:pPr>
                <w:r w:rsidRPr="00352FE4">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09234F5A" w14:textId="1C97537F" w:rsidR="00352FE4" w:rsidRPr="0041771D" w:rsidRDefault="00352FE4" w:rsidP="00CE71F1">
                <w:pPr>
                  <w:numPr>
                    <w:ilvl w:val="0"/>
                    <w:numId w:val="104"/>
                  </w:numPr>
                  <w:shd w:val="clear" w:color="auto" w:fill="FFFFFF"/>
                  <w:tabs>
                    <w:tab w:val="clear" w:pos="720"/>
                    <w:tab w:val="num" w:pos="375"/>
                  </w:tabs>
                  <w:spacing w:after="0" w:line="240" w:lineRule="auto"/>
                  <w:ind w:left="377" w:hanging="377"/>
                  <w:rPr>
                    <w:rFonts w:ascii="Proba Pro Lt" w:eastAsia="Times New Roman" w:hAnsi="Proba Pro Lt" w:cs="Arial"/>
                    <w:color w:val="333333"/>
                    <w:sz w:val="20"/>
                    <w:szCs w:val="20"/>
                    <w:lang w:eastAsia="hr-HR"/>
                  </w:rPr>
                </w:pPr>
                <w:r w:rsidRPr="00352FE4">
                  <w:rPr>
                    <w:rFonts w:ascii="Proba Pro Lt" w:hAnsi="Proba Pro Lt"/>
                    <w:sz w:val="20"/>
                    <w:szCs w:val="20"/>
                  </w:rPr>
                  <w:t>korištenje i valorizacija znanstvene i stručne literature u svrhu cjeloživotnog učenja i unapređenja struke</w:t>
                </w:r>
              </w:p>
            </w:tc>
          </w:sdtContent>
        </w:sdt>
      </w:tr>
      <w:tr w:rsidR="00352FE4" w:rsidRPr="0041771D" w14:paraId="484A9136" w14:textId="77777777" w:rsidTr="00F90C12">
        <w:tc>
          <w:tcPr>
            <w:tcW w:w="1256" w:type="pct"/>
            <w:tcBorders>
              <w:left w:val="single" w:sz="12" w:space="0" w:color="auto"/>
            </w:tcBorders>
            <w:shd w:val="clear" w:color="auto" w:fill="00A0DC"/>
            <w:vAlign w:val="center"/>
          </w:tcPr>
          <w:p w14:paraId="06EAF357"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BB3332B1F5144C088579E2C953EC431A"/>
            </w:placeholder>
          </w:sdtPr>
          <w:sdtEndPr>
            <w:rPr>
              <w:rFonts w:ascii="Calibri" w:hAnsi="Calibri"/>
              <w:sz w:val="22"/>
              <w:szCs w:val="22"/>
            </w:rPr>
          </w:sdtEndPr>
          <w:sdtContent>
            <w:tc>
              <w:tcPr>
                <w:tcW w:w="3744" w:type="pct"/>
                <w:gridSpan w:val="13"/>
                <w:tcBorders>
                  <w:right w:val="single" w:sz="12" w:space="0" w:color="auto"/>
                </w:tcBorders>
                <w:vAlign w:val="center"/>
              </w:tcPr>
              <w:p w14:paraId="7E860128" w14:textId="0540373E" w:rsidR="00352FE4" w:rsidRPr="0041771D" w:rsidRDefault="00352FE4" w:rsidP="00CE71F1">
                <w:pPr>
                  <w:pStyle w:val="ListParagraph"/>
                  <w:numPr>
                    <w:ilvl w:val="0"/>
                    <w:numId w:val="105"/>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Pr>
                    <w:rFonts w:ascii="Proba Pro Lt" w:hAnsi="Proba Pro Lt"/>
                    <w:sz w:val="20"/>
                    <w:szCs w:val="20"/>
                    <w:lang w:eastAsia="hr-HR"/>
                  </w:rPr>
                  <w:t>akteristikama računalnih jezika</w:t>
                </w:r>
              </w:p>
              <w:p w14:paraId="75E75057" w14:textId="478D7D9E" w:rsidR="00352FE4" w:rsidRPr="0041771D" w:rsidRDefault="00352FE4" w:rsidP="00CE71F1">
                <w:pPr>
                  <w:pStyle w:val="ListParagraph"/>
                  <w:numPr>
                    <w:ilvl w:val="0"/>
                    <w:numId w:val="105"/>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w:t>
                </w:r>
                <w:r>
                  <w:rPr>
                    <w:rFonts w:ascii="Proba Pro Lt" w:hAnsi="Proba Pro Lt" w:cs="Arial"/>
                    <w:sz w:val="20"/>
                    <w:szCs w:val="20"/>
                    <w:lang w:eastAsia="hr-HR"/>
                  </w:rPr>
                  <w:t xml:space="preserve"> osnovne klase korištene u Javi</w:t>
                </w:r>
              </w:p>
              <w:p w14:paraId="460220B3" w14:textId="4C7706CB" w:rsidR="00352FE4" w:rsidRPr="0041771D" w:rsidRDefault="00352FE4" w:rsidP="00CE71F1">
                <w:pPr>
                  <w:pStyle w:val="ListParagraph"/>
                  <w:numPr>
                    <w:ilvl w:val="0"/>
                    <w:numId w:val="105"/>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Pr>
                    <w:rFonts w:ascii="Proba Pro Lt" w:hAnsi="Proba Pro Lt" w:cs="Arial"/>
                    <w:sz w:val="20"/>
                    <w:szCs w:val="20"/>
                    <w:lang w:eastAsia="hr-HR"/>
                  </w:rPr>
                  <w:t xml:space="preserve"> koristeći računalni jezik Java</w:t>
                </w:r>
              </w:p>
              <w:p w14:paraId="5AAD600C" w14:textId="4A2BC575" w:rsidR="00352FE4" w:rsidRPr="0041771D" w:rsidRDefault="00352FE4" w:rsidP="00CE71F1">
                <w:pPr>
                  <w:pStyle w:val="ListParagraph"/>
                  <w:numPr>
                    <w:ilvl w:val="0"/>
                    <w:numId w:val="105"/>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Pr>
                    <w:rFonts w:ascii="Proba Pro Lt" w:hAnsi="Proba Pro Lt" w:cs="Arial"/>
                    <w:sz w:val="20"/>
                    <w:szCs w:val="20"/>
                    <w:lang w:eastAsia="hr-HR"/>
                  </w:rPr>
                  <w:t>matičkih računalnih tehnologija</w:t>
                </w:r>
              </w:p>
            </w:tc>
          </w:sdtContent>
        </w:sdt>
      </w:tr>
      <w:tr w:rsidR="00352FE4" w:rsidRPr="0041771D" w14:paraId="5D54C067" w14:textId="77777777" w:rsidTr="00F90C12">
        <w:tc>
          <w:tcPr>
            <w:tcW w:w="1256" w:type="pct"/>
            <w:tcBorders>
              <w:left w:val="single" w:sz="12" w:space="0" w:color="auto"/>
            </w:tcBorders>
            <w:shd w:val="clear" w:color="auto" w:fill="00A0DC"/>
            <w:vAlign w:val="center"/>
          </w:tcPr>
          <w:p w14:paraId="6FB1B130"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437B0BB1940B4D25852F6D241424AB9B"/>
            </w:placeholder>
          </w:sdtPr>
          <w:sdtEndPr/>
          <w:sdtContent>
            <w:tc>
              <w:tcPr>
                <w:tcW w:w="3744" w:type="pct"/>
                <w:gridSpan w:val="13"/>
                <w:tcBorders>
                  <w:right w:val="single" w:sz="12" w:space="0" w:color="auto"/>
                </w:tcBorders>
                <w:vAlign w:val="center"/>
              </w:tcPr>
              <w:p w14:paraId="0EE75FD9"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 xml:space="preserve">ajeni zadaci su: operacije sa sekvencijama </w:t>
                </w:r>
                <w:r w:rsidRPr="0041771D">
                  <w:rPr>
                    <w:rFonts w:ascii="Proba Pro Lt" w:hAnsi="Proba Pro Lt"/>
                    <w:sz w:val="20"/>
                    <w:szCs w:val="20"/>
                  </w:rPr>
                  <w:lastRenderedPageBreak/>
                  <w:t>DNA i proteina, programiranje prevođenja sekvencije DNA u sekvenciju proteina, rukovanje s velikim količinama podataka, kreiranje bioloških baza podataka i drugo.</w:t>
                </w:r>
              </w:p>
            </w:tc>
          </w:sdtContent>
        </w:sdt>
      </w:tr>
      <w:tr w:rsidR="00352FE4" w:rsidRPr="0041771D" w14:paraId="3C0CDBA6" w14:textId="77777777" w:rsidTr="00F90C12">
        <w:trPr>
          <w:trHeight w:val="349"/>
        </w:trPr>
        <w:tc>
          <w:tcPr>
            <w:tcW w:w="1256" w:type="pct"/>
            <w:vMerge w:val="restart"/>
            <w:tcBorders>
              <w:left w:val="single" w:sz="12" w:space="0" w:color="auto"/>
            </w:tcBorders>
            <w:shd w:val="clear" w:color="auto" w:fill="00A0DC"/>
            <w:vAlign w:val="center"/>
          </w:tcPr>
          <w:p w14:paraId="17660E94"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414A1177" w14:textId="77777777" w:rsidR="00352FE4" w:rsidRPr="0041771D" w:rsidRDefault="00DB7BE2"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predavanja</w:t>
            </w:r>
          </w:p>
          <w:p w14:paraId="518CE9EE" w14:textId="77777777" w:rsidR="00352FE4" w:rsidRPr="0041771D" w:rsidRDefault="00DB7BE2"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seminari i radionice  </w:t>
            </w:r>
          </w:p>
          <w:p w14:paraId="25F7384A" w14:textId="77777777" w:rsidR="00352FE4" w:rsidRPr="0041771D" w:rsidRDefault="00DB7BE2"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vježbe  </w:t>
            </w:r>
          </w:p>
          <w:p w14:paraId="183726C8" w14:textId="77777777" w:rsidR="00352FE4" w:rsidRPr="0041771D" w:rsidRDefault="00DB7BE2"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w:t>
            </w:r>
            <w:r w:rsidR="00352FE4" w:rsidRPr="0041771D">
              <w:rPr>
                <w:rFonts w:ascii="Proba Pro Lt" w:hAnsi="Proba Pro Lt" w:cs="Arial"/>
                <w:b w:val="0"/>
                <w:i/>
                <w:sz w:val="20"/>
                <w:szCs w:val="20"/>
                <w:lang w:val="hr-HR"/>
              </w:rPr>
              <w:t>on line</w:t>
            </w:r>
            <w:r w:rsidR="00352FE4" w:rsidRPr="0041771D">
              <w:rPr>
                <w:rFonts w:ascii="Proba Pro Lt" w:hAnsi="Proba Pro Lt" w:cs="Arial"/>
                <w:b w:val="0"/>
                <w:sz w:val="20"/>
                <w:szCs w:val="20"/>
                <w:lang w:val="hr-HR"/>
              </w:rPr>
              <w:t xml:space="preserve"> u cijelosti</w:t>
            </w:r>
          </w:p>
          <w:p w14:paraId="16D78D77" w14:textId="77777777" w:rsidR="00352FE4" w:rsidRPr="0041771D" w:rsidRDefault="00DB7BE2"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mješovito e-učenje</w:t>
            </w:r>
          </w:p>
          <w:p w14:paraId="665ADAA8" w14:textId="77777777" w:rsidR="00352FE4" w:rsidRPr="0041771D" w:rsidRDefault="00DB7BE2" w:rsidP="00352FE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sz w:val="20"/>
                    <w:szCs w:val="20"/>
                  </w:rPr>
                  <w:t>☐</w:t>
                </w:r>
              </w:sdtContent>
            </w:sdt>
            <w:r w:rsidR="00352FE4" w:rsidRPr="0041771D">
              <w:rPr>
                <w:rFonts w:ascii="Proba Pro Lt" w:hAnsi="Proba Pro Lt" w:cs="Arial"/>
                <w:sz w:val="20"/>
                <w:szCs w:val="20"/>
              </w:rPr>
              <w:t xml:space="preserve"> terenska nastava</w:t>
            </w:r>
          </w:p>
        </w:tc>
        <w:tc>
          <w:tcPr>
            <w:tcW w:w="1285" w:type="pct"/>
            <w:gridSpan w:val="5"/>
            <w:vMerge w:val="restart"/>
            <w:vAlign w:val="center"/>
          </w:tcPr>
          <w:p w14:paraId="4683435C" w14:textId="77777777" w:rsidR="00352FE4" w:rsidRPr="0041771D" w:rsidRDefault="00DB7BE2"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samostalni  zadaci  </w:t>
            </w:r>
          </w:p>
          <w:p w14:paraId="34BC0294" w14:textId="77777777" w:rsidR="00352FE4" w:rsidRPr="0041771D" w:rsidRDefault="00DB7BE2"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multimedija i mreža  </w:t>
            </w:r>
          </w:p>
          <w:p w14:paraId="2BBBBFA8" w14:textId="77777777" w:rsidR="00352FE4" w:rsidRPr="0041771D" w:rsidRDefault="00DB7BE2"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laboratorij</w:t>
            </w:r>
          </w:p>
          <w:p w14:paraId="5CB46C57" w14:textId="77777777" w:rsidR="00352FE4" w:rsidRPr="0041771D" w:rsidRDefault="00DB7BE2"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mentorski rad</w:t>
            </w:r>
          </w:p>
          <w:p w14:paraId="10AD3D6B" w14:textId="77777777" w:rsidR="00352FE4" w:rsidRPr="0041771D" w:rsidRDefault="00DB7BE2" w:rsidP="00352FE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sz w:val="20"/>
                    <w:szCs w:val="20"/>
                  </w:rPr>
                  <w:t>☐</w:t>
                </w:r>
              </w:sdtContent>
            </w:sdt>
            <w:r w:rsidR="00352FE4"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7C31D5EDE0344895A7D83512DAF628F8"/>
                </w:placeholder>
                <w:showingPlcHdr/>
              </w:sdtPr>
              <w:sdtEndPr/>
              <w:sdtContent>
                <w:r w:rsidR="00352FE4" w:rsidRPr="0041771D">
                  <w:rPr>
                    <w:rFonts w:ascii="Proba Pro Lt" w:hAnsi="Proba Pro Lt" w:cs="Arial"/>
                    <w:sz w:val="20"/>
                    <w:szCs w:val="20"/>
                  </w:rPr>
                  <w:t>(ostalo upisati)</w:t>
                </w:r>
                <w:r w:rsidR="00352FE4" w:rsidRPr="0041771D">
                  <w:rPr>
                    <w:rFonts w:ascii="Proba Pro Lt" w:hAnsi="Proba Pro Lt" w:cs="Arial"/>
                    <w:b/>
                    <w:sz w:val="20"/>
                    <w:szCs w:val="20"/>
                  </w:rPr>
                  <w:t xml:space="preserve"> </w:t>
                </w:r>
              </w:sdtContent>
            </w:sdt>
            <w:r w:rsidR="00352FE4"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19F65B" w14:textId="77777777" w:rsidR="00352FE4" w:rsidRPr="0041771D" w:rsidRDefault="00352FE4" w:rsidP="00352FE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352FE4" w:rsidRPr="0041771D" w14:paraId="685620FF" w14:textId="77777777" w:rsidTr="00F90C12">
        <w:trPr>
          <w:trHeight w:val="577"/>
        </w:trPr>
        <w:tc>
          <w:tcPr>
            <w:tcW w:w="1256" w:type="pct"/>
            <w:vMerge/>
            <w:tcBorders>
              <w:left w:val="single" w:sz="12" w:space="0" w:color="auto"/>
              <w:bottom w:val="single" w:sz="4" w:space="0" w:color="auto"/>
            </w:tcBorders>
            <w:shd w:val="clear" w:color="auto" w:fill="00A0DC"/>
            <w:vAlign w:val="center"/>
          </w:tcPr>
          <w:p w14:paraId="545339EF"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7E25C5F" w14:textId="77777777" w:rsidR="00352FE4" w:rsidRPr="0041771D" w:rsidRDefault="00352FE4" w:rsidP="00352FE4">
            <w:pPr>
              <w:pStyle w:val="FieldText"/>
              <w:rPr>
                <w:rFonts w:ascii="Proba Pro Lt" w:hAnsi="Proba Pro Lt" w:cs="Arial"/>
                <w:b w:val="0"/>
                <w:sz w:val="20"/>
                <w:szCs w:val="20"/>
                <w:lang w:val="hr-HR"/>
              </w:rPr>
            </w:pPr>
          </w:p>
        </w:tc>
        <w:tc>
          <w:tcPr>
            <w:tcW w:w="1285" w:type="pct"/>
            <w:gridSpan w:val="5"/>
            <w:vMerge/>
            <w:vAlign w:val="center"/>
          </w:tcPr>
          <w:p w14:paraId="61FE541E" w14:textId="77777777" w:rsidR="00352FE4" w:rsidRPr="0041771D" w:rsidRDefault="00352FE4" w:rsidP="00352FE4">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7A7CD113E6EE43C6915A04CBF4D0028D"/>
            </w:placeholder>
            <w:showingPlcHdr/>
          </w:sdtPr>
          <w:sdtEndPr/>
          <w:sdtContent>
            <w:tc>
              <w:tcPr>
                <w:tcW w:w="1247" w:type="pct"/>
                <w:gridSpan w:val="5"/>
                <w:tcBorders>
                  <w:right w:val="single" w:sz="12" w:space="0" w:color="auto"/>
                </w:tcBorders>
              </w:tcPr>
              <w:p w14:paraId="74EDF829"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352FE4" w:rsidRPr="0041771D" w14:paraId="45A261F0" w14:textId="77777777" w:rsidTr="00F90C12">
        <w:trPr>
          <w:trHeight w:val="397"/>
        </w:trPr>
        <w:tc>
          <w:tcPr>
            <w:tcW w:w="1256" w:type="pct"/>
            <w:vMerge w:val="restart"/>
            <w:tcBorders>
              <w:top w:val="single" w:sz="12" w:space="0" w:color="auto"/>
              <w:left w:val="single" w:sz="12" w:space="0" w:color="auto"/>
            </w:tcBorders>
            <w:shd w:val="clear" w:color="auto" w:fill="00A0DC"/>
            <w:vAlign w:val="center"/>
          </w:tcPr>
          <w:p w14:paraId="4B3CCA40"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7627DD80"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8050E591308A4152B230184DEC9DE901"/>
              </w:placeholder>
              <w:showingPlcHdr/>
            </w:sdtPr>
            <w:sdtEndPr/>
            <w:sdtContent>
              <w:p w14:paraId="7269790C"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EB0A573397C34CCDAEEF725E6C86057D"/>
              </w:placeholder>
            </w:sdtPr>
            <w:sdtEndPr/>
            <w:sdtContent>
              <w:p w14:paraId="5355C3CF"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C45BF2F"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22E59F6E325C4FBC9AF77850D3D0D6E3"/>
              </w:placeholder>
              <w:showingPlcHdr/>
            </w:sdtPr>
            <w:sdtEndPr/>
            <w:sdtContent>
              <w:p w14:paraId="3AC41F87"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7E1C55B1F2EC4C1CAC6E5FDF0BD12D33"/>
              </w:placeholder>
            </w:sdtPr>
            <w:sdtEndPr/>
            <w:sdtContent>
              <w:p w14:paraId="10FA5364"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5DD288" w14:textId="77777777" w:rsidR="00352FE4" w:rsidRPr="0041771D" w:rsidRDefault="00352FE4" w:rsidP="00352FE4">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8A9583CD6DA949D398FCA5A91AE96427"/>
              </w:placeholder>
              <w:showingPlcHdr/>
            </w:sdtPr>
            <w:sdtEndPr/>
            <w:sdtContent>
              <w:p w14:paraId="206295E2"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83CB36E6D9374BB6A08858CCE14B15DA"/>
              </w:placeholder>
            </w:sdtPr>
            <w:sdtEndPr/>
            <w:sdtContent>
              <w:p w14:paraId="011CB6ED"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352FE4" w:rsidRPr="0041771D" w14:paraId="7006D6ED" w14:textId="77777777" w:rsidTr="00F90C12">
        <w:trPr>
          <w:trHeight w:val="397"/>
        </w:trPr>
        <w:tc>
          <w:tcPr>
            <w:tcW w:w="1256" w:type="pct"/>
            <w:vMerge/>
            <w:tcBorders>
              <w:left w:val="single" w:sz="12" w:space="0" w:color="auto"/>
            </w:tcBorders>
            <w:shd w:val="clear" w:color="auto" w:fill="00A0DC"/>
            <w:vAlign w:val="center"/>
          </w:tcPr>
          <w:p w14:paraId="019404BE"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6868FB8"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36937363"/>
              <w:placeholder>
                <w:docPart w:val="6D8A53356A114F1BAB15892D432717C1"/>
              </w:placeholder>
              <w:showingPlcHdr/>
            </w:sdtPr>
            <w:sdtEndPr/>
            <w:sdtContent>
              <w:p w14:paraId="13443D25"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3119A67938AC45AA926D170DA615824E"/>
              </w:placeholder>
            </w:sdtPr>
            <w:sdtEndPr/>
            <w:sdtContent>
              <w:p w14:paraId="3BEA755E"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2CA56CD5"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A5C455465B414C0792F8A6372C722842"/>
              </w:placeholder>
              <w:showingPlcHdr/>
            </w:sdtPr>
            <w:sdtEndPr/>
            <w:sdtContent>
              <w:p w14:paraId="614CE2B8"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C9B51CC88D794A1DA139D4103051A496"/>
              </w:placeholder>
            </w:sdtPr>
            <w:sdtEndPr/>
            <w:sdtContent>
              <w:p w14:paraId="5DA2A7A6"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068058" w14:textId="77777777" w:rsidR="00352FE4" w:rsidRPr="0041771D" w:rsidRDefault="00DB7BE2" w:rsidP="00352FE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1B49CA790BFC4079A0D5A212803BE032"/>
                </w:placeholder>
                <w:showingPlcHdr/>
              </w:sdtPr>
              <w:sdtEndPr/>
              <w:sdtContent>
                <w:r w:rsidR="00352FE4"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77B03CB5572D45ADB727154465B76A7B"/>
              </w:placeholder>
              <w:showingPlcHdr/>
            </w:sdtPr>
            <w:sdtEndPr/>
            <w:sdtContent>
              <w:p w14:paraId="48767F2B"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96748A71B63548ED9B77F18D04D5FE4B"/>
              </w:placeholder>
              <w:showingPlcHdr/>
            </w:sdtPr>
            <w:sdtEndPr/>
            <w:sdtContent>
              <w:p w14:paraId="04F96E3D"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352FE4" w:rsidRPr="0041771D" w14:paraId="2132F0B3" w14:textId="77777777" w:rsidTr="00F90C12">
        <w:trPr>
          <w:trHeight w:val="397"/>
        </w:trPr>
        <w:tc>
          <w:tcPr>
            <w:tcW w:w="1256" w:type="pct"/>
            <w:vMerge/>
            <w:tcBorders>
              <w:left w:val="single" w:sz="12" w:space="0" w:color="auto"/>
            </w:tcBorders>
            <w:shd w:val="clear" w:color="auto" w:fill="00A0DC"/>
            <w:vAlign w:val="center"/>
          </w:tcPr>
          <w:p w14:paraId="517027D9"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56B5A372"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835487108"/>
              <w:placeholder>
                <w:docPart w:val="8502B42EE59745B3B92AFBA307602237"/>
              </w:placeholder>
              <w:showingPlcHdr/>
            </w:sdtPr>
            <w:sdtEndPr/>
            <w:sdtContent>
              <w:p w14:paraId="114C30AC"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11F194A540A14FD696982AAD12F9A5B5"/>
              </w:placeholder>
            </w:sdtPr>
            <w:sdtEndPr/>
            <w:sdtContent>
              <w:p w14:paraId="32F3EB4F"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529711B6"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E3E6CDA3732B452483363E19D2BC8F4F"/>
              </w:placeholder>
            </w:sdtPr>
            <w:sdtEndPr/>
            <w:sdtContent>
              <w:p w14:paraId="088F4F0F" w14:textId="77777777" w:rsidR="00352FE4" w:rsidRPr="0041771D" w:rsidRDefault="00352FE4" w:rsidP="00352FE4">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7CD8A10D" w14:textId="77777777" w:rsidR="00352FE4" w:rsidRPr="0041771D" w:rsidRDefault="00DB7BE2" w:rsidP="00352FE4">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779E0135767A4481A011B7CB18975AC6"/>
              </w:placeholder>
              <w:showingPlcHdr/>
            </w:sdtPr>
            <w:sdtEndPr/>
            <w:sdtContent>
              <w:p w14:paraId="1DA76F2E"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60EA23" w14:textId="77777777" w:rsidR="00352FE4" w:rsidRPr="0041771D" w:rsidRDefault="00DB7BE2" w:rsidP="00352FE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A802A6E646154364A70591AC9E6A1F3C"/>
                </w:placeholder>
                <w:showingPlcHdr/>
              </w:sdtPr>
              <w:sdtEndPr/>
              <w:sdtContent>
                <w:r w:rsidR="00352FE4"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331316AEB1F34034B8BBBBB2D95378CA"/>
              </w:placeholder>
              <w:showingPlcHdr/>
            </w:sdtPr>
            <w:sdtEndPr/>
            <w:sdtContent>
              <w:p w14:paraId="100323EC"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1E12A6B2B3DB4B7D8E4DA7FE2BF5DE76"/>
              </w:placeholder>
              <w:showingPlcHdr/>
            </w:sdtPr>
            <w:sdtEndPr/>
            <w:sdtContent>
              <w:p w14:paraId="6385DB17"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352FE4" w:rsidRPr="0041771D" w14:paraId="2D5BB354" w14:textId="77777777" w:rsidTr="00F90C12">
        <w:trPr>
          <w:trHeight w:val="397"/>
        </w:trPr>
        <w:tc>
          <w:tcPr>
            <w:tcW w:w="1256" w:type="pct"/>
            <w:vMerge/>
            <w:tcBorders>
              <w:left w:val="single" w:sz="12" w:space="0" w:color="auto"/>
            </w:tcBorders>
            <w:shd w:val="clear" w:color="auto" w:fill="00A0DC"/>
            <w:vAlign w:val="center"/>
          </w:tcPr>
          <w:p w14:paraId="3A48D9B8"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17D547C1"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B975F057437B4798B2F5CAB7EA804CB7"/>
              </w:placeholder>
              <w:showingPlcHdr/>
            </w:sdtPr>
            <w:sdtEndPr/>
            <w:sdtContent>
              <w:p w14:paraId="6C2E7DC5"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2F0DCD74DA5640F79BB8228D437C3573"/>
              </w:placeholder>
            </w:sdtPr>
            <w:sdtEndPr/>
            <w:sdtContent>
              <w:p w14:paraId="4E9BD36B"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B0A9C97"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78D1113994A146FAABA566722C63601A"/>
              </w:placeholder>
            </w:sdtPr>
            <w:sdtEndPr/>
            <w:sdtContent>
              <w:p w14:paraId="71263C32"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62E04738" w14:textId="77777777" w:rsidR="00352FE4" w:rsidRPr="0041771D" w:rsidRDefault="00DB7BE2" w:rsidP="00352FE4">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730CDB7551274938B0AE4D01A86DDDCF"/>
              </w:placeholder>
              <w:showingPlcHdr/>
            </w:sdtPr>
            <w:sdtEndPr/>
            <w:sdtContent>
              <w:p w14:paraId="51190F54" w14:textId="77777777" w:rsidR="00352FE4" w:rsidRPr="0041771D" w:rsidRDefault="00352FE4" w:rsidP="00352FE4">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96DD724" w14:textId="77777777" w:rsidR="00352FE4" w:rsidRPr="0041771D" w:rsidRDefault="00DB7BE2" w:rsidP="00352FE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2EAA88C83AE34A43A4419B2FD5017D72"/>
                </w:placeholder>
                <w:showingPlcHdr/>
              </w:sdtPr>
              <w:sdtEndPr/>
              <w:sdtContent>
                <w:r w:rsidR="00352FE4"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A3C4B1CCE990488A87850C36BF072269"/>
              </w:placeholder>
              <w:showingPlcHdr/>
            </w:sdtPr>
            <w:sdtEndPr/>
            <w:sdtContent>
              <w:p w14:paraId="15E360D0"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A4AF99CF611445858E5E75775E3616BE"/>
              </w:placeholder>
              <w:showingPlcHdr/>
            </w:sdtPr>
            <w:sdtEndPr/>
            <w:sdtContent>
              <w:p w14:paraId="4F05D225"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352FE4" w:rsidRPr="0041771D" w14:paraId="2AC1217B" w14:textId="77777777" w:rsidTr="00F90C12">
        <w:trPr>
          <w:trHeight w:val="397"/>
        </w:trPr>
        <w:tc>
          <w:tcPr>
            <w:tcW w:w="1256" w:type="pct"/>
            <w:vMerge/>
            <w:tcBorders>
              <w:left w:val="single" w:sz="12" w:space="0" w:color="auto"/>
              <w:bottom w:val="single" w:sz="12" w:space="0" w:color="auto"/>
            </w:tcBorders>
            <w:shd w:val="clear" w:color="auto" w:fill="00A0DC"/>
            <w:vAlign w:val="center"/>
          </w:tcPr>
          <w:p w14:paraId="31FB67D8"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14CBAA81"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89A0DED1998344EDA62AFBC10555F442"/>
              </w:placeholder>
              <w:showingPlcHdr/>
            </w:sdtPr>
            <w:sdtEndPr/>
            <w:sdtContent>
              <w:p w14:paraId="6458D2F4"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CA6D0F5BA8524FE5B7D29F3072635B17"/>
              </w:placeholder>
            </w:sdtPr>
            <w:sdtEndPr/>
            <w:sdtContent>
              <w:p w14:paraId="3EA1CE68"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078379B"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E76110AC6DB84673B25BC38E19430DD9"/>
              </w:placeholder>
            </w:sdtPr>
            <w:sdtEndPr/>
            <w:sdtContent>
              <w:p w14:paraId="7EFA2E9D"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34A3C85567E14513AB9D0FF4CA5CA768"/>
              </w:placeholder>
              <w:showingPlcHdr/>
            </w:sdtPr>
            <w:sdtEndPr/>
            <w:sdtContent>
              <w:p w14:paraId="5EDB4028"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C3939F1"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BD3EC68E84494B81BE7AE4D322209F34"/>
              </w:placeholder>
            </w:sdtPr>
            <w:sdtEndPr/>
            <w:sdtContent>
              <w:p w14:paraId="5A708C3F"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352FE4" w:rsidRPr="0041771D" w14:paraId="1C307E6F" w14:textId="77777777" w:rsidTr="00F90C12">
        <w:trPr>
          <w:trHeight w:val="397"/>
        </w:trPr>
        <w:tc>
          <w:tcPr>
            <w:tcW w:w="1256" w:type="pct"/>
            <w:tcBorders>
              <w:left w:val="single" w:sz="12" w:space="0" w:color="auto"/>
              <w:bottom w:val="single" w:sz="12" w:space="0" w:color="auto"/>
            </w:tcBorders>
            <w:shd w:val="clear" w:color="auto" w:fill="00A0DC"/>
            <w:vAlign w:val="center"/>
          </w:tcPr>
          <w:p w14:paraId="4E2E484B"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7A42A8C4CBFB4AF98F0D7885DCF4EB59"/>
              </w:placeholder>
            </w:sdtPr>
            <w:sdtEndPr/>
            <w:sdtContent>
              <w:p w14:paraId="60985291" w14:textId="77777777" w:rsidR="00352FE4" w:rsidRPr="0041771D" w:rsidRDefault="00352FE4" w:rsidP="00352FE4">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4EA45F0A" w14:textId="77777777" w:rsidR="00352FE4" w:rsidRPr="0041771D" w:rsidRDefault="00352FE4" w:rsidP="00352FE4">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12DEDEB9" w14:textId="77777777" w:rsidR="00352FE4" w:rsidRPr="0041771D" w:rsidRDefault="00352FE4" w:rsidP="00352FE4">
                <w:pPr>
                  <w:spacing w:after="0" w:line="240" w:lineRule="auto"/>
                  <w:rPr>
                    <w:rFonts w:ascii="Proba Pro Lt" w:hAnsi="Proba Pro Lt" w:cs="Arial"/>
                    <w:b/>
                    <w:sz w:val="20"/>
                    <w:szCs w:val="20"/>
                  </w:rPr>
                </w:pPr>
              </w:p>
              <w:p w14:paraId="0B131BC1" w14:textId="77777777" w:rsidR="00352FE4" w:rsidRPr="0041771D" w:rsidRDefault="00352FE4" w:rsidP="00352FE4">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771C6598" w14:textId="77777777" w:rsidR="00352FE4" w:rsidRPr="0041771D" w:rsidRDefault="00352FE4" w:rsidP="00352FE4">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1772780D" w14:textId="77777777" w:rsidR="00352FE4" w:rsidRPr="0041771D" w:rsidRDefault="00352FE4" w:rsidP="00352FE4">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1D7439B5" w14:textId="77777777" w:rsidR="00352FE4" w:rsidRPr="0041771D" w:rsidRDefault="00352FE4" w:rsidP="00352FE4">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0ED683F6" w14:textId="77777777" w:rsidR="00352FE4" w:rsidRPr="0041771D" w:rsidRDefault="00352FE4" w:rsidP="00352FE4">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5691387A" w14:textId="77777777" w:rsidR="00352FE4" w:rsidRPr="0041771D" w:rsidDel="00B558AD" w:rsidRDefault="00352FE4" w:rsidP="00352FE4">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352FE4" w:rsidRPr="0041771D" w14:paraId="5ABC0F0D" w14:textId="77777777" w:rsidTr="00F90C12">
        <w:tc>
          <w:tcPr>
            <w:tcW w:w="1256" w:type="pct"/>
            <w:tcBorders>
              <w:left w:val="single" w:sz="12" w:space="0" w:color="auto"/>
              <w:bottom w:val="single" w:sz="12" w:space="0" w:color="auto"/>
            </w:tcBorders>
            <w:shd w:val="clear" w:color="auto" w:fill="00A0DC"/>
            <w:vAlign w:val="center"/>
          </w:tcPr>
          <w:p w14:paraId="0B6F2133"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1594FD5"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249B5ADA708A44F5AB938AD356AC77E7"/>
              </w:placeholder>
            </w:sdtPr>
            <w:sdtEndPr>
              <w:rPr>
                <w:rFonts w:cs="Calibri"/>
                <w:color w:val="auto"/>
              </w:rPr>
            </w:sdtEndPr>
            <w:sdtContent>
              <w:p w14:paraId="1A5881F6" w14:textId="77777777" w:rsidR="00352FE4" w:rsidRPr="0041771D" w:rsidRDefault="00352FE4" w:rsidP="00352FE4">
                <w:pPr>
                  <w:pStyle w:val="ListParagraph"/>
                  <w:numPr>
                    <w:ilvl w:val="0"/>
                    <w:numId w:val="24"/>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507E7D34" w14:textId="77777777" w:rsidR="00352FE4" w:rsidRPr="0041771D" w:rsidRDefault="00352FE4" w:rsidP="00352FE4">
                <w:pPr>
                  <w:pStyle w:val="ListParagraph"/>
                  <w:numPr>
                    <w:ilvl w:val="0"/>
                    <w:numId w:val="24"/>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1F960EA2" w14:textId="77777777" w:rsidR="00352FE4" w:rsidRPr="0041771D" w:rsidRDefault="00352FE4" w:rsidP="00352FE4">
                <w:pPr>
                  <w:pStyle w:val="ListParagraph"/>
                  <w:numPr>
                    <w:ilvl w:val="0"/>
                    <w:numId w:val="24"/>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352FE4" w:rsidRPr="0041771D" w14:paraId="17C5313C" w14:textId="77777777" w:rsidTr="00352FE4">
        <w:tc>
          <w:tcPr>
            <w:tcW w:w="1256" w:type="pct"/>
            <w:vMerge w:val="restart"/>
            <w:tcBorders>
              <w:top w:val="single" w:sz="12" w:space="0" w:color="auto"/>
              <w:left w:val="single" w:sz="12" w:space="0" w:color="auto"/>
            </w:tcBorders>
            <w:shd w:val="clear" w:color="auto" w:fill="00A0DC"/>
            <w:vAlign w:val="center"/>
          </w:tcPr>
          <w:p w14:paraId="7B9A5A62" w14:textId="77777777" w:rsidR="00352FE4" w:rsidRPr="0041771D" w:rsidRDefault="00352FE4" w:rsidP="00352FE4">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B8A5AAF" w14:textId="77777777" w:rsidR="00352FE4" w:rsidRPr="0041771D" w:rsidRDefault="00352FE4" w:rsidP="00352FE4">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5C5D9CB" w14:textId="77777777" w:rsidR="00352FE4" w:rsidRPr="0041771D" w:rsidRDefault="00352FE4" w:rsidP="00352FE4">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412215" w14:textId="77777777" w:rsidR="00352FE4" w:rsidRPr="0041771D" w:rsidRDefault="00352FE4" w:rsidP="00352FE4">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352FE4" w:rsidRPr="0041771D" w14:paraId="2DCB16D5" w14:textId="77777777" w:rsidTr="00352FE4">
        <w:trPr>
          <w:trHeight w:val="75"/>
        </w:trPr>
        <w:tc>
          <w:tcPr>
            <w:tcW w:w="1256" w:type="pct"/>
            <w:vMerge/>
            <w:tcBorders>
              <w:left w:val="single" w:sz="12" w:space="0" w:color="auto"/>
            </w:tcBorders>
            <w:shd w:val="clear" w:color="auto" w:fill="00A0DC"/>
            <w:vAlign w:val="center"/>
          </w:tcPr>
          <w:p w14:paraId="02FE87B8"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9A95BCE"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C12954620AF44AAC850368B6FF38CE87"/>
              </w:placeholder>
            </w:sdtPr>
            <w:sdtEndPr/>
            <w:sdtContent>
              <w:p w14:paraId="7133F65B"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C4022ED710E64DB982A9176550747CE6"/>
              </w:placeholder>
            </w:sdtPr>
            <w:sdtEndPr/>
            <w:sdtContent>
              <w:p w14:paraId="717EF006"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352FE4" w:rsidRPr="0041771D" w14:paraId="3874EE7C" w14:textId="77777777" w:rsidTr="00352FE4">
        <w:trPr>
          <w:trHeight w:val="75"/>
        </w:trPr>
        <w:tc>
          <w:tcPr>
            <w:tcW w:w="1256" w:type="pct"/>
            <w:vMerge/>
            <w:tcBorders>
              <w:left w:val="single" w:sz="12" w:space="0" w:color="auto"/>
            </w:tcBorders>
            <w:shd w:val="clear" w:color="auto" w:fill="00A0DC"/>
            <w:vAlign w:val="center"/>
          </w:tcPr>
          <w:p w14:paraId="6337BE92"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6C96D508"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076709E502124EC78AC98CE192F4748B"/>
              </w:placeholder>
            </w:sdtPr>
            <w:sdtEndPr/>
            <w:sdtContent>
              <w:p w14:paraId="7177869E"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1ECC6EBB0BA847A7A6DF100E9BDD12FC"/>
              </w:placeholder>
            </w:sdtPr>
            <w:sdtEndPr/>
            <w:sdtContent>
              <w:p w14:paraId="11745F33"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352FE4" w:rsidRPr="0041771D" w14:paraId="042FCE80" w14:textId="77777777" w:rsidTr="00352FE4">
        <w:trPr>
          <w:trHeight w:val="75"/>
        </w:trPr>
        <w:tc>
          <w:tcPr>
            <w:tcW w:w="1256" w:type="pct"/>
            <w:vMerge/>
            <w:tcBorders>
              <w:left w:val="single" w:sz="12" w:space="0" w:color="auto"/>
            </w:tcBorders>
            <w:shd w:val="clear" w:color="auto" w:fill="00A0DC"/>
            <w:vAlign w:val="center"/>
          </w:tcPr>
          <w:p w14:paraId="78EDE568"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5986C93B" w14:textId="77777777" w:rsidR="00352FE4" w:rsidRPr="0041771D" w:rsidRDefault="00352FE4" w:rsidP="00352FE4">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213"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BA86106B74C64C2BB55E7DB47DE8D80A"/>
              </w:placeholder>
            </w:sdtPr>
            <w:sdtEndPr/>
            <w:sdtContent>
              <w:p w14:paraId="22E2BF6A"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384206C5A04743B5AC6D2AE492863F89"/>
              </w:placeholder>
            </w:sdtPr>
            <w:sdtEndPr/>
            <w:sdtContent>
              <w:p w14:paraId="6FD61D52"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352FE4" w:rsidRPr="0041771D" w14:paraId="6C51D94B" w14:textId="77777777" w:rsidTr="00F90C12">
        <w:tc>
          <w:tcPr>
            <w:tcW w:w="1256" w:type="pct"/>
            <w:tcBorders>
              <w:top w:val="single" w:sz="12" w:space="0" w:color="auto"/>
              <w:left w:val="single" w:sz="12" w:space="0" w:color="auto"/>
            </w:tcBorders>
            <w:shd w:val="clear" w:color="auto" w:fill="00A0DC"/>
            <w:vAlign w:val="center"/>
          </w:tcPr>
          <w:p w14:paraId="59CFA98D" w14:textId="77777777" w:rsidR="00352FE4" w:rsidRPr="0041771D" w:rsidRDefault="00352FE4" w:rsidP="00352FE4">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1EB26D74BC6B4977A8C5733C1D330DE8"/>
            </w:placeholder>
          </w:sdtPr>
          <w:sdtEndPr/>
          <w:sdtContent>
            <w:tc>
              <w:tcPr>
                <w:tcW w:w="3744" w:type="pct"/>
                <w:gridSpan w:val="13"/>
                <w:tcBorders>
                  <w:top w:val="single" w:sz="12" w:space="0" w:color="auto"/>
                  <w:right w:val="single" w:sz="12" w:space="0" w:color="auto"/>
                </w:tcBorders>
              </w:tcPr>
              <w:p w14:paraId="0EA85F04" w14:textId="77777777" w:rsidR="00352FE4" w:rsidRPr="0041771D" w:rsidRDefault="00352FE4" w:rsidP="00352FE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2FE4" w:rsidRPr="0041771D" w14:paraId="03A84478" w14:textId="77777777" w:rsidTr="00F90C12">
        <w:tc>
          <w:tcPr>
            <w:tcW w:w="1256" w:type="pct"/>
            <w:tcBorders>
              <w:top w:val="single" w:sz="12" w:space="0" w:color="auto"/>
              <w:left w:val="single" w:sz="12" w:space="0" w:color="auto"/>
            </w:tcBorders>
            <w:shd w:val="clear" w:color="auto" w:fill="00A0DC"/>
            <w:vAlign w:val="center"/>
          </w:tcPr>
          <w:p w14:paraId="1B09FEF8" w14:textId="77777777" w:rsidR="00352FE4" w:rsidRPr="0041771D" w:rsidRDefault="00352FE4" w:rsidP="00352FE4">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873926"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214" w:history="1">
              <w:r w:rsidRPr="0041771D">
                <w:rPr>
                  <w:rStyle w:val="Hyperlink"/>
                  <w:rFonts w:ascii="Proba Pro Lt" w:hAnsi="Proba Pro Lt"/>
                  <w:i/>
                  <w:sz w:val="20"/>
                  <w:szCs w:val="20"/>
                </w:rPr>
                <w:t>http://www.pbf.unizg.hr/studiji/ispitni_rokovi</w:t>
              </w:r>
            </w:hyperlink>
          </w:p>
        </w:tc>
      </w:tr>
      <w:tr w:rsidR="00352FE4" w:rsidRPr="0041771D" w14:paraId="072A612B" w14:textId="77777777" w:rsidTr="00F90C12">
        <w:tc>
          <w:tcPr>
            <w:tcW w:w="1256" w:type="pct"/>
            <w:tcBorders>
              <w:left w:val="single" w:sz="12" w:space="0" w:color="auto"/>
              <w:bottom w:val="single" w:sz="12" w:space="0" w:color="auto"/>
            </w:tcBorders>
            <w:shd w:val="clear" w:color="auto" w:fill="00A0DC"/>
            <w:vAlign w:val="center"/>
          </w:tcPr>
          <w:p w14:paraId="69576504" w14:textId="77777777" w:rsidR="00352FE4" w:rsidRPr="0041771D" w:rsidRDefault="00352FE4" w:rsidP="00352FE4">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775166ED86294132A9EFFABE96AF5AE3"/>
            </w:placeholder>
          </w:sdtPr>
          <w:sdtEndPr/>
          <w:sdtContent>
            <w:tc>
              <w:tcPr>
                <w:tcW w:w="3744" w:type="pct"/>
                <w:gridSpan w:val="13"/>
                <w:tcBorders>
                  <w:bottom w:val="single" w:sz="12" w:space="0" w:color="auto"/>
                  <w:right w:val="single" w:sz="12" w:space="0" w:color="auto"/>
                </w:tcBorders>
              </w:tcPr>
              <w:p w14:paraId="58CB37D9"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5D1D5624" w14:textId="3DA35668" w:rsidR="003603F2" w:rsidRDefault="003603F2" w:rsidP="008176A5">
      <w:pPr>
        <w:spacing w:after="0" w:line="240" w:lineRule="auto"/>
        <w:rPr>
          <w:rFonts w:ascii="Proba Pro Lt" w:hAnsi="Proba Pro Lt"/>
          <w:sz w:val="20"/>
          <w:szCs w:val="20"/>
        </w:rPr>
      </w:pPr>
    </w:p>
    <w:p w14:paraId="3E36B32A" w14:textId="77777777" w:rsidR="00CD2E99" w:rsidRPr="008176A5" w:rsidRDefault="00CD2E99" w:rsidP="008176A5">
      <w:pPr>
        <w:spacing w:after="0" w:line="240" w:lineRule="auto"/>
        <w:rPr>
          <w:rFonts w:ascii="Proba Pro Lt" w:hAnsi="Proba Pro Lt"/>
          <w:sz w:val="20"/>
          <w:szCs w:val="20"/>
        </w:rPr>
      </w:pPr>
    </w:p>
    <w:p w14:paraId="497E957E" w14:textId="26978298"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B30DA" w:rsidRPr="008176A5" w14:paraId="4F35AD0E"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B7AB5C" w14:textId="77777777" w:rsidR="00CB30DA" w:rsidRPr="008176A5" w:rsidRDefault="00CB30DA" w:rsidP="00F67C23">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CB30DA" w:rsidRPr="008176A5" w14:paraId="30480A83" w14:textId="77777777" w:rsidTr="003B6803">
        <w:tc>
          <w:tcPr>
            <w:tcW w:w="1256" w:type="pct"/>
            <w:tcBorders>
              <w:top w:val="single" w:sz="12" w:space="0" w:color="auto"/>
              <w:left w:val="single" w:sz="12" w:space="0" w:color="auto"/>
            </w:tcBorders>
            <w:shd w:val="clear" w:color="auto" w:fill="00A0DC"/>
            <w:vAlign w:val="center"/>
          </w:tcPr>
          <w:p w14:paraId="593CDA9C" w14:textId="305677E9" w:rsidR="00CB30DA" w:rsidRPr="00F67C23" w:rsidRDefault="00F67C23" w:rsidP="00F67C2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B30DA" w:rsidRPr="00F67C2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41692933"/>
            <w:placeholder>
              <w:docPart w:val="09CAE66EA009490CB454AD59CF6B130C"/>
            </w:placeholder>
          </w:sdtPr>
          <w:sdtEndPr/>
          <w:sdtContent>
            <w:tc>
              <w:tcPr>
                <w:tcW w:w="1524" w:type="pct"/>
                <w:gridSpan w:val="4"/>
                <w:tcBorders>
                  <w:top w:val="single" w:sz="12" w:space="0" w:color="auto"/>
                  <w:right w:val="single" w:sz="12" w:space="0" w:color="auto"/>
                </w:tcBorders>
                <w:vAlign w:val="center"/>
              </w:tcPr>
              <w:p w14:paraId="0E9B7B6D" w14:textId="1FF49C64" w:rsidR="00CB30DA" w:rsidRPr="008176A5" w:rsidRDefault="00DB7BE2" w:rsidP="00F67C23">
                <w:pPr>
                  <w:tabs>
                    <w:tab w:val="left" w:pos="2820"/>
                  </w:tabs>
                  <w:spacing w:after="0" w:line="240" w:lineRule="auto"/>
                  <w:rPr>
                    <w:rFonts w:ascii="Proba Pro Lt" w:hAnsi="Proba Pro Lt" w:cs="Arial"/>
                    <w:sz w:val="20"/>
                    <w:szCs w:val="20"/>
                  </w:rPr>
                </w:pPr>
                <w:hyperlink r:id="rId215" w:history="1">
                  <w:r w:rsidR="00CB30DA" w:rsidRPr="00F75173">
                    <w:rPr>
                      <w:rStyle w:val="Hyperlink"/>
                      <w:rFonts w:ascii="Proba Pro Lt" w:hAnsi="Proba Pro Lt" w:cs="Arial"/>
                      <w:b/>
                      <w:sz w:val="20"/>
                      <w:szCs w:val="20"/>
                    </w:rPr>
                    <w:t>Mr. sc. Vladimir Žanić, v. pred.</w:t>
                  </w:r>
                </w:hyperlink>
              </w:p>
            </w:tc>
          </w:sdtContent>
        </w:sdt>
        <w:tc>
          <w:tcPr>
            <w:tcW w:w="1405" w:type="pct"/>
            <w:gridSpan w:val="5"/>
            <w:tcBorders>
              <w:top w:val="single" w:sz="12" w:space="0" w:color="auto"/>
              <w:right w:val="single" w:sz="12" w:space="0" w:color="auto"/>
            </w:tcBorders>
            <w:shd w:val="clear" w:color="auto" w:fill="00A0DC"/>
            <w:vAlign w:val="center"/>
          </w:tcPr>
          <w:p w14:paraId="7DDAB586"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77556483"/>
            <w:placeholder>
              <w:docPart w:val="D6EFE9FF3FAF45119584794C40E6514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A72C6F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CB30DA" w:rsidRPr="008176A5" w14:paraId="481A2C94" w14:textId="77777777" w:rsidTr="003B6803">
        <w:tc>
          <w:tcPr>
            <w:tcW w:w="1256" w:type="pct"/>
            <w:tcBorders>
              <w:top w:val="single" w:sz="12" w:space="0" w:color="auto"/>
              <w:left w:val="single" w:sz="12" w:space="0" w:color="auto"/>
            </w:tcBorders>
            <w:shd w:val="clear" w:color="auto" w:fill="00A0DC"/>
            <w:vAlign w:val="center"/>
          </w:tcPr>
          <w:p w14:paraId="56C80513" w14:textId="09366096"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CB30DA" w:rsidRPr="008176A5">
              <w:rPr>
                <w:rFonts w:ascii="Proba Pro Lt" w:hAnsi="Proba Pro Lt" w:cs="Arial"/>
                <w:sz w:val="20"/>
                <w:szCs w:val="20"/>
              </w:rPr>
              <w:t>Naziv predmeta</w:t>
            </w:r>
          </w:p>
        </w:tc>
        <w:bookmarkStart w:id="32" w:name="Menadžment" w:displacedByCustomXml="next"/>
        <w:sdt>
          <w:sdtPr>
            <w:rPr>
              <w:rFonts w:ascii="Proba Pro Lt" w:hAnsi="Proba Pro Lt" w:cs="Arial"/>
              <w:sz w:val="20"/>
              <w:szCs w:val="20"/>
            </w:rPr>
            <w:id w:val="-199858647"/>
            <w:placeholder>
              <w:docPart w:val="C5212EB01E244039B4E870A4953EE88F"/>
            </w:placeholder>
          </w:sdtPr>
          <w:sdtEndPr/>
          <w:sdtContent>
            <w:tc>
              <w:tcPr>
                <w:tcW w:w="1524" w:type="pct"/>
                <w:gridSpan w:val="4"/>
                <w:tcBorders>
                  <w:top w:val="single" w:sz="12" w:space="0" w:color="auto"/>
                  <w:right w:val="single" w:sz="12" w:space="0" w:color="auto"/>
                </w:tcBorders>
                <w:vAlign w:val="center"/>
              </w:tcPr>
              <w:p w14:paraId="5277A0AA" w14:textId="77777777" w:rsidR="00CB30DA" w:rsidRPr="008176A5" w:rsidRDefault="00CB30DA" w:rsidP="00F67C23">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Menadžment</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525B6FC6"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980530683"/>
            <w:placeholder>
              <w:docPart w:val="03045C91940F46099E37E411856EDCEE"/>
            </w:placeholder>
          </w:sdtPr>
          <w:sdtEndPr/>
          <w:sdtContent>
            <w:tc>
              <w:tcPr>
                <w:tcW w:w="815" w:type="pct"/>
                <w:gridSpan w:val="4"/>
                <w:tcBorders>
                  <w:top w:val="single" w:sz="12" w:space="0" w:color="auto"/>
                  <w:right w:val="single" w:sz="12" w:space="0" w:color="auto"/>
                </w:tcBorders>
                <w:vAlign w:val="center"/>
              </w:tcPr>
              <w:p w14:paraId="18DBECDA"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w:t>
                </w:r>
              </w:p>
            </w:tc>
          </w:sdtContent>
        </w:sdt>
      </w:tr>
      <w:tr w:rsidR="00CB30DA" w:rsidRPr="008176A5" w14:paraId="2D804CC0" w14:textId="77777777" w:rsidTr="003B6803">
        <w:tc>
          <w:tcPr>
            <w:tcW w:w="1256" w:type="pct"/>
            <w:tcBorders>
              <w:left w:val="single" w:sz="12" w:space="0" w:color="auto"/>
              <w:bottom w:val="single" w:sz="12" w:space="0" w:color="auto"/>
            </w:tcBorders>
            <w:shd w:val="clear" w:color="auto" w:fill="00A0DC"/>
            <w:vAlign w:val="center"/>
          </w:tcPr>
          <w:p w14:paraId="2F2D0B40" w14:textId="64BAEBD8"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B30DA" w:rsidRPr="008176A5">
              <w:rPr>
                <w:rFonts w:ascii="Proba Pro Lt" w:hAnsi="Proba Pro Lt" w:cs="Arial"/>
                <w:sz w:val="20"/>
                <w:szCs w:val="20"/>
              </w:rPr>
              <w:t>Šifra predmeta</w:t>
            </w:r>
          </w:p>
        </w:tc>
        <w:sdt>
          <w:sdtPr>
            <w:rPr>
              <w:rFonts w:ascii="Proba Pro Lt" w:hAnsi="Proba Pro Lt" w:cs="Arial"/>
              <w:sz w:val="20"/>
              <w:szCs w:val="20"/>
            </w:rPr>
            <w:id w:val="-1975132171"/>
            <w:placeholder>
              <w:docPart w:val="845D4B8084D94CC3BB05DBD8C0AF1A70"/>
            </w:placeholder>
          </w:sdtPr>
          <w:sdtEndPr/>
          <w:sdtContent>
            <w:tc>
              <w:tcPr>
                <w:tcW w:w="1524" w:type="pct"/>
                <w:gridSpan w:val="4"/>
                <w:tcBorders>
                  <w:bottom w:val="single" w:sz="12" w:space="0" w:color="auto"/>
                  <w:right w:val="single" w:sz="12" w:space="0" w:color="auto"/>
                </w:tcBorders>
                <w:vAlign w:val="center"/>
              </w:tcPr>
              <w:p w14:paraId="6E1555C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53660</w:t>
                </w:r>
              </w:p>
            </w:tc>
          </w:sdtContent>
        </w:sdt>
        <w:tc>
          <w:tcPr>
            <w:tcW w:w="1405" w:type="pct"/>
            <w:gridSpan w:val="5"/>
            <w:tcBorders>
              <w:bottom w:val="single" w:sz="12" w:space="0" w:color="auto"/>
              <w:right w:val="single" w:sz="12" w:space="0" w:color="auto"/>
            </w:tcBorders>
            <w:shd w:val="clear" w:color="auto" w:fill="00A0DC"/>
            <w:vAlign w:val="center"/>
          </w:tcPr>
          <w:p w14:paraId="4389016C"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438102472"/>
            <w:placeholder>
              <w:docPart w:val="F55968E91E65472188ACB132DDC6575A"/>
            </w:placeholder>
          </w:sdtPr>
          <w:sdtEndPr/>
          <w:sdtContent>
            <w:tc>
              <w:tcPr>
                <w:tcW w:w="815" w:type="pct"/>
                <w:gridSpan w:val="4"/>
                <w:tcBorders>
                  <w:bottom w:val="single" w:sz="12" w:space="0" w:color="auto"/>
                  <w:right w:val="single" w:sz="12" w:space="0" w:color="auto"/>
                </w:tcBorders>
                <w:vAlign w:val="center"/>
              </w:tcPr>
              <w:p w14:paraId="7A085A62" w14:textId="6FA7D72A"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sidR="00F67C23">
                  <w:rPr>
                    <w:rFonts w:ascii="Proba Pro Lt" w:hAnsi="Proba Pro Lt" w:cs="Arial"/>
                    <w:sz w:val="20"/>
                    <w:szCs w:val="20"/>
                  </w:rPr>
                  <w:t xml:space="preserve"> </w:t>
                </w:r>
                <w:r w:rsidRPr="008176A5">
                  <w:rPr>
                    <w:rFonts w:ascii="Proba Pro Lt" w:hAnsi="Proba Pro Lt" w:cs="Arial"/>
                    <w:sz w:val="20"/>
                    <w:szCs w:val="20"/>
                  </w:rPr>
                  <w:t>+</w:t>
                </w:r>
                <w:r w:rsidR="00F67C23">
                  <w:rPr>
                    <w:rFonts w:ascii="Proba Pro Lt" w:hAnsi="Proba Pro Lt" w:cs="Arial"/>
                    <w:sz w:val="20"/>
                    <w:szCs w:val="20"/>
                  </w:rPr>
                  <w:t xml:space="preserve"> </w:t>
                </w:r>
                <w:r w:rsidRPr="008176A5">
                  <w:rPr>
                    <w:rFonts w:ascii="Proba Pro Lt" w:hAnsi="Proba Pro Lt" w:cs="Arial"/>
                    <w:sz w:val="20"/>
                    <w:szCs w:val="20"/>
                  </w:rPr>
                  <w:t>12</w:t>
                </w:r>
                <w:r w:rsidR="00F67C23">
                  <w:rPr>
                    <w:rFonts w:ascii="Proba Pro Lt" w:hAnsi="Proba Pro Lt" w:cs="Arial"/>
                    <w:sz w:val="20"/>
                    <w:szCs w:val="20"/>
                  </w:rPr>
                  <w:t xml:space="preserve"> </w:t>
                </w:r>
                <w:r w:rsidRPr="008176A5">
                  <w:rPr>
                    <w:rFonts w:ascii="Proba Pro Lt" w:hAnsi="Proba Pro Lt" w:cs="Arial"/>
                    <w:sz w:val="20"/>
                    <w:szCs w:val="20"/>
                  </w:rPr>
                  <w:t>+</w:t>
                </w:r>
                <w:r w:rsidR="00F67C23">
                  <w:rPr>
                    <w:rFonts w:ascii="Proba Pro Lt" w:hAnsi="Proba Pro Lt" w:cs="Arial"/>
                    <w:sz w:val="20"/>
                    <w:szCs w:val="20"/>
                  </w:rPr>
                  <w:t xml:space="preserve"> </w:t>
                </w:r>
                <w:r w:rsidRPr="008176A5">
                  <w:rPr>
                    <w:rFonts w:ascii="Proba Pro Lt" w:hAnsi="Proba Pro Lt" w:cs="Arial"/>
                    <w:sz w:val="20"/>
                    <w:szCs w:val="20"/>
                  </w:rPr>
                  <w:t>18</w:t>
                </w:r>
                <w:r w:rsidR="00F67C23">
                  <w:rPr>
                    <w:rFonts w:ascii="Proba Pro Lt" w:hAnsi="Proba Pro Lt" w:cs="Arial"/>
                    <w:sz w:val="20"/>
                    <w:szCs w:val="20"/>
                  </w:rPr>
                  <w:t xml:space="preserve"> </w:t>
                </w:r>
                <w:r w:rsidRPr="008176A5">
                  <w:rPr>
                    <w:rFonts w:ascii="Proba Pro Lt" w:hAnsi="Proba Pro Lt" w:cs="Arial"/>
                    <w:sz w:val="20"/>
                    <w:szCs w:val="20"/>
                  </w:rPr>
                  <w:t>+</w:t>
                </w:r>
                <w:r w:rsidR="00F67C23">
                  <w:rPr>
                    <w:rFonts w:ascii="Proba Pro Lt" w:hAnsi="Proba Pro Lt" w:cs="Arial"/>
                    <w:sz w:val="20"/>
                    <w:szCs w:val="20"/>
                  </w:rPr>
                  <w:t xml:space="preserve"> </w:t>
                </w:r>
                <w:r w:rsidRPr="008176A5">
                  <w:rPr>
                    <w:rFonts w:ascii="Proba Pro Lt" w:hAnsi="Proba Pro Lt" w:cs="Arial"/>
                    <w:sz w:val="20"/>
                    <w:szCs w:val="20"/>
                  </w:rPr>
                  <w:t>0</w:t>
                </w:r>
              </w:p>
            </w:tc>
          </w:sdtContent>
        </w:sdt>
      </w:tr>
      <w:tr w:rsidR="00CB30DA" w:rsidRPr="008176A5" w14:paraId="221006BF" w14:textId="77777777" w:rsidTr="003B6803">
        <w:tc>
          <w:tcPr>
            <w:tcW w:w="1256" w:type="pct"/>
            <w:tcBorders>
              <w:left w:val="single" w:sz="12" w:space="0" w:color="auto"/>
              <w:bottom w:val="single" w:sz="12" w:space="0" w:color="auto"/>
            </w:tcBorders>
            <w:shd w:val="clear" w:color="auto" w:fill="00A0DC"/>
            <w:vAlign w:val="center"/>
          </w:tcPr>
          <w:p w14:paraId="2E0D3200" w14:textId="1EF2367E"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B30DA" w:rsidRPr="008176A5">
              <w:rPr>
                <w:rFonts w:ascii="Proba Pro Lt" w:hAnsi="Proba Pro Lt" w:cs="Arial"/>
                <w:sz w:val="20"/>
                <w:szCs w:val="20"/>
              </w:rPr>
              <w:t xml:space="preserve">Studijski program </w:t>
            </w:r>
          </w:p>
        </w:tc>
        <w:sdt>
          <w:sdtPr>
            <w:rPr>
              <w:rFonts w:ascii="Proba Pro Lt" w:hAnsi="Proba Pro Lt" w:cs="Arial"/>
              <w:sz w:val="20"/>
              <w:szCs w:val="20"/>
            </w:rPr>
            <w:id w:val="481051934"/>
            <w:placeholder>
              <w:docPart w:val="9A485618C986420DB1B596F587FA4A81"/>
            </w:placeholder>
          </w:sdtPr>
          <w:sdtEndPr/>
          <w:sdtContent>
            <w:tc>
              <w:tcPr>
                <w:tcW w:w="1524" w:type="pct"/>
                <w:gridSpan w:val="4"/>
                <w:tcBorders>
                  <w:bottom w:val="single" w:sz="12" w:space="0" w:color="auto"/>
                  <w:right w:val="single" w:sz="12" w:space="0" w:color="auto"/>
                </w:tcBorders>
                <w:vAlign w:val="center"/>
              </w:tcPr>
              <w:p w14:paraId="4B43F215"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08AADF6E"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81004789"/>
            <w:placeholder>
              <w:docPart w:val="E1039932E07C43FDACD278465C742869"/>
            </w:placeholder>
          </w:sdtPr>
          <w:sdtEndPr/>
          <w:sdtContent>
            <w:tc>
              <w:tcPr>
                <w:tcW w:w="815" w:type="pct"/>
                <w:gridSpan w:val="4"/>
                <w:tcBorders>
                  <w:bottom w:val="single" w:sz="12" w:space="0" w:color="auto"/>
                  <w:right w:val="single" w:sz="12" w:space="0" w:color="auto"/>
                </w:tcBorders>
                <w:vAlign w:val="center"/>
              </w:tcPr>
              <w:p w14:paraId="1E4A439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CB30DA" w:rsidRPr="008176A5" w14:paraId="089C8FFD" w14:textId="77777777" w:rsidTr="003B6803">
        <w:tc>
          <w:tcPr>
            <w:tcW w:w="1256" w:type="pct"/>
            <w:tcBorders>
              <w:left w:val="single" w:sz="12" w:space="0" w:color="auto"/>
              <w:bottom w:val="single" w:sz="12" w:space="0" w:color="auto"/>
            </w:tcBorders>
            <w:shd w:val="clear" w:color="auto" w:fill="00A0DC"/>
            <w:vAlign w:val="center"/>
          </w:tcPr>
          <w:p w14:paraId="5BDF8FC6" w14:textId="35C9694D"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CB30DA"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92376002"/>
            <w:placeholder>
              <w:docPart w:val="5F84A8B460AF40B7AC4E1E195918A7DA"/>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A9B763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91333A3"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60B0C044" w14:textId="77777777" w:rsidR="00CB30DA" w:rsidRPr="008176A5" w:rsidRDefault="00DB7BE2" w:rsidP="00F67C2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60299297"/>
                <w:placeholder>
                  <w:docPart w:val="D6356BD754BB41AFA7AC6F2B5F78FD18"/>
                </w:placeholder>
                <w:dropDownList>
                  <w:listItem w:value="Choose an item."/>
                  <w:listItem w:displayText="1." w:value="1."/>
                  <w:listItem w:displayText="2." w:value="2."/>
                  <w:listItem w:displayText="3." w:value="3."/>
                </w:dropDownList>
              </w:sdtPr>
              <w:sdtEndPr/>
              <w:sdtContent>
                <w:r w:rsidR="00CB30DA" w:rsidRPr="008176A5">
                  <w:rPr>
                    <w:rFonts w:ascii="Proba Pro Lt" w:hAnsi="Proba Pro Lt" w:cs="Arial"/>
                    <w:sz w:val="20"/>
                    <w:szCs w:val="20"/>
                  </w:rPr>
                  <w:t>1.</w:t>
                </w:r>
              </w:sdtContent>
            </w:sdt>
            <w:r w:rsidR="00CB30DA" w:rsidRPr="008176A5">
              <w:rPr>
                <w:rFonts w:ascii="Proba Pro Lt" w:hAnsi="Proba Pro Lt" w:cs="Arial"/>
                <w:sz w:val="20"/>
                <w:szCs w:val="20"/>
              </w:rPr>
              <w:tab/>
            </w:r>
          </w:p>
          <w:p w14:paraId="77CCD88D" w14:textId="14F65228" w:rsidR="00CB30DA" w:rsidRPr="008176A5" w:rsidRDefault="00DB7BE2" w:rsidP="00F67C2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99312180"/>
                <w:placeholder>
                  <w:docPart w:val="560AF94B4F05445587B36B4621DE4550"/>
                </w:placeholder>
              </w:sdtPr>
              <w:sdtEndPr/>
              <w:sdtContent>
                <w:r w:rsidR="00CB30DA" w:rsidRPr="008176A5">
                  <w:rPr>
                    <w:rFonts w:ascii="Proba Pro Lt" w:hAnsi="Proba Pro Lt" w:cs="Arial"/>
                    <w:sz w:val="20"/>
                    <w:szCs w:val="20"/>
                  </w:rPr>
                  <w:t>0</w:t>
                </w:r>
                <w:r w:rsidR="00F67C23">
                  <w:rPr>
                    <w:rFonts w:ascii="Proba Pro Lt" w:hAnsi="Proba Pro Lt" w:cs="Arial"/>
                    <w:sz w:val="20"/>
                    <w:szCs w:val="20"/>
                  </w:rPr>
                  <w:t xml:space="preserve"> </w:t>
                </w:r>
              </w:sdtContent>
            </w:sdt>
            <w:r w:rsidR="00CB30DA" w:rsidRPr="008176A5">
              <w:rPr>
                <w:rFonts w:ascii="Proba Pro Lt" w:hAnsi="Proba Pro Lt" w:cs="Arial"/>
                <w:sz w:val="20"/>
                <w:szCs w:val="20"/>
              </w:rPr>
              <w:t>%</w:t>
            </w:r>
          </w:p>
        </w:tc>
      </w:tr>
      <w:tr w:rsidR="00CB30DA" w:rsidRPr="008176A5" w14:paraId="3063F413" w14:textId="77777777" w:rsidTr="003B6803">
        <w:tc>
          <w:tcPr>
            <w:tcW w:w="1256" w:type="pct"/>
            <w:tcBorders>
              <w:left w:val="single" w:sz="12" w:space="0" w:color="auto"/>
              <w:bottom w:val="single" w:sz="12" w:space="0" w:color="auto"/>
            </w:tcBorders>
            <w:shd w:val="clear" w:color="auto" w:fill="00A0DC"/>
            <w:vAlign w:val="center"/>
          </w:tcPr>
          <w:p w14:paraId="794C8CA3"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99326052"/>
            <w:placeholder>
              <w:docPart w:val="A1EACE4173DA4A68AECF716FAF10CD05"/>
            </w:placeholder>
          </w:sdtPr>
          <w:sdtEndPr/>
          <w:sdtContent>
            <w:tc>
              <w:tcPr>
                <w:tcW w:w="1524" w:type="pct"/>
                <w:gridSpan w:val="4"/>
                <w:tcBorders>
                  <w:bottom w:val="single" w:sz="12" w:space="0" w:color="auto"/>
                  <w:right w:val="single" w:sz="12" w:space="0" w:color="auto"/>
                </w:tcBorders>
                <w:vAlign w:val="center"/>
              </w:tcPr>
              <w:p w14:paraId="08BC3E1B"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P1</w:t>
                </w:r>
              </w:p>
            </w:tc>
          </w:sdtContent>
        </w:sdt>
        <w:tc>
          <w:tcPr>
            <w:tcW w:w="1405" w:type="pct"/>
            <w:gridSpan w:val="5"/>
            <w:tcBorders>
              <w:bottom w:val="single" w:sz="12" w:space="0" w:color="auto"/>
              <w:right w:val="single" w:sz="12" w:space="0" w:color="auto"/>
            </w:tcBorders>
            <w:shd w:val="clear" w:color="auto" w:fill="00A0DC"/>
            <w:vAlign w:val="center"/>
          </w:tcPr>
          <w:p w14:paraId="38A75312" w14:textId="77777777" w:rsidR="00CB30DA" w:rsidRPr="008176A5" w:rsidRDefault="00CB30DA" w:rsidP="00F67C23">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884251595"/>
            <w:placeholder>
              <w:docPart w:val="73906DB27C674E9DB5655EDBFE16C64D"/>
            </w:placeholder>
          </w:sdtPr>
          <w:sdtEndPr/>
          <w:sdtContent>
            <w:tc>
              <w:tcPr>
                <w:tcW w:w="815" w:type="pct"/>
                <w:gridSpan w:val="4"/>
                <w:tcBorders>
                  <w:bottom w:val="single" w:sz="12" w:space="0" w:color="auto"/>
                  <w:right w:val="single" w:sz="12" w:space="0" w:color="auto"/>
                </w:tcBorders>
                <w:vAlign w:val="center"/>
              </w:tcPr>
              <w:p w14:paraId="062ABB66" w14:textId="3C8284F5"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B30DA" w:rsidRPr="008176A5">
                  <w:rPr>
                    <w:rFonts w:ascii="Proba Pro Lt" w:hAnsi="Proba Pro Lt" w:cs="Arial"/>
                    <w:sz w:val="20"/>
                    <w:szCs w:val="20"/>
                  </w:rPr>
                  <w:t xml:space="preserve">rvatski </w:t>
                </w:r>
              </w:p>
            </w:tc>
          </w:sdtContent>
        </w:sdt>
      </w:tr>
      <w:tr w:rsidR="00CB30DA" w:rsidRPr="008176A5" w14:paraId="66CEAD3E" w14:textId="77777777" w:rsidTr="003B6803">
        <w:tc>
          <w:tcPr>
            <w:tcW w:w="1256" w:type="pct"/>
            <w:tcBorders>
              <w:left w:val="single" w:sz="12" w:space="0" w:color="auto"/>
              <w:bottom w:val="single" w:sz="12" w:space="0" w:color="auto"/>
            </w:tcBorders>
            <w:shd w:val="clear" w:color="auto" w:fill="00A0DC"/>
            <w:vAlign w:val="center"/>
          </w:tcPr>
          <w:p w14:paraId="05974357"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73358137"/>
            <w:placeholder>
              <w:docPart w:val="E1E8339D5B714A989B8209502DB25165"/>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16FF0A32"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136CC5F" w14:textId="77777777" w:rsidR="00CB30DA" w:rsidRPr="008176A5" w:rsidRDefault="00CB30DA" w:rsidP="00F67C23">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E4B38CC" w14:textId="77777777" w:rsidR="00CB30DA" w:rsidRPr="008176A5" w:rsidRDefault="00DB7BE2" w:rsidP="00F67C2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83441763"/>
                <w:placeholder>
                  <w:docPart w:val="F516691B1F614986AC991FE4E56CA512"/>
                </w:placeholder>
                <w:dropDownList>
                  <w:listItem w:value="Choose an item."/>
                  <w:listItem w:displayText="DA" w:value="DA"/>
                  <w:listItem w:displayText="NE" w:value="NE"/>
                </w:dropDownList>
              </w:sdtPr>
              <w:sdtEndPr/>
              <w:sdtContent>
                <w:r w:rsidR="00CB30DA" w:rsidRPr="008176A5">
                  <w:rPr>
                    <w:rFonts w:ascii="Proba Pro Lt" w:hAnsi="Proba Pro Lt" w:cs="Arial"/>
                    <w:sz w:val="20"/>
                    <w:szCs w:val="20"/>
                  </w:rPr>
                  <w:t>NE</w:t>
                </w:r>
              </w:sdtContent>
            </w:sdt>
          </w:p>
        </w:tc>
      </w:tr>
      <w:tr w:rsidR="00CB30DA" w:rsidRPr="008176A5" w14:paraId="20CC78CC"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D91A23" w14:textId="77777777" w:rsidR="00CB30DA" w:rsidRPr="008176A5" w:rsidRDefault="00CB30DA" w:rsidP="00F67C23">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CB30DA" w:rsidRPr="008176A5" w14:paraId="13CEA052" w14:textId="77777777" w:rsidTr="00F67C23">
        <w:tc>
          <w:tcPr>
            <w:tcW w:w="1256" w:type="pct"/>
            <w:tcBorders>
              <w:top w:val="single" w:sz="12" w:space="0" w:color="auto"/>
              <w:left w:val="single" w:sz="12" w:space="0" w:color="auto"/>
            </w:tcBorders>
            <w:shd w:val="clear" w:color="auto" w:fill="00A0DC"/>
            <w:vAlign w:val="center"/>
          </w:tcPr>
          <w:p w14:paraId="5F42F9E8" w14:textId="16255F05"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B30DA" w:rsidRPr="008176A5">
              <w:rPr>
                <w:rFonts w:ascii="Proba Pro Lt" w:hAnsi="Proba Pro Lt" w:cs="Arial"/>
                <w:color w:val="000000"/>
                <w:sz w:val="20"/>
                <w:szCs w:val="20"/>
              </w:rPr>
              <w:t>Ciljevi predmeta</w:t>
            </w:r>
          </w:p>
        </w:tc>
        <w:sdt>
          <w:sdtPr>
            <w:rPr>
              <w:rFonts w:ascii="Proba Pro Lt" w:hAnsi="Proba Pro Lt" w:cs="Arial"/>
              <w:sz w:val="20"/>
              <w:szCs w:val="20"/>
            </w:rPr>
            <w:id w:val="-1155446274"/>
            <w:placeholder>
              <w:docPart w:val="DC4EA35B3C874E2C905266120E795A37"/>
            </w:placeholder>
          </w:sdtPr>
          <w:sdtEndPr/>
          <w:sdtContent>
            <w:tc>
              <w:tcPr>
                <w:tcW w:w="3744" w:type="pct"/>
                <w:gridSpan w:val="13"/>
                <w:tcBorders>
                  <w:top w:val="single" w:sz="12" w:space="0" w:color="auto"/>
                  <w:right w:val="single" w:sz="12" w:space="0" w:color="auto"/>
                </w:tcBorders>
                <w:vAlign w:val="center"/>
              </w:tcPr>
              <w:p w14:paraId="277A2448"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CB30DA" w:rsidRPr="008176A5" w14:paraId="41F00B95" w14:textId="77777777" w:rsidTr="00F67C23">
        <w:tc>
          <w:tcPr>
            <w:tcW w:w="1256" w:type="pct"/>
            <w:tcBorders>
              <w:left w:val="single" w:sz="12" w:space="0" w:color="auto"/>
            </w:tcBorders>
            <w:shd w:val="clear" w:color="auto" w:fill="00A0DC"/>
            <w:vAlign w:val="center"/>
          </w:tcPr>
          <w:p w14:paraId="78E92C2C" w14:textId="52347B61"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B30DA"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044761"/>
            <w:placeholder>
              <w:docPart w:val="40EBF8DA06024CFABB47BC9E4A9D8896"/>
            </w:placeholder>
          </w:sdtPr>
          <w:sdtEndPr/>
          <w:sdtContent>
            <w:tc>
              <w:tcPr>
                <w:tcW w:w="3744" w:type="pct"/>
                <w:gridSpan w:val="13"/>
                <w:tcBorders>
                  <w:right w:val="single" w:sz="12" w:space="0" w:color="auto"/>
                </w:tcBorders>
                <w:vAlign w:val="center"/>
              </w:tcPr>
              <w:p w14:paraId="245091A4" w14:textId="13CD2975" w:rsidR="00CB30DA" w:rsidRPr="008176A5" w:rsidRDefault="00D7667B" w:rsidP="00D766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B30DA" w:rsidRPr="008176A5" w14:paraId="7D49CE0E" w14:textId="77777777" w:rsidTr="00F67C23">
        <w:tc>
          <w:tcPr>
            <w:tcW w:w="1256" w:type="pct"/>
            <w:tcBorders>
              <w:left w:val="single" w:sz="12" w:space="0" w:color="auto"/>
            </w:tcBorders>
            <w:shd w:val="clear" w:color="auto" w:fill="00A0DC"/>
            <w:vAlign w:val="center"/>
          </w:tcPr>
          <w:p w14:paraId="30F92627" w14:textId="2F33AF98"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B30DA"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104103610"/>
            <w:placeholder>
              <w:docPart w:val="F7EE9E3BB5064390895386FA6950E03C"/>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61396388" w14:textId="0C7DCC88" w:rsidR="00CB30DA" w:rsidRPr="008176A5" w:rsidRDefault="00D7667B" w:rsidP="00CE71F1">
                <w:pPr>
                  <w:pStyle w:val="ListParagraph"/>
                  <w:numPr>
                    <w:ilvl w:val="0"/>
                    <w:numId w:val="60"/>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 xml:space="preserve">tehnološko vođenje industrijskih biotehnoloških proizvodnih sustava </w:t>
                </w:r>
              </w:p>
              <w:p w14:paraId="71AC4F8A" w14:textId="41DC9C27" w:rsidR="00CB30DA" w:rsidRPr="008176A5" w:rsidRDefault="00D7667B" w:rsidP="00CE71F1">
                <w:pPr>
                  <w:pStyle w:val="ListParagraph"/>
                  <w:numPr>
                    <w:ilvl w:val="0"/>
                    <w:numId w:val="60"/>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razvoj novih industrijskih biotehnoloških procesa i opreme</w:t>
                </w:r>
              </w:p>
              <w:p w14:paraId="7A7459FD" w14:textId="308985B1" w:rsidR="00CB30DA" w:rsidRPr="008176A5" w:rsidRDefault="00D7667B" w:rsidP="00CE71F1">
                <w:pPr>
                  <w:pStyle w:val="ListParagraph"/>
                  <w:numPr>
                    <w:ilvl w:val="0"/>
                    <w:numId w:val="60"/>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5CAD3EA9" w14:textId="0D0CD7CC" w:rsidR="00CB30DA" w:rsidRPr="008176A5" w:rsidRDefault="00D7667B" w:rsidP="00CE71F1">
                <w:pPr>
                  <w:pStyle w:val="ListParagraph"/>
                  <w:numPr>
                    <w:ilvl w:val="0"/>
                    <w:numId w:val="60"/>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tc>
          </w:sdtContent>
        </w:sdt>
      </w:tr>
      <w:tr w:rsidR="00CB30DA" w:rsidRPr="008176A5" w14:paraId="0E6478C9" w14:textId="77777777" w:rsidTr="00F67C23">
        <w:tc>
          <w:tcPr>
            <w:tcW w:w="1256" w:type="pct"/>
            <w:tcBorders>
              <w:left w:val="single" w:sz="12" w:space="0" w:color="auto"/>
            </w:tcBorders>
            <w:shd w:val="clear" w:color="auto" w:fill="00A0DC"/>
            <w:vAlign w:val="center"/>
          </w:tcPr>
          <w:p w14:paraId="1372E82C" w14:textId="468CF490"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B30DA" w:rsidRPr="008176A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6628385"/>
            <w:placeholder>
              <w:docPart w:val="644F6C90740148E592E4BA0025145E42"/>
            </w:placeholder>
          </w:sdtPr>
          <w:sdtEndPr/>
          <w:sdtContent>
            <w:tc>
              <w:tcPr>
                <w:tcW w:w="3744" w:type="pct"/>
                <w:gridSpan w:val="13"/>
                <w:tcBorders>
                  <w:right w:val="single" w:sz="12" w:space="0" w:color="auto"/>
                </w:tcBorders>
                <w:vAlign w:val="center"/>
              </w:tcPr>
              <w:p w14:paraId="3A41A7D7" w14:textId="0728C058" w:rsidR="00CB30DA" w:rsidRPr="008176A5" w:rsidRDefault="00D7667B" w:rsidP="00CE71F1">
                <w:pPr>
                  <w:pStyle w:val="ListParagraph"/>
                  <w:numPr>
                    <w:ilvl w:val="0"/>
                    <w:numId w:val="62"/>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 xml:space="preserve">analizirati poslovanje i predlagati mjere za poboljšanje </w:t>
                </w:r>
              </w:p>
              <w:p w14:paraId="03D0C45E" w14:textId="7719C277"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analizirati proces planiranja i prilagoditi organizacijsku strukturu planovima organizacije ili njenih dijelova</w:t>
                </w:r>
              </w:p>
              <w:p w14:paraId="7B09F4C8" w14:textId="4BE403C8"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analizirati promjene u okruženju i predlagati moguće strategije rasta i razvoja poduzeća</w:t>
                </w:r>
              </w:p>
              <w:p w14:paraId="4800840F" w14:textId="7E315DA4"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ocijeniti i modificirati  metode upravljanja</w:t>
                </w:r>
              </w:p>
              <w:p w14:paraId="56D70066" w14:textId="752DD50D"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odabrati financi</w:t>
                </w:r>
                <w:r w:rsidR="00CB30DA" w:rsidRPr="008176A5">
                  <w:rPr>
                    <w:rFonts w:ascii="Proba Pro Lt" w:hAnsi="Proba Pro Lt" w:cs="Arial"/>
                    <w:sz w:val="20"/>
                    <w:szCs w:val="20"/>
                  </w:rPr>
                  <w:t>jske instrumente/proizvode EU za unapređenje poslovanja organizacije</w:t>
                </w:r>
              </w:p>
              <w:p w14:paraId="113737CD" w14:textId="1EFE2743"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p</w:t>
                </w:r>
                <w:r w:rsidR="00CB30DA" w:rsidRPr="008176A5">
                  <w:rPr>
                    <w:rFonts w:ascii="Proba Pro Lt" w:hAnsi="Proba Pro Lt" w:cs="Arial"/>
                    <w:sz w:val="20"/>
                    <w:szCs w:val="20"/>
                  </w:rPr>
                  <w:t>redložiti mjere i aktivnosti društveno odgovornog poslovanja organizacije</w:t>
                </w:r>
              </w:p>
            </w:tc>
          </w:sdtContent>
        </w:sdt>
      </w:tr>
      <w:tr w:rsidR="00CB30DA" w:rsidRPr="008176A5" w14:paraId="3CCBC044" w14:textId="77777777" w:rsidTr="00F67C23">
        <w:tc>
          <w:tcPr>
            <w:tcW w:w="1256" w:type="pct"/>
            <w:tcBorders>
              <w:left w:val="single" w:sz="12" w:space="0" w:color="auto"/>
            </w:tcBorders>
            <w:shd w:val="clear" w:color="auto" w:fill="00A0DC"/>
            <w:vAlign w:val="center"/>
          </w:tcPr>
          <w:p w14:paraId="3F7A6B2C" w14:textId="60D0C0EA"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B30DA" w:rsidRPr="008176A5">
              <w:rPr>
                <w:rFonts w:ascii="Proba Pro Lt" w:hAnsi="Proba Pro Lt" w:cs="Arial"/>
                <w:color w:val="000000"/>
                <w:sz w:val="20"/>
                <w:szCs w:val="20"/>
              </w:rPr>
              <w:t xml:space="preserve">Opis sadržaja predmeta </w:t>
            </w:r>
          </w:p>
          <w:p w14:paraId="566E3AA5" w14:textId="77777777" w:rsidR="00CB30DA" w:rsidRPr="008176A5" w:rsidRDefault="00CB30DA" w:rsidP="00F67C23">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05044618"/>
            <w:placeholder>
              <w:docPart w:val="E083870DFF2B4A7DBBE5DF3DB8779BB5"/>
            </w:placeholder>
          </w:sdtPr>
          <w:sdtEndPr>
            <w:rPr>
              <w:rFonts w:cs="Calibri"/>
            </w:rPr>
          </w:sdtEndPr>
          <w:sdtContent>
            <w:tc>
              <w:tcPr>
                <w:tcW w:w="3744" w:type="pct"/>
                <w:gridSpan w:val="13"/>
                <w:tcBorders>
                  <w:right w:val="single" w:sz="12" w:space="0" w:color="auto"/>
                </w:tcBorders>
                <w:vAlign w:val="center"/>
              </w:tcPr>
              <w:p w14:paraId="5DCCA69A"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Uvodno predavanje o  menadžmentu i načinu rada</w:t>
                </w:r>
              </w:p>
              <w:p w14:paraId="0F2059E9"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Osnovno o poduzetništvu</w:t>
                </w:r>
              </w:p>
              <w:p w14:paraId="6725EBB3"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Osnovno o gospodarstvu</w:t>
                </w:r>
              </w:p>
              <w:p w14:paraId="34D02ABD"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Organizacija i menadžment</w:t>
                </w:r>
              </w:p>
              <w:p w14:paraId="3104600A"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Razvoj menadžmenta i utjecaj okruženja na menadžment</w:t>
                </w:r>
              </w:p>
              <w:p w14:paraId="0FE52F23"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Društveno odgovorno poslovanje i poslovna etika</w:t>
                </w:r>
              </w:p>
              <w:p w14:paraId="664DFA79"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Planiranje</w:t>
                </w:r>
              </w:p>
              <w:p w14:paraId="588EECF7"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Strategijski menadžment</w:t>
                </w:r>
              </w:p>
              <w:p w14:paraId="7E25A6FA"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Organiziranje</w:t>
                </w:r>
              </w:p>
              <w:p w14:paraId="0583D091"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Vođenje</w:t>
                </w:r>
              </w:p>
              <w:p w14:paraId="2CE4F503"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Upravljanje ljudskim potencijalima</w:t>
                </w:r>
              </w:p>
              <w:p w14:paraId="66983F9E"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Kontrola</w:t>
                </w:r>
              </w:p>
              <w:p w14:paraId="79CD6DD5"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Uvođenje novog proizvoda</w:t>
                </w:r>
              </w:p>
              <w:p w14:paraId="58FB71A0"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Upravljanje rizicima </w:t>
                </w:r>
              </w:p>
              <w:p w14:paraId="4142DAAC"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Financiranje poslovanja i utjecaj gospodarske strategije EU na poslovno odlučivanje</w:t>
                </w:r>
              </w:p>
            </w:tc>
          </w:sdtContent>
        </w:sdt>
      </w:tr>
      <w:tr w:rsidR="00CB30DA" w:rsidRPr="008176A5" w14:paraId="69218767" w14:textId="77777777" w:rsidTr="00F67C23">
        <w:trPr>
          <w:trHeight w:val="349"/>
        </w:trPr>
        <w:tc>
          <w:tcPr>
            <w:tcW w:w="1256" w:type="pct"/>
            <w:vMerge w:val="restart"/>
            <w:tcBorders>
              <w:left w:val="single" w:sz="12" w:space="0" w:color="auto"/>
            </w:tcBorders>
            <w:shd w:val="clear" w:color="auto" w:fill="00A0DC"/>
            <w:vAlign w:val="center"/>
          </w:tcPr>
          <w:p w14:paraId="6F9BCAFD" w14:textId="770F5AE7"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CB30DA" w:rsidRPr="008176A5">
              <w:rPr>
                <w:rFonts w:ascii="Proba Pro Lt" w:hAnsi="Proba Pro Lt" w:cs="Arial"/>
                <w:color w:val="000000"/>
                <w:sz w:val="20"/>
                <w:szCs w:val="20"/>
              </w:rPr>
              <w:t>Vrste izvođenja nastave:</w:t>
            </w:r>
          </w:p>
        </w:tc>
        <w:tc>
          <w:tcPr>
            <w:tcW w:w="1319" w:type="pct"/>
            <w:gridSpan w:val="3"/>
            <w:vMerge w:val="restart"/>
            <w:vAlign w:val="center"/>
          </w:tcPr>
          <w:p w14:paraId="46C74764" w14:textId="77777777" w:rsidR="00CB30DA"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0227968"/>
                <w14:checkbox>
                  <w14:checked w14:val="1"/>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predavanja</w:t>
            </w:r>
          </w:p>
          <w:p w14:paraId="660AAE5A" w14:textId="77777777" w:rsidR="00CB30DA"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561749"/>
                <w14:checkbox>
                  <w14:checked w14:val="1"/>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seminari i radionice  </w:t>
            </w:r>
          </w:p>
          <w:p w14:paraId="42CFA988" w14:textId="77777777" w:rsidR="00CB30DA"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0470808"/>
                <w14:checkbox>
                  <w14:checked w14:val="1"/>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vježbe  </w:t>
            </w:r>
          </w:p>
          <w:p w14:paraId="33A7A365" w14:textId="77777777" w:rsidR="00CB30DA"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3627980"/>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w:t>
            </w:r>
            <w:r w:rsidR="00CB30DA" w:rsidRPr="008176A5">
              <w:rPr>
                <w:rFonts w:ascii="Proba Pro Lt" w:hAnsi="Proba Pro Lt" w:cs="Arial"/>
                <w:b w:val="0"/>
                <w:i/>
                <w:sz w:val="20"/>
                <w:szCs w:val="20"/>
                <w:lang w:val="hr-HR"/>
              </w:rPr>
              <w:t>on line</w:t>
            </w:r>
            <w:r w:rsidR="00CB30DA" w:rsidRPr="008176A5">
              <w:rPr>
                <w:rFonts w:ascii="Proba Pro Lt" w:hAnsi="Proba Pro Lt" w:cs="Arial"/>
                <w:b w:val="0"/>
                <w:sz w:val="20"/>
                <w:szCs w:val="20"/>
                <w:lang w:val="hr-HR"/>
              </w:rPr>
              <w:t xml:space="preserve"> u cijelosti</w:t>
            </w:r>
          </w:p>
          <w:p w14:paraId="41341D21" w14:textId="77777777" w:rsidR="00CB30DA"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156998"/>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mješovito e-učenje</w:t>
            </w:r>
          </w:p>
          <w:p w14:paraId="074E40C0" w14:textId="77777777" w:rsidR="00CB30DA" w:rsidRPr="008176A5" w:rsidRDefault="00DB7BE2"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38578136"/>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sz w:val="20"/>
                    <w:szCs w:val="20"/>
                  </w:rPr>
                  <w:t>☐</w:t>
                </w:r>
              </w:sdtContent>
            </w:sdt>
            <w:r w:rsidR="00CB30DA" w:rsidRPr="008176A5">
              <w:rPr>
                <w:rFonts w:ascii="Proba Pro Lt" w:hAnsi="Proba Pro Lt" w:cs="Arial"/>
                <w:sz w:val="20"/>
                <w:szCs w:val="20"/>
              </w:rPr>
              <w:t xml:space="preserve"> terenska nastava</w:t>
            </w:r>
          </w:p>
        </w:tc>
        <w:tc>
          <w:tcPr>
            <w:tcW w:w="1179" w:type="pct"/>
            <w:gridSpan w:val="5"/>
            <w:vMerge w:val="restart"/>
            <w:vAlign w:val="center"/>
          </w:tcPr>
          <w:p w14:paraId="6016BD58" w14:textId="77777777" w:rsidR="00CB30DA"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208617"/>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samostalni  zadaci  </w:t>
            </w:r>
          </w:p>
          <w:p w14:paraId="636AD0A1" w14:textId="77777777" w:rsidR="00CB30DA"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01885"/>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multimedija i mreža  </w:t>
            </w:r>
          </w:p>
          <w:p w14:paraId="13D28D67" w14:textId="77777777" w:rsidR="00CB30DA"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1301430"/>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laboratorij</w:t>
            </w:r>
          </w:p>
          <w:p w14:paraId="0F8764E3" w14:textId="77777777" w:rsidR="00CB30DA"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4805724"/>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mentorski rad</w:t>
            </w:r>
          </w:p>
          <w:p w14:paraId="58362258" w14:textId="77777777" w:rsidR="00CB30DA" w:rsidRPr="008176A5" w:rsidRDefault="00DB7BE2"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3580880"/>
                <w14:checkbox>
                  <w14:checked w14:val="1"/>
                  <w14:checkedState w14:val="2612" w14:font="MS Gothic"/>
                  <w14:uncheckedState w14:val="2610" w14:font="MS Gothic"/>
                </w14:checkbox>
              </w:sdtPr>
              <w:sdtEndPr/>
              <w:sdtContent>
                <w:r w:rsidR="00CB30DA" w:rsidRPr="008176A5">
                  <w:rPr>
                    <w:rFonts w:ascii="Segoe UI Symbol" w:eastAsia="MS Gothic" w:hAnsi="Segoe UI Symbol" w:cs="Segoe UI Symbol"/>
                    <w:sz w:val="20"/>
                    <w:szCs w:val="20"/>
                  </w:rPr>
                  <w:t>☒</w:t>
                </w:r>
              </w:sdtContent>
            </w:sdt>
            <w:r w:rsidR="00CB30DA" w:rsidRPr="008176A5">
              <w:rPr>
                <w:rFonts w:ascii="Proba Pro Lt" w:hAnsi="Proba Pro Lt" w:cs="Arial"/>
                <w:b/>
                <w:sz w:val="20"/>
                <w:szCs w:val="20"/>
              </w:rPr>
              <w:t xml:space="preserve"> </w:t>
            </w:r>
            <w:sdt>
              <w:sdtPr>
                <w:rPr>
                  <w:rFonts w:ascii="Proba Pro Lt" w:hAnsi="Proba Pro Lt" w:cs="Arial"/>
                  <w:b/>
                  <w:sz w:val="20"/>
                  <w:szCs w:val="20"/>
                </w:rPr>
                <w:id w:val="1556192434"/>
                <w:placeholder>
                  <w:docPart w:val="8E81504D895C40E49AEC96B5D18FAF0C"/>
                </w:placeholder>
              </w:sdtPr>
              <w:sdtEndPr/>
              <w:sdtContent>
                <w:r w:rsidR="00CB30DA" w:rsidRPr="008176A5">
                  <w:rPr>
                    <w:rFonts w:ascii="Proba Pro Lt" w:hAnsi="Proba Pro Lt" w:cs="Arial"/>
                    <w:sz w:val="20"/>
                    <w:szCs w:val="20"/>
                  </w:rPr>
                  <w:t>gostujući predavači</w:t>
                </w:r>
              </w:sdtContent>
            </w:sdt>
            <w:r w:rsidR="00CB30DA"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FD0678E" w14:textId="36496859"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CB30DA" w:rsidRPr="008176A5">
              <w:rPr>
                <w:rFonts w:ascii="Proba Pro Lt" w:hAnsi="Proba Pro Lt" w:cs="Arial"/>
                <w:color w:val="000000"/>
                <w:sz w:val="20"/>
                <w:szCs w:val="20"/>
              </w:rPr>
              <w:t>Komentari:</w:t>
            </w:r>
          </w:p>
        </w:tc>
      </w:tr>
      <w:tr w:rsidR="00CB30DA" w:rsidRPr="008176A5" w14:paraId="00DD7F30" w14:textId="77777777" w:rsidTr="00F67C23">
        <w:trPr>
          <w:trHeight w:val="577"/>
        </w:trPr>
        <w:tc>
          <w:tcPr>
            <w:tcW w:w="1256" w:type="pct"/>
            <w:vMerge/>
            <w:tcBorders>
              <w:left w:val="single" w:sz="12" w:space="0" w:color="auto"/>
              <w:bottom w:val="single" w:sz="4" w:space="0" w:color="auto"/>
            </w:tcBorders>
            <w:shd w:val="clear" w:color="auto" w:fill="00A0DC"/>
            <w:vAlign w:val="center"/>
          </w:tcPr>
          <w:p w14:paraId="46546BEF"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FBD90C8" w14:textId="77777777" w:rsidR="00CB30DA" w:rsidRPr="008176A5" w:rsidRDefault="00CB30DA" w:rsidP="008176A5">
            <w:pPr>
              <w:pStyle w:val="FieldText"/>
              <w:rPr>
                <w:rFonts w:ascii="Proba Pro Lt" w:hAnsi="Proba Pro Lt" w:cs="Arial"/>
                <w:b w:val="0"/>
                <w:sz w:val="20"/>
                <w:szCs w:val="20"/>
                <w:lang w:val="hr-HR"/>
              </w:rPr>
            </w:pPr>
          </w:p>
        </w:tc>
        <w:tc>
          <w:tcPr>
            <w:tcW w:w="1179" w:type="pct"/>
            <w:gridSpan w:val="5"/>
            <w:vMerge/>
            <w:vAlign w:val="center"/>
          </w:tcPr>
          <w:p w14:paraId="16682426" w14:textId="77777777" w:rsidR="00CB30DA" w:rsidRPr="008176A5" w:rsidRDefault="00CB30DA" w:rsidP="008176A5">
            <w:pPr>
              <w:pStyle w:val="FieldText"/>
              <w:rPr>
                <w:rFonts w:ascii="Proba Pro Lt" w:hAnsi="Proba Pro Lt" w:cs="Arial"/>
                <w:b w:val="0"/>
                <w:sz w:val="20"/>
                <w:szCs w:val="20"/>
                <w:lang w:val="hr-HR"/>
              </w:rPr>
            </w:pPr>
          </w:p>
        </w:tc>
        <w:sdt>
          <w:sdtPr>
            <w:rPr>
              <w:rFonts w:ascii="Proba Pro Lt" w:hAnsi="Proba Pro Lt" w:cs="Arial"/>
              <w:sz w:val="20"/>
              <w:szCs w:val="20"/>
            </w:rPr>
            <w:id w:val="-1464719870"/>
            <w:placeholder>
              <w:docPart w:val="CCFC527206764ED1A947C0D7F7B69DB9"/>
            </w:placeholder>
            <w:showingPlcHdr/>
          </w:sdtPr>
          <w:sdtEndPr/>
          <w:sdtContent>
            <w:tc>
              <w:tcPr>
                <w:tcW w:w="1246" w:type="pct"/>
                <w:gridSpan w:val="5"/>
                <w:tcBorders>
                  <w:right w:val="single" w:sz="12" w:space="0" w:color="auto"/>
                </w:tcBorders>
              </w:tcPr>
              <w:p w14:paraId="343F70F7"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CB30DA" w:rsidRPr="008176A5" w14:paraId="3D05599B" w14:textId="77777777" w:rsidTr="00F67C23">
        <w:trPr>
          <w:trHeight w:val="397"/>
        </w:trPr>
        <w:tc>
          <w:tcPr>
            <w:tcW w:w="1256" w:type="pct"/>
            <w:vMerge w:val="restart"/>
            <w:tcBorders>
              <w:top w:val="single" w:sz="12" w:space="0" w:color="auto"/>
              <w:left w:val="single" w:sz="12" w:space="0" w:color="auto"/>
            </w:tcBorders>
            <w:shd w:val="clear" w:color="auto" w:fill="00A0DC"/>
            <w:vAlign w:val="center"/>
          </w:tcPr>
          <w:p w14:paraId="4C65048B"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5A6C1380"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15713091"/>
              <w:placeholder>
                <w:docPart w:val="6A6A0FB619434B46803444A0D031DC30"/>
              </w:placeholder>
              <w:showingPlcHdr/>
            </w:sdtPr>
            <w:sdtEndPr/>
            <w:sdtContent>
              <w:p w14:paraId="7F34F3FB"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17558016"/>
              <w:placeholder>
                <w:docPart w:val="91445CC170E54625A6BD785BAC041A2F"/>
              </w:placeholder>
            </w:sdtPr>
            <w:sdtEndPr/>
            <w:sdtContent>
              <w:p w14:paraId="2D80E643"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450E5867"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27419724"/>
              <w:placeholder>
                <w:docPart w:val="884D91B886FF440BBABAA59F1BA498A5"/>
              </w:placeholder>
              <w:showingPlcHdr/>
            </w:sdtPr>
            <w:sdtEndPr/>
            <w:sdtContent>
              <w:p w14:paraId="52624CDF"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21609977"/>
              <w:placeholder>
                <w:docPart w:val="76ADC1794C1548D383822100F032CF9D"/>
              </w:placeholder>
            </w:sdtPr>
            <w:sdtEndPr/>
            <w:sdtContent>
              <w:p w14:paraId="202BDE9B"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E07A0BF" w14:textId="77777777" w:rsidR="00CB30DA" w:rsidRPr="008176A5" w:rsidRDefault="00CB30DA"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86460131"/>
              <w:placeholder>
                <w:docPart w:val="38015F1C329942DE9951E5339F82B919"/>
              </w:placeholder>
              <w:showingPlcHdr/>
            </w:sdtPr>
            <w:sdtEndPr/>
            <w:sdtContent>
              <w:p w14:paraId="15AEA152"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4983054"/>
              <w:placeholder>
                <w:docPart w:val="6318193BA7E44C4C8F75B8598ED34B72"/>
              </w:placeholder>
            </w:sdtPr>
            <w:sdtEndPr/>
            <w:sdtContent>
              <w:p w14:paraId="676F89C6"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CB30DA" w:rsidRPr="008176A5" w14:paraId="24593FD0" w14:textId="77777777" w:rsidTr="00F67C23">
        <w:trPr>
          <w:trHeight w:val="397"/>
        </w:trPr>
        <w:tc>
          <w:tcPr>
            <w:tcW w:w="1256" w:type="pct"/>
            <w:vMerge/>
            <w:tcBorders>
              <w:left w:val="single" w:sz="12" w:space="0" w:color="auto"/>
            </w:tcBorders>
            <w:shd w:val="clear" w:color="auto" w:fill="00A0DC"/>
            <w:vAlign w:val="center"/>
          </w:tcPr>
          <w:p w14:paraId="114B5FA3"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A098E7"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74498763"/>
              <w:placeholder>
                <w:docPart w:val="4E63049B252B466FB9A09449F5070FD0"/>
              </w:placeholder>
              <w:showingPlcHdr/>
            </w:sdtPr>
            <w:sdtEndPr/>
            <w:sdtContent>
              <w:p w14:paraId="1316A199"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30089175"/>
              <w:placeholder>
                <w:docPart w:val="2D16BEA4EAD7430BB9F41C805AC67B61"/>
              </w:placeholder>
            </w:sdtPr>
            <w:sdtEndPr/>
            <w:sdtContent>
              <w:p w14:paraId="66422F97"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42898DD"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57718740"/>
              <w:placeholder>
                <w:docPart w:val="4BEEEF588B634DD7BDD694F4EFE9EC36"/>
              </w:placeholder>
              <w:showingPlcHdr/>
            </w:sdtPr>
            <w:sdtEndPr/>
            <w:sdtContent>
              <w:p w14:paraId="747D0410"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94290469"/>
              <w:placeholder>
                <w:docPart w:val="1726F25D889146CE9F15FF9210B81362"/>
              </w:placeholder>
            </w:sdtPr>
            <w:sdtEndPr/>
            <w:sdtContent>
              <w:p w14:paraId="7B11D956"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CBBE70" w14:textId="77777777" w:rsidR="00CB30DA" w:rsidRPr="008176A5" w:rsidRDefault="00DB7BE2"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5300418"/>
                <w:placeholder>
                  <w:docPart w:val="689E3E8431C3459191DFE297ED2242C3"/>
                </w:placeholder>
                <w:showingPlcHdr/>
              </w:sdtPr>
              <w:sdtEndPr/>
              <w:sdtContent>
                <w:r w:rsidR="00CB30DA"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85842589"/>
              <w:placeholder>
                <w:docPart w:val="34510E7DF3494A08AA33A3B05AFE4AF4"/>
              </w:placeholder>
              <w:showingPlcHdr/>
            </w:sdtPr>
            <w:sdtEndPr/>
            <w:sdtContent>
              <w:p w14:paraId="0155B4D2"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97547112"/>
              <w:placeholder>
                <w:docPart w:val="0C170068586C4B8F9366E1E4F4C81475"/>
              </w:placeholder>
              <w:showingPlcHdr/>
            </w:sdtPr>
            <w:sdtEndPr/>
            <w:sdtContent>
              <w:p w14:paraId="50067F94"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B30DA" w:rsidRPr="008176A5" w14:paraId="4443A37B" w14:textId="77777777" w:rsidTr="00F67C23">
        <w:trPr>
          <w:trHeight w:val="397"/>
        </w:trPr>
        <w:tc>
          <w:tcPr>
            <w:tcW w:w="1256" w:type="pct"/>
            <w:vMerge/>
            <w:tcBorders>
              <w:left w:val="single" w:sz="12" w:space="0" w:color="auto"/>
            </w:tcBorders>
            <w:shd w:val="clear" w:color="auto" w:fill="00A0DC"/>
            <w:vAlign w:val="center"/>
          </w:tcPr>
          <w:p w14:paraId="0EF1D4D9"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E7F4AD7"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48436206"/>
              <w:placeholder>
                <w:docPart w:val="A8780992CA354064AFB41417F3612739"/>
              </w:placeholder>
              <w:showingPlcHdr/>
            </w:sdtPr>
            <w:sdtEndPr/>
            <w:sdtContent>
              <w:p w14:paraId="24671B49"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40877698"/>
              <w:placeholder>
                <w:docPart w:val="91A5A3064CF440DD840CD5F92BFA3493"/>
              </w:placeholder>
            </w:sdtPr>
            <w:sdtEndPr/>
            <w:sdtContent>
              <w:p w14:paraId="228E78B1"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4EB8E87B"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52649328"/>
              <w:placeholder>
                <w:docPart w:val="97BDD9FAC3DF418584191A745C4E036A"/>
              </w:placeholder>
            </w:sdtPr>
            <w:sdtEndPr/>
            <w:sdtContent>
              <w:p w14:paraId="26BB89C8"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13188088"/>
              <w:placeholder>
                <w:docPart w:val="5F7F3AC8F47D4B2CB29C5E217FCEB55C"/>
              </w:placeholder>
              <w:showingPlcHdr/>
            </w:sdtPr>
            <w:sdtEndPr/>
            <w:sdtContent>
              <w:p w14:paraId="03A181FF"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04B9EC" w14:textId="77777777" w:rsidR="00CB30DA" w:rsidRPr="008176A5" w:rsidRDefault="00DB7BE2"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72043643"/>
                <w:placeholder>
                  <w:docPart w:val="5C242470DD8C4A5F8884AF9E6F509CC9"/>
                </w:placeholder>
                <w:showingPlcHdr/>
              </w:sdtPr>
              <w:sdtEndPr/>
              <w:sdtContent>
                <w:r w:rsidR="00CB30DA"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38182512"/>
              <w:placeholder>
                <w:docPart w:val="D31777988E5F47C4A4F9B4E6981D4128"/>
              </w:placeholder>
              <w:showingPlcHdr/>
            </w:sdtPr>
            <w:sdtEndPr/>
            <w:sdtContent>
              <w:p w14:paraId="5E5D8BF8"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39562757"/>
              <w:placeholder>
                <w:docPart w:val="FCDE50692C91444793EE1AC721F78566"/>
              </w:placeholder>
              <w:showingPlcHdr/>
            </w:sdtPr>
            <w:sdtEndPr/>
            <w:sdtContent>
              <w:p w14:paraId="45CF7EE3"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B30DA" w:rsidRPr="008176A5" w14:paraId="310A38C7" w14:textId="77777777" w:rsidTr="00F67C23">
        <w:trPr>
          <w:trHeight w:val="397"/>
        </w:trPr>
        <w:tc>
          <w:tcPr>
            <w:tcW w:w="1256" w:type="pct"/>
            <w:vMerge/>
            <w:tcBorders>
              <w:left w:val="single" w:sz="12" w:space="0" w:color="auto"/>
            </w:tcBorders>
            <w:shd w:val="clear" w:color="auto" w:fill="00A0DC"/>
            <w:vAlign w:val="center"/>
          </w:tcPr>
          <w:p w14:paraId="71E3776D"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699752"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8015778"/>
              <w:placeholder>
                <w:docPart w:val="E27FB22B7B114B27B72A59EFFE905121"/>
              </w:placeholder>
            </w:sdtPr>
            <w:sdtEndPr/>
            <w:sdtContent>
              <w:p w14:paraId="73DEEF0A"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79074036"/>
              <w:placeholder>
                <w:docPart w:val="859094F2693D4376A0FEABCDA00EED80"/>
              </w:placeholder>
              <w:showingPlcHdr/>
            </w:sdtPr>
            <w:sdtEndPr/>
            <w:sdtContent>
              <w:p w14:paraId="4A85530F"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7D04D2C"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41300901"/>
              <w:placeholder>
                <w:docPart w:val="9C11CE26A7DD4FCA8BC9D2DD5DB914DB"/>
              </w:placeholder>
              <w:showingPlcHdr/>
            </w:sdtPr>
            <w:sdtEndPr/>
            <w:sdtContent>
              <w:p w14:paraId="0D2D9250" w14:textId="77777777" w:rsidR="00CB30DA" w:rsidRPr="008176A5" w:rsidRDefault="00CB30DA" w:rsidP="00F67C23">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8964016"/>
              <w:placeholder>
                <w:docPart w:val="71DF9EAF040B4B4C91C335C1F0553599"/>
              </w:placeholder>
            </w:sdtPr>
            <w:sdtEndPr/>
            <w:sdtContent>
              <w:p w14:paraId="2852CE52" w14:textId="77777777" w:rsidR="00CB30DA" w:rsidRPr="008176A5" w:rsidRDefault="00CB30DA" w:rsidP="00F67C23">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BC1EFAB" w14:textId="77777777" w:rsidR="00CB30DA" w:rsidRPr="008176A5" w:rsidRDefault="00DB7BE2"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94506201"/>
                <w:placeholder>
                  <w:docPart w:val="7BACFBA55EBD4505903B19CEA3D131F0"/>
                </w:placeholder>
                <w:showingPlcHdr/>
              </w:sdtPr>
              <w:sdtEndPr/>
              <w:sdtContent>
                <w:r w:rsidR="00CB30DA"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95133716"/>
              <w:placeholder>
                <w:docPart w:val="45505A3C22A04606A3740087E3DEE156"/>
              </w:placeholder>
              <w:showingPlcHdr/>
            </w:sdtPr>
            <w:sdtEndPr/>
            <w:sdtContent>
              <w:p w14:paraId="2A14185D"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60897199"/>
              <w:placeholder>
                <w:docPart w:val="2A1D82D226CD4CCE8246C7CA791096C0"/>
              </w:placeholder>
              <w:showingPlcHdr/>
            </w:sdtPr>
            <w:sdtEndPr/>
            <w:sdtContent>
              <w:p w14:paraId="5FF765D3"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CB30DA" w:rsidRPr="008176A5" w14:paraId="5BFB83B1" w14:textId="77777777" w:rsidTr="00F67C23">
        <w:trPr>
          <w:trHeight w:val="397"/>
        </w:trPr>
        <w:tc>
          <w:tcPr>
            <w:tcW w:w="1256" w:type="pct"/>
            <w:vMerge/>
            <w:tcBorders>
              <w:left w:val="single" w:sz="12" w:space="0" w:color="auto"/>
              <w:bottom w:val="single" w:sz="12" w:space="0" w:color="auto"/>
            </w:tcBorders>
            <w:shd w:val="clear" w:color="auto" w:fill="00A0DC"/>
            <w:vAlign w:val="center"/>
          </w:tcPr>
          <w:p w14:paraId="7030FE0F"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8F8880"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186969"/>
              <w:placeholder>
                <w:docPart w:val="D487D861F6B64D1CA8693B58BAE7EA1E"/>
              </w:placeholder>
              <w:showingPlcHdr/>
            </w:sdtPr>
            <w:sdtEndPr/>
            <w:sdtContent>
              <w:p w14:paraId="7774647F"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7551152"/>
              <w:placeholder>
                <w:docPart w:val="47B6A0B105C145E79518271181746DF9"/>
              </w:placeholder>
            </w:sdtPr>
            <w:sdtEndPr/>
            <w:sdtContent>
              <w:p w14:paraId="47405FB6"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BA4A176"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5366613"/>
              <w:placeholder>
                <w:docPart w:val="6D705FF504EF42479DF36915CF5BAEC2"/>
              </w:placeholder>
            </w:sdtPr>
            <w:sdtEndPr/>
            <w:sdtContent>
              <w:p w14:paraId="45D2E543"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2037755"/>
              <w:placeholder>
                <w:docPart w:val="FA7E7F65A2EA4FE7AB8B98FB2D76F875"/>
              </w:placeholder>
              <w:showingPlcHdr/>
            </w:sdtPr>
            <w:sdtEndPr/>
            <w:sdtContent>
              <w:p w14:paraId="46B21A6C"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AC8E55"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67074154"/>
              <w:placeholder>
                <w:docPart w:val="7F1E3399B9BC4D80B8E15504C4E141A7"/>
              </w:placeholder>
            </w:sdtPr>
            <w:sdtEndPr/>
            <w:sdtContent>
              <w:p w14:paraId="2BDD1857"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5</w:t>
                </w:r>
              </w:p>
            </w:sdtContent>
          </w:sdt>
        </w:tc>
      </w:tr>
      <w:tr w:rsidR="00CB30DA" w:rsidRPr="008176A5" w14:paraId="1A4D5421" w14:textId="77777777" w:rsidTr="00F67C23">
        <w:trPr>
          <w:trHeight w:val="397"/>
        </w:trPr>
        <w:tc>
          <w:tcPr>
            <w:tcW w:w="1256" w:type="pct"/>
            <w:tcBorders>
              <w:left w:val="single" w:sz="12" w:space="0" w:color="auto"/>
              <w:bottom w:val="single" w:sz="12" w:space="0" w:color="auto"/>
            </w:tcBorders>
            <w:shd w:val="clear" w:color="auto" w:fill="00A0DC"/>
            <w:vAlign w:val="center"/>
          </w:tcPr>
          <w:p w14:paraId="5AF7FF15"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21052665"/>
              <w:placeholder>
                <w:docPart w:val="5E28AA3BF537496090CAC91619C5BD77"/>
              </w:placeholder>
            </w:sdtPr>
            <w:sdtEndPr/>
            <w:sdtContent>
              <w:p w14:paraId="7701A40A" w14:textId="77777777" w:rsidR="00CB30DA" w:rsidRPr="008176A5" w:rsidRDefault="00CB30DA" w:rsidP="008176A5">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a) Maksimalni broj bodova po vrstama aktivnosti:</w:t>
                </w:r>
              </w:p>
              <w:p w14:paraId="14FF048D" w14:textId="14AC8BA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1. parcijalni ispit</w:t>
                </w:r>
                <w:r w:rsidRPr="008176A5">
                  <w:rPr>
                    <w:rFonts w:ascii="Proba Pro Lt" w:hAnsi="Proba Pro Lt" w:cs="Arial"/>
                    <w:sz w:val="20"/>
                    <w:szCs w:val="20"/>
                  </w:rPr>
                  <w:tab/>
                </w:r>
                <w:r w:rsidR="00CB6333">
                  <w:rPr>
                    <w:rFonts w:ascii="Proba Pro Lt" w:hAnsi="Proba Pro Lt" w:cs="Arial"/>
                    <w:sz w:val="20"/>
                    <w:szCs w:val="20"/>
                  </w:rPr>
                  <w:t xml:space="preserve">         </w:t>
                </w:r>
                <w:r w:rsidRPr="008176A5">
                  <w:rPr>
                    <w:rFonts w:ascii="Proba Pro Lt" w:hAnsi="Proba Pro Lt" w:cs="Arial"/>
                    <w:sz w:val="20"/>
                    <w:szCs w:val="20"/>
                  </w:rPr>
                  <w:t>25</w:t>
                </w:r>
                <w:r w:rsidRPr="008176A5">
                  <w:rPr>
                    <w:rFonts w:ascii="Proba Pro Lt" w:hAnsi="Proba Pro Lt" w:cs="Arial"/>
                    <w:sz w:val="20"/>
                    <w:szCs w:val="20"/>
                  </w:rPr>
                  <w:tab/>
                </w:r>
              </w:p>
              <w:p w14:paraId="165E64E0" w14:textId="2B6ACADA"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2. parcijalni ispit</w:t>
                </w:r>
                <w:r w:rsidRPr="008176A5">
                  <w:rPr>
                    <w:rFonts w:ascii="Proba Pro Lt" w:hAnsi="Proba Pro Lt" w:cs="Arial"/>
                    <w:sz w:val="20"/>
                    <w:szCs w:val="20"/>
                  </w:rPr>
                  <w:tab/>
                </w:r>
                <w:r w:rsidR="00CB6333">
                  <w:rPr>
                    <w:rFonts w:ascii="Proba Pro Lt" w:hAnsi="Proba Pro Lt" w:cs="Arial"/>
                    <w:sz w:val="20"/>
                    <w:szCs w:val="20"/>
                  </w:rPr>
                  <w:t xml:space="preserve">         </w:t>
                </w:r>
                <w:r w:rsidRPr="008176A5">
                  <w:rPr>
                    <w:rFonts w:ascii="Proba Pro Lt" w:hAnsi="Proba Pro Lt" w:cs="Arial"/>
                    <w:sz w:val="20"/>
                    <w:szCs w:val="20"/>
                  </w:rPr>
                  <w:t>25</w:t>
                </w:r>
                <w:r w:rsidRPr="008176A5">
                  <w:rPr>
                    <w:rFonts w:ascii="Proba Pro Lt" w:hAnsi="Proba Pro Lt" w:cs="Arial"/>
                    <w:sz w:val="20"/>
                    <w:szCs w:val="20"/>
                  </w:rPr>
                  <w:tab/>
                </w:r>
              </w:p>
              <w:p w14:paraId="3E509C13"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Seminar                         50</w:t>
                </w:r>
                <w:r w:rsidRPr="008176A5">
                  <w:rPr>
                    <w:rFonts w:ascii="Proba Pro Lt" w:hAnsi="Proba Pro Lt" w:cs="Arial"/>
                    <w:sz w:val="20"/>
                    <w:szCs w:val="20"/>
                  </w:rPr>
                  <w:tab/>
                </w:r>
                <w:r w:rsidRPr="008176A5">
                  <w:rPr>
                    <w:rFonts w:ascii="Proba Pro Lt" w:hAnsi="Proba Pro Lt" w:cs="Arial"/>
                    <w:sz w:val="20"/>
                    <w:szCs w:val="20"/>
                  </w:rPr>
                  <w:tab/>
                </w:r>
              </w:p>
              <w:p w14:paraId="35804F4F"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Ukupno                        100</w:t>
                </w:r>
              </w:p>
              <w:p w14:paraId="166F4B57"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p>
              <w:p w14:paraId="46AA0094" w14:textId="77777777" w:rsidR="00CB30DA" w:rsidRPr="008176A5" w:rsidRDefault="00CB30DA" w:rsidP="008176A5">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b) parcijalni ispiti</w:t>
                </w:r>
              </w:p>
              <w:p w14:paraId="02E4FB8C"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2592CBCE" w14:textId="77777777" w:rsidR="00CB30DA" w:rsidRPr="008176A5" w:rsidRDefault="00CB30DA" w:rsidP="008176A5">
                <w:pPr>
                  <w:spacing w:after="0" w:line="240" w:lineRule="auto"/>
                  <w:rPr>
                    <w:rFonts w:ascii="Proba Pro Lt" w:hAnsi="Proba Pro Lt" w:cs="Arial"/>
                    <w:sz w:val="20"/>
                    <w:szCs w:val="20"/>
                  </w:rPr>
                </w:pPr>
              </w:p>
              <w:p w14:paraId="0BA15C2F" w14:textId="77777777" w:rsidR="00CB30DA" w:rsidRPr="008176A5" w:rsidRDefault="00CB30DA" w:rsidP="008176A5">
                <w:pPr>
                  <w:spacing w:after="0" w:line="240" w:lineRule="auto"/>
                  <w:rPr>
                    <w:rFonts w:ascii="Proba Pro Lt" w:hAnsi="Proba Pro Lt" w:cs="Arial"/>
                    <w:b/>
                    <w:sz w:val="20"/>
                    <w:szCs w:val="20"/>
                  </w:rPr>
                </w:pPr>
                <w:r w:rsidRPr="008176A5">
                  <w:rPr>
                    <w:rFonts w:ascii="Proba Pro Lt" w:hAnsi="Proba Pro Lt" w:cs="Arial"/>
                    <w:b/>
                    <w:sz w:val="20"/>
                    <w:szCs w:val="20"/>
                  </w:rPr>
                  <w:t>c)</w:t>
                </w:r>
                <w:r w:rsidRPr="008176A5">
                  <w:rPr>
                    <w:rFonts w:ascii="Proba Pro Lt" w:hAnsi="Proba Pro Lt" w:cs="Arial"/>
                    <w:sz w:val="20"/>
                    <w:szCs w:val="20"/>
                  </w:rPr>
                  <w:t xml:space="preserve"> </w:t>
                </w:r>
                <w:r w:rsidRPr="008176A5">
                  <w:rPr>
                    <w:rFonts w:ascii="Proba Pro Lt" w:hAnsi="Proba Pro Lt" w:cs="Arial"/>
                    <w:b/>
                    <w:sz w:val="20"/>
                    <w:szCs w:val="20"/>
                  </w:rPr>
                  <w:t xml:space="preserve">Formiranje ocjene: </w:t>
                </w:r>
              </w:p>
              <w:p w14:paraId="485A1FFC"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&lt; 60 % nedovoljan (1)</w:t>
                </w:r>
              </w:p>
              <w:p w14:paraId="4489E721"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60 % dovoljan (2)</w:t>
                </w:r>
              </w:p>
              <w:p w14:paraId="7974BBFF"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70 % dobar (3)</w:t>
                </w:r>
              </w:p>
              <w:p w14:paraId="0E5D0BC4"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80 % vrlo dobar (4)</w:t>
                </w:r>
              </w:p>
              <w:p w14:paraId="229927DC"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90 % izvrstan (5</w:t>
                </w:r>
              </w:p>
              <w:p w14:paraId="689AEB9A" w14:textId="77777777" w:rsidR="00CB30DA" w:rsidRPr="008176A5" w:rsidDel="00B558AD" w:rsidRDefault="00DB7BE2" w:rsidP="008176A5">
                <w:pPr>
                  <w:tabs>
                    <w:tab w:val="left" w:pos="2820"/>
                  </w:tabs>
                  <w:spacing w:after="0" w:line="240" w:lineRule="auto"/>
                  <w:rPr>
                    <w:rFonts w:ascii="Proba Pro Lt" w:hAnsi="Proba Pro Lt" w:cs="Arial"/>
                    <w:color w:val="000000"/>
                    <w:sz w:val="20"/>
                    <w:szCs w:val="20"/>
                  </w:rPr>
                </w:pPr>
              </w:p>
            </w:sdtContent>
          </w:sdt>
        </w:tc>
      </w:tr>
      <w:tr w:rsidR="00CB30DA" w:rsidRPr="008176A5" w14:paraId="351253D7" w14:textId="77777777" w:rsidTr="00F67C23">
        <w:tc>
          <w:tcPr>
            <w:tcW w:w="1256" w:type="pct"/>
            <w:tcBorders>
              <w:left w:val="single" w:sz="12" w:space="0" w:color="auto"/>
              <w:bottom w:val="single" w:sz="12" w:space="0" w:color="auto"/>
            </w:tcBorders>
            <w:shd w:val="clear" w:color="auto" w:fill="00A0DC"/>
            <w:vAlign w:val="center"/>
          </w:tcPr>
          <w:p w14:paraId="23A14005"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C21C4F9"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522162265"/>
              <w:placeholder>
                <w:docPart w:val="8C83383170F347D1881C51BE960DD2FF"/>
              </w:placeholder>
            </w:sdtPr>
            <w:sdtEndPr>
              <w:rPr>
                <w:rFonts w:cs="Calibri"/>
                <w:color w:val="auto"/>
              </w:rPr>
            </w:sdtEndPr>
            <w:sdtContent>
              <w:sdt>
                <w:sdtPr>
                  <w:rPr>
                    <w:rFonts w:ascii="Proba Pro Lt" w:hAnsi="Proba Pro Lt" w:cs="Arial"/>
                    <w:i/>
                    <w:sz w:val="20"/>
                    <w:szCs w:val="20"/>
                  </w:rPr>
                  <w:id w:val="1754013233"/>
                  <w:placeholder>
                    <w:docPart w:val="657940E113BA49D4B336CBD53E1C771E"/>
                  </w:placeholder>
                </w:sdtPr>
                <w:sdtEndPr/>
                <w:sdtContent>
                  <w:p w14:paraId="368E7766" w14:textId="65FC0E7A"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cs="Arial"/>
                        <w:i/>
                        <w:sz w:val="20"/>
                        <w:szCs w:val="20"/>
                      </w:rPr>
                    </w:pPr>
                    <w:r w:rsidRPr="008176A5">
                      <w:rPr>
                        <w:rFonts w:ascii="Proba Pro Lt" w:hAnsi="Proba Pro Lt" w:cs="Arial"/>
                        <w:sz w:val="20"/>
                        <w:szCs w:val="20"/>
                      </w:rPr>
                      <w:t>odraditi pripreme za izradu seminara i predati seminar napisan u  skladu s uputama i zadanim ciljevima</w:t>
                    </w:r>
                  </w:p>
                  <w:p w14:paraId="1287501C" w14:textId="4FBF6829"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cs="Arial"/>
                        <w:i/>
                        <w:sz w:val="20"/>
                        <w:szCs w:val="20"/>
                      </w:rPr>
                    </w:pPr>
                    <w:r w:rsidRPr="008176A5">
                      <w:rPr>
                        <w:rFonts w:ascii="Proba Pro Lt" w:hAnsi="Proba Pro Lt" w:cs="Arial"/>
                        <w:sz w:val="20"/>
                        <w:szCs w:val="20"/>
                      </w:rPr>
                      <w:t>prisustvovati 65</w:t>
                    </w:r>
                    <w:r>
                      <w:rPr>
                        <w:rFonts w:ascii="Proba Pro Lt" w:hAnsi="Proba Pro Lt" w:cs="Arial"/>
                        <w:sz w:val="20"/>
                        <w:szCs w:val="20"/>
                      </w:rPr>
                      <w:t xml:space="preserve"> </w:t>
                    </w:r>
                    <w:r w:rsidRPr="008176A5">
                      <w:rPr>
                        <w:rFonts w:ascii="Proba Pro Lt" w:hAnsi="Proba Pro Lt" w:cs="Arial"/>
                        <w:sz w:val="20"/>
                        <w:szCs w:val="20"/>
                      </w:rPr>
                      <w:t>% na svim predavanjima, a 100</w:t>
                    </w:r>
                    <w:r>
                      <w:rPr>
                        <w:rFonts w:ascii="Proba Pro Lt" w:hAnsi="Proba Pro Lt" w:cs="Arial"/>
                        <w:sz w:val="20"/>
                        <w:szCs w:val="20"/>
                      </w:rPr>
                      <w:t xml:space="preserve"> </w:t>
                    </w:r>
                    <w:r w:rsidRPr="008176A5">
                      <w:rPr>
                        <w:rFonts w:ascii="Proba Pro Lt" w:hAnsi="Proba Pro Lt" w:cs="Arial"/>
                        <w:sz w:val="20"/>
                        <w:szCs w:val="20"/>
                      </w:rPr>
                      <w:t>% u terminima gostujućih predavača</w:t>
                    </w:r>
                  </w:p>
                  <w:p w14:paraId="6C1903A8" w14:textId="72DD5187"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sz w:val="20"/>
                        <w:szCs w:val="20"/>
                      </w:rPr>
                    </w:pPr>
                    <w:r w:rsidRPr="008176A5">
                      <w:rPr>
                        <w:rFonts w:ascii="Proba Pro Lt" w:hAnsi="Proba Pro Lt" w:cs="Arial"/>
                        <w:sz w:val="20"/>
                        <w:szCs w:val="20"/>
                      </w:rPr>
                      <w:t>postići minimalno 15</w:t>
                    </w:r>
                    <w:r>
                      <w:rPr>
                        <w:rFonts w:ascii="Proba Pro Lt" w:hAnsi="Proba Pro Lt" w:cs="Arial"/>
                        <w:sz w:val="20"/>
                        <w:szCs w:val="20"/>
                      </w:rPr>
                      <w:t xml:space="preserve"> </w:t>
                    </w:r>
                    <w:r w:rsidRPr="008176A5">
                      <w:rPr>
                        <w:rFonts w:ascii="Proba Pro Lt" w:hAnsi="Proba Pro Lt" w:cs="Arial"/>
                        <w:sz w:val="20"/>
                        <w:szCs w:val="20"/>
                      </w:rPr>
                      <w:t xml:space="preserve">% bodova na svakom parcijalnom ispitu </w:t>
                    </w:r>
                  </w:p>
                  <w:p w14:paraId="16AE3ACC" w14:textId="5AAA358C"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sz w:val="20"/>
                        <w:szCs w:val="20"/>
                      </w:rPr>
                    </w:pPr>
                    <w:r w:rsidRPr="008176A5">
                      <w:rPr>
                        <w:rFonts w:ascii="Proba Pro Lt" w:hAnsi="Proba Pro Lt" w:cs="Arial"/>
                        <w:sz w:val="20"/>
                        <w:szCs w:val="20"/>
                      </w:rPr>
                      <w:t>postići minimalno 60</w:t>
                    </w:r>
                    <w:r>
                      <w:rPr>
                        <w:rFonts w:ascii="Proba Pro Lt" w:hAnsi="Proba Pro Lt" w:cs="Arial"/>
                        <w:sz w:val="20"/>
                        <w:szCs w:val="20"/>
                      </w:rPr>
                      <w:t xml:space="preserve"> </w:t>
                    </w:r>
                    <w:r w:rsidRPr="008176A5">
                      <w:rPr>
                        <w:rFonts w:ascii="Proba Pro Lt" w:hAnsi="Proba Pro Lt" w:cs="Arial"/>
                        <w:sz w:val="20"/>
                        <w:szCs w:val="20"/>
                      </w:rPr>
                      <w:t>% bodova ukupno</w:t>
                    </w:r>
                  </w:p>
                </w:sdtContent>
              </w:sdt>
            </w:sdtContent>
          </w:sdt>
        </w:tc>
      </w:tr>
      <w:tr w:rsidR="00CB30DA" w:rsidRPr="008176A5" w14:paraId="71A4218C" w14:textId="77777777" w:rsidTr="003B6803">
        <w:tc>
          <w:tcPr>
            <w:tcW w:w="1256" w:type="pct"/>
            <w:vMerge w:val="restart"/>
            <w:tcBorders>
              <w:top w:val="single" w:sz="12" w:space="0" w:color="auto"/>
              <w:left w:val="single" w:sz="12" w:space="0" w:color="auto"/>
            </w:tcBorders>
            <w:shd w:val="clear" w:color="auto" w:fill="00A0DC"/>
            <w:vAlign w:val="center"/>
          </w:tcPr>
          <w:p w14:paraId="1B272DA2" w14:textId="77777777" w:rsidR="00CB30DA" w:rsidRPr="008176A5" w:rsidRDefault="00CB30DA"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90E611D" w14:textId="77777777" w:rsidR="00CB30DA" w:rsidRPr="008176A5" w:rsidRDefault="00CB30DA"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B07764" w14:textId="77777777" w:rsidR="00CB30DA" w:rsidRPr="008176A5" w:rsidRDefault="00CB30DA"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E119B5" w14:textId="77777777" w:rsidR="00CB30DA" w:rsidRPr="008176A5" w:rsidRDefault="00CB30DA"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CB30DA" w:rsidRPr="008176A5" w14:paraId="20A18742" w14:textId="77777777" w:rsidTr="003B6803">
        <w:trPr>
          <w:trHeight w:val="75"/>
        </w:trPr>
        <w:tc>
          <w:tcPr>
            <w:tcW w:w="1256" w:type="pct"/>
            <w:vMerge/>
            <w:tcBorders>
              <w:left w:val="single" w:sz="12" w:space="0" w:color="auto"/>
            </w:tcBorders>
            <w:shd w:val="clear" w:color="auto" w:fill="00A0DC"/>
            <w:vAlign w:val="center"/>
          </w:tcPr>
          <w:p w14:paraId="40A7EE2C"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9241936"/>
              <w:placeholder>
                <w:docPart w:val="C0E7E49B58754AD8B5FE1521A2141646"/>
              </w:placeholder>
            </w:sdtPr>
            <w:sdtEndPr/>
            <w:sdtContent>
              <w:sdt>
                <w:sdtPr>
                  <w:rPr>
                    <w:rFonts w:ascii="Proba Pro Lt" w:hAnsi="Proba Pro Lt" w:cs="Arial"/>
                    <w:color w:val="000000"/>
                    <w:sz w:val="20"/>
                    <w:szCs w:val="20"/>
                  </w:rPr>
                  <w:id w:val="-1168861813"/>
                  <w:placeholder>
                    <w:docPart w:val="C9D868E97B2D495B9954F552638E12C8"/>
                  </w:placeholder>
                </w:sdtPr>
                <w:sdtEndPr/>
                <w:sdtContent>
                  <w:p w14:paraId="0568E0A2" w14:textId="77777777" w:rsidR="00CB30DA" w:rsidRPr="008176A5" w:rsidRDefault="00CB30DA"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Lozić, Joško (2012.): Osnove menadžmenta, Sveučilište u Splitu, 9 - 262. str.</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6209494"/>
              <w:placeholder>
                <w:docPart w:val="11BC0BE1140440678D74624457B4261B"/>
              </w:placeholder>
            </w:sdtPr>
            <w:sdtEndPr/>
            <w:sdtContent>
              <w:p w14:paraId="237E67BE" w14:textId="7CFBDA97" w:rsidR="00CB30DA" w:rsidRPr="008176A5" w:rsidRDefault="00CB30DA" w:rsidP="00CB633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C7896B1454E64D0F9F7D6544835B42AF"/>
                    </w:placeholder>
                  </w:sdtPr>
                  <w:sdtEndPr/>
                  <w:sdtContent>
                    <w:r w:rsidRPr="008176A5">
                      <w:rPr>
                        <w:rFonts w:ascii="Proba Pro Lt" w:hAnsi="Proba Pro Lt" w:cs="Arial"/>
                        <w:color w:val="000000"/>
                        <w:sz w:val="20"/>
                        <w:szCs w:val="20"/>
                      </w:rPr>
                      <w:t xml:space="preserve">DA, 3 </w:t>
                    </w:r>
                    <w:r w:rsidR="00CB6333">
                      <w:rPr>
                        <w:rFonts w:ascii="Proba Pro Lt" w:hAnsi="Proba Pro Lt" w:cs="Arial"/>
                        <w:color w:val="000000"/>
                        <w:sz w:val="20"/>
                        <w:szCs w:val="20"/>
                      </w:rPr>
                      <w:t>kom.</w:t>
                    </w:r>
                  </w:sdtContent>
                </w:sdt>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82530700"/>
              <w:placeholder>
                <w:docPart w:val="8560B08862024233ADE7E4B5EEBCAA85"/>
              </w:placeholder>
            </w:sdtPr>
            <w:sdtEndPr/>
            <w:sdtContent>
              <w:p w14:paraId="435EA30A"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gradska knjižnica</w:t>
                </w:r>
              </w:p>
            </w:sdtContent>
          </w:sdt>
        </w:tc>
      </w:tr>
      <w:tr w:rsidR="00CB30DA" w:rsidRPr="008176A5" w14:paraId="37B03F50" w14:textId="77777777" w:rsidTr="003B6803">
        <w:trPr>
          <w:trHeight w:val="75"/>
        </w:trPr>
        <w:tc>
          <w:tcPr>
            <w:tcW w:w="1256" w:type="pct"/>
            <w:vMerge/>
            <w:tcBorders>
              <w:left w:val="single" w:sz="12" w:space="0" w:color="auto"/>
            </w:tcBorders>
            <w:shd w:val="clear" w:color="auto" w:fill="00A0DC"/>
            <w:vAlign w:val="center"/>
          </w:tcPr>
          <w:p w14:paraId="6FCEB389"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25420117"/>
              <w:placeholder>
                <w:docPart w:val="E55862ADB326420390F941A7B30E6B28"/>
              </w:placeholder>
            </w:sdtPr>
            <w:sdtEndPr/>
            <w:sdtContent>
              <w:p w14:paraId="67CA7053" w14:textId="77777777" w:rsidR="00CB30DA" w:rsidRPr="008176A5" w:rsidRDefault="00CB30DA"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2494834"/>
              <w:placeholder>
                <w:docPart w:val="759E708D9D8E43A0B4AB2ECE4EFC719E"/>
              </w:placeholder>
            </w:sdtPr>
            <w:sdtEndPr/>
            <w:sdtContent>
              <w:p w14:paraId="5C440D2C"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NE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3677542"/>
              <w:placeholder>
                <w:docPart w:val="06ED43EF640E47268DDB4D3EABFDB7C8"/>
              </w:placeholder>
            </w:sdtPr>
            <w:sdtEndPr/>
            <w:sdtContent>
              <w:p w14:paraId="39BA35D7"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gradska knjižnica</w:t>
                </w:r>
              </w:p>
            </w:sdtContent>
          </w:sdt>
        </w:tc>
      </w:tr>
      <w:tr w:rsidR="00CB30DA" w:rsidRPr="008176A5" w14:paraId="109F4753" w14:textId="77777777" w:rsidTr="003B6803">
        <w:trPr>
          <w:trHeight w:val="75"/>
        </w:trPr>
        <w:tc>
          <w:tcPr>
            <w:tcW w:w="1256" w:type="pct"/>
            <w:vMerge/>
            <w:tcBorders>
              <w:left w:val="single" w:sz="12" w:space="0" w:color="auto"/>
            </w:tcBorders>
            <w:shd w:val="clear" w:color="auto" w:fill="00A0DC"/>
            <w:vAlign w:val="center"/>
          </w:tcPr>
          <w:p w14:paraId="7F79C177"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69684071"/>
              <w:placeholder>
                <w:docPart w:val="212166EB616742C0A2FCCAE3FC9D4ECA"/>
              </w:placeholder>
            </w:sdtPr>
            <w:sdtEndPr/>
            <w:sdtContent>
              <w:p w14:paraId="7CFFF786" w14:textId="77777777" w:rsidR="00CB30DA" w:rsidRPr="008176A5" w:rsidRDefault="00CB30DA"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Nastavni materijali (predavanja, separati/interna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02188242"/>
              <w:placeholder>
                <w:docPart w:val="15CC8E89F5FD46D0B4EF4A4AF01B44DF"/>
              </w:placeholder>
            </w:sdtPr>
            <w:sdtEndPr/>
            <w:sdtContent>
              <w:p w14:paraId="02C7D548"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NE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2840765"/>
              <w:placeholder>
                <w:docPart w:val="BB37087736A94679A9591DBF41E996D6"/>
              </w:placeholder>
            </w:sdtPr>
            <w:sdtEndPr/>
            <w:sdtContent>
              <w:p w14:paraId="474DD989"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sustav Merlin</w:t>
                </w:r>
              </w:p>
            </w:sdtContent>
          </w:sdt>
        </w:tc>
      </w:tr>
      <w:tr w:rsidR="00CB30DA" w:rsidRPr="008176A5" w14:paraId="0996ECCC" w14:textId="77777777" w:rsidTr="00F67C23">
        <w:tc>
          <w:tcPr>
            <w:tcW w:w="1256" w:type="pct"/>
            <w:tcBorders>
              <w:top w:val="single" w:sz="12" w:space="0" w:color="auto"/>
              <w:left w:val="single" w:sz="12" w:space="0" w:color="auto"/>
            </w:tcBorders>
            <w:shd w:val="clear" w:color="auto" w:fill="00A0DC"/>
            <w:vAlign w:val="center"/>
          </w:tcPr>
          <w:p w14:paraId="6CEABC1F" w14:textId="77777777" w:rsidR="00CB30DA" w:rsidRPr="008176A5" w:rsidRDefault="00CB30DA"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241798497"/>
            <w:placeholder>
              <w:docPart w:val="9913366A0AED4A9FA486FF4EE0FDACE3"/>
            </w:placeholder>
          </w:sdtPr>
          <w:sdtEndPr/>
          <w:sdtContent>
            <w:tc>
              <w:tcPr>
                <w:tcW w:w="3744" w:type="pct"/>
                <w:gridSpan w:val="13"/>
                <w:tcBorders>
                  <w:top w:val="single" w:sz="12" w:space="0" w:color="auto"/>
                  <w:right w:val="single" w:sz="12" w:space="0" w:color="auto"/>
                </w:tcBorders>
              </w:tcPr>
              <w:p w14:paraId="246FB05C" w14:textId="037D6AEF" w:rsidR="00CB30DA" w:rsidRPr="00D7667B" w:rsidRDefault="00CB30DA" w:rsidP="00CE71F1">
                <w:pPr>
                  <w:pStyle w:val="ListParagraph"/>
                  <w:numPr>
                    <w:ilvl w:val="0"/>
                    <w:numId w:val="101"/>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Dujanić, Marčelo, (2007.): Menadžment, Veleučilište u Rijeci</w:t>
                </w:r>
              </w:p>
              <w:p w14:paraId="6BCD731D" w14:textId="77777777" w:rsidR="00CB30DA" w:rsidRPr="008176A5" w:rsidRDefault="00CB30DA" w:rsidP="00CE71F1">
                <w:pPr>
                  <w:pStyle w:val="ListParagraph"/>
                  <w:numPr>
                    <w:ilvl w:val="0"/>
                    <w:numId w:val="10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Srića, Velimir (2003.): Kako postati pun ideja – menadžer i kreativnost, MEP Consult, Zagreb</w:t>
                </w:r>
              </w:p>
              <w:p w14:paraId="21F33076" w14:textId="5FB45726" w:rsidR="00CB30DA" w:rsidRPr="00D7667B" w:rsidRDefault="00CB30DA" w:rsidP="00CE71F1">
                <w:pPr>
                  <w:pStyle w:val="ListParagraph"/>
                  <w:numPr>
                    <w:ilvl w:val="0"/>
                    <w:numId w:val="101"/>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Sučević, Darko (2010.): Krizni Menadžment, Lider press d.d., Zagreb</w:t>
                </w:r>
              </w:p>
            </w:tc>
          </w:sdtContent>
        </w:sdt>
      </w:tr>
      <w:tr w:rsidR="00CB30DA" w:rsidRPr="008176A5" w14:paraId="6536AF0B" w14:textId="77777777" w:rsidTr="00F67C23">
        <w:tc>
          <w:tcPr>
            <w:tcW w:w="1256" w:type="pct"/>
            <w:tcBorders>
              <w:top w:val="single" w:sz="12" w:space="0" w:color="auto"/>
              <w:left w:val="single" w:sz="12" w:space="0" w:color="auto"/>
            </w:tcBorders>
            <w:shd w:val="clear" w:color="auto" w:fill="00A0DC"/>
            <w:vAlign w:val="center"/>
          </w:tcPr>
          <w:p w14:paraId="7E06FDFC" w14:textId="77777777" w:rsidR="00CB30DA" w:rsidRPr="008176A5" w:rsidRDefault="00CB30DA"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4AAF5F"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16" w:history="1">
              <w:r w:rsidRPr="008176A5">
                <w:rPr>
                  <w:rStyle w:val="Hyperlink"/>
                  <w:rFonts w:ascii="Proba Pro Lt" w:hAnsi="Proba Pro Lt"/>
                  <w:i/>
                  <w:sz w:val="20"/>
                  <w:szCs w:val="20"/>
                </w:rPr>
                <w:t>http://www.pbf.unizg.hr/studiji/ispitni_rokovi</w:t>
              </w:r>
            </w:hyperlink>
          </w:p>
        </w:tc>
      </w:tr>
      <w:tr w:rsidR="00CB30DA" w:rsidRPr="008176A5" w14:paraId="3AA913CF" w14:textId="77777777" w:rsidTr="00F67C23">
        <w:tc>
          <w:tcPr>
            <w:tcW w:w="1256" w:type="pct"/>
            <w:tcBorders>
              <w:left w:val="single" w:sz="12" w:space="0" w:color="auto"/>
              <w:bottom w:val="single" w:sz="12" w:space="0" w:color="auto"/>
            </w:tcBorders>
            <w:shd w:val="clear" w:color="auto" w:fill="00A0DC"/>
            <w:vAlign w:val="center"/>
          </w:tcPr>
          <w:p w14:paraId="7DE6299C" w14:textId="77777777" w:rsidR="00CB30DA" w:rsidRPr="008176A5" w:rsidRDefault="00CB30DA"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937129606"/>
            <w:placeholder>
              <w:docPart w:val="846C62AF24164E9C9DD10D1978D828EF"/>
            </w:placeholder>
          </w:sdtPr>
          <w:sdtEndPr/>
          <w:sdtContent>
            <w:tc>
              <w:tcPr>
                <w:tcW w:w="3744" w:type="pct"/>
                <w:gridSpan w:val="13"/>
                <w:tcBorders>
                  <w:bottom w:val="single" w:sz="12" w:space="0" w:color="auto"/>
                  <w:right w:val="single" w:sz="12" w:space="0" w:color="auto"/>
                </w:tcBorders>
              </w:tcPr>
              <w:p w14:paraId="01D7461A"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0369C72B" w14:textId="77777777" w:rsidR="00CB30DA" w:rsidRPr="008176A5" w:rsidRDefault="00CB30DA" w:rsidP="008176A5">
      <w:pPr>
        <w:spacing w:after="0" w:line="240" w:lineRule="auto"/>
        <w:rPr>
          <w:rFonts w:ascii="Proba Pro Lt" w:hAnsi="Proba Pro Lt"/>
          <w:sz w:val="20"/>
          <w:szCs w:val="20"/>
        </w:rPr>
      </w:pPr>
    </w:p>
    <w:p w14:paraId="56E898A9" w14:textId="77777777" w:rsidR="006B3B2F" w:rsidRPr="008176A5" w:rsidRDefault="006B3B2F"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3603F2" w:rsidRPr="008176A5" w14:paraId="10405EB3"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86D905"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0F0AE925" w14:textId="77777777" w:rsidTr="003B6803">
        <w:tc>
          <w:tcPr>
            <w:tcW w:w="1256" w:type="pct"/>
            <w:tcBorders>
              <w:top w:val="single" w:sz="12" w:space="0" w:color="auto"/>
              <w:left w:val="single" w:sz="12" w:space="0" w:color="auto"/>
            </w:tcBorders>
            <w:shd w:val="clear" w:color="auto" w:fill="00A0DC"/>
            <w:vAlign w:val="center"/>
          </w:tcPr>
          <w:p w14:paraId="107DB041" w14:textId="53518DA5" w:rsidR="003603F2" w:rsidRPr="008176A5" w:rsidRDefault="003F30F4" w:rsidP="003F30F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2388238"/>
            <w:placeholder>
              <w:docPart w:val="D932BFFBFA3047BB9130A452FF5C6CB9"/>
            </w:placeholder>
          </w:sdtPr>
          <w:sdtEndPr/>
          <w:sdtContent>
            <w:sdt>
              <w:sdtPr>
                <w:rPr>
                  <w:rFonts w:ascii="Proba Pro Lt" w:hAnsi="Proba Pro Lt" w:cs="Arial"/>
                  <w:sz w:val="20"/>
                  <w:szCs w:val="20"/>
                </w:rPr>
                <w:id w:val="1096910251"/>
                <w:placeholder>
                  <w:docPart w:val="E55E505BAFD94412A77342EA40DD4C9D"/>
                </w:placeholder>
              </w:sdtPr>
              <w:sdtEndPr/>
              <w:sdtContent>
                <w:tc>
                  <w:tcPr>
                    <w:tcW w:w="1660" w:type="pct"/>
                    <w:gridSpan w:val="4"/>
                    <w:tcBorders>
                      <w:top w:val="single" w:sz="12" w:space="0" w:color="auto"/>
                      <w:right w:val="single" w:sz="12" w:space="0" w:color="auto"/>
                    </w:tcBorders>
                    <w:vAlign w:val="center"/>
                  </w:tcPr>
                  <w:p w14:paraId="40DF5C12" w14:textId="58FC3FB0" w:rsidR="003603F2" w:rsidRPr="00F75173" w:rsidRDefault="00DB7BE2" w:rsidP="003F30F4">
                    <w:pPr>
                      <w:tabs>
                        <w:tab w:val="left" w:pos="2820"/>
                      </w:tabs>
                      <w:spacing w:after="0" w:line="240" w:lineRule="auto"/>
                      <w:rPr>
                        <w:rFonts w:ascii="Proba Pro Lt" w:hAnsi="Proba Pro Lt" w:cs="Arial"/>
                        <w:b/>
                        <w:sz w:val="20"/>
                        <w:szCs w:val="20"/>
                      </w:rPr>
                    </w:pPr>
                    <w:hyperlink r:id="rId217" w:history="1">
                      <w:r w:rsidR="003603F2" w:rsidRPr="00F75173">
                        <w:rPr>
                          <w:rStyle w:val="Hyperlink"/>
                          <w:rFonts w:ascii="Proba Pro Lt" w:hAnsi="Proba Pro Lt" w:cs="Arial"/>
                          <w:b/>
                          <w:sz w:val="20"/>
                          <w:szCs w:val="20"/>
                        </w:rPr>
                        <w:t>Prof.</w:t>
                      </w:r>
                      <w:r w:rsidR="00F9008E"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dr.</w:t>
                      </w:r>
                      <w:r w:rsidR="00F9008E"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sc. Karin Kovačević Ganić</w:t>
                      </w:r>
                    </w:hyperlink>
                  </w:p>
                  <w:sdt>
                    <w:sdtPr>
                      <w:rPr>
                        <w:rFonts w:ascii="Proba Pro Lt" w:hAnsi="Proba Pro Lt" w:cs="Arial"/>
                        <w:sz w:val="20"/>
                        <w:szCs w:val="20"/>
                      </w:rPr>
                      <w:id w:val="-1238784850"/>
                      <w:placeholder>
                        <w:docPart w:val="DF7579A0DE1347B5A2DDE77EDC97BBFB"/>
                      </w:placeholder>
                    </w:sdtPr>
                    <w:sdtEndPr/>
                    <w:sdtContent>
                      <w:p w14:paraId="36A10C42" w14:textId="60492A3D" w:rsidR="003603F2" w:rsidRPr="008176A5" w:rsidRDefault="00DB7BE2" w:rsidP="003F30F4">
                        <w:pPr>
                          <w:tabs>
                            <w:tab w:val="left" w:pos="2820"/>
                          </w:tabs>
                          <w:spacing w:after="0" w:line="240" w:lineRule="auto"/>
                          <w:rPr>
                            <w:rFonts w:ascii="Proba Pro Lt" w:hAnsi="Proba Pro Lt" w:cs="Arial"/>
                            <w:sz w:val="20"/>
                            <w:szCs w:val="20"/>
                          </w:rPr>
                        </w:pPr>
                        <w:hyperlink r:id="rId218" w:history="1">
                          <w:r w:rsidR="003603F2" w:rsidRPr="0031509B">
                            <w:rPr>
                              <w:rStyle w:val="Hyperlink"/>
                              <w:rFonts w:ascii="Proba Pro Lt" w:hAnsi="Proba Pro Lt" w:cs="Arial"/>
                              <w:sz w:val="20"/>
                              <w:szCs w:val="20"/>
                            </w:rPr>
                            <w:t>Doc.</w:t>
                          </w:r>
                          <w:r w:rsidR="0031509B" w:rsidRPr="0031509B">
                            <w:rPr>
                              <w:rStyle w:val="Hyperlink"/>
                              <w:rFonts w:ascii="Proba Pro Lt" w:hAnsi="Proba Pro Lt" w:cs="Arial"/>
                              <w:sz w:val="20"/>
                              <w:szCs w:val="20"/>
                            </w:rPr>
                            <w:t xml:space="preserve"> </w:t>
                          </w:r>
                          <w:r w:rsidR="003603F2" w:rsidRPr="0031509B">
                            <w:rPr>
                              <w:rStyle w:val="Hyperlink"/>
                              <w:rFonts w:ascii="Proba Pro Lt" w:hAnsi="Proba Pro Lt" w:cs="Arial"/>
                              <w:sz w:val="20"/>
                              <w:szCs w:val="20"/>
                            </w:rPr>
                            <w:t>dr.</w:t>
                          </w:r>
                          <w:r w:rsidR="0031509B" w:rsidRPr="0031509B">
                            <w:rPr>
                              <w:rStyle w:val="Hyperlink"/>
                              <w:rFonts w:ascii="Proba Pro Lt" w:hAnsi="Proba Pro Lt" w:cs="Arial"/>
                              <w:sz w:val="20"/>
                              <w:szCs w:val="20"/>
                            </w:rPr>
                            <w:t xml:space="preserve"> </w:t>
                          </w:r>
                          <w:r w:rsidR="003603F2" w:rsidRPr="0031509B">
                            <w:rPr>
                              <w:rStyle w:val="Hyperlink"/>
                              <w:rFonts w:ascii="Proba Pro Lt" w:hAnsi="Proba Pro Lt" w:cs="Arial"/>
                              <w:sz w:val="20"/>
                              <w:szCs w:val="20"/>
                            </w:rPr>
                            <w:t>sc. Natka Ćurko</w:t>
                          </w:r>
                        </w:hyperlink>
                      </w:p>
                      <w:p w14:paraId="5B601B76" w14:textId="4E0B637F" w:rsidR="003603F2" w:rsidRPr="008176A5" w:rsidRDefault="00DB7BE2" w:rsidP="008B1488">
                        <w:pPr>
                          <w:tabs>
                            <w:tab w:val="left" w:pos="2820"/>
                          </w:tabs>
                          <w:spacing w:after="0" w:line="240" w:lineRule="auto"/>
                          <w:rPr>
                            <w:rFonts w:ascii="Proba Pro Lt" w:hAnsi="Proba Pro Lt" w:cs="Arial"/>
                            <w:sz w:val="20"/>
                            <w:szCs w:val="20"/>
                          </w:rPr>
                        </w:pPr>
                        <w:hyperlink r:id="rId219" w:history="1">
                          <w:r w:rsidR="008B1488" w:rsidRPr="008B1488">
                            <w:rPr>
                              <w:rStyle w:val="Hyperlink"/>
                              <w:rFonts w:ascii="Proba Pro Lt" w:hAnsi="Proba Pro Lt"/>
                              <w:sz w:val="20"/>
                              <w:szCs w:val="20"/>
                            </w:rPr>
                            <w:t xml:space="preserve">Dr. sc. </w:t>
                          </w:r>
                          <w:r w:rsidR="003603F2" w:rsidRPr="008B1488">
                            <w:rPr>
                              <w:rStyle w:val="Hyperlink"/>
                              <w:rFonts w:ascii="Proba Pro Lt" w:hAnsi="Proba Pro Lt" w:cs="Arial"/>
                              <w:sz w:val="20"/>
                              <w:szCs w:val="20"/>
                            </w:rPr>
                            <w:t>Marina Tomašević</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110A75C1"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7268446"/>
            <w:placeholder>
              <w:docPart w:val="C7A30D9D429441B5AF0398A565F27994"/>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9543891"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5BE8186B" w14:textId="77777777" w:rsidTr="003B6803">
        <w:tc>
          <w:tcPr>
            <w:tcW w:w="1256" w:type="pct"/>
            <w:tcBorders>
              <w:top w:val="single" w:sz="12" w:space="0" w:color="auto"/>
              <w:left w:val="single" w:sz="12" w:space="0" w:color="auto"/>
            </w:tcBorders>
            <w:shd w:val="clear" w:color="auto" w:fill="00A0DC"/>
            <w:vAlign w:val="center"/>
          </w:tcPr>
          <w:p w14:paraId="309EFB72" w14:textId="2F86C1D4"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003603F2" w:rsidRPr="008176A5">
              <w:rPr>
                <w:rFonts w:ascii="Proba Pro Lt" w:hAnsi="Proba Pro Lt" w:cs="Arial"/>
                <w:sz w:val="20"/>
                <w:szCs w:val="20"/>
              </w:rPr>
              <w:t>Naziv predmeta</w:t>
            </w:r>
          </w:p>
        </w:tc>
        <w:bookmarkStart w:id="33" w:name="Senzorika_analitika_vina" w:displacedByCustomXml="next"/>
        <w:sdt>
          <w:sdtPr>
            <w:rPr>
              <w:rFonts w:ascii="Proba Pro Lt" w:hAnsi="Proba Pro Lt" w:cs="Arial"/>
              <w:sz w:val="20"/>
              <w:szCs w:val="20"/>
            </w:rPr>
            <w:id w:val="-292373802"/>
            <w:placeholder>
              <w:docPart w:val="420F2654BFFF4029AAF065CC7D26BF0B"/>
            </w:placeholder>
          </w:sdtPr>
          <w:sdtEndPr/>
          <w:sdtContent>
            <w:tc>
              <w:tcPr>
                <w:tcW w:w="1660" w:type="pct"/>
                <w:gridSpan w:val="4"/>
                <w:tcBorders>
                  <w:top w:val="single" w:sz="12" w:space="0" w:color="auto"/>
                  <w:right w:val="single" w:sz="12" w:space="0" w:color="auto"/>
                </w:tcBorders>
                <w:vAlign w:val="center"/>
              </w:tcPr>
              <w:p w14:paraId="5E21176F" w14:textId="77777777" w:rsidR="003603F2" w:rsidRPr="008176A5" w:rsidRDefault="003603F2" w:rsidP="003F30F4">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Senzorika i analitika vina</w:t>
                </w:r>
              </w:p>
            </w:tc>
          </w:sdtContent>
        </w:sdt>
        <w:bookmarkEnd w:id="33" w:displacedByCustomXml="prev"/>
        <w:tc>
          <w:tcPr>
            <w:tcW w:w="1269" w:type="pct"/>
            <w:gridSpan w:val="5"/>
            <w:tcBorders>
              <w:top w:val="single" w:sz="12" w:space="0" w:color="auto"/>
              <w:right w:val="single" w:sz="12" w:space="0" w:color="auto"/>
            </w:tcBorders>
            <w:shd w:val="clear" w:color="auto" w:fill="00A0DC"/>
            <w:vAlign w:val="center"/>
          </w:tcPr>
          <w:p w14:paraId="368CE10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9008923"/>
            <w:placeholder>
              <w:docPart w:val="73B1D8A150744F04AC22F947CA88033C"/>
            </w:placeholder>
          </w:sdtPr>
          <w:sdtEndPr/>
          <w:sdtContent>
            <w:tc>
              <w:tcPr>
                <w:tcW w:w="816" w:type="pct"/>
                <w:gridSpan w:val="4"/>
                <w:tcBorders>
                  <w:top w:val="single" w:sz="12" w:space="0" w:color="auto"/>
                  <w:right w:val="single" w:sz="12" w:space="0" w:color="auto"/>
                </w:tcBorders>
                <w:vAlign w:val="center"/>
              </w:tcPr>
              <w:p w14:paraId="55A2A6D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3B3F5D98" w14:textId="77777777" w:rsidTr="003B6803">
        <w:tc>
          <w:tcPr>
            <w:tcW w:w="1256" w:type="pct"/>
            <w:tcBorders>
              <w:left w:val="single" w:sz="12" w:space="0" w:color="auto"/>
              <w:bottom w:val="single" w:sz="12" w:space="0" w:color="auto"/>
            </w:tcBorders>
            <w:shd w:val="clear" w:color="auto" w:fill="00A0DC"/>
            <w:vAlign w:val="center"/>
          </w:tcPr>
          <w:p w14:paraId="71FD9A2F" w14:textId="1B756807"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1091779035"/>
            <w:placeholder>
              <w:docPart w:val="9A5D6063F335422B883180FA1B4749AF"/>
            </w:placeholder>
          </w:sdtPr>
          <w:sdtEndPr/>
          <w:sdtContent>
            <w:tc>
              <w:tcPr>
                <w:tcW w:w="1660" w:type="pct"/>
                <w:gridSpan w:val="4"/>
                <w:tcBorders>
                  <w:bottom w:val="single" w:sz="12" w:space="0" w:color="auto"/>
                  <w:right w:val="single" w:sz="12" w:space="0" w:color="auto"/>
                </w:tcBorders>
                <w:vAlign w:val="center"/>
              </w:tcPr>
              <w:p w14:paraId="2910EAB2"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09087E9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243034552"/>
            <w:placeholder>
              <w:docPart w:val="418A89A53458460F9009B310D42A9F9F"/>
            </w:placeholder>
          </w:sdtPr>
          <w:sdtEndPr/>
          <w:sdtContent>
            <w:sdt>
              <w:sdtPr>
                <w:rPr>
                  <w:rFonts w:ascii="Proba Pro Lt" w:hAnsi="Proba Pro Lt" w:cs="Arial"/>
                  <w:sz w:val="20"/>
                  <w:szCs w:val="20"/>
                </w:rPr>
                <w:id w:val="-2002034157"/>
                <w:placeholder>
                  <w:docPart w:val="ABED74786F1C444ABA4EB5D6061F0ACB"/>
                </w:placeholder>
              </w:sdtPr>
              <w:sdtEndPr/>
              <w:sdtContent>
                <w:tc>
                  <w:tcPr>
                    <w:tcW w:w="816" w:type="pct"/>
                    <w:gridSpan w:val="4"/>
                    <w:tcBorders>
                      <w:bottom w:val="single" w:sz="12" w:space="0" w:color="auto"/>
                      <w:right w:val="single" w:sz="12" w:space="0" w:color="auto"/>
                    </w:tcBorders>
                    <w:vAlign w:val="center"/>
                  </w:tcPr>
                  <w:p w14:paraId="25EE1F9C" w14:textId="4120BC2A"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15</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0</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0</w:t>
                    </w:r>
                  </w:p>
                </w:tc>
              </w:sdtContent>
            </w:sdt>
          </w:sdtContent>
        </w:sdt>
      </w:tr>
      <w:tr w:rsidR="003603F2" w:rsidRPr="008176A5" w14:paraId="6F33C4E1" w14:textId="77777777" w:rsidTr="003B6803">
        <w:tc>
          <w:tcPr>
            <w:tcW w:w="1256" w:type="pct"/>
            <w:tcBorders>
              <w:left w:val="single" w:sz="12" w:space="0" w:color="auto"/>
              <w:bottom w:val="single" w:sz="12" w:space="0" w:color="auto"/>
            </w:tcBorders>
            <w:shd w:val="clear" w:color="auto" w:fill="00A0DC"/>
            <w:vAlign w:val="center"/>
          </w:tcPr>
          <w:p w14:paraId="08F6535C" w14:textId="48AE8A1D"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id w:val="-1767607657"/>
            <w:placeholder>
              <w:docPart w:val="5C7393FEFFFC4A0BA42B95457638F706"/>
            </w:placeholder>
          </w:sdtPr>
          <w:sdtEndPr/>
          <w:sdtContent>
            <w:tc>
              <w:tcPr>
                <w:tcW w:w="1660" w:type="pct"/>
                <w:gridSpan w:val="4"/>
                <w:tcBorders>
                  <w:bottom w:val="single" w:sz="12" w:space="0" w:color="auto"/>
                  <w:right w:val="single" w:sz="12" w:space="0" w:color="auto"/>
                </w:tcBorders>
                <w:vAlign w:val="center"/>
              </w:tcPr>
              <w:p w14:paraId="6CE89A4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327490C8"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818530654"/>
            <w:placeholder>
              <w:docPart w:val="6A8ECDD455B64386957E406AD4149A79"/>
            </w:placeholder>
          </w:sdtPr>
          <w:sdtEndPr/>
          <w:sdtContent>
            <w:tc>
              <w:tcPr>
                <w:tcW w:w="816" w:type="pct"/>
                <w:gridSpan w:val="4"/>
                <w:tcBorders>
                  <w:bottom w:val="single" w:sz="12" w:space="0" w:color="auto"/>
                  <w:right w:val="single" w:sz="12" w:space="0" w:color="auto"/>
                </w:tcBorders>
                <w:vAlign w:val="center"/>
              </w:tcPr>
              <w:p w14:paraId="3CE3189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46</w:t>
                </w:r>
              </w:p>
            </w:tc>
          </w:sdtContent>
        </w:sdt>
      </w:tr>
      <w:tr w:rsidR="003603F2" w:rsidRPr="008176A5" w14:paraId="5942E058" w14:textId="77777777" w:rsidTr="003B6803">
        <w:tc>
          <w:tcPr>
            <w:tcW w:w="1256" w:type="pct"/>
            <w:tcBorders>
              <w:left w:val="single" w:sz="12" w:space="0" w:color="auto"/>
              <w:bottom w:val="single" w:sz="12" w:space="0" w:color="auto"/>
            </w:tcBorders>
            <w:shd w:val="clear" w:color="auto" w:fill="00A0DC"/>
            <w:vAlign w:val="center"/>
          </w:tcPr>
          <w:p w14:paraId="3014CC06" w14:textId="7219D927"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01349635"/>
            <w:placeholder>
              <w:docPart w:val="EC4B0D359FA848E4B242FCEEE980C08F"/>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28E3C564"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4518648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3D612D2" w14:textId="77777777" w:rsidR="003603F2" w:rsidRPr="008176A5" w:rsidRDefault="00DB7BE2"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419052"/>
                <w:placeholder>
                  <w:docPart w:val="11C9E089C2A241BB9EA0D8308A7C2235"/>
                </w:placeholder>
                <w:dropDownList>
                  <w:listItem w:value="Choose an item."/>
                  <w:listItem w:displayText="1." w:value="1."/>
                  <w:listItem w:displayText="2." w:value="2."/>
                  <w:listItem w:displayText="3." w:value="3."/>
                </w:dropDownList>
              </w:sdtPr>
              <w:sdtEnd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569CD276" w14:textId="1FDF7273" w:rsidR="003603F2" w:rsidRPr="008176A5" w:rsidRDefault="00DB7BE2"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0785740"/>
                <w:placeholder>
                  <w:docPart w:val="BC70E7BE702B468CB69848F94D0CA709"/>
                </w:placeholder>
              </w:sdtPr>
              <w:sdtEndPr/>
              <w:sdtContent>
                <w:r w:rsidR="003603F2" w:rsidRPr="008176A5">
                  <w:rPr>
                    <w:rFonts w:ascii="Proba Pro Lt" w:hAnsi="Proba Pro Lt" w:cs="Arial"/>
                    <w:sz w:val="20"/>
                    <w:szCs w:val="20"/>
                  </w:rPr>
                  <w:t>0</w:t>
                </w:r>
                <w:r w:rsidR="003F30F4">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25F5ED70" w14:textId="77777777" w:rsidTr="003B6803">
        <w:tc>
          <w:tcPr>
            <w:tcW w:w="1256" w:type="pct"/>
            <w:tcBorders>
              <w:left w:val="single" w:sz="12" w:space="0" w:color="auto"/>
              <w:bottom w:val="single" w:sz="12" w:space="0" w:color="auto"/>
            </w:tcBorders>
            <w:shd w:val="clear" w:color="auto" w:fill="00A0DC"/>
            <w:vAlign w:val="center"/>
          </w:tcPr>
          <w:p w14:paraId="75A563E3"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548688294"/>
            <w:placeholder>
              <w:docPart w:val="29DBE7739DEC4702A785884975A60CE0"/>
            </w:placeholder>
          </w:sdtPr>
          <w:sdtEndPr/>
          <w:sdtContent>
            <w:sdt>
              <w:sdtPr>
                <w:rPr>
                  <w:rFonts w:ascii="Proba Pro Lt" w:hAnsi="Proba Pro Lt" w:cs="Arial"/>
                  <w:sz w:val="20"/>
                  <w:szCs w:val="20"/>
                </w:rPr>
                <w:id w:val="1258490835"/>
                <w:placeholder>
                  <w:docPart w:val="7842B2E803EF4746B6AB0C229BE3B7F7"/>
                </w:placeholder>
              </w:sdtPr>
              <w:sdtEndPr/>
              <w:sdtContent>
                <w:tc>
                  <w:tcPr>
                    <w:tcW w:w="1660" w:type="pct"/>
                    <w:gridSpan w:val="4"/>
                    <w:tcBorders>
                      <w:bottom w:val="single" w:sz="12" w:space="0" w:color="auto"/>
                      <w:right w:val="single" w:sz="12" w:space="0" w:color="auto"/>
                    </w:tcBorders>
                    <w:vAlign w:val="center"/>
                  </w:tcPr>
                  <w:p w14:paraId="64F5E616"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4888C61D"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640077237"/>
            <w:placeholder>
              <w:docPart w:val="7CE2E906E778499B86D88908BFDEB74F"/>
            </w:placeholder>
          </w:sdtPr>
          <w:sdtEndPr/>
          <w:sdtContent>
            <w:tc>
              <w:tcPr>
                <w:tcW w:w="816" w:type="pct"/>
                <w:gridSpan w:val="4"/>
                <w:tcBorders>
                  <w:bottom w:val="single" w:sz="12" w:space="0" w:color="auto"/>
                  <w:right w:val="single" w:sz="12" w:space="0" w:color="auto"/>
                </w:tcBorders>
                <w:vAlign w:val="center"/>
              </w:tcPr>
              <w:p w14:paraId="4225247F"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0F167A1E" w14:textId="77777777" w:rsidTr="003B6803">
        <w:tc>
          <w:tcPr>
            <w:tcW w:w="1256" w:type="pct"/>
            <w:tcBorders>
              <w:left w:val="single" w:sz="12" w:space="0" w:color="auto"/>
              <w:bottom w:val="single" w:sz="12" w:space="0" w:color="auto"/>
            </w:tcBorders>
            <w:shd w:val="clear" w:color="auto" w:fill="00A0DC"/>
            <w:vAlign w:val="center"/>
          </w:tcPr>
          <w:p w14:paraId="66A2983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853225"/>
            <w:placeholder>
              <w:docPart w:val="CD2456E01C62466E91CAE3A095D286E8"/>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06B718A2"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938A25E"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CB9CDBC" w14:textId="77777777" w:rsidR="003603F2" w:rsidRPr="008176A5" w:rsidRDefault="00DB7BE2" w:rsidP="003F30F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60775976"/>
                <w:placeholder>
                  <w:docPart w:val="4AD36BB7B0BF4C4099B36578CCABD68B"/>
                </w:placeholder>
                <w:dropDownList>
                  <w:listItem w:value="Choose an item."/>
                  <w:listItem w:displayText="DA" w:value="DA"/>
                  <w:listItem w:displayText="NE" w:value="NE"/>
                </w:dropDownList>
              </w:sdtPr>
              <w:sdtEndPr/>
              <w:sdtContent>
                <w:r w:rsidR="003603F2" w:rsidRPr="008176A5">
                  <w:rPr>
                    <w:rFonts w:ascii="Proba Pro Lt" w:hAnsi="Proba Pro Lt" w:cs="Arial"/>
                    <w:sz w:val="20"/>
                    <w:szCs w:val="20"/>
                  </w:rPr>
                  <w:t>DA</w:t>
                </w:r>
              </w:sdtContent>
            </w:sdt>
          </w:p>
        </w:tc>
      </w:tr>
      <w:tr w:rsidR="003603F2" w:rsidRPr="008176A5" w14:paraId="780A7FAD"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579C0D"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11238D55" w14:textId="77777777" w:rsidTr="003F30F4">
        <w:tc>
          <w:tcPr>
            <w:tcW w:w="1256" w:type="pct"/>
            <w:tcBorders>
              <w:top w:val="single" w:sz="12" w:space="0" w:color="auto"/>
              <w:left w:val="single" w:sz="12" w:space="0" w:color="auto"/>
            </w:tcBorders>
            <w:shd w:val="clear" w:color="auto" w:fill="00A0DC"/>
            <w:vAlign w:val="center"/>
          </w:tcPr>
          <w:p w14:paraId="45D111D9" w14:textId="457A7935"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429094765"/>
            <w:placeholder>
              <w:docPart w:val="95051B442B784FDEA662448C8671EB41"/>
            </w:placeholder>
          </w:sdtPr>
          <w:sdtEndPr/>
          <w:sdtContent>
            <w:tc>
              <w:tcPr>
                <w:tcW w:w="3744" w:type="pct"/>
                <w:gridSpan w:val="13"/>
                <w:tcBorders>
                  <w:top w:val="single" w:sz="12" w:space="0" w:color="auto"/>
                  <w:right w:val="single" w:sz="12" w:space="0" w:color="auto"/>
                </w:tcBorders>
                <w:vAlign w:val="center"/>
              </w:tcPr>
              <w:p w14:paraId="00A6915F"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3603F2" w:rsidRPr="008176A5" w14:paraId="0F77B651" w14:textId="77777777" w:rsidTr="003F30F4">
        <w:tc>
          <w:tcPr>
            <w:tcW w:w="1256" w:type="pct"/>
            <w:tcBorders>
              <w:left w:val="single" w:sz="12" w:space="0" w:color="auto"/>
            </w:tcBorders>
            <w:shd w:val="clear" w:color="auto" w:fill="00A0DC"/>
            <w:vAlign w:val="center"/>
          </w:tcPr>
          <w:p w14:paraId="1BF1A29D" w14:textId="5766BE8A"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652679042"/>
            <w:placeholder>
              <w:docPart w:val="F86C8355C3004C13A3711ACCF438E94C"/>
            </w:placeholder>
          </w:sdtPr>
          <w:sdtEndPr/>
          <w:sdtContent>
            <w:tc>
              <w:tcPr>
                <w:tcW w:w="3744" w:type="pct"/>
                <w:gridSpan w:val="13"/>
                <w:tcBorders>
                  <w:right w:val="single" w:sz="12" w:space="0" w:color="auto"/>
                </w:tcBorders>
                <w:vAlign w:val="center"/>
              </w:tcPr>
              <w:p w14:paraId="1FF830E0" w14:textId="788F6A13"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29CBDE8F" w14:textId="77777777" w:rsidTr="003F30F4">
        <w:tc>
          <w:tcPr>
            <w:tcW w:w="1256" w:type="pct"/>
            <w:tcBorders>
              <w:left w:val="single" w:sz="12" w:space="0" w:color="auto"/>
            </w:tcBorders>
            <w:shd w:val="clear" w:color="auto" w:fill="00A0DC"/>
            <w:vAlign w:val="center"/>
          </w:tcPr>
          <w:p w14:paraId="7E99EE58" w14:textId="0C3F8E98"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sz w:val="20"/>
              <w:szCs w:val="20"/>
            </w:rPr>
            <w:id w:val="-1930876194"/>
            <w:placeholder>
              <w:docPart w:val="811E846EEF324D6DB4D7F5BCBA226A0A"/>
            </w:placeholder>
          </w:sdtPr>
          <w:sdtEndPr/>
          <w:sdtContent>
            <w:tc>
              <w:tcPr>
                <w:tcW w:w="3744" w:type="pct"/>
                <w:gridSpan w:val="13"/>
                <w:tcBorders>
                  <w:right w:val="single" w:sz="12" w:space="0" w:color="auto"/>
                </w:tcBorders>
                <w:vAlign w:val="center"/>
              </w:tcPr>
              <w:p w14:paraId="72598EE7" w14:textId="77777777" w:rsidR="003603F2" w:rsidRPr="008176A5" w:rsidRDefault="003603F2" w:rsidP="00D7667B">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w:t>
                </w:r>
              </w:p>
              <w:p w14:paraId="70CC2FEC"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provoditi stručne poslove visokog stupnja složenosti u mikrobiološkim i fizikalno-kemijskim, kontrolnim i razvojnim laboratorijima prehrambene industrije</w:t>
                </w:r>
              </w:p>
              <w:p w14:paraId="64576240"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provoditi znanstvena istraživanja u području hrane</w:t>
                </w:r>
              </w:p>
              <w:p w14:paraId="07611249"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3207369D"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predstavljati i upućivati na suvremene trendove u prehrambenoj tehnologiji</w:t>
                </w:r>
              </w:p>
              <w:p w14:paraId="59C6F26F"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primjenjivati suvremenu optimalnu metodologiju komunikacije s kolegama na verbalan i pisan način koristeći odgovarajuću terminologiju</w:t>
                </w:r>
              </w:p>
              <w:p w14:paraId="404F7E84"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koristiti i valorizirati znanstvenu i stručnu literaturu u svrhu cjeloživotnog učenja i unapređenja struke</w:t>
                </w:r>
              </w:p>
              <w:p w14:paraId="299C6478" w14:textId="77777777" w:rsidR="00D7667B" w:rsidRDefault="00D7667B" w:rsidP="00D7667B">
                <w:pPr>
                  <w:tabs>
                    <w:tab w:val="left" w:pos="2820"/>
                  </w:tabs>
                  <w:spacing w:after="0" w:line="240" w:lineRule="auto"/>
                  <w:rPr>
                    <w:rFonts w:ascii="Proba Pro Lt" w:hAnsi="Proba Pro Lt" w:cs="Arial"/>
                    <w:sz w:val="20"/>
                    <w:szCs w:val="20"/>
                  </w:rPr>
                </w:pPr>
              </w:p>
              <w:p w14:paraId="44B560E6" w14:textId="0A84F44A" w:rsidR="003603F2" w:rsidRPr="008176A5" w:rsidRDefault="003603F2" w:rsidP="00D7667B">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p w14:paraId="7D533450" w14:textId="77777777" w:rsidR="003603F2" w:rsidRPr="008176A5" w:rsidRDefault="003603F2" w:rsidP="00882443">
                <w:pPr>
                  <w:pStyle w:val="ListParagraph"/>
                  <w:numPr>
                    <w:ilvl w:val="0"/>
                    <w:numId w:val="54"/>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C0ADC51" w14:textId="77777777" w:rsidR="003603F2" w:rsidRPr="008176A5" w:rsidRDefault="003603F2" w:rsidP="00882443">
                <w:pPr>
                  <w:pStyle w:val="ListParagraph"/>
                  <w:numPr>
                    <w:ilvl w:val="0"/>
                    <w:numId w:val="54"/>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interpretacija rezultata laboratorijskih analiza</w:t>
                </w:r>
              </w:p>
              <w:p w14:paraId="5DBA28FF" w14:textId="77777777" w:rsidR="00D7667B" w:rsidRDefault="003603F2" w:rsidP="00882443">
                <w:pPr>
                  <w:pStyle w:val="ListParagraph"/>
                  <w:numPr>
                    <w:ilvl w:val="0"/>
                    <w:numId w:val="54"/>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psimenim putem uz korištenje stručne terminologije</w:t>
                </w:r>
              </w:p>
              <w:p w14:paraId="7277D290" w14:textId="77777777" w:rsidR="00D7667B" w:rsidRDefault="00D7667B" w:rsidP="00D7667B">
                <w:pPr>
                  <w:pStyle w:val="ListParagraph"/>
                  <w:tabs>
                    <w:tab w:val="left" w:pos="2820"/>
                  </w:tabs>
                  <w:spacing w:after="0" w:line="240" w:lineRule="auto"/>
                  <w:ind w:left="619"/>
                  <w:rPr>
                    <w:rFonts w:ascii="Proba Pro Lt" w:hAnsi="Proba Pro Lt" w:cs="Arial"/>
                    <w:sz w:val="20"/>
                    <w:szCs w:val="20"/>
                  </w:rPr>
                </w:pPr>
              </w:p>
              <w:p w14:paraId="3A46326D" w14:textId="49C3AAAF" w:rsidR="003603F2" w:rsidRPr="00D7667B" w:rsidRDefault="003603F2" w:rsidP="00D7667B">
                <w:pPr>
                  <w:tabs>
                    <w:tab w:val="left" w:pos="2820"/>
                  </w:tabs>
                  <w:spacing w:after="0" w:line="240" w:lineRule="auto"/>
                  <w:rPr>
                    <w:rFonts w:ascii="Proba Pro Lt" w:hAnsi="Proba Pro Lt" w:cs="Arial"/>
                    <w:sz w:val="20"/>
                    <w:szCs w:val="20"/>
                  </w:rPr>
                </w:pPr>
                <w:r w:rsidRPr="00D7667B">
                  <w:rPr>
                    <w:rFonts w:ascii="Proba Pro Lt" w:hAnsi="Proba Pro Lt" w:cs="Arial"/>
                    <w:sz w:val="20"/>
                    <w:szCs w:val="20"/>
                  </w:rPr>
                  <w:t>Diplomski sveučilišni studij Nutricionizam</w:t>
                </w:r>
              </w:p>
              <w:p w14:paraId="32095E4F" w14:textId="77777777" w:rsidR="003603F2" w:rsidRPr="008176A5" w:rsidRDefault="003603F2" w:rsidP="00882443">
                <w:pPr>
                  <w:pStyle w:val="ListParagraph"/>
                  <w:numPr>
                    <w:ilvl w:val="0"/>
                    <w:numId w:val="55"/>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poznavanje i razumijevanje znanjai vještina iz određenih interdisciplinarnih disciplina kroz izborne module</w:t>
                </w:r>
              </w:p>
              <w:p w14:paraId="5DE8276A" w14:textId="77777777" w:rsidR="00D7667B" w:rsidRDefault="003603F2" w:rsidP="00882443">
                <w:pPr>
                  <w:pStyle w:val="ListParagraph"/>
                  <w:numPr>
                    <w:ilvl w:val="0"/>
                    <w:numId w:val="55"/>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koristiti i valorizirati znanstvenu i stručnu literaturu u svrhu cjeloživotnoh učenja i naprjeđenja struke</w:t>
                </w:r>
              </w:p>
              <w:p w14:paraId="76696614" w14:textId="77777777" w:rsidR="00D7667B" w:rsidRDefault="00D7667B" w:rsidP="00D7667B">
                <w:pPr>
                  <w:pStyle w:val="ListParagraph"/>
                  <w:tabs>
                    <w:tab w:val="left" w:pos="2820"/>
                  </w:tabs>
                  <w:spacing w:after="0" w:line="240" w:lineRule="auto"/>
                  <w:ind w:left="619"/>
                  <w:rPr>
                    <w:rFonts w:ascii="Proba Pro Lt" w:hAnsi="Proba Pro Lt" w:cs="Arial"/>
                    <w:sz w:val="20"/>
                    <w:szCs w:val="20"/>
                  </w:rPr>
                </w:pPr>
              </w:p>
              <w:p w14:paraId="70A458B4" w14:textId="2E3D0805" w:rsidR="003603F2" w:rsidRPr="00D7667B" w:rsidRDefault="003603F2" w:rsidP="00D7667B">
                <w:pPr>
                  <w:tabs>
                    <w:tab w:val="left" w:pos="2820"/>
                  </w:tabs>
                  <w:spacing w:after="0" w:line="240" w:lineRule="auto"/>
                  <w:rPr>
                    <w:rFonts w:ascii="Proba Pro Lt" w:hAnsi="Proba Pro Lt" w:cs="Arial"/>
                    <w:sz w:val="20"/>
                    <w:szCs w:val="20"/>
                  </w:rPr>
                </w:pPr>
                <w:r w:rsidRPr="00D7667B">
                  <w:rPr>
                    <w:rFonts w:ascii="Proba Pro Lt" w:hAnsi="Proba Pro Lt" w:cs="Arial"/>
                    <w:sz w:val="20"/>
                    <w:szCs w:val="20"/>
                  </w:rPr>
                  <w:t>Diplomski sveučilišni studij Molekularna biotehnologija</w:t>
                </w:r>
              </w:p>
              <w:p w14:paraId="6BEBD7F7" w14:textId="77777777" w:rsidR="003603F2" w:rsidRPr="008176A5" w:rsidRDefault="003603F2" w:rsidP="00882443">
                <w:pPr>
                  <w:pStyle w:val="ListParagraph"/>
                  <w:numPr>
                    <w:ilvl w:val="0"/>
                    <w:numId w:val="56"/>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koristiti opremu i instrumente u kemijskim, biokemijskim, mikrobiološkim i molekularno-genetičkim laboratorijima</w:t>
                </w:r>
              </w:p>
              <w:p w14:paraId="51C91232" w14:textId="77777777" w:rsidR="003603F2" w:rsidRPr="008176A5" w:rsidRDefault="003603F2" w:rsidP="00882443">
                <w:pPr>
                  <w:pStyle w:val="ListParagraph"/>
                  <w:numPr>
                    <w:ilvl w:val="0"/>
                    <w:numId w:val="56"/>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lastRenderedPageBreak/>
                  <w:t>koristiti se znanstvenom literaturom na engleskom jeziku, adekvatno prezentirati postojeće rezultate stručnjacima i laicima te prenosti znanja i vještine svojim kolegama</w:t>
                </w:r>
              </w:p>
            </w:tc>
          </w:sdtContent>
        </w:sdt>
      </w:tr>
      <w:tr w:rsidR="003603F2" w:rsidRPr="008176A5" w14:paraId="786AF6DF" w14:textId="77777777" w:rsidTr="003F30F4">
        <w:tc>
          <w:tcPr>
            <w:tcW w:w="1256" w:type="pct"/>
            <w:tcBorders>
              <w:left w:val="single" w:sz="12" w:space="0" w:color="auto"/>
            </w:tcBorders>
            <w:shd w:val="clear" w:color="auto" w:fill="00A0DC"/>
            <w:vAlign w:val="center"/>
          </w:tcPr>
          <w:p w14:paraId="0D25D7FD" w14:textId="64F8E16A"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cs="Arial"/>
              <w:sz w:val="20"/>
              <w:szCs w:val="20"/>
            </w:rPr>
            <w:id w:val="-387417970"/>
            <w:placeholder>
              <w:docPart w:val="DE6F68D7724647CDABBB9A031D3D2A54"/>
            </w:placeholder>
          </w:sdtPr>
          <w:sdtEndPr>
            <w:rPr>
              <w:rFonts w:cs="Calibri"/>
            </w:rPr>
          </w:sdtEndPr>
          <w:sdtContent>
            <w:sdt>
              <w:sdtPr>
                <w:rPr>
                  <w:rFonts w:ascii="Proba Pro Lt" w:hAnsi="Proba Pro Lt" w:cs="Arial"/>
                  <w:sz w:val="20"/>
                  <w:szCs w:val="20"/>
                </w:rPr>
                <w:id w:val="801039535"/>
                <w:placeholder>
                  <w:docPart w:val="3E3590FD59B443BFB20DC0D2A5510EC5"/>
                </w:placeholder>
              </w:sdtPr>
              <w:sdtEndPr>
                <w:rPr>
                  <w:rFonts w:cs="Calibri"/>
                </w:rPr>
              </w:sdtEndPr>
              <w:sdtContent>
                <w:tc>
                  <w:tcPr>
                    <w:tcW w:w="3744" w:type="pct"/>
                    <w:gridSpan w:val="13"/>
                    <w:tcBorders>
                      <w:right w:val="single" w:sz="12" w:space="0" w:color="auto"/>
                    </w:tcBorders>
                    <w:vAlign w:val="center"/>
                  </w:tcPr>
                  <w:p w14:paraId="7FDBB5AF" w14:textId="095A0D29"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interpretirati osno</w:t>
                    </w:r>
                    <w:r w:rsidR="00554B5F">
                      <w:rPr>
                        <w:rFonts w:ascii="Proba Pro Lt" w:hAnsi="Proba Pro Lt" w:cs="Arial"/>
                        <w:sz w:val="20"/>
                        <w:szCs w:val="20"/>
                      </w:rPr>
                      <w:t>vna osjetila (okus, njuh i vid)</w:t>
                    </w:r>
                  </w:p>
                  <w:p w14:paraId="2AD6044B" w14:textId="43003ECE"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primjeniti stručnu te</w:t>
                    </w:r>
                    <w:r w:rsidR="00554B5F">
                      <w:rPr>
                        <w:rFonts w:ascii="Proba Pro Lt" w:hAnsi="Proba Pro Lt" w:cs="Arial"/>
                        <w:sz w:val="20"/>
                        <w:szCs w:val="20"/>
                      </w:rPr>
                      <w:t>rminologiju kod opisivanja vina</w:t>
                    </w:r>
                  </w:p>
                  <w:p w14:paraId="6F6F85B0" w14:textId="024984C8"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samostalno opisati senzorske karakteristike vina (mirisne komponente, komponente koje formiraju okus vina, skladnost i</w:t>
                    </w:r>
                    <w:r w:rsidR="00554B5F">
                      <w:rPr>
                        <w:rFonts w:ascii="Proba Pro Lt" w:hAnsi="Proba Pro Lt" w:cs="Arial"/>
                        <w:sz w:val="20"/>
                        <w:szCs w:val="20"/>
                      </w:rPr>
                      <w:t>zmeđu pojedinih sastojaka vina)</w:t>
                    </w:r>
                  </w:p>
                  <w:p w14:paraId="2468A5FA" w14:textId="5E71FC93"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vrednovati kakvoću proizvoda, razlikovati vinske u odnosu </w:t>
                    </w:r>
                    <w:r w:rsidR="00554B5F">
                      <w:rPr>
                        <w:rFonts w:ascii="Proba Pro Lt" w:hAnsi="Proba Pro Lt" w:cs="Arial"/>
                        <w:sz w:val="20"/>
                        <w:szCs w:val="20"/>
                      </w:rPr>
                      <w:t>na defektne mirise i okuse vina</w:t>
                    </w:r>
                  </w:p>
                  <w:p w14:paraId="5DB4372B" w14:textId="7916F9A5"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me</w:t>
                    </w:r>
                    <w:r w:rsidR="00554B5F">
                      <w:rPr>
                        <w:rFonts w:ascii="Proba Pro Lt" w:hAnsi="Proba Pro Lt" w:cs="Arial"/>
                        <w:sz w:val="20"/>
                        <w:szCs w:val="20"/>
                      </w:rPr>
                      <w:t>tode bodovnog ocjenjivanja vina</w:t>
                    </w:r>
                  </w:p>
                  <w:p w14:paraId="65B5542C" w14:textId="61DF8926"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odrediti fizikalno-kemijskim i instrumentalnim me</w:t>
                    </w:r>
                    <w:r w:rsidR="00554B5F">
                      <w:rPr>
                        <w:rFonts w:ascii="Proba Pro Lt" w:hAnsi="Proba Pro Lt" w:cs="Arial"/>
                        <w:sz w:val="20"/>
                        <w:szCs w:val="20"/>
                      </w:rPr>
                      <w:t>todama pojedine komponente vina</w:t>
                    </w:r>
                  </w:p>
                </w:tc>
              </w:sdtContent>
            </w:sdt>
          </w:sdtContent>
        </w:sdt>
      </w:tr>
      <w:tr w:rsidR="003603F2" w:rsidRPr="008176A5" w14:paraId="45F31CE2" w14:textId="77777777" w:rsidTr="003F30F4">
        <w:tc>
          <w:tcPr>
            <w:tcW w:w="1256" w:type="pct"/>
            <w:tcBorders>
              <w:left w:val="single" w:sz="12" w:space="0" w:color="auto"/>
            </w:tcBorders>
            <w:shd w:val="clear" w:color="auto" w:fill="00A0DC"/>
            <w:vAlign w:val="center"/>
          </w:tcPr>
          <w:p w14:paraId="3A8DAF84" w14:textId="6B02BDEF"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68932102" w14:textId="77777777" w:rsidR="003603F2" w:rsidRPr="008176A5" w:rsidRDefault="003603F2" w:rsidP="003F30F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256711465"/>
            <w:placeholder>
              <w:docPart w:val="7458AE92DF214ECD93BC727EBE0D550A"/>
            </w:placeholder>
          </w:sdtPr>
          <w:sdtEndPr/>
          <w:sdtContent>
            <w:tc>
              <w:tcPr>
                <w:tcW w:w="3744" w:type="pct"/>
                <w:gridSpan w:val="13"/>
                <w:tcBorders>
                  <w:right w:val="single" w:sz="12" w:space="0" w:color="auto"/>
                </w:tcBorders>
                <w:vAlign w:val="center"/>
              </w:tcPr>
              <w:p w14:paraId="6F66438F" w14:textId="77777777" w:rsidR="003603F2" w:rsidRPr="008176A5" w:rsidRDefault="003603F2" w:rsidP="00882443">
                <w:pPr>
                  <w:pStyle w:val="ListParagraph"/>
                  <w:numPr>
                    <w:ilvl w:val="0"/>
                    <w:numId w:val="53"/>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rPr>
                  <w:t>F</w:t>
                </w:r>
                <w:r w:rsidRPr="008176A5">
                  <w:rPr>
                    <w:rFonts w:ascii="Proba Pro Lt" w:hAnsi="Proba Pro Lt" w:cs="Arial"/>
                    <w:sz w:val="20"/>
                    <w:szCs w:val="20"/>
                  </w:rPr>
                  <w:t xml:space="preserve">iziologija osjetila okusa, njuha, vida i sluha. </w:t>
                </w:r>
              </w:p>
              <w:p w14:paraId="413AAC20"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Senzorska procjena vina. </w:t>
                </w:r>
              </w:p>
              <w:p w14:paraId="02EA261D"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Osnovne karakteristike vina: miris, okus i boja vina, otkrivanje, razumijevanje i prepoznavanje.</w:t>
                </w:r>
              </w:p>
              <w:p w14:paraId="6BC4DBE2"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Terminologija opisa senzorskih svojstava vina. </w:t>
                </w:r>
              </w:p>
              <w:p w14:paraId="7A345387"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Manjkavosti, nedostaci i bolesti vina. </w:t>
                </w:r>
              </w:p>
              <w:p w14:paraId="44755E80"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Organiziranje kušanja (laboratorij, čaše, temperatura i volumen uzorka…). </w:t>
                </w:r>
              </w:p>
              <w:p w14:paraId="65B72319"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Senzorski testovi (hedonistički, deskriptivni, triangl test). </w:t>
                </w:r>
              </w:p>
              <w:p w14:paraId="3DCA64AD"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Upoznavanje s metodama bodovnog ocjenjivanja vina. </w:t>
                </w:r>
              </w:p>
              <w:p w14:paraId="18851E96"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Fizikalno-kemijske, spektrofotometrijske i instrumentalne analize mošta i vina.</w:t>
                </w:r>
              </w:p>
            </w:tc>
          </w:sdtContent>
        </w:sdt>
      </w:tr>
      <w:tr w:rsidR="003603F2" w:rsidRPr="008176A5" w14:paraId="789CDC59" w14:textId="77777777" w:rsidTr="003B6803">
        <w:trPr>
          <w:trHeight w:val="349"/>
        </w:trPr>
        <w:tc>
          <w:tcPr>
            <w:tcW w:w="1256" w:type="pct"/>
            <w:vMerge w:val="restart"/>
            <w:tcBorders>
              <w:left w:val="single" w:sz="12" w:space="0" w:color="auto"/>
            </w:tcBorders>
            <w:shd w:val="clear" w:color="auto" w:fill="00A0DC"/>
            <w:vAlign w:val="center"/>
          </w:tcPr>
          <w:p w14:paraId="1AA7F361" w14:textId="6A1F52FD"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8308B95"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4181094"/>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3967A793"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567986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58948113"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149351"/>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5428AB77"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3713658"/>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3746CDD8"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178334"/>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3253BA9A" w14:textId="77777777" w:rsidR="003603F2" w:rsidRPr="008176A5" w:rsidRDefault="00DB7BE2"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811127"/>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512A6555"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9971114"/>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627E6157"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0752923"/>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2569434A"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707931"/>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52472AF3"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72036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0F47878B" w14:textId="77777777" w:rsidR="003603F2" w:rsidRPr="008176A5" w:rsidRDefault="00DB7BE2"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9451681"/>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685443297"/>
                <w:placeholder>
                  <w:docPart w:val="D3AA60EA23164024AFF474CA7DB67E07"/>
                </w:placeholder>
                <w:showingPlcHdr/>
              </w:sdtPr>
              <w:sdtEnd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6279C1D" w14:textId="1845A3AA"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1FA7A11D"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34BE3E0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15EDB48"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2F0EFDDF"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100032797"/>
            <w:placeholder>
              <w:docPart w:val="DF9A90B27C604EF49FD0B5BD8A24A5C8"/>
            </w:placeholder>
            <w:showingPlcHdr/>
          </w:sdtPr>
          <w:sdtEndPr/>
          <w:sdtContent>
            <w:tc>
              <w:tcPr>
                <w:tcW w:w="1246" w:type="pct"/>
                <w:gridSpan w:val="5"/>
                <w:tcBorders>
                  <w:right w:val="single" w:sz="12" w:space="0" w:color="auto"/>
                </w:tcBorders>
              </w:tcPr>
              <w:p w14:paraId="6D2E2E00"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406F2C8E"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CDC8F0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66FF6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47733400"/>
              <w:placeholder>
                <w:docPart w:val="E460A48AAB93495787BEFFA1E7B32E52"/>
              </w:placeholder>
            </w:sdtPr>
            <w:sdtEndPr/>
            <w:sdtContent>
              <w:p w14:paraId="6E616EA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620073217"/>
              <w:placeholder>
                <w:docPart w:val="26D187C2983E4DB18A4016C288E5DB2B"/>
              </w:placeholder>
              <w:showingPlcHdr/>
            </w:sdtPr>
            <w:sdtEndPr/>
            <w:sdtContent>
              <w:p w14:paraId="2ADE109F"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430809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8797913"/>
              <w:placeholder>
                <w:docPart w:val="61A97369BB784420B654EEF5CBD15C2C"/>
              </w:placeholder>
              <w:showingPlcHdr/>
            </w:sdtPr>
            <w:sdtEndPr/>
            <w:sdtContent>
              <w:p w14:paraId="73C2497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2054710"/>
              <w:placeholder>
                <w:docPart w:val="A60600300E9F41908951F7B96C29DCDF"/>
              </w:placeholder>
            </w:sdtPr>
            <w:sdtEndPr/>
            <w:sdtContent>
              <w:p w14:paraId="7F886869"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1A87CB"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94089572"/>
              <w:placeholder>
                <w:docPart w:val="387E11E1789347638C1B458AC2839886"/>
              </w:placeholder>
              <w:showingPlcHdr/>
            </w:sdtPr>
            <w:sdtEndPr/>
            <w:sdtContent>
              <w:p w14:paraId="27D85622"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67249710"/>
              <w:placeholder>
                <w:docPart w:val="38CB2697D25A4CCEA72D7D3E5E7DF3F0"/>
              </w:placeholder>
            </w:sdtPr>
            <w:sdtEndPr/>
            <w:sdtContent>
              <w:p w14:paraId="316D1298"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48D053AE" w14:textId="77777777" w:rsidTr="003B6803">
        <w:trPr>
          <w:trHeight w:val="397"/>
        </w:trPr>
        <w:tc>
          <w:tcPr>
            <w:tcW w:w="1256" w:type="pct"/>
            <w:vMerge/>
            <w:tcBorders>
              <w:left w:val="single" w:sz="12" w:space="0" w:color="auto"/>
            </w:tcBorders>
            <w:shd w:val="clear" w:color="auto" w:fill="00A0DC"/>
            <w:vAlign w:val="center"/>
          </w:tcPr>
          <w:p w14:paraId="040D2D8A"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98B47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70879305"/>
              <w:placeholder>
                <w:docPart w:val="F5DCFA72DCF9471B811730171D8CF87B"/>
              </w:placeholder>
              <w:showingPlcHdr/>
            </w:sdtPr>
            <w:sdtEndPr/>
            <w:sdtContent>
              <w:p w14:paraId="65500EF2"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31723775"/>
              <w:placeholder>
                <w:docPart w:val="0E8451ACDDF348BDBE9CC0DBC49B9B51"/>
              </w:placeholder>
            </w:sdtPr>
            <w:sdtEndPr/>
            <w:sdtContent>
              <w:p w14:paraId="4B5A5253"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6315100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48854247"/>
              <w:placeholder>
                <w:docPart w:val="E4FD04575EB348AB86316D5A8F9827B0"/>
              </w:placeholder>
              <w:showingPlcHdr/>
            </w:sdtPr>
            <w:sdtEndPr/>
            <w:sdtContent>
              <w:p w14:paraId="3A146FCD"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45062141"/>
              <w:placeholder>
                <w:docPart w:val="0A577842C9A34F0587EB5E2845C5A77E"/>
              </w:placeholder>
            </w:sdtPr>
            <w:sdtEndPr/>
            <w:sdtContent>
              <w:p w14:paraId="3D11D919"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0C274D0" w14:textId="77777777" w:rsidR="003603F2" w:rsidRPr="008176A5" w:rsidRDefault="00DB7BE2"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7227361"/>
                <w:placeholder>
                  <w:docPart w:val="BEB96701BDFB4A82B5C1BD715556825B"/>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55619683"/>
              <w:placeholder>
                <w:docPart w:val="F6AD310F2EC0416AAAD82C16E7FEC009"/>
              </w:placeholder>
              <w:showingPlcHdr/>
            </w:sdtPr>
            <w:sdtEndPr/>
            <w:sdtContent>
              <w:p w14:paraId="6F083C81"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7567455"/>
              <w:placeholder>
                <w:docPart w:val="5F4221EC160E4A729010C7D11A6EC50D"/>
              </w:placeholder>
              <w:showingPlcHdr/>
            </w:sdtPr>
            <w:sdtEndPr/>
            <w:sdtContent>
              <w:p w14:paraId="2A062543"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4067B5C" w14:textId="77777777" w:rsidTr="003B6803">
        <w:trPr>
          <w:trHeight w:val="397"/>
        </w:trPr>
        <w:tc>
          <w:tcPr>
            <w:tcW w:w="1256" w:type="pct"/>
            <w:vMerge/>
            <w:tcBorders>
              <w:left w:val="single" w:sz="12" w:space="0" w:color="auto"/>
            </w:tcBorders>
            <w:shd w:val="clear" w:color="auto" w:fill="00A0DC"/>
            <w:vAlign w:val="center"/>
          </w:tcPr>
          <w:p w14:paraId="7B2719F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1C1E2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89229528"/>
              <w:placeholder>
                <w:docPart w:val="5480EDB01BF54F2CB62804F0DAB5BB31"/>
              </w:placeholder>
              <w:showingPlcHdr/>
            </w:sdtPr>
            <w:sdtEndPr/>
            <w:sdtContent>
              <w:p w14:paraId="1FBE9185"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15538849"/>
              <w:placeholder>
                <w:docPart w:val="DB122ECA8A4B496EAEE42873E1FFB282"/>
              </w:placeholder>
            </w:sdtPr>
            <w:sdtEndPr/>
            <w:sdtContent>
              <w:p w14:paraId="6CE167BE"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E55C85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31826434"/>
              <w:placeholder>
                <w:docPart w:val="6FB531A360D441C9BFDD28C90A48CE96"/>
              </w:placeholder>
              <w:showingPlcHdr/>
            </w:sdtPr>
            <w:sdtEndPr/>
            <w:sdtContent>
              <w:p w14:paraId="5BF406ED"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2013058"/>
              <w:placeholder>
                <w:docPart w:val="16A052C3B72440218417C68E502B6489"/>
              </w:placeholder>
            </w:sdtPr>
            <w:sdtEndPr/>
            <w:sdtContent>
              <w:p w14:paraId="3BBA90F5"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57DF31" w14:textId="77777777" w:rsidR="003603F2" w:rsidRPr="008176A5" w:rsidRDefault="00DB7BE2"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2056745"/>
                <w:placeholder>
                  <w:docPart w:val="E4878B85BD1141DBA8BA9EA8B6565F7B"/>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087295"/>
              <w:placeholder>
                <w:docPart w:val="F96EA14A064C4A52B5FB2EF270906F4D"/>
              </w:placeholder>
              <w:showingPlcHdr/>
            </w:sdtPr>
            <w:sdtEndPr/>
            <w:sdtContent>
              <w:p w14:paraId="691A52FC"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2023775"/>
              <w:placeholder>
                <w:docPart w:val="1B7DBA49E42344F78A60CE271C0BF949"/>
              </w:placeholder>
              <w:showingPlcHdr/>
            </w:sdtPr>
            <w:sdtEndPr/>
            <w:sdtContent>
              <w:p w14:paraId="31EE74E0"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D640121" w14:textId="77777777" w:rsidTr="003B6803">
        <w:trPr>
          <w:trHeight w:val="397"/>
        </w:trPr>
        <w:tc>
          <w:tcPr>
            <w:tcW w:w="1256" w:type="pct"/>
            <w:vMerge/>
            <w:tcBorders>
              <w:left w:val="single" w:sz="12" w:space="0" w:color="auto"/>
            </w:tcBorders>
            <w:shd w:val="clear" w:color="auto" w:fill="00A0DC"/>
            <w:vAlign w:val="center"/>
          </w:tcPr>
          <w:p w14:paraId="27B744ED"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DBFD0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7516016"/>
              <w:placeholder>
                <w:docPart w:val="55A1BF13BB4244DC81213B5374BD8833"/>
              </w:placeholder>
              <w:showingPlcHdr/>
            </w:sdtPr>
            <w:sdtEndPr/>
            <w:sdtContent>
              <w:p w14:paraId="5E86F9F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128650689"/>
              <w:placeholder>
                <w:docPart w:val="FFD82C8C84124C49A058C5C8AE1C868B"/>
              </w:placeholder>
            </w:sdtPr>
            <w:sdtEndPr/>
            <w:sdtContent>
              <w:p w14:paraId="7B2F6AD0"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521ACB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19821337"/>
              <w:placeholder>
                <w:docPart w:val="FDD3433FB1234FC88C3BB9A1263D07A0"/>
              </w:placeholder>
              <w:showingPlcHdr/>
            </w:sdtPr>
            <w:sdtEndPr/>
            <w:sdtContent>
              <w:p w14:paraId="57EBCBC2"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51975986"/>
              <w:placeholder>
                <w:docPart w:val="41DEAF0E39DE4E2684D560D413792903"/>
              </w:placeholder>
            </w:sdtPr>
            <w:sdtEndPr/>
            <w:sdtContent>
              <w:p w14:paraId="0BF4C52B"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483CC77B" w14:textId="77777777" w:rsidR="003603F2" w:rsidRPr="008176A5" w:rsidRDefault="00DB7BE2"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40402291"/>
                <w:placeholder>
                  <w:docPart w:val="DEC3E15FDC354AA3AD4600AC3CDFE955"/>
                </w:placeholder>
                <w:showingPlcHdr/>
              </w:sdtPr>
              <w:sdtEnd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6292645"/>
              <w:placeholder>
                <w:docPart w:val="897A5B52EA8C430997F7E6E5D6D7488B"/>
              </w:placeholder>
              <w:showingPlcHdr/>
            </w:sdtPr>
            <w:sdtEndPr/>
            <w:sdtContent>
              <w:p w14:paraId="5EBD90C0"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78856470"/>
              <w:placeholder>
                <w:docPart w:val="1827C539A1AE44A4AE1711805E01F26A"/>
              </w:placeholder>
              <w:showingPlcHdr/>
            </w:sdtPr>
            <w:sdtEndPr/>
            <w:sdtContent>
              <w:p w14:paraId="2966F22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0BACB1F5"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308C35B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F5888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52449428"/>
              <w:placeholder>
                <w:docPart w:val="23F1513B980D4FEBBC3E6963BC0CEC54"/>
              </w:placeholder>
              <w:showingPlcHdr/>
            </w:sdtPr>
            <w:sdtEndPr/>
            <w:sdtContent>
              <w:p w14:paraId="1F832465"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878697"/>
              <w:placeholder>
                <w:docPart w:val="33281EB5981E49CE99800B03F1C689BB"/>
              </w:placeholder>
            </w:sdtPr>
            <w:sdtEndPr/>
            <w:sdtContent>
              <w:p w14:paraId="0517F48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30BF37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0111048"/>
              <w:placeholder>
                <w:docPart w:val="242533AEB54A4331A8436DF1719DF875"/>
              </w:placeholder>
              <w:showingPlcHdr/>
            </w:sdtPr>
            <w:sdtEndPr/>
            <w:sdtContent>
              <w:p w14:paraId="7C873C8B"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821512"/>
              <w:placeholder>
                <w:docPart w:val="A28ABB321C9149A7A37DC022FDC08BC7"/>
              </w:placeholder>
            </w:sdtPr>
            <w:sdtEndPr/>
            <w:sdtContent>
              <w:p w14:paraId="6B2AA26C"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5DA5F8C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12166072"/>
              <w:placeholder>
                <w:docPart w:val="B4062FA69528496FB0474402ADD78B93"/>
              </w:placeholder>
            </w:sdtPr>
            <w:sdtEndPr/>
            <w:sdtContent>
              <w:p w14:paraId="4346BC25"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4B108B82" w14:textId="77777777" w:rsidTr="003F30F4">
        <w:trPr>
          <w:trHeight w:val="397"/>
        </w:trPr>
        <w:tc>
          <w:tcPr>
            <w:tcW w:w="1256" w:type="pct"/>
            <w:tcBorders>
              <w:left w:val="single" w:sz="12" w:space="0" w:color="auto"/>
              <w:bottom w:val="single" w:sz="12" w:space="0" w:color="auto"/>
            </w:tcBorders>
            <w:shd w:val="clear" w:color="auto" w:fill="00A0DC"/>
            <w:vAlign w:val="center"/>
          </w:tcPr>
          <w:p w14:paraId="7B33C7A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051379608"/>
              <w:placeholder>
                <w:docPart w:val="3BADBF98A73C4847A6E997ACD3688461"/>
              </w:placeholder>
            </w:sdtPr>
            <w:sdtEndPr/>
            <w:sdtContent>
              <w:sdt>
                <w:sdtPr>
                  <w:rPr>
                    <w:rFonts w:ascii="Proba Pro Lt" w:eastAsia="Calibri" w:hAnsi="Proba Pro Lt" w:cs="Arial"/>
                    <w:color w:val="auto"/>
                    <w:sz w:val="20"/>
                    <w:szCs w:val="20"/>
                    <w:lang w:val="hr-HR"/>
                  </w:rPr>
                  <w:id w:val="1669132254"/>
                  <w:placeholder>
                    <w:docPart w:val="D5247C9E1C3646AFAAE26408FBFDDE26"/>
                  </w:placeholder>
                </w:sdtPr>
                <w:sdtEndPr>
                  <w:rPr>
                    <w:rFonts w:cs="Calibri"/>
                  </w:rPr>
                </w:sdtEndPr>
                <w:sdtContent>
                  <w:p w14:paraId="0C7F9F6D" w14:textId="77777777" w:rsidR="003603F2" w:rsidRPr="008176A5" w:rsidRDefault="003603F2" w:rsidP="008176A5">
                    <w:pPr>
                      <w:pStyle w:val="Default"/>
                      <w:rPr>
                        <w:rFonts w:ascii="Proba Pro Lt" w:hAnsi="Proba Pro Lt" w:cs="Arial"/>
                        <w:sz w:val="20"/>
                        <w:szCs w:val="20"/>
                      </w:rPr>
                    </w:pPr>
                    <w:r w:rsidRPr="008176A5">
                      <w:rPr>
                        <w:rFonts w:ascii="Proba Pro Lt" w:hAnsi="Proba Pro Lt" w:cs="Arial"/>
                        <w:sz w:val="20"/>
                        <w:szCs w:val="20"/>
                      </w:rPr>
                      <w:t xml:space="preserve">Provjera znanja iz predmeta Senzorika i analitika vina provodit će se putem završnog pismenog ispita. Završni pismeni ispit sadrži 10 pitanja koji se ocjenjuju sa maksimalno 5 bodova </w:t>
                    </w:r>
                  </w:p>
                  <w:p w14:paraId="1713C3F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p w14:paraId="6C52548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2D82229A" w14:textId="0763F426"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sidR="003F30F4">
                      <w:rPr>
                        <w:rFonts w:ascii="Proba Pro Lt" w:hAnsi="Proba Pro Lt" w:cs="Arial"/>
                        <w:color w:val="000000"/>
                        <w:sz w:val="20"/>
                        <w:szCs w:val="20"/>
                      </w:rPr>
                      <w:t xml:space="preserve"> </w:t>
                    </w:r>
                    <w:r w:rsidRPr="008176A5">
                      <w:rPr>
                        <w:rFonts w:ascii="Proba Pro Lt" w:hAnsi="Proba Pro Lt" w:cs="Arial"/>
                        <w:color w:val="000000"/>
                        <w:sz w:val="20"/>
                        <w:szCs w:val="20"/>
                      </w:rPr>
                      <w:t>30 bodova- nedovoljan (1)</w:t>
                    </w:r>
                  </w:p>
                  <w:p w14:paraId="74763A2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30 - 34 boda - dovoljan (2)</w:t>
                    </w:r>
                  </w:p>
                  <w:p w14:paraId="76A1933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35 - 39 bodova - dobar (3)</w:t>
                    </w:r>
                  </w:p>
                  <w:p w14:paraId="2F9A069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40 - 44 boda - vrlo dobar (4)</w:t>
                    </w:r>
                  </w:p>
                  <w:p w14:paraId="42FBA5B3" w14:textId="77777777" w:rsidR="003603F2" w:rsidRPr="008176A5" w:rsidDel="00B558AD" w:rsidRDefault="003603F2" w:rsidP="008176A5">
                    <w:p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45 - 50 bodova - izvrstan (5)</w:t>
                    </w:r>
                  </w:p>
                </w:sdtContent>
              </w:sdt>
            </w:sdtContent>
          </w:sdt>
        </w:tc>
      </w:tr>
      <w:tr w:rsidR="003603F2" w:rsidRPr="008176A5" w14:paraId="2230ED16" w14:textId="77777777" w:rsidTr="003F30F4">
        <w:tc>
          <w:tcPr>
            <w:tcW w:w="1256" w:type="pct"/>
            <w:tcBorders>
              <w:left w:val="single" w:sz="12" w:space="0" w:color="auto"/>
              <w:bottom w:val="single" w:sz="12" w:space="0" w:color="auto"/>
            </w:tcBorders>
            <w:shd w:val="clear" w:color="auto" w:fill="00A0DC"/>
            <w:vAlign w:val="center"/>
          </w:tcPr>
          <w:p w14:paraId="54C4DF0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AC0EF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olor w:val="000000"/>
                <w:sz w:val="20"/>
                <w:szCs w:val="20"/>
              </w:rPr>
              <w:id w:val="1202982695"/>
              <w:placeholder>
                <w:docPart w:val="D5AA7979D83848A8AE71C06BD4143227"/>
              </w:placeholder>
            </w:sdtPr>
            <w:sdtEndPr/>
            <w:sdtContent>
              <w:sdt>
                <w:sdtPr>
                  <w:rPr>
                    <w:rFonts w:ascii="Proba Pro Lt" w:hAnsi="Proba Pro Lt"/>
                    <w:sz w:val="20"/>
                    <w:szCs w:val="20"/>
                  </w:rPr>
                  <w:id w:val="-308633480"/>
                  <w:placeholder>
                    <w:docPart w:val="90282C7F35B54BC985A17336CEBF8D21"/>
                  </w:placeholder>
                </w:sdtPr>
                <w:sdtEndPr/>
                <w:sdtContent>
                  <w:p w14:paraId="26C6FF43" w14:textId="6D4DBA94" w:rsidR="003603F2" w:rsidRPr="008176A5" w:rsidRDefault="00D7667B" w:rsidP="00882443">
                    <w:pPr>
                      <w:pStyle w:val="ListParagraph"/>
                      <w:numPr>
                        <w:ilvl w:val="0"/>
                        <w:numId w:val="51"/>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w:t>
                    </w:r>
                  </w:p>
                  <w:p w14:paraId="3B3B6589" w14:textId="253D95AD" w:rsidR="003603F2" w:rsidRPr="008176A5" w:rsidRDefault="00D7667B" w:rsidP="00882443">
                    <w:pPr>
                      <w:pStyle w:val="ListParagraph"/>
                      <w:numPr>
                        <w:ilvl w:val="0"/>
                        <w:numId w:val="5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2.</w:t>
                    </w:r>
                  </w:p>
                  <w:p w14:paraId="70B31B73" w14:textId="1C38D4A4" w:rsidR="003603F2" w:rsidRPr="008176A5" w:rsidRDefault="00D7667B" w:rsidP="00882443">
                    <w:pPr>
                      <w:pStyle w:val="ListParagraph"/>
                      <w:numPr>
                        <w:ilvl w:val="0"/>
                        <w:numId w:val="50"/>
                      </w:num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postići minimalno 30 bodova (60 %) na završnom ispitu.</w:t>
                    </w:r>
                  </w:p>
                </w:sdtContent>
              </w:sdt>
            </w:sdtContent>
          </w:sdt>
        </w:tc>
      </w:tr>
      <w:tr w:rsidR="003603F2" w:rsidRPr="008176A5" w14:paraId="630B2BB4" w14:textId="77777777" w:rsidTr="003B6803">
        <w:tc>
          <w:tcPr>
            <w:tcW w:w="1256" w:type="pct"/>
            <w:vMerge w:val="restart"/>
            <w:tcBorders>
              <w:top w:val="single" w:sz="12" w:space="0" w:color="auto"/>
              <w:left w:val="single" w:sz="12" w:space="0" w:color="auto"/>
            </w:tcBorders>
            <w:shd w:val="clear" w:color="auto" w:fill="00A0DC"/>
            <w:vAlign w:val="center"/>
          </w:tcPr>
          <w:p w14:paraId="4A042475"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BF77093"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A68998"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F99663"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6AE2DD09" w14:textId="77777777" w:rsidTr="003B6803">
        <w:trPr>
          <w:trHeight w:val="75"/>
        </w:trPr>
        <w:tc>
          <w:tcPr>
            <w:tcW w:w="1256" w:type="pct"/>
            <w:vMerge/>
            <w:tcBorders>
              <w:left w:val="single" w:sz="12" w:space="0" w:color="auto"/>
            </w:tcBorders>
            <w:shd w:val="clear" w:color="auto" w:fill="00A0DC"/>
            <w:vAlign w:val="center"/>
          </w:tcPr>
          <w:p w14:paraId="3E988D21"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856484558"/>
              <w:placeholder>
                <w:docPart w:val="F1FAED86CF4A4596BEC719BC295C37B5"/>
              </w:placeholder>
            </w:sdtPr>
            <w:sdtEndPr/>
            <w:sdtContent>
              <w:p w14:paraId="7D6B04AD" w14:textId="77777777" w:rsidR="003603F2" w:rsidRPr="008176A5" w:rsidRDefault="003603F2" w:rsidP="008176A5">
                <w:pPr>
                  <w:pStyle w:val="Default"/>
                  <w:rPr>
                    <w:rFonts w:ascii="Proba Pro Lt" w:hAnsi="Proba Pro Lt" w:cs="Arial"/>
                    <w:bCs/>
                    <w:sz w:val="20"/>
                    <w:szCs w:val="20"/>
                  </w:rPr>
                </w:pPr>
                <w:r w:rsidRPr="008176A5">
                  <w:rPr>
                    <w:rFonts w:ascii="Proba Pro Lt" w:hAnsi="Proba Pro Lt" w:cs="Arial"/>
                    <w:bCs/>
                    <w:sz w:val="20"/>
                    <w:szCs w:val="20"/>
                  </w:rPr>
                  <w:t>Jackson, R. (2002) Wine Tasting: A Profesional Handbook, Academic Press</w:t>
                </w:r>
              </w:p>
              <w:p w14:paraId="0D9F4AF3" w14:textId="77777777" w:rsidR="003603F2" w:rsidRPr="008176A5" w:rsidRDefault="003603F2" w:rsidP="008176A5">
                <w:pPr>
                  <w:pStyle w:val="Default"/>
                  <w:rPr>
                    <w:rFonts w:ascii="Proba Pro Lt" w:hAnsi="Proba Pro Lt" w:cs="Arial"/>
                    <w:bCs/>
                    <w:sz w:val="20"/>
                    <w:szCs w:val="20"/>
                  </w:rPr>
                </w:pPr>
                <w:r w:rsidRPr="008176A5">
                  <w:rPr>
                    <w:rFonts w:ascii="Proba Pro Lt" w:hAnsi="Proba Pro Lt" w:cs="Arial"/>
                    <w:bCs/>
                    <w:sz w:val="20"/>
                    <w:szCs w:val="20"/>
                  </w:rPr>
                  <w:lastRenderedPageBreak/>
                  <w:t>Potrebno je proučiti: poglavlje 1, str. 1-14; poglavlje 2, str. 17-34; poglavlje 3, str. 39-70, poglavlje 4, str 79-106, poglavlje 5, str. 113-168, poglavlje 6, str. 187-188, 195-203.</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7865942"/>
              <w:placeholder>
                <w:docPart w:val="56A61C03C4734905AA6A57359E155ABE"/>
              </w:placeholder>
            </w:sdtPr>
            <w:sdtEndPr/>
            <w:sdtContent>
              <w:p w14:paraId="330B078C"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5171812"/>
              <w:placeholder>
                <w:docPart w:val="48DB96B486964E9B9762E0C09D23C955"/>
              </w:placeholder>
            </w:sdtPr>
            <w:sdtEndPr/>
            <w:sdtContent>
              <w:p w14:paraId="492D5356" w14:textId="78C4659B" w:rsidR="003603F2" w:rsidRPr="008176A5" w:rsidRDefault="003F30F4" w:rsidP="003F30F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603F2" w:rsidRPr="008176A5">
                  <w:rPr>
                    <w:rFonts w:ascii="Proba Pro Lt" w:hAnsi="Proba Pro Lt" w:cs="Arial"/>
                    <w:color w:val="000000"/>
                    <w:sz w:val="20"/>
                    <w:szCs w:val="20"/>
                  </w:rPr>
                  <w:t>Merlin</w:t>
                </w:r>
              </w:p>
            </w:sdtContent>
          </w:sdt>
        </w:tc>
      </w:tr>
      <w:tr w:rsidR="003603F2" w:rsidRPr="008176A5" w14:paraId="7E99AFA5" w14:textId="77777777" w:rsidTr="003B6803">
        <w:trPr>
          <w:trHeight w:val="75"/>
        </w:trPr>
        <w:tc>
          <w:tcPr>
            <w:tcW w:w="1256" w:type="pct"/>
            <w:vMerge/>
            <w:tcBorders>
              <w:left w:val="single" w:sz="12" w:space="0" w:color="auto"/>
            </w:tcBorders>
            <w:shd w:val="clear" w:color="auto" w:fill="00A0DC"/>
            <w:vAlign w:val="center"/>
          </w:tcPr>
          <w:p w14:paraId="1C469776"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660075507"/>
              <w:placeholder>
                <w:docPart w:val="AE0324F3EFDD495CA7F143F2ACA58377"/>
              </w:placeholder>
            </w:sdtPr>
            <w:sdtEndPr/>
            <w:sdtContent>
              <w:p w14:paraId="5B2D40A3" w14:textId="77777777" w:rsidR="003603F2" w:rsidRPr="008176A5" w:rsidRDefault="003603F2" w:rsidP="008176A5">
                <w:pPr>
                  <w:tabs>
                    <w:tab w:val="left" w:pos="2820"/>
                  </w:tabs>
                  <w:spacing w:after="0" w:line="240" w:lineRule="auto"/>
                  <w:rPr>
                    <w:rFonts w:ascii="Proba Pro Lt" w:eastAsiaTheme="minorHAnsi" w:hAnsi="Proba Pro Lt" w:cs="Arial"/>
                    <w:bCs/>
                    <w:color w:val="000000"/>
                    <w:sz w:val="20"/>
                    <w:szCs w:val="20"/>
                  </w:rPr>
                </w:pPr>
                <w:r w:rsidRPr="008176A5">
                  <w:rPr>
                    <w:rFonts w:ascii="Proba Pro Lt" w:eastAsiaTheme="minorHAnsi" w:hAnsi="Proba Pro Lt" w:cs="Arial"/>
                    <w:bCs/>
                    <w:color w:val="000000"/>
                    <w:sz w:val="20"/>
                    <w:szCs w:val="20"/>
                  </w:rPr>
                  <w:t>Grainger, K. (2009) Wine Quality: Tasting and Selection, Wiley-Blackwell.</w:t>
                </w:r>
              </w:p>
              <w:p w14:paraId="7215A4F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3277247"/>
              <w:placeholder>
                <w:docPart w:val="547BF2D005414E898E816CB0F1D8144B"/>
              </w:placeholder>
            </w:sdtPr>
            <w:sdtEndPr/>
            <w:sdtContent>
              <w:p w14:paraId="4365E228"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0507223"/>
              <w:placeholder>
                <w:docPart w:val="682D8F90E5104C7584361E8A37EE8B0C"/>
              </w:placeholder>
            </w:sdtPr>
            <w:sdtEndPr/>
            <w:sdtContent>
              <w:p w14:paraId="36A1F751" w14:textId="058FFD10" w:rsidR="003603F2" w:rsidRPr="008176A5" w:rsidRDefault="003F30F4" w:rsidP="003F30F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603F2" w:rsidRPr="008176A5">
                  <w:rPr>
                    <w:rFonts w:ascii="Proba Pro Lt" w:hAnsi="Proba Pro Lt" w:cs="Arial"/>
                    <w:color w:val="000000"/>
                    <w:sz w:val="20"/>
                    <w:szCs w:val="20"/>
                  </w:rPr>
                  <w:t>Merlin</w:t>
                </w:r>
              </w:p>
            </w:sdtContent>
          </w:sdt>
        </w:tc>
      </w:tr>
      <w:tr w:rsidR="003603F2" w:rsidRPr="008176A5" w14:paraId="16EC401A" w14:textId="77777777" w:rsidTr="003F30F4">
        <w:tc>
          <w:tcPr>
            <w:tcW w:w="1256" w:type="pct"/>
            <w:tcBorders>
              <w:top w:val="single" w:sz="12" w:space="0" w:color="auto"/>
              <w:left w:val="single" w:sz="12" w:space="0" w:color="auto"/>
            </w:tcBorders>
            <w:shd w:val="clear" w:color="auto" w:fill="00A0DC"/>
            <w:vAlign w:val="center"/>
          </w:tcPr>
          <w:p w14:paraId="35876D82"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474603233"/>
            <w:placeholder>
              <w:docPart w:val="5806490584194289A1F2944EB2030846"/>
            </w:placeholder>
          </w:sdtPr>
          <w:sdtEndPr/>
          <w:sdtContent>
            <w:sdt>
              <w:sdtPr>
                <w:rPr>
                  <w:rFonts w:ascii="Proba Pro Lt" w:hAnsi="Proba Pro Lt" w:cs="Arial"/>
                  <w:sz w:val="20"/>
                  <w:szCs w:val="20"/>
                </w:rPr>
                <w:id w:val="643170889"/>
                <w:placeholder>
                  <w:docPart w:val="E5B93E9371224D4C8B19E7A1E76F881B"/>
                </w:placeholder>
              </w:sdtPr>
              <w:sdtEndPr/>
              <w:sdtContent>
                <w:tc>
                  <w:tcPr>
                    <w:tcW w:w="3744" w:type="pct"/>
                    <w:gridSpan w:val="13"/>
                    <w:tcBorders>
                      <w:top w:val="single" w:sz="12" w:space="0" w:color="auto"/>
                      <w:right w:val="single" w:sz="12" w:space="0" w:color="auto"/>
                    </w:tcBorders>
                  </w:tcPr>
                  <w:p w14:paraId="2780E3CD"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O.I.V.- Organizacija i pravila kušanja, Rezolucija OIV 332A/2009</w:t>
                    </w:r>
                  </w:p>
                  <w:p w14:paraId="16B00591"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Kemp, S.E., Hollowood, T., Hort, J. (2009) Sensory evaluation_ A practical handbook, Wiley-Blackwell</w:t>
                    </w:r>
                  </w:p>
                  <w:p w14:paraId="79D25A33"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Deibler, K., Delwiche, J. (2004) Handbook of flavour characterization- Sensory analysis, chemistry and physiology, Marcel Dekker</w:t>
                    </w:r>
                  </w:p>
                  <w:p w14:paraId="15DB3E28"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Lawless, H.T., Heymann, H. (2010) Sensory evaluation of food_Proinciples and practices, Springer</w:t>
                    </w:r>
                  </w:p>
                </w:tc>
              </w:sdtContent>
            </w:sdt>
          </w:sdtContent>
        </w:sdt>
      </w:tr>
      <w:tr w:rsidR="003603F2" w:rsidRPr="008176A5" w14:paraId="7A63B989" w14:textId="77777777" w:rsidTr="003F30F4">
        <w:tc>
          <w:tcPr>
            <w:tcW w:w="1256" w:type="pct"/>
            <w:tcBorders>
              <w:top w:val="single" w:sz="12" w:space="0" w:color="auto"/>
              <w:left w:val="single" w:sz="12" w:space="0" w:color="auto"/>
            </w:tcBorders>
            <w:shd w:val="clear" w:color="auto" w:fill="00A0DC"/>
            <w:vAlign w:val="center"/>
          </w:tcPr>
          <w:p w14:paraId="0063E86F"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3D8ACA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20" w:history="1">
              <w:r w:rsidRPr="008176A5">
                <w:rPr>
                  <w:rStyle w:val="Hyperlink"/>
                  <w:rFonts w:ascii="Proba Pro Lt" w:hAnsi="Proba Pro Lt"/>
                  <w:i/>
                  <w:sz w:val="20"/>
                  <w:szCs w:val="20"/>
                </w:rPr>
                <w:t>http://www.pbf.unizg.hr/studiji/ispitni_rokovi</w:t>
              </w:r>
            </w:hyperlink>
          </w:p>
        </w:tc>
      </w:tr>
      <w:tr w:rsidR="003603F2" w:rsidRPr="008176A5" w14:paraId="1231049F" w14:textId="77777777" w:rsidTr="003F30F4">
        <w:tc>
          <w:tcPr>
            <w:tcW w:w="1256" w:type="pct"/>
            <w:tcBorders>
              <w:left w:val="single" w:sz="12" w:space="0" w:color="auto"/>
              <w:bottom w:val="single" w:sz="12" w:space="0" w:color="auto"/>
            </w:tcBorders>
            <w:shd w:val="clear" w:color="auto" w:fill="00A0DC"/>
            <w:vAlign w:val="center"/>
          </w:tcPr>
          <w:p w14:paraId="2FD4AFF9" w14:textId="74F68A93"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354432923"/>
            <w:placeholder>
              <w:docPart w:val="727460E8E38E40269C63B4495D168DDA"/>
            </w:placeholder>
          </w:sdtPr>
          <w:sdtEndPr/>
          <w:sdtContent>
            <w:tc>
              <w:tcPr>
                <w:tcW w:w="3744" w:type="pct"/>
                <w:gridSpan w:val="13"/>
                <w:tcBorders>
                  <w:bottom w:val="single" w:sz="12" w:space="0" w:color="auto"/>
                  <w:right w:val="single" w:sz="12" w:space="0" w:color="auto"/>
                </w:tcBorders>
              </w:tcPr>
              <w:p w14:paraId="0D6FB9A1" w14:textId="114C80AD"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7D8B04E6" w14:textId="38FAF45C" w:rsidR="003603F2" w:rsidRDefault="003603F2" w:rsidP="008176A5">
      <w:pPr>
        <w:spacing w:after="0" w:line="240" w:lineRule="auto"/>
        <w:rPr>
          <w:rFonts w:ascii="Proba Pro Lt" w:hAnsi="Proba Pro Lt"/>
          <w:sz w:val="20"/>
          <w:szCs w:val="20"/>
        </w:rPr>
      </w:pPr>
    </w:p>
    <w:p w14:paraId="5947F426" w14:textId="43AB5F3D"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603F2" w:rsidRPr="008176A5" w14:paraId="76EA15D1"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6E34BD"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0B107482" w14:textId="77777777" w:rsidTr="003B6803">
        <w:tc>
          <w:tcPr>
            <w:tcW w:w="1256" w:type="pct"/>
            <w:tcBorders>
              <w:top w:val="single" w:sz="12" w:space="0" w:color="auto"/>
              <w:left w:val="single" w:sz="12" w:space="0" w:color="auto"/>
            </w:tcBorders>
            <w:shd w:val="clear" w:color="auto" w:fill="00A0DC"/>
            <w:vAlign w:val="center"/>
          </w:tcPr>
          <w:p w14:paraId="0D53E6FE" w14:textId="0743C2C1" w:rsidR="003603F2" w:rsidRPr="008176A5" w:rsidRDefault="003F30F4" w:rsidP="003F30F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57533495"/>
            <w:placeholder>
              <w:docPart w:val="9DCF5067D88E4D81AA12D5F3206541C5"/>
            </w:placeholder>
          </w:sdtPr>
          <w:sdtEndPr/>
          <w:sdtContent>
            <w:tc>
              <w:tcPr>
                <w:tcW w:w="1523"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515C52F1149347F5AE419B7D220D8491"/>
                  </w:placeholder>
                </w:sdtPr>
                <w:sdtEndPr/>
                <w:sdtContent>
                  <w:p w14:paraId="09203E83" w14:textId="77777777" w:rsidR="008B1488" w:rsidRPr="008176A5" w:rsidRDefault="00DB7BE2" w:rsidP="008B1488">
                    <w:pPr>
                      <w:tabs>
                        <w:tab w:val="left" w:pos="2820"/>
                      </w:tabs>
                      <w:spacing w:after="0" w:line="240" w:lineRule="auto"/>
                      <w:rPr>
                        <w:rFonts w:ascii="Proba Pro Lt" w:hAnsi="Proba Pro Lt" w:cs="Arial"/>
                        <w:sz w:val="20"/>
                        <w:szCs w:val="20"/>
                      </w:rPr>
                    </w:pPr>
                    <w:hyperlink r:id="rId221" w:history="1">
                      <w:r w:rsidR="008B1488" w:rsidRPr="0031509B">
                        <w:rPr>
                          <w:rStyle w:val="Hyperlink"/>
                          <w:rFonts w:ascii="Proba Pro Lt" w:hAnsi="Proba Pro Lt" w:cs="Arial"/>
                          <w:sz w:val="20"/>
                          <w:szCs w:val="20"/>
                        </w:rPr>
                        <w:t>Doc. dr. sc. Natka Ćurko</w:t>
                      </w:r>
                    </w:hyperlink>
                  </w:p>
                  <w:p w14:paraId="0950AC5F" w14:textId="4BF31D11" w:rsidR="003603F2" w:rsidRPr="008176A5" w:rsidRDefault="00DB7BE2" w:rsidP="003F30F4">
                    <w:pPr>
                      <w:tabs>
                        <w:tab w:val="left" w:pos="2820"/>
                      </w:tabs>
                      <w:spacing w:after="0" w:line="240" w:lineRule="auto"/>
                      <w:rPr>
                        <w:rFonts w:ascii="Proba Pro Lt" w:hAnsi="Proba Pro Lt" w:cs="Arial"/>
                        <w:sz w:val="20"/>
                        <w:szCs w:val="20"/>
                      </w:rPr>
                    </w:pPr>
                    <w:hyperlink r:id="rId222" w:history="1">
                      <w:r w:rsidR="003603F2" w:rsidRPr="00F9008E">
                        <w:rPr>
                          <w:rStyle w:val="Hyperlink"/>
                          <w:rFonts w:ascii="Proba Pro Lt" w:hAnsi="Proba Pro Lt" w:cs="Arial"/>
                          <w:sz w:val="20"/>
                          <w:szCs w:val="20"/>
                        </w:rPr>
                        <w:t>Prof. dr. sc. Karin Kovačević Ganić</w:t>
                      </w:r>
                    </w:hyperlink>
                  </w:p>
                  <w:p w14:paraId="26D41A11" w14:textId="5A40C695" w:rsidR="003603F2" w:rsidRPr="008176A5" w:rsidRDefault="00DB7BE2" w:rsidP="008B1488">
                    <w:pPr>
                      <w:tabs>
                        <w:tab w:val="left" w:pos="2820"/>
                      </w:tabs>
                      <w:spacing w:after="0" w:line="240" w:lineRule="auto"/>
                      <w:rPr>
                        <w:rFonts w:ascii="Proba Pro Lt" w:hAnsi="Proba Pro Lt" w:cs="Arial"/>
                        <w:sz w:val="20"/>
                        <w:szCs w:val="20"/>
                      </w:rPr>
                    </w:pPr>
                    <w:hyperlink r:id="rId223" w:history="1">
                      <w:r w:rsidR="008B1488" w:rsidRPr="008B1488">
                        <w:rPr>
                          <w:rStyle w:val="Hyperlink"/>
                          <w:rFonts w:ascii="Proba Pro Lt" w:hAnsi="Proba Pro Lt"/>
                          <w:sz w:val="20"/>
                          <w:szCs w:val="20"/>
                        </w:rPr>
                        <w:t xml:space="preserve">Dr. sc. </w:t>
                      </w:r>
                      <w:r w:rsidR="003603F2" w:rsidRPr="008B1488">
                        <w:rPr>
                          <w:rStyle w:val="Hyperlink"/>
                          <w:rFonts w:ascii="Proba Pro Lt" w:hAnsi="Proba Pro Lt" w:cs="Arial"/>
                          <w:sz w:val="20"/>
                          <w:szCs w:val="20"/>
                        </w:rPr>
                        <w:t>Marina Tomašević</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31F8C73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AD03C5F68F5E4099957C7A665AECB36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0000018"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364BD2F6" w14:textId="77777777" w:rsidTr="003B6803">
        <w:tc>
          <w:tcPr>
            <w:tcW w:w="1256" w:type="pct"/>
            <w:tcBorders>
              <w:top w:val="single" w:sz="12" w:space="0" w:color="auto"/>
              <w:left w:val="single" w:sz="12" w:space="0" w:color="auto"/>
            </w:tcBorders>
            <w:shd w:val="clear" w:color="auto" w:fill="00A0DC"/>
            <w:vAlign w:val="center"/>
          </w:tcPr>
          <w:p w14:paraId="11526643" w14:textId="59F8DB4D"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11D78CE5AA98453A9C7219451D107ED2"/>
            </w:placeholder>
          </w:sdtPr>
          <w:sdtEndPr/>
          <w:sdtContent>
            <w:bookmarkStart w:id="34" w:name="Proizvodnja_predikatnih" w:displacedByCustomXml="next"/>
            <w:sdt>
              <w:sdtPr>
                <w:rPr>
                  <w:rFonts w:ascii="Proba Pro Lt" w:hAnsi="Proba Pro Lt" w:cs="Arial"/>
                  <w:sz w:val="20"/>
                  <w:szCs w:val="20"/>
                </w:rPr>
                <w:id w:val="-634322940"/>
                <w:placeholder>
                  <w:docPart w:val="6B3D4BC93632494BA052099595EB6F90"/>
                </w:placeholder>
              </w:sdtPr>
              <w:sdtEndPr/>
              <w:sdtContent>
                <w:tc>
                  <w:tcPr>
                    <w:tcW w:w="1523" w:type="pct"/>
                    <w:gridSpan w:val="4"/>
                    <w:tcBorders>
                      <w:top w:val="single" w:sz="12" w:space="0" w:color="auto"/>
                      <w:right w:val="single" w:sz="12" w:space="0" w:color="auto"/>
                    </w:tcBorders>
                    <w:vAlign w:val="center"/>
                  </w:tcPr>
                  <w:p w14:paraId="2129D350" w14:textId="77777777" w:rsidR="003603F2" w:rsidRPr="008176A5" w:rsidRDefault="003603F2" w:rsidP="003F30F4">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34" w:displacedByCustomXml="next"/>
          </w:sdtContent>
        </w:sdt>
        <w:tc>
          <w:tcPr>
            <w:tcW w:w="1405" w:type="pct"/>
            <w:gridSpan w:val="5"/>
            <w:tcBorders>
              <w:top w:val="single" w:sz="12" w:space="0" w:color="auto"/>
              <w:right w:val="single" w:sz="12" w:space="0" w:color="auto"/>
            </w:tcBorders>
            <w:shd w:val="clear" w:color="auto" w:fill="00A0DC"/>
            <w:vAlign w:val="center"/>
          </w:tcPr>
          <w:p w14:paraId="5C9C55AA"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7D19C9D2ADC545548D65B1A30FC8FF41"/>
            </w:placeholder>
          </w:sdtPr>
          <w:sdtEndPr/>
          <w:sdtContent>
            <w:tc>
              <w:tcPr>
                <w:tcW w:w="817" w:type="pct"/>
                <w:gridSpan w:val="4"/>
                <w:tcBorders>
                  <w:top w:val="single" w:sz="12" w:space="0" w:color="auto"/>
                  <w:right w:val="single" w:sz="12" w:space="0" w:color="auto"/>
                </w:tcBorders>
                <w:vAlign w:val="center"/>
              </w:tcPr>
              <w:p w14:paraId="748F3E09"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3C3F0EA6" w14:textId="77777777" w:rsidTr="003B6803">
        <w:tc>
          <w:tcPr>
            <w:tcW w:w="1256" w:type="pct"/>
            <w:tcBorders>
              <w:left w:val="single" w:sz="12" w:space="0" w:color="auto"/>
              <w:bottom w:val="single" w:sz="12" w:space="0" w:color="auto"/>
            </w:tcBorders>
            <w:shd w:val="clear" w:color="auto" w:fill="00A0DC"/>
            <w:vAlign w:val="center"/>
          </w:tcPr>
          <w:p w14:paraId="15E8EC3B" w14:textId="4E7B93C0"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062F3EFC47E944AFB6AA49C93ABB4C0E"/>
            </w:placeholder>
          </w:sdtPr>
          <w:sdtEndPr/>
          <w:sdtContent>
            <w:tc>
              <w:tcPr>
                <w:tcW w:w="1523" w:type="pct"/>
                <w:gridSpan w:val="4"/>
                <w:tcBorders>
                  <w:bottom w:val="single" w:sz="12" w:space="0" w:color="auto"/>
                  <w:right w:val="single" w:sz="12" w:space="0" w:color="auto"/>
                </w:tcBorders>
                <w:vAlign w:val="center"/>
              </w:tcPr>
              <w:p w14:paraId="23BB4424"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6231CF1A"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A9FF85FE672344FEAE123F36DCA6D0FC"/>
            </w:placeholder>
          </w:sdtPr>
          <w:sdtEndPr/>
          <w:sdtContent>
            <w:tc>
              <w:tcPr>
                <w:tcW w:w="817" w:type="pct"/>
                <w:gridSpan w:val="4"/>
                <w:tcBorders>
                  <w:bottom w:val="single" w:sz="12" w:space="0" w:color="auto"/>
                  <w:right w:val="single" w:sz="12" w:space="0" w:color="auto"/>
                </w:tcBorders>
                <w:vAlign w:val="center"/>
              </w:tcPr>
              <w:p w14:paraId="2BE2F0DD" w14:textId="2ECF2C3E"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8</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7</w:t>
                </w:r>
                <w:r w:rsidR="003F30F4">
                  <w:rPr>
                    <w:rFonts w:ascii="Proba Pro Lt" w:hAnsi="Proba Pro Lt" w:cs="Arial"/>
                    <w:sz w:val="20"/>
                    <w:szCs w:val="20"/>
                  </w:rPr>
                  <w:t xml:space="preserve"> + 0</w:t>
                </w:r>
              </w:p>
            </w:tc>
          </w:sdtContent>
        </w:sdt>
      </w:tr>
      <w:tr w:rsidR="003603F2" w:rsidRPr="008176A5" w14:paraId="433ABE71" w14:textId="77777777" w:rsidTr="003B6803">
        <w:tc>
          <w:tcPr>
            <w:tcW w:w="1256" w:type="pct"/>
            <w:tcBorders>
              <w:left w:val="single" w:sz="12" w:space="0" w:color="auto"/>
              <w:bottom w:val="single" w:sz="12" w:space="0" w:color="auto"/>
            </w:tcBorders>
            <w:shd w:val="clear" w:color="auto" w:fill="00A0DC"/>
            <w:vAlign w:val="center"/>
          </w:tcPr>
          <w:p w14:paraId="5A21D144" w14:textId="551BDB1D"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AAA2CA10A34C457D8ADA58143F45BC61"/>
            </w:placeholder>
          </w:sdtPr>
          <w:sdtEndPr/>
          <w:sdtContent>
            <w:tc>
              <w:tcPr>
                <w:tcW w:w="1523" w:type="pct"/>
                <w:gridSpan w:val="4"/>
                <w:tcBorders>
                  <w:bottom w:val="single" w:sz="12" w:space="0" w:color="auto"/>
                  <w:right w:val="single" w:sz="12" w:space="0" w:color="auto"/>
                </w:tcBorders>
                <w:vAlign w:val="center"/>
              </w:tcPr>
              <w:p w14:paraId="5E660B2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0BC77F4A"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FD9EEC6B59AC41239908B7A9D81233AB"/>
            </w:placeholder>
          </w:sdtPr>
          <w:sdtEndPr/>
          <w:sdtContent>
            <w:tc>
              <w:tcPr>
                <w:tcW w:w="817" w:type="pct"/>
                <w:gridSpan w:val="4"/>
                <w:tcBorders>
                  <w:bottom w:val="single" w:sz="12" w:space="0" w:color="auto"/>
                  <w:right w:val="single" w:sz="12" w:space="0" w:color="auto"/>
                </w:tcBorders>
                <w:vAlign w:val="center"/>
              </w:tcPr>
              <w:p w14:paraId="7F6AE75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3603F2" w:rsidRPr="008176A5" w14:paraId="52DB85FE" w14:textId="77777777" w:rsidTr="003B6803">
        <w:tc>
          <w:tcPr>
            <w:tcW w:w="1256" w:type="pct"/>
            <w:tcBorders>
              <w:left w:val="single" w:sz="12" w:space="0" w:color="auto"/>
              <w:bottom w:val="single" w:sz="12" w:space="0" w:color="auto"/>
            </w:tcBorders>
            <w:shd w:val="clear" w:color="auto" w:fill="00A0DC"/>
            <w:vAlign w:val="center"/>
          </w:tcPr>
          <w:p w14:paraId="3FA8BF01" w14:textId="3DF00AA6"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3EAC04B31495408580750074AEFC0048"/>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7B46DE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FE9A111"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D4FB10" w14:textId="77777777" w:rsidR="003603F2" w:rsidRPr="008176A5" w:rsidRDefault="00DB7BE2"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4F49C452D4414FCABD876966F350A527"/>
                </w:placeholder>
                <w:dropDownList>
                  <w:listItem w:value="Choose an item."/>
                  <w:listItem w:displayText="1." w:value="1."/>
                  <w:listItem w:displayText="2." w:value="2."/>
                  <w:listItem w:displayText="3." w:value="3."/>
                </w:dropDownList>
              </w:sdtPr>
              <w:sdtEnd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35B0989D" w14:textId="5CE1199E" w:rsidR="003603F2" w:rsidRPr="008176A5" w:rsidRDefault="00DB7BE2"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400BFCB62C624D3FA293DCA8B650371A"/>
                </w:placeholder>
              </w:sdtPr>
              <w:sdtEndPr/>
              <w:sdtContent>
                <w:r w:rsidR="003603F2" w:rsidRPr="008176A5">
                  <w:rPr>
                    <w:rFonts w:ascii="Proba Pro Lt" w:hAnsi="Proba Pro Lt" w:cs="Arial"/>
                    <w:sz w:val="20"/>
                    <w:szCs w:val="20"/>
                  </w:rPr>
                  <w:t>0</w:t>
                </w:r>
                <w:r w:rsidR="003F30F4">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5A831FF5" w14:textId="77777777" w:rsidTr="003B6803">
        <w:tc>
          <w:tcPr>
            <w:tcW w:w="1256" w:type="pct"/>
            <w:tcBorders>
              <w:left w:val="single" w:sz="12" w:space="0" w:color="auto"/>
              <w:bottom w:val="single" w:sz="12" w:space="0" w:color="auto"/>
            </w:tcBorders>
            <w:shd w:val="clear" w:color="auto" w:fill="00A0DC"/>
            <w:vAlign w:val="center"/>
          </w:tcPr>
          <w:p w14:paraId="4AB03BA3"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95181FE1892B47ED813190319C787FFE"/>
            </w:placeholder>
          </w:sdtPr>
          <w:sdtEndPr/>
          <w:sdtContent>
            <w:sdt>
              <w:sdtPr>
                <w:rPr>
                  <w:rFonts w:ascii="Proba Pro Lt" w:hAnsi="Proba Pro Lt" w:cs="Arial"/>
                  <w:sz w:val="20"/>
                  <w:szCs w:val="20"/>
                </w:rPr>
                <w:id w:val="1634832915"/>
                <w:placeholder>
                  <w:docPart w:val="CDF32D6D0E7046F48E0048B10A94DE10"/>
                </w:placeholder>
              </w:sdtPr>
              <w:sdtEndPr/>
              <w:sdtContent>
                <w:tc>
                  <w:tcPr>
                    <w:tcW w:w="1523" w:type="pct"/>
                    <w:gridSpan w:val="4"/>
                    <w:tcBorders>
                      <w:bottom w:val="single" w:sz="12" w:space="0" w:color="auto"/>
                      <w:right w:val="single" w:sz="12" w:space="0" w:color="auto"/>
                    </w:tcBorders>
                    <w:vAlign w:val="center"/>
                  </w:tcPr>
                  <w:p w14:paraId="65ECB84D"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56744E1"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3A29A9D36E6E4E0CA4197297D5B7C3C8"/>
            </w:placeholder>
          </w:sdtPr>
          <w:sdtEndPr/>
          <w:sdtContent>
            <w:tc>
              <w:tcPr>
                <w:tcW w:w="817" w:type="pct"/>
                <w:gridSpan w:val="4"/>
                <w:tcBorders>
                  <w:bottom w:val="single" w:sz="12" w:space="0" w:color="auto"/>
                  <w:right w:val="single" w:sz="12" w:space="0" w:color="auto"/>
                </w:tcBorders>
                <w:vAlign w:val="center"/>
              </w:tcPr>
              <w:p w14:paraId="25CA3C96" w14:textId="67AE532A"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1946012B" w14:textId="77777777" w:rsidTr="003B6803">
        <w:tc>
          <w:tcPr>
            <w:tcW w:w="1256" w:type="pct"/>
            <w:tcBorders>
              <w:left w:val="single" w:sz="12" w:space="0" w:color="auto"/>
              <w:bottom w:val="single" w:sz="12" w:space="0" w:color="auto"/>
            </w:tcBorders>
            <w:shd w:val="clear" w:color="auto" w:fill="00A0DC"/>
            <w:vAlign w:val="center"/>
          </w:tcPr>
          <w:p w14:paraId="736DCF32"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0BA7BBB33DF24879BEB11F88C1E3AD7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6B29F28"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D90B440"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35FB23F" w14:textId="77777777" w:rsidR="003603F2" w:rsidRPr="008176A5" w:rsidRDefault="00DB7BE2" w:rsidP="003F30F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5E57E2C5651D4A578F79EAA150005411"/>
                </w:placeholder>
                <w:dropDownList>
                  <w:listItem w:value="Choose an item."/>
                  <w:listItem w:displayText="DA" w:value="DA"/>
                  <w:listItem w:displayText="NE" w:value="NE"/>
                </w:dropDownList>
              </w:sdtPr>
              <w:sdtEndPr/>
              <w:sdtContent>
                <w:r w:rsidR="003603F2" w:rsidRPr="008176A5">
                  <w:rPr>
                    <w:rFonts w:ascii="Proba Pro Lt" w:hAnsi="Proba Pro Lt" w:cs="Arial"/>
                    <w:sz w:val="20"/>
                    <w:szCs w:val="20"/>
                  </w:rPr>
                  <w:t>NE</w:t>
                </w:r>
              </w:sdtContent>
            </w:sdt>
          </w:p>
        </w:tc>
      </w:tr>
      <w:tr w:rsidR="003603F2" w:rsidRPr="008176A5" w14:paraId="0DDDAEC4"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A77FC7"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25937FAC" w14:textId="77777777" w:rsidTr="003F30F4">
        <w:tc>
          <w:tcPr>
            <w:tcW w:w="1256" w:type="pct"/>
            <w:tcBorders>
              <w:top w:val="single" w:sz="12" w:space="0" w:color="auto"/>
              <w:left w:val="single" w:sz="12" w:space="0" w:color="auto"/>
            </w:tcBorders>
            <w:shd w:val="clear" w:color="auto" w:fill="00A0DC"/>
            <w:vAlign w:val="center"/>
          </w:tcPr>
          <w:p w14:paraId="0C8654E5" w14:textId="3D9ACD1C"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18B39394B07140A69031C440C696CEF8"/>
            </w:placeholder>
          </w:sdtPr>
          <w:sdtEndPr/>
          <w:sdtContent>
            <w:sdt>
              <w:sdtPr>
                <w:rPr>
                  <w:rFonts w:ascii="Proba Pro Lt" w:hAnsi="Proba Pro Lt" w:cs="Arial"/>
                  <w:sz w:val="20"/>
                  <w:szCs w:val="20"/>
                </w:rPr>
                <w:id w:val="-1882550727"/>
                <w:placeholder>
                  <w:docPart w:val="56DFAEEBE22242F99A6E242FC1B279EA"/>
                </w:placeholder>
              </w:sdtPr>
              <w:sdtEndPr/>
              <w:sdtContent>
                <w:tc>
                  <w:tcPr>
                    <w:tcW w:w="3744" w:type="pct"/>
                    <w:gridSpan w:val="13"/>
                    <w:tcBorders>
                      <w:top w:val="single" w:sz="12" w:space="0" w:color="auto"/>
                      <w:right w:val="single" w:sz="12" w:space="0" w:color="auto"/>
                    </w:tcBorders>
                    <w:vAlign w:val="center"/>
                  </w:tcPr>
                  <w:p w14:paraId="187397C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opisati tehnologiju proizvodnje „posebnih vina“ koja u svjetskoj proizvodnji zauzima značajno mjesto. Studente će se upoznati sa su tehnološkim procesima proizvodnje koji su dosta zahtjevni jer traže znanja koja se primjenjuju pri uobičajenim postupcima proizvodnje te ovisno o tipu vina i određene specifičnosti. Nadalje, posebno će se istaknuti definiranje vina regionalnim pravilnicima koji se trebaju zadovoljiti. Usporedno sa upoznavanjem razlika u tehnologiji proizvodnje te organoleptičkim specifičnostima različitih vina studentima će se približiti „filozofija“ proizvodnje s posebnim naglaskom na kritičnim točkama proizvodnje. Svake godine bi se posjetila i jedna tipična proizvodnja takovih vina.</w:t>
                    </w:r>
                  </w:p>
                </w:tc>
              </w:sdtContent>
            </w:sdt>
          </w:sdtContent>
        </w:sdt>
      </w:tr>
      <w:tr w:rsidR="003603F2" w:rsidRPr="008176A5" w14:paraId="406D9FD7" w14:textId="77777777" w:rsidTr="003F30F4">
        <w:tc>
          <w:tcPr>
            <w:tcW w:w="1256" w:type="pct"/>
            <w:tcBorders>
              <w:left w:val="single" w:sz="12" w:space="0" w:color="auto"/>
            </w:tcBorders>
            <w:shd w:val="clear" w:color="auto" w:fill="00A0DC"/>
            <w:vAlign w:val="center"/>
          </w:tcPr>
          <w:p w14:paraId="2695A80D" w14:textId="061CC46D"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A2169539E54C4685B5828FC0A5E31243"/>
            </w:placeholder>
          </w:sdtPr>
          <w:sdtEndPr/>
          <w:sdtContent>
            <w:tc>
              <w:tcPr>
                <w:tcW w:w="3744" w:type="pct"/>
                <w:gridSpan w:val="13"/>
                <w:tcBorders>
                  <w:right w:val="single" w:sz="12" w:space="0" w:color="auto"/>
                </w:tcBorders>
                <w:vAlign w:val="center"/>
              </w:tcPr>
              <w:p w14:paraId="565CC7E6" w14:textId="4CDA09FA"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273D503B" w14:textId="77777777" w:rsidTr="003F30F4">
        <w:tc>
          <w:tcPr>
            <w:tcW w:w="1256" w:type="pct"/>
            <w:tcBorders>
              <w:left w:val="single" w:sz="12" w:space="0" w:color="auto"/>
            </w:tcBorders>
            <w:shd w:val="clear" w:color="auto" w:fill="00A0DC"/>
            <w:vAlign w:val="center"/>
          </w:tcPr>
          <w:p w14:paraId="4899DA6A" w14:textId="64A83598"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id w:val="1053898884"/>
            <w:placeholder>
              <w:docPart w:val="8EF06487B6624A7A9C24818B66492FB7"/>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515CF025" w14:textId="77777777" w:rsidR="003603F2" w:rsidRPr="00D7667B" w:rsidRDefault="003603F2" w:rsidP="00D7667B">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75759AE6"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3BC45321"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75B5F047"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52D6F48E" w14:textId="77777777" w:rsidR="00D7667B" w:rsidRDefault="00D7667B" w:rsidP="00D7667B">
                <w:pPr>
                  <w:tabs>
                    <w:tab w:val="left" w:pos="2820"/>
                  </w:tabs>
                  <w:spacing w:after="0" w:line="240" w:lineRule="auto"/>
                  <w:ind w:left="15"/>
                  <w:rPr>
                    <w:rFonts w:ascii="Proba Pro Lt" w:hAnsi="Proba Pro Lt" w:cs="Arial"/>
                    <w:sz w:val="20"/>
                    <w:szCs w:val="20"/>
                  </w:rPr>
                </w:pPr>
              </w:p>
              <w:p w14:paraId="5FCFC515" w14:textId="0A114028" w:rsidR="003603F2" w:rsidRPr="00D7667B" w:rsidRDefault="003603F2" w:rsidP="00D7667B">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40C8A90B"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6D09F2D8"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31B63F3B"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45559CF5" w14:textId="77777777" w:rsidR="00D7667B" w:rsidRDefault="00D7667B" w:rsidP="00D7667B">
                <w:pPr>
                  <w:tabs>
                    <w:tab w:val="left" w:pos="2820"/>
                  </w:tabs>
                  <w:spacing w:after="0" w:line="240" w:lineRule="auto"/>
                  <w:ind w:left="15"/>
                  <w:rPr>
                    <w:rFonts w:ascii="Proba Pro Lt" w:hAnsi="Proba Pro Lt" w:cs="Arial"/>
                    <w:sz w:val="20"/>
                    <w:szCs w:val="20"/>
                  </w:rPr>
                </w:pPr>
              </w:p>
              <w:p w14:paraId="37A49087" w14:textId="133DCFB2" w:rsidR="003603F2" w:rsidRPr="00D7667B" w:rsidRDefault="003603F2" w:rsidP="00D7667B">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3F495991"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BFDF74C"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29FEC74F" w14:textId="77777777" w:rsidR="00D7667B" w:rsidRDefault="00D7667B" w:rsidP="00D7667B">
                <w:pPr>
                  <w:tabs>
                    <w:tab w:val="left" w:pos="2820"/>
                  </w:tabs>
                  <w:spacing w:after="0" w:line="240" w:lineRule="auto"/>
                  <w:ind w:left="15"/>
                  <w:rPr>
                    <w:rFonts w:ascii="Proba Pro Lt" w:hAnsi="Proba Pro Lt" w:cs="Arial"/>
                    <w:sz w:val="20"/>
                    <w:szCs w:val="20"/>
                  </w:rPr>
                </w:pPr>
              </w:p>
              <w:p w14:paraId="590526D4" w14:textId="7E234443" w:rsidR="003603F2" w:rsidRPr="00D7667B" w:rsidRDefault="003603F2" w:rsidP="00D7667B">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molekularna biotehnologija</w:t>
                </w:r>
              </w:p>
              <w:p w14:paraId="35AF758C" w14:textId="4BFE96DC"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3603F2" w:rsidRPr="008176A5" w14:paraId="56C7F8CE" w14:textId="77777777" w:rsidTr="003F30F4">
        <w:tc>
          <w:tcPr>
            <w:tcW w:w="1256" w:type="pct"/>
            <w:tcBorders>
              <w:left w:val="single" w:sz="12" w:space="0" w:color="auto"/>
            </w:tcBorders>
            <w:shd w:val="clear" w:color="auto" w:fill="00A0DC"/>
            <w:vAlign w:val="center"/>
          </w:tcPr>
          <w:p w14:paraId="763BAF23" w14:textId="6967650A"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53C98BA8B0FE4E91816C04267AA403A7"/>
            </w:placeholder>
          </w:sdtPr>
          <w:sdtEndPr/>
          <w:sdtContent>
            <w:sdt>
              <w:sdtPr>
                <w:rPr>
                  <w:rFonts w:ascii="Proba Pro Lt" w:hAnsi="Proba Pro Lt"/>
                  <w:sz w:val="20"/>
                  <w:szCs w:val="20"/>
                </w:rPr>
                <w:id w:val="1899320216"/>
                <w:placeholder>
                  <w:docPart w:val="E011B6DB03DC43A4B94D3355895A9BDB"/>
                </w:placeholder>
              </w:sdtPr>
              <w:sdtEndPr/>
              <w:sdtContent>
                <w:sdt>
                  <w:sdtPr>
                    <w:rPr>
                      <w:rFonts w:ascii="Proba Pro Lt" w:hAnsi="Proba Pro Lt"/>
                      <w:sz w:val="20"/>
                      <w:szCs w:val="20"/>
                    </w:rPr>
                    <w:id w:val="1494062781"/>
                    <w:placeholder>
                      <w:docPart w:val="C4193C8A7779425A86924A9A9620EE7B"/>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E7910718B65C4990A411B003F832B312"/>
                          </w:placeholder>
                        </w:sdtPr>
                        <w:sdtEndPr/>
                        <w:sdtContent>
                          <w:sdt>
                            <w:sdtPr>
                              <w:rPr>
                                <w:rFonts w:ascii="Proba Pro Lt" w:hAnsi="Proba Pro Lt" w:cs="Arial"/>
                                <w:sz w:val="20"/>
                                <w:szCs w:val="20"/>
                              </w:rPr>
                              <w:id w:val="865798771"/>
                              <w:placeholder>
                                <w:docPart w:val="EF173B69596B40EE81F5EF68D1A3CFF0"/>
                              </w:placeholder>
                            </w:sdtPr>
                            <w:sdtEndPr>
                              <w:rPr>
                                <w:rFonts w:cs="Calibri"/>
                              </w:rPr>
                            </w:sdtEndPr>
                            <w:sdtContent>
                              <w:p w14:paraId="6ABACB65" w14:textId="4BB829B8"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zakonski okvir za proizvodnju specijalnih</w:t>
                                </w:r>
                                <w:r w:rsidR="00554B5F">
                                  <w:rPr>
                                    <w:rFonts w:ascii="Proba Pro Lt" w:hAnsi="Proba Pro Lt" w:cs="Arial"/>
                                    <w:sz w:val="20"/>
                                    <w:szCs w:val="20"/>
                                  </w:rPr>
                                  <w:t>, predikatnih i pjenušavih vina</w:t>
                                </w:r>
                              </w:p>
                              <w:p w14:paraId="1B19E14C" w14:textId="7C001E1E"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objasniti mikrobiološke rizike koji se pojavljuju tijekom </w:t>
                                </w:r>
                                <w:r w:rsidR="00554B5F">
                                  <w:rPr>
                                    <w:rFonts w:ascii="Proba Pro Lt" w:hAnsi="Proba Pro Lt" w:cs="Arial"/>
                                    <w:sz w:val="20"/>
                                    <w:szCs w:val="20"/>
                                  </w:rPr>
                                  <w:t>proizvodnje vina</w:t>
                                </w:r>
                              </w:p>
                              <w:p w14:paraId="4AE4E0E6" w14:textId="5F2CD50D"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tehnologiju proizvodnje sherry-a, porta i madeire i znati vrednovati njihove karakte</w:t>
                                </w:r>
                                <w:r w:rsidR="00554B5F">
                                  <w:rPr>
                                    <w:rFonts w:ascii="Proba Pro Lt" w:hAnsi="Proba Pro Lt" w:cs="Arial"/>
                                    <w:sz w:val="20"/>
                                    <w:szCs w:val="20"/>
                                  </w:rPr>
                                  <w:t>ristične organoleptičke osobine</w:t>
                                </w:r>
                              </w:p>
                              <w:p w14:paraId="4994AB8D" w14:textId="61CE4D02"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vrednovati karakteristična organoleptička svojstva prošeka i kritički prosuditi fizikalno-kemijski sastav proše</w:t>
                                </w:r>
                                <w:r w:rsidR="00554B5F">
                                  <w:rPr>
                                    <w:rFonts w:ascii="Proba Pro Lt" w:hAnsi="Proba Pro Lt" w:cs="Arial"/>
                                    <w:sz w:val="20"/>
                                    <w:szCs w:val="20"/>
                                  </w:rPr>
                                  <w:t>ka</w:t>
                                </w:r>
                              </w:p>
                              <w:p w14:paraId="67860B73" w14:textId="6FB42B98"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organoleptičke karakteristi</w:t>
                                </w:r>
                                <w:r w:rsidR="00554B5F">
                                  <w:rPr>
                                    <w:rFonts w:ascii="Proba Pro Lt" w:hAnsi="Proba Pro Lt" w:cs="Arial"/>
                                    <w:sz w:val="20"/>
                                    <w:szCs w:val="20"/>
                                  </w:rPr>
                                  <w:t>ke vina tokay i prediktnih vina</w:t>
                                </w:r>
                              </w:p>
                              <w:p w14:paraId="1C7222B5" w14:textId="55FC9098"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procijeniti adekvatnost mlado</w:t>
                                </w:r>
                                <w:r w:rsidR="00554B5F">
                                  <w:rPr>
                                    <w:rFonts w:ascii="Proba Pro Lt" w:hAnsi="Proba Pro Lt" w:cs="Arial"/>
                                    <w:sz w:val="20"/>
                                    <w:szCs w:val="20"/>
                                  </w:rPr>
                                  <w:t>g vina za proizvodnju pjenušca</w:t>
                                </w:r>
                              </w:p>
                              <w:p w14:paraId="61AA2AC1" w14:textId="0C761904"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razumjeti utjecaj proces sekundarne fermentacije u bocama i odležavanja </w:t>
                                </w:r>
                                <w:r w:rsidR="00554B5F">
                                  <w:rPr>
                                    <w:rFonts w:ascii="Proba Pro Lt" w:hAnsi="Proba Pro Lt" w:cs="Arial"/>
                                    <w:sz w:val="20"/>
                                    <w:szCs w:val="20"/>
                                  </w:rPr>
                                  <w:t>u bocama na kvalitetu pjenušca</w:t>
                                </w:r>
                              </w:p>
                              <w:p w14:paraId="5837265F" w14:textId="4CC422F5"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vrednovati organoleptičke karakteristike pjenušca</w:t>
                                </w:r>
                              </w:p>
                            </w:sdtContent>
                          </w:sdt>
                        </w:sdtContent>
                      </w:sdt>
                    </w:tc>
                  </w:sdtContent>
                </w:sdt>
              </w:sdtContent>
            </w:sdt>
          </w:sdtContent>
        </w:sdt>
      </w:tr>
      <w:tr w:rsidR="003603F2" w:rsidRPr="008176A5" w14:paraId="18115269" w14:textId="77777777" w:rsidTr="003F30F4">
        <w:tc>
          <w:tcPr>
            <w:tcW w:w="1256" w:type="pct"/>
            <w:tcBorders>
              <w:left w:val="single" w:sz="12" w:space="0" w:color="auto"/>
            </w:tcBorders>
            <w:shd w:val="clear" w:color="auto" w:fill="00A0DC"/>
            <w:vAlign w:val="center"/>
          </w:tcPr>
          <w:p w14:paraId="50A0DF0F" w14:textId="34ACC48D"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469A35B0" w14:textId="77777777" w:rsidR="003603F2" w:rsidRPr="008176A5" w:rsidRDefault="003603F2" w:rsidP="003F30F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7B0E503E03DD42888C844234A74E8AD7"/>
            </w:placeholder>
          </w:sdtPr>
          <w:sdtEndPr/>
          <w:sdtContent>
            <w:tc>
              <w:tcPr>
                <w:tcW w:w="3744" w:type="pct"/>
                <w:gridSpan w:val="13"/>
                <w:tcBorders>
                  <w:right w:val="single" w:sz="12" w:space="0" w:color="auto"/>
                </w:tcBorders>
                <w:vAlign w:val="center"/>
              </w:tcPr>
              <w:p w14:paraId="250A88B7" w14:textId="77777777" w:rsidR="003603F2" w:rsidRPr="008176A5" w:rsidRDefault="003603F2" w:rsidP="00882443">
                <w:pPr>
                  <w:pStyle w:val="ListParagraph"/>
                  <w:numPr>
                    <w:ilvl w:val="0"/>
                    <w:numId w:val="5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Pravilnici, zakoni, specifikacije i kontrola u proizvodnji specijalnih, predikatnih i pjenušavih vina</w:t>
                </w:r>
              </w:p>
              <w:p w14:paraId="202B9DEA"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vina s naglaskom na mikrobiologiju.</w:t>
                </w:r>
              </w:p>
              <w:p w14:paraId="4455CDC9"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fortificiranih vina (sherry, porto i madeira) sa specifičnostima.</w:t>
                </w:r>
              </w:p>
              <w:p w14:paraId="2AC45F34"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prošeka sa specifičnostima.</w:t>
                </w:r>
              </w:p>
              <w:p w14:paraId="4A8516CC"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vina tokay i predikatnih vina.</w:t>
                </w:r>
              </w:p>
              <w:p w14:paraId="6EC85FD5"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pjenušavih vina sa specifičnostima i povezivanje s klasičnom proizvodnjom.</w:t>
                </w:r>
              </w:p>
            </w:tc>
          </w:sdtContent>
        </w:sdt>
      </w:tr>
      <w:tr w:rsidR="003603F2" w:rsidRPr="008176A5" w14:paraId="61A9D814" w14:textId="77777777" w:rsidTr="003B6803">
        <w:trPr>
          <w:trHeight w:val="349"/>
        </w:trPr>
        <w:tc>
          <w:tcPr>
            <w:tcW w:w="1256" w:type="pct"/>
            <w:vMerge w:val="restart"/>
            <w:tcBorders>
              <w:left w:val="single" w:sz="12" w:space="0" w:color="auto"/>
            </w:tcBorders>
            <w:shd w:val="clear" w:color="auto" w:fill="00A0DC"/>
            <w:vAlign w:val="center"/>
          </w:tcPr>
          <w:p w14:paraId="6B934C80" w14:textId="124016A3"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CEAB9D9"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23E86A50"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2643468C"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7DF62745"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674D8E08"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254EAE70" w14:textId="77777777" w:rsidR="003603F2" w:rsidRPr="008176A5" w:rsidRDefault="00DB7BE2"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5686B6E2"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0922DEC9"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19C980F7"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62654331" w14:textId="77777777" w:rsidR="003603F2" w:rsidRPr="008176A5" w:rsidRDefault="00DB7BE2"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61CFA93B" w14:textId="77777777" w:rsidR="003603F2" w:rsidRPr="008176A5" w:rsidRDefault="00DB7BE2"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B11008C13F994D10BE4E0AF55B9B7BBD"/>
                </w:placeholder>
                <w:showingPlcHdr/>
              </w:sdtPr>
              <w:sdtEnd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69C34FD" w14:textId="2AC92B02"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0CC3D46A"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4BD34F0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48ACE1B"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5C119522"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3A4D2099C76149C598373ECA5B000D01"/>
            </w:placeholder>
            <w:showingPlcHdr/>
          </w:sdtPr>
          <w:sdtEndPr/>
          <w:sdtContent>
            <w:tc>
              <w:tcPr>
                <w:tcW w:w="1247" w:type="pct"/>
                <w:gridSpan w:val="5"/>
                <w:tcBorders>
                  <w:right w:val="single" w:sz="12" w:space="0" w:color="auto"/>
                </w:tcBorders>
              </w:tcPr>
              <w:p w14:paraId="2993237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18700C59" w14:textId="77777777" w:rsidTr="003F30F4">
        <w:trPr>
          <w:trHeight w:val="397"/>
        </w:trPr>
        <w:tc>
          <w:tcPr>
            <w:tcW w:w="1256" w:type="pct"/>
            <w:vMerge w:val="restart"/>
            <w:tcBorders>
              <w:top w:val="single" w:sz="12" w:space="0" w:color="auto"/>
              <w:left w:val="single" w:sz="12" w:space="0" w:color="auto"/>
            </w:tcBorders>
            <w:shd w:val="clear" w:color="auto" w:fill="00A0DC"/>
            <w:vAlign w:val="center"/>
          </w:tcPr>
          <w:p w14:paraId="4FB88D9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1DDF8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3668E07E4D7A496880403FA0097F6D16"/>
              </w:placeholder>
            </w:sdtPr>
            <w:sdtEndPr/>
            <w:sdtContent>
              <w:p w14:paraId="73163FC5"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11508320"/>
              <w:placeholder>
                <w:docPart w:val="2B4ECE34BE684ACA917E9346FE1CCF37"/>
              </w:placeholder>
              <w:showingPlcHdr/>
            </w:sdtPr>
            <w:sdtEndPr/>
            <w:sdtContent>
              <w:p w14:paraId="37996C1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3D399A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9D9EFA2FCA5A4306A48EDE03E2022887"/>
              </w:placeholder>
              <w:showingPlcHdr/>
            </w:sdtPr>
            <w:sdtEndPr/>
            <w:sdtContent>
              <w:p w14:paraId="37B9539C"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29CDD9F1CBB24661AB0AF25F81B5CE9C"/>
              </w:placeholder>
            </w:sdtPr>
            <w:sdtEndPr/>
            <w:sdtContent>
              <w:sdt>
                <w:sdtPr>
                  <w:rPr>
                    <w:rFonts w:ascii="Proba Pro Lt" w:hAnsi="Proba Pro Lt" w:cs="Arial"/>
                    <w:b w:val="0"/>
                    <w:color w:val="000000"/>
                    <w:sz w:val="20"/>
                    <w:szCs w:val="20"/>
                  </w:rPr>
                  <w:id w:val="-534586666"/>
                  <w:placeholder>
                    <w:docPart w:val="96EE369886DA4406A11F84BFAA48895B"/>
                  </w:placeholder>
                </w:sdtPr>
                <w:sdtEndPr/>
                <w:sdtContent>
                  <w:p w14:paraId="5BC96242" w14:textId="77777777" w:rsidR="003603F2" w:rsidRPr="008176A5" w:rsidRDefault="003603F2" w:rsidP="003F30F4">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57CB6EF8" w14:textId="77777777" w:rsidR="003603F2" w:rsidRPr="008176A5" w:rsidRDefault="00DB7BE2" w:rsidP="003F30F4">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326CF6A3"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5C618C6362574C898D74CCA004A3F934"/>
              </w:placeholder>
            </w:sdtPr>
            <w:sdtEndPr/>
            <w:sdtContent>
              <w:sdt>
                <w:sdtPr>
                  <w:rPr>
                    <w:rFonts w:ascii="Proba Pro Lt" w:hAnsi="Proba Pro Lt" w:cs="Arial"/>
                    <w:b w:val="0"/>
                    <w:color w:val="000000"/>
                    <w:sz w:val="20"/>
                    <w:szCs w:val="20"/>
                  </w:rPr>
                  <w:id w:val="498620152"/>
                  <w:placeholder>
                    <w:docPart w:val="D71532B9366244518069A6756E1CCFF3"/>
                  </w:placeholder>
                  <w:showingPlcHdr/>
                </w:sdtPr>
                <w:sdtEndPr/>
                <w:sdtContent>
                  <w:p w14:paraId="193E9D30"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0AB53B26B5664724B265DC5B0B66FDB9"/>
              </w:placeholder>
            </w:sdtPr>
            <w:sdtEndPr/>
            <w:sdtContent>
              <w:p w14:paraId="12210957"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15734CD8" w14:textId="77777777" w:rsidTr="003F30F4">
        <w:trPr>
          <w:trHeight w:val="397"/>
        </w:trPr>
        <w:tc>
          <w:tcPr>
            <w:tcW w:w="1256" w:type="pct"/>
            <w:vMerge/>
            <w:tcBorders>
              <w:left w:val="single" w:sz="12" w:space="0" w:color="auto"/>
            </w:tcBorders>
            <w:shd w:val="clear" w:color="auto" w:fill="00A0DC"/>
            <w:vAlign w:val="center"/>
          </w:tcPr>
          <w:p w14:paraId="1D967F9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A95B6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F1E8725461644D6D821A4A6827318B9E"/>
              </w:placeholder>
              <w:showingPlcHdr/>
            </w:sdtPr>
            <w:sdtEndPr/>
            <w:sdtContent>
              <w:p w14:paraId="492399CA"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6890057"/>
              <w:placeholder>
                <w:docPart w:val="374C5511ED5942898F3CD79699582BA0"/>
              </w:placeholder>
            </w:sdtPr>
            <w:sdtEndPr/>
            <w:sdtContent>
              <w:sdt>
                <w:sdtPr>
                  <w:rPr>
                    <w:rFonts w:ascii="Proba Pro Lt" w:hAnsi="Proba Pro Lt" w:cs="Arial"/>
                    <w:b w:val="0"/>
                    <w:color w:val="000000"/>
                    <w:sz w:val="20"/>
                    <w:szCs w:val="20"/>
                  </w:rPr>
                  <w:id w:val="1215706628"/>
                  <w:placeholder>
                    <w:docPart w:val="69F7CD1607154DF59797B173B1D9D967"/>
                  </w:placeholder>
                </w:sdtPr>
                <w:sdtEndPr/>
                <w:sdtContent>
                  <w:p w14:paraId="75CFB664"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3C951CA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7074D8E7E1E64C5EBDF7D845CE0B38B5"/>
              </w:placeholder>
            </w:sdtPr>
            <w:sdtEndPr/>
            <w:sdtContent>
              <w:sdt>
                <w:sdtPr>
                  <w:rPr>
                    <w:rFonts w:ascii="Proba Pro Lt" w:hAnsi="Proba Pro Lt" w:cs="Arial"/>
                    <w:b w:val="0"/>
                    <w:color w:val="000000"/>
                    <w:sz w:val="20"/>
                    <w:szCs w:val="20"/>
                  </w:rPr>
                  <w:id w:val="-380256545"/>
                  <w:placeholder>
                    <w:docPart w:val="263877AE94D143AC807687E0A06CB354"/>
                  </w:placeholder>
                  <w:showingPlcHdr/>
                </w:sdtPr>
                <w:sdtEndPr/>
                <w:sdtContent>
                  <w:p w14:paraId="3F782188"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7082455C69F34AA8B4BC189FDA67F64E"/>
              </w:placeholder>
            </w:sdtPr>
            <w:sdtEndPr/>
            <w:sdtContent>
              <w:sdt>
                <w:sdtPr>
                  <w:rPr>
                    <w:rFonts w:ascii="Proba Pro Lt" w:hAnsi="Proba Pro Lt" w:cs="Arial"/>
                    <w:b w:val="0"/>
                    <w:color w:val="000000"/>
                    <w:sz w:val="20"/>
                    <w:szCs w:val="20"/>
                  </w:rPr>
                  <w:id w:val="-840622061"/>
                  <w:placeholder>
                    <w:docPart w:val="C2640F4341114A87954B9D90E5818A9B"/>
                  </w:placeholder>
                </w:sdtPr>
                <w:sdtEndPr/>
                <w:sdtContent>
                  <w:p w14:paraId="7EAB3E76" w14:textId="77777777" w:rsidR="003603F2" w:rsidRPr="008176A5" w:rsidRDefault="003603F2" w:rsidP="003F30F4">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A882FD4" w14:textId="77777777" w:rsidR="003603F2" w:rsidRPr="008176A5" w:rsidRDefault="00DB7BE2" w:rsidP="003F30F4">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259F8E57" w14:textId="77777777" w:rsidR="003603F2" w:rsidRPr="008176A5" w:rsidRDefault="00DB7BE2"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6B801B1E87454DF9A94FA33F20411468"/>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865E198803734D318B83C8247DB897C5"/>
              </w:placeholder>
              <w:showingPlcHdr/>
            </w:sdtPr>
            <w:sdtEndPr/>
            <w:sdtContent>
              <w:p w14:paraId="75246D87"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BB7ACA4BC3974AC8A7ED53485FC2B4FC"/>
              </w:placeholder>
              <w:showingPlcHdr/>
            </w:sdtPr>
            <w:sdtEndPr/>
            <w:sdtContent>
              <w:p w14:paraId="118AD0A7"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74FE994F" w14:textId="77777777" w:rsidTr="003F30F4">
        <w:trPr>
          <w:trHeight w:val="397"/>
        </w:trPr>
        <w:tc>
          <w:tcPr>
            <w:tcW w:w="1256" w:type="pct"/>
            <w:vMerge/>
            <w:tcBorders>
              <w:left w:val="single" w:sz="12" w:space="0" w:color="auto"/>
            </w:tcBorders>
            <w:shd w:val="clear" w:color="auto" w:fill="00A0DC"/>
            <w:vAlign w:val="center"/>
          </w:tcPr>
          <w:p w14:paraId="0357BA7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98F8F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0BA12310ECBC446BB36EDFE7F3B3E1F9"/>
              </w:placeholder>
              <w:showingPlcHdr/>
            </w:sdtPr>
            <w:sdtEndPr/>
            <w:sdtContent>
              <w:p w14:paraId="2294DDA0"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87206153"/>
              <w:placeholder>
                <w:docPart w:val="BE48725D239F453396247634F78DB025"/>
              </w:placeholder>
            </w:sdtPr>
            <w:sdtEndPr/>
            <w:sdtContent>
              <w:p w14:paraId="44070330"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5C122DE4"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8F85BA0AFD51442AB8ED897C23A933FB"/>
              </w:placeholder>
              <w:showingPlcHdr/>
            </w:sdtPr>
            <w:sdtEndPr/>
            <w:sdtContent>
              <w:p w14:paraId="40775B6B"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BCAC6493ADAD430EB9ACEDD819F0821E"/>
              </w:placeholder>
            </w:sdtPr>
            <w:sdtEndPr/>
            <w:sdtContent>
              <w:sdt>
                <w:sdtPr>
                  <w:rPr>
                    <w:rFonts w:ascii="Proba Pro Lt" w:hAnsi="Proba Pro Lt" w:cs="Arial"/>
                    <w:b w:val="0"/>
                    <w:color w:val="000000"/>
                    <w:sz w:val="20"/>
                    <w:szCs w:val="20"/>
                  </w:rPr>
                  <w:id w:val="-1297058484"/>
                  <w:placeholder>
                    <w:docPart w:val="0ECD886BDFED41EEBC21758A514D1E7C"/>
                  </w:placeholder>
                </w:sdtPr>
                <w:sdtEndPr/>
                <w:sdtContent>
                  <w:p w14:paraId="3DFAFEAC" w14:textId="77777777" w:rsidR="003603F2" w:rsidRPr="008176A5" w:rsidRDefault="003603F2" w:rsidP="003F30F4">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6108EE6A" w14:textId="77777777" w:rsidR="003603F2" w:rsidRPr="008176A5" w:rsidRDefault="00DB7BE2" w:rsidP="003F30F4">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2EAF41DC" w14:textId="77777777" w:rsidR="003603F2" w:rsidRPr="008176A5" w:rsidRDefault="00DB7BE2"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15495D1D943A4A36ACEB257A0BEB75DC"/>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8B5C2F9D309841978E2ED7353A0BEE2E"/>
              </w:placeholder>
              <w:showingPlcHdr/>
            </w:sdtPr>
            <w:sdtEndPr/>
            <w:sdtContent>
              <w:p w14:paraId="147E573D"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CEE8CE624807481495900C81C3CA24C3"/>
              </w:placeholder>
              <w:showingPlcHdr/>
            </w:sdtPr>
            <w:sdtEndPr/>
            <w:sdtContent>
              <w:p w14:paraId="4DE5691F"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55EB45F" w14:textId="77777777" w:rsidTr="003F30F4">
        <w:trPr>
          <w:trHeight w:val="397"/>
        </w:trPr>
        <w:tc>
          <w:tcPr>
            <w:tcW w:w="1256" w:type="pct"/>
            <w:vMerge/>
            <w:tcBorders>
              <w:left w:val="single" w:sz="12" w:space="0" w:color="auto"/>
            </w:tcBorders>
            <w:shd w:val="clear" w:color="auto" w:fill="00A0DC"/>
            <w:vAlign w:val="center"/>
          </w:tcPr>
          <w:p w14:paraId="664C5DBD"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AB5072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7E73FE86248B4195B04B8D5311C3A6EC"/>
              </w:placeholder>
            </w:sdtPr>
            <w:sdtEndPr/>
            <w:sdtContent>
              <w:p w14:paraId="2DE162A7"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99154824"/>
              <w:placeholder>
                <w:docPart w:val="CDCD35DF91684FF7A399BA99E06B9621"/>
              </w:placeholder>
              <w:showingPlcHdr/>
            </w:sdtPr>
            <w:sdtEndPr/>
            <w:sdtContent>
              <w:p w14:paraId="3A926C92"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E5BF6F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4ADE6FF8B6ED48E49D54676611CD1051"/>
              </w:placeholder>
            </w:sdtPr>
            <w:sdtEndPr/>
            <w:sdtContent>
              <w:p w14:paraId="491DC748"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958FCE60888E42778C74993D9888D87E"/>
              </w:placeholder>
              <w:showingPlcHdr/>
            </w:sdtPr>
            <w:sdtEndPr/>
            <w:sdtContent>
              <w:p w14:paraId="1672EA6D"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1982632" w14:textId="77777777" w:rsidR="003603F2" w:rsidRPr="008176A5" w:rsidRDefault="00DB7BE2"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A9A138BF244B41799BBB29A40FEC5815"/>
                </w:placeholder>
                <w:showingPlcHdr/>
              </w:sdtPr>
              <w:sdtEnd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6CCCC3E0AD9C4BBB9542E0D9075AB9B5"/>
              </w:placeholder>
              <w:showingPlcHdr/>
            </w:sdtPr>
            <w:sdtEndPr/>
            <w:sdtContent>
              <w:p w14:paraId="54FE3AC2"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2BF35410D58443B5ADE10E1DFF773585"/>
              </w:placeholder>
              <w:showingPlcHdr/>
            </w:sdtPr>
            <w:sdtEndPr/>
            <w:sdtContent>
              <w:p w14:paraId="38210236"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68E0C8D" w14:textId="77777777" w:rsidTr="003F30F4">
        <w:trPr>
          <w:trHeight w:val="397"/>
        </w:trPr>
        <w:tc>
          <w:tcPr>
            <w:tcW w:w="1256" w:type="pct"/>
            <w:vMerge/>
            <w:tcBorders>
              <w:left w:val="single" w:sz="12" w:space="0" w:color="auto"/>
              <w:bottom w:val="single" w:sz="12" w:space="0" w:color="auto"/>
            </w:tcBorders>
            <w:shd w:val="clear" w:color="auto" w:fill="00A0DC"/>
            <w:vAlign w:val="center"/>
          </w:tcPr>
          <w:p w14:paraId="7D3A89C8"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9C4C5B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36D1B7EB60534B42BCB239EB2BBC2766"/>
              </w:placeholder>
              <w:showingPlcHdr/>
            </w:sdtPr>
            <w:sdtEndPr/>
            <w:sdtContent>
              <w:p w14:paraId="1CE24504"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019B45F8F598447482688CAC9D11E544"/>
              </w:placeholder>
            </w:sdtPr>
            <w:sdtEndPr/>
            <w:sdtContent>
              <w:sdt>
                <w:sdtPr>
                  <w:rPr>
                    <w:rFonts w:ascii="Proba Pro Lt" w:hAnsi="Proba Pro Lt" w:cs="Arial"/>
                    <w:b/>
                    <w:color w:val="000000"/>
                    <w:sz w:val="20"/>
                    <w:szCs w:val="20"/>
                  </w:rPr>
                  <w:id w:val="393323106"/>
                  <w:placeholder>
                    <w:docPart w:val="DBB69BDA0B0745B99B4BBC0030625F68"/>
                  </w:placeholder>
                </w:sdtPr>
                <w:sdtEndPr/>
                <w:sdtContent>
                  <w:p w14:paraId="2F7E7921"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21F9B63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0D1B663C6ED742B48E2B38A118F95F3D"/>
              </w:placeholder>
            </w:sdtPr>
            <w:sdtEndPr/>
            <w:sdtContent>
              <w:p w14:paraId="03CF290E"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9925F953CD0C4E5DA0EFE4DB49B07B44"/>
              </w:placeholder>
              <w:showingPlcHdr/>
            </w:sdtPr>
            <w:sdtEndPr/>
            <w:sdtContent>
              <w:p w14:paraId="3D66BADA"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1B22F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D640C77932204F3E98064E716BEAAD67"/>
              </w:placeholder>
            </w:sdtPr>
            <w:sdtEndPr/>
            <w:sdtContent>
              <w:p w14:paraId="11189162"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0A23EE03" w14:textId="77777777" w:rsidTr="003F30F4">
        <w:trPr>
          <w:trHeight w:val="397"/>
        </w:trPr>
        <w:tc>
          <w:tcPr>
            <w:tcW w:w="1256" w:type="pct"/>
            <w:tcBorders>
              <w:left w:val="single" w:sz="12" w:space="0" w:color="auto"/>
              <w:bottom w:val="single" w:sz="12" w:space="0" w:color="auto"/>
            </w:tcBorders>
            <w:shd w:val="clear" w:color="auto" w:fill="00A0DC"/>
            <w:vAlign w:val="center"/>
          </w:tcPr>
          <w:p w14:paraId="4284870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75A32A82AECB4099AF0CF691320CD2FA"/>
              </w:placeholder>
            </w:sdtPr>
            <w:sdtEndPr>
              <w:rPr>
                <w:rFonts w:cs="Calibri"/>
              </w:rPr>
            </w:sdtEndPr>
            <w:sdtContent>
              <w:p w14:paraId="713C7FCA" w14:textId="77777777" w:rsidR="003603F2" w:rsidRPr="008176A5" w:rsidRDefault="003603F2" w:rsidP="008176A5">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38FF525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p w14:paraId="36065AB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2CD34EDD" w14:textId="5016EF9C"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sidR="003F30F4">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41853E1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2FABCEF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6D2FFF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6565B6D5" w14:textId="77777777"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3603F2" w:rsidRPr="008176A5" w14:paraId="39B5CEF5" w14:textId="77777777" w:rsidTr="003F30F4">
        <w:tc>
          <w:tcPr>
            <w:tcW w:w="1256" w:type="pct"/>
            <w:tcBorders>
              <w:left w:val="single" w:sz="12" w:space="0" w:color="auto"/>
              <w:bottom w:val="single" w:sz="12" w:space="0" w:color="auto"/>
            </w:tcBorders>
            <w:shd w:val="clear" w:color="auto" w:fill="00A0DC"/>
            <w:vAlign w:val="center"/>
          </w:tcPr>
          <w:p w14:paraId="1F6E9A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125DC1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F865C9B1DE8B4FADBD781C9DE5025FB5"/>
              </w:placeholder>
            </w:sdtPr>
            <w:sdtEndPr>
              <w:rPr>
                <w:rFonts w:cs="Calibri"/>
                <w:color w:val="auto"/>
              </w:rPr>
            </w:sdtEndPr>
            <w:sdtContent>
              <w:sdt>
                <w:sdtPr>
                  <w:rPr>
                    <w:rFonts w:ascii="Proba Pro Lt" w:hAnsi="Proba Pro Lt"/>
                    <w:sz w:val="20"/>
                    <w:szCs w:val="20"/>
                  </w:rPr>
                  <w:id w:val="-1857486482"/>
                  <w:placeholder>
                    <w:docPart w:val="4E02C791FF6644EEBF16D7E1F741CBA1"/>
                  </w:placeholder>
                </w:sdtPr>
                <w:sdtEndPr/>
                <w:sdtContent>
                  <w:p w14:paraId="547988E4" w14:textId="46AD48E7" w:rsidR="003603F2" w:rsidRPr="008176A5" w:rsidRDefault="00D7667B" w:rsidP="00882443">
                    <w:pPr>
                      <w:pStyle w:val="ListParagraph"/>
                      <w:numPr>
                        <w:ilvl w:val="0"/>
                        <w:numId w:val="5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55857C8D" w14:textId="2AAC6E22" w:rsidR="003603F2" w:rsidRPr="008176A5" w:rsidRDefault="00D7667B" w:rsidP="00882443">
                    <w:pPr>
                      <w:pStyle w:val="ListParagraph"/>
                      <w:numPr>
                        <w:ilvl w:val="0"/>
                        <w:numId w:val="5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7D08125F" w14:textId="7F2EB4FC" w:rsidR="003603F2" w:rsidRPr="008176A5" w:rsidRDefault="00D7667B" w:rsidP="00882443">
                    <w:pPr>
                      <w:pStyle w:val="ListParagraph"/>
                      <w:numPr>
                        <w:ilvl w:val="0"/>
                        <w:numId w:val="50"/>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3603F2" w:rsidRPr="008176A5" w14:paraId="7286E77F" w14:textId="77777777" w:rsidTr="003B6803">
        <w:tc>
          <w:tcPr>
            <w:tcW w:w="1256" w:type="pct"/>
            <w:vMerge w:val="restart"/>
            <w:tcBorders>
              <w:top w:val="single" w:sz="12" w:space="0" w:color="auto"/>
              <w:left w:val="single" w:sz="12" w:space="0" w:color="auto"/>
            </w:tcBorders>
            <w:shd w:val="clear" w:color="auto" w:fill="00A0DC"/>
            <w:vAlign w:val="center"/>
          </w:tcPr>
          <w:p w14:paraId="0ED15E01"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1100D67"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DEF55F"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7805E5"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5D658C0B" w14:textId="77777777" w:rsidTr="003B6803">
        <w:trPr>
          <w:trHeight w:val="75"/>
        </w:trPr>
        <w:tc>
          <w:tcPr>
            <w:tcW w:w="1256" w:type="pct"/>
            <w:vMerge/>
            <w:tcBorders>
              <w:left w:val="single" w:sz="12" w:space="0" w:color="auto"/>
            </w:tcBorders>
            <w:shd w:val="clear" w:color="auto" w:fill="00A0DC"/>
            <w:vAlign w:val="center"/>
          </w:tcPr>
          <w:p w14:paraId="3C6BF40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CE251B5AE8D7468DA3509D5B66BD7122"/>
              </w:placeholder>
            </w:sdtPr>
            <w:sdtEndPr>
              <w:rPr>
                <w:rFonts w:eastAsiaTheme="minorHAnsi"/>
                <w:color w:val="000000"/>
              </w:rPr>
            </w:sdtEndPr>
            <w:sdtContent>
              <w:sdt>
                <w:sdtPr>
                  <w:rPr>
                    <w:rFonts w:ascii="Proba Pro Lt" w:hAnsi="Proba Pro Lt" w:cs="Arial"/>
                    <w:sz w:val="20"/>
                    <w:szCs w:val="20"/>
                  </w:rPr>
                  <w:id w:val="-939906820"/>
                  <w:placeholder>
                    <w:docPart w:val="121ED042504A454A886DC37AD0A715C9"/>
                  </w:placeholder>
                </w:sdtPr>
                <w:sdtEndPr/>
                <w:sdtContent>
                  <w:p w14:paraId="147D011E" w14:textId="77777777" w:rsidR="003603F2" w:rsidRPr="008176A5" w:rsidRDefault="003603F2" w:rsidP="008176A5">
                    <w:pPr>
                      <w:pStyle w:val="Default"/>
                      <w:rPr>
                        <w:rFonts w:ascii="Proba Pro Lt" w:hAnsi="Proba Pro Lt" w:cs="Arial"/>
                        <w:bCs/>
                        <w:sz w:val="20"/>
                        <w:szCs w:val="20"/>
                      </w:rPr>
                    </w:pPr>
                    <w:r w:rsidRPr="008176A5">
                      <w:rPr>
                        <w:rFonts w:ascii="Proba Pro Lt" w:hAnsi="Proba Pro Lt" w:cs="Arial"/>
                        <w:bCs/>
                        <w:sz w:val="20"/>
                        <w:szCs w:val="20"/>
                      </w:rPr>
                      <w:t>Jackson, R. (2002) Wine Tasting: A Profesional Handbook, Academic Press (str. 520-588)</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FF085E0CFA20420294CAA8F49632241D"/>
              </w:placeholder>
            </w:sdtPr>
            <w:sdtEndPr/>
            <w:sdtContent>
              <w:p w14:paraId="1AA0903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401EF11776AA477DB1060492565204BC"/>
              </w:placeholder>
            </w:sdtPr>
            <w:sdtEndPr/>
            <w:sdtContent>
              <w:p w14:paraId="1CC8C620"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3603F2" w:rsidRPr="008176A5" w14:paraId="5F06FE6F" w14:textId="77777777" w:rsidTr="003B6803">
        <w:trPr>
          <w:trHeight w:val="75"/>
        </w:trPr>
        <w:tc>
          <w:tcPr>
            <w:tcW w:w="1256" w:type="pct"/>
            <w:vMerge/>
            <w:tcBorders>
              <w:left w:val="single" w:sz="12" w:space="0" w:color="auto"/>
            </w:tcBorders>
            <w:shd w:val="clear" w:color="auto" w:fill="00A0DC"/>
            <w:vAlign w:val="center"/>
          </w:tcPr>
          <w:p w14:paraId="1BBA7AB5"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1535078889"/>
              <w:placeholder>
                <w:docPart w:val="5C2E709064414B49AC5A2A2C0C4E6594"/>
              </w:placeholder>
            </w:sdtPr>
            <w:sdtEndPr/>
            <w:sdtContent>
              <w:sdt>
                <w:sdtPr>
                  <w:rPr>
                    <w:rFonts w:ascii="Proba Pro Lt" w:hAnsi="Proba Pro Lt" w:cs="Arial"/>
                    <w:sz w:val="20"/>
                    <w:szCs w:val="20"/>
                  </w:rPr>
                  <w:id w:val="1500543277"/>
                  <w:placeholder>
                    <w:docPart w:val="49B0E741CA674B33BEE453F40F2453CF"/>
                  </w:placeholder>
                </w:sdtPr>
                <w:sdtEndPr/>
                <w:sdtContent>
                  <w:p w14:paraId="5C023D21" w14:textId="77777777" w:rsidR="003603F2" w:rsidRPr="008176A5" w:rsidRDefault="003603F2" w:rsidP="008176A5">
                    <w:pPr>
                      <w:pStyle w:val="Default"/>
                      <w:rPr>
                        <w:rFonts w:ascii="Proba Pro Lt" w:eastAsia="Calibri" w:hAnsi="Proba Pro Lt" w:cs="Arial"/>
                        <w:color w:val="auto"/>
                        <w:sz w:val="20"/>
                        <w:szCs w:val="20"/>
                      </w:rPr>
                    </w:pPr>
                    <w:r w:rsidRPr="008176A5">
                      <w:rPr>
                        <w:rFonts w:ascii="Proba Pro Lt" w:hAnsi="Proba Pro Lt" w:cs="Arial"/>
                        <w:sz w:val="20"/>
                        <w:szCs w:val="20"/>
                      </w:rPr>
                      <w:t>Boulton, R.B., Singleton, V.L., Bisson, L.F., Kunkee, R.E. (1999) Principles and practices of winemaking, Sprinler Verlag Media, New York (102-122,176, 244,245)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F7E12F4475944F92891D7CFD66E7EE2E"/>
              </w:placeholder>
            </w:sdtPr>
            <w:sdtEndPr/>
            <w:sdtContent>
              <w:p w14:paraId="5CF010D9"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3CDB32E4E8E1463A83772C41831F785C"/>
              </w:placeholder>
            </w:sdtPr>
            <w:sdtEndPr/>
            <w:sdtContent>
              <w:p w14:paraId="00C34A5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3603F2" w:rsidRPr="008176A5" w14:paraId="516D0E39" w14:textId="77777777" w:rsidTr="003F30F4">
        <w:tc>
          <w:tcPr>
            <w:tcW w:w="1256" w:type="pct"/>
            <w:tcBorders>
              <w:top w:val="single" w:sz="12" w:space="0" w:color="auto"/>
              <w:left w:val="single" w:sz="12" w:space="0" w:color="auto"/>
            </w:tcBorders>
            <w:shd w:val="clear" w:color="auto" w:fill="00A0DC"/>
            <w:vAlign w:val="center"/>
          </w:tcPr>
          <w:p w14:paraId="203182A3"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1023779220"/>
            <w:placeholder>
              <w:docPart w:val="6F1CC7F9975D4097BEC23A43EDD51EA9"/>
            </w:placeholder>
          </w:sdtPr>
          <w:sdtEndPr/>
          <w:sdtContent>
            <w:tc>
              <w:tcPr>
                <w:tcW w:w="3744" w:type="pct"/>
                <w:gridSpan w:val="13"/>
                <w:tcBorders>
                  <w:top w:val="single" w:sz="12" w:space="0" w:color="auto"/>
                  <w:right w:val="single" w:sz="12" w:space="0" w:color="auto"/>
                </w:tcBorders>
              </w:tcPr>
              <w:p w14:paraId="266D7D4F" w14:textId="7837A171" w:rsidR="003603F2" w:rsidRPr="008176A5" w:rsidRDefault="00D7667B" w:rsidP="00D766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3BFD3CAE" w14:textId="77777777" w:rsidTr="003F30F4">
        <w:tc>
          <w:tcPr>
            <w:tcW w:w="1256" w:type="pct"/>
            <w:tcBorders>
              <w:top w:val="single" w:sz="12" w:space="0" w:color="auto"/>
              <w:left w:val="single" w:sz="12" w:space="0" w:color="auto"/>
            </w:tcBorders>
            <w:shd w:val="clear" w:color="auto" w:fill="00A0DC"/>
            <w:vAlign w:val="center"/>
          </w:tcPr>
          <w:p w14:paraId="5FC78855"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4C606BD"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24" w:history="1">
              <w:r w:rsidRPr="008176A5">
                <w:rPr>
                  <w:rStyle w:val="Hyperlink"/>
                  <w:rFonts w:ascii="Proba Pro Lt" w:hAnsi="Proba Pro Lt"/>
                  <w:i/>
                  <w:sz w:val="20"/>
                  <w:szCs w:val="20"/>
                </w:rPr>
                <w:t>http://www.pbf.unizg.hr/studiji/ispitni_rokovi</w:t>
              </w:r>
            </w:hyperlink>
          </w:p>
        </w:tc>
      </w:tr>
      <w:tr w:rsidR="003603F2" w:rsidRPr="008176A5" w14:paraId="4B88BC35" w14:textId="77777777" w:rsidTr="003F30F4">
        <w:tc>
          <w:tcPr>
            <w:tcW w:w="1256" w:type="pct"/>
            <w:tcBorders>
              <w:left w:val="single" w:sz="12" w:space="0" w:color="auto"/>
              <w:bottom w:val="single" w:sz="12" w:space="0" w:color="auto"/>
            </w:tcBorders>
            <w:shd w:val="clear" w:color="auto" w:fill="00A0DC"/>
            <w:vAlign w:val="center"/>
          </w:tcPr>
          <w:p w14:paraId="0F987AE5" w14:textId="3C82F94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C5A73C7502494E45B73F78C630E0EAD4"/>
            </w:placeholder>
          </w:sdtPr>
          <w:sdtEndPr/>
          <w:sdtContent>
            <w:tc>
              <w:tcPr>
                <w:tcW w:w="3744" w:type="pct"/>
                <w:gridSpan w:val="13"/>
                <w:tcBorders>
                  <w:bottom w:val="single" w:sz="12" w:space="0" w:color="auto"/>
                  <w:right w:val="single" w:sz="12" w:space="0" w:color="auto"/>
                </w:tcBorders>
              </w:tcPr>
              <w:p w14:paraId="67AF4F79" w14:textId="2BFFBCEC"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7A922A1" w14:textId="3EF121D3" w:rsidR="003603F2" w:rsidRPr="008176A5" w:rsidRDefault="003603F2" w:rsidP="008176A5">
      <w:pPr>
        <w:spacing w:after="0" w:line="240" w:lineRule="auto"/>
        <w:rPr>
          <w:rFonts w:ascii="Proba Pro Lt" w:hAnsi="Proba Pro Lt"/>
          <w:sz w:val="20"/>
          <w:szCs w:val="20"/>
        </w:rPr>
      </w:pPr>
    </w:p>
    <w:p w14:paraId="0EA2717A" w14:textId="60D5053A"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8B1488" w14:paraId="0DD98E2A" w14:textId="77777777" w:rsidTr="0036541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9E6FF36" w14:textId="77777777" w:rsidR="008B1488" w:rsidRDefault="008B1488" w:rsidP="0036541A">
            <w:pPr>
              <w:spacing w:after="0" w:line="240" w:lineRule="auto"/>
              <w:rPr>
                <w:rFonts w:ascii="Proba Pro Lt" w:hAnsi="Proba Pro Lt"/>
                <w:b/>
                <w:sz w:val="20"/>
                <w:szCs w:val="20"/>
              </w:rPr>
            </w:pPr>
            <w:r>
              <w:rPr>
                <w:rFonts w:ascii="Proba Pro Lt" w:hAnsi="Proba Pro Lt"/>
                <w:b/>
                <w:sz w:val="20"/>
                <w:szCs w:val="20"/>
              </w:rPr>
              <w:t>1. OPĆE INFORMACIJE</w:t>
            </w:r>
          </w:p>
        </w:tc>
      </w:tr>
      <w:tr w:rsidR="008B1488" w14:paraId="420EC712"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E2FA909" w14:textId="77777777" w:rsidR="008B1488" w:rsidRDefault="008B1488" w:rsidP="0036541A">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1456205669"/>
            <w:placeholder>
              <w:docPart w:val="BFCDEBE48BB949B2A81645EC932E7DFD"/>
            </w:placeholder>
          </w:sdtPr>
          <w:sdtEndPr/>
          <w:sdtContent>
            <w:sdt>
              <w:sdtPr>
                <w:rPr>
                  <w:rFonts w:ascii="Proba Pro Lt" w:hAnsi="Proba Pro Lt"/>
                  <w:sz w:val="20"/>
                  <w:szCs w:val="20"/>
                </w:rPr>
                <w:id w:val="794338748"/>
                <w:placeholder>
                  <w:docPart w:val="56A9DD3FA63246218140B5932D4053EC"/>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574BEEC" w14:textId="77777777" w:rsidR="008B1488" w:rsidRDefault="00DB7BE2" w:rsidP="0036541A">
                    <w:pPr>
                      <w:spacing w:after="0" w:line="240" w:lineRule="auto"/>
                      <w:rPr>
                        <w:rFonts w:ascii="Proba Pro Lt" w:hAnsi="Proba Pro Lt"/>
                        <w:sz w:val="20"/>
                        <w:szCs w:val="20"/>
                      </w:rPr>
                    </w:pPr>
                    <w:hyperlink r:id="rId225" w:history="1">
                      <w:r w:rsidR="008B1488" w:rsidRPr="003936ED">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ACD38ED"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831860663"/>
            <w:placeholder>
              <w:docPart w:val="D0D419826D574AAEB7800D8A8BC0D7B7"/>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0E0DCA1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zimski</w:t>
                </w:r>
              </w:p>
            </w:tc>
          </w:sdtContent>
        </w:sdt>
      </w:tr>
      <w:tr w:rsidR="008B1488" w14:paraId="497AB63B"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BF7DAE6"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1.2. Naziv predmeta</w:t>
            </w:r>
          </w:p>
        </w:tc>
        <w:bookmarkStart w:id="35" w:name="Mikrobiološke_kemijsko_fizikalne" w:displacedByCustomXml="next"/>
        <w:sdt>
          <w:sdtPr>
            <w:rPr>
              <w:rFonts w:ascii="Proba Pro Lt" w:hAnsi="Proba Pro Lt"/>
              <w:sz w:val="20"/>
              <w:szCs w:val="20"/>
            </w:rPr>
            <w:id w:val="1615948321"/>
            <w:placeholder>
              <w:docPart w:val="FAB54743B36E4136831BEF438670725A"/>
            </w:placeholder>
          </w:sdtPr>
          <w:sdtEndPr/>
          <w:sdtContent>
            <w:sdt>
              <w:sdtPr>
                <w:rPr>
                  <w:rFonts w:ascii="Proba Pro Lt" w:hAnsi="Proba Pro Lt"/>
                  <w:sz w:val="20"/>
                  <w:szCs w:val="20"/>
                </w:rPr>
                <w:id w:val="-1441992803"/>
                <w:placeholder>
                  <w:docPart w:val="A05088F086504F399CFFFF18188E3BE3"/>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7E958FD4" w14:textId="77777777" w:rsidR="008B1488" w:rsidRDefault="008B1488" w:rsidP="0036541A">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35"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ABBB5E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32102717"/>
            <w:placeholder>
              <w:docPart w:val="FA7AB6E07C6242598A0DE11221AF6A6E"/>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1E3DF20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3</w:t>
                </w:r>
              </w:p>
            </w:tc>
          </w:sdtContent>
        </w:sdt>
      </w:tr>
      <w:tr w:rsidR="008B1488" w14:paraId="6649A162"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3ADDE6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44020821"/>
            <w:placeholder>
              <w:docPart w:val="8B5263DB0A4B43D9A6AF9CB117413B09"/>
            </w:placeholder>
          </w:sdtPr>
          <w:sdtEndPr/>
          <w:sdtContent>
            <w:sdt>
              <w:sdtPr>
                <w:rPr>
                  <w:rFonts w:ascii="Proba Pro Lt" w:hAnsi="Proba Pro Lt"/>
                  <w:sz w:val="20"/>
                  <w:szCs w:val="20"/>
                </w:rPr>
                <w:id w:val="-772631338"/>
                <w:placeholder>
                  <w:docPart w:val="81B5DB81941A4F89B13DD9EB57B41E2B"/>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03A27F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21C86C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1210535089"/>
            <w:placeholder>
              <w:docPart w:val="EC9600E8E9BB4DF2BE624A7F8B827389"/>
            </w:placeholder>
          </w:sdtPr>
          <w:sdtEndPr/>
          <w:sdtContent>
            <w:sdt>
              <w:sdtPr>
                <w:rPr>
                  <w:rFonts w:ascii="Proba Pro Lt" w:hAnsi="Proba Pro Lt"/>
                  <w:sz w:val="20"/>
                  <w:szCs w:val="20"/>
                </w:rPr>
                <w:id w:val="-2064861563"/>
                <w:placeholder>
                  <w:docPart w:val="522BFB56096D454BBCCF883CE265DCF3"/>
                </w:placeholder>
              </w:sdtPr>
              <w:sdtEndPr/>
              <w:sdtContent>
                <w:sdt>
                  <w:sdtPr>
                    <w:rPr>
                      <w:rFonts w:ascii="Proba Pro Lt" w:hAnsi="Proba Pro Lt"/>
                      <w:sz w:val="20"/>
                      <w:szCs w:val="20"/>
                    </w:rPr>
                    <w:id w:val="1210535116"/>
                    <w:placeholder>
                      <w:docPart w:val="77092632E8AE4DFB8EDBE6AFC35DE583"/>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B6A40EC"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8B1488" w14:paraId="559D04B6"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C10BFD"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852218469"/>
            <w:placeholder>
              <w:docPart w:val="7521E75B474141A799630688851FFBE2"/>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55F5A52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Bioprocesno inženjerstvo, Diplomski sveučilišni studij Molekularna biotehnologija,</w:t>
                </w:r>
              </w:p>
              <w:p w14:paraId="4BCDA48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Diplomski sveučilišni studij Prehrambeno inženjerstvo, Diplomski sveučilišni studij Nutricionizam, </w:t>
                </w:r>
              </w:p>
              <w:p w14:paraId="2B2CD2D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1A0494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1.11. Očekivani broj studenata na predmetu</w:t>
            </w:r>
          </w:p>
        </w:tc>
        <w:sdt>
          <w:sdtPr>
            <w:rPr>
              <w:rFonts w:ascii="Proba Pro Lt" w:hAnsi="Proba Pro Lt"/>
              <w:sz w:val="20"/>
              <w:szCs w:val="20"/>
            </w:rPr>
            <w:id w:val="486296718"/>
            <w:placeholder>
              <w:docPart w:val="9D637A215F1447EFA721A5B4301A13B2"/>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D273EB2"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20</w:t>
                </w:r>
              </w:p>
            </w:tc>
          </w:sdtContent>
        </w:sdt>
      </w:tr>
      <w:tr w:rsidR="008B1488" w14:paraId="6CE900ED"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3CA8FFD"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1162269186"/>
            <w:placeholder>
              <w:docPart w:val="23304DF893374FC38826028D1BC580D3"/>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D02968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755AD08"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CDBECA3" w14:textId="77777777" w:rsidR="008B1488" w:rsidRDefault="00DB7BE2" w:rsidP="0036541A">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77589841"/>
                <w:placeholder>
                  <w:docPart w:val="E6566FDC607B49E7B11458C801E7CD82"/>
                </w:placeholder>
                <w:dropDownList>
                  <w:listItem w:value="Choose an item."/>
                  <w:listItem w:displayText="1." w:value="1."/>
                  <w:listItem w:displayText="2." w:value="2."/>
                  <w:listItem w:displayText="3." w:value="3."/>
                </w:dropDownList>
              </w:sdtPr>
              <w:sdtEndPr/>
              <w:sdtContent>
                <w:r w:rsidR="008B1488">
                  <w:rPr>
                    <w:rFonts w:ascii="Proba Pro Lt" w:hAnsi="Proba Pro Lt"/>
                    <w:sz w:val="20"/>
                    <w:szCs w:val="20"/>
                  </w:rPr>
                  <w:t>2.</w:t>
                </w:r>
              </w:sdtContent>
            </w:sdt>
            <w:r w:rsidR="008B1488">
              <w:rPr>
                <w:rFonts w:ascii="Proba Pro Lt" w:hAnsi="Proba Pro Lt"/>
                <w:sz w:val="20"/>
                <w:szCs w:val="20"/>
              </w:rPr>
              <w:tab/>
            </w:r>
          </w:p>
          <w:p w14:paraId="4C121629" w14:textId="77777777" w:rsidR="008B1488" w:rsidRDefault="00DB7BE2" w:rsidP="0036541A">
            <w:pPr>
              <w:spacing w:after="0" w:line="240" w:lineRule="auto"/>
              <w:rPr>
                <w:rFonts w:ascii="Proba Pro Lt" w:hAnsi="Proba Pro Lt"/>
                <w:sz w:val="20"/>
                <w:szCs w:val="20"/>
              </w:rPr>
            </w:pPr>
            <w:sdt>
              <w:sdtPr>
                <w:rPr>
                  <w:rFonts w:ascii="Proba Pro Lt" w:hAnsi="Proba Pro Lt"/>
                  <w:sz w:val="20"/>
                  <w:szCs w:val="20"/>
                </w:rPr>
                <w:id w:val="315073315"/>
                <w:placeholder>
                  <w:docPart w:val="0E120B3AC4484EC2BD5DACCE1F39B0D0"/>
                </w:placeholder>
              </w:sdtPr>
              <w:sdtEndPr/>
              <w:sdtContent>
                <w:r w:rsidR="008B1488">
                  <w:rPr>
                    <w:rFonts w:ascii="Proba Pro Lt" w:hAnsi="Proba Pro Lt"/>
                    <w:sz w:val="20"/>
                    <w:szCs w:val="20"/>
                  </w:rPr>
                  <w:t xml:space="preserve">0 </w:t>
                </w:r>
              </w:sdtContent>
            </w:sdt>
            <w:r w:rsidR="008B1488">
              <w:rPr>
                <w:rFonts w:ascii="Proba Pro Lt" w:hAnsi="Proba Pro Lt"/>
                <w:sz w:val="20"/>
                <w:szCs w:val="20"/>
              </w:rPr>
              <w:t>%</w:t>
            </w:r>
          </w:p>
        </w:tc>
      </w:tr>
      <w:tr w:rsidR="008B1488" w14:paraId="2B674238"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D582B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623074589"/>
            <w:placeholder>
              <w:docPart w:val="DCE21D3FE2FA4AE78A6571E9366D35E7"/>
            </w:placeholder>
          </w:sdtPr>
          <w:sdtEndPr/>
          <w:sdtContent>
            <w:sdt>
              <w:sdtPr>
                <w:rPr>
                  <w:rFonts w:ascii="Proba Pro Lt" w:hAnsi="Proba Pro Lt"/>
                  <w:sz w:val="20"/>
                  <w:szCs w:val="20"/>
                </w:rPr>
                <w:id w:val="2051796793"/>
                <w:placeholder>
                  <w:docPart w:val="97D1B8CA29D74B99A208CF0C790B0009"/>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704F28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3D8565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1346357103"/>
            <w:placeholder>
              <w:docPart w:val="D1DD13D7DD724C58BEFE68B16E9839BC"/>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D7638A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hrvatski</w:t>
                </w:r>
              </w:p>
            </w:tc>
          </w:sdtContent>
        </w:sdt>
      </w:tr>
      <w:tr w:rsidR="008B1488" w14:paraId="67AEABE2"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3642DF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lastRenderedPageBreak/>
              <w:t>1.7. Godina studija u kojoj se predmet izvodi</w:t>
            </w:r>
          </w:p>
        </w:tc>
        <w:sdt>
          <w:sdtPr>
            <w:rPr>
              <w:rFonts w:ascii="Proba Pro Lt" w:hAnsi="Proba Pro Lt"/>
              <w:sz w:val="20"/>
              <w:szCs w:val="20"/>
            </w:rPr>
            <w:alias w:val="Odaberite godinu studija"/>
            <w:tag w:val="Odaberite godinu studija"/>
            <w:id w:val="1707221477"/>
            <w:placeholder>
              <w:docPart w:val="85746753104A4F2F9D7DCB240A56E101"/>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5454656"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DA81BA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53970F1" w14:textId="77777777" w:rsidR="008B1488" w:rsidRDefault="00DB7BE2" w:rsidP="0036541A">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1570098980"/>
                <w:placeholder>
                  <w:docPart w:val="9E1DC890442746C5A3F63CBC05231534"/>
                </w:placeholder>
                <w:dropDownList>
                  <w:listItem w:value="Choose an item."/>
                  <w:listItem w:displayText="DA" w:value="DA"/>
                  <w:listItem w:displayText="NE" w:value="NE"/>
                </w:dropDownList>
              </w:sdtPr>
              <w:sdtEndPr/>
              <w:sdtContent>
                <w:r w:rsidR="008B1488">
                  <w:rPr>
                    <w:rFonts w:ascii="Proba Pro Lt" w:hAnsi="Proba Pro Lt"/>
                    <w:sz w:val="20"/>
                    <w:szCs w:val="20"/>
                  </w:rPr>
                  <w:t>NE</w:t>
                </w:r>
              </w:sdtContent>
            </w:sdt>
          </w:p>
        </w:tc>
      </w:tr>
      <w:tr w:rsidR="008B1488" w14:paraId="5FA79FD4" w14:textId="77777777" w:rsidTr="0036541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304F13E" w14:textId="77777777" w:rsidR="008B1488" w:rsidRDefault="008B1488" w:rsidP="0036541A">
            <w:pPr>
              <w:spacing w:after="0" w:line="240" w:lineRule="auto"/>
              <w:rPr>
                <w:rFonts w:ascii="Proba Pro Lt" w:hAnsi="Proba Pro Lt"/>
                <w:b/>
                <w:sz w:val="20"/>
                <w:szCs w:val="20"/>
              </w:rPr>
            </w:pPr>
            <w:r>
              <w:rPr>
                <w:rFonts w:ascii="Proba Pro Lt" w:hAnsi="Proba Pro Lt"/>
                <w:b/>
                <w:sz w:val="20"/>
                <w:szCs w:val="20"/>
              </w:rPr>
              <w:t>2. OPIS PREDMETA</w:t>
            </w:r>
          </w:p>
        </w:tc>
      </w:tr>
      <w:tr w:rsidR="008B1488" w14:paraId="3EEA0AF8"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CAB6CB8"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1466728305"/>
            <w:placeholder>
              <w:docPart w:val="7EEAD330510D4C3DBB30807457F9A6F0"/>
            </w:placeholder>
          </w:sdtPr>
          <w:sdtEndPr/>
          <w:sdtContent>
            <w:sdt>
              <w:sdtPr>
                <w:rPr>
                  <w:rFonts w:ascii="Proba Pro Lt" w:hAnsi="Proba Pro Lt"/>
                  <w:sz w:val="20"/>
                  <w:szCs w:val="20"/>
                </w:rPr>
                <w:id w:val="-2085742169"/>
                <w:placeholder>
                  <w:docPart w:val="A10E9270F1B84D7482798C337F2B6E85"/>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1776AD7B"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8B1488" w14:paraId="03A84630" w14:textId="77777777" w:rsidTr="0036541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3B3AA48"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1348440412"/>
            <w:placeholder>
              <w:docPart w:val="3AFD41522F784CE6A96E67A902BCFC5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E984C0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w:t>
                </w:r>
              </w:p>
            </w:tc>
          </w:sdtContent>
        </w:sdt>
      </w:tr>
      <w:tr w:rsidR="008B1488" w14:paraId="64F1C4CA" w14:textId="77777777" w:rsidTr="0036541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9995D0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3B92BB3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07253FD8"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3B0EF58B"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47EEB88D"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2C2AD802"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02AD95F4"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585E6138" w14:textId="77777777" w:rsidR="008B1488" w:rsidRDefault="008B1488" w:rsidP="0036541A">
            <w:pPr>
              <w:spacing w:after="0" w:line="240" w:lineRule="auto"/>
              <w:rPr>
                <w:rFonts w:ascii="Proba Pro Lt" w:hAnsi="Proba Pro Lt"/>
                <w:sz w:val="20"/>
                <w:szCs w:val="20"/>
              </w:rPr>
            </w:pPr>
          </w:p>
          <w:p w14:paraId="37C4884C"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09ADAC1F" w14:textId="77777777" w:rsidR="008B1488" w:rsidRDefault="008B1488" w:rsidP="00CE71F1">
            <w:pPr>
              <w:numPr>
                <w:ilvl w:val="0"/>
                <w:numId w:val="160"/>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66B0D2F0"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28992B70"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172430E5"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6274866C"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koristiti se znanstvenom literaturom na engleskom jeziku, adekvatno prezentirati postojeće rezultate stručnjacima i laicima te prenositi znanja i vještine svojim kolegama</w:t>
            </w:r>
          </w:p>
          <w:p w14:paraId="2B55D725" w14:textId="77777777" w:rsidR="008B1488" w:rsidRDefault="008B1488" w:rsidP="0036541A">
            <w:pPr>
              <w:spacing w:after="0" w:line="240" w:lineRule="auto"/>
              <w:rPr>
                <w:rFonts w:ascii="Proba Pro Lt" w:hAnsi="Proba Pro Lt"/>
                <w:sz w:val="20"/>
                <w:szCs w:val="20"/>
              </w:rPr>
            </w:pPr>
          </w:p>
          <w:p w14:paraId="172B6E3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78305AFE"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721FBDC1"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46BF7C24"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3B0A41A0"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13847B15" w14:textId="77777777" w:rsidR="008B1488" w:rsidRDefault="008B1488" w:rsidP="0036541A">
            <w:pPr>
              <w:spacing w:after="0" w:line="240" w:lineRule="auto"/>
              <w:rPr>
                <w:rFonts w:ascii="Proba Pro Lt" w:hAnsi="Proba Pro Lt"/>
                <w:sz w:val="20"/>
                <w:szCs w:val="20"/>
              </w:rPr>
            </w:pPr>
          </w:p>
          <w:p w14:paraId="5C7293F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32A2710C"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1CD7B3CD"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1A197C2B" w14:textId="77777777" w:rsidR="008B1488" w:rsidRDefault="008B1488" w:rsidP="0036541A">
            <w:pPr>
              <w:spacing w:after="0" w:line="240" w:lineRule="auto"/>
              <w:rPr>
                <w:rFonts w:ascii="Proba Pro Lt" w:hAnsi="Proba Pro Lt"/>
                <w:sz w:val="20"/>
                <w:szCs w:val="20"/>
              </w:rPr>
            </w:pPr>
          </w:p>
          <w:p w14:paraId="5EBD360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1BCF1539" w14:textId="77777777" w:rsidR="008B1488" w:rsidRDefault="008B1488" w:rsidP="00CE71F1">
            <w:pPr>
              <w:numPr>
                <w:ilvl w:val="0"/>
                <w:numId w:val="161"/>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726DDB49" w14:textId="77777777" w:rsidR="008B1488" w:rsidRDefault="008B1488" w:rsidP="00CE71F1">
            <w:pPr>
              <w:numPr>
                <w:ilvl w:val="0"/>
                <w:numId w:val="161"/>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7B826678" w14:textId="77777777" w:rsidR="008B1488" w:rsidRDefault="008B1488" w:rsidP="00CE71F1">
            <w:pPr>
              <w:numPr>
                <w:ilvl w:val="0"/>
                <w:numId w:val="161"/>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54A1F99C" w14:textId="77777777" w:rsidR="008B1488" w:rsidRDefault="008B1488" w:rsidP="00CE71F1">
            <w:pPr>
              <w:numPr>
                <w:ilvl w:val="0"/>
                <w:numId w:val="161"/>
              </w:numPr>
              <w:spacing w:after="0" w:line="240" w:lineRule="auto"/>
              <w:rPr>
                <w:rFonts w:ascii="Proba Pro Lt" w:hAnsi="Proba Pro Lt"/>
                <w:sz w:val="20"/>
                <w:szCs w:val="20"/>
              </w:rPr>
            </w:pPr>
            <w:r>
              <w:rPr>
                <w:rFonts w:ascii="Proba Pro Lt" w:hAnsi="Proba Pro Lt"/>
                <w:sz w:val="20"/>
                <w:szCs w:val="20"/>
              </w:rPr>
              <w:lastRenderedPageBreak/>
              <w:t>samostalno analizirati, donositi zaključke i prezentirati rezultate provedenih analiza</w:t>
            </w:r>
          </w:p>
        </w:tc>
      </w:tr>
      <w:tr w:rsidR="008B1488" w14:paraId="041BC7E9" w14:textId="77777777" w:rsidTr="0036541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A17618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487093939"/>
            <w:placeholder>
              <w:docPart w:val="E12ED4AC224D48E1A743183BC831FD24"/>
            </w:placeholder>
          </w:sdtPr>
          <w:sdtEndPr/>
          <w:sdtContent>
            <w:sdt>
              <w:sdtPr>
                <w:rPr>
                  <w:rFonts w:ascii="Proba Pro Lt" w:hAnsi="Proba Pro Lt"/>
                  <w:b/>
                  <w:bCs/>
                  <w:sz w:val="20"/>
                  <w:szCs w:val="20"/>
                </w:rPr>
                <w:id w:val="1872338171"/>
                <w:placeholder>
                  <w:docPart w:val="0107AF42B9864258A3B7AE5F3F7D516D"/>
                </w:placeholder>
              </w:sdtPr>
              <w:sdtEndPr/>
              <w:sdtContent>
                <w:sdt>
                  <w:sdtPr>
                    <w:rPr>
                      <w:rFonts w:ascii="Proba Pro Lt" w:hAnsi="Proba Pro Lt"/>
                      <w:b/>
                      <w:bCs/>
                      <w:sz w:val="20"/>
                      <w:szCs w:val="20"/>
                    </w:rPr>
                    <w:id w:val="-1482221626"/>
                    <w:placeholder>
                      <w:docPart w:val="3916AC4B8154438CA478E915BE35EBBC"/>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E058AAD" w14:textId="77777777" w:rsidR="008B1488" w:rsidRDefault="008B1488" w:rsidP="00CE71F1">
                        <w:pPr>
                          <w:numPr>
                            <w:ilvl w:val="0"/>
                            <w:numId w:val="162"/>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15A5FABF" w14:textId="77777777" w:rsidR="008B1488" w:rsidRDefault="008B1488" w:rsidP="00CE71F1">
                        <w:pPr>
                          <w:numPr>
                            <w:ilvl w:val="0"/>
                            <w:numId w:val="162"/>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1B913A72" w14:textId="77777777" w:rsidR="008B1488" w:rsidRDefault="008B1488" w:rsidP="00CE71F1">
                        <w:pPr>
                          <w:numPr>
                            <w:ilvl w:val="0"/>
                            <w:numId w:val="162"/>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2D7BDEB6" w14:textId="77777777" w:rsidR="008B1488" w:rsidRDefault="008B1488" w:rsidP="00CE71F1">
                        <w:pPr>
                          <w:numPr>
                            <w:ilvl w:val="0"/>
                            <w:numId w:val="162"/>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8B1488" w14:paraId="19659582" w14:textId="77777777" w:rsidTr="0036541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8D0D65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6F2C67B9F5DA4C679C9AA53FE8F5BBA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3EBA9C65" w14:textId="77777777" w:rsidR="008B1488" w:rsidRDefault="008B1488" w:rsidP="00CE71F1">
                <w:pPr>
                  <w:numPr>
                    <w:ilvl w:val="0"/>
                    <w:numId w:val="163"/>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180EA6A9" w14:textId="77777777" w:rsidR="008B1488" w:rsidRDefault="008B1488" w:rsidP="00CE71F1">
                <w:pPr>
                  <w:numPr>
                    <w:ilvl w:val="0"/>
                    <w:numId w:val="163"/>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051C5E51" w14:textId="77777777" w:rsidR="008B1488" w:rsidRDefault="008B1488" w:rsidP="00CE71F1">
                <w:pPr>
                  <w:numPr>
                    <w:ilvl w:val="0"/>
                    <w:numId w:val="163"/>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2C5AF064" w14:textId="77777777" w:rsidR="008B1488" w:rsidRDefault="008B1488" w:rsidP="00CE71F1">
                <w:pPr>
                  <w:numPr>
                    <w:ilvl w:val="0"/>
                    <w:numId w:val="163"/>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37C4F130" w14:textId="77777777" w:rsidR="008B1488" w:rsidRDefault="008B1488" w:rsidP="00CE71F1">
                <w:pPr>
                  <w:numPr>
                    <w:ilvl w:val="0"/>
                    <w:numId w:val="163"/>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8B1488" w14:paraId="267804D9" w14:textId="77777777" w:rsidTr="0036541A">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925523F"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7D139AA" w14:textId="77777777" w:rsidR="008B1488" w:rsidRDefault="00DB7BE2" w:rsidP="0036541A">
            <w:pPr>
              <w:spacing w:after="0" w:line="240" w:lineRule="auto"/>
              <w:rPr>
                <w:rFonts w:ascii="Proba Pro Lt" w:hAnsi="Proba Pro Lt"/>
                <w:sz w:val="20"/>
                <w:szCs w:val="20"/>
              </w:rPr>
            </w:pPr>
            <w:sdt>
              <w:sdtPr>
                <w:rPr>
                  <w:rFonts w:ascii="Proba Pro Lt" w:hAnsi="Proba Pro Lt"/>
                  <w:sz w:val="20"/>
                  <w:szCs w:val="20"/>
                </w:rPr>
                <w:id w:val="-1339455263"/>
                <w14:checkbox>
                  <w14:checked w14:val="1"/>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predavanja</w:t>
            </w:r>
          </w:p>
          <w:p w14:paraId="109E157D" w14:textId="77777777" w:rsidR="008B1488" w:rsidRDefault="00DB7BE2" w:rsidP="0036541A">
            <w:pPr>
              <w:spacing w:after="0" w:line="240" w:lineRule="auto"/>
              <w:rPr>
                <w:rFonts w:ascii="Proba Pro Lt" w:hAnsi="Proba Pro Lt"/>
                <w:sz w:val="20"/>
                <w:szCs w:val="20"/>
              </w:rPr>
            </w:pPr>
            <w:sdt>
              <w:sdtPr>
                <w:rPr>
                  <w:rFonts w:ascii="Proba Pro Lt" w:hAnsi="Proba Pro Lt"/>
                  <w:sz w:val="20"/>
                  <w:szCs w:val="20"/>
                </w:rPr>
                <w:id w:val="1899161769"/>
                <w14:checkbox>
                  <w14:checked w14:val="1"/>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seminari i radionice  </w:t>
            </w:r>
          </w:p>
          <w:p w14:paraId="1BAB1103" w14:textId="77777777" w:rsidR="008B1488" w:rsidRDefault="00DB7BE2" w:rsidP="0036541A">
            <w:pPr>
              <w:spacing w:after="0" w:line="240" w:lineRule="auto"/>
              <w:rPr>
                <w:rFonts w:ascii="Proba Pro Lt" w:hAnsi="Proba Pro Lt"/>
                <w:sz w:val="20"/>
                <w:szCs w:val="20"/>
              </w:rPr>
            </w:pPr>
            <w:sdt>
              <w:sdtPr>
                <w:rPr>
                  <w:rFonts w:ascii="Proba Pro Lt" w:hAnsi="Proba Pro Lt"/>
                  <w:sz w:val="20"/>
                  <w:szCs w:val="20"/>
                </w:rPr>
                <w:id w:val="383444654"/>
                <w14:checkbox>
                  <w14:checked w14:val="1"/>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vježbe  </w:t>
            </w:r>
          </w:p>
          <w:p w14:paraId="0CB86733" w14:textId="77777777" w:rsidR="008B1488" w:rsidRDefault="00DB7BE2" w:rsidP="0036541A">
            <w:pPr>
              <w:spacing w:after="0" w:line="240" w:lineRule="auto"/>
              <w:rPr>
                <w:rFonts w:ascii="Proba Pro Lt" w:hAnsi="Proba Pro Lt"/>
                <w:sz w:val="20"/>
                <w:szCs w:val="20"/>
              </w:rPr>
            </w:pPr>
            <w:sdt>
              <w:sdtPr>
                <w:rPr>
                  <w:rFonts w:ascii="Proba Pro Lt" w:hAnsi="Proba Pro Lt"/>
                  <w:sz w:val="20"/>
                  <w:szCs w:val="20"/>
                </w:rPr>
                <w:id w:val="506179712"/>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w:t>
            </w:r>
            <w:r w:rsidR="008B1488">
              <w:rPr>
                <w:rFonts w:ascii="Proba Pro Lt" w:hAnsi="Proba Pro Lt"/>
                <w:i/>
                <w:sz w:val="20"/>
                <w:szCs w:val="20"/>
              </w:rPr>
              <w:t>on line</w:t>
            </w:r>
            <w:r w:rsidR="008B1488">
              <w:rPr>
                <w:rFonts w:ascii="Proba Pro Lt" w:hAnsi="Proba Pro Lt"/>
                <w:sz w:val="20"/>
                <w:szCs w:val="20"/>
              </w:rPr>
              <w:t xml:space="preserve"> u cijelosti</w:t>
            </w:r>
          </w:p>
          <w:p w14:paraId="195BD178" w14:textId="77777777" w:rsidR="008B1488" w:rsidRDefault="00DB7BE2" w:rsidP="0036541A">
            <w:pPr>
              <w:spacing w:after="0" w:line="240" w:lineRule="auto"/>
              <w:rPr>
                <w:rFonts w:ascii="Proba Pro Lt" w:hAnsi="Proba Pro Lt"/>
                <w:sz w:val="20"/>
                <w:szCs w:val="20"/>
              </w:rPr>
            </w:pPr>
            <w:sdt>
              <w:sdtPr>
                <w:rPr>
                  <w:rFonts w:ascii="Proba Pro Lt" w:hAnsi="Proba Pro Lt"/>
                  <w:sz w:val="20"/>
                  <w:szCs w:val="20"/>
                </w:rPr>
                <w:id w:val="2116472157"/>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mješovito e-učenje</w:t>
            </w:r>
          </w:p>
          <w:p w14:paraId="727F9613" w14:textId="77777777" w:rsidR="008B1488" w:rsidRDefault="00DB7BE2" w:rsidP="0036541A">
            <w:pPr>
              <w:spacing w:after="0" w:line="240" w:lineRule="auto"/>
              <w:rPr>
                <w:rFonts w:ascii="Proba Pro Lt" w:hAnsi="Proba Pro Lt"/>
                <w:sz w:val="20"/>
                <w:szCs w:val="20"/>
              </w:rPr>
            </w:pPr>
            <w:sdt>
              <w:sdtPr>
                <w:rPr>
                  <w:rFonts w:ascii="Proba Pro Lt" w:hAnsi="Proba Pro Lt"/>
                  <w:sz w:val="20"/>
                  <w:szCs w:val="20"/>
                </w:rPr>
                <w:id w:val="-744886852"/>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3AD3A8F" w14:textId="77777777" w:rsidR="008B1488" w:rsidRDefault="00DB7BE2" w:rsidP="0036541A">
            <w:pPr>
              <w:spacing w:after="0" w:line="240" w:lineRule="auto"/>
              <w:rPr>
                <w:rFonts w:ascii="Proba Pro Lt" w:hAnsi="Proba Pro Lt"/>
                <w:sz w:val="20"/>
                <w:szCs w:val="20"/>
              </w:rPr>
            </w:pPr>
            <w:sdt>
              <w:sdtPr>
                <w:rPr>
                  <w:rFonts w:ascii="Proba Pro Lt" w:hAnsi="Proba Pro Lt"/>
                  <w:sz w:val="20"/>
                  <w:szCs w:val="20"/>
                </w:rPr>
                <w:id w:val="-1054842576"/>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samostalni  zadaci  </w:t>
            </w:r>
          </w:p>
          <w:p w14:paraId="47AC49E7" w14:textId="77777777" w:rsidR="008B1488" w:rsidRDefault="00DB7BE2" w:rsidP="0036541A">
            <w:pPr>
              <w:spacing w:after="0" w:line="240" w:lineRule="auto"/>
              <w:rPr>
                <w:rFonts w:ascii="Proba Pro Lt" w:hAnsi="Proba Pro Lt"/>
                <w:sz w:val="20"/>
                <w:szCs w:val="20"/>
              </w:rPr>
            </w:pPr>
            <w:sdt>
              <w:sdtPr>
                <w:rPr>
                  <w:rFonts w:ascii="Proba Pro Lt" w:hAnsi="Proba Pro Lt"/>
                  <w:sz w:val="20"/>
                  <w:szCs w:val="20"/>
                </w:rPr>
                <w:id w:val="-1231768353"/>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multimedija i mreža  </w:t>
            </w:r>
          </w:p>
          <w:p w14:paraId="379C0779" w14:textId="77777777" w:rsidR="008B1488" w:rsidRDefault="00DB7BE2" w:rsidP="0036541A">
            <w:pPr>
              <w:spacing w:after="0" w:line="240" w:lineRule="auto"/>
              <w:rPr>
                <w:rFonts w:ascii="Proba Pro Lt" w:hAnsi="Proba Pro Lt"/>
                <w:sz w:val="20"/>
                <w:szCs w:val="20"/>
              </w:rPr>
            </w:pPr>
            <w:sdt>
              <w:sdtPr>
                <w:rPr>
                  <w:rFonts w:ascii="Proba Pro Lt" w:hAnsi="Proba Pro Lt"/>
                  <w:sz w:val="20"/>
                  <w:szCs w:val="20"/>
                </w:rPr>
                <w:id w:val="1073392880"/>
                <w14:checkbox>
                  <w14:checked w14:val="1"/>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laboratorij</w:t>
            </w:r>
          </w:p>
          <w:p w14:paraId="77D77DA7" w14:textId="77777777" w:rsidR="008B1488" w:rsidRDefault="00DB7BE2" w:rsidP="0036541A">
            <w:pPr>
              <w:spacing w:after="0" w:line="240" w:lineRule="auto"/>
              <w:rPr>
                <w:rFonts w:ascii="Proba Pro Lt" w:hAnsi="Proba Pro Lt"/>
                <w:sz w:val="20"/>
                <w:szCs w:val="20"/>
              </w:rPr>
            </w:pPr>
            <w:sdt>
              <w:sdtPr>
                <w:rPr>
                  <w:rFonts w:ascii="Proba Pro Lt" w:hAnsi="Proba Pro Lt"/>
                  <w:sz w:val="20"/>
                  <w:szCs w:val="20"/>
                </w:rPr>
                <w:id w:val="-395042536"/>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mentorski rad</w:t>
            </w:r>
          </w:p>
          <w:p w14:paraId="20FC6190" w14:textId="77777777" w:rsidR="008B1488" w:rsidRDefault="00DB7BE2" w:rsidP="0036541A">
            <w:pPr>
              <w:spacing w:after="0" w:line="240" w:lineRule="auto"/>
              <w:rPr>
                <w:rFonts w:ascii="Proba Pro Lt" w:hAnsi="Proba Pro Lt"/>
                <w:sz w:val="20"/>
                <w:szCs w:val="20"/>
              </w:rPr>
            </w:pPr>
            <w:sdt>
              <w:sdtPr>
                <w:rPr>
                  <w:rFonts w:ascii="Proba Pro Lt" w:hAnsi="Proba Pro Lt"/>
                  <w:sz w:val="20"/>
                  <w:szCs w:val="20"/>
                </w:rPr>
                <w:id w:val="-737933154"/>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b/>
                <w:sz w:val="20"/>
                <w:szCs w:val="20"/>
              </w:rPr>
              <w:t xml:space="preserve"> </w:t>
            </w:r>
            <w:sdt>
              <w:sdtPr>
                <w:rPr>
                  <w:rFonts w:ascii="Proba Pro Lt" w:hAnsi="Proba Pro Lt"/>
                  <w:b/>
                  <w:sz w:val="20"/>
                  <w:szCs w:val="20"/>
                </w:rPr>
                <w:id w:val="-751969015"/>
                <w:placeholder>
                  <w:docPart w:val="3ADFA24D4EA14B2D921BF6EF2FE20CD6"/>
                </w:placeholder>
                <w:showingPlcHdr/>
              </w:sdtPr>
              <w:sdtEndPr/>
              <w:sdtContent>
                <w:r w:rsidR="008B1488">
                  <w:t>(ostalo upisati)</w:t>
                </w:r>
                <w:r w:rsidR="008B1488">
                  <w:rPr>
                    <w:b/>
                  </w:rPr>
                  <w:t xml:space="preserve"> </w:t>
                </w:r>
              </w:sdtContent>
            </w:sdt>
            <w:r w:rsidR="008B1488">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D37886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2.7. Komentari:</w:t>
            </w:r>
          </w:p>
        </w:tc>
      </w:tr>
      <w:tr w:rsidR="008B1488" w14:paraId="1AF932ED" w14:textId="77777777" w:rsidTr="0036541A">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655ECC3A" w14:textId="77777777" w:rsidR="008B1488" w:rsidRDefault="008B1488" w:rsidP="0036541A">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0CDAD48" w14:textId="77777777" w:rsidR="008B1488" w:rsidRDefault="008B1488" w:rsidP="0036541A">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6D7D5F52" w14:textId="77777777" w:rsidR="008B1488" w:rsidRDefault="008B1488" w:rsidP="0036541A">
            <w:pPr>
              <w:spacing w:after="0" w:line="256" w:lineRule="auto"/>
              <w:rPr>
                <w:rFonts w:ascii="Proba Pro Lt" w:hAnsi="Proba Pro Lt"/>
                <w:sz w:val="20"/>
                <w:szCs w:val="20"/>
              </w:rPr>
            </w:pPr>
          </w:p>
        </w:tc>
        <w:sdt>
          <w:sdtPr>
            <w:rPr>
              <w:rFonts w:ascii="Proba Pro Lt" w:hAnsi="Proba Pro Lt"/>
              <w:sz w:val="20"/>
              <w:szCs w:val="20"/>
            </w:rPr>
            <w:id w:val="425390498"/>
            <w:placeholder>
              <w:docPart w:val="BE82C0953E714E6FB57D88D4BAB732ED"/>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7DBEC78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8B1488" w14:paraId="5B5813AD" w14:textId="77777777" w:rsidTr="0036541A">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523807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1E0360CB"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97398264"/>
              <w:placeholder>
                <w:docPart w:val="E51C9DB64A9A49B1A7D136E454B7267A"/>
              </w:placeholder>
            </w:sdtPr>
            <w:sdtEndPr/>
            <w:sdtContent>
              <w:p w14:paraId="02A51B4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24233263"/>
              <w:placeholder>
                <w:docPart w:val="55C3E70569FE4C3189A0F69883C2A0C3"/>
              </w:placeholder>
              <w:showingPlcHdr/>
            </w:sdtPr>
            <w:sdtEndPr/>
            <w:sdtContent>
              <w:p w14:paraId="13130F0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5D33B8BD"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5804608"/>
              <w:placeholder>
                <w:docPart w:val="5236D6B424424987856761CD640D1E9E"/>
              </w:placeholder>
              <w:showingPlcHdr/>
            </w:sdtPr>
            <w:sdtEndPr/>
            <w:sdtContent>
              <w:p w14:paraId="2443028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66232995"/>
              <w:placeholder>
                <w:docPart w:val="771A7437B83D40BF82975DFE95B533B2"/>
              </w:placeholder>
            </w:sdtPr>
            <w:sdtEndPr/>
            <w:sdtContent>
              <w:p w14:paraId="39C5B78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11ED43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159737008"/>
              <w:placeholder>
                <w:docPart w:val="23C42E5A14714AD9AD857A7DED172493"/>
              </w:placeholder>
              <w:showingPlcHdr/>
            </w:sdtPr>
            <w:sdtEndPr/>
            <w:sdtContent>
              <w:p w14:paraId="46C02CD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399318562"/>
              <w:placeholder>
                <w:docPart w:val="227FAC524A5E4CAAB8C29BF57534E89C"/>
              </w:placeholder>
            </w:sdtPr>
            <w:sdtEndPr/>
            <w:sdtContent>
              <w:p w14:paraId="55849BC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DA</w:t>
                </w:r>
              </w:p>
            </w:sdtContent>
          </w:sdt>
        </w:tc>
      </w:tr>
      <w:tr w:rsidR="008B1488" w14:paraId="49CE9755" w14:textId="77777777" w:rsidTr="0036541A">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F7C882" w14:textId="77777777" w:rsidR="008B1488" w:rsidRDefault="008B1488" w:rsidP="0036541A">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8D41C5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6C4EF0EB" w14:textId="77777777" w:rsidR="008B1488" w:rsidRDefault="00DB7BE2" w:rsidP="0036541A">
            <w:pPr>
              <w:spacing w:after="0" w:line="240" w:lineRule="auto"/>
              <w:rPr>
                <w:rFonts w:ascii="Proba Pro Lt" w:hAnsi="Proba Pro Lt"/>
                <w:sz w:val="20"/>
                <w:szCs w:val="20"/>
              </w:rPr>
            </w:pPr>
            <w:sdt>
              <w:sdtPr>
                <w:rPr>
                  <w:rFonts w:ascii="Proba Pro Lt" w:hAnsi="Proba Pro Lt"/>
                  <w:sz w:val="20"/>
                  <w:szCs w:val="20"/>
                  <w:lang w:val="en-US"/>
                </w:rPr>
                <w:id w:val="-977839254"/>
                <w:placeholder>
                  <w:docPart w:val="14DF25253FF14B259213EBA98D0FC4BD"/>
                </w:placeholder>
                <w:showingPlcHdr/>
              </w:sdtPr>
              <w:sdtEndPr/>
              <w:sdtContent>
                <w:r w:rsidR="008B1488">
                  <w:rPr>
                    <w:rFonts w:ascii="Proba Pro Lt" w:hAnsi="Proba Pro Lt"/>
                    <w:sz w:val="20"/>
                    <w:szCs w:val="20"/>
                    <w:lang w:val="en-US"/>
                  </w:rPr>
                  <w:t xml:space="preserve"> </w:t>
                </w:r>
              </w:sdtContent>
            </w:sdt>
            <w:r w:rsidR="008B1488">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22793508"/>
              <w:placeholder>
                <w:docPart w:val="C93987151FA44BE5B963E54B1F83CB36"/>
              </w:placeholder>
              <w:showingPlcHdr/>
            </w:sdtPr>
            <w:sdtEndPr/>
            <w:sdtContent>
              <w:p w14:paraId="2B7D48A1" w14:textId="77777777" w:rsidR="008B1488" w:rsidRDefault="008B1488" w:rsidP="0036541A">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005819A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71876555"/>
              <w:placeholder>
                <w:docPart w:val="995656485CBD4F60AE659C3663F5F964"/>
              </w:placeholder>
              <w:showingPlcHdr/>
            </w:sdtPr>
            <w:sdtEndPr/>
            <w:sdtContent>
              <w:p w14:paraId="4EDC513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24729009"/>
              <w:placeholder>
                <w:docPart w:val="C49A62711D3746BE8E318E92FB08D36B"/>
              </w:placeholder>
            </w:sdtPr>
            <w:sdtEndPr/>
            <w:sdtContent>
              <w:p w14:paraId="75238982"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F5F3E1B" w14:textId="77777777" w:rsidR="008B1488" w:rsidRDefault="00DB7BE2" w:rsidP="0036541A">
            <w:pPr>
              <w:spacing w:after="0" w:line="240" w:lineRule="auto"/>
              <w:rPr>
                <w:rFonts w:ascii="Proba Pro Lt" w:hAnsi="Proba Pro Lt"/>
                <w:sz w:val="20"/>
                <w:szCs w:val="20"/>
              </w:rPr>
            </w:pPr>
            <w:sdt>
              <w:sdtPr>
                <w:rPr>
                  <w:rFonts w:ascii="Proba Pro Lt" w:hAnsi="Proba Pro Lt"/>
                  <w:sz w:val="20"/>
                  <w:szCs w:val="20"/>
                  <w:lang w:val="en-US"/>
                </w:rPr>
                <w:id w:val="698288106"/>
                <w:placeholder>
                  <w:docPart w:val="A16FAAA544C54285AAEDF09D823EB6C7"/>
                </w:placeholder>
                <w:showingPlcHdr/>
              </w:sdtPr>
              <w:sdtEndPr/>
              <w:sdtContent>
                <w:r w:rsidR="008B148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50900365"/>
              <w:placeholder>
                <w:docPart w:val="4FAB56178B514257A1E0BAF0912768C4"/>
              </w:placeholder>
              <w:showingPlcHdr/>
            </w:sdtPr>
            <w:sdtEndPr/>
            <w:sdtContent>
              <w:p w14:paraId="33DE71A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45841243"/>
              <w:placeholder>
                <w:docPart w:val="F5B530A9464949E1943CEA0AF94890AB"/>
              </w:placeholder>
              <w:showingPlcHdr/>
            </w:sdtPr>
            <w:sdtEndPr/>
            <w:sdtContent>
              <w:p w14:paraId="77BA86B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8B1488" w14:paraId="0CFC9B78" w14:textId="77777777" w:rsidTr="0036541A">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590801B" w14:textId="77777777" w:rsidR="008B1488" w:rsidRDefault="008B1488" w:rsidP="0036541A">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38F58AF"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1294917"/>
              <w:placeholder>
                <w:docPart w:val="338E9042C6D040A0983FB2705C23BB96"/>
              </w:placeholder>
              <w:showingPlcHdr/>
            </w:sdtPr>
            <w:sdtEndPr/>
            <w:sdtContent>
              <w:p w14:paraId="0D4A195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14799784"/>
              <w:placeholder>
                <w:docPart w:val="62BD7E529B374BCD96C7E55605035C5C"/>
              </w:placeholder>
            </w:sdtPr>
            <w:sdtEndPr/>
            <w:sdtContent>
              <w:p w14:paraId="6EBB5B1F"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4A3B4C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3957096"/>
              <w:placeholder>
                <w:docPart w:val="D648FE5C4C9241DFB6BDAC84002A03D9"/>
              </w:placeholder>
              <w:showingPlcHdr/>
            </w:sdtPr>
            <w:sdtEndPr/>
            <w:sdtContent>
              <w:p w14:paraId="375A8A76"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21954833"/>
              <w:placeholder>
                <w:docPart w:val="53527C724DAB449F805C2CB0CD928CF0"/>
              </w:placeholder>
            </w:sdtPr>
            <w:sdtEndPr/>
            <w:sdtContent>
              <w:p w14:paraId="277EA0B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FE964A0" w14:textId="77777777" w:rsidR="008B1488" w:rsidRDefault="00DB7BE2" w:rsidP="0036541A">
            <w:pPr>
              <w:spacing w:after="0" w:line="240" w:lineRule="auto"/>
              <w:rPr>
                <w:rFonts w:ascii="Proba Pro Lt" w:hAnsi="Proba Pro Lt"/>
                <w:sz w:val="20"/>
                <w:szCs w:val="20"/>
              </w:rPr>
            </w:pPr>
            <w:sdt>
              <w:sdtPr>
                <w:rPr>
                  <w:rFonts w:ascii="Proba Pro Lt" w:hAnsi="Proba Pro Lt"/>
                  <w:sz w:val="20"/>
                  <w:szCs w:val="20"/>
                  <w:lang w:val="en-US"/>
                </w:rPr>
                <w:id w:val="-752819087"/>
                <w:placeholder>
                  <w:docPart w:val="18A4A02757F44EFCB226C9DEAC715724"/>
                </w:placeholder>
                <w:showingPlcHdr/>
              </w:sdtPr>
              <w:sdtEndPr/>
              <w:sdtContent>
                <w:r w:rsidR="008B148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27060987"/>
              <w:placeholder>
                <w:docPart w:val="A1838E732186464B99A1E667F8610727"/>
              </w:placeholder>
              <w:showingPlcHdr/>
            </w:sdtPr>
            <w:sdtEndPr/>
            <w:sdtContent>
              <w:p w14:paraId="77C6328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834032857"/>
              <w:placeholder>
                <w:docPart w:val="AB9AA89F64B046ED83C26972539F04F0"/>
              </w:placeholder>
              <w:showingPlcHdr/>
            </w:sdtPr>
            <w:sdtEndPr/>
            <w:sdtContent>
              <w:p w14:paraId="098D4E2C"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8B1488" w14:paraId="1F51F965" w14:textId="77777777" w:rsidTr="0036541A">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1E507E2" w14:textId="77777777" w:rsidR="008B1488" w:rsidRDefault="008B1488" w:rsidP="0036541A">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A6C594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63905567"/>
              <w:placeholder>
                <w:docPart w:val="5CF446B2F93E4A078376CF9430811B4F"/>
              </w:placeholder>
              <w:showingPlcHdr/>
            </w:sdtPr>
            <w:sdtEndPr/>
            <w:sdtContent>
              <w:p w14:paraId="09A982B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10565703"/>
              <w:placeholder>
                <w:docPart w:val="FF9825D1CE4C42BA8B7E05C6CF656FCE"/>
              </w:placeholder>
            </w:sdtPr>
            <w:sdtEndPr/>
            <w:sdtContent>
              <w:p w14:paraId="47074C8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E0F2EB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651283686"/>
              <w:placeholder>
                <w:docPart w:val="5ECB6A632A81442F838A3D017EB7D42A"/>
              </w:placeholder>
              <w:showingPlcHdr/>
            </w:sdtPr>
            <w:sdtEndPr/>
            <w:sdtContent>
              <w:p w14:paraId="2780A06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378082120"/>
              <w:placeholder>
                <w:docPart w:val="65D64CC9E2894CD1B9B61FA6BFA00146"/>
              </w:placeholder>
            </w:sdtPr>
            <w:sdtEndPr/>
            <w:sdtContent>
              <w:p w14:paraId="0C96CC5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028EFAF" w14:textId="77777777" w:rsidR="008B1488" w:rsidRDefault="00DB7BE2" w:rsidP="0036541A">
            <w:pPr>
              <w:spacing w:after="0" w:line="240" w:lineRule="auto"/>
              <w:rPr>
                <w:rFonts w:ascii="Proba Pro Lt" w:hAnsi="Proba Pro Lt"/>
                <w:sz w:val="20"/>
                <w:szCs w:val="20"/>
              </w:rPr>
            </w:pPr>
            <w:sdt>
              <w:sdtPr>
                <w:rPr>
                  <w:rFonts w:ascii="Proba Pro Lt" w:hAnsi="Proba Pro Lt"/>
                  <w:sz w:val="20"/>
                  <w:szCs w:val="20"/>
                </w:rPr>
                <w:id w:val="906338262"/>
                <w:placeholder>
                  <w:docPart w:val="54DF6DC7D5F44BE7A7D9B78654C38612"/>
                </w:placeholder>
                <w:showingPlcHdr/>
              </w:sdtPr>
              <w:sdtEndPr/>
              <w:sdtContent>
                <w:r w:rsidR="008B1488">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924842916"/>
              <w:placeholder>
                <w:docPart w:val="D4BF1151E3E34068AC7A8ECF9D3FDAAE"/>
              </w:placeholder>
              <w:showingPlcHdr/>
            </w:sdtPr>
            <w:sdtEndPr/>
            <w:sdtContent>
              <w:p w14:paraId="0D7FBF2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772754971"/>
              <w:placeholder>
                <w:docPart w:val="E6E51063287B4F959E6739040B7929F6"/>
              </w:placeholder>
              <w:showingPlcHdr/>
            </w:sdtPr>
            <w:sdtEndPr/>
            <w:sdtContent>
              <w:p w14:paraId="78D505F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8B1488" w14:paraId="152FA6C8" w14:textId="77777777" w:rsidTr="0036541A">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6D9617F" w14:textId="77777777" w:rsidR="008B1488" w:rsidRDefault="008B1488" w:rsidP="0036541A">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7C7E1BC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805501320"/>
              <w:placeholder>
                <w:docPart w:val="5CBC6538AE834A4FA3BAF7880D2FCF17"/>
              </w:placeholder>
              <w:showingPlcHdr/>
            </w:sdtPr>
            <w:sdtEndPr/>
            <w:sdtContent>
              <w:p w14:paraId="0CFB940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84616649"/>
              <w:placeholder>
                <w:docPart w:val="3ECCC04198C64297B801C57BC18E9E7D"/>
              </w:placeholder>
            </w:sdtPr>
            <w:sdtEndPr/>
            <w:sdtContent>
              <w:p w14:paraId="2A6BA7F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F168DA2"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889059301"/>
              <w:placeholder>
                <w:docPart w:val="A8EB4BEF8C714C8B9754E3D64FE54381"/>
              </w:placeholder>
              <w:showingPlcHdr/>
            </w:sdtPr>
            <w:sdtEndPr/>
            <w:sdtContent>
              <w:p w14:paraId="1F446BD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997344865"/>
              <w:placeholder>
                <w:docPart w:val="774352D8B92C413B9AEAD38455ADBD80"/>
              </w:placeholder>
            </w:sdtPr>
            <w:sdtEndPr/>
            <w:sdtContent>
              <w:p w14:paraId="1EE94DC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7589F4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938553891"/>
              <w:placeholder>
                <w:docPart w:val="5A24343546404DAB911C352437EBC897"/>
              </w:placeholder>
            </w:sdtPr>
            <w:sdtEndPr/>
            <w:sdtContent>
              <w:p w14:paraId="1DE27F05"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3</w:t>
                </w:r>
              </w:p>
            </w:sdtContent>
          </w:sdt>
        </w:tc>
      </w:tr>
      <w:tr w:rsidR="008B1488" w14:paraId="427C7DD2" w14:textId="77777777" w:rsidTr="0036541A">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01DF07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04094967"/>
              <w:placeholder>
                <w:docPart w:val="A9EC38379DBB402A89FBB5B85535CABB"/>
              </w:placeholder>
            </w:sdtPr>
            <w:sdtEndPr/>
            <w:sdtContent>
              <w:sdt>
                <w:sdtPr>
                  <w:rPr>
                    <w:rFonts w:ascii="Proba Pro Lt" w:hAnsi="Proba Pro Lt"/>
                    <w:sz w:val="20"/>
                    <w:szCs w:val="20"/>
                  </w:rPr>
                  <w:id w:val="-718129559"/>
                  <w:placeholder>
                    <w:docPart w:val="3CB19688AA214B3C85F226A85D2333CC"/>
                  </w:placeholder>
                </w:sdtPr>
                <w:sdtEndPr/>
                <w:sdtContent>
                  <w:p w14:paraId="779EECB4" w14:textId="77777777" w:rsidR="008B1488" w:rsidRDefault="008B1488" w:rsidP="0036541A">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260CB829257E4050816A01D254020136"/>
                        </w:placeholder>
                      </w:sdtPr>
                      <w:sdtEnd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26EBAFAD" w14:textId="77777777" w:rsidR="008B1488" w:rsidRDefault="008B1488" w:rsidP="0036541A">
                    <w:pPr>
                      <w:spacing w:after="0" w:line="240" w:lineRule="auto"/>
                      <w:rPr>
                        <w:rFonts w:ascii="Proba Pro Lt" w:hAnsi="Proba Pro Lt"/>
                        <w:sz w:val="20"/>
                        <w:szCs w:val="20"/>
                        <w:lang w:val="en-US"/>
                      </w:rPr>
                    </w:pPr>
                  </w:p>
                  <w:p w14:paraId="3ABF441C" w14:textId="77777777" w:rsidR="008B1488" w:rsidRDefault="008B1488" w:rsidP="0036541A">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56A4ABDB" w14:textId="77777777" w:rsidR="008B1488" w:rsidRDefault="008B1488" w:rsidP="0036541A">
                    <w:pPr>
                      <w:spacing w:after="0" w:line="240" w:lineRule="auto"/>
                      <w:rPr>
                        <w:rFonts w:ascii="Proba Pro Lt" w:hAnsi="Proba Pro Lt"/>
                        <w:sz w:val="20"/>
                        <w:szCs w:val="20"/>
                        <w:lang w:val="en-US"/>
                      </w:rPr>
                    </w:pPr>
                  </w:p>
                  <w:p w14:paraId="0661C78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15 - 17 bodova, ocjena dovoljan (2)</w:t>
                    </w:r>
                  </w:p>
                  <w:p w14:paraId="703141A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18 - 20 bodova, ocjena dobar (3)</w:t>
                    </w:r>
                  </w:p>
                  <w:p w14:paraId="2CB00D1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21 - 23 bodova, ocjena vrlo dobar (4)</w:t>
                    </w:r>
                  </w:p>
                  <w:p w14:paraId="78F3F7F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8B1488" w14:paraId="5CF18710"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CF3B908"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6D0E364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2043092688"/>
              <w:placeholder>
                <w:docPart w:val="E30BC740768247A7B708693BA8EC91D6"/>
              </w:placeholder>
            </w:sdtPr>
            <w:sdtEndPr/>
            <w:sdtContent>
              <w:sdt>
                <w:sdtPr>
                  <w:rPr>
                    <w:rFonts w:ascii="Proba Pro Lt" w:hAnsi="Proba Pro Lt"/>
                    <w:sz w:val="20"/>
                    <w:szCs w:val="20"/>
                  </w:rPr>
                  <w:id w:val="-1360427089"/>
                  <w:placeholder>
                    <w:docPart w:val="24436D0005204CBEBDFB2F03911C56B7"/>
                  </w:placeholder>
                </w:sdtPr>
                <w:sdtEndPr/>
                <w:sdtContent>
                  <w:p w14:paraId="554541D8" w14:textId="77777777" w:rsidR="008B1488" w:rsidRDefault="008B1488" w:rsidP="008B1488">
                    <w:pPr>
                      <w:numPr>
                        <w:ilvl w:val="0"/>
                        <w:numId w:val="51"/>
                      </w:numPr>
                      <w:spacing w:after="0" w:line="240" w:lineRule="auto"/>
                      <w:rPr>
                        <w:rFonts w:ascii="Proba Pro Lt" w:hAnsi="Proba Pro Lt"/>
                        <w:sz w:val="20"/>
                        <w:szCs w:val="20"/>
                      </w:rPr>
                    </w:pPr>
                    <w:r>
                      <w:rPr>
                        <w:rFonts w:ascii="Proba Pro Lt" w:hAnsi="Proba Pro Lt"/>
                        <w:sz w:val="20"/>
                        <w:szCs w:val="20"/>
                      </w:rPr>
                      <w:t>biti prisutni na svim vježbama</w:t>
                    </w:r>
                  </w:p>
                  <w:p w14:paraId="5CFBE5A4" w14:textId="77777777" w:rsidR="008B1488" w:rsidRDefault="008B1488" w:rsidP="008B1488">
                    <w:pPr>
                      <w:numPr>
                        <w:ilvl w:val="0"/>
                        <w:numId w:val="50"/>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46A5AD2E" w14:textId="77777777" w:rsidR="008B1488" w:rsidRDefault="008B1488" w:rsidP="008B1488">
                    <w:pPr>
                      <w:numPr>
                        <w:ilvl w:val="0"/>
                        <w:numId w:val="50"/>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8B1488" w14:paraId="6B454F1F" w14:textId="77777777" w:rsidTr="0036541A">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8D76A5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B17A3A3" w14:textId="77777777" w:rsidR="008B1488" w:rsidRDefault="008B1488" w:rsidP="0036541A">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4ED6CC0" w14:textId="77777777" w:rsidR="008B1488" w:rsidRDefault="008B1488" w:rsidP="0036541A">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371AEA1" w14:textId="77777777" w:rsidR="008B1488" w:rsidRDefault="008B1488" w:rsidP="0036541A">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8B1488" w14:paraId="75BACC41" w14:textId="77777777" w:rsidTr="0036541A">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F9432F" w14:textId="77777777" w:rsidR="008B1488" w:rsidRDefault="008B1488" w:rsidP="0036541A">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79D50B339A6B4E77946136C670A56BA0"/>
              </w:placeholder>
            </w:sdtPr>
            <w:sdtEndPr/>
            <w:sdtContent>
              <w:p w14:paraId="619343B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498691167"/>
              <w:placeholder>
                <w:docPart w:val="D66325B154014473885C981E510FD3DA"/>
              </w:placeholder>
            </w:sdtPr>
            <w:sdtEndPr/>
            <w:sdtContent>
              <w:p w14:paraId="6999443A"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659196639"/>
              <w:placeholder>
                <w:docPart w:val="CD6F4D4508644F6DA4A635076460A01B"/>
              </w:placeholder>
            </w:sdtPr>
            <w:sdtEndPr/>
            <w:sdtContent>
              <w:p w14:paraId="37DB5E3B"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8B1488" w14:paraId="205ED140" w14:textId="77777777" w:rsidTr="0036541A">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A3ADD1D" w14:textId="77777777" w:rsidR="008B1488" w:rsidRDefault="008B1488" w:rsidP="0036541A">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BEA076694407495CABC50F210DA1A6BD"/>
              </w:placeholder>
            </w:sdtPr>
            <w:sdtEndPr/>
            <w:sdtContent>
              <w:p w14:paraId="5F4172FB"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6CE4F20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Poglavlje 13: Yeast growth: str. 469-506.</w:t>
                </w:r>
              </w:p>
              <w:p w14:paraId="2625F77F"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56161635"/>
              <w:placeholder>
                <w:docPart w:val="0B97DFBF4D5A4F02844DF2666F0B742A"/>
              </w:placeholder>
            </w:sdtPr>
            <w:sdtEndPr/>
            <w:sdtContent>
              <w:p w14:paraId="19948DD8"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846335633"/>
              <w:placeholder>
                <w:docPart w:val="863F0BE4E1C5452C84AB53B0870BCA60"/>
              </w:placeholder>
            </w:sdtPr>
            <w:sdtEndPr/>
            <w:sdtContent>
              <w:p w14:paraId="73124E9D"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8B1488" w14:paraId="578FFDCD" w14:textId="77777777" w:rsidTr="0036541A">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08E5399" w14:textId="77777777" w:rsidR="008B1488" w:rsidRDefault="008B1488" w:rsidP="0036541A">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5E967D974F0744549B5B072242861E36"/>
              </w:placeholder>
            </w:sdtPr>
            <w:sdtEndPr/>
            <w:sdtContent>
              <w:p w14:paraId="1F29FC2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28BA7F6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46760793"/>
              <w:placeholder>
                <w:docPart w:val="AAAC9C25A2B54790A2DE053960A37FBE"/>
              </w:placeholder>
            </w:sdtPr>
            <w:sdtEndPr/>
            <w:sdtContent>
              <w:p w14:paraId="15B5ED68"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53337806"/>
              <w:placeholder>
                <w:docPart w:val="71C649C7E5BB4CCEACC65C2710E262E2"/>
              </w:placeholder>
            </w:sdtPr>
            <w:sdtEndPr/>
            <w:sdtContent>
              <w:p w14:paraId="7F616C98"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8B1488" w14:paraId="39A4D602"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A08819B"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1538117188"/>
            <w:placeholder>
              <w:docPart w:val="2B355D4099B04DA7A458ECD12B3AFF5F"/>
            </w:placeholder>
          </w:sdtPr>
          <w:sdtEndPr/>
          <w:sdtContent>
            <w:sdt>
              <w:sdtPr>
                <w:id w:val="-1779406263"/>
                <w:placeholder>
                  <w:docPart w:val="5C116FD818084096BDF731E941802452"/>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4360F2DF" w14:textId="77777777" w:rsidR="008B1488" w:rsidRDefault="008B1488" w:rsidP="00CE71F1">
                        <w:pPr>
                          <w:pStyle w:val="ListParagraph"/>
                          <w:numPr>
                            <w:ilvl w:val="0"/>
                            <w:numId w:val="164"/>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79522D80" w14:textId="77777777" w:rsidR="008B1488" w:rsidRDefault="008B1488" w:rsidP="00CE71F1">
                        <w:pPr>
                          <w:pStyle w:val="ListParagraph"/>
                          <w:numPr>
                            <w:ilvl w:val="0"/>
                            <w:numId w:val="164"/>
                          </w:numPr>
                          <w:spacing w:after="0" w:line="240" w:lineRule="auto"/>
                          <w:ind w:left="375"/>
                          <w:rPr>
                            <w:rFonts w:ascii="Proba Pro Lt" w:hAnsi="Proba Pro Lt"/>
                            <w:sz w:val="20"/>
                            <w:szCs w:val="20"/>
                          </w:rPr>
                        </w:pPr>
                        <w:r>
                          <w:rPr>
                            <w:rFonts w:ascii="Proba Pro Lt" w:hAnsi="Proba Pro Lt"/>
                            <w:sz w:val="20"/>
                            <w:szCs w:val="20"/>
                          </w:rPr>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60A87531" w14:textId="77777777" w:rsidR="008B1488" w:rsidRDefault="008B1488" w:rsidP="00CE71F1">
                        <w:pPr>
                          <w:pStyle w:val="ListParagraph"/>
                          <w:numPr>
                            <w:ilvl w:val="0"/>
                            <w:numId w:val="164"/>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8B1488" w14:paraId="23D4B883"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3B2D236"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E372007" w14:textId="77777777" w:rsidR="008B1488" w:rsidRDefault="008B1488" w:rsidP="0036541A">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226" w:history="1">
              <w:r>
                <w:rPr>
                  <w:rStyle w:val="Hyperlink"/>
                  <w:rFonts w:ascii="Proba Pro Lt" w:hAnsi="Proba Pro Lt"/>
                  <w:i/>
                  <w:sz w:val="20"/>
                  <w:szCs w:val="20"/>
                </w:rPr>
                <w:t>http://www.pbf.unizg.hr/studiji/ispitni_rokovi</w:t>
              </w:r>
            </w:hyperlink>
          </w:p>
        </w:tc>
      </w:tr>
      <w:tr w:rsidR="008B1488" w14:paraId="0B84032B"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2B738C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1357781824"/>
            <w:placeholder>
              <w:docPart w:val="DD29A8C9FBA54974B5E5903A4DC0A3AB"/>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3A0922AC"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w:t>
                </w:r>
              </w:p>
            </w:tc>
          </w:sdtContent>
        </w:sdt>
      </w:tr>
    </w:tbl>
    <w:p w14:paraId="76C40E23" w14:textId="5C3998D6" w:rsidR="00AF60B3" w:rsidRDefault="00AF60B3"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476"/>
        <w:gridCol w:w="568"/>
        <w:gridCol w:w="568"/>
        <w:gridCol w:w="568"/>
        <w:gridCol w:w="939"/>
        <w:gridCol w:w="572"/>
        <w:gridCol w:w="332"/>
        <w:gridCol w:w="192"/>
        <w:gridCol w:w="897"/>
        <w:gridCol w:w="188"/>
        <w:gridCol w:w="509"/>
        <w:gridCol w:w="511"/>
        <w:gridCol w:w="495"/>
      </w:tblGrid>
      <w:tr w:rsidR="00BA1FD2" w:rsidRPr="009F2F04" w14:paraId="06B688B7" w14:textId="77777777" w:rsidTr="00B21D2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46DDC4" w14:textId="77777777" w:rsidR="00BA1FD2" w:rsidRPr="009F2F04" w:rsidRDefault="00BA1FD2" w:rsidP="00B21D28">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A1FD2" w:rsidRPr="009F2F04" w14:paraId="1D49ABBF" w14:textId="77777777" w:rsidTr="00FB1D70">
        <w:tc>
          <w:tcPr>
            <w:tcW w:w="1256" w:type="pct"/>
            <w:tcBorders>
              <w:top w:val="single" w:sz="12" w:space="0" w:color="auto"/>
              <w:left w:val="single" w:sz="12" w:space="0" w:color="auto"/>
            </w:tcBorders>
            <w:shd w:val="clear" w:color="auto" w:fill="00A0DC"/>
            <w:vAlign w:val="center"/>
          </w:tcPr>
          <w:p w14:paraId="23A78629" w14:textId="77777777" w:rsidR="00BA1FD2" w:rsidRPr="009F2F04" w:rsidRDefault="00BA1FD2" w:rsidP="00B21D2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15533307"/>
            <w:placeholder>
              <w:docPart w:val="200C1D68AEC141799698D8FD732A992A"/>
            </w:placeholder>
          </w:sdtPr>
          <w:sdtEndPr/>
          <w:sdtContent>
            <w:tc>
              <w:tcPr>
                <w:tcW w:w="1523" w:type="pct"/>
                <w:gridSpan w:val="4"/>
                <w:tcBorders>
                  <w:top w:val="single" w:sz="12" w:space="0" w:color="auto"/>
                  <w:right w:val="single" w:sz="12" w:space="0" w:color="auto"/>
                </w:tcBorders>
                <w:vAlign w:val="center"/>
              </w:tcPr>
              <w:p w14:paraId="6CD296C7" w14:textId="77777777" w:rsidR="00BA1FD2" w:rsidRDefault="00DB7BE2" w:rsidP="00B21D28">
                <w:pPr>
                  <w:tabs>
                    <w:tab w:val="left" w:pos="2820"/>
                  </w:tabs>
                  <w:spacing w:after="0" w:line="240" w:lineRule="auto"/>
                  <w:rPr>
                    <w:rFonts w:ascii="Proba Pro Lt" w:hAnsi="Proba Pro Lt"/>
                    <w:sz w:val="20"/>
                    <w:szCs w:val="20"/>
                    <w:u w:val="single"/>
                  </w:rPr>
                </w:pPr>
                <w:hyperlink r:id="rId227" w:history="1">
                  <w:r w:rsidR="00BA1FD2" w:rsidRPr="009C5F2E">
                    <w:rPr>
                      <w:rStyle w:val="Hyperlink"/>
                      <w:rFonts w:ascii="Proba Pro Lt" w:hAnsi="Proba Pro Lt"/>
                      <w:b/>
                      <w:sz w:val="20"/>
                      <w:szCs w:val="20"/>
                    </w:rPr>
                    <w:t>Doc. dr. sc. Marina Cvjetko Bubalo</w:t>
                  </w:r>
                </w:hyperlink>
                <w:r w:rsidR="00BA1FD2" w:rsidRPr="009F2F04">
                  <w:rPr>
                    <w:rFonts w:ascii="Proba Pro Lt" w:hAnsi="Proba Pro Lt"/>
                    <w:sz w:val="20"/>
                    <w:szCs w:val="20"/>
                    <w:u w:val="single"/>
                  </w:rPr>
                  <w:t xml:space="preserve"> </w:t>
                </w:r>
              </w:p>
              <w:p w14:paraId="65EF3FDC" w14:textId="77777777" w:rsidR="00BA1FD2" w:rsidRDefault="00DB7BE2" w:rsidP="00B21D28">
                <w:pPr>
                  <w:tabs>
                    <w:tab w:val="left" w:pos="2820"/>
                  </w:tabs>
                  <w:spacing w:after="0" w:line="240" w:lineRule="auto"/>
                  <w:rPr>
                    <w:rStyle w:val="Hyperlink"/>
                    <w:rFonts w:ascii="Proba Pro Lt" w:hAnsi="Proba Pro Lt" w:cs="Arial"/>
                    <w:sz w:val="20"/>
                    <w:szCs w:val="20"/>
                  </w:rPr>
                </w:pPr>
                <w:hyperlink r:id="rId228" w:history="1">
                  <w:r w:rsidR="00BA1FD2" w:rsidRPr="009C5F2E">
                    <w:rPr>
                      <w:rStyle w:val="Hyperlink"/>
                      <w:rFonts w:ascii="Proba Pro Lt" w:hAnsi="Proba Pro Lt" w:cs="Arial"/>
                      <w:sz w:val="20"/>
                      <w:szCs w:val="20"/>
                    </w:rPr>
                    <w:t>Prof. dr. sc. Ivana Radojčić Redovniković</w:t>
                  </w:r>
                </w:hyperlink>
              </w:p>
              <w:p w14:paraId="2671C699" w14:textId="5754FA88" w:rsidR="00BA1FD2" w:rsidRPr="009C5F2E" w:rsidRDefault="00742FA2" w:rsidP="00B21D28">
                <w:pPr>
                  <w:tabs>
                    <w:tab w:val="left" w:pos="2820"/>
                  </w:tabs>
                  <w:spacing w:after="0" w:line="240" w:lineRule="auto"/>
                  <w:rPr>
                    <w:rFonts w:ascii="Proba Pro Lt" w:hAnsi="Proba Pro Lt" w:cs="Arial"/>
                    <w:b/>
                    <w:sz w:val="20"/>
                    <w:szCs w:val="20"/>
                  </w:rPr>
                </w:pPr>
                <w:r>
                  <w:rPr>
                    <w:rStyle w:val="Hyperlink"/>
                    <w:rFonts w:ascii="Proba Pro Lt" w:hAnsi="Proba Pro Lt" w:cs="Arial"/>
                    <w:sz w:val="20"/>
                    <w:szCs w:val="20"/>
                  </w:rPr>
                  <w:t xml:space="preserve">dr. sc. </w:t>
                </w:r>
                <w:r w:rsidR="00BA1FD2" w:rsidRPr="00742FA2">
                  <w:rPr>
                    <w:rStyle w:val="Hyperlink"/>
                    <w:rFonts w:ascii="Proba Pro Lt" w:hAnsi="Proba Pro Lt" w:cs="Arial"/>
                    <w:sz w:val="20"/>
                    <w:szCs w:val="20"/>
                  </w:rPr>
                  <w:t>Manuela</w:t>
                </w:r>
                <w:r>
                  <w:rPr>
                    <w:rStyle w:val="Hyperlink"/>
                    <w:rFonts w:ascii="Proba Pro Lt" w:hAnsi="Proba Pro Lt" w:cs="Arial"/>
                    <w:sz w:val="20"/>
                    <w:szCs w:val="20"/>
                  </w:rPr>
                  <w:t xml:space="preserve"> Panić</w:t>
                </w:r>
              </w:p>
            </w:tc>
          </w:sdtContent>
        </w:sdt>
        <w:tc>
          <w:tcPr>
            <w:tcW w:w="1405" w:type="pct"/>
            <w:gridSpan w:val="5"/>
            <w:tcBorders>
              <w:top w:val="single" w:sz="12" w:space="0" w:color="auto"/>
              <w:right w:val="single" w:sz="12" w:space="0" w:color="auto"/>
            </w:tcBorders>
            <w:shd w:val="clear" w:color="auto" w:fill="00A0DC"/>
            <w:vAlign w:val="center"/>
          </w:tcPr>
          <w:p w14:paraId="75DC8FBB" w14:textId="77777777" w:rsidR="00BA1FD2" w:rsidRPr="009F2F04" w:rsidRDefault="00BA1FD2" w:rsidP="00B21D28">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36184909"/>
            <w:placeholder>
              <w:docPart w:val="57DF84FF8D134D5E85601781F2B08AEB"/>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2982E2F5" w14:textId="389122EE" w:rsidR="00BA1FD2" w:rsidRPr="009F2F04" w:rsidRDefault="00742FA2" w:rsidP="00B21D28">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A1FD2" w:rsidRPr="009F2F04" w14:paraId="6FA0E1D9" w14:textId="77777777" w:rsidTr="00FB1D70">
        <w:tc>
          <w:tcPr>
            <w:tcW w:w="1256" w:type="pct"/>
            <w:tcBorders>
              <w:top w:val="single" w:sz="12" w:space="0" w:color="auto"/>
              <w:left w:val="single" w:sz="12" w:space="0" w:color="auto"/>
            </w:tcBorders>
            <w:shd w:val="clear" w:color="auto" w:fill="00A0DC"/>
            <w:vAlign w:val="center"/>
          </w:tcPr>
          <w:p w14:paraId="2E4E7097" w14:textId="77777777" w:rsidR="00BA1FD2" w:rsidRPr="009F2F04" w:rsidRDefault="00BA1FD2" w:rsidP="00B21D2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36" w:name="Biotransformacije" w:displacedByCustomXml="next"/>
        <w:sdt>
          <w:sdtPr>
            <w:rPr>
              <w:rFonts w:ascii="Proba Pro Lt" w:hAnsi="Proba Pro Lt" w:cs="Arial"/>
              <w:sz w:val="20"/>
              <w:szCs w:val="20"/>
            </w:rPr>
            <w:id w:val="-2064478161"/>
            <w:placeholder>
              <w:docPart w:val="138E729EFE454DE782960D0855834863"/>
            </w:placeholder>
          </w:sdtPr>
          <w:sdtEndPr/>
          <w:sdtContent>
            <w:tc>
              <w:tcPr>
                <w:tcW w:w="1523" w:type="pct"/>
                <w:gridSpan w:val="4"/>
                <w:tcBorders>
                  <w:top w:val="single" w:sz="12" w:space="0" w:color="auto"/>
                  <w:right w:val="single" w:sz="12" w:space="0" w:color="auto"/>
                </w:tcBorders>
                <w:vAlign w:val="center"/>
              </w:tcPr>
              <w:p w14:paraId="12421F29" w14:textId="77777777" w:rsidR="00BA1FD2" w:rsidRPr="009F2F04" w:rsidRDefault="00BA1FD2" w:rsidP="00B21D28">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Biotransformacije</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0DB21441" w14:textId="77777777" w:rsidR="00BA1FD2" w:rsidRPr="009F2F04" w:rsidRDefault="00BA1FD2" w:rsidP="00B21D28">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427188765"/>
            <w:placeholder>
              <w:docPart w:val="514AA2DDD4F4449AAD15D53334BE02A4"/>
            </w:placeholder>
          </w:sdtPr>
          <w:sdtEndPr/>
          <w:sdtContent>
            <w:tc>
              <w:tcPr>
                <w:tcW w:w="816" w:type="pct"/>
                <w:gridSpan w:val="4"/>
                <w:tcBorders>
                  <w:top w:val="single" w:sz="12" w:space="0" w:color="auto"/>
                  <w:right w:val="single" w:sz="12" w:space="0" w:color="auto"/>
                </w:tcBorders>
                <w:vAlign w:val="center"/>
              </w:tcPr>
              <w:p w14:paraId="03BFC979" w14:textId="77777777" w:rsidR="00BA1FD2" w:rsidRPr="009F2F04" w:rsidRDefault="00BA1FD2" w:rsidP="00B21D28">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A1FD2" w:rsidRPr="009F2F04" w14:paraId="7EF9E1B4" w14:textId="77777777" w:rsidTr="00FB1D70">
        <w:tc>
          <w:tcPr>
            <w:tcW w:w="1256" w:type="pct"/>
            <w:tcBorders>
              <w:left w:val="single" w:sz="12" w:space="0" w:color="auto"/>
              <w:bottom w:val="single" w:sz="12" w:space="0" w:color="auto"/>
            </w:tcBorders>
            <w:shd w:val="clear" w:color="auto" w:fill="00A0DC"/>
            <w:vAlign w:val="center"/>
          </w:tcPr>
          <w:p w14:paraId="0A053932" w14:textId="77777777" w:rsidR="00BA1FD2" w:rsidRPr="009F2F04" w:rsidRDefault="00BA1FD2" w:rsidP="00B21D2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306366028"/>
            <w:placeholder>
              <w:docPart w:val="A16190F6F0ED4B959B2FB123656E94C8"/>
            </w:placeholder>
          </w:sdtPr>
          <w:sdtEndPr/>
          <w:sdtContent>
            <w:tc>
              <w:tcPr>
                <w:tcW w:w="1523" w:type="pct"/>
                <w:gridSpan w:val="4"/>
                <w:tcBorders>
                  <w:bottom w:val="single" w:sz="12" w:space="0" w:color="auto"/>
                  <w:right w:val="single" w:sz="12" w:space="0" w:color="auto"/>
                </w:tcBorders>
                <w:vAlign w:val="center"/>
              </w:tcPr>
              <w:p w14:paraId="056FF448" w14:textId="77777777" w:rsidR="00BA1FD2" w:rsidRPr="009F2F04" w:rsidRDefault="00BA1FD2" w:rsidP="00B21D28">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53268</w:t>
                </w:r>
              </w:p>
            </w:tc>
          </w:sdtContent>
        </w:sdt>
        <w:tc>
          <w:tcPr>
            <w:tcW w:w="1405" w:type="pct"/>
            <w:gridSpan w:val="5"/>
            <w:tcBorders>
              <w:bottom w:val="single" w:sz="12" w:space="0" w:color="auto"/>
              <w:right w:val="single" w:sz="12" w:space="0" w:color="auto"/>
            </w:tcBorders>
            <w:shd w:val="clear" w:color="auto" w:fill="00A0DC"/>
            <w:vAlign w:val="center"/>
          </w:tcPr>
          <w:p w14:paraId="32FB1BB7" w14:textId="77777777" w:rsidR="00BA1FD2" w:rsidRPr="009F2F04" w:rsidRDefault="00BA1FD2" w:rsidP="00B21D28">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14279949"/>
            <w:placeholder>
              <w:docPart w:val="5EB4E8EDFC49477990A54EC421BFF4BE"/>
            </w:placeholder>
          </w:sdtPr>
          <w:sdtEndPr/>
          <w:sdtContent>
            <w:tc>
              <w:tcPr>
                <w:tcW w:w="816" w:type="pct"/>
                <w:gridSpan w:val="4"/>
                <w:tcBorders>
                  <w:bottom w:val="single" w:sz="12" w:space="0" w:color="auto"/>
                  <w:right w:val="single" w:sz="12" w:space="0" w:color="auto"/>
                </w:tcBorders>
                <w:vAlign w:val="center"/>
              </w:tcPr>
              <w:p w14:paraId="6662FFBD" w14:textId="77777777" w:rsidR="00BA1FD2" w:rsidRPr="009F2F04" w:rsidRDefault="00BA1FD2" w:rsidP="00B21D28">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A1FD2" w:rsidRPr="009F2F04" w14:paraId="2460E0F9" w14:textId="77777777" w:rsidTr="00FB1D70">
        <w:tc>
          <w:tcPr>
            <w:tcW w:w="1256" w:type="pct"/>
            <w:tcBorders>
              <w:left w:val="single" w:sz="12" w:space="0" w:color="auto"/>
              <w:bottom w:val="single" w:sz="12" w:space="0" w:color="auto"/>
            </w:tcBorders>
            <w:shd w:val="clear" w:color="auto" w:fill="00A0DC"/>
            <w:vAlign w:val="center"/>
          </w:tcPr>
          <w:p w14:paraId="5354B3BF" w14:textId="77777777" w:rsidR="00BA1FD2" w:rsidRPr="009F2F04" w:rsidRDefault="00BA1FD2" w:rsidP="00B21D2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9157646"/>
            <w:placeholder>
              <w:docPart w:val="2D6457AD7B314B51AEF0E666B762D23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3807BE1" w14:textId="1E04BA25" w:rsidR="00BA1FD2" w:rsidRPr="009F2F04" w:rsidRDefault="00742FA2" w:rsidP="00B21D28">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231D4A3F" w14:textId="77777777" w:rsidR="00BA1FD2" w:rsidRPr="009F2F04" w:rsidRDefault="00BA1FD2" w:rsidP="00B21D28">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6591542"/>
            <w:placeholder>
              <w:docPart w:val="4F4B55320150482587D2FFC8DE99274F"/>
            </w:placeholder>
          </w:sdtPr>
          <w:sdtEndPr/>
          <w:sdtContent>
            <w:tc>
              <w:tcPr>
                <w:tcW w:w="816" w:type="pct"/>
                <w:gridSpan w:val="4"/>
                <w:tcBorders>
                  <w:bottom w:val="single" w:sz="12" w:space="0" w:color="auto"/>
                  <w:right w:val="single" w:sz="12" w:space="0" w:color="auto"/>
                </w:tcBorders>
                <w:vAlign w:val="center"/>
              </w:tcPr>
              <w:p w14:paraId="35B60EC1" w14:textId="77777777" w:rsidR="00BA1FD2" w:rsidRPr="009F2F04" w:rsidRDefault="00BA1FD2" w:rsidP="00B21D28">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BA1FD2" w:rsidRPr="009F2F04" w14:paraId="58310D6C" w14:textId="77777777" w:rsidTr="00FB1D70">
        <w:tc>
          <w:tcPr>
            <w:tcW w:w="1256" w:type="pct"/>
            <w:tcBorders>
              <w:left w:val="single" w:sz="12" w:space="0" w:color="auto"/>
              <w:bottom w:val="single" w:sz="12" w:space="0" w:color="auto"/>
            </w:tcBorders>
            <w:shd w:val="clear" w:color="auto" w:fill="00A0DC"/>
            <w:vAlign w:val="center"/>
          </w:tcPr>
          <w:p w14:paraId="33A388A6" w14:textId="77777777" w:rsidR="00BA1FD2" w:rsidRPr="009F2F04" w:rsidRDefault="00BA1FD2" w:rsidP="00B21D2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77399293"/>
            <w:placeholder>
              <w:docPart w:val="1AE1CBF29DC5491F80B8FD651B7C9DD8"/>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3BE1A21" w14:textId="7F67E6DC" w:rsidR="00BA1FD2" w:rsidRPr="009F2F04" w:rsidRDefault="00742FA2" w:rsidP="00B21D28">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EFD24F3" w14:textId="77777777" w:rsidR="00BA1FD2" w:rsidRPr="009F2F04" w:rsidRDefault="00BA1FD2" w:rsidP="00B21D28">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07F6A9F" w14:textId="77777777" w:rsidR="00BA1FD2" w:rsidRPr="009F2F04" w:rsidRDefault="00BA1FD2" w:rsidP="00B21D28">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9F2F04">
              <w:rPr>
                <w:rFonts w:ascii="Proba Pro Lt" w:hAnsi="Proba Pro Lt" w:cs="Arial"/>
                <w:sz w:val="20"/>
                <w:szCs w:val="20"/>
              </w:rPr>
              <w:tab/>
            </w:r>
          </w:p>
          <w:p w14:paraId="132A48A1" w14:textId="77777777" w:rsidR="00BA1FD2" w:rsidRPr="009F2F04" w:rsidRDefault="00DB7BE2" w:rsidP="00B21D2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5355202"/>
                <w:placeholder>
                  <w:docPart w:val="75C0CC9D99464E788C9F54FA8F67E209"/>
                </w:placeholder>
              </w:sdtPr>
              <w:sdtEndPr/>
              <w:sdtContent>
                <w:r w:rsidR="00BA1FD2" w:rsidRPr="009F2F04">
                  <w:rPr>
                    <w:rFonts w:ascii="Proba Pro Lt" w:hAnsi="Proba Pro Lt" w:cs="Arial"/>
                    <w:sz w:val="20"/>
                    <w:szCs w:val="20"/>
                  </w:rPr>
                  <w:t>0</w:t>
                </w:r>
                <w:r w:rsidR="00BA1FD2">
                  <w:rPr>
                    <w:rFonts w:ascii="Proba Pro Lt" w:hAnsi="Proba Pro Lt" w:cs="Arial"/>
                    <w:sz w:val="20"/>
                    <w:szCs w:val="20"/>
                  </w:rPr>
                  <w:t xml:space="preserve"> </w:t>
                </w:r>
              </w:sdtContent>
            </w:sdt>
            <w:r w:rsidR="00BA1FD2" w:rsidRPr="009F2F04">
              <w:rPr>
                <w:rFonts w:ascii="Proba Pro Lt" w:hAnsi="Proba Pro Lt" w:cs="Arial"/>
                <w:sz w:val="20"/>
                <w:szCs w:val="20"/>
              </w:rPr>
              <w:t>%</w:t>
            </w:r>
          </w:p>
        </w:tc>
      </w:tr>
      <w:tr w:rsidR="00BA1FD2" w:rsidRPr="009F2F04" w14:paraId="36433587" w14:textId="77777777" w:rsidTr="00FB1D70">
        <w:tc>
          <w:tcPr>
            <w:tcW w:w="1256" w:type="pct"/>
            <w:tcBorders>
              <w:left w:val="single" w:sz="12" w:space="0" w:color="auto"/>
              <w:bottom w:val="single" w:sz="12" w:space="0" w:color="auto"/>
            </w:tcBorders>
            <w:shd w:val="clear" w:color="auto" w:fill="00A0DC"/>
            <w:vAlign w:val="center"/>
          </w:tcPr>
          <w:p w14:paraId="6CDCC644" w14:textId="77777777" w:rsidR="00BA1FD2" w:rsidRPr="009F2F04" w:rsidRDefault="00BA1FD2" w:rsidP="00B21D28">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16801770"/>
            <w:placeholder>
              <w:docPart w:val="CEE7A2A85CE94EBE950605D25CF92A00"/>
            </w:placeholder>
          </w:sdtPr>
          <w:sdtEndPr/>
          <w:sdtContent>
            <w:sdt>
              <w:sdtPr>
                <w:rPr>
                  <w:rFonts w:ascii="Proba Pro Lt" w:hAnsi="Proba Pro Lt" w:cs="Arial"/>
                  <w:sz w:val="20"/>
                  <w:szCs w:val="20"/>
                </w:rPr>
                <w:id w:val="1018051830"/>
                <w:placeholder>
                  <w:docPart w:val="79D1D192784840F19329E6DDBBD57BF1"/>
                </w:placeholder>
              </w:sdtPr>
              <w:sdtEndPr/>
              <w:sdtContent>
                <w:tc>
                  <w:tcPr>
                    <w:tcW w:w="1523" w:type="pct"/>
                    <w:gridSpan w:val="4"/>
                    <w:tcBorders>
                      <w:bottom w:val="single" w:sz="12" w:space="0" w:color="auto"/>
                      <w:right w:val="single" w:sz="12" w:space="0" w:color="auto"/>
                    </w:tcBorders>
                    <w:vAlign w:val="center"/>
                  </w:tcPr>
                  <w:p w14:paraId="6CAF1D54" w14:textId="501091F6" w:rsidR="00BA1FD2" w:rsidRPr="009F2F04" w:rsidRDefault="00BA1FD2" w:rsidP="00B21D28">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Vježbe u laboratoriju Zavod za biokemijsko inženjerstvo</w:t>
                    </w:r>
                  </w:p>
                </w:tc>
              </w:sdtContent>
            </w:sdt>
          </w:sdtContent>
        </w:sdt>
        <w:tc>
          <w:tcPr>
            <w:tcW w:w="1405" w:type="pct"/>
            <w:gridSpan w:val="5"/>
            <w:tcBorders>
              <w:bottom w:val="single" w:sz="12" w:space="0" w:color="auto"/>
              <w:right w:val="single" w:sz="12" w:space="0" w:color="auto"/>
            </w:tcBorders>
            <w:shd w:val="clear" w:color="auto" w:fill="00A0DC"/>
            <w:vAlign w:val="center"/>
          </w:tcPr>
          <w:p w14:paraId="15051ED2" w14:textId="77777777" w:rsidR="00BA1FD2" w:rsidRPr="009F2F04" w:rsidRDefault="00BA1FD2" w:rsidP="00B21D28">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30296054"/>
            <w:placeholder>
              <w:docPart w:val="577B877859854E39A1C86883B1B02A59"/>
            </w:placeholder>
          </w:sdtPr>
          <w:sdtEndPr/>
          <w:sdtContent>
            <w:sdt>
              <w:sdtPr>
                <w:rPr>
                  <w:rFonts w:ascii="Proba Pro Lt" w:hAnsi="Proba Pro Lt" w:cs="Arial"/>
                  <w:sz w:val="20"/>
                  <w:szCs w:val="20"/>
                </w:rPr>
                <w:id w:val="89045441"/>
                <w:placeholder>
                  <w:docPart w:val="356E70CC6FD744888F417C388C75609C"/>
                </w:placeholder>
              </w:sdtPr>
              <w:sdtEndPr/>
              <w:sdtContent>
                <w:tc>
                  <w:tcPr>
                    <w:tcW w:w="816" w:type="pct"/>
                    <w:gridSpan w:val="4"/>
                    <w:tcBorders>
                      <w:bottom w:val="single" w:sz="12" w:space="0" w:color="auto"/>
                      <w:right w:val="single" w:sz="12" w:space="0" w:color="auto"/>
                    </w:tcBorders>
                    <w:vAlign w:val="center"/>
                  </w:tcPr>
                  <w:p w14:paraId="007C2926" w14:textId="4B37EB37" w:rsidR="00BA1FD2" w:rsidRPr="009F2F04" w:rsidRDefault="00742FA2" w:rsidP="00742FA2">
                    <w:pPr>
                      <w:tabs>
                        <w:tab w:val="left" w:pos="2820"/>
                      </w:tabs>
                      <w:spacing w:after="0" w:line="240" w:lineRule="auto"/>
                      <w:rPr>
                        <w:rFonts w:ascii="Proba Pro Lt" w:hAnsi="Proba Pro Lt" w:cs="Arial"/>
                        <w:sz w:val="20"/>
                        <w:szCs w:val="20"/>
                      </w:rPr>
                    </w:pPr>
                    <w:r>
                      <w:rPr>
                        <w:rFonts w:ascii="Proba Pro Lt" w:hAnsi="Proba Pro Lt" w:cs="Arial"/>
                        <w:sz w:val="20"/>
                        <w:szCs w:val="20"/>
                      </w:rPr>
                      <w:t>Hrvatski jezik</w:t>
                    </w:r>
                  </w:p>
                </w:tc>
              </w:sdtContent>
            </w:sdt>
          </w:sdtContent>
        </w:sdt>
      </w:tr>
      <w:tr w:rsidR="00BA1FD2" w:rsidRPr="009F2F04" w14:paraId="6B1A2399" w14:textId="77777777" w:rsidTr="00FB1D70">
        <w:tc>
          <w:tcPr>
            <w:tcW w:w="1256" w:type="pct"/>
            <w:tcBorders>
              <w:left w:val="single" w:sz="12" w:space="0" w:color="auto"/>
              <w:bottom w:val="single" w:sz="12" w:space="0" w:color="auto"/>
            </w:tcBorders>
            <w:shd w:val="clear" w:color="auto" w:fill="00A0DC"/>
            <w:vAlign w:val="center"/>
          </w:tcPr>
          <w:p w14:paraId="4B6941A7" w14:textId="77777777" w:rsidR="00BA1FD2" w:rsidRPr="009F2F04" w:rsidRDefault="00BA1FD2" w:rsidP="00B21D28">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43922674"/>
            <w:placeholder>
              <w:docPart w:val="04867F3829854004A87C6528001C8E1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0087F28" w14:textId="77777777" w:rsidR="00BA1FD2" w:rsidRPr="009F2F04" w:rsidRDefault="00BA1FD2" w:rsidP="00B21D28">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102F30F" w14:textId="77777777" w:rsidR="00BA1FD2" w:rsidRPr="009F2F04" w:rsidRDefault="00BA1FD2" w:rsidP="00B21D28">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69332B89" w14:textId="77777777" w:rsidR="00BA1FD2" w:rsidRPr="009F2F04" w:rsidRDefault="00DB7BE2" w:rsidP="00B21D2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8793930"/>
                <w:placeholder>
                  <w:docPart w:val="BFF6F74C1295404A9E5103C9B26012DA"/>
                </w:placeholder>
                <w:dropDownList>
                  <w:listItem w:value="Choose an item."/>
                  <w:listItem w:displayText="DA" w:value="DA"/>
                  <w:listItem w:displayText="NE" w:value="NE"/>
                </w:dropDownList>
              </w:sdtPr>
              <w:sdtEndPr/>
              <w:sdtContent>
                <w:r w:rsidR="00BA1FD2">
                  <w:rPr>
                    <w:rFonts w:ascii="Proba Pro Lt" w:hAnsi="Proba Pro Lt" w:cs="Arial"/>
                    <w:sz w:val="20"/>
                    <w:szCs w:val="20"/>
                  </w:rPr>
                  <w:t>DA</w:t>
                </w:r>
              </w:sdtContent>
            </w:sdt>
          </w:p>
        </w:tc>
      </w:tr>
      <w:tr w:rsidR="00BA1FD2" w:rsidRPr="009F2F04" w14:paraId="4C412AA9" w14:textId="77777777" w:rsidTr="00B21D2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D4A169" w14:textId="77777777" w:rsidR="00BA1FD2" w:rsidRPr="009F2F04" w:rsidRDefault="00BA1FD2" w:rsidP="00B21D28">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A1FD2" w:rsidRPr="009F2F04" w14:paraId="322E7AAC" w14:textId="77777777" w:rsidTr="00B21D28">
        <w:tc>
          <w:tcPr>
            <w:tcW w:w="1256" w:type="pct"/>
            <w:tcBorders>
              <w:top w:val="single" w:sz="12" w:space="0" w:color="auto"/>
              <w:left w:val="single" w:sz="12" w:space="0" w:color="auto"/>
            </w:tcBorders>
            <w:shd w:val="clear" w:color="auto" w:fill="00A0DC"/>
            <w:vAlign w:val="center"/>
          </w:tcPr>
          <w:p w14:paraId="7B0E7659" w14:textId="77777777" w:rsidR="00BA1FD2" w:rsidRPr="009F2F04" w:rsidRDefault="00BA1FD2" w:rsidP="00B21D2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2027438592"/>
            <w:placeholder>
              <w:docPart w:val="9F7DDD6FFF914E7992F1E4C7C003E105"/>
            </w:placeholder>
          </w:sdtPr>
          <w:sdtEndPr/>
          <w:sdtContent>
            <w:tc>
              <w:tcPr>
                <w:tcW w:w="3744" w:type="pct"/>
                <w:gridSpan w:val="13"/>
                <w:tcBorders>
                  <w:top w:val="single" w:sz="12" w:space="0" w:color="auto"/>
                  <w:right w:val="single" w:sz="12" w:space="0" w:color="auto"/>
                </w:tcBorders>
                <w:vAlign w:val="center"/>
              </w:tcPr>
              <w:p w14:paraId="74DF362E" w14:textId="3B476968" w:rsidR="00BA1FD2" w:rsidRPr="009F2F04" w:rsidRDefault="00BA1FD2" w:rsidP="00B21D28">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sa biokatalitičkim procesima što uključuje enzimima i cijelim stanicama katalizirane sintetske postupke</w:t>
                </w:r>
                <w:r w:rsidR="00742FA2">
                  <w:rPr>
                    <w:rFonts w:ascii="Proba Pro Lt" w:hAnsi="Proba Pro Lt" w:cs="Arial"/>
                    <w:sz w:val="20"/>
                    <w:szCs w:val="20"/>
                  </w:rPr>
                  <w:t>.</w:t>
                </w:r>
                <w:r w:rsidRPr="009F2F04">
                  <w:rPr>
                    <w:rFonts w:ascii="Proba Pro Lt" w:hAnsi="Proba Pro Lt" w:cs="Arial"/>
                    <w:sz w:val="20"/>
                    <w:szCs w:val="20"/>
                  </w:rPr>
                  <w:t xml:space="preserve"> U okviru predmeta studenti će steći znanja o  ključnim parametrima u optimiranju procesa biotransformacija. Usvojene vještine moći će primijeniti za postavljanje biotransformacijski procesa te praćenja parametara učinkovitosti procesa</w:t>
                </w:r>
              </w:p>
            </w:tc>
          </w:sdtContent>
        </w:sdt>
      </w:tr>
      <w:tr w:rsidR="00BA1FD2" w:rsidRPr="009F2F04" w14:paraId="09B68DC3" w14:textId="77777777" w:rsidTr="00B21D28">
        <w:tc>
          <w:tcPr>
            <w:tcW w:w="1256" w:type="pct"/>
            <w:tcBorders>
              <w:left w:val="single" w:sz="12" w:space="0" w:color="auto"/>
            </w:tcBorders>
            <w:shd w:val="clear" w:color="auto" w:fill="00A0DC"/>
            <w:vAlign w:val="center"/>
          </w:tcPr>
          <w:p w14:paraId="3C24EAFB" w14:textId="77777777" w:rsidR="00BA1FD2" w:rsidRPr="009F2F04" w:rsidRDefault="00BA1FD2" w:rsidP="00B21D2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018733128"/>
            <w:placeholder>
              <w:docPart w:val="6D925DA6EDD041E791F466A4DE911C22"/>
            </w:placeholder>
          </w:sdtPr>
          <w:sdtEndPr/>
          <w:sdtContent>
            <w:tc>
              <w:tcPr>
                <w:tcW w:w="3744" w:type="pct"/>
                <w:gridSpan w:val="13"/>
                <w:tcBorders>
                  <w:right w:val="single" w:sz="12" w:space="0" w:color="auto"/>
                </w:tcBorders>
                <w:vAlign w:val="center"/>
              </w:tcPr>
              <w:p w14:paraId="6F57787F" w14:textId="77777777" w:rsidR="00BA1FD2" w:rsidRPr="009F2F04" w:rsidRDefault="00BA1FD2" w:rsidP="00B21D28">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A1FD2" w:rsidRPr="009F2F04" w14:paraId="4B705E0B" w14:textId="77777777" w:rsidTr="00B21D28">
        <w:tc>
          <w:tcPr>
            <w:tcW w:w="1256" w:type="pct"/>
            <w:tcBorders>
              <w:left w:val="single" w:sz="12" w:space="0" w:color="auto"/>
            </w:tcBorders>
            <w:shd w:val="clear" w:color="auto" w:fill="00A0DC"/>
            <w:vAlign w:val="center"/>
          </w:tcPr>
          <w:p w14:paraId="3B691B6D" w14:textId="77777777" w:rsidR="00BA1FD2" w:rsidRPr="009F2F04" w:rsidRDefault="00BA1FD2" w:rsidP="00B21D2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274756171"/>
            <w:placeholder>
              <w:docPart w:val="23586BFDE929498290C369521A974B47"/>
            </w:placeholder>
          </w:sdtPr>
          <w:sdtEndPr/>
          <w:sdtContent>
            <w:tc>
              <w:tcPr>
                <w:tcW w:w="3744" w:type="pct"/>
                <w:gridSpan w:val="13"/>
                <w:tcBorders>
                  <w:right w:val="single" w:sz="12" w:space="0" w:color="auto"/>
                </w:tcBorders>
                <w:vAlign w:val="center"/>
              </w:tcPr>
              <w:p w14:paraId="1B4746CC" w14:textId="77777777" w:rsidR="00742FA2" w:rsidRPr="00742FA2" w:rsidRDefault="00742FA2" w:rsidP="00742FA2">
                <w:pPr>
                  <w:pStyle w:val="ListParagraph"/>
                  <w:numPr>
                    <w:ilvl w:val="0"/>
                    <w:numId w:val="34"/>
                  </w:numPr>
                  <w:tabs>
                    <w:tab w:val="left" w:pos="2820"/>
                  </w:tabs>
                  <w:spacing w:after="0" w:line="240" w:lineRule="auto"/>
                  <w:rPr>
                    <w:rFonts w:ascii="Proba Pro Lt" w:hAnsi="Proba Pro Lt"/>
                    <w:color w:val="000000"/>
                    <w:sz w:val="20"/>
                    <w:szCs w:val="20"/>
                  </w:rPr>
                </w:pPr>
                <w:r w:rsidRPr="00742FA2">
                  <w:rPr>
                    <w:rFonts w:ascii="Proba Pro Lt" w:hAnsi="Proba Pro Lt"/>
                    <w:color w:val="000000"/>
                    <w:sz w:val="20"/>
                    <w:szCs w:val="20"/>
                  </w:rPr>
                  <w:t>Integrirati stečena znanja iz područja mikrobiologije, mikrobne fiziologije, molekularne biologije, genetike i bioinformatike u svrhu proizvodnje tradicionalnih i modernih biotehnoloških proizvoda</w:t>
                </w:r>
              </w:p>
              <w:p w14:paraId="1873AF3E" w14:textId="77777777" w:rsidR="00742FA2" w:rsidRPr="00742FA2" w:rsidRDefault="00742FA2" w:rsidP="00742FA2">
                <w:pPr>
                  <w:pStyle w:val="ListParagraph"/>
                  <w:numPr>
                    <w:ilvl w:val="0"/>
                    <w:numId w:val="34"/>
                  </w:numPr>
                  <w:tabs>
                    <w:tab w:val="left" w:pos="2820"/>
                  </w:tabs>
                  <w:spacing w:after="0" w:line="240" w:lineRule="auto"/>
                  <w:rPr>
                    <w:rFonts w:ascii="Proba Pro Lt" w:hAnsi="Proba Pro Lt"/>
                    <w:color w:val="000000"/>
                    <w:sz w:val="20"/>
                    <w:szCs w:val="20"/>
                  </w:rPr>
                </w:pPr>
                <w:r w:rsidRPr="00742FA2">
                  <w:rPr>
                    <w:rFonts w:ascii="Proba Pro Lt" w:hAnsi="Proba Pro Lt"/>
                    <w:color w:val="000000"/>
                    <w:sz w:val="20"/>
                    <w:szCs w:val="20"/>
                  </w:rPr>
                  <w:t>Koristiti opremu i instrumente u kemijskim, biokemijskim, mikrobiološkim i molekularno-genetičkim laboratorijima</w:t>
                </w:r>
              </w:p>
              <w:p w14:paraId="29169AAB" w14:textId="77777777" w:rsidR="00742FA2" w:rsidRPr="00742FA2" w:rsidRDefault="00742FA2" w:rsidP="00742FA2">
                <w:pPr>
                  <w:pStyle w:val="ListParagraph"/>
                  <w:numPr>
                    <w:ilvl w:val="0"/>
                    <w:numId w:val="34"/>
                  </w:numPr>
                  <w:tabs>
                    <w:tab w:val="left" w:pos="2820"/>
                  </w:tabs>
                  <w:spacing w:after="0" w:line="240" w:lineRule="auto"/>
                  <w:rPr>
                    <w:rFonts w:ascii="Proba Pro Lt" w:hAnsi="Proba Pro Lt"/>
                    <w:color w:val="000000"/>
                    <w:sz w:val="20"/>
                    <w:szCs w:val="20"/>
                  </w:rPr>
                </w:pPr>
                <w:r w:rsidRPr="00742FA2">
                  <w:rPr>
                    <w:rFonts w:ascii="Proba Pro Lt" w:hAnsi="Proba Pro Lt"/>
                    <w:color w:val="000000"/>
                    <w:sz w:val="20"/>
                    <w:szCs w:val="20"/>
                  </w:rPr>
                  <w:t>Prepoznati, analizirati i ukloniti uobičajene probleme koji se javljaju u eksperimentalnom radu u mikrobiološkim, biokemijskim i molekularno-genetičkim laboratorijima</w:t>
                </w:r>
              </w:p>
              <w:p w14:paraId="63384DFD" w14:textId="77777777" w:rsidR="00742FA2" w:rsidRPr="00742FA2" w:rsidRDefault="00742FA2" w:rsidP="00742FA2">
                <w:pPr>
                  <w:pStyle w:val="ListParagraph"/>
                  <w:numPr>
                    <w:ilvl w:val="0"/>
                    <w:numId w:val="34"/>
                  </w:numPr>
                  <w:tabs>
                    <w:tab w:val="left" w:pos="2820"/>
                  </w:tabs>
                  <w:spacing w:after="0" w:line="240" w:lineRule="auto"/>
                  <w:rPr>
                    <w:rFonts w:ascii="Proba Pro Lt" w:hAnsi="Proba Pro Lt"/>
                    <w:color w:val="000000"/>
                    <w:sz w:val="20"/>
                    <w:szCs w:val="20"/>
                  </w:rPr>
                </w:pPr>
                <w:r w:rsidRPr="00742FA2">
                  <w:rPr>
                    <w:rFonts w:ascii="Proba Pro Lt" w:hAnsi="Proba Pro Lt"/>
                    <w:color w:val="000000"/>
                    <w:sz w:val="20"/>
                    <w:szCs w:val="20"/>
                  </w:rPr>
                  <w:lastRenderedPageBreak/>
                  <w:t>Rukovoditi pojedinim jedinicama u laboratorijima biotehnološke, prehrambene i farmaceutske industrije i drugim institucijama temeljem poznavanja suvremenih biokemijskih, mikrobioloških, molekularno-genetičkih i instrumentalnih metoda</w:t>
                </w:r>
              </w:p>
              <w:p w14:paraId="0214C1C6" w14:textId="77777777" w:rsidR="00742FA2" w:rsidRPr="00742FA2" w:rsidRDefault="00742FA2" w:rsidP="00742FA2">
                <w:pPr>
                  <w:pStyle w:val="ListParagraph"/>
                  <w:numPr>
                    <w:ilvl w:val="0"/>
                    <w:numId w:val="34"/>
                  </w:numPr>
                  <w:tabs>
                    <w:tab w:val="left" w:pos="2820"/>
                  </w:tabs>
                  <w:spacing w:after="0" w:line="240" w:lineRule="auto"/>
                  <w:rPr>
                    <w:rFonts w:ascii="Proba Pro Lt" w:hAnsi="Proba Pro Lt"/>
                    <w:color w:val="000000"/>
                    <w:sz w:val="20"/>
                    <w:szCs w:val="20"/>
                  </w:rPr>
                </w:pPr>
                <w:r w:rsidRPr="00742FA2">
                  <w:rPr>
                    <w:rFonts w:ascii="Proba Pro Lt" w:hAnsi="Proba Pro Lt"/>
                    <w:color w:val="000000"/>
                    <w:sz w:val="20"/>
                    <w:szCs w:val="20"/>
                  </w:rPr>
                  <w:t>Koristiti se znanstvenom literaturom na engleskom jeziku, adekvatno prezentirati postojeće rezultate stručnjacima i laicima te prenositi znanja i vještine svojim kolegama</w:t>
                </w:r>
              </w:p>
              <w:p w14:paraId="715A7AC1" w14:textId="77777777" w:rsidR="00742FA2" w:rsidRPr="00742FA2" w:rsidRDefault="00742FA2" w:rsidP="00742FA2">
                <w:pPr>
                  <w:pStyle w:val="ListParagraph"/>
                  <w:numPr>
                    <w:ilvl w:val="0"/>
                    <w:numId w:val="34"/>
                  </w:numPr>
                  <w:tabs>
                    <w:tab w:val="left" w:pos="2820"/>
                  </w:tabs>
                  <w:spacing w:after="0" w:line="240" w:lineRule="auto"/>
                  <w:rPr>
                    <w:rFonts w:ascii="Proba Pro Lt" w:hAnsi="Proba Pro Lt"/>
                    <w:color w:val="000000"/>
                    <w:sz w:val="20"/>
                    <w:szCs w:val="20"/>
                  </w:rPr>
                </w:pPr>
                <w:r w:rsidRPr="00742FA2">
                  <w:rPr>
                    <w:rFonts w:ascii="Proba Pro Lt" w:hAnsi="Proba Pro Lt"/>
                    <w:color w:val="000000"/>
                    <w:sz w:val="20"/>
                    <w:szCs w:val="20"/>
                  </w:rPr>
                  <w:t>Predstaviti, vrednovati i popularizirati suvremena dostignuća i pravce razvoja molekularne biotehnologije</w:t>
                </w:r>
              </w:p>
              <w:p w14:paraId="3724364D" w14:textId="77777777" w:rsidR="00742FA2" w:rsidRPr="00742FA2" w:rsidRDefault="00742FA2" w:rsidP="00742FA2">
                <w:pPr>
                  <w:pStyle w:val="ListParagraph"/>
                  <w:numPr>
                    <w:ilvl w:val="0"/>
                    <w:numId w:val="34"/>
                  </w:numPr>
                  <w:tabs>
                    <w:tab w:val="left" w:pos="2820"/>
                  </w:tabs>
                  <w:spacing w:after="0" w:line="240" w:lineRule="auto"/>
                  <w:rPr>
                    <w:rFonts w:ascii="Proba Pro Lt" w:hAnsi="Proba Pro Lt"/>
                    <w:color w:val="000000"/>
                    <w:sz w:val="20"/>
                    <w:szCs w:val="20"/>
                  </w:rPr>
                </w:pPr>
                <w:r w:rsidRPr="00742FA2">
                  <w:rPr>
                    <w:rFonts w:ascii="Proba Pro Lt" w:hAnsi="Proba Pro Lt"/>
                    <w:color w:val="000000"/>
                    <w:sz w:val="20"/>
                    <w:szCs w:val="20"/>
                  </w:rPr>
                  <w:t>Aktivno sudjelovati u diskusiji znanstvenih radova iz područja molekularne biotehnologije i srodnih bioznanosti</w:t>
                </w:r>
              </w:p>
              <w:p w14:paraId="2C7CD126" w14:textId="03440004" w:rsidR="00BA1FD2" w:rsidRPr="009F2F04" w:rsidRDefault="00742FA2" w:rsidP="00742FA2">
                <w:pPr>
                  <w:pStyle w:val="ListParagraph"/>
                  <w:numPr>
                    <w:ilvl w:val="0"/>
                    <w:numId w:val="34"/>
                  </w:numPr>
                  <w:tabs>
                    <w:tab w:val="left" w:pos="2820"/>
                  </w:tabs>
                  <w:spacing w:after="0" w:line="240" w:lineRule="auto"/>
                  <w:rPr>
                    <w:rFonts w:ascii="Proba Pro Lt" w:hAnsi="Proba Pro Lt" w:cs="Arial"/>
                    <w:sz w:val="20"/>
                    <w:szCs w:val="20"/>
                  </w:rPr>
                </w:pPr>
                <w:r w:rsidRPr="00742FA2">
                  <w:rPr>
                    <w:rFonts w:ascii="Proba Pro Lt" w:hAnsi="Proba Pro Lt"/>
                    <w:color w:val="000000"/>
                    <w:sz w:val="20"/>
                    <w:szCs w:val="20"/>
                  </w:rPr>
                  <w:t>Ponašati se u skladu s etičkim načelima te stjecati nova znanja i vještine u svrhu cjeloživotnog obrazovanja i unaprjeđenja struke, uključujući doktorske studije u području molekularne biotehnologijei drugih bio-znanosti</w:t>
                </w:r>
              </w:p>
            </w:tc>
          </w:sdtContent>
        </w:sdt>
      </w:tr>
      <w:tr w:rsidR="00BA1FD2" w:rsidRPr="009F2F04" w14:paraId="6828323D" w14:textId="77777777" w:rsidTr="00B21D28">
        <w:tc>
          <w:tcPr>
            <w:tcW w:w="1256" w:type="pct"/>
            <w:tcBorders>
              <w:left w:val="single" w:sz="12" w:space="0" w:color="auto"/>
            </w:tcBorders>
            <w:shd w:val="clear" w:color="auto" w:fill="00A0DC"/>
            <w:vAlign w:val="center"/>
          </w:tcPr>
          <w:p w14:paraId="30D4B186" w14:textId="77777777" w:rsidR="00BA1FD2" w:rsidRPr="009F2F04" w:rsidRDefault="00BA1FD2" w:rsidP="00B21D2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137773354"/>
            <w:placeholder>
              <w:docPart w:val="1C11AC0997D64BF2ACFE7D08789D7F0E"/>
            </w:placeholder>
          </w:sdtPr>
          <w:sdtEndPr/>
          <w:sdtContent>
            <w:tc>
              <w:tcPr>
                <w:tcW w:w="3744" w:type="pct"/>
                <w:gridSpan w:val="13"/>
                <w:tcBorders>
                  <w:right w:val="single" w:sz="12" w:space="0" w:color="auto"/>
                </w:tcBorders>
                <w:vAlign w:val="center"/>
              </w:tcPr>
              <w:p w14:paraId="72E53C21" w14:textId="77777777" w:rsidR="002A4B15" w:rsidRPr="002A4B15" w:rsidRDefault="002A4B15" w:rsidP="002A4B15">
                <w:pPr>
                  <w:numPr>
                    <w:ilvl w:val="0"/>
                    <w:numId w:val="167"/>
                  </w:numPr>
                  <w:tabs>
                    <w:tab w:val="left" w:pos="2820"/>
                  </w:tabs>
                  <w:spacing w:after="0" w:line="240" w:lineRule="auto"/>
                  <w:rPr>
                    <w:rFonts w:ascii="Proba Pro Lt" w:hAnsi="Proba Pro Lt" w:cs="Arial"/>
                    <w:sz w:val="20"/>
                    <w:szCs w:val="20"/>
                  </w:rPr>
                </w:pPr>
                <w:r w:rsidRPr="002A4B15">
                  <w:rPr>
                    <w:rFonts w:ascii="Proba Pro Lt" w:hAnsi="Proba Pro Lt" w:cs="Arial"/>
                    <w:sz w:val="20"/>
                    <w:szCs w:val="20"/>
                  </w:rPr>
                  <w:t>definirati enzimima i cijelim stanicama katalizirane sintetske postupke (biotransformacije) i njihov značaj</w:t>
                </w:r>
              </w:p>
              <w:p w14:paraId="5F40BDF7" w14:textId="77777777" w:rsidR="002A4B15" w:rsidRPr="002A4B15" w:rsidRDefault="002A4B15" w:rsidP="002A4B15">
                <w:pPr>
                  <w:numPr>
                    <w:ilvl w:val="0"/>
                    <w:numId w:val="167"/>
                  </w:numPr>
                  <w:tabs>
                    <w:tab w:val="left" w:pos="2820"/>
                  </w:tabs>
                  <w:spacing w:after="0" w:line="240" w:lineRule="auto"/>
                  <w:rPr>
                    <w:rFonts w:ascii="Proba Pro Lt" w:hAnsi="Proba Pro Lt" w:cs="Arial"/>
                    <w:sz w:val="20"/>
                    <w:szCs w:val="20"/>
                  </w:rPr>
                </w:pPr>
                <w:r w:rsidRPr="002A4B15">
                  <w:rPr>
                    <w:rFonts w:ascii="Proba Pro Lt" w:hAnsi="Proba Pro Lt" w:cs="Arial"/>
                    <w:sz w:val="20"/>
                    <w:szCs w:val="20"/>
                  </w:rPr>
                  <w:t>odabrati vrstu biokatalizatora i reakcijski sustav za pojedini tip reakcija</w:t>
                </w:r>
              </w:p>
              <w:p w14:paraId="51C48FDC" w14:textId="77777777" w:rsidR="002A4B15" w:rsidRPr="002A4B15" w:rsidRDefault="002A4B15" w:rsidP="002A4B15">
                <w:pPr>
                  <w:numPr>
                    <w:ilvl w:val="0"/>
                    <w:numId w:val="167"/>
                  </w:numPr>
                  <w:tabs>
                    <w:tab w:val="left" w:pos="2820"/>
                  </w:tabs>
                  <w:spacing w:after="0" w:line="240" w:lineRule="auto"/>
                  <w:rPr>
                    <w:rFonts w:ascii="Proba Pro Lt" w:hAnsi="Proba Pro Lt" w:cs="Arial"/>
                    <w:sz w:val="20"/>
                    <w:szCs w:val="20"/>
                  </w:rPr>
                </w:pPr>
                <w:r w:rsidRPr="002A4B15">
                  <w:rPr>
                    <w:rFonts w:ascii="Proba Pro Lt" w:hAnsi="Proba Pro Lt" w:cs="Arial"/>
                    <w:sz w:val="20"/>
                    <w:szCs w:val="20"/>
                  </w:rPr>
                  <w:t>definirati ključne parametre u optimiranju procesa biotransformacija</w:t>
                </w:r>
              </w:p>
              <w:p w14:paraId="7CCFD0AC" w14:textId="77777777" w:rsidR="002A4B15" w:rsidRPr="002A4B15" w:rsidRDefault="002A4B15" w:rsidP="002A4B15">
                <w:pPr>
                  <w:numPr>
                    <w:ilvl w:val="0"/>
                    <w:numId w:val="167"/>
                  </w:numPr>
                  <w:tabs>
                    <w:tab w:val="left" w:pos="2820"/>
                  </w:tabs>
                  <w:spacing w:after="0" w:line="240" w:lineRule="auto"/>
                  <w:rPr>
                    <w:rFonts w:ascii="Proba Pro Lt" w:hAnsi="Proba Pro Lt" w:cs="Arial"/>
                    <w:sz w:val="20"/>
                    <w:szCs w:val="20"/>
                  </w:rPr>
                </w:pPr>
                <w:r w:rsidRPr="002A4B15">
                  <w:rPr>
                    <w:rFonts w:ascii="Proba Pro Lt" w:hAnsi="Proba Pro Lt" w:cs="Arial"/>
                    <w:sz w:val="20"/>
                    <w:szCs w:val="20"/>
                  </w:rPr>
                  <w:t>postaviti biotransformacijski eksperiment u laboratoriju te pratiti parametre učinkovitosti procesa</w:t>
                </w:r>
              </w:p>
              <w:p w14:paraId="67C76986" w14:textId="4B8549F3" w:rsidR="00BA1FD2" w:rsidRPr="006F37CB" w:rsidRDefault="002A4B15" w:rsidP="002A4B15">
                <w:pPr>
                  <w:numPr>
                    <w:ilvl w:val="0"/>
                    <w:numId w:val="167"/>
                  </w:numPr>
                  <w:tabs>
                    <w:tab w:val="left" w:pos="2820"/>
                  </w:tabs>
                  <w:spacing w:after="0" w:line="240" w:lineRule="auto"/>
                  <w:rPr>
                    <w:rFonts w:ascii="Proba Pro Lt" w:hAnsi="Proba Pro Lt" w:cs="Arial"/>
                    <w:sz w:val="20"/>
                    <w:szCs w:val="20"/>
                  </w:rPr>
                </w:pPr>
                <w:r w:rsidRPr="002A4B15">
                  <w:rPr>
                    <w:rFonts w:ascii="Proba Pro Lt" w:hAnsi="Proba Pro Lt" w:cs="Arial"/>
                    <w:sz w:val="20"/>
                    <w:szCs w:val="20"/>
                  </w:rPr>
                  <w:t>usmeno prezentirati originalni znanstveni rad iz područja enzimskih kataliziranih pretvorba organskih spojeva</w:t>
                </w:r>
              </w:p>
            </w:tc>
          </w:sdtContent>
        </w:sdt>
      </w:tr>
      <w:tr w:rsidR="00BA1FD2" w:rsidRPr="009F2F04" w14:paraId="10736532" w14:textId="77777777" w:rsidTr="00B21D28">
        <w:tc>
          <w:tcPr>
            <w:tcW w:w="1256" w:type="pct"/>
            <w:tcBorders>
              <w:left w:val="single" w:sz="12" w:space="0" w:color="auto"/>
            </w:tcBorders>
            <w:shd w:val="clear" w:color="auto" w:fill="00A0DC"/>
            <w:vAlign w:val="center"/>
          </w:tcPr>
          <w:p w14:paraId="691C31F6" w14:textId="77777777" w:rsidR="00BA1FD2" w:rsidRPr="009F2F04" w:rsidRDefault="00BA1FD2" w:rsidP="00B21D2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79B5A878" w14:textId="77777777" w:rsidR="00BA1FD2" w:rsidRPr="009F2F04" w:rsidRDefault="00BA1FD2" w:rsidP="00B21D2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26342252"/>
            <w:placeholder>
              <w:docPart w:val="1C6A74456D154A76B8BA11AC2FFF4FBD"/>
            </w:placeholder>
          </w:sdtPr>
          <w:sdtEndPr/>
          <w:sdtContent>
            <w:tc>
              <w:tcPr>
                <w:tcW w:w="3744" w:type="pct"/>
                <w:gridSpan w:val="13"/>
                <w:tcBorders>
                  <w:right w:val="single" w:sz="12" w:space="0" w:color="auto"/>
                </w:tcBorders>
                <w:vAlign w:val="center"/>
              </w:tcPr>
              <w:p w14:paraId="490CF855" w14:textId="77777777" w:rsidR="00BA1FD2" w:rsidRDefault="00BA1FD2" w:rsidP="00B21D28">
                <w:pPr>
                  <w:spacing w:after="0" w:line="240" w:lineRule="auto"/>
                  <w:rPr>
                    <w:rFonts w:ascii="Proba Pro Lt" w:hAnsi="Proba Pro Lt" w:cs="Arial"/>
                    <w:sz w:val="20"/>
                    <w:szCs w:val="20"/>
                  </w:rPr>
                </w:pPr>
                <w:r w:rsidRPr="009F2F04">
                  <w:rPr>
                    <w:rFonts w:ascii="Proba Pro Lt" w:hAnsi="Proba Pro Lt" w:cs="Arial"/>
                    <w:sz w:val="20"/>
                    <w:szCs w:val="20"/>
                  </w:rPr>
                  <w:t xml:space="preserve">Biotransformacije su područje biotehnologije koje objedinjuje znanja kemije, biokemije, mikrobiologije i inženjerstva, a obuhvaćaju procese koji rabe biološke katalizatore (cijele stanice ili enzime). U sklopu modula nastava će se odvijati u kroz tri metodske jedinici :  </w:t>
                </w:r>
              </w:p>
              <w:p w14:paraId="119FAEB9" w14:textId="77777777" w:rsidR="00BA1FD2" w:rsidRDefault="00BA1FD2" w:rsidP="00B21D28">
                <w:pPr>
                  <w:spacing w:after="0" w:line="240" w:lineRule="auto"/>
                  <w:rPr>
                    <w:rFonts w:ascii="Proba Pro Lt" w:hAnsi="Proba Pro Lt"/>
                    <w:sz w:val="20"/>
                    <w:szCs w:val="20"/>
                  </w:rPr>
                </w:pPr>
                <w:r w:rsidRPr="009F2F04">
                  <w:rPr>
                    <w:rFonts w:ascii="Proba Pro Lt" w:hAnsi="Proba Pro Lt"/>
                    <w:sz w:val="20"/>
                    <w:szCs w:val="20"/>
                  </w:rPr>
                  <w:t xml:space="preserve">(1) Definiranje biotransformacijskih procesa gdje će se obrazložiti i objasniti prednosti upotrebe enzima i cijelih stanicama za </w:t>
                </w:r>
                <w:r w:rsidRPr="009F2F04">
                  <w:rPr>
                    <w:rFonts w:ascii="Proba Pro Lt" w:hAnsi="Proba Pro Lt"/>
                    <w:sz w:val="20"/>
                    <w:szCs w:val="20"/>
                    <w:lang w:val="pl-PL"/>
                  </w:rPr>
                  <w:t>proizvodnje</w:t>
                </w:r>
                <w:r w:rsidRPr="009F2F04">
                  <w:rPr>
                    <w:rFonts w:ascii="Proba Pro Lt" w:hAnsi="Proba Pro Lt"/>
                    <w:sz w:val="20"/>
                    <w:szCs w:val="20"/>
                  </w:rPr>
                  <w:t xml:space="preserve"> </w:t>
                </w:r>
                <w:r w:rsidRPr="009F2F04">
                  <w:rPr>
                    <w:rFonts w:ascii="Proba Pro Lt" w:hAnsi="Proba Pro Lt"/>
                    <w:sz w:val="20"/>
                    <w:szCs w:val="20"/>
                    <w:lang w:val="pl-PL"/>
                  </w:rPr>
                  <w:t>organskih</w:t>
                </w:r>
                <w:r w:rsidRPr="009F2F04">
                  <w:rPr>
                    <w:rFonts w:ascii="Proba Pro Lt" w:hAnsi="Proba Pro Lt"/>
                    <w:sz w:val="20"/>
                    <w:szCs w:val="20"/>
                  </w:rPr>
                  <w:t xml:space="preserve"> </w:t>
                </w:r>
                <w:r w:rsidRPr="009F2F04">
                  <w:rPr>
                    <w:rFonts w:ascii="Proba Pro Lt" w:hAnsi="Proba Pro Lt"/>
                    <w:sz w:val="20"/>
                    <w:szCs w:val="20"/>
                    <w:lang w:val="pl-PL"/>
                  </w:rPr>
                  <w:t>spojeva</w:t>
                </w:r>
                <w:r w:rsidRPr="009F2F04">
                  <w:rPr>
                    <w:rFonts w:ascii="Proba Pro Lt" w:hAnsi="Proba Pro Lt"/>
                    <w:sz w:val="20"/>
                    <w:szCs w:val="20"/>
                  </w:rPr>
                  <w:t xml:space="preserve"> te njihov značaj u dobivanju enatioslektivnih spojeva; </w:t>
                </w:r>
              </w:p>
              <w:p w14:paraId="35FE9A84" w14:textId="77777777" w:rsidR="00BA1FD2" w:rsidRDefault="00BA1FD2" w:rsidP="00B21D28">
                <w:pPr>
                  <w:spacing w:after="0" w:line="240" w:lineRule="auto"/>
                  <w:rPr>
                    <w:rFonts w:ascii="Proba Pro Lt" w:hAnsi="Proba Pro Lt"/>
                    <w:sz w:val="20"/>
                    <w:szCs w:val="20"/>
                  </w:rPr>
                </w:pPr>
                <w:r w:rsidRPr="009F2F04">
                  <w:rPr>
                    <w:rFonts w:ascii="Proba Pro Lt" w:hAnsi="Proba Pro Lt"/>
                    <w:sz w:val="20"/>
                    <w:szCs w:val="20"/>
                  </w:rPr>
                  <w:t xml:space="preserve">(2) Biokatalitičke reakcije  za pretvorbu organskih spojeva u sklopu čega će se studeni upoznati s  vrstom biokatalizatora i reakcijskim sustavima za pojedini tip reakcija za pretvorbu organskih spojeva te načinima reciklacije koenzima; </w:t>
                </w:r>
              </w:p>
              <w:p w14:paraId="037A9359" w14:textId="77777777" w:rsidR="00BA1FD2" w:rsidRPr="009F2F04" w:rsidRDefault="00BA1FD2" w:rsidP="00B21D28">
                <w:pPr>
                  <w:spacing w:after="0" w:line="240" w:lineRule="auto"/>
                  <w:rPr>
                    <w:rFonts w:ascii="Proba Pro Lt" w:hAnsi="Proba Pro Lt"/>
                    <w:sz w:val="20"/>
                    <w:szCs w:val="20"/>
                    <w:lang w:val="pl-PL"/>
                  </w:rPr>
                </w:pPr>
                <w:r w:rsidRPr="009F2F04">
                  <w:rPr>
                    <w:rFonts w:ascii="Proba Pro Lt" w:hAnsi="Proba Pro Lt"/>
                    <w:sz w:val="20"/>
                    <w:szCs w:val="20"/>
                  </w:rPr>
                  <w:t>(3) Uspostavljanje biotransformacijskog procesa</w:t>
                </w:r>
                <w:r w:rsidRPr="009F2F04">
                  <w:rPr>
                    <w:rFonts w:ascii="Proba Pro Lt" w:hAnsi="Proba Pro Lt"/>
                    <w:sz w:val="20"/>
                    <w:szCs w:val="20"/>
                    <w:lang w:val="pl-PL"/>
                  </w:rPr>
                  <w:t xml:space="preserve"> gdje će se studenti upoznati kako odabir sustava, otapala i bioraktora za određeni tip biotrasformacijskog  procesa te se se </w:t>
                </w:r>
                <w:r w:rsidRPr="009F2F04">
                  <w:rPr>
                    <w:rFonts w:ascii="Proba Pro Lt" w:hAnsi="Proba Pro Lt" w:cs="TimesNewRomanPSMT"/>
                    <w:sz w:val="20"/>
                    <w:szCs w:val="20"/>
                    <w:lang w:val="pl-PL" w:eastAsia="hr-HR"/>
                  </w:rPr>
                  <w:t>opisati</w:t>
                </w:r>
                <w:r w:rsidRPr="009F2F04">
                  <w:rPr>
                    <w:rFonts w:ascii="Proba Pro Lt" w:hAnsi="Proba Pro Lt" w:cs="TimesNewRomanPSMT"/>
                    <w:sz w:val="20"/>
                    <w:szCs w:val="20"/>
                    <w:lang w:eastAsia="hr-HR"/>
                  </w:rPr>
                  <w:t xml:space="preserve"> </w:t>
                </w:r>
                <w:r w:rsidRPr="009F2F04">
                  <w:rPr>
                    <w:rFonts w:ascii="Proba Pro Lt" w:hAnsi="Proba Pro Lt"/>
                    <w:sz w:val="20"/>
                    <w:szCs w:val="20"/>
                    <w:lang w:val="pl-PL"/>
                  </w:rPr>
                  <w:t>klju</w:t>
                </w:r>
                <w:r w:rsidRPr="009F2F04">
                  <w:rPr>
                    <w:rFonts w:ascii="Proba Pro Lt" w:hAnsi="Proba Pro Lt"/>
                    <w:sz w:val="20"/>
                    <w:szCs w:val="20"/>
                  </w:rPr>
                  <w:t>č</w:t>
                </w:r>
                <w:r w:rsidRPr="009F2F04">
                  <w:rPr>
                    <w:rFonts w:ascii="Proba Pro Lt" w:hAnsi="Proba Pro Lt"/>
                    <w:sz w:val="20"/>
                    <w:szCs w:val="20"/>
                    <w:lang w:val="pl-PL"/>
                  </w:rPr>
                  <w:t>ni</w:t>
                </w:r>
                <w:r w:rsidRPr="009F2F04">
                  <w:rPr>
                    <w:rFonts w:ascii="Proba Pro Lt" w:hAnsi="Proba Pro Lt"/>
                    <w:sz w:val="20"/>
                    <w:szCs w:val="20"/>
                  </w:rPr>
                  <w:t xml:space="preserve"> </w:t>
                </w:r>
                <w:r w:rsidRPr="009F2F04">
                  <w:rPr>
                    <w:rFonts w:ascii="Proba Pro Lt" w:hAnsi="Proba Pro Lt"/>
                    <w:sz w:val="20"/>
                    <w:szCs w:val="20"/>
                    <w:lang w:val="pl-PL"/>
                  </w:rPr>
                  <w:t>parametri</w:t>
                </w:r>
                <w:r w:rsidRPr="009F2F04">
                  <w:rPr>
                    <w:rFonts w:ascii="Proba Pro Lt" w:hAnsi="Proba Pro Lt"/>
                    <w:sz w:val="20"/>
                    <w:szCs w:val="20"/>
                  </w:rPr>
                  <w:t xml:space="preserve"> </w:t>
                </w:r>
                <w:r w:rsidRPr="009F2F04">
                  <w:rPr>
                    <w:rFonts w:ascii="Proba Pro Lt" w:hAnsi="Proba Pro Lt"/>
                    <w:sz w:val="20"/>
                    <w:szCs w:val="20"/>
                    <w:lang w:val="pl-PL"/>
                  </w:rPr>
                  <w:t>u</w:t>
                </w:r>
                <w:r w:rsidRPr="009F2F04">
                  <w:rPr>
                    <w:rFonts w:ascii="Proba Pro Lt" w:hAnsi="Proba Pro Lt"/>
                    <w:sz w:val="20"/>
                    <w:szCs w:val="20"/>
                  </w:rPr>
                  <w:t xml:space="preserve"> </w:t>
                </w:r>
                <w:r w:rsidRPr="009F2F04">
                  <w:rPr>
                    <w:rFonts w:ascii="Proba Pro Lt" w:hAnsi="Proba Pro Lt"/>
                    <w:sz w:val="20"/>
                    <w:szCs w:val="20"/>
                    <w:lang w:val="pl-PL"/>
                  </w:rPr>
                  <w:t>optimiranju</w:t>
                </w:r>
                <w:r w:rsidRPr="009F2F04">
                  <w:rPr>
                    <w:rFonts w:ascii="Proba Pro Lt" w:hAnsi="Proba Pro Lt"/>
                    <w:sz w:val="20"/>
                    <w:szCs w:val="20"/>
                  </w:rPr>
                  <w:t xml:space="preserve"> </w:t>
                </w:r>
                <w:r w:rsidRPr="009F2F04">
                  <w:rPr>
                    <w:rFonts w:ascii="Proba Pro Lt" w:hAnsi="Proba Pro Lt"/>
                    <w:sz w:val="20"/>
                    <w:szCs w:val="20"/>
                    <w:lang w:val="pl-PL"/>
                  </w:rPr>
                  <w:t>procesa</w:t>
                </w:r>
                <w:r w:rsidRPr="009F2F04">
                  <w:rPr>
                    <w:rFonts w:ascii="Proba Pro Lt" w:hAnsi="Proba Pro Lt"/>
                    <w:sz w:val="20"/>
                    <w:szCs w:val="20"/>
                  </w:rPr>
                  <w:t xml:space="preserve">  i prijenosa u veće mjerilo</w:t>
                </w:r>
                <w:r w:rsidRPr="009F2F04">
                  <w:rPr>
                    <w:rFonts w:ascii="Proba Pro Lt" w:hAnsi="Proba Pro Lt"/>
                    <w:sz w:val="20"/>
                    <w:szCs w:val="20"/>
                    <w:lang w:val="pl-PL"/>
                  </w:rPr>
                  <w:t xml:space="preserve">. </w:t>
                </w:r>
              </w:p>
            </w:tc>
          </w:sdtContent>
        </w:sdt>
      </w:tr>
      <w:tr w:rsidR="00BA1FD2" w:rsidRPr="009F2F04" w14:paraId="11A84A73" w14:textId="77777777" w:rsidTr="00B21D28">
        <w:trPr>
          <w:trHeight w:val="349"/>
        </w:trPr>
        <w:tc>
          <w:tcPr>
            <w:tcW w:w="1256" w:type="pct"/>
            <w:vMerge w:val="restart"/>
            <w:tcBorders>
              <w:left w:val="single" w:sz="12" w:space="0" w:color="auto"/>
            </w:tcBorders>
            <w:shd w:val="clear" w:color="auto" w:fill="00A0DC"/>
            <w:vAlign w:val="center"/>
          </w:tcPr>
          <w:p w14:paraId="35FDFAEB" w14:textId="77777777" w:rsidR="00BA1FD2" w:rsidRPr="009F2F04" w:rsidRDefault="00BA1FD2" w:rsidP="00B21D2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0" w:type="pct"/>
            <w:gridSpan w:val="3"/>
            <w:vMerge w:val="restart"/>
            <w:vAlign w:val="center"/>
          </w:tcPr>
          <w:p w14:paraId="6B8FD559" w14:textId="77777777" w:rsidR="00BA1FD2" w:rsidRPr="009F2F04" w:rsidRDefault="00DB7BE2" w:rsidP="00B21D2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3492815"/>
                <w14:checkbox>
                  <w14:checked w14:val="1"/>
                  <w14:checkedState w14:val="2612" w14:font="MS Gothic"/>
                  <w14:uncheckedState w14:val="2610" w14:font="MS Gothic"/>
                </w14:checkbox>
              </w:sdtPr>
              <w:sdtEndPr/>
              <w:sdtContent>
                <w:r w:rsidR="00BA1FD2" w:rsidRPr="009F2F04">
                  <w:rPr>
                    <w:rFonts w:ascii="Segoe UI Symbol" w:eastAsia="MS Gothic" w:hAnsi="Segoe UI Symbol" w:cs="Segoe UI Symbol"/>
                    <w:b w:val="0"/>
                    <w:sz w:val="20"/>
                    <w:szCs w:val="20"/>
                    <w:lang w:val="hr-HR"/>
                  </w:rPr>
                  <w:t>☒</w:t>
                </w:r>
              </w:sdtContent>
            </w:sdt>
            <w:r w:rsidR="00BA1FD2" w:rsidRPr="009F2F04">
              <w:rPr>
                <w:rFonts w:ascii="Proba Pro Lt" w:hAnsi="Proba Pro Lt" w:cs="Arial"/>
                <w:b w:val="0"/>
                <w:sz w:val="20"/>
                <w:szCs w:val="20"/>
                <w:lang w:val="hr-HR"/>
              </w:rPr>
              <w:t xml:space="preserve"> predavanja</w:t>
            </w:r>
          </w:p>
          <w:p w14:paraId="07F89838" w14:textId="77777777" w:rsidR="00BA1FD2" w:rsidRPr="009F2F04" w:rsidRDefault="00DB7BE2" w:rsidP="00B21D2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315486"/>
                <w14:checkbox>
                  <w14:checked w14:val="0"/>
                  <w14:checkedState w14:val="2612" w14:font="MS Gothic"/>
                  <w14:uncheckedState w14:val="2610" w14:font="MS Gothic"/>
                </w14:checkbox>
              </w:sdtPr>
              <w:sdtEndPr/>
              <w:sdtContent>
                <w:r w:rsidR="00BA1FD2" w:rsidRPr="009F2F04">
                  <w:rPr>
                    <w:rFonts w:ascii="Segoe UI Symbol" w:eastAsia="MS Gothic" w:hAnsi="Segoe UI Symbol" w:cs="Segoe UI Symbol"/>
                    <w:b w:val="0"/>
                    <w:sz w:val="20"/>
                    <w:szCs w:val="20"/>
                    <w:lang w:val="hr-HR"/>
                  </w:rPr>
                  <w:t>☐</w:t>
                </w:r>
              </w:sdtContent>
            </w:sdt>
            <w:r w:rsidR="00BA1FD2" w:rsidRPr="009F2F04">
              <w:rPr>
                <w:rFonts w:ascii="Proba Pro Lt" w:hAnsi="Proba Pro Lt" w:cs="Arial"/>
                <w:b w:val="0"/>
                <w:sz w:val="20"/>
                <w:szCs w:val="20"/>
                <w:lang w:val="hr-HR"/>
              </w:rPr>
              <w:t xml:space="preserve"> seminari i radionice  </w:t>
            </w:r>
          </w:p>
          <w:p w14:paraId="66F44A93" w14:textId="77777777" w:rsidR="00BA1FD2" w:rsidRPr="009F2F04" w:rsidRDefault="00DB7BE2" w:rsidP="00B21D2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4497074"/>
                <w14:checkbox>
                  <w14:checked w14:val="1"/>
                  <w14:checkedState w14:val="2612" w14:font="MS Gothic"/>
                  <w14:uncheckedState w14:val="2610" w14:font="MS Gothic"/>
                </w14:checkbox>
              </w:sdtPr>
              <w:sdtEndPr/>
              <w:sdtContent>
                <w:r w:rsidR="00BA1FD2" w:rsidRPr="009F2F04">
                  <w:rPr>
                    <w:rFonts w:ascii="Segoe UI Symbol" w:eastAsia="MS Gothic" w:hAnsi="Segoe UI Symbol" w:cs="Segoe UI Symbol"/>
                    <w:b w:val="0"/>
                    <w:sz w:val="20"/>
                    <w:szCs w:val="20"/>
                    <w:lang w:val="hr-HR"/>
                  </w:rPr>
                  <w:t>☒</w:t>
                </w:r>
              </w:sdtContent>
            </w:sdt>
            <w:r w:rsidR="00BA1FD2" w:rsidRPr="009F2F04">
              <w:rPr>
                <w:rFonts w:ascii="Proba Pro Lt" w:hAnsi="Proba Pro Lt" w:cs="Arial"/>
                <w:b w:val="0"/>
                <w:sz w:val="20"/>
                <w:szCs w:val="20"/>
                <w:lang w:val="hr-HR"/>
              </w:rPr>
              <w:t xml:space="preserve"> vježbe  </w:t>
            </w:r>
          </w:p>
          <w:p w14:paraId="44DDC604" w14:textId="77777777" w:rsidR="00BA1FD2" w:rsidRPr="009F2F04" w:rsidRDefault="00DB7BE2" w:rsidP="00B21D2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774576"/>
                <w14:checkbox>
                  <w14:checked w14:val="0"/>
                  <w14:checkedState w14:val="2612" w14:font="MS Gothic"/>
                  <w14:uncheckedState w14:val="2610" w14:font="MS Gothic"/>
                </w14:checkbox>
              </w:sdtPr>
              <w:sdtEndPr/>
              <w:sdtContent>
                <w:r w:rsidR="00BA1FD2" w:rsidRPr="009F2F04">
                  <w:rPr>
                    <w:rFonts w:ascii="Segoe UI Symbol" w:eastAsia="MS Gothic" w:hAnsi="Segoe UI Symbol" w:cs="Segoe UI Symbol"/>
                    <w:b w:val="0"/>
                    <w:sz w:val="20"/>
                    <w:szCs w:val="20"/>
                    <w:lang w:val="hr-HR"/>
                  </w:rPr>
                  <w:t>☐</w:t>
                </w:r>
              </w:sdtContent>
            </w:sdt>
            <w:r w:rsidR="00BA1FD2" w:rsidRPr="009F2F04">
              <w:rPr>
                <w:rFonts w:ascii="Proba Pro Lt" w:hAnsi="Proba Pro Lt" w:cs="Arial"/>
                <w:b w:val="0"/>
                <w:sz w:val="20"/>
                <w:szCs w:val="20"/>
                <w:lang w:val="hr-HR"/>
              </w:rPr>
              <w:t xml:space="preserve"> </w:t>
            </w:r>
            <w:r w:rsidR="00BA1FD2" w:rsidRPr="009F2F04">
              <w:rPr>
                <w:rFonts w:ascii="Proba Pro Lt" w:hAnsi="Proba Pro Lt" w:cs="Arial"/>
                <w:b w:val="0"/>
                <w:i/>
                <w:sz w:val="20"/>
                <w:szCs w:val="20"/>
                <w:lang w:val="hr-HR"/>
              </w:rPr>
              <w:t>on line</w:t>
            </w:r>
            <w:r w:rsidR="00BA1FD2" w:rsidRPr="009F2F04">
              <w:rPr>
                <w:rFonts w:ascii="Proba Pro Lt" w:hAnsi="Proba Pro Lt" w:cs="Arial"/>
                <w:b w:val="0"/>
                <w:sz w:val="20"/>
                <w:szCs w:val="20"/>
                <w:lang w:val="hr-HR"/>
              </w:rPr>
              <w:t xml:space="preserve"> u cijelosti</w:t>
            </w:r>
          </w:p>
          <w:p w14:paraId="0B024E6A" w14:textId="77777777" w:rsidR="00BA1FD2" w:rsidRPr="009F2F04" w:rsidRDefault="00DB7BE2" w:rsidP="00B21D2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3675090"/>
                <w14:checkbox>
                  <w14:checked w14:val="0"/>
                  <w14:checkedState w14:val="2612" w14:font="MS Gothic"/>
                  <w14:uncheckedState w14:val="2610" w14:font="MS Gothic"/>
                </w14:checkbox>
              </w:sdtPr>
              <w:sdtEndPr/>
              <w:sdtContent>
                <w:r w:rsidR="00BA1FD2" w:rsidRPr="009F2F04">
                  <w:rPr>
                    <w:rFonts w:ascii="Segoe UI Symbol" w:eastAsia="MS Gothic" w:hAnsi="Segoe UI Symbol" w:cs="Segoe UI Symbol"/>
                    <w:b w:val="0"/>
                    <w:sz w:val="20"/>
                    <w:szCs w:val="20"/>
                    <w:lang w:val="hr-HR"/>
                  </w:rPr>
                  <w:t>☐</w:t>
                </w:r>
              </w:sdtContent>
            </w:sdt>
            <w:r w:rsidR="00BA1FD2" w:rsidRPr="009F2F04">
              <w:rPr>
                <w:rFonts w:ascii="Proba Pro Lt" w:hAnsi="Proba Pro Lt" w:cs="Arial"/>
                <w:b w:val="0"/>
                <w:sz w:val="20"/>
                <w:szCs w:val="20"/>
                <w:lang w:val="hr-HR"/>
              </w:rPr>
              <w:t xml:space="preserve"> mješovito e-učenje</w:t>
            </w:r>
          </w:p>
          <w:p w14:paraId="7286EC81" w14:textId="77777777" w:rsidR="00BA1FD2" w:rsidRPr="009F2F04" w:rsidRDefault="00DB7BE2" w:rsidP="00B21D2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644656"/>
                <w14:checkbox>
                  <w14:checked w14:val="0"/>
                  <w14:checkedState w14:val="2612" w14:font="MS Gothic"/>
                  <w14:uncheckedState w14:val="2610" w14:font="MS Gothic"/>
                </w14:checkbox>
              </w:sdtPr>
              <w:sdtEndPr/>
              <w:sdtContent>
                <w:r w:rsidR="00BA1FD2" w:rsidRPr="009F2F04">
                  <w:rPr>
                    <w:rFonts w:ascii="Segoe UI Symbol" w:eastAsia="MS Gothic" w:hAnsi="Segoe UI Symbol" w:cs="Segoe UI Symbol"/>
                    <w:sz w:val="20"/>
                    <w:szCs w:val="20"/>
                  </w:rPr>
                  <w:t>☐</w:t>
                </w:r>
              </w:sdtContent>
            </w:sdt>
            <w:r w:rsidR="00BA1FD2" w:rsidRPr="009F2F04">
              <w:rPr>
                <w:rFonts w:ascii="Proba Pro Lt" w:hAnsi="Proba Pro Lt" w:cs="Arial"/>
                <w:sz w:val="20"/>
                <w:szCs w:val="20"/>
              </w:rPr>
              <w:t xml:space="preserve"> terenska nastava</w:t>
            </w:r>
          </w:p>
        </w:tc>
        <w:tc>
          <w:tcPr>
            <w:tcW w:w="1247" w:type="pct"/>
            <w:gridSpan w:val="5"/>
            <w:vMerge w:val="restart"/>
            <w:vAlign w:val="center"/>
          </w:tcPr>
          <w:p w14:paraId="3D2C1350" w14:textId="77777777" w:rsidR="00BA1FD2" w:rsidRPr="009F2F04" w:rsidRDefault="00DB7BE2" w:rsidP="00B21D2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4543175"/>
                <w14:checkbox>
                  <w14:checked w14:val="1"/>
                  <w14:checkedState w14:val="2612" w14:font="MS Gothic"/>
                  <w14:uncheckedState w14:val="2610" w14:font="MS Gothic"/>
                </w14:checkbox>
              </w:sdtPr>
              <w:sdtEndPr/>
              <w:sdtContent>
                <w:r w:rsidR="00BA1FD2" w:rsidRPr="009F2F04">
                  <w:rPr>
                    <w:rFonts w:ascii="Segoe UI Symbol" w:eastAsia="MS Gothic" w:hAnsi="Segoe UI Symbol" w:cs="Segoe UI Symbol"/>
                    <w:b w:val="0"/>
                    <w:sz w:val="20"/>
                    <w:szCs w:val="20"/>
                    <w:lang w:val="hr-HR"/>
                  </w:rPr>
                  <w:t>☒</w:t>
                </w:r>
              </w:sdtContent>
            </w:sdt>
            <w:r w:rsidR="00BA1FD2" w:rsidRPr="009F2F04">
              <w:rPr>
                <w:rFonts w:ascii="Proba Pro Lt" w:hAnsi="Proba Pro Lt" w:cs="Arial"/>
                <w:b w:val="0"/>
                <w:sz w:val="20"/>
                <w:szCs w:val="20"/>
                <w:lang w:val="hr-HR"/>
              </w:rPr>
              <w:t xml:space="preserve"> samostalni  zadaci  </w:t>
            </w:r>
          </w:p>
          <w:p w14:paraId="5EEDC70B" w14:textId="77777777" w:rsidR="00BA1FD2" w:rsidRPr="009F2F04" w:rsidRDefault="00DB7BE2" w:rsidP="00B21D2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358209"/>
                <w14:checkbox>
                  <w14:checked w14:val="0"/>
                  <w14:checkedState w14:val="2612" w14:font="MS Gothic"/>
                  <w14:uncheckedState w14:val="2610" w14:font="MS Gothic"/>
                </w14:checkbox>
              </w:sdtPr>
              <w:sdtEndPr/>
              <w:sdtContent>
                <w:r w:rsidR="00BA1FD2" w:rsidRPr="009F2F04">
                  <w:rPr>
                    <w:rFonts w:ascii="Segoe UI Symbol" w:eastAsia="MS Gothic" w:hAnsi="Segoe UI Symbol" w:cs="Segoe UI Symbol"/>
                    <w:b w:val="0"/>
                    <w:sz w:val="20"/>
                    <w:szCs w:val="20"/>
                    <w:lang w:val="hr-HR"/>
                  </w:rPr>
                  <w:t>☐</w:t>
                </w:r>
              </w:sdtContent>
            </w:sdt>
            <w:r w:rsidR="00BA1FD2" w:rsidRPr="009F2F04">
              <w:rPr>
                <w:rFonts w:ascii="Proba Pro Lt" w:hAnsi="Proba Pro Lt" w:cs="Arial"/>
                <w:b w:val="0"/>
                <w:sz w:val="20"/>
                <w:szCs w:val="20"/>
                <w:lang w:val="hr-HR"/>
              </w:rPr>
              <w:t xml:space="preserve"> multimedija i mreža  </w:t>
            </w:r>
          </w:p>
          <w:p w14:paraId="62F9C8CF" w14:textId="77777777" w:rsidR="00BA1FD2" w:rsidRPr="009F2F04" w:rsidRDefault="00DB7BE2" w:rsidP="00B21D2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113864"/>
                <w14:checkbox>
                  <w14:checked w14:val="1"/>
                  <w14:checkedState w14:val="2612" w14:font="MS Gothic"/>
                  <w14:uncheckedState w14:val="2610" w14:font="MS Gothic"/>
                </w14:checkbox>
              </w:sdtPr>
              <w:sdtEndPr/>
              <w:sdtContent>
                <w:r w:rsidR="00BA1FD2" w:rsidRPr="009F2F04">
                  <w:rPr>
                    <w:rFonts w:ascii="Segoe UI Symbol" w:eastAsia="MS Gothic" w:hAnsi="Segoe UI Symbol" w:cs="Segoe UI Symbol"/>
                    <w:b w:val="0"/>
                    <w:sz w:val="20"/>
                    <w:szCs w:val="20"/>
                    <w:lang w:val="hr-HR"/>
                  </w:rPr>
                  <w:t>☒</w:t>
                </w:r>
              </w:sdtContent>
            </w:sdt>
            <w:r w:rsidR="00BA1FD2" w:rsidRPr="009F2F04">
              <w:rPr>
                <w:rFonts w:ascii="Proba Pro Lt" w:hAnsi="Proba Pro Lt" w:cs="Arial"/>
                <w:b w:val="0"/>
                <w:sz w:val="20"/>
                <w:szCs w:val="20"/>
                <w:lang w:val="hr-HR"/>
              </w:rPr>
              <w:t xml:space="preserve"> laboratorij</w:t>
            </w:r>
          </w:p>
          <w:p w14:paraId="2399A8E8" w14:textId="77777777" w:rsidR="00BA1FD2" w:rsidRPr="009F2F04" w:rsidRDefault="00DB7BE2" w:rsidP="00B21D2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1337574"/>
                <w14:checkbox>
                  <w14:checked w14:val="0"/>
                  <w14:checkedState w14:val="2612" w14:font="MS Gothic"/>
                  <w14:uncheckedState w14:val="2610" w14:font="MS Gothic"/>
                </w14:checkbox>
              </w:sdtPr>
              <w:sdtEndPr/>
              <w:sdtContent>
                <w:r w:rsidR="00BA1FD2" w:rsidRPr="009F2F04">
                  <w:rPr>
                    <w:rFonts w:ascii="Segoe UI Symbol" w:eastAsia="MS Gothic" w:hAnsi="Segoe UI Symbol" w:cs="Segoe UI Symbol"/>
                    <w:b w:val="0"/>
                    <w:sz w:val="20"/>
                    <w:szCs w:val="20"/>
                    <w:lang w:val="hr-HR"/>
                  </w:rPr>
                  <w:t>☐</w:t>
                </w:r>
              </w:sdtContent>
            </w:sdt>
            <w:r w:rsidR="00BA1FD2" w:rsidRPr="009F2F04">
              <w:rPr>
                <w:rFonts w:ascii="Proba Pro Lt" w:hAnsi="Proba Pro Lt" w:cs="Arial"/>
                <w:b w:val="0"/>
                <w:sz w:val="20"/>
                <w:szCs w:val="20"/>
                <w:lang w:val="hr-HR"/>
              </w:rPr>
              <w:t xml:space="preserve"> mentorski rad</w:t>
            </w:r>
          </w:p>
          <w:p w14:paraId="58F1A1D9" w14:textId="77777777" w:rsidR="00BA1FD2" w:rsidRPr="009F2F04" w:rsidRDefault="00DB7BE2" w:rsidP="00B21D2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77073900"/>
                <w14:checkbox>
                  <w14:checked w14:val="0"/>
                  <w14:checkedState w14:val="2612" w14:font="MS Gothic"/>
                  <w14:uncheckedState w14:val="2610" w14:font="MS Gothic"/>
                </w14:checkbox>
              </w:sdtPr>
              <w:sdtEndPr/>
              <w:sdtContent>
                <w:r w:rsidR="00BA1FD2" w:rsidRPr="009F2F04">
                  <w:rPr>
                    <w:rFonts w:ascii="Segoe UI Symbol" w:eastAsia="MS Gothic" w:hAnsi="Segoe UI Symbol" w:cs="Segoe UI Symbol"/>
                    <w:sz w:val="20"/>
                    <w:szCs w:val="20"/>
                  </w:rPr>
                  <w:t>☐</w:t>
                </w:r>
              </w:sdtContent>
            </w:sdt>
            <w:r w:rsidR="00BA1FD2" w:rsidRPr="009F2F04">
              <w:rPr>
                <w:rFonts w:ascii="Proba Pro Lt" w:hAnsi="Proba Pro Lt" w:cs="Arial"/>
                <w:b/>
                <w:sz w:val="20"/>
                <w:szCs w:val="20"/>
              </w:rPr>
              <w:t xml:space="preserve"> </w:t>
            </w:r>
            <w:sdt>
              <w:sdtPr>
                <w:rPr>
                  <w:rFonts w:ascii="Proba Pro Lt" w:hAnsi="Proba Pro Lt" w:cs="Arial"/>
                  <w:b/>
                  <w:sz w:val="20"/>
                  <w:szCs w:val="20"/>
                </w:rPr>
                <w:id w:val="-1333216912"/>
                <w:placeholder>
                  <w:docPart w:val="26764E6F475D4705AC2E3C846C2AB42D"/>
                </w:placeholder>
                <w:showingPlcHdr/>
              </w:sdtPr>
              <w:sdtEndPr/>
              <w:sdtContent>
                <w:r w:rsidR="00BA1FD2" w:rsidRPr="009F2F04">
                  <w:rPr>
                    <w:rFonts w:ascii="Proba Pro Lt" w:hAnsi="Proba Pro Lt" w:cs="Arial"/>
                    <w:sz w:val="20"/>
                    <w:szCs w:val="20"/>
                  </w:rPr>
                  <w:t>(ostalo upisati)</w:t>
                </w:r>
                <w:r w:rsidR="00BA1FD2" w:rsidRPr="009F2F04">
                  <w:rPr>
                    <w:rFonts w:ascii="Proba Pro Lt" w:hAnsi="Proba Pro Lt" w:cs="Arial"/>
                    <w:b/>
                    <w:sz w:val="20"/>
                    <w:szCs w:val="20"/>
                  </w:rPr>
                  <w:t xml:space="preserve"> </w:t>
                </w:r>
              </w:sdtContent>
            </w:sdt>
            <w:r w:rsidR="00BA1FD2"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8DAEC4E" w14:textId="77777777" w:rsidR="00BA1FD2" w:rsidRPr="009F2F04" w:rsidRDefault="00BA1FD2" w:rsidP="00B21D2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A1FD2" w:rsidRPr="009F2F04" w14:paraId="0A30C581" w14:textId="77777777" w:rsidTr="00B21D28">
        <w:trPr>
          <w:trHeight w:val="577"/>
        </w:trPr>
        <w:tc>
          <w:tcPr>
            <w:tcW w:w="1256" w:type="pct"/>
            <w:vMerge/>
            <w:tcBorders>
              <w:left w:val="single" w:sz="12" w:space="0" w:color="auto"/>
              <w:bottom w:val="single" w:sz="4" w:space="0" w:color="auto"/>
            </w:tcBorders>
            <w:shd w:val="clear" w:color="auto" w:fill="00A0DC"/>
            <w:vAlign w:val="center"/>
          </w:tcPr>
          <w:p w14:paraId="003CD6A7" w14:textId="77777777" w:rsidR="00BA1FD2" w:rsidRPr="009F2F04" w:rsidRDefault="00BA1FD2" w:rsidP="00B21D28">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390372F9" w14:textId="77777777" w:rsidR="00BA1FD2" w:rsidRPr="009F2F04" w:rsidRDefault="00BA1FD2" w:rsidP="00B21D28">
            <w:pPr>
              <w:pStyle w:val="FieldText"/>
              <w:rPr>
                <w:rFonts w:ascii="Proba Pro Lt" w:hAnsi="Proba Pro Lt" w:cs="Arial"/>
                <w:b w:val="0"/>
                <w:sz w:val="20"/>
                <w:szCs w:val="20"/>
                <w:lang w:val="hr-HR"/>
              </w:rPr>
            </w:pPr>
          </w:p>
        </w:tc>
        <w:tc>
          <w:tcPr>
            <w:tcW w:w="1247" w:type="pct"/>
            <w:gridSpan w:val="5"/>
            <w:vMerge/>
            <w:vAlign w:val="center"/>
          </w:tcPr>
          <w:p w14:paraId="545E9E0A" w14:textId="77777777" w:rsidR="00BA1FD2" w:rsidRPr="009F2F04" w:rsidRDefault="00BA1FD2" w:rsidP="00B21D28">
            <w:pPr>
              <w:pStyle w:val="FieldText"/>
              <w:rPr>
                <w:rFonts w:ascii="Proba Pro Lt" w:hAnsi="Proba Pro Lt" w:cs="Arial"/>
                <w:b w:val="0"/>
                <w:sz w:val="20"/>
                <w:szCs w:val="20"/>
                <w:lang w:val="hr-HR"/>
              </w:rPr>
            </w:pPr>
          </w:p>
        </w:tc>
        <w:sdt>
          <w:sdtPr>
            <w:rPr>
              <w:rFonts w:ascii="Proba Pro Lt" w:hAnsi="Proba Pro Lt" w:cs="Arial"/>
              <w:sz w:val="20"/>
              <w:szCs w:val="20"/>
            </w:rPr>
            <w:id w:val="1728568710"/>
            <w:placeholder>
              <w:docPart w:val="83AE0C1A7E5C487BACA3FC10173B48EB"/>
            </w:placeholder>
            <w:showingPlcHdr/>
          </w:sdtPr>
          <w:sdtEndPr/>
          <w:sdtContent>
            <w:tc>
              <w:tcPr>
                <w:tcW w:w="1247" w:type="pct"/>
                <w:gridSpan w:val="5"/>
                <w:tcBorders>
                  <w:right w:val="single" w:sz="12" w:space="0" w:color="auto"/>
                </w:tcBorders>
              </w:tcPr>
              <w:p w14:paraId="4CE1B6DB" w14:textId="77777777" w:rsidR="00BA1FD2" w:rsidRPr="009F2F04" w:rsidRDefault="00BA1FD2" w:rsidP="00B21D28">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A1FD2" w:rsidRPr="009F2F04" w14:paraId="5AD45C56" w14:textId="77777777" w:rsidTr="00FB1D70">
        <w:trPr>
          <w:trHeight w:val="397"/>
        </w:trPr>
        <w:tc>
          <w:tcPr>
            <w:tcW w:w="1256" w:type="pct"/>
            <w:vMerge w:val="restart"/>
            <w:tcBorders>
              <w:top w:val="single" w:sz="12" w:space="0" w:color="auto"/>
              <w:left w:val="single" w:sz="12" w:space="0" w:color="auto"/>
            </w:tcBorders>
            <w:shd w:val="clear" w:color="auto" w:fill="00A0DC"/>
            <w:vAlign w:val="center"/>
          </w:tcPr>
          <w:p w14:paraId="0C15A674" w14:textId="77777777" w:rsidR="00BA1FD2" w:rsidRPr="009F2F04" w:rsidRDefault="00BA1FD2" w:rsidP="00B21D28">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07" w:type="pct"/>
            <w:tcBorders>
              <w:top w:val="single" w:sz="12" w:space="0" w:color="auto"/>
            </w:tcBorders>
            <w:vAlign w:val="center"/>
          </w:tcPr>
          <w:p w14:paraId="359F79A5" w14:textId="77777777" w:rsidR="00BA1FD2" w:rsidRPr="009F2F04" w:rsidRDefault="00BA1FD2" w:rsidP="00B21D28">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888329834"/>
              <w:placeholder>
                <w:docPart w:val="F2F3EE8ED98C404282EDE2A7F07D7AC3"/>
              </w:placeholder>
            </w:sdtPr>
            <w:sdtEndPr/>
            <w:sdtContent>
              <w:p w14:paraId="420A900C" w14:textId="3D259D6E" w:rsidR="00BA1FD2" w:rsidRPr="009F2F04" w:rsidRDefault="00FB1D70" w:rsidP="00B21D2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0077771"/>
              <w:placeholder>
                <w:docPart w:val="8D2A2591D2BD4C6A815037EFC1180D9F"/>
              </w:placeholder>
              <w:showingPlcHdr/>
            </w:sdtPr>
            <w:sdtEndPr/>
            <w:sdtContent>
              <w:p w14:paraId="2A4505C9" w14:textId="77777777" w:rsidR="00BA1FD2" w:rsidRPr="009F2F04" w:rsidRDefault="00BA1FD2" w:rsidP="00B21D28">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top w:val="single" w:sz="12" w:space="0" w:color="auto"/>
            </w:tcBorders>
            <w:vAlign w:val="center"/>
          </w:tcPr>
          <w:p w14:paraId="34FBB94D" w14:textId="77777777" w:rsidR="00BA1FD2" w:rsidRPr="009F2F04" w:rsidRDefault="00BA1FD2" w:rsidP="00B21D28">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9832318"/>
              <w:placeholder>
                <w:docPart w:val="A85B2497E41E4AB393A1CCEA8BE33F04"/>
              </w:placeholder>
              <w:showingPlcHdr/>
            </w:sdtPr>
            <w:sdtEndPr/>
            <w:sdtContent>
              <w:p w14:paraId="38008B2D" w14:textId="10DEB469" w:rsidR="00BA1FD2" w:rsidRPr="009F2F04" w:rsidRDefault="00FB1D70" w:rsidP="00B21D28">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95529302"/>
              <w:placeholder>
                <w:docPart w:val="ED2437B005544D8AA7B835E39DD5CCD1"/>
              </w:placeholder>
            </w:sdtPr>
            <w:sdtEndPr/>
            <w:sdtContent>
              <w:p w14:paraId="07E80CC7" w14:textId="1FFF49BA" w:rsidR="00BA1FD2" w:rsidRPr="009F2F04" w:rsidRDefault="00FB1D70" w:rsidP="00FB1D7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C3ED015" w14:textId="77777777" w:rsidR="00BA1FD2" w:rsidRPr="009F2F04" w:rsidRDefault="00BA1FD2" w:rsidP="00B21D28">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65432402"/>
              <w:placeholder>
                <w:docPart w:val="EB796DF1939C4CF6A0D56D67D579212A"/>
              </w:placeholder>
              <w:showingPlcHdr/>
            </w:sdtPr>
            <w:sdtEndPr/>
            <w:sdtContent>
              <w:p w14:paraId="40C1B2C2" w14:textId="283A15F6" w:rsidR="00BA1FD2" w:rsidRPr="009F2F04" w:rsidRDefault="00FB1D70" w:rsidP="00FB1D70">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8356664"/>
              <w:placeholder>
                <w:docPart w:val="601B78635AD74C4F93BB73F450EBFA72"/>
              </w:placeholder>
            </w:sdtPr>
            <w:sdtEndPr/>
            <w:sdtContent>
              <w:p w14:paraId="61F3A380" w14:textId="372FDEC7" w:rsidR="00BA1FD2" w:rsidRPr="009F2F04" w:rsidRDefault="00FB1D70" w:rsidP="00FB1D70">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A1FD2" w:rsidRPr="009F2F04" w14:paraId="4E391D20" w14:textId="77777777" w:rsidTr="00FB1D70">
        <w:trPr>
          <w:trHeight w:val="397"/>
        </w:trPr>
        <w:tc>
          <w:tcPr>
            <w:tcW w:w="1256" w:type="pct"/>
            <w:vMerge/>
            <w:tcBorders>
              <w:left w:val="single" w:sz="12" w:space="0" w:color="auto"/>
            </w:tcBorders>
            <w:shd w:val="clear" w:color="auto" w:fill="00A0DC"/>
            <w:vAlign w:val="center"/>
          </w:tcPr>
          <w:p w14:paraId="1FE72C3B" w14:textId="77777777" w:rsidR="00BA1FD2" w:rsidRPr="009F2F04" w:rsidRDefault="00BA1FD2" w:rsidP="00BA1FD2">
            <w:pPr>
              <w:numPr>
                <w:ilvl w:val="0"/>
                <w:numId w:val="166"/>
              </w:numPr>
              <w:tabs>
                <w:tab w:val="left" w:pos="2820"/>
              </w:tabs>
              <w:spacing w:after="0" w:line="240" w:lineRule="auto"/>
              <w:rPr>
                <w:rFonts w:ascii="Proba Pro Lt" w:hAnsi="Proba Pro Lt" w:cs="Arial"/>
                <w:color w:val="000000"/>
                <w:sz w:val="20"/>
                <w:szCs w:val="20"/>
              </w:rPr>
            </w:pPr>
          </w:p>
        </w:tc>
        <w:tc>
          <w:tcPr>
            <w:tcW w:w="707" w:type="pct"/>
            <w:shd w:val="clear" w:color="auto" w:fill="auto"/>
            <w:vAlign w:val="center"/>
          </w:tcPr>
          <w:p w14:paraId="029896E0" w14:textId="77777777" w:rsidR="00BA1FD2" w:rsidRPr="009F2F04" w:rsidRDefault="00BA1FD2" w:rsidP="00B21D28">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14700824"/>
              <w:placeholder>
                <w:docPart w:val="2BBA9DA5BAD84745A596B46B41AF7146"/>
              </w:placeholder>
              <w:showingPlcHdr/>
            </w:sdtPr>
            <w:sdtEndPr/>
            <w:sdtContent>
              <w:p w14:paraId="32E0AEC5" w14:textId="16E2F15C" w:rsidR="00BA1FD2" w:rsidRPr="009F2F04" w:rsidRDefault="00FB1D70" w:rsidP="00B21D28">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23868775"/>
              <w:placeholder>
                <w:docPart w:val="DCBAF2BD591B4A58A8D3D2EBE05963DC"/>
              </w:placeholder>
            </w:sdtPr>
            <w:sdtEndPr/>
            <w:sdtContent>
              <w:p w14:paraId="709D9987" w14:textId="26256769" w:rsidR="00BA1FD2" w:rsidRPr="009F2F04" w:rsidRDefault="00FB1D70" w:rsidP="00FB1D7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22" w:type="pct"/>
            <w:gridSpan w:val="2"/>
            <w:shd w:val="clear" w:color="auto" w:fill="auto"/>
            <w:vAlign w:val="center"/>
          </w:tcPr>
          <w:p w14:paraId="6917B857" w14:textId="77777777" w:rsidR="00BA1FD2" w:rsidRPr="009F2F04" w:rsidRDefault="00BA1FD2" w:rsidP="00B21D28">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4208114"/>
              <w:placeholder>
                <w:docPart w:val="FE05E50A84EC4B2199B693FC65971155"/>
              </w:placeholder>
            </w:sdtPr>
            <w:sdtEndPr/>
            <w:sdtContent>
              <w:sdt>
                <w:sdtPr>
                  <w:rPr>
                    <w:rFonts w:ascii="Proba Pro Lt" w:hAnsi="Proba Pro Lt" w:cs="Arial"/>
                    <w:b w:val="0"/>
                    <w:color w:val="000000"/>
                    <w:sz w:val="20"/>
                    <w:szCs w:val="20"/>
                  </w:rPr>
                  <w:id w:val="-143893602"/>
                  <w:placeholder>
                    <w:docPart w:val="A2B1CB05E4A342F8AE453CA706DA3A77"/>
                  </w:placeholder>
                </w:sdtPr>
                <w:sdtEndPr/>
                <w:sdtContent>
                  <w:p w14:paraId="4E07DBD0" w14:textId="4A69D762" w:rsidR="00BA1FD2" w:rsidRPr="009F2F04" w:rsidRDefault="00FB1D70" w:rsidP="00FB1D70">
                    <w:pPr>
                      <w:pStyle w:val="FieldText"/>
                      <w:jc w:val="center"/>
                      <w:rPr>
                        <w:rFonts w:ascii="Proba Pro Lt" w:eastAsia="Calibri" w:hAnsi="Proba Pro Lt" w:cs="Arial"/>
                        <w:color w:val="000000"/>
                        <w:sz w:val="20"/>
                        <w:szCs w:val="20"/>
                        <w:lang w:val="hr-HR" w:eastAsia="en-US"/>
                      </w:rPr>
                    </w:pPr>
                    <w:r>
                      <w:rPr>
                        <w:rFonts w:ascii="Proba Pro Lt" w:hAnsi="Proba Pro Lt" w:cs="Arial"/>
                        <w:b w:val="0"/>
                        <w:color w:val="000000"/>
                        <w:sz w:val="20"/>
                        <w:szCs w:val="20"/>
                      </w:rPr>
                      <w:t>DA</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26396877"/>
              <w:placeholder>
                <w:docPart w:val="69806204F440412290E833B471F10D34"/>
              </w:placeholder>
              <w:showingPlcHdr/>
            </w:sdtPr>
            <w:sdtEndPr/>
            <w:sdtContent>
              <w:p w14:paraId="1E889E38" w14:textId="77777777" w:rsidR="00BA1FD2" w:rsidRPr="009F2F04" w:rsidRDefault="00BA1FD2" w:rsidP="00B21D28">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A2A9425" w14:textId="77777777" w:rsidR="00BA1FD2" w:rsidRPr="009F2F04" w:rsidRDefault="00DB7BE2" w:rsidP="00B21D2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6056675"/>
                <w:placeholder>
                  <w:docPart w:val="7145F8DD47F84459B837871D45D21407"/>
                </w:placeholder>
                <w:showingPlcHdr/>
              </w:sdtPr>
              <w:sdtEndPr/>
              <w:sdtContent>
                <w:r w:rsidR="00BA1FD2"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7539676"/>
              <w:placeholder>
                <w:docPart w:val="D806DCA6A1904FC49C90006978A8E920"/>
              </w:placeholder>
              <w:showingPlcHdr/>
            </w:sdtPr>
            <w:sdtEndPr/>
            <w:sdtContent>
              <w:p w14:paraId="4E824C6C" w14:textId="77777777" w:rsidR="00BA1FD2" w:rsidRPr="009F2F04" w:rsidRDefault="00BA1FD2" w:rsidP="00B21D28">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11105647"/>
              <w:placeholder>
                <w:docPart w:val="E3C5C7BC2DE84719B8F3661B58B8C3D8"/>
              </w:placeholder>
              <w:showingPlcHdr/>
            </w:sdtPr>
            <w:sdtEndPr/>
            <w:sdtContent>
              <w:p w14:paraId="77BAA42C" w14:textId="77777777" w:rsidR="00BA1FD2" w:rsidRPr="009F2F04" w:rsidRDefault="00BA1FD2" w:rsidP="00B21D28">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A1FD2" w:rsidRPr="009F2F04" w14:paraId="4B3A53AC" w14:textId="77777777" w:rsidTr="00FB1D70">
        <w:trPr>
          <w:trHeight w:val="397"/>
        </w:trPr>
        <w:tc>
          <w:tcPr>
            <w:tcW w:w="1256" w:type="pct"/>
            <w:vMerge/>
            <w:tcBorders>
              <w:left w:val="single" w:sz="12" w:space="0" w:color="auto"/>
            </w:tcBorders>
            <w:shd w:val="clear" w:color="auto" w:fill="00A0DC"/>
            <w:vAlign w:val="center"/>
          </w:tcPr>
          <w:p w14:paraId="001F3942" w14:textId="77777777" w:rsidR="00BA1FD2" w:rsidRPr="009F2F04" w:rsidRDefault="00BA1FD2" w:rsidP="00BA1FD2">
            <w:pPr>
              <w:numPr>
                <w:ilvl w:val="0"/>
                <w:numId w:val="166"/>
              </w:numPr>
              <w:tabs>
                <w:tab w:val="left" w:pos="2820"/>
              </w:tabs>
              <w:spacing w:after="0" w:line="240" w:lineRule="auto"/>
              <w:rPr>
                <w:rFonts w:ascii="Proba Pro Lt" w:hAnsi="Proba Pro Lt" w:cs="Arial"/>
                <w:color w:val="000000"/>
                <w:sz w:val="20"/>
                <w:szCs w:val="20"/>
              </w:rPr>
            </w:pPr>
          </w:p>
        </w:tc>
        <w:tc>
          <w:tcPr>
            <w:tcW w:w="707" w:type="pct"/>
            <w:shd w:val="clear" w:color="auto" w:fill="auto"/>
            <w:vAlign w:val="center"/>
          </w:tcPr>
          <w:p w14:paraId="48E44A47" w14:textId="77777777" w:rsidR="00BA1FD2" w:rsidRPr="009F2F04" w:rsidRDefault="00BA1FD2" w:rsidP="00B21D28">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753007485"/>
              <w:placeholder>
                <w:docPart w:val="5780D7D0839344689D55ED485F1D85A8"/>
              </w:placeholder>
              <w:showingPlcHdr/>
            </w:sdtPr>
            <w:sdtEndPr/>
            <w:sdtContent>
              <w:p w14:paraId="79027390" w14:textId="14C8839D" w:rsidR="00BA1FD2" w:rsidRPr="009F2F04" w:rsidRDefault="00FB1D70" w:rsidP="00B21D28">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49119129"/>
              <w:placeholder>
                <w:docPart w:val="F14F4C86F627458BADBE85C5F9213CF9"/>
              </w:placeholder>
            </w:sdtPr>
            <w:sdtEndPr/>
            <w:sdtContent>
              <w:p w14:paraId="6E184782" w14:textId="03DBA663" w:rsidR="00BA1FD2" w:rsidRPr="009F2F04" w:rsidRDefault="00FB1D70" w:rsidP="00FB1D7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22" w:type="pct"/>
            <w:gridSpan w:val="2"/>
            <w:shd w:val="clear" w:color="auto" w:fill="auto"/>
            <w:vAlign w:val="center"/>
          </w:tcPr>
          <w:p w14:paraId="347C2B28" w14:textId="77777777" w:rsidR="00BA1FD2" w:rsidRPr="009F2F04" w:rsidRDefault="00BA1FD2" w:rsidP="00B21D28">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26574665"/>
              <w:placeholder>
                <w:docPart w:val="04F5A72AA8F042C39A80F9651F6C6643"/>
              </w:placeholder>
            </w:sdtPr>
            <w:sdtEndPr/>
            <w:sdtContent>
              <w:p w14:paraId="1A906AC9" w14:textId="7A5D368D" w:rsidR="00BA1FD2" w:rsidRPr="009F2F04" w:rsidRDefault="00FB1D70" w:rsidP="00FB1D7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89986383"/>
              <w:placeholder>
                <w:docPart w:val="258C845F13B447AB8265FE30F91A0FE7"/>
              </w:placeholder>
              <w:showingPlcHdr/>
            </w:sdtPr>
            <w:sdtEndPr/>
            <w:sdtContent>
              <w:p w14:paraId="315D5EE9" w14:textId="31E19387" w:rsidR="00BA1FD2" w:rsidRPr="009F2F04" w:rsidRDefault="00FB1D70" w:rsidP="00B21D28">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0EEBD5" w14:textId="77777777" w:rsidR="00BA1FD2" w:rsidRPr="009F2F04" w:rsidRDefault="00DB7BE2" w:rsidP="00B21D2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2626310"/>
                <w:placeholder>
                  <w:docPart w:val="D839B5EE09644192A1C319E035BFAF25"/>
                </w:placeholder>
                <w:showingPlcHdr/>
              </w:sdtPr>
              <w:sdtEndPr/>
              <w:sdtContent>
                <w:r w:rsidR="00BA1FD2"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69852421"/>
              <w:placeholder>
                <w:docPart w:val="8FA6828EBE8943F09E6682922EE85FF5"/>
              </w:placeholder>
              <w:showingPlcHdr/>
            </w:sdtPr>
            <w:sdtEndPr/>
            <w:sdtContent>
              <w:p w14:paraId="657A2664" w14:textId="77777777" w:rsidR="00BA1FD2" w:rsidRPr="009F2F04" w:rsidRDefault="00BA1FD2" w:rsidP="00B21D28">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21683259"/>
              <w:placeholder>
                <w:docPart w:val="18C2050F5790452D862C3808F4807CC5"/>
              </w:placeholder>
              <w:showingPlcHdr/>
            </w:sdtPr>
            <w:sdtEndPr/>
            <w:sdtContent>
              <w:p w14:paraId="1A1FA645" w14:textId="77777777" w:rsidR="00BA1FD2" w:rsidRPr="009F2F04" w:rsidRDefault="00BA1FD2" w:rsidP="00B21D28">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A1FD2" w:rsidRPr="009F2F04" w14:paraId="715B773B" w14:textId="77777777" w:rsidTr="00FB1D70">
        <w:trPr>
          <w:trHeight w:val="397"/>
        </w:trPr>
        <w:tc>
          <w:tcPr>
            <w:tcW w:w="1256" w:type="pct"/>
            <w:vMerge/>
            <w:tcBorders>
              <w:left w:val="single" w:sz="12" w:space="0" w:color="auto"/>
            </w:tcBorders>
            <w:shd w:val="clear" w:color="auto" w:fill="00A0DC"/>
            <w:vAlign w:val="center"/>
          </w:tcPr>
          <w:p w14:paraId="17A8C694" w14:textId="77777777" w:rsidR="00BA1FD2" w:rsidRPr="009F2F04" w:rsidRDefault="00BA1FD2" w:rsidP="00BA1FD2">
            <w:pPr>
              <w:numPr>
                <w:ilvl w:val="0"/>
                <w:numId w:val="166"/>
              </w:numPr>
              <w:tabs>
                <w:tab w:val="left" w:pos="2820"/>
              </w:tabs>
              <w:spacing w:after="0" w:line="240" w:lineRule="auto"/>
              <w:rPr>
                <w:rFonts w:ascii="Proba Pro Lt" w:hAnsi="Proba Pro Lt" w:cs="Arial"/>
                <w:color w:val="000000"/>
                <w:sz w:val="20"/>
                <w:szCs w:val="20"/>
              </w:rPr>
            </w:pPr>
          </w:p>
        </w:tc>
        <w:tc>
          <w:tcPr>
            <w:tcW w:w="707" w:type="pct"/>
            <w:tcBorders>
              <w:bottom w:val="single" w:sz="4" w:space="0" w:color="auto"/>
            </w:tcBorders>
            <w:vAlign w:val="center"/>
          </w:tcPr>
          <w:p w14:paraId="40D6CE1E" w14:textId="77777777" w:rsidR="00BA1FD2" w:rsidRPr="009F2F04" w:rsidRDefault="00BA1FD2" w:rsidP="00B21D28">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912652644"/>
              <w:placeholder>
                <w:docPart w:val="C5FA9AA2695C4AA4AC5C7D683D99DB63"/>
              </w:placeholder>
            </w:sdtPr>
            <w:sdtEndPr/>
            <w:sdtContent>
              <w:sdt>
                <w:sdtPr>
                  <w:rPr>
                    <w:rFonts w:ascii="Proba Pro Lt" w:hAnsi="Proba Pro Lt" w:cs="Arial"/>
                    <w:b w:val="0"/>
                    <w:color w:val="000000"/>
                    <w:sz w:val="20"/>
                    <w:szCs w:val="20"/>
                  </w:rPr>
                  <w:id w:val="581343942"/>
                  <w:placeholder>
                    <w:docPart w:val="7B93387B2E684C8A81242707242CBFF8"/>
                  </w:placeholder>
                  <w:showingPlcHdr/>
                </w:sdtPr>
                <w:sdtEndPr/>
                <w:sdtContent>
                  <w:p w14:paraId="0BAE3124" w14:textId="010D903E" w:rsidR="00BA1FD2" w:rsidRPr="009F2F04" w:rsidRDefault="00FB1D70" w:rsidP="00B21D28">
                    <w:pPr>
                      <w:pStyle w:val="FieldText"/>
                      <w:jc w:val="center"/>
                      <w:rPr>
                        <w:rFonts w:ascii="Proba Pro Lt" w:eastAsia="Calibri" w:hAnsi="Proba Pro Lt" w:cs="Arial"/>
                        <w:color w:val="000000"/>
                        <w:sz w:val="20"/>
                        <w:szCs w:val="20"/>
                        <w:lang w:val="hr-HR" w:eastAsia="en-US"/>
                      </w:rPr>
                    </w:pPr>
                    <w:r w:rsidRPr="001C096C">
                      <w:rPr>
                        <w:rFonts w:ascii="Arial" w:hAnsi="Arial" w:cs="Arial"/>
                        <w:color w:val="000000"/>
                        <w:sz w:val="20"/>
                        <w:szCs w:val="20"/>
                      </w:rPr>
                      <w:t xml:space="preserve"> </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41150911"/>
              <w:placeholder>
                <w:docPart w:val="5581080C070A4708B98D9744D65AD1AB"/>
              </w:placeholder>
            </w:sdtPr>
            <w:sdtEndPr/>
            <w:sdtContent>
              <w:p w14:paraId="349FD632" w14:textId="467D6A49" w:rsidR="00BA1FD2" w:rsidRPr="009F2F04" w:rsidRDefault="00FB1D70" w:rsidP="00FB1D7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72E904C4" w14:textId="77777777" w:rsidR="00BA1FD2" w:rsidRPr="009F2F04" w:rsidRDefault="00BA1FD2" w:rsidP="00B21D28">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53589948"/>
              <w:placeholder>
                <w:docPart w:val="FDF560F3A6454FDE853B2C5D7F7FA0DE"/>
              </w:placeholder>
            </w:sdtPr>
            <w:sdtEndPr/>
            <w:sdtContent>
              <w:sdt>
                <w:sdtPr>
                  <w:rPr>
                    <w:rFonts w:ascii="Proba Pro Lt" w:hAnsi="Proba Pro Lt" w:cs="Arial"/>
                    <w:b w:val="0"/>
                    <w:color w:val="000000"/>
                    <w:sz w:val="20"/>
                    <w:szCs w:val="20"/>
                  </w:rPr>
                  <w:id w:val="-286359159"/>
                  <w:placeholder>
                    <w:docPart w:val="D1E381A70F6C4A1DB237B349D5EA694D"/>
                  </w:placeholder>
                </w:sdtPr>
                <w:sdtEndPr/>
                <w:sdtContent>
                  <w:p w14:paraId="7068D3C7" w14:textId="27CCFCFE" w:rsidR="00BA1FD2" w:rsidRPr="009F2F04" w:rsidRDefault="00FB1D70" w:rsidP="00FB1D70">
                    <w:pPr>
                      <w:pStyle w:val="FieldText"/>
                      <w:jc w:val="center"/>
                      <w:rPr>
                        <w:rFonts w:ascii="Proba Pro Lt" w:eastAsia="Calibri" w:hAnsi="Proba Pro Lt" w:cs="Arial"/>
                        <w:color w:val="000000"/>
                        <w:sz w:val="20"/>
                        <w:szCs w:val="20"/>
                        <w:lang w:val="hr-HR" w:eastAsia="en-US"/>
                      </w:rPr>
                    </w:pPr>
                    <w:r>
                      <w:rPr>
                        <w:rFonts w:ascii="Proba Pro Lt" w:hAnsi="Proba Pro Lt" w:cs="Arial"/>
                        <w:b w:val="0"/>
                        <w:color w:val="000000"/>
                        <w:sz w:val="20"/>
                        <w:szCs w:val="20"/>
                      </w:rPr>
                      <w:t>DA</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4806342"/>
              <w:placeholder>
                <w:docPart w:val="6CA5F88EC92241E690513723F09D2BA8"/>
              </w:placeholder>
              <w:showingPlcHdr/>
            </w:sdtPr>
            <w:sdtEndPr/>
            <w:sdtContent>
              <w:p w14:paraId="00916DD0" w14:textId="21EBAF02" w:rsidR="00BA1FD2" w:rsidRPr="009F2F04" w:rsidRDefault="00FB1D70" w:rsidP="00B21D28">
                <w:pPr>
                  <w:tabs>
                    <w:tab w:val="left" w:pos="2820"/>
                  </w:tabs>
                  <w:spacing w:after="0" w:line="240" w:lineRule="auto"/>
                  <w:jc w:val="center"/>
                  <w:rPr>
                    <w:rFonts w:ascii="Proba Pro Lt" w:hAnsi="Proba Pro Lt" w:cs="Arial"/>
                    <w:sz w:val="20"/>
                    <w:szCs w:val="20"/>
                  </w:rPr>
                </w:pPr>
                <w:r w:rsidRPr="001C096C">
                  <w:rPr>
                    <w:rFonts w:ascii="Arial" w:hAnsi="Arial"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62E630E" w14:textId="77777777" w:rsidR="00BA1FD2" w:rsidRPr="009F2F04" w:rsidRDefault="00DB7BE2" w:rsidP="00B21D2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1488883"/>
                <w:placeholder>
                  <w:docPart w:val="120B42597D4540499086F84F02D7C9A1"/>
                </w:placeholder>
                <w:showingPlcHdr/>
              </w:sdtPr>
              <w:sdtEndPr/>
              <w:sdtContent>
                <w:r w:rsidR="00BA1FD2"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04712148"/>
              <w:placeholder>
                <w:docPart w:val="FADC546C12D34CE28C88B6329A7FDD60"/>
              </w:placeholder>
              <w:showingPlcHdr/>
            </w:sdtPr>
            <w:sdtEndPr/>
            <w:sdtContent>
              <w:p w14:paraId="1C9B0D85" w14:textId="77777777" w:rsidR="00BA1FD2" w:rsidRPr="009F2F04" w:rsidRDefault="00BA1FD2" w:rsidP="00B21D2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15235303"/>
              <w:placeholder>
                <w:docPart w:val="30BA5DA518A74734B9BF6F2C8F0F1027"/>
              </w:placeholder>
              <w:showingPlcHdr/>
            </w:sdtPr>
            <w:sdtEndPr/>
            <w:sdtContent>
              <w:p w14:paraId="036268CF" w14:textId="77777777" w:rsidR="00BA1FD2" w:rsidRPr="009F2F04" w:rsidRDefault="00BA1FD2" w:rsidP="00B21D2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A1FD2" w:rsidRPr="009F2F04" w14:paraId="05EC25B2" w14:textId="77777777" w:rsidTr="00FB1D70">
        <w:trPr>
          <w:trHeight w:val="397"/>
        </w:trPr>
        <w:tc>
          <w:tcPr>
            <w:tcW w:w="1256" w:type="pct"/>
            <w:vMerge/>
            <w:tcBorders>
              <w:left w:val="single" w:sz="12" w:space="0" w:color="auto"/>
              <w:bottom w:val="single" w:sz="12" w:space="0" w:color="auto"/>
            </w:tcBorders>
            <w:shd w:val="clear" w:color="auto" w:fill="00A0DC"/>
            <w:vAlign w:val="center"/>
          </w:tcPr>
          <w:p w14:paraId="5CFA0ED0" w14:textId="77777777" w:rsidR="00BA1FD2" w:rsidRPr="009F2F04" w:rsidRDefault="00BA1FD2" w:rsidP="00BA1FD2">
            <w:pPr>
              <w:numPr>
                <w:ilvl w:val="0"/>
                <w:numId w:val="166"/>
              </w:numPr>
              <w:tabs>
                <w:tab w:val="left" w:pos="2820"/>
              </w:tabs>
              <w:spacing w:after="0" w:line="240" w:lineRule="auto"/>
              <w:rPr>
                <w:rFonts w:ascii="Proba Pro Lt" w:hAnsi="Proba Pro Lt" w:cs="Arial"/>
                <w:color w:val="000000"/>
                <w:sz w:val="20"/>
                <w:szCs w:val="20"/>
              </w:rPr>
            </w:pPr>
          </w:p>
        </w:tc>
        <w:tc>
          <w:tcPr>
            <w:tcW w:w="707" w:type="pct"/>
            <w:tcBorders>
              <w:bottom w:val="single" w:sz="12" w:space="0" w:color="auto"/>
              <w:right w:val="single" w:sz="8" w:space="0" w:color="auto"/>
            </w:tcBorders>
            <w:vAlign w:val="center"/>
          </w:tcPr>
          <w:p w14:paraId="00172F7D" w14:textId="77777777" w:rsidR="00BA1FD2" w:rsidRPr="009F2F04" w:rsidRDefault="00BA1FD2" w:rsidP="00B21D28">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7930862"/>
              <w:placeholder>
                <w:docPart w:val="02D14A5C63CA45D3A678817BDBFE7192"/>
              </w:placeholder>
            </w:sdtPr>
            <w:sdtEndPr/>
            <w:sdtContent>
              <w:sdt>
                <w:sdtPr>
                  <w:rPr>
                    <w:rFonts w:ascii="Proba Pro Lt" w:hAnsi="Proba Pro Lt" w:cs="Arial"/>
                    <w:b w:val="0"/>
                    <w:color w:val="000000"/>
                    <w:sz w:val="20"/>
                    <w:szCs w:val="20"/>
                  </w:rPr>
                  <w:id w:val="-1317877293"/>
                  <w:placeholder>
                    <w:docPart w:val="79244357174346A7A7B948F02068E915"/>
                  </w:placeholder>
                  <w:showingPlcHdr/>
                </w:sdtPr>
                <w:sdtEndPr/>
                <w:sdtContent>
                  <w:p w14:paraId="14856D6F" w14:textId="66C4D44B" w:rsidR="00BA1FD2" w:rsidRPr="009F2F04" w:rsidRDefault="00FB1D70" w:rsidP="00B21D28">
                    <w:pPr>
                      <w:pStyle w:val="FieldText"/>
                      <w:jc w:val="center"/>
                      <w:rPr>
                        <w:rFonts w:ascii="Proba Pro Lt" w:eastAsia="Calibri" w:hAnsi="Proba Pro Lt" w:cs="Arial"/>
                        <w:color w:val="000000"/>
                        <w:sz w:val="20"/>
                        <w:szCs w:val="20"/>
                        <w:lang w:val="hr-HR" w:eastAsia="en-US"/>
                      </w:rPr>
                    </w:pPr>
                    <w:r w:rsidRPr="001C096C">
                      <w:rPr>
                        <w:rFonts w:ascii="Arial" w:hAnsi="Arial" w:cs="Arial"/>
                        <w:color w:val="000000"/>
                        <w:sz w:val="20"/>
                        <w:szCs w:val="20"/>
                      </w:rPr>
                      <w:t xml:space="preserve"> </w:t>
                    </w:r>
                  </w:p>
                </w:sdtContent>
              </w:sdt>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637947"/>
              <w:placeholder>
                <w:docPart w:val="21B232FEACAC4662BDEBA76BED54BCA6"/>
              </w:placeholder>
            </w:sdtPr>
            <w:sdtEndPr/>
            <w:sdtContent>
              <w:p w14:paraId="5DC3F671" w14:textId="4B565278" w:rsidR="00BA1FD2" w:rsidRPr="009F2F04" w:rsidRDefault="00FB1D70" w:rsidP="00FB1D7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41D2409C" w14:textId="77777777" w:rsidR="00BA1FD2" w:rsidRPr="009F2F04" w:rsidRDefault="00BA1FD2" w:rsidP="00B21D28">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289140"/>
              <w:placeholder>
                <w:docPart w:val="BE614A3181224F2898CD707F91781C1B"/>
              </w:placeholder>
            </w:sdtPr>
            <w:sdtEndPr/>
            <w:sdtContent>
              <w:p w14:paraId="3A057617" w14:textId="47B3997E" w:rsidR="00BA1FD2" w:rsidRPr="009F2F04" w:rsidRDefault="00FB1D70" w:rsidP="00FB1D70">
                <w:pPr>
                  <w:pStyle w:val="FieldText"/>
                  <w:jc w:val="center"/>
                  <w:rPr>
                    <w:rFonts w:ascii="Proba Pro Lt" w:eastAsia="Calibri" w:hAnsi="Proba Pro Lt" w:cs="Arial"/>
                    <w:color w:val="000000"/>
                    <w:sz w:val="20"/>
                    <w:szCs w:val="20"/>
                    <w:lang w:val="hr-HR" w:eastAsia="en-US"/>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7131005"/>
              <w:placeholder>
                <w:docPart w:val="698516F01C4F4954858D986BD040B2F1"/>
              </w:placeholder>
              <w:showingPlcHdr/>
            </w:sdtPr>
            <w:sdtEndPr/>
            <w:sdtContent>
              <w:p w14:paraId="7E902CE3" w14:textId="386511B0" w:rsidR="00BA1FD2" w:rsidRPr="009F2F04" w:rsidRDefault="00FB1D70" w:rsidP="00B21D28">
                <w:pPr>
                  <w:tabs>
                    <w:tab w:val="left" w:pos="2820"/>
                  </w:tabs>
                  <w:spacing w:after="0" w:line="240" w:lineRule="auto"/>
                  <w:jc w:val="center"/>
                  <w:rPr>
                    <w:rFonts w:ascii="Proba Pro Lt" w:hAnsi="Proba Pro Lt" w:cs="Arial"/>
                    <w:color w:val="000000"/>
                    <w:sz w:val="20"/>
                    <w:szCs w:val="20"/>
                  </w:rPr>
                </w:pPr>
                <w:r w:rsidRPr="001C096C">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C170D2D" w14:textId="77777777" w:rsidR="00BA1FD2" w:rsidRPr="009F2F04" w:rsidRDefault="00BA1FD2" w:rsidP="00B21D28">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6094354"/>
              <w:placeholder>
                <w:docPart w:val="58743A39CF744829975CA70C04FB9B9C"/>
              </w:placeholder>
            </w:sdtPr>
            <w:sdtEndPr/>
            <w:sdtContent>
              <w:p w14:paraId="1B617C59" w14:textId="77777777" w:rsidR="00BA1FD2" w:rsidRPr="009F2F04" w:rsidRDefault="00BA1FD2" w:rsidP="00B21D2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A1FD2" w:rsidRPr="009F2F04" w14:paraId="4F71F007" w14:textId="77777777" w:rsidTr="00B21D28">
        <w:trPr>
          <w:trHeight w:val="397"/>
        </w:trPr>
        <w:tc>
          <w:tcPr>
            <w:tcW w:w="1256" w:type="pct"/>
            <w:tcBorders>
              <w:left w:val="single" w:sz="12" w:space="0" w:color="auto"/>
              <w:bottom w:val="single" w:sz="12" w:space="0" w:color="auto"/>
            </w:tcBorders>
            <w:shd w:val="clear" w:color="auto" w:fill="00A0DC"/>
            <w:vAlign w:val="center"/>
          </w:tcPr>
          <w:p w14:paraId="4F6EDC74" w14:textId="77777777" w:rsidR="00BA1FD2" w:rsidRPr="009F2F04" w:rsidRDefault="00BA1FD2" w:rsidP="00B21D28">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44746845"/>
              <w:placeholder>
                <w:docPart w:val="468771558C1B4C7181ACD22D0399D00C"/>
              </w:placeholder>
            </w:sdtPr>
            <w:sdtEndPr/>
            <w:sdtContent>
              <w:sdt>
                <w:sdtPr>
                  <w:rPr>
                    <w:rFonts w:ascii="Proba Pro Lt" w:hAnsi="Proba Pro Lt" w:cs="Arial"/>
                    <w:color w:val="000000"/>
                    <w:sz w:val="20"/>
                    <w:szCs w:val="20"/>
                  </w:rPr>
                  <w:id w:val="310993418"/>
                  <w:placeholder>
                    <w:docPart w:val="D2916FF5ADD04CE08F96BC80CB3A4344"/>
                  </w:placeholder>
                </w:sdtPr>
                <w:sdtEndPr/>
                <w:sdtContent>
                  <w:p w14:paraId="6B0C3038" w14:textId="77777777" w:rsidR="00BA1FD2" w:rsidRPr="009F2F04" w:rsidRDefault="00BA1FD2" w:rsidP="00B21D28">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4DA2CBA1" w14:textId="4282435F" w:rsidR="00BA1FD2" w:rsidRPr="009F2F04" w:rsidRDefault="00BA1FD2" w:rsidP="00B21D28">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Seminar</w:t>
                    </w:r>
                    <w:r w:rsidRPr="009F2F04">
                      <w:rPr>
                        <w:rFonts w:ascii="Proba Pro Lt" w:hAnsi="Proba Pro Lt" w:cs="Arial"/>
                        <w:color w:val="000000"/>
                        <w:sz w:val="20"/>
                        <w:szCs w:val="20"/>
                      </w:rPr>
                      <w:tab/>
                    </w:r>
                    <w:r w:rsidR="00FB1D70">
                      <w:rPr>
                        <w:rFonts w:ascii="Proba Pro Lt" w:hAnsi="Proba Pro Lt" w:cs="Arial"/>
                        <w:color w:val="000000"/>
                        <w:sz w:val="20"/>
                        <w:szCs w:val="20"/>
                      </w:rPr>
                      <w:t xml:space="preserve">             </w:t>
                    </w:r>
                    <w:r w:rsidRPr="009F2F04">
                      <w:rPr>
                        <w:rFonts w:ascii="Proba Pro Lt" w:hAnsi="Proba Pro Lt" w:cs="Arial"/>
                        <w:color w:val="000000"/>
                        <w:sz w:val="20"/>
                        <w:szCs w:val="20"/>
                      </w:rPr>
                      <w:t>5</w:t>
                    </w:r>
                    <w:r w:rsidRPr="009F2F04">
                      <w:rPr>
                        <w:rFonts w:ascii="Proba Pro Lt" w:hAnsi="Proba Pro Lt" w:cs="Arial"/>
                        <w:color w:val="000000"/>
                        <w:sz w:val="20"/>
                        <w:szCs w:val="20"/>
                      </w:rPr>
                      <w:tab/>
                    </w:r>
                  </w:p>
                  <w:p w14:paraId="796ABFEB" w14:textId="59F8A71B" w:rsidR="00BA1FD2" w:rsidRPr="009F2F04" w:rsidRDefault="00FB1D70" w:rsidP="00B21D28">
                    <w:pPr>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Pismeni ispit      </w:t>
                    </w:r>
                    <w:r w:rsidR="00BA1FD2" w:rsidRPr="009F2F04">
                      <w:rPr>
                        <w:rFonts w:ascii="Proba Pro Lt" w:hAnsi="Proba Pro Lt" w:cs="Arial"/>
                        <w:color w:val="000000"/>
                        <w:sz w:val="20"/>
                        <w:szCs w:val="20"/>
                      </w:rPr>
                      <w:t>20</w:t>
                    </w:r>
                  </w:p>
                  <w:p w14:paraId="0F5191CF" w14:textId="332FAE52" w:rsidR="00BA1FD2" w:rsidRPr="009F2F04" w:rsidRDefault="00BA1FD2" w:rsidP="00B21D28">
                    <w:pPr>
                      <w:spacing w:after="0" w:line="240" w:lineRule="auto"/>
                      <w:rPr>
                        <w:rFonts w:ascii="Proba Pro Lt" w:hAnsi="Proba Pro Lt" w:cs="Arial"/>
                        <w:sz w:val="20"/>
                        <w:szCs w:val="20"/>
                      </w:rPr>
                    </w:pPr>
                    <w:r w:rsidRPr="009F2F04">
                      <w:rPr>
                        <w:rFonts w:ascii="Proba Pro Lt" w:hAnsi="Proba Pro Lt" w:cs="Arial"/>
                        <w:sz w:val="20"/>
                        <w:szCs w:val="20"/>
                      </w:rPr>
                      <w:t xml:space="preserve">Ukupno             </w:t>
                    </w:r>
                    <w:r w:rsidR="00FB1D70">
                      <w:rPr>
                        <w:rFonts w:ascii="Proba Pro Lt" w:hAnsi="Proba Pro Lt" w:cs="Arial"/>
                        <w:sz w:val="20"/>
                        <w:szCs w:val="20"/>
                      </w:rPr>
                      <w:t xml:space="preserve"> </w:t>
                    </w:r>
                    <w:r w:rsidRPr="009F2F04">
                      <w:rPr>
                        <w:rFonts w:ascii="Proba Pro Lt" w:hAnsi="Proba Pro Lt" w:cs="Arial"/>
                        <w:sz w:val="20"/>
                        <w:szCs w:val="20"/>
                      </w:rPr>
                      <w:t>25</w:t>
                    </w:r>
                  </w:p>
                  <w:p w14:paraId="47537A5B" w14:textId="77777777" w:rsidR="00BA1FD2" w:rsidRPr="009F2F04" w:rsidRDefault="00BA1FD2" w:rsidP="00B21D28">
                    <w:pPr>
                      <w:spacing w:after="0" w:line="240" w:lineRule="auto"/>
                      <w:rPr>
                        <w:rFonts w:ascii="Proba Pro Lt" w:hAnsi="Proba Pro Lt" w:cs="Arial"/>
                        <w:color w:val="000000"/>
                        <w:sz w:val="20"/>
                        <w:szCs w:val="20"/>
                      </w:rPr>
                    </w:pPr>
                  </w:p>
                  <w:p w14:paraId="6889CBD3" w14:textId="77777777" w:rsidR="00BA1FD2" w:rsidRPr="009F2F04" w:rsidRDefault="00BA1FD2" w:rsidP="00B21D28">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Pismeni ispit</w:t>
                    </w:r>
                  </w:p>
                  <w:p w14:paraId="095D4488" w14:textId="77777777" w:rsidR="00BA1FD2" w:rsidRPr="009F2F04" w:rsidRDefault="00BA1FD2" w:rsidP="00B21D28">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 xml:space="preserve">Ukupno 20 bodova: </w:t>
                    </w:r>
                  </w:p>
                  <w:p w14:paraId="5A1AD7F1" w14:textId="77777777" w:rsidR="00BA1FD2" w:rsidRPr="009F2F04" w:rsidRDefault="00BA1FD2" w:rsidP="00B21D28">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10 bodova – nedovoljan (1)</w:t>
                    </w:r>
                  </w:p>
                  <w:p w14:paraId="52DB1DC7" w14:textId="77777777" w:rsidR="00BA1FD2" w:rsidRPr="009F2F04" w:rsidRDefault="00BA1FD2" w:rsidP="00B21D28">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lastRenderedPageBreak/>
                      <w:t>11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 xml:space="preserve">12 bodova - dovoljan (2) </w:t>
                    </w:r>
                  </w:p>
                  <w:p w14:paraId="3B124458" w14:textId="77777777" w:rsidR="00BA1FD2" w:rsidRPr="009F2F04" w:rsidRDefault="00BA1FD2" w:rsidP="00B21D28">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13</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15 bodova - dobar (3)</w:t>
                    </w:r>
                  </w:p>
                  <w:p w14:paraId="46D4B0C5" w14:textId="77777777" w:rsidR="00BA1FD2" w:rsidRPr="009F2F04" w:rsidRDefault="00BA1FD2" w:rsidP="00B21D28">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16</w:t>
                    </w:r>
                    <w:r>
                      <w:rPr>
                        <w:rFonts w:ascii="Proba Pro Lt" w:hAnsi="Proba Pro Lt" w:cs="Arial"/>
                        <w:sz w:val="20"/>
                        <w:szCs w:val="20"/>
                        <w:lang w:val="en-US"/>
                      </w:rPr>
                      <w:t xml:space="preserve"> </w:t>
                    </w:r>
                    <w:r w:rsidRPr="009F2F04">
                      <w:rPr>
                        <w:rFonts w:ascii="Proba Pro Lt" w:hAnsi="Proba Pro Lt" w:cs="Arial"/>
                        <w:sz w:val="20"/>
                        <w:szCs w:val="20"/>
                        <w:lang w:val="en-US"/>
                      </w:rPr>
                      <w:t xml:space="preserve"> -</w:t>
                    </w:r>
                    <w:r>
                      <w:rPr>
                        <w:rFonts w:ascii="Proba Pro Lt" w:hAnsi="Proba Pro Lt" w:cs="Arial"/>
                        <w:sz w:val="20"/>
                        <w:szCs w:val="20"/>
                        <w:lang w:val="en-US"/>
                      </w:rPr>
                      <w:t xml:space="preserve"> </w:t>
                    </w:r>
                    <w:r w:rsidRPr="009F2F04">
                      <w:rPr>
                        <w:rFonts w:ascii="Proba Pro Lt" w:hAnsi="Proba Pro Lt" w:cs="Arial"/>
                        <w:sz w:val="20"/>
                        <w:szCs w:val="20"/>
                        <w:lang w:val="en-US"/>
                      </w:rPr>
                      <w:t>17 boda - vrlo dobar (4)</w:t>
                    </w:r>
                  </w:p>
                  <w:p w14:paraId="688E565F" w14:textId="77777777" w:rsidR="00BA1FD2" w:rsidRPr="009F2F04" w:rsidRDefault="00BA1FD2" w:rsidP="00B21D28">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18</w:t>
                    </w:r>
                    <w:r>
                      <w:rPr>
                        <w:rFonts w:ascii="Proba Pro Lt" w:hAnsi="Proba Pro Lt" w:cs="Arial"/>
                        <w:sz w:val="20"/>
                        <w:szCs w:val="20"/>
                        <w:lang w:val="en-US"/>
                      </w:rPr>
                      <w:t xml:space="preserve"> </w:t>
                    </w:r>
                    <w:r w:rsidRPr="009F2F04">
                      <w:rPr>
                        <w:rFonts w:ascii="Proba Pro Lt" w:hAnsi="Proba Pro Lt" w:cs="Arial"/>
                        <w:sz w:val="20"/>
                        <w:szCs w:val="20"/>
                        <w:lang w:val="en-US"/>
                      </w:rPr>
                      <w:t>-</w:t>
                    </w:r>
                    <w:r>
                      <w:rPr>
                        <w:rFonts w:ascii="Proba Pro Lt" w:hAnsi="Proba Pro Lt" w:cs="Arial"/>
                        <w:sz w:val="20"/>
                        <w:szCs w:val="20"/>
                        <w:lang w:val="en-US"/>
                      </w:rPr>
                      <w:t xml:space="preserve"> </w:t>
                    </w:r>
                    <w:r w:rsidRPr="009F2F04">
                      <w:rPr>
                        <w:rFonts w:ascii="Proba Pro Lt" w:hAnsi="Proba Pro Lt" w:cs="Arial"/>
                        <w:sz w:val="20"/>
                        <w:szCs w:val="20"/>
                        <w:lang w:val="en-US"/>
                      </w:rPr>
                      <w:t>20 bodova – izvrstan (5)</w:t>
                    </w:r>
                  </w:p>
                  <w:p w14:paraId="37946E6D" w14:textId="77777777" w:rsidR="00BA1FD2" w:rsidRPr="009F2F04" w:rsidRDefault="00BA1FD2" w:rsidP="00B21D28">
                    <w:pPr>
                      <w:spacing w:after="0" w:line="240" w:lineRule="auto"/>
                      <w:rPr>
                        <w:rFonts w:ascii="Proba Pro Lt" w:hAnsi="Proba Pro Lt" w:cs="Arial"/>
                        <w:sz w:val="20"/>
                        <w:szCs w:val="20"/>
                        <w:lang w:val="en-US"/>
                      </w:rPr>
                    </w:pPr>
                  </w:p>
                  <w:p w14:paraId="545D255C" w14:textId="77777777" w:rsidR="00BA1FD2" w:rsidRPr="009F2F04" w:rsidRDefault="00BA1FD2" w:rsidP="00B21D28">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w:t>
                    </w:r>
                  </w:p>
                  <w:p w14:paraId="146F2B7E" w14:textId="77777777" w:rsidR="00BA1FD2" w:rsidRPr="009F2F04" w:rsidRDefault="00BA1FD2" w:rsidP="00B21D28">
                    <w:pPr>
                      <w:spacing w:after="0" w:line="240" w:lineRule="auto"/>
                      <w:rPr>
                        <w:rFonts w:ascii="Proba Pro Lt" w:hAnsi="Proba Pro Lt" w:cs="Arial"/>
                        <w:sz w:val="20"/>
                        <w:szCs w:val="20"/>
                      </w:rPr>
                    </w:pPr>
                    <w:r w:rsidRPr="009F2F04">
                      <w:rPr>
                        <w:rFonts w:ascii="Proba Pro Lt" w:hAnsi="Proba Pro Lt" w:cs="Arial"/>
                        <w:sz w:val="20"/>
                        <w:szCs w:val="20"/>
                      </w:rPr>
                      <w:t>&lt; 60</w:t>
                    </w:r>
                    <w:r>
                      <w:rPr>
                        <w:rFonts w:ascii="Proba Pro Lt" w:hAnsi="Proba Pro Lt" w:cs="Arial"/>
                        <w:sz w:val="20"/>
                        <w:szCs w:val="20"/>
                      </w:rPr>
                      <w:t xml:space="preserve"> </w:t>
                    </w:r>
                    <w:r w:rsidRPr="009F2F04">
                      <w:rPr>
                        <w:rFonts w:ascii="Proba Pro Lt" w:hAnsi="Proba Pro Lt" w:cs="Arial"/>
                        <w:sz w:val="20"/>
                        <w:szCs w:val="20"/>
                      </w:rPr>
                      <w:t>% nedovoljan (1)</w:t>
                    </w:r>
                  </w:p>
                  <w:p w14:paraId="07E437ED" w14:textId="77777777" w:rsidR="00BA1FD2" w:rsidRPr="009F2F04" w:rsidRDefault="00BA1FD2" w:rsidP="00B21D28">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Pr>
                        <w:rFonts w:ascii="Proba Pro Lt" w:hAnsi="Proba Pro Lt" w:cs="Arial"/>
                        <w:sz w:val="20"/>
                        <w:szCs w:val="20"/>
                      </w:rPr>
                      <w:t xml:space="preserve"> </w:t>
                    </w:r>
                    <w:r w:rsidRPr="009F2F04">
                      <w:rPr>
                        <w:rFonts w:ascii="Proba Pro Lt" w:hAnsi="Proba Pro Lt" w:cs="Arial"/>
                        <w:sz w:val="20"/>
                        <w:szCs w:val="20"/>
                      </w:rPr>
                      <w:t>% dovoljan (2)</w:t>
                    </w:r>
                  </w:p>
                  <w:p w14:paraId="59422695" w14:textId="77777777" w:rsidR="00BA1FD2" w:rsidRPr="009F2F04" w:rsidRDefault="00BA1FD2" w:rsidP="00B21D28">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 dobar (3)</w:t>
                    </w:r>
                  </w:p>
                  <w:p w14:paraId="59CF17C4" w14:textId="77777777" w:rsidR="00BA1FD2" w:rsidRPr="009F2F04" w:rsidRDefault="00BA1FD2" w:rsidP="00B21D28">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 vrlo dobar (4)</w:t>
                    </w:r>
                  </w:p>
                  <w:p w14:paraId="78CF9AC8" w14:textId="77777777" w:rsidR="00BA1FD2" w:rsidRPr="009F2F04" w:rsidDel="00B558AD" w:rsidRDefault="00BA1FD2" w:rsidP="00B21D28">
                    <w:pPr>
                      <w:spacing w:after="0" w:line="240" w:lineRule="auto"/>
                      <w:rPr>
                        <w:rFonts w:ascii="Proba Pro Lt" w:hAnsi="Proba Pro Lt" w:cs="Arial"/>
                        <w:sz w:val="20"/>
                        <w:szCs w:val="20"/>
                        <w:lang w:val="en-US"/>
                      </w:rPr>
                    </w:pP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 izvrstan (5)</w:t>
                    </w:r>
                  </w:p>
                </w:sdtContent>
              </w:sdt>
            </w:sdtContent>
          </w:sdt>
        </w:tc>
      </w:tr>
      <w:tr w:rsidR="00BA1FD2" w:rsidRPr="009F2F04" w14:paraId="6AFBF125" w14:textId="77777777" w:rsidTr="00B21D28">
        <w:tc>
          <w:tcPr>
            <w:tcW w:w="1256" w:type="pct"/>
            <w:tcBorders>
              <w:left w:val="single" w:sz="12" w:space="0" w:color="auto"/>
              <w:bottom w:val="single" w:sz="12" w:space="0" w:color="auto"/>
            </w:tcBorders>
            <w:shd w:val="clear" w:color="auto" w:fill="00A0DC"/>
            <w:vAlign w:val="center"/>
          </w:tcPr>
          <w:p w14:paraId="611222AB" w14:textId="77777777" w:rsidR="00BA1FD2" w:rsidRPr="009F2F04" w:rsidRDefault="00BA1FD2" w:rsidP="00B21D28">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FC8EA11" w14:textId="77777777" w:rsidR="00BA1FD2" w:rsidRPr="009F2F04" w:rsidRDefault="00BA1FD2" w:rsidP="00B21D28">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477187021"/>
              <w:placeholder>
                <w:docPart w:val="E5B06E0A4A954CA6B6215DB6BFC6CD40"/>
              </w:placeholder>
            </w:sdtPr>
            <w:sdtEndPr/>
            <w:sdtContent>
              <w:sdt>
                <w:sdtPr>
                  <w:rPr>
                    <w:rFonts w:ascii="Proba Pro Lt" w:hAnsi="Proba Pro Lt"/>
                    <w:i/>
                    <w:sz w:val="20"/>
                    <w:szCs w:val="20"/>
                  </w:rPr>
                  <w:id w:val="-1308390851"/>
                  <w:placeholder>
                    <w:docPart w:val="21AB2A97159F432FB621FC30ACF99AD8"/>
                  </w:placeholder>
                </w:sdtPr>
                <w:sdtEndPr>
                  <w:rPr>
                    <w:i w:val="0"/>
                  </w:rPr>
                </w:sdtEndPr>
                <w:sdtContent>
                  <w:p w14:paraId="29C84FE4" w14:textId="77777777" w:rsidR="00BA1FD2" w:rsidRPr="009F2F04" w:rsidRDefault="00BA1FD2" w:rsidP="00BA1FD2">
                    <w:pPr>
                      <w:pStyle w:val="ListParagraph"/>
                      <w:numPr>
                        <w:ilvl w:val="0"/>
                        <w:numId w:val="168"/>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odraditi sve vježbe</w:t>
                    </w:r>
                  </w:p>
                  <w:p w14:paraId="04AD9CC6" w14:textId="77777777" w:rsidR="00BA1FD2" w:rsidRPr="009F2F04" w:rsidRDefault="00BA1FD2" w:rsidP="00BA1FD2">
                    <w:pPr>
                      <w:pStyle w:val="ListParagraph"/>
                      <w:numPr>
                        <w:ilvl w:val="0"/>
                        <w:numId w:val="168"/>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prisustvovati svim predavanjima, a dozvoljen broj neopravdanih izostanaka s predavanja je 2</w:t>
                    </w:r>
                  </w:p>
                  <w:p w14:paraId="1363FB39" w14:textId="77777777" w:rsidR="00BA1FD2" w:rsidRPr="009F2F04" w:rsidRDefault="00BA1FD2" w:rsidP="00BA1FD2">
                    <w:pPr>
                      <w:pStyle w:val="ListParagraph"/>
                      <w:numPr>
                        <w:ilvl w:val="0"/>
                        <w:numId w:val="168"/>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 xml:space="preserve">napraviti i izložiti seminar  </w:t>
                    </w:r>
                  </w:p>
                  <w:p w14:paraId="7DA98262" w14:textId="77777777" w:rsidR="00BA1FD2" w:rsidRPr="009F2F04" w:rsidRDefault="00BA1FD2" w:rsidP="00BA1FD2">
                    <w:pPr>
                      <w:pStyle w:val="ListParagraph"/>
                      <w:numPr>
                        <w:ilvl w:val="0"/>
                        <w:numId w:val="168"/>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postići minimalno 11 bodova na pismenom ispitu</w:t>
                    </w:r>
                  </w:p>
                </w:sdtContent>
              </w:sdt>
            </w:sdtContent>
          </w:sdt>
        </w:tc>
      </w:tr>
      <w:tr w:rsidR="00BA1FD2" w:rsidRPr="009F2F04" w14:paraId="615D751E" w14:textId="77777777" w:rsidTr="00FB1D70">
        <w:tc>
          <w:tcPr>
            <w:tcW w:w="1256" w:type="pct"/>
            <w:vMerge w:val="restart"/>
            <w:tcBorders>
              <w:top w:val="single" w:sz="12" w:space="0" w:color="auto"/>
              <w:left w:val="single" w:sz="12" w:space="0" w:color="auto"/>
            </w:tcBorders>
            <w:shd w:val="clear" w:color="auto" w:fill="00A0DC"/>
            <w:vAlign w:val="center"/>
          </w:tcPr>
          <w:p w14:paraId="5E5F08E8" w14:textId="77777777" w:rsidR="00BA1FD2" w:rsidRPr="009F2F04" w:rsidRDefault="00BA1FD2" w:rsidP="00B21D28">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EE59ED8" w14:textId="77777777" w:rsidR="00BA1FD2" w:rsidRPr="009F2F04" w:rsidRDefault="00BA1FD2" w:rsidP="00B21D28">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0BBA41" w14:textId="77777777" w:rsidR="00BA1FD2" w:rsidRPr="009F2F04" w:rsidRDefault="00BA1FD2" w:rsidP="00B21D28">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F53E22" w14:textId="77777777" w:rsidR="00BA1FD2" w:rsidRPr="009F2F04" w:rsidRDefault="00BA1FD2" w:rsidP="00B21D28">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A1FD2" w:rsidRPr="009F2F04" w14:paraId="2F157F35" w14:textId="77777777" w:rsidTr="00FB1D70">
        <w:trPr>
          <w:trHeight w:val="75"/>
        </w:trPr>
        <w:tc>
          <w:tcPr>
            <w:tcW w:w="1256" w:type="pct"/>
            <w:vMerge/>
            <w:tcBorders>
              <w:left w:val="single" w:sz="12" w:space="0" w:color="auto"/>
            </w:tcBorders>
            <w:shd w:val="clear" w:color="auto" w:fill="00A0DC"/>
            <w:vAlign w:val="center"/>
          </w:tcPr>
          <w:p w14:paraId="5962E6C6" w14:textId="77777777" w:rsidR="00BA1FD2" w:rsidRPr="009F2F04" w:rsidRDefault="00BA1FD2" w:rsidP="00BA1FD2">
            <w:pPr>
              <w:numPr>
                <w:ilvl w:val="0"/>
                <w:numId w:val="169"/>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08386792"/>
              <w:placeholder>
                <w:docPart w:val="B325B7E1F152455D9723D5E67B119B85"/>
              </w:placeholder>
            </w:sdtPr>
            <w:sdtEndPr/>
            <w:sdtContent>
              <w:sdt>
                <w:sdtPr>
                  <w:rPr>
                    <w:rFonts w:ascii="Proba Pro Lt" w:hAnsi="Proba Pro Lt" w:cs="Arial"/>
                    <w:color w:val="000000"/>
                    <w:sz w:val="20"/>
                    <w:szCs w:val="20"/>
                  </w:rPr>
                  <w:id w:val="1646933596"/>
                  <w:placeholder>
                    <w:docPart w:val="DA909684A025459499B0C0003E599BC3"/>
                  </w:placeholder>
                </w:sdtPr>
                <w:sdtEndPr/>
                <w:sdtContent>
                  <w:p w14:paraId="423C22D4" w14:textId="77777777" w:rsidR="00BA1FD2" w:rsidRPr="009F2F04" w:rsidRDefault="00BA1FD2" w:rsidP="00B21D28">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K. Faber: Biotransformations in Organic Chemistry: A Textbook (6th Ed.), Springer, Heidelberg, 2011.</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2933883"/>
              <w:placeholder>
                <w:docPart w:val="C3D1708875434B339863D1DE3B39B42A"/>
              </w:placeholder>
            </w:sdtPr>
            <w:sdtEndPr/>
            <w:sdtContent>
              <w:p w14:paraId="1811043F" w14:textId="77777777" w:rsidR="00BA1FD2" w:rsidRPr="009F2F04" w:rsidRDefault="00BA1FD2" w:rsidP="00B21D2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049746"/>
              <w:placeholder>
                <w:docPart w:val="48EA1252A4A24A4CA5606BD1EEC15FD8"/>
              </w:placeholder>
            </w:sdtPr>
            <w:sdtEndPr/>
            <w:sdtContent>
              <w:sdt>
                <w:sdtPr>
                  <w:rPr>
                    <w:rFonts w:ascii="Proba Pro Lt" w:hAnsi="Proba Pro Lt" w:cs="Arial"/>
                    <w:color w:val="000000"/>
                    <w:sz w:val="20"/>
                    <w:szCs w:val="20"/>
                  </w:rPr>
                  <w:id w:val="-1159842300"/>
                  <w:placeholder>
                    <w:docPart w:val="539BDD1E7EA64E7784AC2800A3CD0D27"/>
                  </w:placeholder>
                </w:sdtPr>
                <w:sdtEndPr/>
                <w:sdtContent>
                  <w:sdt>
                    <w:sdtPr>
                      <w:rPr>
                        <w:rFonts w:ascii="Proba Pro Lt" w:hAnsi="Proba Pro Lt" w:cs="Arial"/>
                        <w:color w:val="000000"/>
                        <w:sz w:val="20"/>
                        <w:szCs w:val="20"/>
                      </w:rPr>
                      <w:id w:val="-1689669812"/>
                      <w:placeholder>
                        <w:docPart w:val="A5990880CEC84699A3533AF032DE3D9C"/>
                      </w:placeholder>
                    </w:sdtPr>
                    <w:sdtEndPr/>
                    <w:sdtContent>
                      <w:p w14:paraId="5FDCA792" w14:textId="77777777" w:rsidR="00BA1FD2" w:rsidRPr="009F2F04" w:rsidRDefault="00BA1FD2" w:rsidP="00B21D2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BA1FD2" w:rsidRPr="009F2F04" w14:paraId="21EED8AF" w14:textId="77777777" w:rsidTr="00FB1D70">
        <w:trPr>
          <w:trHeight w:val="75"/>
        </w:trPr>
        <w:tc>
          <w:tcPr>
            <w:tcW w:w="1256" w:type="pct"/>
            <w:vMerge/>
            <w:tcBorders>
              <w:left w:val="single" w:sz="12" w:space="0" w:color="auto"/>
            </w:tcBorders>
            <w:shd w:val="clear" w:color="auto" w:fill="00A0DC"/>
            <w:vAlign w:val="center"/>
          </w:tcPr>
          <w:p w14:paraId="66BDCEB2" w14:textId="77777777" w:rsidR="00BA1FD2" w:rsidRPr="009F2F04" w:rsidRDefault="00BA1FD2" w:rsidP="00BA1FD2">
            <w:pPr>
              <w:numPr>
                <w:ilvl w:val="0"/>
                <w:numId w:val="169"/>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18506013"/>
              <w:placeholder>
                <w:docPart w:val="4C1DEB57EAF4420DB6909A4186BBCF78"/>
              </w:placeholder>
            </w:sdtPr>
            <w:sdtEndPr/>
            <w:sdtContent>
              <w:p w14:paraId="1AAF7695" w14:textId="77777777" w:rsidR="00BA1FD2" w:rsidRPr="009F2F04" w:rsidRDefault="00BA1FD2" w:rsidP="00B21D28">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J. Whittall, P. Sutton: Practical Methods for Biocatalysis and Biotransformations, John Wiley &amp; Sons, New Jersey,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4685775"/>
              <w:placeholder>
                <w:docPart w:val="32AAE41C5A424D0193C816FB3EF27A6E"/>
              </w:placeholder>
            </w:sdtPr>
            <w:sdtEndPr/>
            <w:sdtContent>
              <w:p w14:paraId="5864E587" w14:textId="77777777" w:rsidR="00BA1FD2" w:rsidRPr="009F2F04" w:rsidRDefault="00BA1FD2" w:rsidP="00B21D2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9106921"/>
              <w:placeholder>
                <w:docPart w:val="8A0A0886B75F41469B5463F38B50CD05"/>
              </w:placeholder>
            </w:sdtPr>
            <w:sdtEndPr/>
            <w:sdtContent>
              <w:sdt>
                <w:sdtPr>
                  <w:rPr>
                    <w:rFonts w:ascii="Proba Pro Lt" w:hAnsi="Proba Pro Lt" w:cs="Arial"/>
                    <w:color w:val="000000"/>
                    <w:sz w:val="20"/>
                    <w:szCs w:val="20"/>
                  </w:rPr>
                  <w:id w:val="-528641990"/>
                  <w:placeholder>
                    <w:docPart w:val="AC75AFD70C574665B0681B6F637E01F9"/>
                  </w:placeholder>
                </w:sdtPr>
                <w:sdtEndPr/>
                <w:sdtContent>
                  <w:sdt>
                    <w:sdtPr>
                      <w:rPr>
                        <w:rFonts w:ascii="Proba Pro Lt" w:hAnsi="Proba Pro Lt" w:cs="Arial"/>
                        <w:color w:val="000000"/>
                        <w:sz w:val="20"/>
                        <w:szCs w:val="20"/>
                      </w:rPr>
                      <w:id w:val="-46913412"/>
                      <w:placeholder>
                        <w:docPart w:val="082D6C36ACE642F4A36388AC1B6ABD6C"/>
                      </w:placeholder>
                    </w:sdtPr>
                    <w:sdtEndPr/>
                    <w:sdtContent>
                      <w:p w14:paraId="31C65D1C" w14:textId="77777777" w:rsidR="00BA1FD2" w:rsidRPr="009F2F04" w:rsidRDefault="00BA1FD2" w:rsidP="00B21D2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BA1FD2" w:rsidRPr="009F2F04" w14:paraId="30C3ACE3" w14:textId="77777777" w:rsidTr="00B21D28">
        <w:tc>
          <w:tcPr>
            <w:tcW w:w="1256" w:type="pct"/>
            <w:tcBorders>
              <w:top w:val="single" w:sz="12" w:space="0" w:color="auto"/>
              <w:left w:val="single" w:sz="12" w:space="0" w:color="auto"/>
            </w:tcBorders>
            <w:shd w:val="clear" w:color="auto" w:fill="00A0DC"/>
            <w:vAlign w:val="center"/>
          </w:tcPr>
          <w:p w14:paraId="62FB7F6C" w14:textId="77777777" w:rsidR="00BA1FD2" w:rsidRPr="009F2F04" w:rsidRDefault="00BA1FD2" w:rsidP="00B21D28">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eastAsia="Calibri" w:hAnsi="Proba Pro Lt" w:cs="Arial"/>
              <w:sz w:val="20"/>
              <w:szCs w:val="20"/>
              <w:lang w:eastAsia="en-US"/>
            </w:rPr>
            <w:id w:val="-1573572240"/>
            <w:placeholder>
              <w:docPart w:val="BE6C102943B94B05BF9F7451D574103E"/>
            </w:placeholder>
          </w:sdtPr>
          <w:sdtEndPr>
            <w:rPr>
              <w:rFonts w:ascii="Calibri" w:hAnsi="Calibri" w:cs="Calibri"/>
              <w:sz w:val="22"/>
              <w:szCs w:val="22"/>
            </w:rPr>
          </w:sdtEndPr>
          <w:sdtContent>
            <w:tc>
              <w:tcPr>
                <w:tcW w:w="3744" w:type="pct"/>
                <w:gridSpan w:val="13"/>
                <w:tcBorders>
                  <w:top w:val="single" w:sz="12" w:space="0" w:color="auto"/>
                  <w:right w:val="single" w:sz="12" w:space="0" w:color="auto"/>
                </w:tcBorders>
              </w:tcPr>
              <w:p w14:paraId="655447DF" w14:textId="77777777" w:rsidR="00BA1FD2" w:rsidRPr="009F2F04" w:rsidRDefault="00BA1FD2" w:rsidP="00BA1FD2">
                <w:pPr>
                  <w:pStyle w:val="NormalWeb"/>
                  <w:numPr>
                    <w:ilvl w:val="0"/>
                    <w:numId w:val="170"/>
                  </w:numPr>
                  <w:spacing w:before="0" w:beforeAutospacing="0" w:after="0" w:afterAutospacing="0"/>
                  <w:ind w:left="375"/>
                  <w:rPr>
                    <w:rFonts w:ascii="Proba Pro Lt" w:hAnsi="Proba Pro Lt" w:cs="Arial"/>
                    <w:sz w:val="20"/>
                    <w:szCs w:val="20"/>
                  </w:rPr>
                </w:pPr>
                <w:r w:rsidRPr="009F2F04">
                  <w:rPr>
                    <w:rFonts w:ascii="Proba Pro Lt" w:hAnsi="Proba Pro Lt" w:cs="Arial"/>
                    <w:sz w:val="20"/>
                    <w:szCs w:val="20"/>
                  </w:rPr>
                  <w:t>J.Tao, R. J. Kazlauskas (eds.): Biocatalysis for Green Chemistry and Chemical Process Development, Jonh Wiely&amp;Sons, Inc., New Jersey, 2011.</w:t>
                </w:r>
              </w:p>
              <w:p w14:paraId="6D561698" w14:textId="77777777" w:rsidR="00BA1FD2" w:rsidRPr="008F775B" w:rsidRDefault="00BA1FD2" w:rsidP="00BA1FD2">
                <w:pPr>
                  <w:pStyle w:val="ListParagraph"/>
                  <w:numPr>
                    <w:ilvl w:val="0"/>
                    <w:numId w:val="170"/>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J.Tao, G.-Q. Lin, A. Liese: Biocatalysis for the Pharmaceutical Industry: Discovery, Development, and Manufacturing, Jonh Wiely&amp;Sons (Asia) Pte Ltd, Singapore, 2009.</w:t>
                </w:r>
              </w:p>
              <w:p w14:paraId="1AADA43B" w14:textId="77777777" w:rsidR="00BA1FD2" w:rsidRPr="008F775B" w:rsidRDefault="00BA1FD2" w:rsidP="00BA1FD2">
                <w:pPr>
                  <w:pStyle w:val="ListParagraph"/>
                  <w:numPr>
                    <w:ilvl w:val="0"/>
                    <w:numId w:val="170"/>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A.Liese, K. Seelbech, C. Wandrey (eds.): Industrial Biotransformations: 2nd, Completely Revised and Enlarged Edition, Wiley-VCH, Weinheim, 2006.</w:t>
                </w:r>
              </w:p>
              <w:p w14:paraId="12822B33" w14:textId="77777777" w:rsidR="00BA1FD2" w:rsidRPr="008F775B" w:rsidRDefault="00BA1FD2" w:rsidP="00BA1FD2">
                <w:pPr>
                  <w:pStyle w:val="ListParagraph"/>
                  <w:numPr>
                    <w:ilvl w:val="0"/>
                    <w:numId w:val="170"/>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A.S. Bommarius, B.R. Riebel: Biocatalysis: Fundamentals and Applications, Wiley-VCH Verlag GmbF&amp;Co. KgaA, Weinheim, 2004.</w:t>
                </w:r>
              </w:p>
              <w:p w14:paraId="26C00D1C" w14:textId="77777777" w:rsidR="00BA1FD2" w:rsidRPr="008F775B" w:rsidRDefault="00BA1FD2" w:rsidP="00BA1FD2">
                <w:pPr>
                  <w:pStyle w:val="ListParagraph"/>
                  <w:numPr>
                    <w:ilvl w:val="0"/>
                    <w:numId w:val="170"/>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W.D. Fessner: Stereoselective Biocatalysis (ed. R.N. Patel), Marcel Dekker. Inc., New York, 2000.</w:t>
                </w:r>
              </w:p>
            </w:tc>
          </w:sdtContent>
        </w:sdt>
      </w:tr>
      <w:tr w:rsidR="00BA1FD2" w:rsidRPr="009F2F04" w14:paraId="1B668B5F" w14:textId="77777777" w:rsidTr="00B21D28">
        <w:tc>
          <w:tcPr>
            <w:tcW w:w="1256" w:type="pct"/>
            <w:tcBorders>
              <w:top w:val="single" w:sz="12" w:space="0" w:color="auto"/>
              <w:left w:val="single" w:sz="12" w:space="0" w:color="auto"/>
            </w:tcBorders>
            <w:shd w:val="clear" w:color="auto" w:fill="00A0DC"/>
            <w:vAlign w:val="center"/>
          </w:tcPr>
          <w:p w14:paraId="5DCC3F67" w14:textId="77777777" w:rsidR="00BA1FD2" w:rsidRPr="009F2F04" w:rsidRDefault="00BA1FD2" w:rsidP="00B21D28">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FA9426F" w14:textId="77777777" w:rsidR="00BA1FD2" w:rsidRPr="009F2F04" w:rsidRDefault="00BA1FD2" w:rsidP="00B21D28">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29" w:history="1">
              <w:r w:rsidRPr="009F2F04">
                <w:rPr>
                  <w:rStyle w:val="Hyperlink"/>
                  <w:rFonts w:ascii="Proba Pro Lt" w:hAnsi="Proba Pro Lt"/>
                  <w:i/>
                  <w:sz w:val="20"/>
                  <w:szCs w:val="20"/>
                </w:rPr>
                <w:t>http://www.pbf.unizg.hr/studiji/ispitni_rokovi</w:t>
              </w:r>
            </w:hyperlink>
          </w:p>
        </w:tc>
      </w:tr>
      <w:tr w:rsidR="00BA1FD2" w:rsidRPr="009F2F04" w14:paraId="4A05D796" w14:textId="77777777" w:rsidTr="00B21D28">
        <w:tc>
          <w:tcPr>
            <w:tcW w:w="1256" w:type="pct"/>
            <w:tcBorders>
              <w:left w:val="single" w:sz="12" w:space="0" w:color="auto"/>
              <w:bottom w:val="single" w:sz="12" w:space="0" w:color="auto"/>
            </w:tcBorders>
            <w:shd w:val="clear" w:color="auto" w:fill="00A0DC"/>
            <w:vAlign w:val="center"/>
          </w:tcPr>
          <w:p w14:paraId="47FD767B" w14:textId="77777777" w:rsidR="00BA1FD2" w:rsidRPr="009F2F04" w:rsidRDefault="00BA1FD2" w:rsidP="00B21D28">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382171296"/>
            <w:placeholder>
              <w:docPart w:val="76D5DBF93A394665A28284F580244970"/>
            </w:placeholder>
          </w:sdtPr>
          <w:sdtEndPr/>
          <w:sdtContent>
            <w:tc>
              <w:tcPr>
                <w:tcW w:w="3744" w:type="pct"/>
                <w:gridSpan w:val="13"/>
                <w:tcBorders>
                  <w:bottom w:val="single" w:sz="12" w:space="0" w:color="auto"/>
                  <w:right w:val="single" w:sz="12" w:space="0" w:color="auto"/>
                </w:tcBorders>
              </w:tcPr>
              <w:p w14:paraId="61B724A6" w14:textId="77777777" w:rsidR="00BA1FD2" w:rsidRPr="009F2F04" w:rsidRDefault="00BA1FD2" w:rsidP="00B21D28">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8A92A07" w14:textId="1B82F88C" w:rsidR="00AF60B3" w:rsidRDefault="00AF60B3" w:rsidP="008176A5">
      <w:pPr>
        <w:spacing w:after="0" w:line="240" w:lineRule="auto"/>
        <w:rPr>
          <w:rFonts w:ascii="Proba Pro Lt" w:hAnsi="Proba Pro Lt"/>
          <w:sz w:val="20"/>
          <w:szCs w:val="20"/>
        </w:rPr>
      </w:pPr>
    </w:p>
    <w:sectPr w:rsidR="00AF60B3" w:rsidSect="00AE4CD0">
      <w:footerReference w:type="default" r:id="rId230"/>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AFCCEF" w14:textId="77777777" w:rsidR="00DB7BE2" w:rsidRDefault="00DB7BE2" w:rsidP="0010641C">
      <w:pPr>
        <w:spacing w:after="0" w:line="240" w:lineRule="auto"/>
      </w:pPr>
      <w:r>
        <w:separator/>
      </w:r>
    </w:p>
  </w:endnote>
  <w:endnote w:type="continuationSeparator" w:id="0">
    <w:p w14:paraId="30DA72A3" w14:textId="77777777" w:rsidR="00DB7BE2" w:rsidRDefault="00DB7BE2"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Trebuchet MS"/>
    <w:panose1 w:val="000000000000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eiryo">
    <w:panose1 w:val="020B0604030504040204"/>
    <w:charset w:val="80"/>
    <w:family w:val="swiss"/>
    <w:pitch w:val="variable"/>
    <w:sig w:usb0="E10102FF" w:usb1="EAC7FFFF" w:usb2="0001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1014468"/>
      <w:docPartObj>
        <w:docPartGallery w:val="Page Numbers (Bottom of Page)"/>
        <w:docPartUnique/>
      </w:docPartObj>
    </w:sdtPr>
    <w:sdtEndPr>
      <w:rPr>
        <w:rFonts w:ascii="Proba Pro Lt" w:hAnsi="Proba Pro Lt"/>
        <w:noProof/>
        <w:sz w:val="20"/>
        <w:szCs w:val="20"/>
      </w:rPr>
    </w:sdtEndPr>
    <w:sdtContent>
      <w:p w14:paraId="24439C1F" w14:textId="2191BC51" w:rsidR="00870920" w:rsidRPr="00A05BE9" w:rsidRDefault="00870920">
        <w:pPr>
          <w:pStyle w:val="Footer"/>
          <w:jc w:val="center"/>
          <w:rPr>
            <w:rFonts w:ascii="Proba Pro Lt" w:hAnsi="Proba Pro Lt"/>
            <w:sz w:val="20"/>
            <w:szCs w:val="20"/>
          </w:rPr>
        </w:pPr>
        <w:r w:rsidRPr="00A05BE9">
          <w:rPr>
            <w:rFonts w:ascii="Proba Pro Lt" w:hAnsi="Proba Pro Lt"/>
            <w:sz w:val="20"/>
            <w:szCs w:val="20"/>
          </w:rPr>
          <w:fldChar w:fldCharType="begin"/>
        </w:r>
        <w:r w:rsidRPr="00A05BE9">
          <w:rPr>
            <w:rFonts w:ascii="Proba Pro Lt" w:hAnsi="Proba Pro Lt"/>
            <w:sz w:val="20"/>
            <w:szCs w:val="20"/>
          </w:rPr>
          <w:instrText xml:space="preserve"> PAGE   \* MERGEFORMAT </w:instrText>
        </w:r>
        <w:r w:rsidRPr="00A05BE9">
          <w:rPr>
            <w:rFonts w:ascii="Proba Pro Lt" w:hAnsi="Proba Pro Lt"/>
            <w:sz w:val="20"/>
            <w:szCs w:val="20"/>
          </w:rPr>
          <w:fldChar w:fldCharType="separate"/>
        </w:r>
        <w:r w:rsidR="00725D8E">
          <w:rPr>
            <w:rFonts w:ascii="Proba Pro Lt" w:hAnsi="Proba Pro Lt"/>
            <w:noProof/>
            <w:sz w:val="20"/>
            <w:szCs w:val="20"/>
          </w:rPr>
          <w:t>76</w:t>
        </w:r>
        <w:r w:rsidRPr="00A05BE9">
          <w:rPr>
            <w:rFonts w:ascii="Proba Pro Lt" w:hAnsi="Proba Pro Lt"/>
            <w:noProof/>
            <w:sz w:val="20"/>
            <w:szCs w:val="20"/>
          </w:rPr>
          <w:fldChar w:fldCharType="end"/>
        </w:r>
      </w:p>
    </w:sdtContent>
  </w:sdt>
  <w:p w14:paraId="2E9D6927" w14:textId="77777777" w:rsidR="00870920" w:rsidRDefault="008709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1B6538" w14:textId="77777777" w:rsidR="00DB7BE2" w:rsidRDefault="00DB7BE2" w:rsidP="0010641C">
      <w:pPr>
        <w:spacing w:after="0" w:line="240" w:lineRule="auto"/>
      </w:pPr>
      <w:r>
        <w:separator/>
      </w:r>
    </w:p>
  </w:footnote>
  <w:footnote w:type="continuationSeparator" w:id="0">
    <w:p w14:paraId="129692C8" w14:textId="77777777" w:rsidR="00DB7BE2" w:rsidRDefault="00DB7BE2" w:rsidP="001064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3623D"/>
    <w:multiLevelType w:val="hybridMultilevel"/>
    <w:tmpl w:val="33860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3F206FD"/>
    <w:multiLevelType w:val="hybridMultilevel"/>
    <w:tmpl w:val="7890A0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482166D"/>
    <w:multiLevelType w:val="hybridMultilevel"/>
    <w:tmpl w:val="FF1460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4C35B2C"/>
    <w:multiLevelType w:val="hybridMultilevel"/>
    <w:tmpl w:val="E9CCDB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64A6949"/>
    <w:multiLevelType w:val="hybridMultilevel"/>
    <w:tmpl w:val="DA2AF5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65F2365"/>
    <w:multiLevelType w:val="hybridMultilevel"/>
    <w:tmpl w:val="32262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67C064A"/>
    <w:multiLevelType w:val="hybridMultilevel"/>
    <w:tmpl w:val="DDF6E6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76F5B8C"/>
    <w:multiLevelType w:val="hybridMultilevel"/>
    <w:tmpl w:val="87BA8CDA"/>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9" w15:restartNumberingAfterBreak="0">
    <w:nsid w:val="07A04310"/>
    <w:multiLevelType w:val="hybridMultilevel"/>
    <w:tmpl w:val="0C2E8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083640A2"/>
    <w:multiLevelType w:val="hybridMultilevel"/>
    <w:tmpl w:val="801883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C63763C"/>
    <w:multiLevelType w:val="hybridMultilevel"/>
    <w:tmpl w:val="4D04F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02043B5"/>
    <w:multiLevelType w:val="hybridMultilevel"/>
    <w:tmpl w:val="5D66AA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0536AFA"/>
    <w:multiLevelType w:val="hybridMultilevel"/>
    <w:tmpl w:val="81B0A4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10D4ECE"/>
    <w:multiLevelType w:val="hybridMultilevel"/>
    <w:tmpl w:val="DC728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1383E04"/>
    <w:multiLevelType w:val="hybridMultilevel"/>
    <w:tmpl w:val="DF404D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24" w15:restartNumberingAfterBreak="0">
    <w:nsid w:val="12EA3F5E"/>
    <w:multiLevelType w:val="hybridMultilevel"/>
    <w:tmpl w:val="5F0EF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130728CC"/>
    <w:multiLevelType w:val="multilevel"/>
    <w:tmpl w:val="83CA6D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14693BD8"/>
    <w:multiLevelType w:val="hybridMultilevel"/>
    <w:tmpl w:val="1BF883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628229C"/>
    <w:multiLevelType w:val="hybridMultilevel"/>
    <w:tmpl w:val="D76C07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2" w15:restartNumberingAfterBreak="0">
    <w:nsid w:val="18C8638B"/>
    <w:multiLevelType w:val="multilevel"/>
    <w:tmpl w:val="7E40C84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5" w15:restartNumberingAfterBreak="0">
    <w:nsid w:val="1AD109A6"/>
    <w:multiLevelType w:val="hybridMultilevel"/>
    <w:tmpl w:val="C2721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1BDE4475"/>
    <w:multiLevelType w:val="hybridMultilevel"/>
    <w:tmpl w:val="22F2F118"/>
    <w:lvl w:ilvl="0" w:tplc="041A0001">
      <w:start w:val="1"/>
      <w:numFmt w:val="bullet"/>
      <w:lvlText w:val=""/>
      <w:lvlJc w:val="left"/>
      <w:pPr>
        <w:ind w:left="502"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D241E45"/>
    <w:multiLevelType w:val="multilevel"/>
    <w:tmpl w:val="E0E0B218"/>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D433DB9"/>
    <w:multiLevelType w:val="hybridMultilevel"/>
    <w:tmpl w:val="EAF676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EBF3A76"/>
    <w:multiLevelType w:val="hybridMultilevel"/>
    <w:tmpl w:val="F232FB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1F8F6E30"/>
    <w:multiLevelType w:val="hybridMultilevel"/>
    <w:tmpl w:val="FFCAB6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20F1077F"/>
    <w:multiLevelType w:val="hybridMultilevel"/>
    <w:tmpl w:val="77544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223332CB"/>
    <w:multiLevelType w:val="hybridMultilevel"/>
    <w:tmpl w:val="AEEACF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22641C71"/>
    <w:multiLevelType w:val="hybridMultilevel"/>
    <w:tmpl w:val="A6802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9" w15:restartNumberingAfterBreak="0">
    <w:nsid w:val="232F79F4"/>
    <w:multiLevelType w:val="hybridMultilevel"/>
    <w:tmpl w:val="8EACF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257E17F1"/>
    <w:multiLevelType w:val="hybridMultilevel"/>
    <w:tmpl w:val="76CC07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26E964C8"/>
    <w:multiLevelType w:val="hybridMultilevel"/>
    <w:tmpl w:val="3ACADF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27C86E6D"/>
    <w:multiLevelType w:val="hybridMultilevel"/>
    <w:tmpl w:val="9A728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28C7068E"/>
    <w:multiLevelType w:val="hybridMultilevel"/>
    <w:tmpl w:val="346C7F1E"/>
    <w:lvl w:ilvl="0" w:tplc="33C0C000">
      <w:start w:val="1"/>
      <w:numFmt w:val="bullet"/>
      <w:lvlText w:val=""/>
      <w:lvlJc w:val="left"/>
      <w:pPr>
        <w:ind w:left="1080" w:hanging="360"/>
      </w:pPr>
      <w:rPr>
        <w:rFonts w:ascii="Symbol" w:hAnsi="Symbol" w:hint="default"/>
        <w:color w:val="auto"/>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4" w15:restartNumberingAfterBreak="0">
    <w:nsid w:val="29513B3A"/>
    <w:multiLevelType w:val="hybridMultilevel"/>
    <w:tmpl w:val="20C81D7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5" w15:restartNumberingAfterBreak="0">
    <w:nsid w:val="29997DC1"/>
    <w:multiLevelType w:val="hybridMultilevel"/>
    <w:tmpl w:val="72686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7" w15:restartNumberingAfterBreak="0">
    <w:nsid w:val="29E2723F"/>
    <w:multiLevelType w:val="hybridMultilevel"/>
    <w:tmpl w:val="3BF6B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9" w15:restartNumberingAfterBreak="0">
    <w:nsid w:val="2AB475CA"/>
    <w:multiLevelType w:val="hybridMultilevel"/>
    <w:tmpl w:val="292CF2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2" w15:restartNumberingAfterBreak="0">
    <w:nsid w:val="2CB26675"/>
    <w:multiLevelType w:val="hybridMultilevel"/>
    <w:tmpl w:val="BC14E0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CBD063C"/>
    <w:multiLevelType w:val="hybridMultilevel"/>
    <w:tmpl w:val="B4A6C8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DFB2763"/>
    <w:multiLevelType w:val="hybridMultilevel"/>
    <w:tmpl w:val="557848D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2EC922C1"/>
    <w:multiLevelType w:val="hybridMultilevel"/>
    <w:tmpl w:val="DCA68E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7" w15:restartNumberingAfterBreak="0">
    <w:nsid w:val="306F5CEE"/>
    <w:multiLevelType w:val="hybridMultilevel"/>
    <w:tmpl w:val="C9E4BE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9" w15:restartNumberingAfterBreak="0">
    <w:nsid w:val="3147203A"/>
    <w:multiLevelType w:val="hybridMultilevel"/>
    <w:tmpl w:val="02109D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316A6136"/>
    <w:multiLevelType w:val="hybridMultilevel"/>
    <w:tmpl w:val="50A891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2"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337971BD"/>
    <w:multiLevelType w:val="hybridMultilevel"/>
    <w:tmpl w:val="E8DE3A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1">
      <w:start w:val="1"/>
      <w:numFmt w:val="bullet"/>
      <w:lvlText w:val=""/>
      <w:lvlJc w:val="left"/>
      <w:pPr>
        <w:ind w:left="2160" w:hanging="360"/>
      </w:pPr>
      <w:rPr>
        <w:rFonts w:ascii="Symbol" w:hAnsi="Symbo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35387102"/>
    <w:multiLevelType w:val="hybridMultilevel"/>
    <w:tmpl w:val="71BCB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3724246E"/>
    <w:multiLevelType w:val="hybridMultilevel"/>
    <w:tmpl w:val="8F0AEC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1"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3"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3F8520CB"/>
    <w:multiLevelType w:val="hybridMultilevel"/>
    <w:tmpl w:val="8DD820C2"/>
    <w:lvl w:ilvl="0" w:tplc="041A0001">
      <w:start w:val="1"/>
      <w:numFmt w:val="bullet"/>
      <w:lvlText w:val=""/>
      <w:lvlJc w:val="left"/>
      <w:pPr>
        <w:ind w:left="712" w:hanging="360"/>
      </w:pPr>
      <w:rPr>
        <w:rFonts w:ascii="Symbol" w:hAnsi="Symbol" w:hint="default"/>
      </w:rPr>
    </w:lvl>
    <w:lvl w:ilvl="1" w:tplc="041A0003" w:tentative="1">
      <w:start w:val="1"/>
      <w:numFmt w:val="bullet"/>
      <w:lvlText w:val="o"/>
      <w:lvlJc w:val="left"/>
      <w:pPr>
        <w:ind w:left="1432" w:hanging="360"/>
      </w:pPr>
      <w:rPr>
        <w:rFonts w:ascii="Courier New" w:hAnsi="Courier New" w:cs="Courier New" w:hint="default"/>
      </w:rPr>
    </w:lvl>
    <w:lvl w:ilvl="2" w:tplc="041A0005" w:tentative="1">
      <w:start w:val="1"/>
      <w:numFmt w:val="bullet"/>
      <w:lvlText w:val=""/>
      <w:lvlJc w:val="left"/>
      <w:pPr>
        <w:ind w:left="2152" w:hanging="360"/>
      </w:pPr>
      <w:rPr>
        <w:rFonts w:ascii="Wingdings" w:hAnsi="Wingdings" w:hint="default"/>
      </w:rPr>
    </w:lvl>
    <w:lvl w:ilvl="3" w:tplc="041A0001" w:tentative="1">
      <w:start w:val="1"/>
      <w:numFmt w:val="bullet"/>
      <w:lvlText w:val=""/>
      <w:lvlJc w:val="left"/>
      <w:pPr>
        <w:ind w:left="2872" w:hanging="360"/>
      </w:pPr>
      <w:rPr>
        <w:rFonts w:ascii="Symbol" w:hAnsi="Symbol" w:hint="default"/>
      </w:rPr>
    </w:lvl>
    <w:lvl w:ilvl="4" w:tplc="041A0003" w:tentative="1">
      <w:start w:val="1"/>
      <w:numFmt w:val="bullet"/>
      <w:lvlText w:val="o"/>
      <w:lvlJc w:val="left"/>
      <w:pPr>
        <w:ind w:left="3592" w:hanging="360"/>
      </w:pPr>
      <w:rPr>
        <w:rFonts w:ascii="Courier New" w:hAnsi="Courier New" w:cs="Courier New" w:hint="default"/>
      </w:rPr>
    </w:lvl>
    <w:lvl w:ilvl="5" w:tplc="041A0005" w:tentative="1">
      <w:start w:val="1"/>
      <w:numFmt w:val="bullet"/>
      <w:lvlText w:val=""/>
      <w:lvlJc w:val="left"/>
      <w:pPr>
        <w:ind w:left="4312" w:hanging="360"/>
      </w:pPr>
      <w:rPr>
        <w:rFonts w:ascii="Wingdings" w:hAnsi="Wingdings" w:hint="default"/>
      </w:rPr>
    </w:lvl>
    <w:lvl w:ilvl="6" w:tplc="041A0001" w:tentative="1">
      <w:start w:val="1"/>
      <w:numFmt w:val="bullet"/>
      <w:lvlText w:val=""/>
      <w:lvlJc w:val="left"/>
      <w:pPr>
        <w:ind w:left="5032" w:hanging="360"/>
      </w:pPr>
      <w:rPr>
        <w:rFonts w:ascii="Symbol" w:hAnsi="Symbol" w:hint="default"/>
      </w:rPr>
    </w:lvl>
    <w:lvl w:ilvl="7" w:tplc="041A0003" w:tentative="1">
      <w:start w:val="1"/>
      <w:numFmt w:val="bullet"/>
      <w:lvlText w:val="o"/>
      <w:lvlJc w:val="left"/>
      <w:pPr>
        <w:ind w:left="5752" w:hanging="360"/>
      </w:pPr>
      <w:rPr>
        <w:rFonts w:ascii="Courier New" w:hAnsi="Courier New" w:cs="Courier New" w:hint="default"/>
      </w:rPr>
    </w:lvl>
    <w:lvl w:ilvl="8" w:tplc="041A0005" w:tentative="1">
      <w:start w:val="1"/>
      <w:numFmt w:val="bullet"/>
      <w:lvlText w:val=""/>
      <w:lvlJc w:val="left"/>
      <w:pPr>
        <w:ind w:left="6472" w:hanging="360"/>
      </w:pPr>
      <w:rPr>
        <w:rFonts w:ascii="Wingdings" w:hAnsi="Wingdings" w:hint="default"/>
      </w:rPr>
    </w:lvl>
  </w:abstractNum>
  <w:abstractNum w:abstractNumId="86" w15:restartNumberingAfterBreak="0">
    <w:nsid w:val="40832C17"/>
    <w:multiLevelType w:val="hybridMultilevel"/>
    <w:tmpl w:val="699032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8"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0" w15:restartNumberingAfterBreak="0">
    <w:nsid w:val="48EC4ECC"/>
    <w:multiLevelType w:val="hybridMultilevel"/>
    <w:tmpl w:val="7C3CB00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1"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4B037C3B"/>
    <w:multiLevelType w:val="hybridMultilevel"/>
    <w:tmpl w:val="874E51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4BC04A8E"/>
    <w:multiLevelType w:val="hybridMultilevel"/>
    <w:tmpl w:val="CC4622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4D5D2EEF"/>
    <w:multiLevelType w:val="hybridMultilevel"/>
    <w:tmpl w:val="724C4A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4DF02590"/>
    <w:multiLevelType w:val="hybridMultilevel"/>
    <w:tmpl w:val="972267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8" w15:restartNumberingAfterBreak="0">
    <w:nsid w:val="4EF31087"/>
    <w:multiLevelType w:val="hybridMultilevel"/>
    <w:tmpl w:val="8B2E0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4F7F7C93"/>
    <w:multiLevelType w:val="hybridMultilevel"/>
    <w:tmpl w:val="EF5C4C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50E11648"/>
    <w:multiLevelType w:val="hybridMultilevel"/>
    <w:tmpl w:val="E6A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53900B16"/>
    <w:multiLevelType w:val="hybridMultilevel"/>
    <w:tmpl w:val="08F60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543B18B1"/>
    <w:multiLevelType w:val="hybridMultilevel"/>
    <w:tmpl w:val="0C6245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546B4F15"/>
    <w:multiLevelType w:val="multilevel"/>
    <w:tmpl w:val="5EA0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54F7DB6"/>
    <w:multiLevelType w:val="hybridMultilevel"/>
    <w:tmpl w:val="E3E44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3"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5" w15:restartNumberingAfterBreak="0">
    <w:nsid w:val="5A2C1A34"/>
    <w:multiLevelType w:val="hybridMultilevel"/>
    <w:tmpl w:val="0BEA77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5AA538F0"/>
    <w:multiLevelType w:val="hybridMultilevel"/>
    <w:tmpl w:val="FFEE17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5B7F69FD"/>
    <w:multiLevelType w:val="hybridMultilevel"/>
    <w:tmpl w:val="A3F8C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15:restartNumberingAfterBreak="0">
    <w:nsid w:val="5C2B240E"/>
    <w:multiLevelType w:val="hybridMultilevel"/>
    <w:tmpl w:val="D25CA7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2" w15:restartNumberingAfterBreak="0">
    <w:nsid w:val="5E9D0A68"/>
    <w:multiLevelType w:val="hybridMultilevel"/>
    <w:tmpl w:val="D4F2F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5EB91AFA"/>
    <w:multiLevelType w:val="hybridMultilevel"/>
    <w:tmpl w:val="46D260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5F603353"/>
    <w:multiLevelType w:val="hybridMultilevel"/>
    <w:tmpl w:val="80CE07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5F6C0E28"/>
    <w:multiLevelType w:val="hybridMultilevel"/>
    <w:tmpl w:val="87E86C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5FB746AE"/>
    <w:multiLevelType w:val="hybridMultilevel"/>
    <w:tmpl w:val="86F28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61180DE6"/>
    <w:multiLevelType w:val="hybridMultilevel"/>
    <w:tmpl w:val="BC6E7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617B022E"/>
    <w:multiLevelType w:val="hybridMultilevel"/>
    <w:tmpl w:val="A01AB1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2"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3"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4" w15:restartNumberingAfterBreak="0">
    <w:nsid w:val="67434B71"/>
    <w:multiLevelType w:val="hybridMultilevel"/>
    <w:tmpl w:val="CCA2E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679870B5"/>
    <w:multiLevelType w:val="hybridMultilevel"/>
    <w:tmpl w:val="3D069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37" w15:restartNumberingAfterBreak="0">
    <w:nsid w:val="68972509"/>
    <w:multiLevelType w:val="hybridMultilevel"/>
    <w:tmpl w:val="19B0D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68BE0EF0"/>
    <w:multiLevelType w:val="hybridMultilevel"/>
    <w:tmpl w:val="865E3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1" w15:restartNumberingAfterBreak="0">
    <w:nsid w:val="6A8C3D1A"/>
    <w:multiLevelType w:val="hybridMultilevel"/>
    <w:tmpl w:val="96885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6A977226"/>
    <w:multiLevelType w:val="hybridMultilevel"/>
    <w:tmpl w:val="C7187A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6BC95DF6"/>
    <w:multiLevelType w:val="hybridMultilevel"/>
    <w:tmpl w:val="BCEC384A"/>
    <w:lvl w:ilvl="0" w:tplc="041A0001">
      <w:start w:val="1"/>
      <w:numFmt w:val="bullet"/>
      <w:lvlText w:val=""/>
      <w:lvlJc w:val="left"/>
      <w:pPr>
        <w:ind w:left="738" w:hanging="360"/>
      </w:pPr>
      <w:rPr>
        <w:rFonts w:ascii="Symbol" w:hAnsi="Symbol" w:hint="default"/>
      </w:rPr>
    </w:lvl>
    <w:lvl w:ilvl="1" w:tplc="041A0003" w:tentative="1">
      <w:start w:val="1"/>
      <w:numFmt w:val="bullet"/>
      <w:lvlText w:val="o"/>
      <w:lvlJc w:val="left"/>
      <w:pPr>
        <w:ind w:left="1458" w:hanging="360"/>
      </w:pPr>
      <w:rPr>
        <w:rFonts w:ascii="Courier New" w:hAnsi="Courier New" w:cs="Courier New" w:hint="default"/>
      </w:rPr>
    </w:lvl>
    <w:lvl w:ilvl="2" w:tplc="041A0005" w:tentative="1">
      <w:start w:val="1"/>
      <w:numFmt w:val="bullet"/>
      <w:lvlText w:val=""/>
      <w:lvlJc w:val="left"/>
      <w:pPr>
        <w:ind w:left="2178" w:hanging="360"/>
      </w:pPr>
      <w:rPr>
        <w:rFonts w:ascii="Wingdings" w:hAnsi="Wingdings" w:hint="default"/>
      </w:rPr>
    </w:lvl>
    <w:lvl w:ilvl="3" w:tplc="041A0001" w:tentative="1">
      <w:start w:val="1"/>
      <w:numFmt w:val="bullet"/>
      <w:lvlText w:val=""/>
      <w:lvlJc w:val="left"/>
      <w:pPr>
        <w:ind w:left="2898" w:hanging="360"/>
      </w:pPr>
      <w:rPr>
        <w:rFonts w:ascii="Symbol" w:hAnsi="Symbol" w:hint="default"/>
      </w:rPr>
    </w:lvl>
    <w:lvl w:ilvl="4" w:tplc="041A0003" w:tentative="1">
      <w:start w:val="1"/>
      <w:numFmt w:val="bullet"/>
      <w:lvlText w:val="o"/>
      <w:lvlJc w:val="left"/>
      <w:pPr>
        <w:ind w:left="3618" w:hanging="360"/>
      </w:pPr>
      <w:rPr>
        <w:rFonts w:ascii="Courier New" w:hAnsi="Courier New" w:cs="Courier New" w:hint="default"/>
      </w:rPr>
    </w:lvl>
    <w:lvl w:ilvl="5" w:tplc="041A0005" w:tentative="1">
      <w:start w:val="1"/>
      <w:numFmt w:val="bullet"/>
      <w:lvlText w:val=""/>
      <w:lvlJc w:val="left"/>
      <w:pPr>
        <w:ind w:left="4338" w:hanging="360"/>
      </w:pPr>
      <w:rPr>
        <w:rFonts w:ascii="Wingdings" w:hAnsi="Wingdings" w:hint="default"/>
      </w:rPr>
    </w:lvl>
    <w:lvl w:ilvl="6" w:tplc="041A0001" w:tentative="1">
      <w:start w:val="1"/>
      <w:numFmt w:val="bullet"/>
      <w:lvlText w:val=""/>
      <w:lvlJc w:val="left"/>
      <w:pPr>
        <w:ind w:left="5058" w:hanging="360"/>
      </w:pPr>
      <w:rPr>
        <w:rFonts w:ascii="Symbol" w:hAnsi="Symbol" w:hint="default"/>
      </w:rPr>
    </w:lvl>
    <w:lvl w:ilvl="7" w:tplc="041A0003" w:tentative="1">
      <w:start w:val="1"/>
      <w:numFmt w:val="bullet"/>
      <w:lvlText w:val="o"/>
      <w:lvlJc w:val="left"/>
      <w:pPr>
        <w:ind w:left="5778" w:hanging="360"/>
      </w:pPr>
      <w:rPr>
        <w:rFonts w:ascii="Courier New" w:hAnsi="Courier New" w:cs="Courier New" w:hint="default"/>
      </w:rPr>
    </w:lvl>
    <w:lvl w:ilvl="8" w:tplc="041A0005" w:tentative="1">
      <w:start w:val="1"/>
      <w:numFmt w:val="bullet"/>
      <w:lvlText w:val=""/>
      <w:lvlJc w:val="left"/>
      <w:pPr>
        <w:ind w:left="6498" w:hanging="360"/>
      </w:pPr>
      <w:rPr>
        <w:rFonts w:ascii="Wingdings" w:hAnsi="Wingdings" w:hint="default"/>
      </w:rPr>
    </w:lvl>
  </w:abstractNum>
  <w:abstractNum w:abstractNumId="144"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5"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6D3977F2"/>
    <w:multiLevelType w:val="hybridMultilevel"/>
    <w:tmpl w:val="829AD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6E092A33"/>
    <w:multiLevelType w:val="hybridMultilevel"/>
    <w:tmpl w:val="48C05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6EFC78EF"/>
    <w:multiLevelType w:val="hybridMultilevel"/>
    <w:tmpl w:val="9AA4F35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0" w15:restartNumberingAfterBreak="0">
    <w:nsid w:val="6FD21833"/>
    <w:multiLevelType w:val="hybridMultilevel"/>
    <w:tmpl w:val="109C8D9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1" w15:restartNumberingAfterBreak="0">
    <w:nsid w:val="6FF7291E"/>
    <w:multiLevelType w:val="hybridMultilevel"/>
    <w:tmpl w:val="1B0CF8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71396744"/>
    <w:multiLevelType w:val="hybridMultilevel"/>
    <w:tmpl w:val="F4421E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717909DF"/>
    <w:multiLevelType w:val="hybridMultilevel"/>
    <w:tmpl w:val="D3C00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71DB3024"/>
    <w:multiLevelType w:val="hybridMultilevel"/>
    <w:tmpl w:val="1E5E4A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7216009B"/>
    <w:multiLevelType w:val="hybridMultilevel"/>
    <w:tmpl w:val="D12076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72865A80"/>
    <w:multiLevelType w:val="hybridMultilevel"/>
    <w:tmpl w:val="62B2AA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73D63C0A"/>
    <w:multiLevelType w:val="hybridMultilevel"/>
    <w:tmpl w:val="FF4826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76CB1835"/>
    <w:multiLevelType w:val="hybridMultilevel"/>
    <w:tmpl w:val="A6E2C0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789D01EF"/>
    <w:multiLevelType w:val="hybridMultilevel"/>
    <w:tmpl w:val="9BD00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7AB1385B"/>
    <w:multiLevelType w:val="hybridMultilevel"/>
    <w:tmpl w:val="8BE423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7C4C54BE"/>
    <w:multiLevelType w:val="hybridMultilevel"/>
    <w:tmpl w:val="7A7076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7CCC7368"/>
    <w:multiLevelType w:val="hybridMultilevel"/>
    <w:tmpl w:val="E4F4F8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8" w15:restartNumberingAfterBreak="0">
    <w:nsid w:val="7E2D53B5"/>
    <w:multiLevelType w:val="hybridMultilevel"/>
    <w:tmpl w:val="29587C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7EF67156"/>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num w:numId="1">
    <w:abstractNumId w:val="167"/>
  </w:num>
  <w:num w:numId="2">
    <w:abstractNumId w:val="140"/>
  </w:num>
  <w:num w:numId="3">
    <w:abstractNumId w:val="132"/>
  </w:num>
  <w:num w:numId="4">
    <w:abstractNumId w:val="58"/>
  </w:num>
  <w:num w:numId="5">
    <w:abstractNumId w:val="45"/>
  </w:num>
  <w:num w:numId="6">
    <w:abstractNumId w:val="43"/>
  </w:num>
  <w:num w:numId="7">
    <w:abstractNumId w:val="35"/>
  </w:num>
  <w:num w:numId="8">
    <w:abstractNumId w:val="157"/>
  </w:num>
  <w:num w:numId="9">
    <w:abstractNumId w:val="19"/>
  </w:num>
  <w:num w:numId="10">
    <w:abstractNumId w:val="101"/>
  </w:num>
  <w:num w:numId="11">
    <w:abstractNumId w:val="95"/>
  </w:num>
  <w:num w:numId="12">
    <w:abstractNumId w:val="39"/>
  </w:num>
  <w:num w:numId="13">
    <w:abstractNumId w:val="65"/>
  </w:num>
  <w:num w:numId="14">
    <w:abstractNumId w:val="32"/>
  </w:num>
  <w:num w:numId="15">
    <w:abstractNumId w:val="163"/>
  </w:num>
  <w:num w:numId="16">
    <w:abstractNumId w:val="119"/>
  </w:num>
  <w:num w:numId="17">
    <w:abstractNumId w:val="18"/>
  </w:num>
  <w:num w:numId="18">
    <w:abstractNumId w:val="81"/>
  </w:num>
  <w:num w:numId="19">
    <w:abstractNumId w:val="24"/>
  </w:num>
  <w:num w:numId="20">
    <w:abstractNumId w:val="44"/>
  </w:num>
  <w:num w:numId="21">
    <w:abstractNumId w:val="59"/>
  </w:num>
  <w:num w:numId="22">
    <w:abstractNumId w:val="67"/>
  </w:num>
  <w:num w:numId="23">
    <w:abstractNumId w:val="128"/>
  </w:num>
  <w:num w:numId="24">
    <w:abstractNumId w:val="166"/>
  </w:num>
  <w:num w:numId="25">
    <w:abstractNumId w:val="168"/>
  </w:num>
  <w:num w:numId="26">
    <w:abstractNumId w:val="109"/>
  </w:num>
  <w:num w:numId="27">
    <w:abstractNumId w:val="117"/>
  </w:num>
  <w:num w:numId="28">
    <w:abstractNumId w:val="6"/>
  </w:num>
  <w:num w:numId="29">
    <w:abstractNumId w:val="124"/>
  </w:num>
  <w:num w:numId="30">
    <w:abstractNumId w:val="2"/>
  </w:num>
  <w:num w:numId="31">
    <w:abstractNumId w:val="46"/>
  </w:num>
  <w:num w:numId="32">
    <w:abstractNumId w:val="9"/>
  </w:num>
  <w:num w:numId="33">
    <w:abstractNumId w:val="77"/>
  </w:num>
  <w:num w:numId="34">
    <w:abstractNumId w:val="36"/>
  </w:num>
  <w:num w:numId="35">
    <w:abstractNumId w:val="155"/>
  </w:num>
  <w:num w:numId="36">
    <w:abstractNumId w:val="78"/>
  </w:num>
  <w:num w:numId="37">
    <w:abstractNumId w:val="110"/>
  </w:num>
  <w:num w:numId="38">
    <w:abstractNumId w:val="148"/>
  </w:num>
  <w:num w:numId="39">
    <w:abstractNumId w:val="160"/>
  </w:num>
  <w:num w:numId="40">
    <w:abstractNumId w:val="80"/>
  </w:num>
  <w:num w:numId="41">
    <w:abstractNumId w:val="121"/>
  </w:num>
  <w:num w:numId="42">
    <w:abstractNumId w:val="169"/>
  </w:num>
  <w:num w:numId="43">
    <w:abstractNumId w:val="76"/>
  </w:num>
  <w:num w:numId="44">
    <w:abstractNumId w:val="41"/>
  </w:num>
  <w:num w:numId="45">
    <w:abstractNumId w:val="138"/>
  </w:num>
  <w:num w:numId="46">
    <w:abstractNumId w:val="93"/>
  </w:num>
  <w:num w:numId="47">
    <w:abstractNumId w:val="127"/>
  </w:num>
  <w:num w:numId="48">
    <w:abstractNumId w:val="40"/>
  </w:num>
  <w:num w:numId="49">
    <w:abstractNumId w:val="105"/>
  </w:num>
  <w:num w:numId="50">
    <w:abstractNumId w:val="91"/>
  </w:num>
  <w:num w:numId="51">
    <w:abstractNumId w:val="106"/>
  </w:num>
  <w:num w:numId="52">
    <w:abstractNumId w:val="72"/>
  </w:num>
  <w:num w:numId="53">
    <w:abstractNumId w:val="29"/>
  </w:num>
  <w:num w:numId="54">
    <w:abstractNumId w:val="48"/>
  </w:num>
  <w:num w:numId="55">
    <w:abstractNumId w:val="23"/>
  </w:num>
  <w:num w:numId="56">
    <w:abstractNumId w:val="136"/>
  </w:num>
  <w:num w:numId="57">
    <w:abstractNumId w:val="42"/>
  </w:num>
  <w:num w:numId="58">
    <w:abstractNumId w:val="103"/>
  </w:num>
  <w:num w:numId="59">
    <w:abstractNumId w:val="54"/>
  </w:num>
  <w:num w:numId="60">
    <w:abstractNumId w:val="94"/>
  </w:num>
  <w:num w:numId="61">
    <w:abstractNumId w:val="85"/>
  </w:num>
  <w:num w:numId="62">
    <w:abstractNumId w:val="90"/>
  </w:num>
  <w:num w:numId="63">
    <w:abstractNumId w:val="144"/>
  </w:num>
  <w:num w:numId="64">
    <w:abstractNumId w:val="84"/>
  </w:num>
  <w:num w:numId="65">
    <w:abstractNumId w:val="111"/>
  </w:num>
  <w:num w:numId="66">
    <w:abstractNumId w:val="52"/>
  </w:num>
  <w:num w:numId="67">
    <w:abstractNumId w:val="149"/>
  </w:num>
  <w:num w:numId="68">
    <w:abstractNumId w:val="150"/>
  </w:num>
  <w:num w:numId="69">
    <w:abstractNumId w:val="125"/>
  </w:num>
  <w:num w:numId="70">
    <w:abstractNumId w:val="11"/>
  </w:num>
  <w:num w:numId="71">
    <w:abstractNumId w:val="152"/>
  </w:num>
  <w:num w:numId="72">
    <w:abstractNumId w:val="69"/>
  </w:num>
  <w:num w:numId="73">
    <w:abstractNumId w:val="142"/>
  </w:num>
  <w:num w:numId="74">
    <w:abstractNumId w:val="70"/>
  </w:num>
  <w:num w:numId="75">
    <w:abstractNumId w:val="134"/>
  </w:num>
  <w:num w:numId="76">
    <w:abstractNumId w:val="141"/>
  </w:num>
  <w:num w:numId="77">
    <w:abstractNumId w:val="64"/>
  </w:num>
  <w:num w:numId="78">
    <w:abstractNumId w:val="7"/>
  </w:num>
  <w:num w:numId="79">
    <w:abstractNumId w:val="5"/>
  </w:num>
  <w:num w:numId="80">
    <w:abstractNumId w:val="86"/>
  </w:num>
  <w:num w:numId="81">
    <w:abstractNumId w:val="3"/>
  </w:num>
  <w:num w:numId="82">
    <w:abstractNumId w:val="115"/>
  </w:num>
  <w:num w:numId="83">
    <w:abstractNumId w:val="154"/>
  </w:num>
  <w:num w:numId="84">
    <w:abstractNumId w:val="99"/>
  </w:num>
  <w:num w:numId="85">
    <w:abstractNumId w:val="129"/>
  </w:num>
  <w:num w:numId="86">
    <w:abstractNumId w:val="21"/>
  </w:num>
  <w:num w:numId="87">
    <w:abstractNumId w:val="164"/>
  </w:num>
  <w:num w:numId="88">
    <w:abstractNumId w:val="96"/>
  </w:num>
  <w:num w:numId="89">
    <w:abstractNumId w:val="147"/>
  </w:num>
  <w:num w:numId="90">
    <w:abstractNumId w:val="161"/>
  </w:num>
  <w:num w:numId="91">
    <w:abstractNumId w:val="20"/>
  </w:num>
  <w:num w:numId="92">
    <w:abstractNumId w:val="92"/>
  </w:num>
  <w:num w:numId="93">
    <w:abstractNumId w:val="62"/>
  </w:num>
  <w:num w:numId="94">
    <w:abstractNumId w:val="79"/>
  </w:num>
  <w:num w:numId="95">
    <w:abstractNumId w:val="143"/>
  </w:num>
  <w:num w:numId="96">
    <w:abstractNumId w:val="74"/>
  </w:num>
  <w:num w:numId="97">
    <w:abstractNumId w:val="126"/>
  </w:num>
  <w:num w:numId="98">
    <w:abstractNumId w:val="63"/>
  </w:num>
  <w:num w:numId="99">
    <w:abstractNumId w:val="4"/>
  </w:num>
  <w:num w:numId="100">
    <w:abstractNumId w:val="123"/>
  </w:num>
  <w:num w:numId="101">
    <w:abstractNumId w:val="156"/>
  </w:num>
  <w:num w:numId="102">
    <w:abstractNumId w:val="53"/>
  </w:num>
  <w:num w:numId="103">
    <w:abstractNumId w:val="75"/>
  </w:num>
  <w:num w:numId="104">
    <w:abstractNumId w:val="120"/>
  </w:num>
  <w:num w:numId="105">
    <w:abstractNumId w:val="16"/>
  </w:num>
  <w:num w:numId="106">
    <w:abstractNumId w:val="1"/>
  </w:num>
  <w:num w:numId="107">
    <w:abstractNumId w:val="83"/>
  </w:num>
  <w:num w:numId="108">
    <w:abstractNumId w:val="37"/>
  </w:num>
  <w:num w:numId="109">
    <w:abstractNumId w:val="146"/>
  </w:num>
  <w:num w:numId="110">
    <w:abstractNumId w:val="100"/>
  </w:num>
  <w:num w:numId="111">
    <w:abstractNumId w:val="108"/>
  </w:num>
  <w:num w:numId="112">
    <w:abstractNumId w:val="15"/>
  </w:num>
  <w:num w:numId="113">
    <w:abstractNumId w:val="87"/>
  </w:num>
  <w:num w:numId="114">
    <w:abstractNumId w:val="137"/>
  </w:num>
  <w:num w:numId="115">
    <w:abstractNumId w:val="51"/>
  </w:num>
  <w:num w:numId="116">
    <w:abstractNumId w:val="116"/>
  </w:num>
  <w:num w:numId="117">
    <w:abstractNumId w:val="27"/>
  </w:num>
  <w:num w:numId="118">
    <w:abstractNumId w:val="47"/>
  </w:num>
  <w:num w:numId="119">
    <w:abstractNumId w:val="107"/>
  </w:num>
  <w:num w:numId="120">
    <w:abstractNumId w:val="159"/>
  </w:num>
  <w:num w:numId="121">
    <w:abstractNumId w:val="151"/>
  </w:num>
  <w:num w:numId="122">
    <w:abstractNumId w:val="135"/>
  </w:num>
  <w:num w:numId="123">
    <w:abstractNumId w:val="49"/>
  </w:num>
  <w:num w:numId="124">
    <w:abstractNumId w:val="98"/>
  </w:num>
  <w:num w:numId="125">
    <w:abstractNumId w:val="55"/>
  </w:num>
  <w:num w:numId="126">
    <w:abstractNumId w:val="57"/>
  </w:num>
  <w:num w:numId="127">
    <w:abstractNumId w:val="118"/>
  </w:num>
  <w:num w:numId="128">
    <w:abstractNumId w:val="145"/>
  </w:num>
  <w:num w:numId="129">
    <w:abstractNumId w:val="33"/>
  </w:num>
  <w:num w:numId="130">
    <w:abstractNumId w:val="71"/>
  </w:num>
  <w:num w:numId="131">
    <w:abstractNumId w:val="112"/>
  </w:num>
  <w:num w:numId="132">
    <w:abstractNumId w:val="10"/>
  </w:num>
  <w:num w:numId="133">
    <w:abstractNumId w:val="82"/>
  </w:num>
  <w:num w:numId="134">
    <w:abstractNumId w:val="114"/>
  </w:num>
  <w:num w:numId="135">
    <w:abstractNumId w:val="97"/>
  </w:num>
  <w:num w:numId="136">
    <w:abstractNumId w:val="56"/>
  </w:num>
  <w:num w:numId="137">
    <w:abstractNumId w:val="130"/>
  </w:num>
  <w:num w:numId="138">
    <w:abstractNumId w:val="50"/>
  </w:num>
  <w:num w:numId="139">
    <w:abstractNumId w:val="22"/>
  </w:num>
  <w:num w:numId="140">
    <w:abstractNumId w:val="0"/>
  </w:num>
  <w:num w:numId="141">
    <w:abstractNumId w:val="165"/>
  </w:num>
  <w:num w:numId="142">
    <w:abstractNumId w:val="153"/>
  </w:num>
  <w:num w:numId="143">
    <w:abstractNumId w:val="122"/>
  </w:num>
  <w:num w:numId="144">
    <w:abstractNumId w:val="104"/>
  </w:num>
  <w:num w:numId="145">
    <w:abstractNumId w:val="61"/>
  </w:num>
  <w:num w:numId="146">
    <w:abstractNumId w:val="131"/>
  </w:num>
  <w:num w:numId="147">
    <w:abstractNumId w:val="133"/>
  </w:num>
  <w:num w:numId="148">
    <w:abstractNumId w:val="14"/>
  </w:num>
  <w:num w:numId="149">
    <w:abstractNumId w:val="34"/>
  </w:num>
  <w:num w:numId="150">
    <w:abstractNumId w:val="158"/>
  </w:num>
  <w:num w:numId="151">
    <w:abstractNumId w:val="162"/>
  </w:num>
  <w:num w:numId="152">
    <w:abstractNumId w:val="13"/>
  </w:num>
  <w:num w:numId="153">
    <w:abstractNumId w:val="88"/>
  </w:num>
  <w:num w:numId="154">
    <w:abstractNumId w:val="26"/>
  </w:num>
  <w:num w:numId="155">
    <w:abstractNumId w:val="28"/>
  </w:num>
  <w:num w:numId="156">
    <w:abstractNumId w:val="139"/>
  </w:num>
  <w:num w:numId="157">
    <w:abstractNumId w:val="73"/>
  </w:num>
  <w:num w:numId="158">
    <w:abstractNumId w:val="102"/>
  </w:num>
  <w:num w:numId="159">
    <w:abstractNumId w:val="12"/>
  </w:num>
  <w:num w:numId="160">
    <w:abstractNumId w:val="30"/>
  </w:num>
  <w:num w:numId="161">
    <w:abstractNumId w:val="31"/>
  </w:num>
  <w:num w:numId="162">
    <w:abstractNumId w:val="68"/>
  </w:num>
  <w:num w:numId="163">
    <w:abstractNumId w:val="89"/>
  </w:num>
  <w:num w:numId="164">
    <w:abstractNumId w:val="66"/>
  </w:num>
  <w:num w:numId="165">
    <w:abstractNumId w:val="113"/>
  </w:num>
  <w:num w:numId="166">
    <w:abstractNumId w:val="60"/>
  </w:num>
  <w:num w:numId="167">
    <w:abstractNumId w:val="38"/>
  </w:num>
  <w:num w:numId="168">
    <w:abstractNumId w:val="17"/>
  </w:num>
  <w:num w:numId="169">
    <w:abstractNumId w:val="25"/>
  </w:num>
  <w:num w:numId="170">
    <w:abstractNumId w:val="8"/>
  </w:num>
  <w:numIdMacAtCleanup w:val="1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0BFB"/>
    <w:rsid w:val="00015DCD"/>
    <w:rsid w:val="000320F3"/>
    <w:rsid w:val="00043087"/>
    <w:rsid w:val="0004541B"/>
    <w:rsid w:val="00047C61"/>
    <w:rsid w:val="0005642A"/>
    <w:rsid w:val="000604D2"/>
    <w:rsid w:val="00071996"/>
    <w:rsid w:val="000804EF"/>
    <w:rsid w:val="00087EF7"/>
    <w:rsid w:val="000909C0"/>
    <w:rsid w:val="000936EA"/>
    <w:rsid w:val="000A4387"/>
    <w:rsid w:val="000B290B"/>
    <w:rsid w:val="000B4D6E"/>
    <w:rsid w:val="000C6E41"/>
    <w:rsid w:val="000D7756"/>
    <w:rsid w:val="000E0F97"/>
    <w:rsid w:val="000E2264"/>
    <w:rsid w:val="000E4D92"/>
    <w:rsid w:val="000E7861"/>
    <w:rsid w:val="000F0066"/>
    <w:rsid w:val="000F3D29"/>
    <w:rsid w:val="00102EF8"/>
    <w:rsid w:val="001061D6"/>
    <w:rsid w:val="0010641C"/>
    <w:rsid w:val="00114A10"/>
    <w:rsid w:val="0012275A"/>
    <w:rsid w:val="001343F2"/>
    <w:rsid w:val="0015184D"/>
    <w:rsid w:val="0015665A"/>
    <w:rsid w:val="0016248C"/>
    <w:rsid w:val="0017793B"/>
    <w:rsid w:val="00177C15"/>
    <w:rsid w:val="00187F34"/>
    <w:rsid w:val="00194B28"/>
    <w:rsid w:val="001976B0"/>
    <w:rsid w:val="001B20A8"/>
    <w:rsid w:val="001B2E2A"/>
    <w:rsid w:val="001B7081"/>
    <w:rsid w:val="001C6CB5"/>
    <w:rsid w:val="001D42C2"/>
    <w:rsid w:val="001D6545"/>
    <w:rsid w:val="001E0D63"/>
    <w:rsid w:val="001E0FD5"/>
    <w:rsid w:val="001F259E"/>
    <w:rsid w:val="001F31D5"/>
    <w:rsid w:val="00210163"/>
    <w:rsid w:val="0021074F"/>
    <w:rsid w:val="00215B46"/>
    <w:rsid w:val="002162CE"/>
    <w:rsid w:val="00222BCE"/>
    <w:rsid w:val="00222ED4"/>
    <w:rsid w:val="002312D4"/>
    <w:rsid w:val="0025657E"/>
    <w:rsid w:val="00260AC9"/>
    <w:rsid w:val="00261631"/>
    <w:rsid w:val="002619DF"/>
    <w:rsid w:val="002654C4"/>
    <w:rsid w:val="00267CC5"/>
    <w:rsid w:val="00271AEA"/>
    <w:rsid w:val="00282079"/>
    <w:rsid w:val="00290D2E"/>
    <w:rsid w:val="0029342B"/>
    <w:rsid w:val="00295CE5"/>
    <w:rsid w:val="002A4266"/>
    <w:rsid w:val="002A4B15"/>
    <w:rsid w:val="002A7D7F"/>
    <w:rsid w:val="002B5198"/>
    <w:rsid w:val="002B6607"/>
    <w:rsid w:val="002B7717"/>
    <w:rsid w:val="002B7CD6"/>
    <w:rsid w:val="002C02FE"/>
    <w:rsid w:val="002C0CF4"/>
    <w:rsid w:val="002C1542"/>
    <w:rsid w:val="002C3F20"/>
    <w:rsid w:val="002C587A"/>
    <w:rsid w:val="002D0A7F"/>
    <w:rsid w:val="002D202F"/>
    <w:rsid w:val="002D26CD"/>
    <w:rsid w:val="002E35C4"/>
    <w:rsid w:val="002E5AB4"/>
    <w:rsid w:val="002E5F6A"/>
    <w:rsid w:val="00313A8A"/>
    <w:rsid w:val="0031509B"/>
    <w:rsid w:val="00320973"/>
    <w:rsid w:val="003461D1"/>
    <w:rsid w:val="00352FE4"/>
    <w:rsid w:val="0035310F"/>
    <w:rsid w:val="00357DF1"/>
    <w:rsid w:val="003603F2"/>
    <w:rsid w:val="0036541A"/>
    <w:rsid w:val="00377720"/>
    <w:rsid w:val="00377FD7"/>
    <w:rsid w:val="003815AC"/>
    <w:rsid w:val="0038786E"/>
    <w:rsid w:val="003A4CDA"/>
    <w:rsid w:val="003A59FB"/>
    <w:rsid w:val="003A6CAD"/>
    <w:rsid w:val="003A6D3F"/>
    <w:rsid w:val="003B258B"/>
    <w:rsid w:val="003B6803"/>
    <w:rsid w:val="003B75DB"/>
    <w:rsid w:val="003C09B4"/>
    <w:rsid w:val="003C4867"/>
    <w:rsid w:val="003D1EB2"/>
    <w:rsid w:val="003D224D"/>
    <w:rsid w:val="003D25F8"/>
    <w:rsid w:val="003D40A5"/>
    <w:rsid w:val="003E5299"/>
    <w:rsid w:val="003F30F4"/>
    <w:rsid w:val="004006A8"/>
    <w:rsid w:val="00410CBC"/>
    <w:rsid w:val="00420499"/>
    <w:rsid w:val="00422570"/>
    <w:rsid w:val="00425A11"/>
    <w:rsid w:val="0043466E"/>
    <w:rsid w:val="00442A75"/>
    <w:rsid w:val="004511ED"/>
    <w:rsid w:val="00456E14"/>
    <w:rsid w:val="00462069"/>
    <w:rsid w:val="0046499D"/>
    <w:rsid w:val="0046517F"/>
    <w:rsid w:val="0047072A"/>
    <w:rsid w:val="00471061"/>
    <w:rsid w:val="00473438"/>
    <w:rsid w:val="004757BC"/>
    <w:rsid w:val="00481355"/>
    <w:rsid w:val="00481442"/>
    <w:rsid w:val="004823E5"/>
    <w:rsid w:val="00484080"/>
    <w:rsid w:val="004873D0"/>
    <w:rsid w:val="004A20B2"/>
    <w:rsid w:val="004A2B0C"/>
    <w:rsid w:val="004A482A"/>
    <w:rsid w:val="004A4C8D"/>
    <w:rsid w:val="004C18DA"/>
    <w:rsid w:val="004C5009"/>
    <w:rsid w:val="004D019C"/>
    <w:rsid w:val="004D17A6"/>
    <w:rsid w:val="004E2FF9"/>
    <w:rsid w:val="004E34E3"/>
    <w:rsid w:val="004E4BAA"/>
    <w:rsid w:val="004F1716"/>
    <w:rsid w:val="004F1C20"/>
    <w:rsid w:val="00501D56"/>
    <w:rsid w:val="005167C2"/>
    <w:rsid w:val="005207B3"/>
    <w:rsid w:val="0052096F"/>
    <w:rsid w:val="0053233A"/>
    <w:rsid w:val="00541E6E"/>
    <w:rsid w:val="0054453B"/>
    <w:rsid w:val="00546B2D"/>
    <w:rsid w:val="005474BF"/>
    <w:rsid w:val="0055077F"/>
    <w:rsid w:val="00554B5F"/>
    <w:rsid w:val="0055505F"/>
    <w:rsid w:val="00560042"/>
    <w:rsid w:val="005616CE"/>
    <w:rsid w:val="00562801"/>
    <w:rsid w:val="00570453"/>
    <w:rsid w:val="00577055"/>
    <w:rsid w:val="005805C5"/>
    <w:rsid w:val="00580A4D"/>
    <w:rsid w:val="00584AA0"/>
    <w:rsid w:val="005947DC"/>
    <w:rsid w:val="005A32D0"/>
    <w:rsid w:val="005A78AB"/>
    <w:rsid w:val="005B4119"/>
    <w:rsid w:val="005B7E30"/>
    <w:rsid w:val="005D082E"/>
    <w:rsid w:val="005D6FAB"/>
    <w:rsid w:val="005D777B"/>
    <w:rsid w:val="005E2704"/>
    <w:rsid w:val="005E2979"/>
    <w:rsid w:val="005E53AE"/>
    <w:rsid w:val="005E635F"/>
    <w:rsid w:val="005F7D33"/>
    <w:rsid w:val="005F7E3E"/>
    <w:rsid w:val="006039C2"/>
    <w:rsid w:val="006077B7"/>
    <w:rsid w:val="0061276B"/>
    <w:rsid w:val="00621AD8"/>
    <w:rsid w:val="00626092"/>
    <w:rsid w:val="0062730F"/>
    <w:rsid w:val="006320C8"/>
    <w:rsid w:val="00636A27"/>
    <w:rsid w:val="00642C9A"/>
    <w:rsid w:val="006505AA"/>
    <w:rsid w:val="00652B04"/>
    <w:rsid w:val="006533C0"/>
    <w:rsid w:val="006618D0"/>
    <w:rsid w:val="00663E9A"/>
    <w:rsid w:val="00664094"/>
    <w:rsid w:val="006673BE"/>
    <w:rsid w:val="006903B2"/>
    <w:rsid w:val="00696951"/>
    <w:rsid w:val="006A209A"/>
    <w:rsid w:val="006A3A91"/>
    <w:rsid w:val="006B3B2F"/>
    <w:rsid w:val="006B6A3B"/>
    <w:rsid w:val="006E2350"/>
    <w:rsid w:val="006E249B"/>
    <w:rsid w:val="006E415C"/>
    <w:rsid w:val="006E43C2"/>
    <w:rsid w:val="006E6A78"/>
    <w:rsid w:val="006F5983"/>
    <w:rsid w:val="00701B06"/>
    <w:rsid w:val="007037FA"/>
    <w:rsid w:val="007146FD"/>
    <w:rsid w:val="00717EA8"/>
    <w:rsid w:val="007232BB"/>
    <w:rsid w:val="00725D8E"/>
    <w:rsid w:val="00726F9A"/>
    <w:rsid w:val="0072738A"/>
    <w:rsid w:val="00730DDD"/>
    <w:rsid w:val="00742FA2"/>
    <w:rsid w:val="00745109"/>
    <w:rsid w:val="00752194"/>
    <w:rsid w:val="0075790B"/>
    <w:rsid w:val="00760937"/>
    <w:rsid w:val="00761F3B"/>
    <w:rsid w:val="00762CBF"/>
    <w:rsid w:val="00765057"/>
    <w:rsid w:val="00776984"/>
    <w:rsid w:val="00777CBC"/>
    <w:rsid w:val="00784A77"/>
    <w:rsid w:val="00787AD3"/>
    <w:rsid w:val="00790C07"/>
    <w:rsid w:val="007A7540"/>
    <w:rsid w:val="007A75C8"/>
    <w:rsid w:val="007B0BCF"/>
    <w:rsid w:val="007C1139"/>
    <w:rsid w:val="007C2BEC"/>
    <w:rsid w:val="007C54D5"/>
    <w:rsid w:val="007D10A4"/>
    <w:rsid w:val="007D6E34"/>
    <w:rsid w:val="007E4340"/>
    <w:rsid w:val="007E66FB"/>
    <w:rsid w:val="007F36FC"/>
    <w:rsid w:val="007F5DB6"/>
    <w:rsid w:val="00805A94"/>
    <w:rsid w:val="00813AD2"/>
    <w:rsid w:val="008176A5"/>
    <w:rsid w:val="00817EB9"/>
    <w:rsid w:val="00830B2C"/>
    <w:rsid w:val="00843261"/>
    <w:rsid w:val="008471ED"/>
    <w:rsid w:val="00855CE6"/>
    <w:rsid w:val="00860B7A"/>
    <w:rsid w:val="00870920"/>
    <w:rsid w:val="00870DB4"/>
    <w:rsid w:val="00882443"/>
    <w:rsid w:val="008846AE"/>
    <w:rsid w:val="00884C34"/>
    <w:rsid w:val="008A13C5"/>
    <w:rsid w:val="008A1795"/>
    <w:rsid w:val="008A1CD1"/>
    <w:rsid w:val="008A2307"/>
    <w:rsid w:val="008A7C6F"/>
    <w:rsid w:val="008B1488"/>
    <w:rsid w:val="008B40FD"/>
    <w:rsid w:val="008B7CD0"/>
    <w:rsid w:val="008C099C"/>
    <w:rsid w:val="008C2E0D"/>
    <w:rsid w:val="008C4186"/>
    <w:rsid w:val="008D271B"/>
    <w:rsid w:val="008D53AC"/>
    <w:rsid w:val="008E0A5E"/>
    <w:rsid w:val="008E12DF"/>
    <w:rsid w:val="008E2A77"/>
    <w:rsid w:val="008E680B"/>
    <w:rsid w:val="008E707E"/>
    <w:rsid w:val="008F0F6C"/>
    <w:rsid w:val="00900F34"/>
    <w:rsid w:val="00903911"/>
    <w:rsid w:val="0090675C"/>
    <w:rsid w:val="0090744A"/>
    <w:rsid w:val="00907C81"/>
    <w:rsid w:val="009133C3"/>
    <w:rsid w:val="00914535"/>
    <w:rsid w:val="00931943"/>
    <w:rsid w:val="0096170B"/>
    <w:rsid w:val="009629EB"/>
    <w:rsid w:val="0097336F"/>
    <w:rsid w:val="0098343C"/>
    <w:rsid w:val="009870D9"/>
    <w:rsid w:val="009A09D1"/>
    <w:rsid w:val="009A1C42"/>
    <w:rsid w:val="009A31AC"/>
    <w:rsid w:val="009A37C7"/>
    <w:rsid w:val="009A4E07"/>
    <w:rsid w:val="009B4508"/>
    <w:rsid w:val="009C3627"/>
    <w:rsid w:val="009C4EFA"/>
    <w:rsid w:val="009C5637"/>
    <w:rsid w:val="009D3710"/>
    <w:rsid w:val="009D4993"/>
    <w:rsid w:val="009E25A1"/>
    <w:rsid w:val="009E6E0A"/>
    <w:rsid w:val="009F1F10"/>
    <w:rsid w:val="009F3985"/>
    <w:rsid w:val="009F4A1A"/>
    <w:rsid w:val="009F7167"/>
    <w:rsid w:val="00A05832"/>
    <w:rsid w:val="00A05BE9"/>
    <w:rsid w:val="00A20CD7"/>
    <w:rsid w:val="00A225FD"/>
    <w:rsid w:val="00A302A8"/>
    <w:rsid w:val="00A313CB"/>
    <w:rsid w:val="00A40433"/>
    <w:rsid w:val="00A42271"/>
    <w:rsid w:val="00A66245"/>
    <w:rsid w:val="00A70F90"/>
    <w:rsid w:val="00A710D1"/>
    <w:rsid w:val="00A71819"/>
    <w:rsid w:val="00A733FC"/>
    <w:rsid w:val="00A75A87"/>
    <w:rsid w:val="00A766D3"/>
    <w:rsid w:val="00A76C6E"/>
    <w:rsid w:val="00A81919"/>
    <w:rsid w:val="00A83B88"/>
    <w:rsid w:val="00A9204F"/>
    <w:rsid w:val="00A95295"/>
    <w:rsid w:val="00A96906"/>
    <w:rsid w:val="00AA0AD0"/>
    <w:rsid w:val="00AA3C5A"/>
    <w:rsid w:val="00AA6858"/>
    <w:rsid w:val="00AB04D7"/>
    <w:rsid w:val="00AB04FA"/>
    <w:rsid w:val="00AB1856"/>
    <w:rsid w:val="00AB51ED"/>
    <w:rsid w:val="00AB588F"/>
    <w:rsid w:val="00AD6921"/>
    <w:rsid w:val="00AE4CD0"/>
    <w:rsid w:val="00AE736C"/>
    <w:rsid w:val="00AE76B8"/>
    <w:rsid w:val="00AE7B39"/>
    <w:rsid w:val="00AF0D27"/>
    <w:rsid w:val="00AF0E34"/>
    <w:rsid w:val="00AF60B3"/>
    <w:rsid w:val="00B00CC0"/>
    <w:rsid w:val="00B10A4C"/>
    <w:rsid w:val="00B13AF9"/>
    <w:rsid w:val="00B140DD"/>
    <w:rsid w:val="00B17B62"/>
    <w:rsid w:val="00B25A79"/>
    <w:rsid w:val="00B370FB"/>
    <w:rsid w:val="00B4398A"/>
    <w:rsid w:val="00B47936"/>
    <w:rsid w:val="00B64CB0"/>
    <w:rsid w:val="00B71742"/>
    <w:rsid w:val="00B771E4"/>
    <w:rsid w:val="00B9079A"/>
    <w:rsid w:val="00B90FB1"/>
    <w:rsid w:val="00B93A90"/>
    <w:rsid w:val="00BA1FD2"/>
    <w:rsid w:val="00BD0A9F"/>
    <w:rsid w:val="00BE2044"/>
    <w:rsid w:val="00BE35CD"/>
    <w:rsid w:val="00BF3D63"/>
    <w:rsid w:val="00C15C0F"/>
    <w:rsid w:val="00C175F2"/>
    <w:rsid w:val="00C31238"/>
    <w:rsid w:val="00C41326"/>
    <w:rsid w:val="00C50754"/>
    <w:rsid w:val="00C52E6E"/>
    <w:rsid w:val="00C57002"/>
    <w:rsid w:val="00C65AF3"/>
    <w:rsid w:val="00C75B99"/>
    <w:rsid w:val="00C806D8"/>
    <w:rsid w:val="00C905D7"/>
    <w:rsid w:val="00C94DA0"/>
    <w:rsid w:val="00C97335"/>
    <w:rsid w:val="00CA08A2"/>
    <w:rsid w:val="00CA2A7E"/>
    <w:rsid w:val="00CA38CA"/>
    <w:rsid w:val="00CA3E40"/>
    <w:rsid w:val="00CB30DA"/>
    <w:rsid w:val="00CB5A1D"/>
    <w:rsid w:val="00CB6333"/>
    <w:rsid w:val="00CC2027"/>
    <w:rsid w:val="00CD2D1E"/>
    <w:rsid w:val="00CD2E99"/>
    <w:rsid w:val="00CD5844"/>
    <w:rsid w:val="00CD59A8"/>
    <w:rsid w:val="00CD5AFA"/>
    <w:rsid w:val="00CD6081"/>
    <w:rsid w:val="00CD6CFF"/>
    <w:rsid w:val="00CE710C"/>
    <w:rsid w:val="00CE71F1"/>
    <w:rsid w:val="00CF4364"/>
    <w:rsid w:val="00CF7CC8"/>
    <w:rsid w:val="00D21251"/>
    <w:rsid w:val="00D44AE7"/>
    <w:rsid w:val="00D54B0D"/>
    <w:rsid w:val="00D57C3A"/>
    <w:rsid w:val="00D71019"/>
    <w:rsid w:val="00D74320"/>
    <w:rsid w:val="00D74AD1"/>
    <w:rsid w:val="00D7667B"/>
    <w:rsid w:val="00D76B8D"/>
    <w:rsid w:val="00D80990"/>
    <w:rsid w:val="00D9423A"/>
    <w:rsid w:val="00DA416B"/>
    <w:rsid w:val="00DB7BE2"/>
    <w:rsid w:val="00DD1F40"/>
    <w:rsid w:val="00DD2422"/>
    <w:rsid w:val="00DD5AAF"/>
    <w:rsid w:val="00DE1F50"/>
    <w:rsid w:val="00DE320F"/>
    <w:rsid w:val="00DF528D"/>
    <w:rsid w:val="00E056E1"/>
    <w:rsid w:val="00E0643E"/>
    <w:rsid w:val="00E11196"/>
    <w:rsid w:val="00E14DB8"/>
    <w:rsid w:val="00E21E8F"/>
    <w:rsid w:val="00E3305D"/>
    <w:rsid w:val="00E41050"/>
    <w:rsid w:val="00E4589D"/>
    <w:rsid w:val="00E51BBC"/>
    <w:rsid w:val="00E520FB"/>
    <w:rsid w:val="00E6260C"/>
    <w:rsid w:val="00E66336"/>
    <w:rsid w:val="00E73AC3"/>
    <w:rsid w:val="00E94742"/>
    <w:rsid w:val="00EB30BF"/>
    <w:rsid w:val="00EB5CBD"/>
    <w:rsid w:val="00EB7CC4"/>
    <w:rsid w:val="00ED0D90"/>
    <w:rsid w:val="00EE5553"/>
    <w:rsid w:val="00EF03CE"/>
    <w:rsid w:val="00EF2270"/>
    <w:rsid w:val="00EF44A2"/>
    <w:rsid w:val="00EF7E7C"/>
    <w:rsid w:val="00F04284"/>
    <w:rsid w:val="00F1108B"/>
    <w:rsid w:val="00F12931"/>
    <w:rsid w:val="00F25F9D"/>
    <w:rsid w:val="00F27716"/>
    <w:rsid w:val="00F40EB8"/>
    <w:rsid w:val="00F40F09"/>
    <w:rsid w:val="00F52198"/>
    <w:rsid w:val="00F63241"/>
    <w:rsid w:val="00F660B4"/>
    <w:rsid w:val="00F676CF"/>
    <w:rsid w:val="00F67C23"/>
    <w:rsid w:val="00F7399E"/>
    <w:rsid w:val="00F73B94"/>
    <w:rsid w:val="00F73F0C"/>
    <w:rsid w:val="00F75173"/>
    <w:rsid w:val="00F87D9B"/>
    <w:rsid w:val="00F9008E"/>
    <w:rsid w:val="00F90C12"/>
    <w:rsid w:val="00F910B6"/>
    <w:rsid w:val="00F945F8"/>
    <w:rsid w:val="00FA2964"/>
    <w:rsid w:val="00FB1D70"/>
    <w:rsid w:val="00FB54F6"/>
    <w:rsid w:val="00FC0316"/>
    <w:rsid w:val="00FC129D"/>
    <w:rsid w:val="00FC3BA7"/>
    <w:rsid w:val="00FC5222"/>
    <w:rsid w:val="00FC7AAF"/>
    <w:rsid w:val="00FD0202"/>
    <w:rsid w:val="00FD6BD3"/>
    <w:rsid w:val="00FE5732"/>
    <w:rsid w:val="00FF3DD1"/>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603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742F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3603F2"/>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3603F2"/>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3603F2"/>
    <w:rPr>
      <w:b/>
      <w:bCs/>
    </w:rPr>
  </w:style>
  <w:style w:type="paragraph" w:customStyle="1" w:styleId="Default">
    <w:name w:val="Default"/>
    <w:rsid w:val="003603F2"/>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603F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rsid w:val="003603F2"/>
    <w:rPr>
      <w:color w:val="808080"/>
    </w:rPr>
  </w:style>
  <w:style w:type="character" w:customStyle="1" w:styleId="a-size-extra-large">
    <w:name w:val="a-size-extra-large"/>
    <w:basedOn w:val="DefaultParagraphFont"/>
    <w:rsid w:val="003603F2"/>
  </w:style>
  <w:style w:type="character" w:customStyle="1" w:styleId="hithilite">
    <w:name w:val="hithilite"/>
    <w:basedOn w:val="DefaultParagraphFont"/>
    <w:rsid w:val="003603F2"/>
  </w:style>
  <w:style w:type="character" w:customStyle="1" w:styleId="FieldTextChar1">
    <w:name w:val="Field Text Char1"/>
    <w:link w:val="FieldText"/>
    <w:rsid w:val="00BA1FD2"/>
    <w:rPr>
      <w:rFonts w:ascii="Times New Roman" w:eastAsia="Times New Roman" w:hAnsi="Times New Roman" w:cs="Times New Roman"/>
      <w:b/>
      <w:sz w:val="19"/>
      <w:szCs w:val="19"/>
      <w:lang w:val="en-US" w:eastAsia="hr-HR"/>
    </w:rPr>
  </w:style>
  <w:style w:type="character" w:customStyle="1" w:styleId="Heading2Char">
    <w:name w:val="Heading 2 Char"/>
    <w:basedOn w:val="DefaultParagraphFont"/>
    <w:link w:val="Heading2"/>
    <w:uiPriority w:val="9"/>
    <w:semiHidden/>
    <w:rsid w:val="00742FA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76037">
      <w:bodyDiv w:val="1"/>
      <w:marLeft w:val="0"/>
      <w:marRight w:val="0"/>
      <w:marTop w:val="0"/>
      <w:marBottom w:val="0"/>
      <w:divBdr>
        <w:top w:val="none" w:sz="0" w:space="0" w:color="auto"/>
        <w:left w:val="none" w:sz="0" w:space="0" w:color="auto"/>
        <w:bottom w:val="none" w:sz="0" w:space="0" w:color="auto"/>
        <w:right w:val="none" w:sz="0" w:space="0" w:color="auto"/>
      </w:divBdr>
    </w:div>
    <w:div w:id="95253960">
      <w:bodyDiv w:val="1"/>
      <w:marLeft w:val="0"/>
      <w:marRight w:val="0"/>
      <w:marTop w:val="0"/>
      <w:marBottom w:val="0"/>
      <w:divBdr>
        <w:top w:val="none" w:sz="0" w:space="0" w:color="auto"/>
        <w:left w:val="none" w:sz="0" w:space="0" w:color="auto"/>
        <w:bottom w:val="none" w:sz="0" w:space="0" w:color="auto"/>
        <w:right w:val="none" w:sz="0" w:space="0" w:color="auto"/>
      </w:divBdr>
    </w:div>
    <w:div w:id="382296095">
      <w:bodyDiv w:val="1"/>
      <w:marLeft w:val="0"/>
      <w:marRight w:val="0"/>
      <w:marTop w:val="0"/>
      <w:marBottom w:val="0"/>
      <w:divBdr>
        <w:top w:val="none" w:sz="0" w:space="0" w:color="auto"/>
        <w:left w:val="none" w:sz="0" w:space="0" w:color="auto"/>
        <w:bottom w:val="none" w:sz="0" w:space="0" w:color="auto"/>
        <w:right w:val="none" w:sz="0" w:space="0" w:color="auto"/>
      </w:divBdr>
    </w:div>
    <w:div w:id="52162618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881212957">
      <w:bodyDiv w:val="1"/>
      <w:marLeft w:val="0"/>
      <w:marRight w:val="0"/>
      <w:marTop w:val="0"/>
      <w:marBottom w:val="0"/>
      <w:divBdr>
        <w:top w:val="none" w:sz="0" w:space="0" w:color="auto"/>
        <w:left w:val="none" w:sz="0" w:space="0" w:color="auto"/>
        <w:bottom w:val="none" w:sz="0" w:space="0" w:color="auto"/>
        <w:right w:val="none" w:sz="0" w:space="0" w:color="auto"/>
      </w:divBdr>
    </w:div>
    <w:div w:id="923414262">
      <w:bodyDiv w:val="1"/>
      <w:marLeft w:val="0"/>
      <w:marRight w:val="0"/>
      <w:marTop w:val="0"/>
      <w:marBottom w:val="0"/>
      <w:divBdr>
        <w:top w:val="none" w:sz="0" w:space="0" w:color="auto"/>
        <w:left w:val="none" w:sz="0" w:space="0" w:color="auto"/>
        <w:bottom w:val="none" w:sz="0" w:space="0" w:color="auto"/>
        <w:right w:val="none" w:sz="0" w:space="0" w:color="auto"/>
      </w:divBdr>
    </w:div>
    <w:div w:id="968901264">
      <w:bodyDiv w:val="1"/>
      <w:marLeft w:val="0"/>
      <w:marRight w:val="0"/>
      <w:marTop w:val="0"/>
      <w:marBottom w:val="0"/>
      <w:divBdr>
        <w:top w:val="none" w:sz="0" w:space="0" w:color="auto"/>
        <w:left w:val="none" w:sz="0" w:space="0" w:color="auto"/>
        <w:bottom w:val="none" w:sz="0" w:space="0" w:color="auto"/>
        <w:right w:val="none" w:sz="0" w:space="0" w:color="auto"/>
      </w:divBdr>
    </w:div>
    <w:div w:id="1055811258">
      <w:bodyDiv w:val="1"/>
      <w:marLeft w:val="0"/>
      <w:marRight w:val="0"/>
      <w:marTop w:val="0"/>
      <w:marBottom w:val="0"/>
      <w:divBdr>
        <w:top w:val="none" w:sz="0" w:space="0" w:color="auto"/>
        <w:left w:val="none" w:sz="0" w:space="0" w:color="auto"/>
        <w:bottom w:val="none" w:sz="0" w:space="0" w:color="auto"/>
        <w:right w:val="none" w:sz="0" w:space="0" w:color="auto"/>
      </w:divBdr>
    </w:div>
    <w:div w:id="1186745123">
      <w:bodyDiv w:val="1"/>
      <w:marLeft w:val="0"/>
      <w:marRight w:val="0"/>
      <w:marTop w:val="0"/>
      <w:marBottom w:val="0"/>
      <w:divBdr>
        <w:top w:val="none" w:sz="0" w:space="0" w:color="auto"/>
        <w:left w:val="none" w:sz="0" w:space="0" w:color="auto"/>
        <w:bottom w:val="none" w:sz="0" w:space="0" w:color="auto"/>
        <w:right w:val="none" w:sz="0" w:space="0" w:color="auto"/>
      </w:divBdr>
    </w:div>
    <w:div w:id="1260993112">
      <w:bodyDiv w:val="1"/>
      <w:marLeft w:val="0"/>
      <w:marRight w:val="0"/>
      <w:marTop w:val="0"/>
      <w:marBottom w:val="0"/>
      <w:divBdr>
        <w:top w:val="none" w:sz="0" w:space="0" w:color="auto"/>
        <w:left w:val="none" w:sz="0" w:space="0" w:color="auto"/>
        <w:bottom w:val="none" w:sz="0" w:space="0" w:color="auto"/>
        <w:right w:val="none" w:sz="0" w:space="0" w:color="auto"/>
      </w:divBdr>
    </w:div>
    <w:div w:id="1296258542">
      <w:bodyDiv w:val="1"/>
      <w:marLeft w:val="0"/>
      <w:marRight w:val="0"/>
      <w:marTop w:val="0"/>
      <w:marBottom w:val="0"/>
      <w:divBdr>
        <w:top w:val="none" w:sz="0" w:space="0" w:color="auto"/>
        <w:left w:val="none" w:sz="0" w:space="0" w:color="auto"/>
        <w:bottom w:val="none" w:sz="0" w:space="0" w:color="auto"/>
        <w:right w:val="none" w:sz="0" w:space="0" w:color="auto"/>
      </w:divBdr>
    </w:div>
    <w:div w:id="1348173323">
      <w:bodyDiv w:val="1"/>
      <w:marLeft w:val="0"/>
      <w:marRight w:val="0"/>
      <w:marTop w:val="0"/>
      <w:marBottom w:val="0"/>
      <w:divBdr>
        <w:top w:val="none" w:sz="0" w:space="0" w:color="auto"/>
        <w:left w:val="none" w:sz="0" w:space="0" w:color="auto"/>
        <w:bottom w:val="none" w:sz="0" w:space="0" w:color="auto"/>
        <w:right w:val="none" w:sz="0" w:space="0" w:color="auto"/>
      </w:divBdr>
    </w:div>
    <w:div w:id="135465139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69208467">
      <w:bodyDiv w:val="1"/>
      <w:marLeft w:val="0"/>
      <w:marRight w:val="0"/>
      <w:marTop w:val="0"/>
      <w:marBottom w:val="0"/>
      <w:divBdr>
        <w:top w:val="none" w:sz="0" w:space="0" w:color="auto"/>
        <w:left w:val="none" w:sz="0" w:space="0" w:color="auto"/>
        <w:bottom w:val="none" w:sz="0" w:space="0" w:color="auto"/>
        <w:right w:val="none" w:sz="0" w:space="0" w:color="auto"/>
      </w:divBdr>
    </w:div>
    <w:div w:id="1917780398">
      <w:bodyDiv w:val="1"/>
      <w:marLeft w:val="0"/>
      <w:marRight w:val="0"/>
      <w:marTop w:val="0"/>
      <w:marBottom w:val="0"/>
      <w:divBdr>
        <w:top w:val="none" w:sz="0" w:space="0" w:color="auto"/>
        <w:left w:val="none" w:sz="0" w:space="0" w:color="auto"/>
        <w:bottom w:val="none" w:sz="0" w:space="0" w:color="auto"/>
        <w:right w:val="none" w:sz="0" w:space="0" w:color="auto"/>
      </w:divBdr>
    </w:div>
    <w:div w:id="1982732278">
      <w:bodyDiv w:val="1"/>
      <w:marLeft w:val="0"/>
      <w:marRight w:val="0"/>
      <w:marTop w:val="0"/>
      <w:marBottom w:val="0"/>
      <w:divBdr>
        <w:top w:val="none" w:sz="0" w:space="0" w:color="auto"/>
        <w:left w:val="none" w:sz="0" w:space="0" w:color="auto"/>
        <w:bottom w:val="none" w:sz="0" w:space="0" w:color="auto"/>
        <w:right w:val="none" w:sz="0" w:space="0" w:color="auto"/>
      </w:divBdr>
    </w:div>
    <w:div w:id="213779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rehrambeno_tehnolosko_inzenjerstvo/laboratorij_za_biolosku_obradu_otpadnih_voda/tibela_landeka_dragicevic" TargetMode="External"/><Relationship Id="rId21" Type="http://schemas.openxmlformats.org/officeDocument/2006/relationships/hyperlink" Target="http://www.pbf.unizg.hr/zavodi/zavod_za_kemiju_i_biokemiju/laboratorij_za_toksikologiju/ivana_kmetic" TargetMode="External"/><Relationship Id="rId42" Type="http://schemas.openxmlformats.org/officeDocument/2006/relationships/hyperlink" Target="http://www.pbf.unizg.hr/zavodi/zavod_za_biokemijsko_inzenjerstvo/laboratorij_za_tehnologiju_i_primjenu_stanica_i_biotransformacije/igor_slivac" TargetMode="External"/><Relationship Id="rId63" Type="http://schemas.openxmlformats.org/officeDocument/2006/relationships/hyperlink" Target="http://www.pbf.unizg.hr/studiji/ispitni_rokovi" TargetMode="External"/><Relationship Id="rId84" Type="http://schemas.openxmlformats.org/officeDocument/2006/relationships/hyperlink" Target="http://www.pbf.unizg.hr/zavodi/zavod_za_biokemijsko_inzenjerstvo/laboratorij_za_tehnologiju_i_primjenu_stanica_i_biotransformacije/marina_cvjetko_bubalo" TargetMode="External"/><Relationship Id="rId138" Type="http://schemas.openxmlformats.org/officeDocument/2006/relationships/hyperlink" Target="http://www.pbf.unizg.hr/zavodi/zavod_za_biokemijsko_inzenjerstvo/laboratorij_za_tehnologiju_antibiotika_enzima_probiotika_i_starter_kultura/jasna_novak" TargetMode="External"/><Relationship Id="rId159" Type="http://schemas.openxmlformats.org/officeDocument/2006/relationships/hyperlink" Target="http://www.pbf.unizg.hr/studiji/ispitni_rokovi" TargetMode="External"/><Relationship Id="rId170" Type="http://schemas.openxmlformats.org/officeDocument/2006/relationships/hyperlink" Target="http://www.pbf.unizg.hr/studiji/ispitni_rokovi" TargetMode="External"/><Relationship Id="rId191" Type="http://schemas.openxmlformats.org/officeDocument/2006/relationships/hyperlink" Target="http://www.pbf.unizg.hr/zavodi/zavod_za_kemiju_i_biokemiju/laboratorij_za_organsku_kemiju/jasmina_lapic" TargetMode="External"/><Relationship Id="rId205" Type="http://schemas.openxmlformats.org/officeDocument/2006/relationships/hyperlink" Target="http://www.pbf.unizg.hr/zavodi/zavod_za_procesno_inzenjerstvo/laboratorij_za_mra/ana_jurinjak_tusek" TargetMode="External"/><Relationship Id="rId226" Type="http://schemas.openxmlformats.org/officeDocument/2006/relationships/hyperlink" Target="http://www.pbf.unizg.hr/studiji/ispitni_rokovi" TargetMode="External"/><Relationship Id="rId107" Type="http://schemas.openxmlformats.org/officeDocument/2006/relationships/hyperlink" Target="http://www.pbf.unizg.hr/hr/zavodi/zavod_za_kemiju_i_biokemiju/laboratorij_za_toksikologiju" TargetMode="External"/><Relationship Id="rId11" Type="http://schemas.openxmlformats.org/officeDocument/2006/relationships/hyperlink" Target="http://www.pbf.unizg.hr/zavodi/zavod_za_biokemijsko_inzenjerstvo/laboratorij_za_bi_im_i_tsp/anita_slavica" TargetMode="External"/><Relationship Id="rId32" Type="http://schemas.openxmlformats.org/officeDocument/2006/relationships/hyperlink" Target="https://www.fsb.unizg.hr/hydro/mf/Popis_predmeta/Mehanika_fluida_I.htm" TargetMode="External"/><Relationship Id="rId53"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74" Type="http://schemas.openxmlformats.org/officeDocument/2006/relationships/hyperlink" Target="http://www.minez.nl/publicaties/pdfs/03I42.pdf" TargetMode="External"/><Relationship Id="rId128" Type="http://schemas.openxmlformats.org/officeDocument/2006/relationships/hyperlink" Target="http://www.pbf.unizg.hr/studiji/ispitni_rokovi" TargetMode="External"/><Relationship Id="rId149" Type="http://schemas.openxmlformats.org/officeDocument/2006/relationships/hyperlink" Target="http://www.pbf.unizg.hr/zavodi/zavod_za_biokemijsko_inzenjerstvo/laboratorij_za_tehnologiju_antibiotika_enzima_probiotika_i_starter_kultura/andreja_lebos_pavunc" TargetMode="External"/><Relationship Id="rId5" Type="http://schemas.openxmlformats.org/officeDocument/2006/relationships/settings" Target="settings.xml"/><Relationship Id="rId95" Type="http://schemas.openxmlformats.org/officeDocument/2006/relationships/hyperlink" Target="http://www.pbf.unizg.hr/zavodi/zavod_za_biokemijsko_inzenjerstvo/laboratorij_za_tehnologiju_i_primjenu_stanica_i_biotransformacije/kristina_radosevic" TargetMode="External"/><Relationship Id="rId160" Type="http://schemas.openxmlformats.org/officeDocument/2006/relationships/hyperlink" Target="http://www.pbf.unizg.hr/zavodi/zavod_za_biokemijsko_inzenjerstvo/laboratorij_za_bi_im_i_tsp/vesna_zechner_krpan" TargetMode="External"/><Relationship Id="rId181" Type="http://schemas.openxmlformats.org/officeDocument/2006/relationships/hyperlink" Target="http://www.pbf.unizg.hr/studiji/ispitni_rokovi" TargetMode="External"/><Relationship Id="rId216" Type="http://schemas.openxmlformats.org/officeDocument/2006/relationships/hyperlink" Target="http://www.pbf.unizg.hr/studiji/ispitni_rokovi" TargetMode="External"/><Relationship Id="rId22" Type="http://schemas.openxmlformats.org/officeDocument/2006/relationships/hyperlink" Target="http://www.pbf.unizg.hr/zavodi/zavod_za_biokemijsko_inzenjerstvo/laboratorij_za_bi_im_i_tsp/bozidar_santek" TargetMode="External"/><Relationship Id="rId27" Type="http://schemas.openxmlformats.org/officeDocument/2006/relationships/hyperlink" Target="http://www.pbf.unizg.hr/zavodi/zavod_za_biokemijsko_inzenjerstvo/laboratorij_za_tehnologiju_antibiotika_enzima_probiotika_i_starter_kultura/jagoda_suskovic" TargetMode="External"/><Relationship Id="rId43" Type="http://schemas.openxmlformats.org/officeDocument/2006/relationships/hyperlink" Target="http://www.pbf.unizg.hr/zavodi/zavod_za_biokemijsko_inzenjerstvo/laboratorij_za_tehnologiju_antibiotika_enzima_probiotika_i_starter_kultura/jagoda_suskovic" TargetMode="External"/><Relationship Id="rId48" Type="http://schemas.openxmlformats.org/officeDocument/2006/relationships/hyperlink" Target="http://www.pbf.unizg.hr/zavodi/zavod_za_prehrambeno_tehnolosko_inzenjerstvo/laboratorij_za_biolosku_obradu_otpadnih_voda/tibela_landeka_dragicevic" TargetMode="External"/><Relationship Id="rId64" Type="http://schemas.openxmlformats.org/officeDocument/2006/relationships/hyperlink" Target="http://www.pbf.unizg.hr/zavodi/zavod_za_procesno_inzenjerstvo/kabinet_za_osnove_inzenjerstva/mirjana_curlin" TargetMode="External"/><Relationship Id="rId69" Type="http://schemas.openxmlformats.org/officeDocument/2006/relationships/hyperlink" Target="http://www.pbf.unizg.hr/zavodi/zavod_za_biokemijsko_inzenjerstvo/laboratorij_za_bi_im_i_tsp/mladen_pavlecic" TargetMode="External"/><Relationship Id="rId113" Type="http://schemas.openxmlformats.org/officeDocument/2006/relationships/hyperlink" Target="http://www.pbf.unizg.hr/zavodi/zavod_za_biokemijsko_inzenjerstvo/laboratorij_za_bi_im_i_tsp/biokemijsko_inzenjerstvo_i_bioprocesna_tehnika" TargetMode="External"/><Relationship Id="rId118" Type="http://schemas.openxmlformats.org/officeDocument/2006/relationships/hyperlink" Target="http://www.pbf.unizg.hr/zavodi/zavod_za_prehrambeno_tehnolosko_inzenjerstvo/laboratorij_za_biolosku_obradu_otpadnih_voda/dijana_grgas_uhlik" TargetMode="External"/><Relationship Id="rId134" Type="http://schemas.openxmlformats.org/officeDocument/2006/relationships/hyperlink" Target="http://www.pbf.unizg.hr/zavodi/zavod_za_biokemijsko_inzenjerstvo/laboratorij_za_bi_im_i_tsp/mladen_pavlecic" TargetMode="External"/><Relationship Id="rId139" Type="http://schemas.openxmlformats.org/officeDocument/2006/relationships/hyperlink" Target="http://www.pbf.unizg.hr/zavodi/zavod_za_biokemijsko_inzenjerstvo/laboratorij_za_tehnologiju_antibiotika_enzima_probiotika_i_starter_kultura/andreja_lebos_pavunc" TargetMode="External"/><Relationship Id="rId80" Type="http://schemas.openxmlformats.org/officeDocument/2006/relationships/hyperlink" Target="http://www.pbf.unizg.hr/zavodi/zavod_za_biokemijsko_inzenjerstvo/laboratorij_za_tehnologiju_i_primjenu_stanica_i_biotransformacije/igor_slivac" TargetMode="External"/><Relationship Id="rId85" Type="http://schemas.openxmlformats.org/officeDocument/2006/relationships/hyperlink" Target="http://www.pbf.unizg.hr/studiji/ispitni_rokovi" TargetMode="External"/><Relationship Id="rId150" Type="http://schemas.openxmlformats.org/officeDocument/2006/relationships/hyperlink" Target="http://www.pbf.unizg.hr/zavodi/zavod_za_biokemijsko_inzenjerstvo/laboratorij_za_tehnologiju_antibiotika_enzima_probiotika_i_starter_kultura/martina_banic" TargetMode="External"/><Relationship Id="rId155" Type="http://schemas.openxmlformats.org/officeDocument/2006/relationships/hyperlink" Target="http://www.pbf.unizg.hr/zavodi/zavod_za_biokemijsko_inzenjerstvo/laboratorij_za_tehnologiju_i_primjenu_stanica_i_biotransformacije/ivana_radojcic_redovnikovic" TargetMode="External"/><Relationship Id="rId171" Type="http://schemas.openxmlformats.org/officeDocument/2006/relationships/hyperlink" Target="http://www.pbf.unizg.hr/zavodi/zavod_za_biokemijsko_inzenjerstvo/laboratorij_za_bi_im_i_tsp/bozidar_santek" TargetMode="External"/><Relationship Id="rId176" Type="http://schemas.openxmlformats.org/officeDocument/2006/relationships/hyperlink" Target="http://www.pbf.unizg.hr/zavodi/zavod_za_biokemijsko_inzenjerstvo/laboratorij_za_bi_im_i_tsp/mladen_pavlecic" TargetMode="External"/><Relationship Id="rId192" Type="http://schemas.openxmlformats.org/officeDocument/2006/relationships/hyperlink" Target="http://www.pbf.unizg.hr/studiji/ispitni_rokovi" TargetMode="External"/><Relationship Id="rId197" Type="http://schemas.openxmlformats.org/officeDocument/2006/relationships/hyperlink" Target="http://www.pbf.unizg.hr/zavodi/zavod_za_prehrambeno_tehnolosko_inzenjerstvo/laboratorij_za_biolosku_obradu_otpadnih_voda/dijana_grgas_uhlik" TargetMode="External"/><Relationship Id="rId206" Type="http://schemas.openxmlformats.org/officeDocument/2006/relationships/hyperlink" Target="http://www.pbf.unizg.hr/zavodi/zavod_za_procesno_inzenjerstvo/laboratorij_za_mra/tamara_jurina" TargetMode="External"/><Relationship Id="rId227" Type="http://schemas.openxmlformats.org/officeDocument/2006/relationships/hyperlink" Target="http://www.pbf.unizg.hr/zavodi/zavod_za_biokemijsko_inzenjerstvo/laboratorij_za_tehnologiju_i_primjenu_stanica_i_biotransformacije/marina_cvjetko_bubalo" TargetMode="External"/><Relationship Id="rId201" Type="http://schemas.openxmlformats.org/officeDocument/2006/relationships/hyperlink" Target="http://www.pbf.unizg.hr/zavodi/zavod_za_prehrambeno_tehnolosko_inzenjerstvo/laboratorij_za_tehnologiju_vrenja_i_kvasca/karla_hanousek_cica" TargetMode="External"/><Relationship Id="rId222" Type="http://schemas.openxmlformats.org/officeDocument/2006/relationships/hyperlink" Target="http://www.pbf.unizg.hr/zavodi/zavod_za_prehrambeno_tehnolosko_inzenjerstvo/laboratorij_za_tehnologiju_i_analitiku_vina/karin_kovacevic_ganic" TargetMode="External"/><Relationship Id="rId12" Type="http://schemas.openxmlformats.org/officeDocument/2006/relationships/hyperlink" Target="http://www.pbf.unizg.hr/zavodi/zavod_za_biokemijsko_inzenjerstvo/laboratorij_za_bi_im_i_tsp/mirela_ivancic_santek" TargetMode="External"/><Relationship Id="rId17" Type="http://schemas.openxmlformats.org/officeDocument/2006/relationships/hyperlink" Target="http://www.pbf.unizg.hr/zavodi/zavod_za_biokemijsko_inzenjerstvo/laboratorij_za_tehnologiju_i_primjenu_stanica_i_biotransformacije/igor_slivac" TargetMode="External"/><Relationship Id="rId33" Type="http://schemas.openxmlformats.org/officeDocument/2006/relationships/hyperlink" Target="https://www.fkit.unizg.hr/predmet/tpuzz_a" TargetMode="External"/><Relationship Id="rId38" Type="http://schemas.openxmlformats.org/officeDocument/2006/relationships/hyperlink" Target="http://www.pbf.unizg.hr/zavodi/zavod_za_procesno_inzenjerstvo/kabinet_za_osnove_inzenjerstva/mirjana_curlin" TargetMode="External"/><Relationship Id="rId59" Type="http://schemas.openxmlformats.org/officeDocument/2006/relationships/hyperlink" Target="http://www.pbf.unizg.hr/zavodi/zavod_za_biokemijsko_inzenjerstvo/laboratorij_za_bi_im_i_tsp/mirela_ivancic_santek" TargetMode="External"/><Relationship Id="rId103" Type="http://schemas.openxmlformats.org/officeDocument/2006/relationships/hyperlink" Target="http://www.cas.org/" TargetMode="External"/><Relationship Id="rId108" Type="http://schemas.openxmlformats.org/officeDocument/2006/relationships/hyperlink" Target="http://www.pbf.unizg.hr/studiji/ispitni_rokovi" TargetMode="External"/><Relationship Id="rId124" Type="http://schemas.openxmlformats.org/officeDocument/2006/relationships/hyperlink" Target="http://www.pbf.unizg.hr/zavodi/zavod_za_kemiju_i_biokemiju/laboratorij_za_biokemiju/bojan_zunar" TargetMode="External"/><Relationship Id="rId129" Type="http://schemas.openxmlformats.org/officeDocument/2006/relationships/hyperlink" Target="http://www.pbf.unizg.hr/zavodi/zavod_za_biokemijsko_inzenjerstvo/laboratorij_za_tehnologiju_i_primjenu_stanica_i_biotransformacije/ivana_radojcic_redovnikovic" TargetMode="External"/><Relationship Id="rId54" Type="http://schemas.openxmlformats.org/officeDocument/2006/relationships/hyperlink" Target="http://www.pbf.unizg.hr/zavodi/zavod_za_biokemijsko_inzenjerstvo/laboratorij_za_tehnologiju_i_primjenu_stanica_i_biotransformacije/marina_cvjetko_bubalo" TargetMode="External"/><Relationship Id="rId70" Type="http://schemas.openxmlformats.org/officeDocument/2006/relationships/hyperlink" Target="http://www.bioproducts-bioenergy.gov/about/eo13134.asp" TargetMode="External"/><Relationship Id="rId75" Type="http://schemas.openxmlformats.org/officeDocument/2006/relationships/hyperlink" Target="http://www.biopartner.nl" TargetMode="External"/><Relationship Id="rId91" Type="http://schemas.openxmlformats.org/officeDocument/2006/relationships/hyperlink" Target="http://www.pbf.unizg.hr/zavodi/zavod_za_biokemijsko_inzenjerstvo/laboratorij_za_tehnologiju_antibiotika_enzima_probiotika_i_starter_kultura/martina_banic" TargetMode="External"/><Relationship Id="rId96" Type="http://schemas.openxmlformats.org/officeDocument/2006/relationships/hyperlink" Target="http://www.pbf.unizg.hr/zavodi/zavod_za_kemiju_i_biokemiju/laboratorij_za_toksikologiju/teuta_murati" TargetMode="External"/><Relationship Id="rId140" Type="http://schemas.openxmlformats.org/officeDocument/2006/relationships/hyperlink" Target="http://www.pbf.unizg.hr/zavodi/zavod_za_biokemijsko_inzenjerstvo/laboratorij_za_tehnologiju_antibiotika_enzima_probiotika_i_starter_kultura/martina_banic" TargetMode="External"/><Relationship Id="rId145" Type="http://schemas.openxmlformats.org/officeDocument/2006/relationships/hyperlink" Target="http://www.pbf.unizg.hr/studiji/ispitni_rokovi" TargetMode="External"/><Relationship Id="rId161" Type="http://schemas.openxmlformats.org/officeDocument/2006/relationships/hyperlink" Target="http://www.pbf.unizg.hr/zavodi/zavod_za_biokemijsko_inzenjerstvo/laboratorij_za_bi_im_i_tsp/vlatka_petravic_tominac" TargetMode="External"/><Relationship Id="rId166" Type="http://schemas.openxmlformats.org/officeDocument/2006/relationships/hyperlink" Target="http://www.pbf.unizg.hr/studiji/ispitni_rokovi" TargetMode="External"/><Relationship Id="rId182" Type="http://schemas.openxmlformats.org/officeDocument/2006/relationships/hyperlink" Target="http://www.pbf.unizg.hr/ispitni_rokovi" TargetMode="External"/><Relationship Id="rId187" Type="http://schemas.openxmlformats.org/officeDocument/2006/relationships/hyperlink" Target="http://www.pbf.unizg.hr/zavodi/zavod_za_kemiju_i_biokemiju/laboratorij_za_organsku_kemiju/lidija_barisic" TargetMode="External"/><Relationship Id="rId217" Type="http://schemas.openxmlformats.org/officeDocument/2006/relationships/hyperlink" Target="http://www.pbf.unizg.hr/zavodi/zavod_za_prehrambeno_tehnolosko_inzenjerstvo/laboratorij_za_tehnologiju_i_analitiku_vina/karin_kovacevic_ganic"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www.pbf.unizg.hr/zavodi/zavod_za_biokemijsko_inzenjerstvo/kabinet_za_bioinformatiku/antonio_starcevic" TargetMode="External"/><Relationship Id="rId233" Type="http://schemas.openxmlformats.org/officeDocument/2006/relationships/theme" Target="theme/theme1.xml"/><Relationship Id="rId23" Type="http://schemas.openxmlformats.org/officeDocument/2006/relationships/hyperlink" Target="http://www.pbf.unizg.hr/zavodi/zavod_za_prehrambeno_tehnolosko_inzenjerstvo/laboratorij_za_biolosku_obradu_otpadnih_voda/tibela_landeka_dragicevic" TargetMode="External"/><Relationship Id="rId28" Type="http://schemas.openxmlformats.org/officeDocument/2006/relationships/hyperlink" Target="http://www.pbf.unizg.hr/zavodi/zavod_za_prehrambeno_tehnolosko_inzenjerstvo/laboratorij_za_tehnologiju_vrenja_i_kvasca/damir_stanzer" TargetMode="External"/><Relationship Id="rId49" Type="http://schemas.openxmlformats.org/officeDocument/2006/relationships/hyperlink" Target="http://www.pbf.unizg.hr/zavodi/zavod_za_prehrambeno_tehnolosko_inzenjerstvo/laboratorij_za_tehnologiju_vrenja_i_kvasca/jasna_mrvcic" TargetMode="External"/><Relationship Id="rId114" Type="http://schemas.openxmlformats.org/officeDocument/2006/relationships/hyperlink" Target="http://www.pbf.unizg.hr/zavodi/zavod_za_biokemijsko_inzenjerstvo/laboratorij_za_bi_im_i_tsp/biokemijsko_inzenjerstvo_i_bioprocesna_tehnika" TargetMode="External"/><Relationship Id="rId119" Type="http://schemas.openxmlformats.org/officeDocument/2006/relationships/hyperlink" Target="http://www.pbf.unizg.hr/studiji/ispitni_rokovi" TargetMode="External"/><Relationship Id="rId44" Type="http://schemas.openxmlformats.org/officeDocument/2006/relationships/hyperlink" Target="https://www.fsb.unizg.hr/hydro/mf/Popis_predmeta/Mehanika_fluida_II_Z.htm" TargetMode="External"/><Relationship Id="rId60" Type="http://schemas.openxmlformats.org/officeDocument/2006/relationships/hyperlink" Target="http://www.pbf.unizg.hr/zavodi/zavod_za_biokemijsko_inzenjerstvo/laboratorij_za_bi_im_i_tsp/mladen_pavlecic" TargetMode="External"/><Relationship Id="rId65" Type="http://schemas.openxmlformats.org/officeDocument/2006/relationships/hyperlink" Target="http://www.pbf.unizg.hr/studiji/ispitni_rokovi" TargetMode="External"/><Relationship Id="rId81" Type="http://schemas.openxmlformats.org/officeDocument/2006/relationships/hyperlink" Target="http://www.pbf.unizg.hr/zavodi/zavod_za_biokemijsko_inzenjerstvo/laboratorij_za_tehnologiju_i_primjenu_stanica_i_biotransformacije/visnja_gaurina_srcek" TargetMode="External"/><Relationship Id="rId86" Type="http://schemas.openxmlformats.org/officeDocument/2006/relationships/hyperlink" Target="http://www.pbf.unizg.hr/zavodi/zavod_za_biokemijsko_inzenjerstvo/laboratorij_za_tehnologiju_antibiotika_enzima_probiotika_i_starter_kultura/jagoda_suskovic" TargetMode="External"/><Relationship Id="rId130" Type="http://schemas.openxmlformats.org/officeDocument/2006/relationships/hyperlink" Target="http://www.pbf.unizg.hr/zavodi/zavod_za_biokemijsko_inzenjerstvo/laboratorij_za_tehnologiju_i_primjenu_stanica_i_biotransformacije/marina_cvjetko_bubalo" TargetMode="External"/><Relationship Id="rId135" Type="http://schemas.openxmlformats.org/officeDocument/2006/relationships/hyperlink" Target="http://www.pbf.unizg.hr/studiji/ispitni_rokovi" TargetMode="External"/><Relationship Id="rId151" Type="http://schemas.openxmlformats.org/officeDocument/2006/relationships/hyperlink" Target="http://www1.lsbu.ac.uk/water/enztech/" TargetMode="External"/><Relationship Id="rId156" Type="http://schemas.openxmlformats.org/officeDocument/2006/relationships/hyperlink" Target="http://www.pbf.unizg.hr/zavodi/zavod_za_biokemijsko_inzenjerstvo/laboratorij_za_tehnologiju_i_primjenu_stanica_i_biotransformacije/igor_slivac" TargetMode="External"/><Relationship Id="rId177" Type="http://schemas.openxmlformats.org/officeDocument/2006/relationships/hyperlink" Target="http://www.pbf.unizg.hr/zavodi/zavod_za_biokemijsko_inzenjerstvo/laboratorij_za_bi_im_i_tsp/antonija_trontel" TargetMode="External"/><Relationship Id="rId198" Type="http://schemas.openxmlformats.org/officeDocument/2006/relationships/hyperlink" Target="http://www.pbf.unizg.hr/studiji/ispitni_rokovi" TargetMode="External"/><Relationship Id="rId172" Type="http://schemas.openxmlformats.org/officeDocument/2006/relationships/hyperlink" Target="http://www.pbf.unizg.hr/zavodi/zavod_za_biokemijsko_inzenjerstvo/laboratorij_za_bi_im_i_tsp/vlatka_petravic_tominac" TargetMode="External"/><Relationship Id="rId193" Type="http://schemas.openxmlformats.org/officeDocument/2006/relationships/hyperlink" Target="http://www.pbf.unizg.hr/zavodi/zavod_za_kemiju_i_biokemiju/laboratorij_za_organsku_kemiju/lidija_barisic" TargetMode="External"/><Relationship Id="rId202" Type="http://schemas.openxmlformats.org/officeDocument/2006/relationships/hyperlink" Target="http://www.pbf.unizg.hr/studiji/ispitni_rokovi" TargetMode="External"/><Relationship Id="rId207" Type="http://schemas.openxmlformats.org/officeDocument/2006/relationships/hyperlink" Target="http://www.pbf.unizg.hr/studiji/ispitni_rokovi" TargetMode="External"/><Relationship Id="rId223" Type="http://schemas.openxmlformats.org/officeDocument/2006/relationships/hyperlink" Target="http://www.pbf.unizg.hr/zavodi/zavod_za_prehrambeno_tehnolosko_inzenjerstvo/laboratorij_za_tehnologiju_i_analitiku_vina/marina_tomasevic" TargetMode="External"/><Relationship Id="rId228" Type="http://schemas.openxmlformats.org/officeDocument/2006/relationships/hyperlink" Target="http://www.pbf.unizg.hr/zavodi/zavod_za_biokemijsko_inzenjerstvo/laboratorij_za_tehnologiju_i_primjenu_stanica_i_biotransformacije/ivana_radojcic_redovnikovic" TargetMode="External"/><Relationship Id="rId13" Type="http://schemas.openxmlformats.org/officeDocument/2006/relationships/hyperlink" Target="http://www.pbf.unizg.hr/zavodi/zavod_za_procesno_inzenjerstvo/kabinet_za_osnove_inzenjerstva/mirjana_curlin" TargetMode="External"/><Relationship Id="rId18" Type="http://schemas.openxmlformats.org/officeDocument/2006/relationships/hyperlink" Target="http://www.pbf.unizg.hr/zavodi/zavod_za_biokemijsko_inzenjerstvo/laboratorij_za_bi_im_i_tsp/bozidar_santek" TargetMode="External"/><Relationship Id="rId39" Type="http://schemas.openxmlformats.org/officeDocument/2006/relationships/hyperlink" Target="http://www.pbf.unizg.hr/zavodi/zavod_za_biokemijsko_inzenjerstvo/laboratorij_za_bi_im_i_tsp/bozidar_santek" TargetMode="External"/><Relationship Id="rId109" Type="http://schemas.openxmlformats.org/officeDocument/2006/relationships/hyperlink" Target="http://www.pbf.unizg.hr/zavodi/zavod_za_biokemijsko_inzenjerstvo/laboratorij_za_bi_im_i_tsp/bozidar_santek" TargetMode="External"/><Relationship Id="rId34" Type="http://schemas.openxmlformats.org/officeDocument/2006/relationships/hyperlink" Target="https://www.fkit.unizg.hr/vesna.tomasic" TargetMode="External"/><Relationship Id="rId50" Type="http://schemas.openxmlformats.org/officeDocument/2006/relationships/hyperlink" Target="http://www.pbf.unizg.hr/zavodi/zavod_za_procesno_inzenjerstvo/laboratorij_za_mra/jasenka_gajdos_kljusuric" TargetMode="External"/><Relationship Id="rId55" Type="http://schemas.openxmlformats.org/officeDocument/2006/relationships/hyperlink" Target="http://www.pbf.unizg.hr/zavodi/zavod_za_opce_programe/kabinet_za_ekonomiju/vladimir_zanic" TargetMode="External"/><Relationship Id="rId76" Type="http://schemas.openxmlformats.org/officeDocument/2006/relationships/hyperlink" Target="http://www.france-biotech.org" TargetMode="External"/><Relationship Id="rId97" Type="http://schemas.openxmlformats.org/officeDocument/2006/relationships/hyperlink" Target="http://www.pbf.unizg.hr/zavodi/zavod_za_kemiju_i_biokemiju/laboratorij_za_toksikologiju/marina_miletic" TargetMode="External"/><Relationship Id="rId104" Type="http://schemas.openxmlformats.org/officeDocument/2006/relationships/hyperlink" Target="http://hr.espacenet.com/" TargetMode="External"/><Relationship Id="rId120" Type="http://schemas.openxmlformats.org/officeDocument/2006/relationships/hyperlink" Target="http://www.pbf.unizg.hr/zavodi/zavod_za_kemiju_i_biokemiju/laboratorij_za_biokemiju/vladimir_mrsa" TargetMode="External"/><Relationship Id="rId125" Type="http://schemas.openxmlformats.org/officeDocument/2006/relationships/hyperlink" Target="http://www.pbf.unizg.hr/zavodi/zavod_za_kemiju_i_biokemiju/laboratorij_za_biokemiju/antonija_grbavac" TargetMode="External"/><Relationship Id="rId141" Type="http://schemas.openxmlformats.org/officeDocument/2006/relationships/hyperlink" Target="http://www.pbf.unizg.hr/studiji/ispitni_rokovi" TargetMode="External"/><Relationship Id="rId146" Type="http://schemas.openxmlformats.org/officeDocument/2006/relationships/hyperlink" Target="http://www.pbf.unizg.hr/zavodi/zavod_za_biokemijsko_inzenjerstvo/laboratorij_za_tehnologiju_antibiotika_enzima_probiotika_i_starter_kultura/blazenka_kos" TargetMode="External"/><Relationship Id="rId167" Type="http://schemas.openxmlformats.org/officeDocument/2006/relationships/hyperlink" Target="http://www.pbf.unizg.hr/zavodi/zavod_za_biokemijsko_inzenjerstvo/laboratorij_za_bi_im_i_tsp/mirela_ivancic_santek" TargetMode="External"/><Relationship Id="rId188" Type="http://schemas.openxmlformats.org/officeDocument/2006/relationships/hyperlink" Target="http://www.pbf.unizg.hr/zavodi/zavod_za_kemiju_i_biokemiju/laboratorij_za_organsku_kemiju/veronika_kovac" TargetMode="External"/><Relationship Id="rId7" Type="http://schemas.openxmlformats.org/officeDocument/2006/relationships/footnotes" Target="footnotes.xml"/><Relationship Id="rId71" Type="http://schemas.openxmlformats.org/officeDocument/2006/relationships/hyperlink" Target="http://europa.eu.int/comm/research/era/3pct/pdf/press-rel-en.pdf" TargetMode="External"/><Relationship Id="rId92" Type="http://schemas.openxmlformats.org/officeDocument/2006/relationships/hyperlink" Target="http://www.pbf.unizg.hr/studiji/ispitni_rokovi" TargetMode="External"/><Relationship Id="rId162" Type="http://schemas.openxmlformats.org/officeDocument/2006/relationships/hyperlink" Target="http://www.pbf.unizg.hr/studiji/ispitni_rokovi" TargetMode="External"/><Relationship Id="rId183" Type="http://schemas.openxmlformats.org/officeDocument/2006/relationships/hyperlink" Target="http://www.pbf.unizg.hr/zavodi/zavod_za_biokemijsko_inzenjerstvo/laboratorij_za_tehnologiju_i_primjenu_stanica_i_biotransformacije/igor_slivac" TargetMode="External"/><Relationship Id="rId213" Type="http://schemas.openxmlformats.org/officeDocument/2006/relationships/hyperlink" Target="https://docs.oracle.com/javase/tutorial/" TargetMode="External"/><Relationship Id="rId218" Type="http://schemas.openxmlformats.org/officeDocument/2006/relationships/hyperlink" Target="http://www.pbf.unizg.hr/zavodi/zavod_za_prehrambeno_tehnolosko_inzenjerstvo/laboratorij_za_tehnologiju_i_analitiku_vina/natka_curko" TargetMode="External"/><Relationship Id="rId2" Type="http://schemas.openxmlformats.org/officeDocument/2006/relationships/customXml" Target="../customXml/item2.xml"/><Relationship Id="rId29" Type="http://schemas.openxmlformats.org/officeDocument/2006/relationships/hyperlink" Target="http://www.pbf.unizg.hr/zavodi/zavod_za_biokemijsko_inzenjerstvo/laboratorij_za_tehnologiju_antibiotika_enzima_probiotika_i_starter_kultura/blazenka_kos" TargetMode="External"/><Relationship Id="rId24" Type="http://schemas.openxmlformats.org/officeDocument/2006/relationships/hyperlink" Target="http://www.pbf.unizg.hr/zavodi/zavod_za_kemiju_i_biokemiju/laboratorij_za_biokemiju/vladimir_mrsa" TargetMode="External"/><Relationship Id="rId40" Type="http://schemas.openxmlformats.org/officeDocument/2006/relationships/hyperlink" Target="http://www.pbf.unizg.hr/zavodi/zavod_za_biokemijsko_inzenjerstvo/laboratorij_za_tehnologiju_i_primjenu_stanica_i_biotransformacije/igor_slivac" TargetMode="External"/><Relationship Id="rId45" Type="http://schemas.openxmlformats.org/officeDocument/2006/relationships/hyperlink" Target="http://www.pbf.unizg.hr/zavodi/zavod_za_kemiju_i_biokemiju/laboratorij_za_organsku_kemiju/lidija_barisic" TargetMode="External"/><Relationship Id="rId66" Type="http://schemas.openxmlformats.org/officeDocument/2006/relationships/hyperlink" Target="http://www.pbf.unizg.hr/zavodi/zavod_za_biokemijsko_inzenjerstvo/laboratorij_za_bi_im_i_tsp/bozidar_santek" TargetMode="External"/><Relationship Id="rId87" Type="http://schemas.openxmlformats.org/officeDocument/2006/relationships/hyperlink" Target="http://www.pbf.unizg.hr/zavodi/zavod_za_biokemijsko_inzenjerstvo/laboratorij_za_tehnologiju_antibiotika_enzima_probiotika_i_starter_kultura/blazenka_kos" TargetMode="External"/><Relationship Id="rId110" Type="http://schemas.openxmlformats.org/officeDocument/2006/relationships/hyperlink" Target="http://www.pbf.unizg.hr/zavodi/zavod_za_biokemijsko_inzenjerstvo/laboratorij_za_bi_im_i_tsp/antonija_trontel" TargetMode="External"/><Relationship Id="rId115" Type="http://schemas.openxmlformats.org/officeDocument/2006/relationships/hyperlink" Target="http://www.pbf.unizg.hr/studiji/ispitni_rokovi" TargetMode="External"/><Relationship Id="rId131" Type="http://schemas.openxmlformats.org/officeDocument/2006/relationships/hyperlink" Target="http://www.pbf.unizg.hr/studiji/ispitni_rokovi" TargetMode="External"/><Relationship Id="rId136" Type="http://schemas.openxmlformats.org/officeDocument/2006/relationships/hyperlink" Target="http://www.pbf.unizg.hr/zavodi/zavod_za_biokemijsko_inzenjerstvo/laboratorij_za_tehnologiju_antibiotika_enzima_probiotika_i_starter_kultura/jagoda_suskovic" TargetMode="External"/><Relationship Id="rId157" Type="http://schemas.openxmlformats.org/officeDocument/2006/relationships/hyperlink" Target="http://www.pbf.unizg.hr/zavodi/zavod_za_biokemijsko_inzenjerstvo/laboratorij_za_tehnologiju_i_primjenu_stanica_i_biotransformacije/kristina_radosevic" TargetMode="External"/><Relationship Id="rId178" Type="http://schemas.openxmlformats.org/officeDocument/2006/relationships/hyperlink" Target="http://www.pbf.unizg.hr/content/download/22404/86165/version/1/file/Biotehnoloska+proizvodnja+octa_a.pdf" TargetMode="External"/><Relationship Id="rId61" Type="http://schemas.openxmlformats.org/officeDocument/2006/relationships/hyperlink" Target="http://www.pbf.unizg.hr/studiji/ispitni_rokovi" TargetMode="External"/><Relationship Id="rId82" Type="http://schemas.openxmlformats.org/officeDocument/2006/relationships/hyperlink" Target="http://www.pbf.unizg.hr/zavodi/zavod_za_biokemijsko_inzenjerstvo/laboratorij_za_tehnologiju_i_primjenu_stanica_i_biotransformacije/ivana_radojcic_redovnikovic" TargetMode="External"/><Relationship Id="rId152" Type="http://schemas.openxmlformats.org/officeDocument/2006/relationships/hyperlink" Target="http://www.chem.qmul.ac.uk/iubmb/enzymes" TargetMode="External"/><Relationship Id="rId173" Type="http://schemas.openxmlformats.org/officeDocument/2006/relationships/hyperlink" Target="http://www.pbf.unizg.hr/zavodi/zavod_za_biokemijsko_inzenjerstvo/laboratorij_za_bi_im_i_tsp/mladen_pavlecic" TargetMode="External"/><Relationship Id="rId194" Type="http://schemas.openxmlformats.org/officeDocument/2006/relationships/hyperlink" Target="http://www.pbf.unizg.hr/zavodi/zavod_za_kemiju_i_biokemiju/laboratorij_za_organsku_kemiju/monika_kovacevic" TargetMode="External"/><Relationship Id="rId199" Type="http://schemas.openxmlformats.org/officeDocument/2006/relationships/hyperlink" Target="http://www.pbf.unizg.hr/zavodi/zavod_za_prehrambeno_tehnolosko_inzenjerstvo/laboratorij_za_tehnologiju_vrenja_i_kvasca/jasna_mrvcic" TargetMode="External"/><Relationship Id="rId203" Type="http://schemas.openxmlformats.org/officeDocument/2006/relationships/hyperlink" Target="http://www.pbf.unizg.hr/zavodi/zavod_za_procesno_inzenjerstvo/laboratorij_za_mra/jasenka_gajdos_kljusuric" TargetMode="External"/><Relationship Id="rId208" Type="http://schemas.openxmlformats.org/officeDocument/2006/relationships/hyperlink" Target="http://www.pbf.unizg.hr/zavodi/zavod_za_kemiju_i_biokemiju/laboratorij_za_fizikalnu_kemiju_i_koroziju/mojca_cakic_semencic" TargetMode="External"/><Relationship Id="rId229" Type="http://schemas.openxmlformats.org/officeDocument/2006/relationships/hyperlink" Target="http://www.pbf.unizg.hr/studiji/ispitni_rokovi" TargetMode="External"/><Relationship Id="rId19" Type="http://schemas.openxmlformats.org/officeDocument/2006/relationships/hyperlink" Target="http://www.pbf.unizg.hr/zavodi/zavod_za_biokemijsko_inzenjerstvo/laboratorij_za_tehnologiju_i_primjenu_stanica_i_biotransformacije/igor_slivac" TargetMode="External"/><Relationship Id="rId224" Type="http://schemas.openxmlformats.org/officeDocument/2006/relationships/hyperlink" Target="http://www.pbf.unizg.hr/studiji/ispitni_rokovi" TargetMode="External"/><Relationship Id="rId14" Type="http://schemas.openxmlformats.org/officeDocument/2006/relationships/hyperlink" Target="http://www.pbf.unizg.hr/zavodi/zavod_za_biokemijsko_inzenjerstvo/laboratorij_za_bi_im_i_tsp/bozidar_santek" TargetMode="External"/><Relationship Id="rId30" Type="http://schemas.openxmlformats.org/officeDocument/2006/relationships/hyperlink" Target="http://www.pbf.unizg.hr/zavodi/zavod_za_biokemijsko_inzenjerstvo/laboratorij_za_tehnologiju_i_primjenu_stanica_i_biotransformacije/visnja_gaurina_srcek" TargetMode="External"/><Relationship Id="rId35" Type="http://schemas.openxmlformats.org/officeDocument/2006/relationships/hyperlink" Target="http://www.pbf.unizg.hr/zavodi/zavod_za_biokemijsko_inzenjerstvo/laboratorij_za_bi_im_i_tsp/bozidar_santek" TargetMode="External"/><Relationship Id="rId56" Type="http://schemas.openxmlformats.org/officeDocument/2006/relationships/hyperlink" Target="http://www.pbf.unizg.hr/zavodi/zavod_za_biokemijsko_inzenjerstvo/laboratorij_za_bi_im_i_tsp/anita_slavica" TargetMode="External"/><Relationship Id="rId77" Type="http://schemas.openxmlformats.org/officeDocument/2006/relationships/hyperlink" Target="http://www.sba.gov/INV/venture.html" TargetMode="External"/><Relationship Id="rId100" Type="http://schemas.openxmlformats.org/officeDocument/2006/relationships/hyperlink" Target="http://bcs.bedfordstmartins.com/resdoc5e/" TargetMode="External"/><Relationship Id="rId105" Type="http://schemas.openxmlformats.org/officeDocument/2006/relationships/hyperlink" Target="http://www.epo.org/" TargetMode="External"/><Relationship Id="rId126" Type="http://schemas.openxmlformats.org/officeDocument/2006/relationships/hyperlink" Target="http://www.pbf.unizg.hr/zavodi/zavod_za_kemiju_i_biokemiju/laboratorij_za_biokemiju/mateja_lozancic" TargetMode="External"/><Relationship Id="rId147" Type="http://schemas.openxmlformats.org/officeDocument/2006/relationships/hyperlink" Target="http://www.pbf.unizg.hr/zavodi/zavod_za_biokemijsko_inzenjerstvo/laboratorij_za_tehnologiju_antibiotika_enzima_probiotika_i_starter_kultura/jagoda_suskovic" TargetMode="External"/><Relationship Id="rId168" Type="http://schemas.openxmlformats.org/officeDocument/2006/relationships/hyperlink" Target="http://www.pbf.unizg.hr/zavodi/zavod_za_biokemijsko_inzenjerstvo/laboratorij_za_bi_im_i_tsp/bozidar_santek" TargetMode="External"/><Relationship Id="rId8" Type="http://schemas.openxmlformats.org/officeDocument/2006/relationships/endnotes" Target="endnotes.xml"/><Relationship Id="rId51" Type="http://schemas.openxmlformats.org/officeDocument/2006/relationships/hyperlink" Target="http://www.pbf.unizg.hr/zavodi/zavod_za_kemiju_i_biokemiju/laboratorij_za_fizikalnu_kemiju_i_koroziju/mojca_cakic_semencic" TargetMode="External"/><Relationship Id="rId72" Type="http://schemas.openxmlformats.org/officeDocument/2006/relationships/hyperlink" Target="http://www.europabio.org/upload/documents/wb_100403/Innenseiten_final_screen.pdf" TargetMode="External"/><Relationship Id="rId93" Type="http://schemas.openxmlformats.org/officeDocument/2006/relationships/hyperlink" Target="http://www.pbf.unizg.hr/zavodi/zavod_za_kemiju_i_biokemiju/laboratorij_za_toksikologiju/ivana_kmetic" TargetMode="External"/><Relationship Id="rId98" Type="http://schemas.openxmlformats.org/officeDocument/2006/relationships/hyperlink" Target="http://www.cse.msu.edu/%7Ealexliu/plagiarism.pdf" TargetMode="External"/><Relationship Id="rId121" Type="http://schemas.openxmlformats.org/officeDocument/2006/relationships/hyperlink" Target="http://www.pbf.unizg.hr/zavodi/zavod_za_kemiju_i_biokemiju/laboratorij_za_biokemiju/branko_kozulic" TargetMode="External"/><Relationship Id="rId142" Type="http://schemas.openxmlformats.org/officeDocument/2006/relationships/hyperlink" Target="http://www.pbf.unizg.hr/zavodi/zavod_za_prehrambeno_tehnolosko_inzenjerstvo/laboratorij_za_tehnologiju_vrenja_i_kvasca/damir_stanzer" TargetMode="External"/><Relationship Id="rId163" Type="http://schemas.openxmlformats.org/officeDocument/2006/relationships/hyperlink" Target="http://www.pbf.unizg.hr/zavodi/zavod_za_biokemijsko_inzenjerstvo/laboratorij_za_bi_im_i_tsp/bozidar_santek" TargetMode="External"/><Relationship Id="rId184" Type="http://schemas.openxmlformats.org/officeDocument/2006/relationships/hyperlink" Target="http://www.pbf.unizg.hr/zavodi/zavod_za_biokemijsko_inzenjerstvo/laboratorij_za_tehnologiju_i_primjenu_stanica_i_biotransformacije/visnja_gaurina_srcek" TargetMode="External"/><Relationship Id="rId189" Type="http://schemas.openxmlformats.org/officeDocument/2006/relationships/hyperlink" Target="http://www.pbf.unizg.hr/studiji/ispitni_rokovi" TargetMode="External"/><Relationship Id="rId219" Type="http://schemas.openxmlformats.org/officeDocument/2006/relationships/hyperlink" Target="http://www.pbf.unizg.hr/zavodi/zavod_za_prehrambeno_tehnolosko_inzenjerstvo/laboratorij_za_tehnologiju_i_analitiku_vina/marina_tomasevic" TargetMode="External"/><Relationship Id="rId3" Type="http://schemas.openxmlformats.org/officeDocument/2006/relationships/numbering" Target="numbering.xml"/><Relationship Id="rId214" Type="http://schemas.openxmlformats.org/officeDocument/2006/relationships/hyperlink" Target="http://www.pbf.unizg.hr/studiji/ispitni_rokovi" TargetMode="External"/><Relationship Id="rId230" Type="http://schemas.openxmlformats.org/officeDocument/2006/relationships/footer" Target="footer1.xml"/><Relationship Id="rId25" Type="http://schemas.openxmlformats.org/officeDocument/2006/relationships/hyperlink" Target="http://www.pbf.unizg.hr/zavodi/zavod_za_biokemijsko_inzenjerstvo/laboratorij_za_tehnologiju_i_primjenu_stanica_i_biotransformacije/ivana_radojcic_redovnikovic" TargetMode="External"/><Relationship Id="rId46" Type="http://schemas.openxmlformats.org/officeDocument/2006/relationships/hyperlink" Target="http://www.pbf.unizg.hr/zavodi/zavod_za_kemiju_i_biokemiju/laboratorij_za_organsku_kemiju/senka_djakovic" TargetMode="External"/><Relationship Id="rId67" Type="http://schemas.openxmlformats.org/officeDocument/2006/relationships/hyperlink" Target="http://www.pbf.unizg.hr/zavodi/zavod_za_biokemijsko_inzenjerstvo/laboratorij_za_bi_im_i_tsp/mario_novak" TargetMode="External"/><Relationship Id="rId116" Type="http://schemas.openxmlformats.org/officeDocument/2006/relationships/hyperlink" Target="http://www.pbf.unizg.hr/ispitni_rokovi" TargetMode="External"/><Relationship Id="rId137" Type="http://schemas.openxmlformats.org/officeDocument/2006/relationships/hyperlink" Target="http://www.pbf.unizg.hr/zavodi/zavod_za_biokemijsko_inzenjerstvo/laboratorij_za_tehnologiju_antibiotika_enzima_probiotika_i_starter_kultura/blazenka_kos" TargetMode="External"/><Relationship Id="rId158" Type="http://schemas.openxmlformats.org/officeDocument/2006/relationships/hyperlink" Target="http://www.pbf.unizg.hr/zavodi/zavod_za_biokemijsko_inzenjerstvo/laboratorij_za_tehnologiju_i_primjenu_stanica_i_biotransformacije/marina_cvjetko_bubalo" TargetMode="External"/><Relationship Id="rId20" Type="http://schemas.openxmlformats.org/officeDocument/2006/relationships/hyperlink" Target="http://www.pbf.unizg.hr/zavodi/zavod_za_biokemijsko_inzenjerstvo/laboratorij_za_tehnologiju_antibiotika_enzima_probiotika_i_starter_kultura/jagoda_suskovic" TargetMode="External"/><Relationship Id="rId41" Type="http://schemas.openxmlformats.org/officeDocument/2006/relationships/hyperlink" Target="http://www.pbf.unizg.hr/zavodi/zavod_za_biokemijsko_inzenjerstvo/laboratorij_za_bi_im_i_tsp/bozidar_santek" TargetMode="External"/><Relationship Id="rId62" Type="http://schemas.openxmlformats.org/officeDocument/2006/relationships/hyperlink" Target="http://www.pbf.unizg.hr/zavodi/zavod_za_procesno_inzenjerstvo/kabinet_za_osnove_inzenjerstva/mirjana_curlin" TargetMode="External"/><Relationship Id="rId83" Type="http://schemas.openxmlformats.org/officeDocument/2006/relationships/hyperlink" Target="http://www.pbf.unizg.hr/zavodi/zavod_za_biokemijsko_inzenjerstvo/laboratorij_za_tehnologiju_i_primjenu_stanica_i_biotransformacije/kristina_radosevic" TargetMode="External"/><Relationship Id="rId88" Type="http://schemas.openxmlformats.org/officeDocument/2006/relationships/hyperlink" Target="http://www.pbf.unizg.hr/zavodi/zavod_za_biokemijsko_inzenjerstvo/laboratorij_za_tehnologiju_antibiotika_enzima_probiotika_i_starter_kultura/jasna_novak" TargetMode="External"/><Relationship Id="rId111" Type="http://schemas.openxmlformats.org/officeDocument/2006/relationships/hyperlink" Target="http://www.pbf.unizg.hr/zavodi/zavod_za_biokemijsko_inzenjerstvo/laboratorij_za_bi_im_i_tsp/nenad_mardetko" TargetMode="External"/><Relationship Id="rId132" Type="http://schemas.openxmlformats.org/officeDocument/2006/relationships/hyperlink" Target="http://www.pbf.unizg.hr/zavodi/zavod_za_biokemijsko_inzenjerstvo/laboratorij_za_bi_im_i_tsp/bozidar_santek" TargetMode="External"/><Relationship Id="rId153" Type="http://schemas.openxmlformats.org/officeDocument/2006/relationships/hyperlink" Target="http://www.pbf.unizg.hr/studiji/ispitni_rokovi" TargetMode="External"/><Relationship Id="rId174" Type="http://schemas.openxmlformats.org/officeDocument/2006/relationships/hyperlink" Target="http://www.pbf.unizg.hr/studiji/ispitni_rokovi" TargetMode="External"/><Relationship Id="rId179" Type="http://schemas.openxmlformats.org/officeDocument/2006/relationships/hyperlink" Target="http://www.pbf.unizg.hr/zavodi/zavod_za_biokemijsko_inzenjerstvo/laboratorij_za_bi_im_i_tsp/biotehnoloska_proizvodnja_octa" TargetMode="External"/><Relationship Id="rId195" Type="http://schemas.openxmlformats.org/officeDocument/2006/relationships/hyperlink" Target="http://www.pbf.unizg.hr/studiji/ispitni_rokovi" TargetMode="External"/><Relationship Id="rId209" Type="http://schemas.openxmlformats.org/officeDocument/2006/relationships/hyperlink" Target="http://www.pbf.unizg.hr/zavodi/zavod_za_kemiju_i_biokemiju/laboratorij_za_fizikalnu_kemiju_i_koroziju/anita_horvatic" TargetMode="External"/><Relationship Id="rId190" Type="http://schemas.openxmlformats.org/officeDocument/2006/relationships/hyperlink" Target="http://www.pbf.unizg.hr/zavodi/zavod_za_kemiju_i_biokemiju/laboratorij_za_organsku_kemiju/senka_djakovic" TargetMode="External"/><Relationship Id="rId204" Type="http://schemas.openxmlformats.org/officeDocument/2006/relationships/hyperlink" Target="http://www.pbf.unizg.hr/zavodi/zavod_za_procesno_inzenjerstvo/laboratorij_za_mra/davor_valinger" TargetMode="External"/><Relationship Id="rId220" Type="http://schemas.openxmlformats.org/officeDocument/2006/relationships/hyperlink" Target="http://www.pbf.unizg.hr/studiji/ispitni_rokovi" TargetMode="External"/><Relationship Id="rId225" Type="http://schemas.openxmlformats.org/officeDocument/2006/relationships/hyperlink" Target="http://www.pbf.unizg.hr/zavodi/zavod_za_biokemijsko_inzenjerstvo/laboratorij_za_bi_im_i_tsp/suncica_beluhan" TargetMode="External"/><Relationship Id="rId15" Type="http://schemas.openxmlformats.org/officeDocument/2006/relationships/hyperlink" Target="http://www.pbf.unizg.hr/zavodi/zavod_za_procesno_inzenjerstvo/kabinet_za_osnove_inzenjerstva/mirjana_curlin" TargetMode="External"/><Relationship Id="rId36" Type="http://schemas.openxmlformats.org/officeDocument/2006/relationships/hyperlink" Target="http://www.pbf.unizg.hr/zavodi/zavod_za_biokemijsko_inzenjerstvo/laboratorij_za_bi_im_i_tsp/mirela_ivancic_santek" TargetMode="External"/><Relationship Id="rId57" Type="http://schemas.openxmlformats.org/officeDocument/2006/relationships/hyperlink" Target="http://www.pbf.unizg.hr/zavodi/zavod_za_biokemijsko_inzenjerstvo/laboratorij_za_bi_im_i_tsp/vesna_zechner_krpan" TargetMode="External"/><Relationship Id="rId106" Type="http://schemas.openxmlformats.org/officeDocument/2006/relationships/hyperlink" Target="http://www.wipo.int/" TargetMode="External"/><Relationship Id="rId127" Type="http://schemas.openxmlformats.org/officeDocument/2006/relationships/hyperlink" Target="http://www.pbf.unizg.hr/zavodi/zavod_za_kemiju_i_biokemiju/laboratorij_za_biokemiju/ana_novacic" TargetMode="External"/><Relationship Id="rId10" Type="http://schemas.openxmlformats.org/officeDocument/2006/relationships/image" Target="media/image10.jpg"/><Relationship Id="rId31" Type="http://schemas.openxmlformats.org/officeDocument/2006/relationships/hyperlink" Target="http://www.pbf.unizg.hr/zavodi/zavod_za_biokemijsko_inzenjerstvo/laboratorij_za_bi_im_i_tsp/vesna_zechner_krpan" TargetMode="External"/><Relationship Id="rId52" Type="http://schemas.openxmlformats.org/officeDocument/2006/relationships/hyperlink" Target="http://www.pbf.unizg.hr/zavodi/zavod_za_biokemijsko_inzenjerstvo/laboratorij_za_bioinformatiku/janko_diminic" TargetMode="External"/><Relationship Id="rId73" Type="http://schemas.openxmlformats.org/officeDocument/2006/relationships/hyperlink" Target="http://www1.oecd.org/publications/e-book/9301061e.pdf" TargetMode="External"/><Relationship Id="rId78" Type="http://schemas.openxmlformats.org/officeDocument/2006/relationships/hyperlink" Target="http://www.pbf.unizg.hr/studiji/ispitni_rokovi" TargetMode="External"/><Relationship Id="rId94" Type="http://schemas.openxmlformats.org/officeDocument/2006/relationships/hyperlink" Target="http://www.pbf.unizg.hr/zavodi/zavod_za_biokemijsko_inzenjerstvo/laboratorij_za_tehnologiju_i_primjenu_stanica_i_biotransformacije/visnja_gaurina_srcek" TargetMode="External"/><Relationship Id="rId99" Type="http://schemas.openxmlformats.org/officeDocument/2006/relationships/hyperlink" Target="http://wokinfo.com/media/pdf/wos-next-gen-brochure.pdf" TargetMode="External"/><Relationship Id="rId101" Type="http://schemas.openxmlformats.org/officeDocument/2006/relationships/hyperlink" Target="http://baze.nsk.hr/" TargetMode="External"/><Relationship Id="rId122" Type="http://schemas.openxmlformats.org/officeDocument/2006/relationships/hyperlink" Target="http://www.pbf.unizg.hr/zavodi/zavod_za_kemiju_i_biokemiju/laboratorij_za_biokemiju/renata_teparic" TargetMode="External"/><Relationship Id="rId143" Type="http://schemas.openxmlformats.org/officeDocument/2006/relationships/hyperlink" Target="http://www.pbf.unizg.hr/zavodi/zavod_za_prehrambeno_tehnolosko_inzenjerstvo/laboratorij_za_tehnologiju_vrenja_i_kvasca/jasna_mrvcic" TargetMode="External"/><Relationship Id="rId148" Type="http://schemas.openxmlformats.org/officeDocument/2006/relationships/hyperlink" Target="http://www.pbf.unizg.hr/zavodi/zavod_za_biokemijsko_inzenjerstvo/laboratorij_za_tehnologiju_antibiotika_enzima_probiotika_i_starter_kultura/jasna_novak" TargetMode="External"/><Relationship Id="rId164" Type="http://schemas.openxmlformats.org/officeDocument/2006/relationships/hyperlink" Target="http://www.pbf.unizg.hr/zavodi/zavod_za_biokemijsko_inzenjerstvo/laboratorij_za_tehnologiju_antibiotika_enzima_probiotika_i_starter_kultura/blazenka_kos" TargetMode="External"/><Relationship Id="rId169" Type="http://schemas.openxmlformats.org/officeDocument/2006/relationships/hyperlink" Target="http://www.pbf.unizg.hr/zavodi/zavod_za_biokemijsko_inzenjerstvo/laboratorij_za_bi_im_i_tsp/tonci_rezic" TargetMode="External"/><Relationship Id="rId185" Type="http://schemas.openxmlformats.org/officeDocument/2006/relationships/hyperlink" Target="http://www.pbf.unizg.hr/zavodi/zavod_za_biokemijsko_inzenjerstvo/laboratorij_za_tehnologiju_i_primjenu_stanica_i_biotransformacije/kristina_radosevic"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content/download/22404/86165/version/1/file/Biotehnoloska+proizvodnja+octa_a.pdf" TargetMode="External"/><Relationship Id="rId210" Type="http://schemas.openxmlformats.org/officeDocument/2006/relationships/hyperlink" Target="http://www.pbf.unizg.hr/studiji/ispitni_rokovi" TargetMode="External"/><Relationship Id="rId215" Type="http://schemas.openxmlformats.org/officeDocument/2006/relationships/hyperlink" Target="http://www.pbf.unizg.hr/zavodi/zavod_za_opce_programe/kabinet_za_ekonomiju/vladimir_zanic" TargetMode="External"/><Relationship Id="rId26" Type="http://schemas.openxmlformats.org/officeDocument/2006/relationships/hyperlink" Target="http://www.pbf.unizg.hr/zavodi/zavod_za_biokemijsko_inzenjerstvo/laboratorij_za_bi_im_i_tsp/bozidar_santek" TargetMode="External"/><Relationship Id="rId231" Type="http://schemas.openxmlformats.org/officeDocument/2006/relationships/fontTable" Target="fontTable.xml"/><Relationship Id="rId47" Type="http://schemas.openxmlformats.org/officeDocument/2006/relationships/hyperlink" Target="http://www.pbf.unizg.hr/zavodi/zavod_za_kemiju_i_biokemiju/laboratorij_za_organsku_kemiju/lidija_barisic" TargetMode="External"/><Relationship Id="rId68" Type="http://schemas.openxmlformats.org/officeDocument/2006/relationships/hyperlink" Target="http://www.pbf.unizg.hr/zavodi/zavod_za_biokemijsko_inzenjerstvo/laboratorij_za_bi_im_i_tsp/antonija_trontel" TargetMode="External"/><Relationship Id="rId89" Type="http://schemas.openxmlformats.org/officeDocument/2006/relationships/hyperlink" Target="http://www.pbf.unizg.hr/zavodi/zavod_za_prehrambeno_tehnolosko_inzenjerstvo/laboratorij_za_tehnologiju_vrenja_i_kvasca/jasna_mrvcic" TargetMode="External"/><Relationship Id="rId112" Type="http://schemas.openxmlformats.org/officeDocument/2006/relationships/hyperlink" Target="http://www.pbf.unizg.hr/zavodi/zavod_za_biokemijsko_inzenjerstvo/laboratorij_za_bi_im_i_tsp/biokemijsko_inzenjerstvo_i_bioprocesna_tehnika" TargetMode="External"/><Relationship Id="rId133" Type="http://schemas.openxmlformats.org/officeDocument/2006/relationships/hyperlink" Target="http://www.pbf.unizg.hr/zavodi/zavod_za_biokemijsko_inzenjerstvo/laboratorij_za_bi_im_i_tsp/suncica_beluhan" TargetMode="External"/><Relationship Id="rId154" Type="http://schemas.openxmlformats.org/officeDocument/2006/relationships/hyperlink" Target="http://www.pbf.unizg.hr/zavodi/zavod_za_biokemijsko_inzenjerstvo/laboratorij_za_tehnologiju_i_primjenu_stanica_i_biotransformacije/visnja_gaurina_srcek" TargetMode="External"/><Relationship Id="rId175" Type="http://schemas.openxmlformats.org/officeDocument/2006/relationships/hyperlink" Target="http://www.pbf.unizg.hr/zavodi/zavod_za_biokemijsko_inzenjerstvo/laboratorij_za_bi_im_i_tsp/bozidar_santek" TargetMode="External"/><Relationship Id="rId196" Type="http://schemas.openxmlformats.org/officeDocument/2006/relationships/hyperlink" Target="http://www.pbf.unizg.hr/zavodi/zavod_za_prehrambeno_tehnolosko_inzenjerstvo/laboratorij_za_biolosku_obradu_otpadnih_voda/tibela_landeka_dragicevic" TargetMode="External"/><Relationship Id="rId200" Type="http://schemas.openxmlformats.org/officeDocument/2006/relationships/hyperlink" Target="http://www.pbf.unizg.hr/zavodi/zavod_za_prehrambeno_tehnolosko_inzenjerstvo/laboratorij_za_tehnologiju_vrenja_i_kvasca/damir_stanzer" TargetMode="External"/><Relationship Id="rId16" Type="http://schemas.openxmlformats.org/officeDocument/2006/relationships/hyperlink" Target="http://www.pbf.unizg.hr/zavodi/zavod_za_biokemijsko_inzenjerstvo/laboratorij_za_bi_im_i_tsp/bozidar_santek" TargetMode="External"/><Relationship Id="rId221" Type="http://schemas.openxmlformats.org/officeDocument/2006/relationships/hyperlink" Target="http://www.pbf.unizg.hr/zavodi/zavod_za_prehrambeno_tehnolosko_inzenjerstvo/laboratorij_za_tehnologiju_i_analitiku_vina/natka_curko" TargetMode="External"/><Relationship Id="rId37" Type="http://schemas.openxmlformats.org/officeDocument/2006/relationships/hyperlink" Target="http://www.pbf.unizg.hr/zavodi/zavod_za_biokemijsko_inzenjerstvo/laboratorij_za_bi_im_i_tsp/bozidar_santek" TargetMode="External"/><Relationship Id="rId58" Type="http://schemas.openxmlformats.org/officeDocument/2006/relationships/hyperlink" Target="http://www.pbf.unizg.hr/studiji/ispitni_rokovi" TargetMode="External"/><Relationship Id="rId79" Type="http://schemas.openxmlformats.org/officeDocument/2006/relationships/hyperlink" Target="http://www.pbf.unizg.hr/ispitni_rokovi" TargetMode="External"/><Relationship Id="rId102" Type="http://schemas.openxmlformats.org/officeDocument/2006/relationships/hyperlink" Target="http://www.thomsonreuters.com/" TargetMode="External"/><Relationship Id="rId123" Type="http://schemas.openxmlformats.org/officeDocument/2006/relationships/hyperlink" Target="http://www.pbf.unizg.hr/zavodi/zavod_za_kemiju_i_biokemiju/laboratorij_za_biokemiju/igor_stuparevic" TargetMode="External"/><Relationship Id="rId144" Type="http://schemas.openxmlformats.org/officeDocument/2006/relationships/hyperlink" Target="http://www.pbf.unizg.hr/zavodi/zavod_za_prehrambeno_tehnolosko_inzenjerstvo/laboratorij_za_tehnologiju_vrenja_i_kvasca/karla_hanousek_cica" TargetMode="External"/><Relationship Id="rId90" Type="http://schemas.openxmlformats.org/officeDocument/2006/relationships/hyperlink" Target="http://www.pbf.unizg.hr/zavodi/zavod_za_biokemijsko_inzenjerstvo/laboratorij_za_tehnologiju_antibiotika_enzima_probiotika_i_starter_kultura/andreja_lebos_pavunc" TargetMode="External"/><Relationship Id="rId165" Type="http://schemas.openxmlformats.org/officeDocument/2006/relationships/hyperlink" Target="http://www.pbf.unizg.hr/zavodi/zavod_za_biokemijsko_inzenjerstvo/laboratorij_za_bi_im_i_tsp/mirela_ivancic_santek" TargetMode="External"/><Relationship Id="rId186" Type="http://schemas.openxmlformats.org/officeDocument/2006/relationships/hyperlink" Target="http://www.pbf.unizg.hr/studiji/ispitni_rokovi" TargetMode="External"/><Relationship Id="rId211" Type="http://schemas.openxmlformats.org/officeDocument/2006/relationships/hyperlink" Target="http://www.pbf.unizg.hr/zavodi/zavod_za_biokemijsko_inzenjerstvo/kabinet_za_bioinformatiku/janko_diminic" TargetMode="External"/><Relationship Id="rId23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97285E2581142E5870A0C5362097FE2"/>
        <w:category>
          <w:name w:val="General"/>
          <w:gallery w:val="placeholder"/>
        </w:category>
        <w:types>
          <w:type w:val="bbPlcHdr"/>
        </w:types>
        <w:behaviors>
          <w:behavior w:val="content"/>
        </w:behaviors>
        <w:guid w:val="{B8143131-2DC0-4A11-95DD-14A878292292}"/>
      </w:docPartPr>
      <w:docPartBody>
        <w:p w:rsidR="00002058" w:rsidRDefault="009F676C" w:rsidP="009F676C">
          <w:pPr>
            <w:pStyle w:val="B97285E2581142E5870A0C5362097FE2"/>
          </w:pPr>
          <w:r>
            <w:rPr>
              <w:rStyle w:val="PlaceholderText"/>
            </w:rPr>
            <w:t>Nositelji i suradnici</w:t>
          </w:r>
        </w:p>
      </w:docPartBody>
    </w:docPart>
    <w:docPart>
      <w:docPartPr>
        <w:name w:val="4631DC5199CD4B0AA31EB3607F4744E8"/>
        <w:category>
          <w:name w:val="General"/>
          <w:gallery w:val="placeholder"/>
        </w:category>
        <w:types>
          <w:type w:val="bbPlcHdr"/>
        </w:types>
        <w:behaviors>
          <w:behavior w:val="content"/>
        </w:behaviors>
        <w:guid w:val="{02A0E9C0-425A-42A6-BB18-227444438415}"/>
      </w:docPartPr>
      <w:docPartBody>
        <w:p w:rsidR="00002058" w:rsidRDefault="009F676C" w:rsidP="009F676C">
          <w:pPr>
            <w:pStyle w:val="4631DC5199CD4B0AA31EB3607F4744E8"/>
          </w:pPr>
          <w:r>
            <w:rPr>
              <w:rStyle w:val="PlaceholderText"/>
            </w:rPr>
            <w:t>Semestar</w:t>
          </w:r>
        </w:p>
      </w:docPartBody>
    </w:docPart>
    <w:docPart>
      <w:docPartPr>
        <w:name w:val="824513F41C45494293D8FAA129980011"/>
        <w:category>
          <w:name w:val="General"/>
          <w:gallery w:val="placeholder"/>
        </w:category>
        <w:types>
          <w:type w:val="bbPlcHdr"/>
        </w:types>
        <w:behaviors>
          <w:behavior w:val="content"/>
        </w:behaviors>
        <w:guid w:val="{D336F000-28F6-42C8-BFB7-05F8069BE16F}"/>
      </w:docPartPr>
      <w:docPartBody>
        <w:p w:rsidR="00002058" w:rsidRDefault="009F676C" w:rsidP="009F676C">
          <w:pPr>
            <w:pStyle w:val="824513F41C45494293D8FAA129980011"/>
          </w:pPr>
          <w:r>
            <w:rPr>
              <w:rStyle w:val="PlaceholderText"/>
            </w:rPr>
            <w:t>Naziv predmeta</w:t>
          </w:r>
        </w:p>
      </w:docPartBody>
    </w:docPart>
    <w:docPart>
      <w:docPartPr>
        <w:name w:val="5CC74DA640AE4A2BAEF86B9D33FC3CAE"/>
        <w:category>
          <w:name w:val="General"/>
          <w:gallery w:val="placeholder"/>
        </w:category>
        <w:types>
          <w:type w:val="bbPlcHdr"/>
        </w:types>
        <w:behaviors>
          <w:behavior w:val="content"/>
        </w:behaviors>
        <w:guid w:val="{393DADF8-0A2F-4FAE-AC89-3AEFEA94C5CA}"/>
      </w:docPartPr>
      <w:docPartBody>
        <w:p w:rsidR="00002058" w:rsidRDefault="009F676C" w:rsidP="009F676C">
          <w:pPr>
            <w:pStyle w:val="5CC74DA640AE4A2BAEF86B9D33FC3CAE"/>
          </w:pPr>
          <w:r>
            <w:rPr>
              <w:rStyle w:val="PlaceholderText"/>
            </w:rPr>
            <w:t>ECTS bodovi</w:t>
          </w:r>
        </w:p>
      </w:docPartBody>
    </w:docPart>
    <w:docPart>
      <w:docPartPr>
        <w:name w:val="FA40C1C042CA405690934EB1BD65F669"/>
        <w:category>
          <w:name w:val="General"/>
          <w:gallery w:val="placeholder"/>
        </w:category>
        <w:types>
          <w:type w:val="bbPlcHdr"/>
        </w:types>
        <w:behaviors>
          <w:behavior w:val="content"/>
        </w:behaviors>
        <w:guid w:val="{EF0957B2-0072-4E86-AA96-E639F8EC8ADB}"/>
      </w:docPartPr>
      <w:docPartBody>
        <w:p w:rsidR="00002058" w:rsidRDefault="009F676C" w:rsidP="009F676C">
          <w:pPr>
            <w:pStyle w:val="FA40C1C042CA405690934EB1BD65F669"/>
          </w:pPr>
          <w:r>
            <w:rPr>
              <w:rStyle w:val="PlaceholderText"/>
            </w:rPr>
            <w:t>Šifra predmeta</w:t>
          </w:r>
        </w:p>
      </w:docPartBody>
    </w:docPart>
    <w:docPart>
      <w:docPartPr>
        <w:name w:val="8423303B3D904BC7B7D3E714D201E66D"/>
        <w:category>
          <w:name w:val="General"/>
          <w:gallery w:val="placeholder"/>
        </w:category>
        <w:types>
          <w:type w:val="bbPlcHdr"/>
        </w:types>
        <w:behaviors>
          <w:behavior w:val="content"/>
        </w:behaviors>
        <w:guid w:val="{5C0A5385-BCA1-4304-9E8B-8C6B6081EC79}"/>
      </w:docPartPr>
      <w:docPartBody>
        <w:p w:rsidR="00002058" w:rsidRDefault="009F676C" w:rsidP="009F676C">
          <w:pPr>
            <w:pStyle w:val="8423303B3D904BC7B7D3E714D201E66D"/>
          </w:pPr>
          <w:r>
            <w:rPr>
              <w:rStyle w:val="PlaceholderText"/>
            </w:rPr>
            <w:t>Broj sati</w:t>
          </w:r>
        </w:p>
      </w:docPartBody>
    </w:docPart>
    <w:docPart>
      <w:docPartPr>
        <w:name w:val="D0372965744C4C218B384301A0AF8033"/>
        <w:category>
          <w:name w:val="General"/>
          <w:gallery w:val="placeholder"/>
        </w:category>
        <w:types>
          <w:type w:val="bbPlcHdr"/>
        </w:types>
        <w:behaviors>
          <w:behavior w:val="content"/>
        </w:behaviors>
        <w:guid w:val="{53C6A19D-973B-4510-913D-3D23399F48F0}"/>
      </w:docPartPr>
      <w:docPartBody>
        <w:p w:rsidR="00002058" w:rsidRDefault="009F676C" w:rsidP="009F676C">
          <w:pPr>
            <w:pStyle w:val="D0372965744C4C218B384301A0AF8033"/>
          </w:pPr>
          <w:r>
            <w:rPr>
              <w:rStyle w:val="PlaceholderText"/>
            </w:rPr>
            <w:t>Studijski program</w:t>
          </w:r>
        </w:p>
      </w:docPartBody>
    </w:docPart>
    <w:docPart>
      <w:docPartPr>
        <w:name w:val="9954AD6407DF459EA4B2ABA1BA9924A6"/>
        <w:category>
          <w:name w:val="General"/>
          <w:gallery w:val="placeholder"/>
        </w:category>
        <w:types>
          <w:type w:val="bbPlcHdr"/>
        </w:types>
        <w:behaviors>
          <w:behavior w:val="content"/>
        </w:behaviors>
        <w:guid w:val="{2AF9BE37-6602-4326-8DDB-2476F9BCC51F}"/>
      </w:docPartPr>
      <w:docPartBody>
        <w:p w:rsidR="00002058" w:rsidRDefault="009F676C" w:rsidP="009F676C">
          <w:pPr>
            <w:pStyle w:val="9954AD6407DF459EA4B2ABA1BA9924A6"/>
          </w:pPr>
          <w:r>
            <w:rPr>
              <w:rStyle w:val="PlaceholderText"/>
            </w:rPr>
            <w:t>Broj studenata</w:t>
          </w:r>
        </w:p>
      </w:docPartBody>
    </w:docPart>
    <w:docPart>
      <w:docPartPr>
        <w:name w:val="6CB6C0BC409D4C059FD034D3928CD6EC"/>
        <w:category>
          <w:name w:val="General"/>
          <w:gallery w:val="placeholder"/>
        </w:category>
        <w:types>
          <w:type w:val="bbPlcHdr"/>
        </w:types>
        <w:behaviors>
          <w:behavior w:val="content"/>
        </w:behaviors>
        <w:guid w:val="{B3DF2817-80B2-485A-BF98-E711C30382E0}"/>
      </w:docPartPr>
      <w:docPartBody>
        <w:p w:rsidR="00002058" w:rsidRDefault="009F676C" w:rsidP="009F676C">
          <w:pPr>
            <w:pStyle w:val="6CB6C0BC409D4C059FD034D3928CD6EC"/>
          </w:pPr>
          <w:r>
            <w:rPr>
              <w:rStyle w:val="PlaceholderText"/>
            </w:rPr>
            <w:t>Status predmeta</w:t>
          </w:r>
        </w:p>
      </w:docPartBody>
    </w:docPart>
    <w:docPart>
      <w:docPartPr>
        <w:name w:val="7DBE7E6BF9C540ED8F954E5144298476"/>
        <w:category>
          <w:name w:val="General"/>
          <w:gallery w:val="placeholder"/>
        </w:category>
        <w:types>
          <w:type w:val="bbPlcHdr"/>
        </w:types>
        <w:behaviors>
          <w:behavior w:val="content"/>
        </w:behaviors>
        <w:guid w:val="{6E9D687A-0889-45AE-8B85-F3FDE508610C}"/>
      </w:docPartPr>
      <w:docPartBody>
        <w:p w:rsidR="00002058" w:rsidRDefault="009F676C" w:rsidP="009F676C">
          <w:pPr>
            <w:pStyle w:val="7DBE7E6BF9C540ED8F954E5144298476"/>
          </w:pPr>
          <w:r>
            <w:rPr>
              <w:rStyle w:val="PlaceholderText"/>
            </w:rPr>
            <w:t>Razina e-učenja</w:t>
          </w:r>
        </w:p>
      </w:docPartBody>
    </w:docPart>
    <w:docPart>
      <w:docPartPr>
        <w:name w:val="24B4B95EAC3A438690E81B69C7C9135A"/>
        <w:category>
          <w:name w:val="General"/>
          <w:gallery w:val="placeholder"/>
        </w:category>
        <w:types>
          <w:type w:val="bbPlcHdr"/>
        </w:types>
        <w:behaviors>
          <w:behavior w:val="content"/>
        </w:behaviors>
        <w:guid w:val="{9D38A216-1CFC-42E0-B4FA-B9709942DAFD}"/>
      </w:docPartPr>
      <w:docPartBody>
        <w:p w:rsidR="00002058" w:rsidRDefault="009F676C" w:rsidP="009F676C">
          <w:pPr>
            <w:pStyle w:val="24B4B95EAC3A438690E81B69C7C9135A"/>
          </w:pPr>
          <w:r>
            <w:rPr>
              <w:rStyle w:val="PlaceholderText"/>
            </w:rPr>
            <w:t>On-line</w:t>
          </w:r>
        </w:p>
      </w:docPartBody>
    </w:docPart>
    <w:docPart>
      <w:docPartPr>
        <w:name w:val="CFBEC5EE09A34750AA2E282BA9DB2B05"/>
        <w:category>
          <w:name w:val="General"/>
          <w:gallery w:val="placeholder"/>
        </w:category>
        <w:types>
          <w:type w:val="bbPlcHdr"/>
        </w:types>
        <w:behaviors>
          <w:behavior w:val="content"/>
        </w:behaviors>
        <w:guid w:val="{AA23D1EB-53D0-40B8-8386-959A39FFEE2D}"/>
      </w:docPartPr>
      <w:docPartBody>
        <w:p w:rsidR="00002058" w:rsidRDefault="009F676C" w:rsidP="009F676C">
          <w:pPr>
            <w:pStyle w:val="CFBEC5EE09A34750AA2E282BA9DB2B05"/>
          </w:pPr>
          <w:r>
            <w:rPr>
              <w:rStyle w:val="PlaceholderText"/>
            </w:rPr>
            <w:t>Mjesto izvođenja</w:t>
          </w:r>
        </w:p>
      </w:docPartBody>
    </w:docPart>
    <w:docPart>
      <w:docPartPr>
        <w:name w:val="F69556F1C7AB45029E35B821D4836CF9"/>
        <w:category>
          <w:name w:val="General"/>
          <w:gallery w:val="placeholder"/>
        </w:category>
        <w:types>
          <w:type w:val="bbPlcHdr"/>
        </w:types>
        <w:behaviors>
          <w:behavior w:val="content"/>
        </w:behaviors>
        <w:guid w:val="{2CAE0C9C-B342-43A3-A0B1-A9639773CD46}"/>
      </w:docPartPr>
      <w:docPartBody>
        <w:p w:rsidR="00002058" w:rsidRDefault="009F676C" w:rsidP="009F676C">
          <w:pPr>
            <w:pStyle w:val="F69556F1C7AB45029E35B821D4836CF9"/>
          </w:pPr>
          <w:r>
            <w:rPr>
              <w:rStyle w:val="PlaceholderText"/>
            </w:rPr>
            <w:t>Jezik izvođenja</w:t>
          </w:r>
        </w:p>
      </w:docPartBody>
    </w:docPart>
    <w:docPart>
      <w:docPartPr>
        <w:name w:val="241495965A1E44C78B39B6AD36F65CBE"/>
        <w:category>
          <w:name w:val="General"/>
          <w:gallery w:val="placeholder"/>
        </w:category>
        <w:types>
          <w:type w:val="bbPlcHdr"/>
        </w:types>
        <w:behaviors>
          <w:behavior w:val="content"/>
        </w:behaviors>
        <w:guid w:val="{6FF020AD-5803-4D40-B819-8F29D8D9134C}"/>
      </w:docPartPr>
      <w:docPartBody>
        <w:p w:rsidR="00002058" w:rsidRDefault="009F676C" w:rsidP="009F676C">
          <w:pPr>
            <w:pStyle w:val="241495965A1E44C78B39B6AD36F65CBE"/>
          </w:pPr>
          <w:r>
            <w:rPr>
              <w:rStyle w:val="PlaceholderText"/>
            </w:rPr>
            <w:t>Godina studija</w:t>
          </w:r>
        </w:p>
      </w:docPartBody>
    </w:docPart>
    <w:docPart>
      <w:docPartPr>
        <w:name w:val="208F5B77B50749DBAF6D6BF1A35F5D3F"/>
        <w:category>
          <w:name w:val="General"/>
          <w:gallery w:val="placeholder"/>
        </w:category>
        <w:types>
          <w:type w:val="bbPlcHdr"/>
        </w:types>
        <w:behaviors>
          <w:behavior w:val="content"/>
        </w:behaviors>
        <w:guid w:val="{EEDED0D9-4A5F-4B3B-A0C2-B45C1CDC6EE6}"/>
      </w:docPartPr>
      <w:docPartBody>
        <w:p w:rsidR="00002058" w:rsidRDefault="009F676C" w:rsidP="009F676C">
          <w:pPr>
            <w:pStyle w:val="208F5B77B50749DBAF6D6BF1A35F5D3F"/>
          </w:pPr>
          <w:r>
            <w:rPr>
              <w:rStyle w:val="PlaceholderText"/>
            </w:rPr>
            <w:t>Engleski jezik</w:t>
          </w:r>
        </w:p>
      </w:docPartBody>
    </w:docPart>
    <w:docPart>
      <w:docPartPr>
        <w:name w:val="848CD2A2477A46EF81ACD0842B564643"/>
        <w:category>
          <w:name w:val="General"/>
          <w:gallery w:val="placeholder"/>
        </w:category>
        <w:types>
          <w:type w:val="bbPlcHdr"/>
        </w:types>
        <w:behaviors>
          <w:behavior w:val="content"/>
        </w:behaviors>
        <w:guid w:val="{F1C2B95F-B434-46AB-A4DB-13E5BD6BB098}"/>
      </w:docPartPr>
      <w:docPartBody>
        <w:p w:rsidR="00002058" w:rsidRDefault="009F676C" w:rsidP="009F676C">
          <w:pPr>
            <w:pStyle w:val="848CD2A2477A46EF81ACD0842B564643"/>
          </w:pPr>
          <w:r>
            <w:rPr>
              <w:rStyle w:val="PlaceholderText"/>
            </w:rPr>
            <w:t>Ciljevi predmeta</w:t>
          </w:r>
        </w:p>
      </w:docPartBody>
    </w:docPart>
    <w:docPart>
      <w:docPartPr>
        <w:name w:val="074A283E88F04B068A34E869D61DEC71"/>
        <w:category>
          <w:name w:val="General"/>
          <w:gallery w:val="placeholder"/>
        </w:category>
        <w:types>
          <w:type w:val="bbPlcHdr"/>
        </w:types>
        <w:behaviors>
          <w:behavior w:val="content"/>
        </w:behaviors>
        <w:guid w:val="{A8F8B978-6DDD-49E8-BEAF-5C52869F3017}"/>
      </w:docPartPr>
      <w:docPartBody>
        <w:p w:rsidR="00002058" w:rsidRDefault="009F676C" w:rsidP="009F676C">
          <w:pPr>
            <w:pStyle w:val="074A283E88F04B068A34E869D61DEC71"/>
          </w:pPr>
          <w:r>
            <w:rPr>
              <w:rStyle w:val="PlaceholderText"/>
            </w:rPr>
            <w:t>Preduvjeti</w:t>
          </w:r>
        </w:p>
      </w:docPartBody>
    </w:docPart>
    <w:docPart>
      <w:docPartPr>
        <w:name w:val="698A9A05FEFE4E3C82763BE1AF48238D"/>
        <w:category>
          <w:name w:val="General"/>
          <w:gallery w:val="placeholder"/>
        </w:category>
        <w:types>
          <w:type w:val="bbPlcHdr"/>
        </w:types>
        <w:behaviors>
          <w:behavior w:val="content"/>
        </w:behaviors>
        <w:guid w:val="{764E26E6-814C-4E1D-A589-7F661ECDF0B4}"/>
      </w:docPartPr>
      <w:docPartBody>
        <w:p w:rsidR="00002058" w:rsidRDefault="009F676C" w:rsidP="009F676C">
          <w:pPr>
            <w:pStyle w:val="698A9A05FEFE4E3C82763BE1AF48238D"/>
          </w:pPr>
          <w:r>
            <w:rPr>
              <w:rStyle w:val="PlaceholderText"/>
            </w:rPr>
            <w:t>Doprinos ishodima učenja programa</w:t>
          </w:r>
        </w:p>
      </w:docPartBody>
    </w:docPart>
    <w:docPart>
      <w:docPartPr>
        <w:name w:val="EA1DC089F97140B1BF88793951992060"/>
        <w:category>
          <w:name w:val="General"/>
          <w:gallery w:val="placeholder"/>
        </w:category>
        <w:types>
          <w:type w:val="bbPlcHdr"/>
        </w:types>
        <w:behaviors>
          <w:behavior w:val="content"/>
        </w:behaviors>
        <w:guid w:val="{06CB5767-E40D-429A-8252-714611081DA2}"/>
      </w:docPartPr>
      <w:docPartBody>
        <w:p w:rsidR="00002058" w:rsidRDefault="009F676C" w:rsidP="009F676C">
          <w:pPr>
            <w:pStyle w:val="EA1DC089F97140B1BF88793951992060"/>
          </w:pPr>
          <w:r>
            <w:rPr>
              <w:rStyle w:val="PlaceholderText"/>
            </w:rPr>
            <w:t>Ishodi učenja predmeta</w:t>
          </w:r>
        </w:p>
      </w:docPartBody>
    </w:docPart>
    <w:docPart>
      <w:docPartPr>
        <w:name w:val="C96AEF7102E24C14AA7B57E7D0B10A9C"/>
        <w:category>
          <w:name w:val="General"/>
          <w:gallery w:val="placeholder"/>
        </w:category>
        <w:types>
          <w:type w:val="bbPlcHdr"/>
        </w:types>
        <w:behaviors>
          <w:behavior w:val="content"/>
        </w:behaviors>
        <w:guid w:val="{BF98352E-9DE4-4D16-814D-1E1BCDD7B73B}"/>
      </w:docPartPr>
      <w:docPartBody>
        <w:p w:rsidR="00002058" w:rsidRDefault="009F676C" w:rsidP="009F676C">
          <w:pPr>
            <w:pStyle w:val="C96AEF7102E24C14AA7B57E7D0B10A9C"/>
          </w:pPr>
          <w:r>
            <w:rPr>
              <w:rStyle w:val="PlaceholderText"/>
            </w:rPr>
            <w:t>Sadržaj predmeta</w:t>
          </w:r>
        </w:p>
      </w:docPartBody>
    </w:docPart>
    <w:docPart>
      <w:docPartPr>
        <w:name w:val="9ABB72B4103F427498BA367168F298B5"/>
        <w:category>
          <w:name w:val="General"/>
          <w:gallery w:val="placeholder"/>
        </w:category>
        <w:types>
          <w:type w:val="bbPlcHdr"/>
        </w:types>
        <w:behaviors>
          <w:behavior w:val="content"/>
        </w:behaviors>
        <w:guid w:val="{76F7CA99-F9EC-41EC-B2A6-9EFB2016A8CA}"/>
      </w:docPartPr>
      <w:docPartBody>
        <w:p w:rsidR="00002058" w:rsidRDefault="009F676C" w:rsidP="009F676C">
          <w:pPr>
            <w:pStyle w:val="9ABB72B4103F427498BA367168F298B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5D553D47BA74D04A95E914CBD46A47F"/>
        <w:category>
          <w:name w:val="General"/>
          <w:gallery w:val="placeholder"/>
        </w:category>
        <w:types>
          <w:type w:val="bbPlcHdr"/>
        </w:types>
        <w:behaviors>
          <w:behavior w:val="content"/>
        </w:behaviors>
        <w:guid w:val="{471CB2FB-C814-49BE-A983-9CF0B2F6410C}"/>
      </w:docPartPr>
      <w:docPartBody>
        <w:p w:rsidR="00002058" w:rsidRDefault="009F676C" w:rsidP="009F676C">
          <w:pPr>
            <w:pStyle w:val="35D553D47BA74D04A95E914CBD46A47F"/>
          </w:pPr>
          <w:r>
            <w:rPr>
              <w:rFonts w:ascii="Arial" w:hAnsi="Arial" w:cs="Arial"/>
              <w:sz w:val="20"/>
              <w:szCs w:val="20"/>
            </w:rPr>
            <w:t xml:space="preserve">  </w:t>
          </w:r>
        </w:p>
      </w:docPartBody>
    </w:docPart>
    <w:docPart>
      <w:docPartPr>
        <w:name w:val="917BF58DCAB94966853341F9A7228365"/>
        <w:category>
          <w:name w:val="General"/>
          <w:gallery w:val="placeholder"/>
        </w:category>
        <w:types>
          <w:type w:val="bbPlcHdr"/>
        </w:types>
        <w:behaviors>
          <w:behavior w:val="content"/>
        </w:behaviors>
        <w:guid w:val="{FFD0230A-F9E3-4AE7-AE59-163D428B155B}"/>
      </w:docPartPr>
      <w:docPartBody>
        <w:p w:rsidR="00002058" w:rsidRDefault="009F676C" w:rsidP="009F676C">
          <w:pPr>
            <w:pStyle w:val="917BF58DCAB94966853341F9A7228365"/>
          </w:pPr>
          <w:r>
            <w:rPr>
              <w:rFonts w:ascii="Arial" w:hAnsi="Arial" w:cs="Arial"/>
              <w:color w:val="000000"/>
              <w:sz w:val="20"/>
              <w:szCs w:val="20"/>
            </w:rPr>
            <w:t xml:space="preserve"> </w:t>
          </w:r>
        </w:p>
      </w:docPartBody>
    </w:docPart>
    <w:docPart>
      <w:docPartPr>
        <w:name w:val="D76B254FB5124117A1CEEF0D3F5D62B4"/>
        <w:category>
          <w:name w:val="General"/>
          <w:gallery w:val="placeholder"/>
        </w:category>
        <w:types>
          <w:type w:val="bbPlcHdr"/>
        </w:types>
        <w:behaviors>
          <w:behavior w:val="content"/>
        </w:behaviors>
        <w:guid w:val="{A46DA957-DC74-439A-93F3-47C5DC652860}"/>
      </w:docPartPr>
      <w:docPartBody>
        <w:p w:rsidR="00002058" w:rsidRDefault="009F676C" w:rsidP="009F676C">
          <w:pPr>
            <w:pStyle w:val="D76B254FB5124117A1CEEF0D3F5D62B4"/>
          </w:pPr>
          <w:r w:rsidRPr="001C096C">
            <w:rPr>
              <w:rFonts w:ascii="Arial" w:hAnsi="Arial" w:cs="Arial"/>
              <w:color w:val="000000"/>
              <w:sz w:val="20"/>
              <w:szCs w:val="20"/>
            </w:rPr>
            <w:t xml:space="preserve"> </w:t>
          </w:r>
        </w:p>
      </w:docPartBody>
    </w:docPart>
    <w:docPart>
      <w:docPartPr>
        <w:name w:val="0CCEBAC065ED49CA9DB0EB487A6A0324"/>
        <w:category>
          <w:name w:val="General"/>
          <w:gallery w:val="placeholder"/>
        </w:category>
        <w:types>
          <w:type w:val="bbPlcHdr"/>
        </w:types>
        <w:behaviors>
          <w:behavior w:val="content"/>
        </w:behaviors>
        <w:guid w:val="{57CEE3EB-EB6A-439B-910B-2DF13697225E}"/>
      </w:docPartPr>
      <w:docPartBody>
        <w:p w:rsidR="00002058" w:rsidRDefault="009F676C" w:rsidP="009F676C">
          <w:pPr>
            <w:pStyle w:val="0CCEBAC065ED49CA9DB0EB487A6A0324"/>
          </w:pPr>
          <w:r w:rsidRPr="001C096C">
            <w:rPr>
              <w:rFonts w:ascii="Arial" w:hAnsi="Arial" w:cs="Arial"/>
              <w:color w:val="000000"/>
              <w:sz w:val="20"/>
              <w:szCs w:val="20"/>
            </w:rPr>
            <w:t xml:space="preserve"> </w:t>
          </w:r>
        </w:p>
      </w:docPartBody>
    </w:docPart>
    <w:docPart>
      <w:docPartPr>
        <w:name w:val="DE6375B410FF43B3B1FAAC86F9550BB8"/>
        <w:category>
          <w:name w:val="General"/>
          <w:gallery w:val="placeholder"/>
        </w:category>
        <w:types>
          <w:type w:val="bbPlcHdr"/>
        </w:types>
        <w:behaviors>
          <w:behavior w:val="content"/>
        </w:behaviors>
        <w:guid w:val="{CCDE4E09-400C-435A-AD33-F68C7D037BB2}"/>
      </w:docPartPr>
      <w:docPartBody>
        <w:p w:rsidR="00002058" w:rsidRDefault="009F676C" w:rsidP="009F676C">
          <w:pPr>
            <w:pStyle w:val="DE6375B410FF43B3B1FAAC86F9550BB8"/>
          </w:pPr>
          <w:r w:rsidRPr="001C096C">
            <w:rPr>
              <w:rFonts w:ascii="Arial" w:hAnsi="Arial" w:cs="Arial"/>
              <w:color w:val="000000"/>
              <w:sz w:val="20"/>
              <w:szCs w:val="20"/>
            </w:rPr>
            <w:t xml:space="preserve"> </w:t>
          </w:r>
        </w:p>
      </w:docPartBody>
    </w:docPart>
    <w:docPart>
      <w:docPartPr>
        <w:name w:val="BDF3D18C59D148628E57265537E7E559"/>
        <w:category>
          <w:name w:val="General"/>
          <w:gallery w:val="placeholder"/>
        </w:category>
        <w:types>
          <w:type w:val="bbPlcHdr"/>
        </w:types>
        <w:behaviors>
          <w:behavior w:val="content"/>
        </w:behaviors>
        <w:guid w:val="{6D22A922-FEB8-454B-A1D7-EDEB4F84E786}"/>
      </w:docPartPr>
      <w:docPartBody>
        <w:p w:rsidR="00002058" w:rsidRDefault="009F676C" w:rsidP="009F676C">
          <w:pPr>
            <w:pStyle w:val="BDF3D18C59D148628E57265537E7E559"/>
          </w:pPr>
          <w:r w:rsidRPr="001C096C">
            <w:rPr>
              <w:rFonts w:ascii="Arial" w:hAnsi="Arial" w:cs="Arial"/>
              <w:color w:val="000000"/>
              <w:sz w:val="20"/>
              <w:szCs w:val="20"/>
            </w:rPr>
            <w:t xml:space="preserve"> </w:t>
          </w:r>
        </w:p>
      </w:docPartBody>
    </w:docPart>
    <w:docPart>
      <w:docPartPr>
        <w:name w:val="B85575D5606F43A2B97924D9CA8DD0B2"/>
        <w:category>
          <w:name w:val="General"/>
          <w:gallery w:val="placeholder"/>
        </w:category>
        <w:types>
          <w:type w:val="bbPlcHdr"/>
        </w:types>
        <w:behaviors>
          <w:behavior w:val="content"/>
        </w:behaviors>
        <w:guid w:val="{91798A97-3056-408D-A51C-D77BD01D9207}"/>
      </w:docPartPr>
      <w:docPartBody>
        <w:p w:rsidR="00002058" w:rsidRDefault="009F676C" w:rsidP="009F676C">
          <w:pPr>
            <w:pStyle w:val="B85575D5606F43A2B97924D9CA8DD0B2"/>
          </w:pPr>
          <w:r w:rsidRPr="001C096C">
            <w:rPr>
              <w:rFonts w:ascii="Arial" w:hAnsi="Arial" w:cs="Arial"/>
              <w:color w:val="000000"/>
              <w:sz w:val="20"/>
              <w:szCs w:val="20"/>
            </w:rPr>
            <w:t xml:space="preserve"> </w:t>
          </w:r>
        </w:p>
      </w:docPartBody>
    </w:docPart>
    <w:docPart>
      <w:docPartPr>
        <w:name w:val="DB25142FA6534365972A2E43D02FFF7F"/>
        <w:category>
          <w:name w:val="General"/>
          <w:gallery w:val="placeholder"/>
        </w:category>
        <w:types>
          <w:type w:val="bbPlcHdr"/>
        </w:types>
        <w:behaviors>
          <w:behavior w:val="content"/>
        </w:behaviors>
        <w:guid w:val="{C950FB49-53FF-4493-B4EF-F6A11CBDA0A2}"/>
      </w:docPartPr>
      <w:docPartBody>
        <w:p w:rsidR="00002058" w:rsidRDefault="009F676C" w:rsidP="009F676C">
          <w:pPr>
            <w:pStyle w:val="DB25142FA6534365972A2E43D02FFF7F"/>
          </w:pPr>
          <w:r w:rsidRPr="001C096C">
            <w:rPr>
              <w:rFonts w:ascii="Arial" w:hAnsi="Arial" w:cs="Arial"/>
              <w:color w:val="000000"/>
              <w:sz w:val="20"/>
              <w:szCs w:val="20"/>
            </w:rPr>
            <w:t xml:space="preserve"> </w:t>
          </w:r>
        </w:p>
      </w:docPartBody>
    </w:docPart>
    <w:docPart>
      <w:docPartPr>
        <w:name w:val="64E4C70462654722835E41C3042B3188"/>
        <w:category>
          <w:name w:val="General"/>
          <w:gallery w:val="placeholder"/>
        </w:category>
        <w:types>
          <w:type w:val="bbPlcHdr"/>
        </w:types>
        <w:behaviors>
          <w:behavior w:val="content"/>
        </w:behaviors>
        <w:guid w:val="{3426D0E3-6017-4628-A943-F26F7908A48A}"/>
      </w:docPartPr>
      <w:docPartBody>
        <w:p w:rsidR="00002058" w:rsidRDefault="009F676C" w:rsidP="009F676C">
          <w:pPr>
            <w:pStyle w:val="64E4C70462654722835E41C3042B3188"/>
          </w:pPr>
          <w:r w:rsidRPr="001C096C">
            <w:rPr>
              <w:rFonts w:ascii="Arial" w:hAnsi="Arial" w:cs="Arial"/>
              <w:color w:val="000000"/>
              <w:sz w:val="20"/>
              <w:szCs w:val="20"/>
            </w:rPr>
            <w:t xml:space="preserve"> </w:t>
          </w:r>
        </w:p>
      </w:docPartBody>
    </w:docPart>
    <w:docPart>
      <w:docPartPr>
        <w:name w:val="9201FA4BAB3349D8BA09188E5487405D"/>
        <w:category>
          <w:name w:val="General"/>
          <w:gallery w:val="placeholder"/>
        </w:category>
        <w:types>
          <w:type w:val="bbPlcHdr"/>
        </w:types>
        <w:behaviors>
          <w:behavior w:val="content"/>
        </w:behaviors>
        <w:guid w:val="{CE4FBD00-A166-4493-9D36-0E88B8D1AB5F}"/>
      </w:docPartPr>
      <w:docPartBody>
        <w:p w:rsidR="00002058" w:rsidRDefault="009F676C" w:rsidP="009F676C">
          <w:pPr>
            <w:pStyle w:val="9201FA4BAB3349D8BA09188E5487405D"/>
          </w:pPr>
          <w:r w:rsidRPr="001C096C">
            <w:rPr>
              <w:rFonts w:ascii="Arial" w:hAnsi="Arial" w:cs="Arial"/>
              <w:color w:val="000000"/>
              <w:sz w:val="20"/>
              <w:szCs w:val="20"/>
            </w:rPr>
            <w:t xml:space="preserve"> </w:t>
          </w:r>
        </w:p>
      </w:docPartBody>
    </w:docPart>
    <w:docPart>
      <w:docPartPr>
        <w:name w:val="BB25F0ECD4C94ED2B63D8C4B358AB271"/>
        <w:category>
          <w:name w:val="General"/>
          <w:gallery w:val="placeholder"/>
        </w:category>
        <w:types>
          <w:type w:val="bbPlcHdr"/>
        </w:types>
        <w:behaviors>
          <w:behavior w:val="content"/>
        </w:behaviors>
        <w:guid w:val="{B6AD2493-9A27-4D2E-B446-671ECFF92CBC}"/>
      </w:docPartPr>
      <w:docPartBody>
        <w:p w:rsidR="00002058" w:rsidRDefault="009F676C" w:rsidP="009F676C">
          <w:pPr>
            <w:pStyle w:val="BB25F0ECD4C94ED2B63D8C4B358AB271"/>
          </w:pPr>
          <w:r w:rsidRPr="001C096C">
            <w:rPr>
              <w:rFonts w:ascii="Arial" w:hAnsi="Arial" w:cs="Arial"/>
              <w:color w:val="000000"/>
              <w:sz w:val="20"/>
              <w:szCs w:val="20"/>
            </w:rPr>
            <w:t xml:space="preserve"> </w:t>
          </w:r>
        </w:p>
      </w:docPartBody>
    </w:docPart>
    <w:docPart>
      <w:docPartPr>
        <w:name w:val="A3F415B65F494EDBBF20E17509BD7B40"/>
        <w:category>
          <w:name w:val="General"/>
          <w:gallery w:val="placeholder"/>
        </w:category>
        <w:types>
          <w:type w:val="bbPlcHdr"/>
        </w:types>
        <w:behaviors>
          <w:behavior w:val="content"/>
        </w:behaviors>
        <w:guid w:val="{6F98230B-9116-424F-8090-DC8D97CBFA62}"/>
      </w:docPartPr>
      <w:docPartBody>
        <w:p w:rsidR="00002058" w:rsidRDefault="009F676C" w:rsidP="009F676C">
          <w:pPr>
            <w:pStyle w:val="A3F415B65F494EDBBF20E17509BD7B4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611C1CF6A341A2B0113C6054B7BB47"/>
        <w:category>
          <w:name w:val="General"/>
          <w:gallery w:val="placeholder"/>
        </w:category>
        <w:types>
          <w:type w:val="bbPlcHdr"/>
        </w:types>
        <w:behaviors>
          <w:behavior w:val="content"/>
        </w:behaviors>
        <w:guid w:val="{CD222F62-C973-4F18-8781-CF271CECFA6D}"/>
      </w:docPartPr>
      <w:docPartBody>
        <w:p w:rsidR="00002058" w:rsidRDefault="009F676C" w:rsidP="009F676C">
          <w:pPr>
            <w:pStyle w:val="A4611C1CF6A341A2B0113C6054B7BB47"/>
          </w:pPr>
          <w:r w:rsidRPr="001C096C">
            <w:rPr>
              <w:rFonts w:ascii="Arial" w:hAnsi="Arial" w:cs="Arial"/>
              <w:color w:val="000000"/>
              <w:sz w:val="20"/>
              <w:szCs w:val="20"/>
            </w:rPr>
            <w:t xml:space="preserve"> </w:t>
          </w:r>
        </w:p>
      </w:docPartBody>
    </w:docPart>
    <w:docPart>
      <w:docPartPr>
        <w:name w:val="571C0DB90B2544AA99D275CDA49A2523"/>
        <w:category>
          <w:name w:val="General"/>
          <w:gallery w:val="placeholder"/>
        </w:category>
        <w:types>
          <w:type w:val="bbPlcHdr"/>
        </w:types>
        <w:behaviors>
          <w:behavior w:val="content"/>
        </w:behaviors>
        <w:guid w:val="{39BE6D9F-3A85-4AED-8B66-A8DDDE0DEEEA}"/>
      </w:docPartPr>
      <w:docPartBody>
        <w:p w:rsidR="00002058" w:rsidRDefault="009F676C" w:rsidP="009F676C">
          <w:pPr>
            <w:pStyle w:val="571C0DB90B2544AA99D275CDA49A2523"/>
          </w:pPr>
          <w:r w:rsidRPr="001C096C">
            <w:rPr>
              <w:rFonts w:ascii="Arial" w:hAnsi="Arial" w:cs="Arial"/>
              <w:color w:val="000000"/>
              <w:sz w:val="20"/>
              <w:szCs w:val="20"/>
            </w:rPr>
            <w:t xml:space="preserve"> </w:t>
          </w:r>
        </w:p>
      </w:docPartBody>
    </w:docPart>
    <w:docPart>
      <w:docPartPr>
        <w:name w:val="1ED4A5D98387483A9BBBC4237C01FD68"/>
        <w:category>
          <w:name w:val="General"/>
          <w:gallery w:val="placeholder"/>
        </w:category>
        <w:types>
          <w:type w:val="bbPlcHdr"/>
        </w:types>
        <w:behaviors>
          <w:behavior w:val="content"/>
        </w:behaviors>
        <w:guid w:val="{16619860-C38C-4F21-B506-DDA49B7F2BE0}"/>
      </w:docPartPr>
      <w:docPartBody>
        <w:p w:rsidR="00002058" w:rsidRDefault="009F676C" w:rsidP="009F676C">
          <w:pPr>
            <w:pStyle w:val="1ED4A5D98387483A9BBBC4237C01FD68"/>
          </w:pPr>
          <w:r w:rsidRPr="001C096C">
            <w:rPr>
              <w:rFonts w:ascii="Arial" w:hAnsi="Arial" w:cs="Arial"/>
              <w:color w:val="000000"/>
              <w:sz w:val="20"/>
              <w:szCs w:val="20"/>
            </w:rPr>
            <w:t xml:space="preserve"> </w:t>
          </w:r>
        </w:p>
      </w:docPartBody>
    </w:docPart>
    <w:docPart>
      <w:docPartPr>
        <w:name w:val="20842C38C1AA4D96A0B349FFDE0458F6"/>
        <w:category>
          <w:name w:val="General"/>
          <w:gallery w:val="placeholder"/>
        </w:category>
        <w:types>
          <w:type w:val="bbPlcHdr"/>
        </w:types>
        <w:behaviors>
          <w:behavior w:val="content"/>
        </w:behaviors>
        <w:guid w:val="{F249E72A-E206-4BBC-9CAF-46A0AEE2682F}"/>
      </w:docPartPr>
      <w:docPartBody>
        <w:p w:rsidR="00002058" w:rsidRDefault="009F676C" w:rsidP="009F676C">
          <w:pPr>
            <w:pStyle w:val="20842C38C1AA4D96A0B349FFDE0458F6"/>
          </w:pPr>
          <w:r w:rsidRPr="001C096C">
            <w:rPr>
              <w:rFonts w:ascii="Arial" w:hAnsi="Arial" w:cs="Arial"/>
              <w:color w:val="000000"/>
              <w:sz w:val="20"/>
              <w:szCs w:val="20"/>
            </w:rPr>
            <w:t xml:space="preserve"> </w:t>
          </w:r>
        </w:p>
      </w:docPartBody>
    </w:docPart>
    <w:docPart>
      <w:docPartPr>
        <w:name w:val="04447CC49561445DA835CD412A0EE5AE"/>
        <w:category>
          <w:name w:val="General"/>
          <w:gallery w:val="placeholder"/>
        </w:category>
        <w:types>
          <w:type w:val="bbPlcHdr"/>
        </w:types>
        <w:behaviors>
          <w:behavior w:val="content"/>
        </w:behaviors>
        <w:guid w:val="{31E6A4AB-FCAE-4B88-B880-7B1E58481426}"/>
      </w:docPartPr>
      <w:docPartBody>
        <w:p w:rsidR="00002058" w:rsidRDefault="009F676C" w:rsidP="009F676C">
          <w:pPr>
            <w:pStyle w:val="04447CC49561445DA835CD412A0EE5AE"/>
          </w:pPr>
          <w:r w:rsidRPr="001C096C">
            <w:rPr>
              <w:rFonts w:ascii="Arial" w:hAnsi="Arial" w:cs="Arial"/>
              <w:color w:val="000000"/>
              <w:sz w:val="20"/>
              <w:szCs w:val="20"/>
            </w:rPr>
            <w:t xml:space="preserve"> </w:t>
          </w:r>
        </w:p>
      </w:docPartBody>
    </w:docPart>
    <w:docPart>
      <w:docPartPr>
        <w:name w:val="188359C4A7C84FD68FFFC02CBD407EFD"/>
        <w:category>
          <w:name w:val="General"/>
          <w:gallery w:val="placeholder"/>
        </w:category>
        <w:types>
          <w:type w:val="bbPlcHdr"/>
        </w:types>
        <w:behaviors>
          <w:behavior w:val="content"/>
        </w:behaviors>
        <w:guid w:val="{25E9FAA8-D67A-4A3A-8DD9-E20054C23FCB}"/>
      </w:docPartPr>
      <w:docPartBody>
        <w:p w:rsidR="00002058" w:rsidRDefault="009F676C" w:rsidP="009F676C">
          <w:pPr>
            <w:pStyle w:val="188359C4A7C84FD68FFFC02CBD407EFD"/>
          </w:pPr>
          <w:r w:rsidRPr="001C096C">
            <w:rPr>
              <w:rFonts w:ascii="Arial" w:hAnsi="Arial" w:cs="Arial"/>
              <w:color w:val="000000"/>
              <w:sz w:val="20"/>
              <w:szCs w:val="20"/>
            </w:rPr>
            <w:t xml:space="preserve"> </w:t>
          </w:r>
        </w:p>
      </w:docPartBody>
    </w:docPart>
    <w:docPart>
      <w:docPartPr>
        <w:name w:val="F6AB4CF1E75144C3B6E59C8E1C221922"/>
        <w:category>
          <w:name w:val="General"/>
          <w:gallery w:val="placeholder"/>
        </w:category>
        <w:types>
          <w:type w:val="bbPlcHdr"/>
        </w:types>
        <w:behaviors>
          <w:behavior w:val="content"/>
        </w:behaviors>
        <w:guid w:val="{2D4C3A1F-E036-4506-8CC5-5159749D8A9A}"/>
      </w:docPartPr>
      <w:docPartBody>
        <w:p w:rsidR="00002058" w:rsidRDefault="009F676C" w:rsidP="009F676C">
          <w:pPr>
            <w:pStyle w:val="F6AB4CF1E75144C3B6E59C8E1C2219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99F0890EA7D4C7B9DE022AC7538D711"/>
        <w:category>
          <w:name w:val="General"/>
          <w:gallery w:val="placeholder"/>
        </w:category>
        <w:types>
          <w:type w:val="bbPlcHdr"/>
        </w:types>
        <w:behaviors>
          <w:behavior w:val="content"/>
        </w:behaviors>
        <w:guid w:val="{D62EA131-E309-4AE7-9F50-8FCD657BA5E6}"/>
      </w:docPartPr>
      <w:docPartBody>
        <w:p w:rsidR="00002058" w:rsidRDefault="009F676C" w:rsidP="009F676C">
          <w:pPr>
            <w:pStyle w:val="499F0890EA7D4C7B9DE022AC7538D711"/>
          </w:pPr>
          <w:r w:rsidRPr="001C096C">
            <w:rPr>
              <w:rFonts w:ascii="Arial" w:hAnsi="Arial" w:cs="Arial"/>
              <w:color w:val="000000"/>
              <w:sz w:val="20"/>
              <w:szCs w:val="20"/>
            </w:rPr>
            <w:t xml:space="preserve"> </w:t>
          </w:r>
        </w:p>
      </w:docPartBody>
    </w:docPart>
    <w:docPart>
      <w:docPartPr>
        <w:name w:val="AADB9A5BA17A47F59A1B89B26BE36E92"/>
        <w:category>
          <w:name w:val="General"/>
          <w:gallery w:val="placeholder"/>
        </w:category>
        <w:types>
          <w:type w:val="bbPlcHdr"/>
        </w:types>
        <w:behaviors>
          <w:behavior w:val="content"/>
        </w:behaviors>
        <w:guid w:val="{68ED1C63-EE0F-4E21-A164-6A7639A162F0}"/>
      </w:docPartPr>
      <w:docPartBody>
        <w:p w:rsidR="00002058" w:rsidRDefault="009F676C" w:rsidP="009F676C">
          <w:pPr>
            <w:pStyle w:val="AADB9A5BA17A47F59A1B89B26BE36E92"/>
          </w:pPr>
          <w:r w:rsidRPr="001C096C">
            <w:rPr>
              <w:rFonts w:ascii="Arial" w:hAnsi="Arial" w:cs="Arial"/>
              <w:color w:val="000000"/>
              <w:sz w:val="20"/>
              <w:szCs w:val="20"/>
            </w:rPr>
            <w:t xml:space="preserve"> </w:t>
          </w:r>
        </w:p>
      </w:docPartBody>
    </w:docPart>
    <w:docPart>
      <w:docPartPr>
        <w:name w:val="CAE59EE0F5D34401A0D029A8765D1E50"/>
        <w:category>
          <w:name w:val="General"/>
          <w:gallery w:val="placeholder"/>
        </w:category>
        <w:types>
          <w:type w:val="bbPlcHdr"/>
        </w:types>
        <w:behaviors>
          <w:behavior w:val="content"/>
        </w:behaviors>
        <w:guid w:val="{C55BD547-39A8-44C8-9C0C-31B1C5E43A48}"/>
      </w:docPartPr>
      <w:docPartBody>
        <w:p w:rsidR="00002058" w:rsidRDefault="009F676C" w:rsidP="009F676C">
          <w:pPr>
            <w:pStyle w:val="CAE59EE0F5D34401A0D029A8765D1E50"/>
          </w:pPr>
          <w:r w:rsidRPr="001C096C">
            <w:rPr>
              <w:rFonts w:ascii="Arial" w:hAnsi="Arial" w:cs="Arial"/>
              <w:color w:val="000000"/>
              <w:sz w:val="20"/>
              <w:szCs w:val="20"/>
            </w:rPr>
            <w:t xml:space="preserve"> </w:t>
          </w:r>
        </w:p>
      </w:docPartBody>
    </w:docPart>
    <w:docPart>
      <w:docPartPr>
        <w:name w:val="50612D1E6A854C44A22FDEE0736FF7EA"/>
        <w:category>
          <w:name w:val="General"/>
          <w:gallery w:val="placeholder"/>
        </w:category>
        <w:types>
          <w:type w:val="bbPlcHdr"/>
        </w:types>
        <w:behaviors>
          <w:behavior w:val="content"/>
        </w:behaviors>
        <w:guid w:val="{76AAA696-C4ED-4E3D-AD6C-D487039D1340}"/>
      </w:docPartPr>
      <w:docPartBody>
        <w:p w:rsidR="00002058" w:rsidRDefault="009F676C" w:rsidP="009F676C">
          <w:pPr>
            <w:pStyle w:val="50612D1E6A854C44A22FDEE0736FF7EA"/>
          </w:pPr>
          <w:r w:rsidRPr="001C096C">
            <w:rPr>
              <w:rFonts w:ascii="Arial" w:hAnsi="Arial" w:cs="Arial"/>
              <w:color w:val="000000"/>
              <w:sz w:val="20"/>
              <w:szCs w:val="20"/>
            </w:rPr>
            <w:t xml:space="preserve"> </w:t>
          </w:r>
        </w:p>
      </w:docPartBody>
    </w:docPart>
    <w:docPart>
      <w:docPartPr>
        <w:name w:val="A68950A5A4C74BECBE0A0B2A3A119C92"/>
        <w:category>
          <w:name w:val="General"/>
          <w:gallery w:val="placeholder"/>
        </w:category>
        <w:types>
          <w:type w:val="bbPlcHdr"/>
        </w:types>
        <w:behaviors>
          <w:behavior w:val="content"/>
        </w:behaviors>
        <w:guid w:val="{5346B9EE-DED1-48F8-8455-0FBA93CC9A90}"/>
      </w:docPartPr>
      <w:docPartBody>
        <w:p w:rsidR="00002058" w:rsidRDefault="009F676C" w:rsidP="009F676C">
          <w:pPr>
            <w:pStyle w:val="A68950A5A4C74BECBE0A0B2A3A119C92"/>
          </w:pPr>
          <w:r w:rsidRPr="001C096C">
            <w:rPr>
              <w:rFonts w:ascii="Arial" w:hAnsi="Arial" w:cs="Arial"/>
              <w:color w:val="000000"/>
              <w:sz w:val="20"/>
              <w:szCs w:val="20"/>
            </w:rPr>
            <w:t xml:space="preserve"> </w:t>
          </w:r>
        </w:p>
      </w:docPartBody>
    </w:docPart>
    <w:docPart>
      <w:docPartPr>
        <w:name w:val="A96057B6D5834C18AD6DF8F2EA49BA3C"/>
        <w:category>
          <w:name w:val="General"/>
          <w:gallery w:val="placeholder"/>
        </w:category>
        <w:types>
          <w:type w:val="bbPlcHdr"/>
        </w:types>
        <w:behaviors>
          <w:behavior w:val="content"/>
        </w:behaviors>
        <w:guid w:val="{14B68CAC-C11A-4DFE-9CC0-43F5E459BB43}"/>
      </w:docPartPr>
      <w:docPartBody>
        <w:p w:rsidR="00002058" w:rsidRDefault="009F676C" w:rsidP="009F676C">
          <w:pPr>
            <w:pStyle w:val="A96057B6D5834C18AD6DF8F2EA49BA3C"/>
          </w:pPr>
          <w:r w:rsidRPr="001C096C">
            <w:rPr>
              <w:rFonts w:ascii="Arial" w:hAnsi="Arial" w:cs="Arial"/>
              <w:color w:val="000000"/>
              <w:sz w:val="20"/>
              <w:szCs w:val="20"/>
            </w:rPr>
            <w:t xml:space="preserve"> </w:t>
          </w:r>
        </w:p>
      </w:docPartBody>
    </w:docPart>
    <w:docPart>
      <w:docPartPr>
        <w:name w:val="DF3F49C5230243749C58419D9F5BA35F"/>
        <w:category>
          <w:name w:val="General"/>
          <w:gallery w:val="placeholder"/>
        </w:category>
        <w:types>
          <w:type w:val="bbPlcHdr"/>
        </w:types>
        <w:behaviors>
          <w:behavior w:val="content"/>
        </w:behaviors>
        <w:guid w:val="{AB56BA33-5F4F-4DBF-9D82-CA2C46AE59AB}"/>
      </w:docPartPr>
      <w:docPartBody>
        <w:p w:rsidR="00002058" w:rsidRDefault="009F676C" w:rsidP="009F676C">
          <w:pPr>
            <w:pStyle w:val="DF3F49C5230243749C58419D9F5BA35F"/>
          </w:pPr>
          <w:r w:rsidRPr="002B6B3C">
            <w:rPr>
              <w:rFonts w:ascii="Arial" w:hAnsi="Arial" w:cs="Arial"/>
              <w:sz w:val="20"/>
              <w:szCs w:val="20"/>
            </w:rPr>
            <w:t xml:space="preserve">(ostalo upisati) </w:t>
          </w:r>
        </w:p>
      </w:docPartBody>
    </w:docPart>
    <w:docPart>
      <w:docPartPr>
        <w:name w:val="AAEA32380D084BD09A156CF09948CBC5"/>
        <w:category>
          <w:name w:val="General"/>
          <w:gallery w:val="placeholder"/>
        </w:category>
        <w:types>
          <w:type w:val="bbPlcHdr"/>
        </w:types>
        <w:behaviors>
          <w:behavior w:val="content"/>
        </w:behaviors>
        <w:guid w:val="{7D06F731-1E41-41D0-967E-ADF720AF2D48}"/>
      </w:docPartPr>
      <w:docPartBody>
        <w:p w:rsidR="00002058" w:rsidRDefault="009F676C" w:rsidP="009F676C">
          <w:pPr>
            <w:pStyle w:val="AAEA32380D084BD09A156CF09948CBC5"/>
          </w:pPr>
          <w:r w:rsidRPr="001C096C">
            <w:rPr>
              <w:rFonts w:ascii="Arial" w:hAnsi="Arial" w:cs="Arial"/>
              <w:color w:val="000000"/>
              <w:sz w:val="20"/>
              <w:szCs w:val="20"/>
            </w:rPr>
            <w:t xml:space="preserve"> </w:t>
          </w:r>
        </w:p>
      </w:docPartBody>
    </w:docPart>
    <w:docPart>
      <w:docPartPr>
        <w:name w:val="2CE05A3A98774BC6BA0D1171F12D22EC"/>
        <w:category>
          <w:name w:val="General"/>
          <w:gallery w:val="placeholder"/>
        </w:category>
        <w:types>
          <w:type w:val="bbPlcHdr"/>
        </w:types>
        <w:behaviors>
          <w:behavior w:val="content"/>
        </w:behaviors>
        <w:guid w:val="{EE64F8F1-20C1-4CAF-98D5-CE72265D7E62}"/>
      </w:docPartPr>
      <w:docPartBody>
        <w:p w:rsidR="00002058" w:rsidRDefault="009F676C" w:rsidP="009F676C">
          <w:pPr>
            <w:pStyle w:val="2CE05A3A98774BC6BA0D1171F12D22EC"/>
          </w:pPr>
          <w:r w:rsidRPr="001C096C">
            <w:rPr>
              <w:rFonts w:ascii="Arial" w:hAnsi="Arial" w:cs="Arial"/>
              <w:color w:val="000000"/>
              <w:sz w:val="20"/>
              <w:szCs w:val="20"/>
            </w:rPr>
            <w:t xml:space="preserve"> </w:t>
          </w:r>
        </w:p>
      </w:docPartBody>
    </w:docPart>
    <w:docPart>
      <w:docPartPr>
        <w:name w:val="58F6AD1D06E045CFBA9008C9416826C3"/>
        <w:category>
          <w:name w:val="General"/>
          <w:gallery w:val="placeholder"/>
        </w:category>
        <w:types>
          <w:type w:val="bbPlcHdr"/>
        </w:types>
        <w:behaviors>
          <w:behavior w:val="content"/>
        </w:behaviors>
        <w:guid w:val="{118C0C9E-3CF5-4C75-BE97-437AC784221F}"/>
      </w:docPartPr>
      <w:docPartBody>
        <w:p w:rsidR="00002058" w:rsidRDefault="009F676C" w:rsidP="009F676C">
          <w:pPr>
            <w:pStyle w:val="58F6AD1D06E045CFBA9008C9416826C3"/>
          </w:pPr>
          <w:r w:rsidRPr="001C096C">
            <w:rPr>
              <w:rFonts w:ascii="Arial" w:hAnsi="Arial" w:cs="Arial"/>
              <w:color w:val="000000"/>
              <w:sz w:val="20"/>
              <w:szCs w:val="20"/>
            </w:rPr>
            <w:t xml:space="preserve"> </w:t>
          </w:r>
        </w:p>
      </w:docPartBody>
    </w:docPart>
    <w:docPart>
      <w:docPartPr>
        <w:name w:val="EAA9D2DCEBFA4F9390FDAF2C41615589"/>
        <w:category>
          <w:name w:val="General"/>
          <w:gallery w:val="placeholder"/>
        </w:category>
        <w:types>
          <w:type w:val="bbPlcHdr"/>
        </w:types>
        <w:behaviors>
          <w:behavior w:val="content"/>
        </w:behaviors>
        <w:guid w:val="{1ABD8648-1D46-4487-8147-AFBB6E02AFCA}"/>
      </w:docPartPr>
      <w:docPartBody>
        <w:p w:rsidR="00002058" w:rsidRDefault="009F676C" w:rsidP="009F676C">
          <w:pPr>
            <w:pStyle w:val="EAA9D2DCEBFA4F9390FDAF2C41615589"/>
          </w:pPr>
          <w:r w:rsidRPr="001C096C">
            <w:rPr>
              <w:rFonts w:ascii="Arial" w:hAnsi="Arial" w:cs="Arial"/>
              <w:color w:val="000000"/>
              <w:sz w:val="20"/>
              <w:szCs w:val="20"/>
            </w:rPr>
            <w:t xml:space="preserve">  </w:t>
          </w:r>
        </w:p>
      </w:docPartBody>
    </w:docPart>
    <w:docPart>
      <w:docPartPr>
        <w:name w:val="E825433649294551986F65A046A6C87A"/>
        <w:category>
          <w:name w:val="General"/>
          <w:gallery w:val="placeholder"/>
        </w:category>
        <w:types>
          <w:type w:val="bbPlcHdr"/>
        </w:types>
        <w:behaviors>
          <w:behavior w:val="content"/>
        </w:behaviors>
        <w:guid w:val="{01FD402C-F122-4FA4-B170-A9D2BA4BFD75}"/>
      </w:docPartPr>
      <w:docPartBody>
        <w:p w:rsidR="00002058" w:rsidRDefault="009F676C" w:rsidP="009F676C">
          <w:pPr>
            <w:pStyle w:val="E825433649294551986F65A046A6C87A"/>
          </w:pPr>
          <w:r w:rsidRPr="001C096C">
            <w:rPr>
              <w:rFonts w:ascii="Arial" w:hAnsi="Arial" w:cs="Arial"/>
              <w:color w:val="000000"/>
              <w:sz w:val="20"/>
              <w:szCs w:val="20"/>
            </w:rPr>
            <w:t xml:space="preserve"> </w:t>
          </w:r>
        </w:p>
      </w:docPartBody>
    </w:docPart>
    <w:docPart>
      <w:docPartPr>
        <w:name w:val="B855B5401AE346AEA1AFFE33DA4F3418"/>
        <w:category>
          <w:name w:val="General"/>
          <w:gallery w:val="placeholder"/>
        </w:category>
        <w:types>
          <w:type w:val="bbPlcHdr"/>
        </w:types>
        <w:behaviors>
          <w:behavior w:val="content"/>
        </w:behaviors>
        <w:guid w:val="{EDB3E4BC-8785-4FF3-A977-9A0E0A625C85}"/>
      </w:docPartPr>
      <w:docPartBody>
        <w:p w:rsidR="00002058" w:rsidRDefault="009F676C" w:rsidP="009F676C">
          <w:pPr>
            <w:pStyle w:val="B855B5401AE346AEA1AFFE33DA4F3418"/>
          </w:pPr>
          <w:r w:rsidRPr="001C096C">
            <w:rPr>
              <w:rFonts w:ascii="Arial" w:hAnsi="Arial" w:cs="Arial"/>
              <w:color w:val="000000"/>
              <w:sz w:val="20"/>
              <w:szCs w:val="20"/>
            </w:rPr>
            <w:t xml:space="preserve"> </w:t>
          </w:r>
        </w:p>
      </w:docPartBody>
    </w:docPart>
    <w:docPart>
      <w:docPartPr>
        <w:name w:val="34E98C7DF9424980A31833B6F267F8D5"/>
        <w:category>
          <w:name w:val="General"/>
          <w:gallery w:val="placeholder"/>
        </w:category>
        <w:types>
          <w:type w:val="bbPlcHdr"/>
        </w:types>
        <w:behaviors>
          <w:behavior w:val="content"/>
        </w:behaviors>
        <w:guid w:val="{32A3E357-502B-4522-A324-688431914C00}"/>
      </w:docPartPr>
      <w:docPartBody>
        <w:p w:rsidR="00002058" w:rsidRDefault="009F676C" w:rsidP="009F676C">
          <w:pPr>
            <w:pStyle w:val="34E98C7DF9424980A31833B6F267F8D5"/>
          </w:pPr>
          <w:r>
            <w:rPr>
              <w:rStyle w:val="PlaceholderText"/>
            </w:rPr>
            <w:t>ECTS</w:t>
          </w:r>
        </w:p>
      </w:docPartBody>
    </w:docPart>
    <w:docPart>
      <w:docPartPr>
        <w:name w:val="48033B10E32443CEA1D53C049E96A1F3"/>
        <w:category>
          <w:name w:val="General"/>
          <w:gallery w:val="placeholder"/>
        </w:category>
        <w:types>
          <w:type w:val="bbPlcHdr"/>
        </w:types>
        <w:behaviors>
          <w:behavior w:val="content"/>
        </w:behaviors>
        <w:guid w:val="{365C5C58-14D7-497E-8F14-6948C166D370}"/>
      </w:docPartPr>
      <w:docPartBody>
        <w:p w:rsidR="00002058" w:rsidRDefault="009F676C" w:rsidP="009F676C">
          <w:pPr>
            <w:pStyle w:val="48033B10E32443CEA1D53C049E96A1F3"/>
          </w:pPr>
          <w:r>
            <w:rPr>
              <w:rStyle w:val="PlaceholderText"/>
            </w:rPr>
            <w:t>Metode i kriteriji vrednovanja</w:t>
          </w:r>
        </w:p>
      </w:docPartBody>
    </w:docPart>
    <w:docPart>
      <w:docPartPr>
        <w:name w:val="3B7CE26BCFD540D69C1FE6D5133766FF"/>
        <w:category>
          <w:name w:val="General"/>
          <w:gallery w:val="placeholder"/>
        </w:category>
        <w:types>
          <w:type w:val="bbPlcHdr"/>
        </w:types>
        <w:behaviors>
          <w:behavior w:val="content"/>
        </w:behaviors>
        <w:guid w:val="{18AB2088-E305-4555-8782-0A24BFA43C98}"/>
      </w:docPartPr>
      <w:docPartBody>
        <w:p w:rsidR="00002058" w:rsidRDefault="009F676C" w:rsidP="009F676C">
          <w:pPr>
            <w:pStyle w:val="3B7CE26BCFD540D69C1FE6D5133766FF"/>
          </w:pPr>
          <w:r>
            <w:rPr>
              <w:rStyle w:val="PlaceholderText"/>
            </w:rPr>
            <w:t>Obveze studenata</w:t>
          </w:r>
        </w:p>
      </w:docPartBody>
    </w:docPart>
    <w:docPart>
      <w:docPartPr>
        <w:name w:val="EE63F681A09A474A9B65010654EFCF1F"/>
        <w:category>
          <w:name w:val="General"/>
          <w:gallery w:val="placeholder"/>
        </w:category>
        <w:types>
          <w:type w:val="bbPlcHdr"/>
        </w:types>
        <w:behaviors>
          <w:behavior w:val="content"/>
        </w:behaviors>
        <w:guid w:val="{0EE013A2-F323-43DD-8D4F-DCF819082FA7}"/>
      </w:docPartPr>
      <w:docPartBody>
        <w:p w:rsidR="00002058" w:rsidRDefault="009F676C" w:rsidP="009F676C">
          <w:pPr>
            <w:pStyle w:val="EE63F681A09A474A9B65010654EFCF1F"/>
          </w:pPr>
          <w:r>
            <w:rPr>
              <w:rFonts w:ascii="Arial" w:hAnsi="Arial" w:cs="Arial"/>
              <w:color w:val="000000"/>
              <w:sz w:val="20"/>
              <w:szCs w:val="20"/>
            </w:rPr>
            <w:t xml:space="preserve"> </w:t>
          </w:r>
        </w:p>
      </w:docPartBody>
    </w:docPart>
    <w:docPart>
      <w:docPartPr>
        <w:name w:val="CD7241ABFE98441A99CCBDB029B03B98"/>
        <w:category>
          <w:name w:val="General"/>
          <w:gallery w:val="placeholder"/>
        </w:category>
        <w:types>
          <w:type w:val="bbPlcHdr"/>
        </w:types>
        <w:behaviors>
          <w:behavior w:val="content"/>
        </w:behaviors>
        <w:guid w:val="{F9B34033-9CBE-43C4-8BEC-ECC54F76469C}"/>
      </w:docPartPr>
      <w:docPartBody>
        <w:p w:rsidR="00002058" w:rsidRDefault="009F676C" w:rsidP="009F676C">
          <w:pPr>
            <w:pStyle w:val="CD7241ABFE98441A99CCBDB029B03B98"/>
          </w:pPr>
          <w:r>
            <w:rPr>
              <w:rFonts w:ascii="Arial" w:hAnsi="Arial" w:cs="Arial"/>
              <w:color w:val="000000"/>
              <w:sz w:val="20"/>
              <w:szCs w:val="20"/>
            </w:rPr>
            <w:t xml:space="preserve"> </w:t>
          </w:r>
        </w:p>
      </w:docPartBody>
    </w:docPart>
    <w:docPart>
      <w:docPartPr>
        <w:name w:val="2FD1A3993E7646CBB547A7A4FFD85886"/>
        <w:category>
          <w:name w:val="General"/>
          <w:gallery w:val="placeholder"/>
        </w:category>
        <w:types>
          <w:type w:val="bbPlcHdr"/>
        </w:types>
        <w:behaviors>
          <w:behavior w:val="content"/>
        </w:behaviors>
        <w:guid w:val="{57F9A912-12D0-4B7B-89EF-0C7EEE5C036A}"/>
      </w:docPartPr>
      <w:docPartBody>
        <w:p w:rsidR="00002058" w:rsidRDefault="009F676C" w:rsidP="009F676C">
          <w:pPr>
            <w:pStyle w:val="2FD1A3993E7646CBB547A7A4FFD85886"/>
          </w:pPr>
          <w:r>
            <w:rPr>
              <w:rFonts w:ascii="Arial" w:hAnsi="Arial" w:cs="Arial"/>
              <w:color w:val="000000"/>
              <w:sz w:val="20"/>
              <w:szCs w:val="20"/>
            </w:rPr>
            <w:t xml:space="preserve"> </w:t>
          </w:r>
        </w:p>
      </w:docPartBody>
    </w:docPart>
    <w:docPart>
      <w:docPartPr>
        <w:name w:val="AD5852E15FCF4C92A9B5DF10881EF42C"/>
        <w:category>
          <w:name w:val="General"/>
          <w:gallery w:val="placeholder"/>
        </w:category>
        <w:types>
          <w:type w:val="bbPlcHdr"/>
        </w:types>
        <w:behaviors>
          <w:behavior w:val="content"/>
        </w:behaviors>
        <w:guid w:val="{43AAA3C3-AE94-4546-B698-8B2F0027D373}"/>
      </w:docPartPr>
      <w:docPartBody>
        <w:p w:rsidR="00002058" w:rsidRDefault="009F676C" w:rsidP="009F676C">
          <w:pPr>
            <w:pStyle w:val="AD5852E15FCF4C92A9B5DF10881EF42C"/>
          </w:pPr>
          <w:r>
            <w:rPr>
              <w:rFonts w:ascii="Arial" w:hAnsi="Arial" w:cs="Arial"/>
              <w:sz w:val="20"/>
              <w:szCs w:val="20"/>
            </w:rPr>
            <w:t xml:space="preserve"> </w:t>
          </w:r>
        </w:p>
      </w:docPartBody>
    </w:docPart>
    <w:docPart>
      <w:docPartPr>
        <w:name w:val="486E101F8877456F99D7C9936C1D6FB0"/>
        <w:category>
          <w:name w:val="General"/>
          <w:gallery w:val="placeholder"/>
        </w:category>
        <w:types>
          <w:type w:val="bbPlcHdr"/>
        </w:types>
        <w:behaviors>
          <w:behavior w:val="content"/>
        </w:behaviors>
        <w:guid w:val="{F3843A51-AC8C-4552-A154-62150EB4B17C}"/>
      </w:docPartPr>
      <w:docPartBody>
        <w:p w:rsidR="00002058" w:rsidRDefault="009F676C" w:rsidP="009F676C">
          <w:pPr>
            <w:pStyle w:val="486E101F8877456F99D7C9936C1D6FB0"/>
          </w:pPr>
          <w:r>
            <w:rPr>
              <w:rStyle w:val="PlaceholderText"/>
            </w:rPr>
            <w:t xml:space="preserve"> </w:t>
          </w:r>
        </w:p>
      </w:docPartBody>
    </w:docPart>
    <w:docPart>
      <w:docPartPr>
        <w:name w:val="E13AA99FC16940E8AA36D41845BEF917"/>
        <w:category>
          <w:name w:val="General"/>
          <w:gallery w:val="placeholder"/>
        </w:category>
        <w:types>
          <w:type w:val="bbPlcHdr"/>
        </w:types>
        <w:behaviors>
          <w:behavior w:val="content"/>
        </w:behaviors>
        <w:guid w:val="{405C21E6-B020-42A6-8AC1-66E058F85454}"/>
      </w:docPartPr>
      <w:docPartBody>
        <w:p w:rsidR="00002058" w:rsidRDefault="009F676C" w:rsidP="009F676C">
          <w:pPr>
            <w:pStyle w:val="E13AA99FC16940E8AA36D41845BEF917"/>
          </w:pPr>
          <w:r>
            <w:rPr>
              <w:rStyle w:val="PlaceholderText"/>
            </w:rPr>
            <w:t>Nositelji i suradnici</w:t>
          </w:r>
        </w:p>
      </w:docPartBody>
    </w:docPart>
    <w:docPart>
      <w:docPartPr>
        <w:name w:val="DE46B51EC61841A48DE2ECC8BA39DD8E"/>
        <w:category>
          <w:name w:val="General"/>
          <w:gallery w:val="placeholder"/>
        </w:category>
        <w:types>
          <w:type w:val="bbPlcHdr"/>
        </w:types>
        <w:behaviors>
          <w:behavior w:val="content"/>
        </w:behaviors>
        <w:guid w:val="{60262721-CB1E-4D17-9E95-21F6962FBFA6}"/>
      </w:docPartPr>
      <w:docPartBody>
        <w:p w:rsidR="00002058" w:rsidRDefault="009F676C" w:rsidP="009F676C">
          <w:pPr>
            <w:pStyle w:val="DE46B51EC61841A48DE2ECC8BA39DD8E"/>
          </w:pPr>
          <w:r>
            <w:rPr>
              <w:rStyle w:val="PlaceholderText"/>
            </w:rPr>
            <w:t>Semestar</w:t>
          </w:r>
        </w:p>
      </w:docPartBody>
    </w:docPart>
    <w:docPart>
      <w:docPartPr>
        <w:name w:val="CAD4996878C5486DAD446F6FD9B1F90A"/>
        <w:category>
          <w:name w:val="General"/>
          <w:gallery w:val="placeholder"/>
        </w:category>
        <w:types>
          <w:type w:val="bbPlcHdr"/>
        </w:types>
        <w:behaviors>
          <w:behavior w:val="content"/>
        </w:behaviors>
        <w:guid w:val="{D9688056-E21D-4EF3-B766-5C290A15DA4C}"/>
      </w:docPartPr>
      <w:docPartBody>
        <w:p w:rsidR="00002058" w:rsidRDefault="009F676C" w:rsidP="009F676C">
          <w:pPr>
            <w:pStyle w:val="CAD4996878C5486DAD446F6FD9B1F90A"/>
          </w:pPr>
          <w:r>
            <w:rPr>
              <w:rStyle w:val="PlaceholderText"/>
            </w:rPr>
            <w:t>Naziv predmeta</w:t>
          </w:r>
        </w:p>
      </w:docPartBody>
    </w:docPart>
    <w:docPart>
      <w:docPartPr>
        <w:name w:val="D78B8B2E432C4C13A1227807ED990B38"/>
        <w:category>
          <w:name w:val="General"/>
          <w:gallery w:val="placeholder"/>
        </w:category>
        <w:types>
          <w:type w:val="bbPlcHdr"/>
        </w:types>
        <w:behaviors>
          <w:behavior w:val="content"/>
        </w:behaviors>
        <w:guid w:val="{C5763A62-7FB8-49AB-9315-8B5F76ABED6E}"/>
      </w:docPartPr>
      <w:docPartBody>
        <w:p w:rsidR="00002058" w:rsidRDefault="009F676C" w:rsidP="009F676C">
          <w:pPr>
            <w:pStyle w:val="D78B8B2E432C4C13A1227807ED990B38"/>
          </w:pPr>
          <w:r>
            <w:rPr>
              <w:rStyle w:val="PlaceholderText"/>
            </w:rPr>
            <w:t>ECTS bodovi</w:t>
          </w:r>
        </w:p>
      </w:docPartBody>
    </w:docPart>
    <w:docPart>
      <w:docPartPr>
        <w:name w:val="FE7E9ADF978F4F4BB4B89FCEA56923B0"/>
        <w:category>
          <w:name w:val="General"/>
          <w:gallery w:val="placeholder"/>
        </w:category>
        <w:types>
          <w:type w:val="bbPlcHdr"/>
        </w:types>
        <w:behaviors>
          <w:behavior w:val="content"/>
        </w:behaviors>
        <w:guid w:val="{C7FF836C-2279-48EB-B371-6DB3C3B182E6}"/>
      </w:docPartPr>
      <w:docPartBody>
        <w:p w:rsidR="00002058" w:rsidRDefault="009F676C" w:rsidP="009F676C">
          <w:pPr>
            <w:pStyle w:val="FE7E9ADF978F4F4BB4B89FCEA56923B0"/>
          </w:pPr>
          <w:r>
            <w:rPr>
              <w:rStyle w:val="PlaceholderText"/>
            </w:rPr>
            <w:t>Šifra predmeta</w:t>
          </w:r>
        </w:p>
      </w:docPartBody>
    </w:docPart>
    <w:docPart>
      <w:docPartPr>
        <w:name w:val="F4389A09A0394C25B0D387BC3FD0D596"/>
        <w:category>
          <w:name w:val="General"/>
          <w:gallery w:val="placeholder"/>
        </w:category>
        <w:types>
          <w:type w:val="bbPlcHdr"/>
        </w:types>
        <w:behaviors>
          <w:behavior w:val="content"/>
        </w:behaviors>
        <w:guid w:val="{7ED61E05-4E79-4713-A35A-C7005968B3F6}"/>
      </w:docPartPr>
      <w:docPartBody>
        <w:p w:rsidR="00002058" w:rsidRDefault="009F676C" w:rsidP="009F676C">
          <w:pPr>
            <w:pStyle w:val="F4389A09A0394C25B0D387BC3FD0D596"/>
          </w:pPr>
          <w:r>
            <w:rPr>
              <w:rStyle w:val="PlaceholderText"/>
            </w:rPr>
            <w:t>Broj sati</w:t>
          </w:r>
        </w:p>
      </w:docPartBody>
    </w:docPart>
    <w:docPart>
      <w:docPartPr>
        <w:name w:val="3AD2964DDA8843ACB5E296DEE8BDDB31"/>
        <w:category>
          <w:name w:val="General"/>
          <w:gallery w:val="placeholder"/>
        </w:category>
        <w:types>
          <w:type w:val="bbPlcHdr"/>
        </w:types>
        <w:behaviors>
          <w:behavior w:val="content"/>
        </w:behaviors>
        <w:guid w:val="{35638770-4847-4AF3-BEF0-C9E64D14C805}"/>
      </w:docPartPr>
      <w:docPartBody>
        <w:p w:rsidR="00002058" w:rsidRDefault="009F676C" w:rsidP="009F676C">
          <w:pPr>
            <w:pStyle w:val="3AD2964DDA8843ACB5E296DEE8BDDB31"/>
          </w:pPr>
          <w:r>
            <w:rPr>
              <w:rStyle w:val="PlaceholderText"/>
            </w:rPr>
            <w:t>Studijski program</w:t>
          </w:r>
        </w:p>
      </w:docPartBody>
    </w:docPart>
    <w:docPart>
      <w:docPartPr>
        <w:name w:val="C8EB03DA2E084F488563163087A04689"/>
        <w:category>
          <w:name w:val="General"/>
          <w:gallery w:val="placeholder"/>
        </w:category>
        <w:types>
          <w:type w:val="bbPlcHdr"/>
        </w:types>
        <w:behaviors>
          <w:behavior w:val="content"/>
        </w:behaviors>
        <w:guid w:val="{650B667F-EB46-488C-BD7C-B4597E5BE74D}"/>
      </w:docPartPr>
      <w:docPartBody>
        <w:p w:rsidR="00002058" w:rsidRDefault="009F676C" w:rsidP="009F676C">
          <w:pPr>
            <w:pStyle w:val="C8EB03DA2E084F488563163087A04689"/>
          </w:pPr>
          <w:r>
            <w:rPr>
              <w:rStyle w:val="PlaceholderText"/>
            </w:rPr>
            <w:t>Broj studenata</w:t>
          </w:r>
        </w:p>
      </w:docPartBody>
    </w:docPart>
    <w:docPart>
      <w:docPartPr>
        <w:name w:val="63BEEC47AAA140C781851793E69F7242"/>
        <w:category>
          <w:name w:val="General"/>
          <w:gallery w:val="placeholder"/>
        </w:category>
        <w:types>
          <w:type w:val="bbPlcHdr"/>
        </w:types>
        <w:behaviors>
          <w:behavior w:val="content"/>
        </w:behaviors>
        <w:guid w:val="{16963478-AC01-4B3E-92CB-F7A6DF9E72A3}"/>
      </w:docPartPr>
      <w:docPartBody>
        <w:p w:rsidR="00002058" w:rsidRDefault="009F676C" w:rsidP="009F676C">
          <w:pPr>
            <w:pStyle w:val="63BEEC47AAA140C781851793E69F7242"/>
          </w:pPr>
          <w:r>
            <w:rPr>
              <w:rStyle w:val="PlaceholderText"/>
            </w:rPr>
            <w:t>Status predmeta</w:t>
          </w:r>
        </w:p>
      </w:docPartBody>
    </w:docPart>
    <w:docPart>
      <w:docPartPr>
        <w:name w:val="2C58E53B5BFF485EBDD85446554F1BEF"/>
        <w:category>
          <w:name w:val="General"/>
          <w:gallery w:val="placeholder"/>
        </w:category>
        <w:types>
          <w:type w:val="bbPlcHdr"/>
        </w:types>
        <w:behaviors>
          <w:behavior w:val="content"/>
        </w:behaviors>
        <w:guid w:val="{E410B7C7-DB27-4E6F-82B0-CC04CF30E479}"/>
      </w:docPartPr>
      <w:docPartBody>
        <w:p w:rsidR="00002058" w:rsidRDefault="009F676C" w:rsidP="009F676C">
          <w:pPr>
            <w:pStyle w:val="2C58E53B5BFF485EBDD85446554F1BEF"/>
          </w:pPr>
          <w:r>
            <w:rPr>
              <w:rStyle w:val="PlaceholderText"/>
            </w:rPr>
            <w:t>Razina e-učenja</w:t>
          </w:r>
        </w:p>
      </w:docPartBody>
    </w:docPart>
    <w:docPart>
      <w:docPartPr>
        <w:name w:val="E67B7E8BE6B34D1FA4CCF82AA7718819"/>
        <w:category>
          <w:name w:val="General"/>
          <w:gallery w:val="placeholder"/>
        </w:category>
        <w:types>
          <w:type w:val="bbPlcHdr"/>
        </w:types>
        <w:behaviors>
          <w:behavior w:val="content"/>
        </w:behaviors>
        <w:guid w:val="{1E455F1D-CD82-4997-94AD-5CE5316F4F81}"/>
      </w:docPartPr>
      <w:docPartBody>
        <w:p w:rsidR="00002058" w:rsidRDefault="009F676C" w:rsidP="009F676C">
          <w:pPr>
            <w:pStyle w:val="E67B7E8BE6B34D1FA4CCF82AA7718819"/>
          </w:pPr>
          <w:r>
            <w:rPr>
              <w:rStyle w:val="PlaceholderText"/>
            </w:rPr>
            <w:t>On-line</w:t>
          </w:r>
        </w:p>
      </w:docPartBody>
    </w:docPart>
    <w:docPart>
      <w:docPartPr>
        <w:name w:val="9B0E1122365E45DABD778DB2E51E7A27"/>
        <w:category>
          <w:name w:val="General"/>
          <w:gallery w:val="placeholder"/>
        </w:category>
        <w:types>
          <w:type w:val="bbPlcHdr"/>
        </w:types>
        <w:behaviors>
          <w:behavior w:val="content"/>
        </w:behaviors>
        <w:guid w:val="{18C6FB99-27A5-4689-98D3-64D37F999897}"/>
      </w:docPartPr>
      <w:docPartBody>
        <w:p w:rsidR="00002058" w:rsidRDefault="009F676C" w:rsidP="009F676C">
          <w:pPr>
            <w:pStyle w:val="9B0E1122365E45DABD778DB2E51E7A27"/>
          </w:pPr>
          <w:r>
            <w:rPr>
              <w:rStyle w:val="PlaceholderText"/>
            </w:rPr>
            <w:t>Mjesto izvođenja</w:t>
          </w:r>
        </w:p>
      </w:docPartBody>
    </w:docPart>
    <w:docPart>
      <w:docPartPr>
        <w:name w:val="CCB2A91F3432488B9F09E5AFF788F72F"/>
        <w:category>
          <w:name w:val="General"/>
          <w:gallery w:val="placeholder"/>
        </w:category>
        <w:types>
          <w:type w:val="bbPlcHdr"/>
        </w:types>
        <w:behaviors>
          <w:behavior w:val="content"/>
        </w:behaviors>
        <w:guid w:val="{8F984A99-9AC8-48C1-9B98-C0CA4E1C8CB4}"/>
      </w:docPartPr>
      <w:docPartBody>
        <w:p w:rsidR="00002058" w:rsidRDefault="009F676C" w:rsidP="009F676C">
          <w:pPr>
            <w:pStyle w:val="CCB2A91F3432488B9F09E5AFF788F72F"/>
          </w:pPr>
          <w:r>
            <w:rPr>
              <w:rStyle w:val="PlaceholderText"/>
            </w:rPr>
            <w:t>Jezik izvođenja</w:t>
          </w:r>
        </w:p>
      </w:docPartBody>
    </w:docPart>
    <w:docPart>
      <w:docPartPr>
        <w:name w:val="0D07260451C4492FAE33C31565287E98"/>
        <w:category>
          <w:name w:val="General"/>
          <w:gallery w:val="placeholder"/>
        </w:category>
        <w:types>
          <w:type w:val="bbPlcHdr"/>
        </w:types>
        <w:behaviors>
          <w:behavior w:val="content"/>
        </w:behaviors>
        <w:guid w:val="{AC539D39-37E7-47B2-AEAD-4FB877A8E656}"/>
      </w:docPartPr>
      <w:docPartBody>
        <w:p w:rsidR="00002058" w:rsidRDefault="009F676C" w:rsidP="009F676C">
          <w:pPr>
            <w:pStyle w:val="0D07260451C4492FAE33C31565287E98"/>
          </w:pPr>
          <w:r>
            <w:rPr>
              <w:rStyle w:val="PlaceholderText"/>
            </w:rPr>
            <w:t>Godina studija</w:t>
          </w:r>
        </w:p>
      </w:docPartBody>
    </w:docPart>
    <w:docPart>
      <w:docPartPr>
        <w:name w:val="3D35B99B6DF64661B9B52E84B8A93B06"/>
        <w:category>
          <w:name w:val="General"/>
          <w:gallery w:val="placeholder"/>
        </w:category>
        <w:types>
          <w:type w:val="bbPlcHdr"/>
        </w:types>
        <w:behaviors>
          <w:behavior w:val="content"/>
        </w:behaviors>
        <w:guid w:val="{2AA5254C-53F5-4F65-A166-695265801C75}"/>
      </w:docPartPr>
      <w:docPartBody>
        <w:p w:rsidR="00002058" w:rsidRDefault="009F676C" w:rsidP="009F676C">
          <w:pPr>
            <w:pStyle w:val="3D35B99B6DF64661B9B52E84B8A93B06"/>
          </w:pPr>
          <w:r>
            <w:rPr>
              <w:rStyle w:val="PlaceholderText"/>
            </w:rPr>
            <w:t>Engleski jezik</w:t>
          </w:r>
        </w:p>
      </w:docPartBody>
    </w:docPart>
    <w:docPart>
      <w:docPartPr>
        <w:name w:val="C4DF438C34374356917F65BE5E60B9DE"/>
        <w:category>
          <w:name w:val="General"/>
          <w:gallery w:val="placeholder"/>
        </w:category>
        <w:types>
          <w:type w:val="bbPlcHdr"/>
        </w:types>
        <w:behaviors>
          <w:behavior w:val="content"/>
        </w:behaviors>
        <w:guid w:val="{05DA4310-05E6-4F95-A511-7DB755EC8694}"/>
      </w:docPartPr>
      <w:docPartBody>
        <w:p w:rsidR="00002058" w:rsidRDefault="009F676C" w:rsidP="009F676C">
          <w:pPr>
            <w:pStyle w:val="C4DF438C34374356917F65BE5E60B9DE"/>
          </w:pPr>
          <w:r>
            <w:rPr>
              <w:rStyle w:val="PlaceholderText"/>
            </w:rPr>
            <w:t>Ciljevi predmeta</w:t>
          </w:r>
        </w:p>
      </w:docPartBody>
    </w:docPart>
    <w:docPart>
      <w:docPartPr>
        <w:name w:val="86C5E61D3A1845ACAE6B52D986B6AF27"/>
        <w:category>
          <w:name w:val="General"/>
          <w:gallery w:val="placeholder"/>
        </w:category>
        <w:types>
          <w:type w:val="bbPlcHdr"/>
        </w:types>
        <w:behaviors>
          <w:behavior w:val="content"/>
        </w:behaviors>
        <w:guid w:val="{F5A111E8-B868-41E1-8F45-7C07921C3F81}"/>
      </w:docPartPr>
      <w:docPartBody>
        <w:p w:rsidR="00002058" w:rsidRDefault="009F676C" w:rsidP="009F676C">
          <w:pPr>
            <w:pStyle w:val="86C5E61D3A1845ACAE6B52D986B6AF27"/>
          </w:pPr>
          <w:r>
            <w:rPr>
              <w:rStyle w:val="PlaceholderText"/>
            </w:rPr>
            <w:t>Preduvjeti</w:t>
          </w:r>
        </w:p>
      </w:docPartBody>
    </w:docPart>
    <w:docPart>
      <w:docPartPr>
        <w:name w:val="BE7815B0B52E46C09949CBA8A7318691"/>
        <w:category>
          <w:name w:val="General"/>
          <w:gallery w:val="placeholder"/>
        </w:category>
        <w:types>
          <w:type w:val="bbPlcHdr"/>
        </w:types>
        <w:behaviors>
          <w:behavior w:val="content"/>
        </w:behaviors>
        <w:guid w:val="{47892AE9-ED6F-4204-A93F-A93E94FD44B5}"/>
      </w:docPartPr>
      <w:docPartBody>
        <w:p w:rsidR="00002058" w:rsidRDefault="009F676C" w:rsidP="009F676C">
          <w:pPr>
            <w:pStyle w:val="BE7815B0B52E46C09949CBA8A7318691"/>
          </w:pPr>
          <w:r>
            <w:rPr>
              <w:rStyle w:val="PlaceholderText"/>
            </w:rPr>
            <w:t>Doprinos ishodima učenja programa</w:t>
          </w:r>
        </w:p>
      </w:docPartBody>
    </w:docPart>
    <w:docPart>
      <w:docPartPr>
        <w:name w:val="CE34199A3EB64BDFBDB6392434065ABF"/>
        <w:category>
          <w:name w:val="General"/>
          <w:gallery w:val="placeholder"/>
        </w:category>
        <w:types>
          <w:type w:val="bbPlcHdr"/>
        </w:types>
        <w:behaviors>
          <w:behavior w:val="content"/>
        </w:behaviors>
        <w:guid w:val="{CF7B60AB-55D1-4923-BF28-3E98610BFB57}"/>
      </w:docPartPr>
      <w:docPartBody>
        <w:p w:rsidR="00002058" w:rsidRDefault="009F676C" w:rsidP="009F676C">
          <w:pPr>
            <w:pStyle w:val="CE34199A3EB64BDFBDB6392434065ABF"/>
          </w:pPr>
          <w:r>
            <w:rPr>
              <w:rStyle w:val="PlaceholderText"/>
            </w:rPr>
            <w:t>Ishodi učenja predmeta</w:t>
          </w:r>
        </w:p>
      </w:docPartBody>
    </w:docPart>
    <w:docPart>
      <w:docPartPr>
        <w:name w:val="67F825922B714DA7A011EDA70D857785"/>
        <w:category>
          <w:name w:val="General"/>
          <w:gallery w:val="placeholder"/>
        </w:category>
        <w:types>
          <w:type w:val="bbPlcHdr"/>
        </w:types>
        <w:behaviors>
          <w:behavior w:val="content"/>
        </w:behaviors>
        <w:guid w:val="{9BBD48B1-616F-4496-A691-8A2FCADC12A5}"/>
      </w:docPartPr>
      <w:docPartBody>
        <w:p w:rsidR="00002058" w:rsidRDefault="009F676C" w:rsidP="009F676C">
          <w:pPr>
            <w:pStyle w:val="67F825922B714DA7A011EDA70D857785"/>
          </w:pPr>
          <w:r>
            <w:rPr>
              <w:rStyle w:val="PlaceholderText"/>
            </w:rPr>
            <w:t>Sadržaj predmeta</w:t>
          </w:r>
        </w:p>
      </w:docPartBody>
    </w:docPart>
    <w:docPart>
      <w:docPartPr>
        <w:name w:val="EDE685A65A6D4CCD97CE6968BE996C6D"/>
        <w:category>
          <w:name w:val="General"/>
          <w:gallery w:val="placeholder"/>
        </w:category>
        <w:types>
          <w:type w:val="bbPlcHdr"/>
        </w:types>
        <w:behaviors>
          <w:behavior w:val="content"/>
        </w:behaviors>
        <w:guid w:val="{E3F21B1B-88E4-443D-A058-FB5FC74F0823}"/>
      </w:docPartPr>
      <w:docPartBody>
        <w:p w:rsidR="00002058" w:rsidRDefault="009F676C" w:rsidP="009F676C">
          <w:pPr>
            <w:pStyle w:val="EDE685A65A6D4CCD97CE6968BE996C6D"/>
          </w:pPr>
          <w:r>
            <w:rPr>
              <w:rStyle w:val="PlaceholderText"/>
            </w:rPr>
            <w:t>Ciljevi predmeta</w:t>
          </w:r>
        </w:p>
      </w:docPartBody>
    </w:docPart>
    <w:docPart>
      <w:docPartPr>
        <w:name w:val="4934492AFBE04D6998639E045906F766"/>
        <w:category>
          <w:name w:val="General"/>
          <w:gallery w:val="placeholder"/>
        </w:category>
        <w:types>
          <w:type w:val="bbPlcHdr"/>
        </w:types>
        <w:behaviors>
          <w:behavior w:val="content"/>
        </w:behaviors>
        <w:guid w:val="{D234F4C5-4E85-4C5F-800B-E6F80050CAB2}"/>
      </w:docPartPr>
      <w:docPartBody>
        <w:p w:rsidR="00002058" w:rsidRDefault="009F676C" w:rsidP="009F676C">
          <w:pPr>
            <w:pStyle w:val="4934492AFBE04D6998639E045906F766"/>
          </w:pPr>
          <w:r>
            <w:rPr>
              <w:rStyle w:val="PlaceholderText"/>
            </w:rPr>
            <w:t>Nositelji i suradnici</w:t>
          </w:r>
        </w:p>
      </w:docPartBody>
    </w:docPart>
    <w:docPart>
      <w:docPartPr>
        <w:name w:val="93F2FCBE2EC0438BBBC1B9029502F9EA"/>
        <w:category>
          <w:name w:val="General"/>
          <w:gallery w:val="placeholder"/>
        </w:category>
        <w:types>
          <w:type w:val="bbPlcHdr"/>
        </w:types>
        <w:behaviors>
          <w:behavior w:val="content"/>
        </w:behaviors>
        <w:guid w:val="{D3340D95-8664-4579-9936-BFEFDD01C625}"/>
      </w:docPartPr>
      <w:docPartBody>
        <w:p w:rsidR="00002058" w:rsidRDefault="009F676C" w:rsidP="009F676C">
          <w:pPr>
            <w:pStyle w:val="93F2FCBE2EC0438BBBC1B9029502F9EA"/>
          </w:pPr>
          <w:r>
            <w:rPr>
              <w:rStyle w:val="PlaceholderText"/>
            </w:rPr>
            <w:t>Semestar</w:t>
          </w:r>
        </w:p>
      </w:docPartBody>
    </w:docPart>
    <w:docPart>
      <w:docPartPr>
        <w:name w:val="B76237C8D74D403991AAFB7A2A1AB5CF"/>
        <w:category>
          <w:name w:val="General"/>
          <w:gallery w:val="placeholder"/>
        </w:category>
        <w:types>
          <w:type w:val="bbPlcHdr"/>
        </w:types>
        <w:behaviors>
          <w:behavior w:val="content"/>
        </w:behaviors>
        <w:guid w:val="{AEFC4DAC-4F43-4B4A-8F77-9CD172CDD017}"/>
      </w:docPartPr>
      <w:docPartBody>
        <w:p w:rsidR="00002058" w:rsidRDefault="009F676C" w:rsidP="009F676C">
          <w:pPr>
            <w:pStyle w:val="B76237C8D74D403991AAFB7A2A1AB5CF"/>
          </w:pPr>
          <w:r>
            <w:rPr>
              <w:rStyle w:val="PlaceholderText"/>
            </w:rPr>
            <w:t>Naziv predmeta</w:t>
          </w:r>
        </w:p>
      </w:docPartBody>
    </w:docPart>
    <w:docPart>
      <w:docPartPr>
        <w:name w:val="97652012DF8D4DDE817272DD6190D1D4"/>
        <w:category>
          <w:name w:val="General"/>
          <w:gallery w:val="placeholder"/>
        </w:category>
        <w:types>
          <w:type w:val="bbPlcHdr"/>
        </w:types>
        <w:behaviors>
          <w:behavior w:val="content"/>
        </w:behaviors>
        <w:guid w:val="{056D5B75-3CD6-4401-816C-8ECEFD778DB8}"/>
      </w:docPartPr>
      <w:docPartBody>
        <w:p w:rsidR="00002058" w:rsidRDefault="009F676C" w:rsidP="009F676C">
          <w:pPr>
            <w:pStyle w:val="97652012DF8D4DDE817272DD6190D1D4"/>
          </w:pPr>
          <w:r>
            <w:rPr>
              <w:rStyle w:val="PlaceholderText"/>
            </w:rPr>
            <w:t>ECTS bodovi</w:t>
          </w:r>
        </w:p>
      </w:docPartBody>
    </w:docPart>
    <w:docPart>
      <w:docPartPr>
        <w:name w:val="4E482D96A980429FBA4A7F8F4E0949FE"/>
        <w:category>
          <w:name w:val="General"/>
          <w:gallery w:val="placeholder"/>
        </w:category>
        <w:types>
          <w:type w:val="bbPlcHdr"/>
        </w:types>
        <w:behaviors>
          <w:behavior w:val="content"/>
        </w:behaviors>
        <w:guid w:val="{43CE4A0A-CDC8-4F29-A2DC-027179E68E83}"/>
      </w:docPartPr>
      <w:docPartBody>
        <w:p w:rsidR="00002058" w:rsidRDefault="009F676C" w:rsidP="009F676C">
          <w:pPr>
            <w:pStyle w:val="4E482D96A980429FBA4A7F8F4E0949FE"/>
          </w:pPr>
          <w:r>
            <w:rPr>
              <w:rStyle w:val="PlaceholderText"/>
            </w:rPr>
            <w:t>Šifra predmeta</w:t>
          </w:r>
        </w:p>
      </w:docPartBody>
    </w:docPart>
    <w:docPart>
      <w:docPartPr>
        <w:name w:val="47CE153CB1DC4A25AA34B33718544DC6"/>
        <w:category>
          <w:name w:val="General"/>
          <w:gallery w:val="placeholder"/>
        </w:category>
        <w:types>
          <w:type w:val="bbPlcHdr"/>
        </w:types>
        <w:behaviors>
          <w:behavior w:val="content"/>
        </w:behaviors>
        <w:guid w:val="{9161C780-93CD-4CE1-997E-183999937A32}"/>
      </w:docPartPr>
      <w:docPartBody>
        <w:p w:rsidR="00002058" w:rsidRDefault="009F676C" w:rsidP="009F676C">
          <w:pPr>
            <w:pStyle w:val="47CE153CB1DC4A25AA34B33718544DC6"/>
          </w:pPr>
          <w:r>
            <w:rPr>
              <w:rStyle w:val="PlaceholderText"/>
            </w:rPr>
            <w:t>Broj sati</w:t>
          </w:r>
        </w:p>
      </w:docPartBody>
    </w:docPart>
    <w:docPart>
      <w:docPartPr>
        <w:name w:val="AB31B13FC07241AAAD10C4B406A982D0"/>
        <w:category>
          <w:name w:val="General"/>
          <w:gallery w:val="placeholder"/>
        </w:category>
        <w:types>
          <w:type w:val="bbPlcHdr"/>
        </w:types>
        <w:behaviors>
          <w:behavior w:val="content"/>
        </w:behaviors>
        <w:guid w:val="{DF04D5A9-6673-4945-A47B-5B7783672A2B}"/>
      </w:docPartPr>
      <w:docPartBody>
        <w:p w:rsidR="00002058" w:rsidRDefault="009F676C" w:rsidP="009F676C">
          <w:pPr>
            <w:pStyle w:val="AB31B13FC07241AAAD10C4B406A982D0"/>
          </w:pPr>
          <w:r>
            <w:rPr>
              <w:rStyle w:val="PlaceholderText"/>
            </w:rPr>
            <w:t>Studijski program</w:t>
          </w:r>
        </w:p>
      </w:docPartBody>
    </w:docPart>
    <w:docPart>
      <w:docPartPr>
        <w:name w:val="15C4A7F5AF6C4E3CAAB1C4C1C082D59B"/>
        <w:category>
          <w:name w:val="General"/>
          <w:gallery w:val="placeholder"/>
        </w:category>
        <w:types>
          <w:type w:val="bbPlcHdr"/>
        </w:types>
        <w:behaviors>
          <w:behavior w:val="content"/>
        </w:behaviors>
        <w:guid w:val="{5FBE4544-B8F7-4FDF-8453-4A9EC51FC41E}"/>
      </w:docPartPr>
      <w:docPartBody>
        <w:p w:rsidR="00002058" w:rsidRDefault="009F676C" w:rsidP="009F676C">
          <w:pPr>
            <w:pStyle w:val="15C4A7F5AF6C4E3CAAB1C4C1C082D59B"/>
          </w:pPr>
          <w:r>
            <w:rPr>
              <w:rStyle w:val="PlaceholderText"/>
            </w:rPr>
            <w:t>Broj studenata</w:t>
          </w:r>
        </w:p>
      </w:docPartBody>
    </w:docPart>
    <w:docPart>
      <w:docPartPr>
        <w:name w:val="5851A756B05C479CADD8F635756AB243"/>
        <w:category>
          <w:name w:val="General"/>
          <w:gallery w:val="placeholder"/>
        </w:category>
        <w:types>
          <w:type w:val="bbPlcHdr"/>
        </w:types>
        <w:behaviors>
          <w:behavior w:val="content"/>
        </w:behaviors>
        <w:guid w:val="{E64A93E3-7E8A-4CC8-8EBE-2234C547A1A8}"/>
      </w:docPartPr>
      <w:docPartBody>
        <w:p w:rsidR="00002058" w:rsidRDefault="009F676C" w:rsidP="009F676C">
          <w:pPr>
            <w:pStyle w:val="5851A756B05C479CADD8F635756AB243"/>
          </w:pPr>
          <w:r>
            <w:rPr>
              <w:rStyle w:val="PlaceholderText"/>
            </w:rPr>
            <w:t>Status predmeta</w:t>
          </w:r>
        </w:p>
      </w:docPartBody>
    </w:docPart>
    <w:docPart>
      <w:docPartPr>
        <w:name w:val="228CEA0FE2CC4EE3AAC82BCD5F498AC4"/>
        <w:category>
          <w:name w:val="General"/>
          <w:gallery w:val="placeholder"/>
        </w:category>
        <w:types>
          <w:type w:val="bbPlcHdr"/>
        </w:types>
        <w:behaviors>
          <w:behavior w:val="content"/>
        </w:behaviors>
        <w:guid w:val="{4A42A69A-D2B0-40EA-98A1-6383F7D3AE68}"/>
      </w:docPartPr>
      <w:docPartBody>
        <w:p w:rsidR="00002058" w:rsidRDefault="009F676C" w:rsidP="009F676C">
          <w:pPr>
            <w:pStyle w:val="228CEA0FE2CC4EE3AAC82BCD5F498AC4"/>
          </w:pPr>
          <w:r>
            <w:rPr>
              <w:rStyle w:val="PlaceholderText"/>
            </w:rPr>
            <w:t>Razina e-učenja</w:t>
          </w:r>
        </w:p>
      </w:docPartBody>
    </w:docPart>
    <w:docPart>
      <w:docPartPr>
        <w:name w:val="AC295F64BBE64CC58BF0CD2928DB23E6"/>
        <w:category>
          <w:name w:val="General"/>
          <w:gallery w:val="placeholder"/>
        </w:category>
        <w:types>
          <w:type w:val="bbPlcHdr"/>
        </w:types>
        <w:behaviors>
          <w:behavior w:val="content"/>
        </w:behaviors>
        <w:guid w:val="{EF5E1510-A2E8-4855-BA14-E642DCDDF711}"/>
      </w:docPartPr>
      <w:docPartBody>
        <w:p w:rsidR="00002058" w:rsidRDefault="009F676C" w:rsidP="009F676C">
          <w:pPr>
            <w:pStyle w:val="AC295F64BBE64CC58BF0CD2928DB23E6"/>
          </w:pPr>
          <w:r>
            <w:rPr>
              <w:rStyle w:val="PlaceholderText"/>
            </w:rPr>
            <w:t>On-line</w:t>
          </w:r>
        </w:p>
      </w:docPartBody>
    </w:docPart>
    <w:docPart>
      <w:docPartPr>
        <w:name w:val="7E1DD8B704F34EF988309E67FE9A9FF6"/>
        <w:category>
          <w:name w:val="General"/>
          <w:gallery w:val="placeholder"/>
        </w:category>
        <w:types>
          <w:type w:val="bbPlcHdr"/>
        </w:types>
        <w:behaviors>
          <w:behavior w:val="content"/>
        </w:behaviors>
        <w:guid w:val="{DB1D7B29-2A79-475F-9224-ECA9106E244D}"/>
      </w:docPartPr>
      <w:docPartBody>
        <w:p w:rsidR="00002058" w:rsidRDefault="009F676C" w:rsidP="009F676C">
          <w:pPr>
            <w:pStyle w:val="7E1DD8B704F34EF988309E67FE9A9FF6"/>
          </w:pPr>
          <w:r>
            <w:rPr>
              <w:rStyle w:val="PlaceholderText"/>
            </w:rPr>
            <w:t>Mjesto izvođenja</w:t>
          </w:r>
        </w:p>
      </w:docPartBody>
    </w:docPart>
    <w:docPart>
      <w:docPartPr>
        <w:name w:val="ACB760018342488AB72629C1F4F7ED85"/>
        <w:category>
          <w:name w:val="General"/>
          <w:gallery w:val="placeholder"/>
        </w:category>
        <w:types>
          <w:type w:val="bbPlcHdr"/>
        </w:types>
        <w:behaviors>
          <w:behavior w:val="content"/>
        </w:behaviors>
        <w:guid w:val="{1A583C5E-9706-4B36-984C-680ACF3E98D1}"/>
      </w:docPartPr>
      <w:docPartBody>
        <w:p w:rsidR="00002058" w:rsidRDefault="009F676C" w:rsidP="009F676C">
          <w:pPr>
            <w:pStyle w:val="ACB760018342488AB72629C1F4F7ED85"/>
          </w:pPr>
          <w:r>
            <w:rPr>
              <w:rStyle w:val="PlaceholderText"/>
            </w:rPr>
            <w:t>Jezik izvođenja</w:t>
          </w:r>
        </w:p>
      </w:docPartBody>
    </w:docPart>
    <w:docPart>
      <w:docPartPr>
        <w:name w:val="CC8AFFFB55BB4B11A1C45C824D97B15E"/>
        <w:category>
          <w:name w:val="General"/>
          <w:gallery w:val="placeholder"/>
        </w:category>
        <w:types>
          <w:type w:val="bbPlcHdr"/>
        </w:types>
        <w:behaviors>
          <w:behavior w:val="content"/>
        </w:behaviors>
        <w:guid w:val="{37224E78-6025-4D3B-A8BA-4434F1799B6C}"/>
      </w:docPartPr>
      <w:docPartBody>
        <w:p w:rsidR="00002058" w:rsidRDefault="009F676C" w:rsidP="009F676C">
          <w:pPr>
            <w:pStyle w:val="CC8AFFFB55BB4B11A1C45C824D97B15E"/>
          </w:pPr>
          <w:r>
            <w:rPr>
              <w:rStyle w:val="PlaceholderText"/>
            </w:rPr>
            <w:t>Godina studija</w:t>
          </w:r>
        </w:p>
      </w:docPartBody>
    </w:docPart>
    <w:docPart>
      <w:docPartPr>
        <w:name w:val="E46F1C5062B148549DB3C114A212E2FC"/>
        <w:category>
          <w:name w:val="General"/>
          <w:gallery w:val="placeholder"/>
        </w:category>
        <w:types>
          <w:type w:val="bbPlcHdr"/>
        </w:types>
        <w:behaviors>
          <w:behavior w:val="content"/>
        </w:behaviors>
        <w:guid w:val="{C36ACE49-7AE5-4A2A-9008-D1729E1BB0FE}"/>
      </w:docPartPr>
      <w:docPartBody>
        <w:p w:rsidR="00002058" w:rsidRDefault="009F676C" w:rsidP="009F676C">
          <w:pPr>
            <w:pStyle w:val="E46F1C5062B148549DB3C114A212E2FC"/>
          </w:pPr>
          <w:r>
            <w:rPr>
              <w:rStyle w:val="PlaceholderText"/>
            </w:rPr>
            <w:t>Engleski jezik</w:t>
          </w:r>
        </w:p>
      </w:docPartBody>
    </w:docPart>
    <w:docPart>
      <w:docPartPr>
        <w:name w:val="1BBCF4CAC5B141E09C240864341149F9"/>
        <w:category>
          <w:name w:val="General"/>
          <w:gallery w:val="placeholder"/>
        </w:category>
        <w:types>
          <w:type w:val="bbPlcHdr"/>
        </w:types>
        <w:behaviors>
          <w:behavior w:val="content"/>
        </w:behaviors>
        <w:guid w:val="{9C171F83-CDF5-4F75-831D-978E57A1EE67}"/>
      </w:docPartPr>
      <w:docPartBody>
        <w:p w:rsidR="00002058" w:rsidRDefault="009F676C" w:rsidP="009F676C">
          <w:pPr>
            <w:pStyle w:val="1BBCF4CAC5B141E09C240864341149F9"/>
          </w:pPr>
          <w:r>
            <w:rPr>
              <w:rStyle w:val="PlaceholderText"/>
            </w:rPr>
            <w:t>Ciljevi predmeta</w:t>
          </w:r>
        </w:p>
      </w:docPartBody>
    </w:docPart>
    <w:docPart>
      <w:docPartPr>
        <w:name w:val="AB8CEC8950774D4799751B3EB895211C"/>
        <w:category>
          <w:name w:val="General"/>
          <w:gallery w:val="placeholder"/>
        </w:category>
        <w:types>
          <w:type w:val="bbPlcHdr"/>
        </w:types>
        <w:behaviors>
          <w:behavior w:val="content"/>
        </w:behaviors>
        <w:guid w:val="{516FC10E-C626-4C67-A55C-79EDB56FA119}"/>
      </w:docPartPr>
      <w:docPartBody>
        <w:p w:rsidR="00002058" w:rsidRDefault="009F676C" w:rsidP="009F676C">
          <w:pPr>
            <w:pStyle w:val="AB8CEC8950774D4799751B3EB895211C"/>
          </w:pPr>
          <w:r>
            <w:rPr>
              <w:rStyle w:val="PlaceholderText"/>
            </w:rPr>
            <w:t>Preduvjeti</w:t>
          </w:r>
        </w:p>
      </w:docPartBody>
    </w:docPart>
    <w:docPart>
      <w:docPartPr>
        <w:name w:val="F70117C4100B436DA5BED0428F81C372"/>
        <w:category>
          <w:name w:val="General"/>
          <w:gallery w:val="placeholder"/>
        </w:category>
        <w:types>
          <w:type w:val="bbPlcHdr"/>
        </w:types>
        <w:behaviors>
          <w:behavior w:val="content"/>
        </w:behaviors>
        <w:guid w:val="{E2F947D2-4EE8-4976-A20E-7AD361B36D4E}"/>
      </w:docPartPr>
      <w:docPartBody>
        <w:p w:rsidR="00002058" w:rsidRDefault="009F676C" w:rsidP="009F676C">
          <w:pPr>
            <w:pStyle w:val="F70117C4100B436DA5BED0428F81C372"/>
          </w:pPr>
          <w:r>
            <w:rPr>
              <w:rStyle w:val="PlaceholderText"/>
            </w:rPr>
            <w:t>Doprinos ishodima učenja programa</w:t>
          </w:r>
        </w:p>
      </w:docPartBody>
    </w:docPart>
    <w:docPart>
      <w:docPartPr>
        <w:name w:val="97B0A786FC15413FB074FF43DF5E537D"/>
        <w:category>
          <w:name w:val="General"/>
          <w:gallery w:val="placeholder"/>
        </w:category>
        <w:types>
          <w:type w:val="bbPlcHdr"/>
        </w:types>
        <w:behaviors>
          <w:behavior w:val="content"/>
        </w:behaviors>
        <w:guid w:val="{DAF05F23-4026-4AED-A22E-9476D9D48D29}"/>
      </w:docPartPr>
      <w:docPartBody>
        <w:p w:rsidR="00002058" w:rsidRDefault="009F676C" w:rsidP="009F676C">
          <w:pPr>
            <w:pStyle w:val="97B0A786FC15413FB074FF43DF5E537D"/>
          </w:pPr>
          <w:r>
            <w:rPr>
              <w:rStyle w:val="PlaceholderText"/>
            </w:rPr>
            <w:t>Ishodi učenja predmeta</w:t>
          </w:r>
        </w:p>
      </w:docPartBody>
    </w:docPart>
    <w:docPart>
      <w:docPartPr>
        <w:name w:val="DF86B0FC08304C0E8BD9882F378B7DBC"/>
        <w:category>
          <w:name w:val="General"/>
          <w:gallery w:val="placeholder"/>
        </w:category>
        <w:types>
          <w:type w:val="bbPlcHdr"/>
        </w:types>
        <w:behaviors>
          <w:behavior w:val="content"/>
        </w:behaviors>
        <w:guid w:val="{3D0037CC-AE4A-48F9-AE7F-11A9AA5EC431}"/>
      </w:docPartPr>
      <w:docPartBody>
        <w:p w:rsidR="00002058" w:rsidRDefault="009F676C" w:rsidP="009F676C">
          <w:pPr>
            <w:pStyle w:val="DF86B0FC08304C0E8BD9882F378B7DBC"/>
          </w:pPr>
          <w:r>
            <w:rPr>
              <w:rStyle w:val="PlaceholderText"/>
            </w:rPr>
            <w:t>Sadržaj predmeta</w:t>
          </w:r>
        </w:p>
      </w:docPartBody>
    </w:docPart>
    <w:docPart>
      <w:docPartPr>
        <w:name w:val="8FE433328FA747F2B98BFB9CE6062A57"/>
        <w:category>
          <w:name w:val="General"/>
          <w:gallery w:val="placeholder"/>
        </w:category>
        <w:types>
          <w:type w:val="bbPlcHdr"/>
        </w:types>
        <w:behaviors>
          <w:behavior w:val="content"/>
        </w:behaviors>
        <w:guid w:val="{449F0FC3-D53B-46C5-B7B2-AA546A1BCD04}"/>
      </w:docPartPr>
      <w:docPartBody>
        <w:p w:rsidR="00002058" w:rsidRDefault="009F676C" w:rsidP="009F676C">
          <w:pPr>
            <w:pStyle w:val="8FE433328FA747F2B98BFB9CE6062A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4A0F645D53942D29B6F2F39A6C273C5"/>
        <w:category>
          <w:name w:val="General"/>
          <w:gallery w:val="placeholder"/>
        </w:category>
        <w:types>
          <w:type w:val="bbPlcHdr"/>
        </w:types>
        <w:behaviors>
          <w:behavior w:val="content"/>
        </w:behaviors>
        <w:guid w:val="{6E3EC346-3C2E-4901-89D6-6705519F5F0D}"/>
      </w:docPartPr>
      <w:docPartBody>
        <w:p w:rsidR="00002058" w:rsidRDefault="009F676C" w:rsidP="009F676C">
          <w:pPr>
            <w:pStyle w:val="04A0F645D53942D29B6F2F39A6C273C5"/>
          </w:pPr>
          <w:r>
            <w:rPr>
              <w:rFonts w:ascii="Arial" w:hAnsi="Arial" w:cs="Arial"/>
              <w:sz w:val="20"/>
              <w:szCs w:val="20"/>
            </w:rPr>
            <w:t xml:space="preserve">  </w:t>
          </w:r>
        </w:p>
      </w:docPartBody>
    </w:docPart>
    <w:docPart>
      <w:docPartPr>
        <w:name w:val="8753A9F8662548198A02F53DEA3E5CAC"/>
        <w:category>
          <w:name w:val="General"/>
          <w:gallery w:val="placeholder"/>
        </w:category>
        <w:types>
          <w:type w:val="bbPlcHdr"/>
        </w:types>
        <w:behaviors>
          <w:behavior w:val="content"/>
        </w:behaviors>
        <w:guid w:val="{012FAEB5-B26F-4DF3-AED1-87EEECC7BFD4}"/>
      </w:docPartPr>
      <w:docPartBody>
        <w:p w:rsidR="00002058" w:rsidRDefault="009F676C" w:rsidP="009F676C">
          <w:pPr>
            <w:pStyle w:val="8753A9F8662548198A02F53DEA3E5CAC"/>
          </w:pPr>
          <w:r>
            <w:rPr>
              <w:rFonts w:ascii="Arial" w:hAnsi="Arial" w:cs="Arial"/>
              <w:color w:val="000000"/>
              <w:sz w:val="20"/>
              <w:szCs w:val="20"/>
            </w:rPr>
            <w:t xml:space="preserve"> </w:t>
          </w:r>
        </w:p>
      </w:docPartBody>
    </w:docPart>
    <w:docPart>
      <w:docPartPr>
        <w:name w:val="C4958F4190104F35ACD07E7D0DE71131"/>
        <w:category>
          <w:name w:val="General"/>
          <w:gallery w:val="placeholder"/>
        </w:category>
        <w:types>
          <w:type w:val="bbPlcHdr"/>
        </w:types>
        <w:behaviors>
          <w:behavior w:val="content"/>
        </w:behaviors>
        <w:guid w:val="{1F0DFB82-3C35-43D7-AA5D-4BA30EF39BFA}"/>
      </w:docPartPr>
      <w:docPartBody>
        <w:p w:rsidR="00002058" w:rsidRDefault="009F676C" w:rsidP="009F676C">
          <w:pPr>
            <w:pStyle w:val="C4958F4190104F35ACD07E7D0DE71131"/>
          </w:pPr>
          <w:r w:rsidRPr="001C096C">
            <w:rPr>
              <w:rFonts w:ascii="Arial" w:hAnsi="Arial" w:cs="Arial"/>
              <w:color w:val="000000"/>
              <w:sz w:val="20"/>
              <w:szCs w:val="20"/>
            </w:rPr>
            <w:t xml:space="preserve"> </w:t>
          </w:r>
        </w:p>
      </w:docPartBody>
    </w:docPart>
    <w:docPart>
      <w:docPartPr>
        <w:name w:val="723058ABB33D4017866B6CCB234B5FAC"/>
        <w:category>
          <w:name w:val="General"/>
          <w:gallery w:val="placeholder"/>
        </w:category>
        <w:types>
          <w:type w:val="bbPlcHdr"/>
        </w:types>
        <w:behaviors>
          <w:behavior w:val="content"/>
        </w:behaviors>
        <w:guid w:val="{DD4CF0C9-1FD3-4F49-93E2-9A235EFBCEAD}"/>
      </w:docPartPr>
      <w:docPartBody>
        <w:p w:rsidR="00002058" w:rsidRDefault="009F676C" w:rsidP="009F676C">
          <w:pPr>
            <w:pStyle w:val="723058ABB33D4017866B6CCB234B5FAC"/>
          </w:pPr>
          <w:r w:rsidRPr="001C096C">
            <w:rPr>
              <w:rFonts w:ascii="Arial" w:hAnsi="Arial" w:cs="Arial"/>
              <w:color w:val="000000"/>
              <w:sz w:val="20"/>
              <w:szCs w:val="20"/>
            </w:rPr>
            <w:t xml:space="preserve"> </w:t>
          </w:r>
        </w:p>
      </w:docPartBody>
    </w:docPart>
    <w:docPart>
      <w:docPartPr>
        <w:name w:val="BB408EF9E9F04BC0802304B7F0A75BB9"/>
        <w:category>
          <w:name w:val="General"/>
          <w:gallery w:val="placeholder"/>
        </w:category>
        <w:types>
          <w:type w:val="bbPlcHdr"/>
        </w:types>
        <w:behaviors>
          <w:behavior w:val="content"/>
        </w:behaviors>
        <w:guid w:val="{1737F26F-0ECA-476A-A91A-36E4EA121E25}"/>
      </w:docPartPr>
      <w:docPartBody>
        <w:p w:rsidR="00002058" w:rsidRDefault="009F676C" w:rsidP="009F676C">
          <w:pPr>
            <w:pStyle w:val="BB408EF9E9F04BC0802304B7F0A75BB9"/>
          </w:pPr>
          <w:r w:rsidRPr="001C096C">
            <w:rPr>
              <w:rFonts w:ascii="Arial" w:hAnsi="Arial" w:cs="Arial"/>
              <w:color w:val="000000"/>
              <w:sz w:val="20"/>
              <w:szCs w:val="20"/>
            </w:rPr>
            <w:t xml:space="preserve"> </w:t>
          </w:r>
        </w:p>
      </w:docPartBody>
    </w:docPart>
    <w:docPart>
      <w:docPartPr>
        <w:name w:val="81485994F6FD4DEE9A8C5FEF4557C5D1"/>
        <w:category>
          <w:name w:val="General"/>
          <w:gallery w:val="placeholder"/>
        </w:category>
        <w:types>
          <w:type w:val="bbPlcHdr"/>
        </w:types>
        <w:behaviors>
          <w:behavior w:val="content"/>
        </w:behaviors>
        <w:guid w:val="{27BE0321-849F-4074-A4EC-0877EE5302B1}"/>
      </w:docPartPr>
      <w:docPartBody>
        <w:p w:rsidR="00002058" w:rsidRDefault="009F676C" w:rsidP="009F676C">
          <w:pPr>
            <w:pStyle w:val="81485994F6FD4DEE9A8C5FEF4557C5D1"/>
          </w:pPr>
          <w:r w:rsidRPr="001C096C">
            <w:rPr>
              <w:rFonts w:ascii="Arial" w:hAnsi="Arial" w:cs="Arial"/>
              <w:color w:val="000000"/>
              <w:sz w:val="20"/>
              <w:szCs w:val="20"/>
            </w:rPr>
            <w:t xml:space="preserve"> </w:t>
          </w:r>
        </w:p>
      </w:docPartBody>
    </w:docPart>
    <w:docPart>
      <w:docPartPr>
        <w:name w:val="C1B868A11D3949C98E9D9AB4084DED8D"/>
        <w:category>
          <w:name w:val="General"/>
          <w:gallery w:val="placeholder"/>
        </w:category>
        <w:types>
          <w:type w:val="bbPlcHdr"/>
        </w:types>
        <w:behaviors>
          <w:behavior w:val="content"/>
        </w:behaviors>
        <w:guid w:val="{38E181BF-089A-46AE-AF8A-DA2C5DB3D415}"/>
      </w:docPartPr>
      <w:docPartBody>
        <w:p w:rsidR="00002058" w:rsidRDefault="009F676C" w:rsidP="009F676C">
          <w:pPr>
            <w:pStyle w:val="C1B868A11D3949C98E9D9AB4084DED8D"/>
          </w:pPr>
          <w:r w:rsidRPr="001C096C">
            <w:rPr>
              <w:rFonts w:ascii="Arial" w:hAnsi="Arial" w:cs="Arial"/>
              <w:color w:val="000000"/>
              <w:sz w:val="20"/>
              <w:szCs w:val="20"/>
            </w:rPr>
            <w:t xml:space="preserve"> </w:t>
          </w:r>
        </w:p>
      </w:docPartBody>
    </w:docPart>
    <w:docPart>
      <w:docPartPr>
        <w:name w:val="63AA0ADE80A448EEBD7001A87F09023B"/>
        <w:category>
          <w:name w:val="General"/>
          <w:gallery w:val="placeholder"/>
        </w:category>
        <w:types>
          <w:type w:val="bbPlcHdr"/>
        </w:types>
        <w:behaviors>
          <w:behavior w:val="content"/>
        </w:behaviors>
        <w:guid w:val="{B57EEAE5-5DA4-47B6-B239-61F16E41A738}"/>
      </w:docPartPr>
      <w:docPartBody>
        <w:p w:rsidR="00002058" w:rsidRDefault="009F676C" w:rsidP="009F676C">
          <w:pPr>
            <w:pStyle w:val="63AA0ADE80A448EEBD7001A87F09023B"/>
          </w:pPr>
          <w:r w:rsidRPr="001C096C">
            <w:rPr>
              <w:rFonts w:ascii="Arial" w:hAnsi="Arial" w:cs="Arial"/>
              <w:color w:val="000000"/>
              <w:sz w:val="20"/>
              <w:szCs w:val="20"/>
            </w:rPr>
            <w:t xml:space="preserve"> </w:t>
          </w:r>
        </w:p>
      </w:docPartBody>
    </w:docPart>
    <w:docPart>
      <w:docPartPr>
        <w:name w:val="CD6273A0378F4E63894AB9C0CB5AB44F"/>
        <w:category>
          <w:name w:val="General"/>
          <w:gallery w:val="placeholder"/>
        </w:category>
        <w:types>
          <w:type w:val="bbPlcHdr"/>
        </w:types>
        <w:behaviors>
          <w:behavior w:val="content"/>
        </w:behaviors>
        <w:guid w:val="{2CEE4B34-0DA9-46A7-9806-9CB3E32405F9}"/>
      </w:docPartPr>
      <w:docPartBody>
        <w:p w:rsidR="00002058" w:rsidRDefault="009F676C" w:rsidP="009F676C">
          <w:pPr>
            <w:pStyle w:val="CD6273A0378F4E63894AB9C0CB5AB44F"/>
          </w:pPr>
          <w:r w:rsidRPr="001C096C">
            <w:rPr>
              <w:rFonts w:ascii="Arial" w:hAnsi="Arial" w:cs="Arial"/>
              <w:color w:val="000000"/>
              <w:sz w:val="20"/>
              <w:szCs w:val="20"/>
            </w:rPr>
            <w:t xml:space="preserve"> </w:t>
          </w:r>
        </w:p>
      </w:docPartBody>
    </w:docPart>
    <w:docPart>
      <w:docPartPr>
        <w:name w:val="1D0A16C5AFA14B8D85CC18B0D0AA3559"/>
        <w:category>
          <w:name w:val="General"/>
          <w:gallery w:val="placeholder"/>
        </w:category>
        <w:types>
          <w:type w:val="bbPlcHdr"/>
        </w:types>
        <w:behaviors>
          <w:behavior w:val="content"/>
        </w:behaviors>
        <w:guid w:val="{E7F45E38-65AD-4E7B-A9BF-1A0804DB9F95}"/>
      </w:docPartPr>
      <w:docPartBody>
        <w:p w:rsidR="00002058" w:rsidRDefault="009F676C" w:rsidP="009F676C">
          <w:pPr>
            <w:pStyle w:val="1D0A16C5AFA14B8D85CC18B0D0AA3559"/>
          </w:pPr>
          <w:r w:rsidRPr="001C096C">
            <w:rPr>
              <w:rFonts w:ascii="Arial" w:hAnsi="Arial" w:cs="Arial"/>
              <w:color w:val="000000"/>
              <w:sz w:val="20"/>
              <w:szCs w:val="20"/>
            </w:rPr>
            <w:t xml:space="preserve"> </w:t>
          </w:r>
        </w:p>
      </w:docPartBody>
    </w:docPart>
    <w:docPart>
      <w:docPartPr>
        <w:name w:val="BEAD6DA817CF4D04A0CC210C4DAE01FE"/>
        <w:category>
          <w:name w:val="General"/>
          <w:gallery w:val="placeholder"/>
        </w:category>
        <w:types>
          <w:type w:val="bbPlcHdr"/>
        </w:types>
        <w:behaviors>
          <w:behavior w:val="content"/>
        </w:behaviors>
        <w:guid w:val="{208E6004-591A-49A4-A34F-2669C6A34EEF}"/>
      </w:docPartPr>
      <w:docPartBody>
        <w:p w:rsidR="00002058" w:rsidRDefault="009F676C" w:rsidP="009F676C">
          <w:pPr>
            <w:pStyle w:val="BEAD6DA817CF4D04A0CC210C4DAE01FE"/>
          </w:pPr>
          <w:r w:rsidRPr="001C096C">
            <w:rPr>
              <w:rFonts w:ascii="Arial" w:hAnsi="Arial" w:cs="Arial"/>
              <w:color w:val="000000"/>
              <w:sz w:val="20"/>
              <w:szCs w:val="20"/>
            </w:rPr>
            <w:t xml:space="preserve"> </w:t>
          </w:r>
        </w:p>
      </w:docPartBody>
    </w:docPart>
    <w:docPart>
      <w:docPartPr>
        <w:name w:val="44DCA5EB7E3747D98E8F52150DB79AC5"/>
        <w:category>
          <w:name w:val="General"/>
          <w:gallery w:val="placeholder"/>
        </w:category>
        <w:types>
          <w:type w:val="bbPlcHdr"/>
        </w:types>
        <w:behaviors>
          <w:behavior w:val="content"/>
        </w:behaviors>
        <w:guid w:val="{E4125679-74DB-481C-8194-468D7612F710}"/>
      </w:docPartPr>
      <w:docPartBody>
        <w:p w:rsidR="00002058" w:rsidRDefault="009F676C" w:rsidP="009F676C">
          <w:pPr>
            <w:pStyle w:val="44DCA5EB7E3747D98E8F52150DB79AC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58F3E49C5534322BF9B2BA321CC3901"/>
        <w:category>
          <w:name w:val="General"/>
          <w:gallery w:val="placeholder"/>
        </w:category>
        <w:types>
          <w:type w:val="bbPlcHdr"/>
        </w:types>
        <w:behaviors>
          <w:behavior w:val="content"/>
        </w:behaviors>
        <w:guid w:val="{F00064B5-A067-43AF-BA9A-EDDF70A0EB30}"/>
      </w:docPartPr>
      <w:docPartBody>
        <w:p w:rsidR="00002058" w:rsidRDefault="009F676C" w:rsidP="009F676C">
          <w:pPr>
            <w:pStyle w:val="858F3E49C5534322BF9B2BA321CC3901"/>
          </w:pPr>
          <w:r w:rsidRPr="001C096C">
            <w:rPr>
              <w:rFonts w:ascii="Arial" w:hAnsi="Arial" w:cs="Arial"/>
              <w:color w:val="000000"/>
              <w:sz w:val="20"/>
              <w:szCs w:val="20"/>
            </w:rPr>
            <w:t xml:space="preserve"> </w:t>
          </w:r>
        </w:p>
      </w:docPartBody>
    </w:docPart>
    <w:docPart>
      <w:docPartPr>
        <w:name w:val="20B5278A27AB4374A0257401F2F66BCC"/>
        <w:category>
          <w:name w:val="General"/>
          <w:gallery w:val="placeholder"/>
        </w:category>
        <w:types>
          <w:type w:val="bbPlcHdr"/>
        </w:types>
        <w:behaviors>
          <w:behavior w:val="content"/>
        </w:behaviors>
        <w:guid w:val="{543141B9-7195-425B-86F0-4B55CB05042F}"/>
      </w:docPartPr>
      <w:docPartBody>
        <w:p w:rsidR="00002058" w:rsidRDefault="009F676C" w:rsidP="009F676C">
          <w:pPr>
            <w:pStyle w:val="20B5278A27AB4374A0257401F2F66BCC"/>
          </w:pPr>
          <w:r w:rsidRPr="001C096C">
            <w:rPr>
              <w:rFonts w:ascii="Arial" w:hAnsi="Arial" w:cs="Arial"/>
              <w:color w:val="000000"/>
              <w:sz w:val="20"/>
              <w:szCs w:val="20"/>
            </w:rPr>
            <w:t xml:space="preserve"> </w:t>
          </w:r>
        </w:p>
      </w:docPartBody>
    </w:docPart>
    <w:docPart>
      <w:docPartPr>
        <w:name w:val="CD504326979F4FEE999E9A4118C0C9FD"/>
        <w:category>
          <w:name w:val="General"/>
          <w:gallery w:val="placeholder"/>
        </w:category>
        <w:types>
          <w:type w:val="bbPlcHdr"/>
        </w:types>
        <w:behaviors>
          <w:behavior w:val="content"/>
        </w:behaviors>
        <w:guid w:val="{A454EC06-1BD4-4CDA-B755-F1D82B5BDD49}"/>
      </w:docPartPr>
      <w:docPartBody>
        <w:p w:rsidR="00002058" w:rsidRDefault="009F676C" w:rsidP="009F676C">
          <w:pPr>
            <w:pStyle w:val="CD504326979F4FEE999E9A4118C0C9FD"/>
          </w:pPr>
          <w:r w:rsidRPr="001C096C">
            <w:rPr>
              <w:rFonts w:ascii="Arial" w:hAnsi="Arial" w:cs="Arial"/>
              <w:color w:val="000000"/>
              <w:sz w:val="20"/>
              <w:szCs w:val="20"/>
            </w:rPr>
            <w:t xml:space="preserve"> </w:t>
          </w:r>
        </w:p>
      </w:docPartBody>
    </w:docPart>
    <w:docPart>
      <w:docPartPr>
        <w:name w:val="51FC0E0057F9410099DFD07760C16102"/>
        <w:category>
          <w:name w:val="General"/>
          <w:gallery w:val="placeholder"/>
        </w:category>
        <w:types>
          <w:type w:val="bbPlcHdr"/>
        </w:types>
        <w:behaviors>
          <w:behavior w:val="content"/>
        </w:behaviors>
        <w:guid w:val="{B18F8840-1B4C-404A-9FC3-4303B718C587}"/>
      </w:docPartPr>
      <w:docPartBody>
        <w:p w:rsidR="00002058" w:rsidRDefault="009F676C" w:rsidP="009F676C">
          <w:pPr>
            <w:pStyle w:val="51FC0E0057F9410099DFD07760C16102"/>
          </w:pPr>
          <w:r w:rsidRPr="001C096C">
            <w:rPr>
              <w:rFonts w:ascii="Arial" w:hAnsi="Arial" w:cs="Arial"/>
              <w:color w:val="000000"/>
              <w:sz w:val="20"/>
              <w:szCs w:val="20"/>
            </w:rPr>
            <w:t xml:space="preserve"> </w:t>
          </w:r>
        </w:p>
      </w:docPartBody>
    </w:docPart>
    <w:docPart>
      <w:docPartPr>
        <w:name w:val="11A3CD1844A34BAA85051360EA15B54B"/>
        <w:category>
          <w:name w:val="General"/>
          <w:gallery w:val="placeholder"/>
        </w:category>
        <w:types>
          <w:type w:val="bbPlcHdr"/>
        </w:types>
        <w:behaviors>
          <w:behavior w:val="content"/>
        </w:behaviors>
        <w:guid w:val="{9B65E7A1-8630-4279-B42B-3ED2993E2827}"/>
      </w:docPartPr>
      <w:docPartBody>
        <w:p w:rsidR="00002058" w:rsidRDefault="009F676C" w:rsidP="009F676C">
          <w:pPr>
            <w:pStyle w:val="11A3CD1844A34BAA85051360EA15B54B"/>
          </w:pPr>
          <w:r w:rsidRPr="001C096C">
            <w:rPr>
              <w:rFonts w:ascii="Arial" w:hAnsi="Arial" w:cs="Arial"/>
              <w:color w:val="000000"/>
              <w:sz w:val="20"/>
              <w:szCs w:val="20"/>
            </w:rPr>
            <w:t xml:space="preserve"> </w:t>
          </w:r>
        </w:p>
      </w:docPartBody>
    </w:docPart>
    <w:docPart>
      <w:docPartPr>
        <w:name w:val="C88E5D4FA80F4534B2FB86355B31B33F"/>
        <w:category>
          <w:name w:val="General"/>
          <w:gallery w:val="placeholder"/>
        </w:category>
        <w:types>
          <w:type w:val="bbPlcHdr"/>
        </w:types>
        <w:behaviors>
          <w:behavior w:val="content"/>
        </w:behaviors>
        <w:guid w:val="{8BE995F7-88F2-4E05-9995-C58A3BF70BC6}"/>
      </w:docPartPr>
      <w:docPartBody>
        <w:p w:rsidR="00002058" w:rsidRDefault="009F676C" w:rsidP="009F676C">
          <w:pPr>
            <w:pStyle w:val="C88E5D4FA80F4534B2FB86355B31B33F"/>
          </w:pPr>
          <w:r w:rsidRPr="001C096C">
            <w:rPr>
              <w:rFonts w:ascii="Arial" w:hAnsi="Arial" w:cs="Arial"/>
              <w:color w:val="000000"/>
              <w:sz w:val="20"/>
              <w:szCs w:val="20"/>
            </w:rPr>
            <w:t xml:space="preserve"> </w:t>
          </w:r>
        </w:p>
      </w:docPartBody>
    </w:docPart>
    <w:docPart>
      <w:docPartPr>
        <w:name w:val="0B458D7BE81B4FC38E0AAA8A331486C9"/>
        <w:category>
          <w:name w:val="General"/>
          <w:gallery w:val="placeholder"/>
        </w:category>
        <w:types>
          <w:type w:val="bbPlcHdr"/>
        </w:types>
        <w:behaviors>
          <w:behavior w:val="content"/>
        </w:behaviors>
        <w:guid w:val="{C5974EA8-319B-4A3E-8356-FB69AEC37D53}"/>
      </w:docPartPr>
      <w:docPartBody>
        <w:p w:rsidR="00002058" w:rsidRDefault="009F676C" w:rsidP="009F676C">
          <w:pPr>
            <w:pStyle w:val="0B458D7BE81B4FC38E0AAA8A331486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68F8C240BB416EBB1ABFBCD1BA54EB"/>
        <w:category>
          <w:name w:val="General"/>
          <w:gallery w:val="placeholder"/>
        </w:category>
        <w:types>
          <w:type w:val="bbPlcHdr"/>
        </w:types>
        <w:behaviors>
          <w:behavior w:val="content"/>
        </w:behaviors>
        <w:guid w:val="{0EAD4C19-82FA-4E7A-8809-66EFDF50A910}"/>
      </w:docPartPr>
      <w:docPartBody>
        <w:p w:rsidR="00002058" w:rsidRDefault="009F676C" w:rsidP="009F676C">
          <w:pPr>
            <w:pStyle w:val="9A68F8C240BB416EBB1ABFBCD1BA54EB"/>
          </w:pPr>
          <w:r w:rsidRPr="001C096C">
            <w:rPr>
              <w:rFonts w:ascii="Arial" w:hAnsi="Arial" w:cs="Arial"/>
              <w:color w:val="000000"/>
              <w:sz w:val="20"/>
              <w:szCs w:val="20"/>
            </w:rPr>
            <w:t xml:space="preserve"> </w:t>
          </w:r>
        </w:p>
      </w:docPartBody>
    </w:docPart>
    <w:docPart>
      <w:docPartPr>
        <w:name w:val="ACBEFB0BFAD646C2B81ECBE14B2961A3"/>
        <w:category>
          <w:name w:val="General"/>
          <w:gallery w:val="placeholder"/>
        </w:category>
        <w:types>
          <w:type w:val="bbPlcHdr"/>
        </w:types>
        <w:behaviors>
          <w:behavior w:val="content"/>
        </w:behaviors>
        <w:guid w:val="{C7B8A3BC-636E-45D5-BF82-739B42DF59D1}"/>
      </w:docPartPr>
      <w:docPartBody>
        <w:p w:rsidR="00002058" w:rsidRDefault="009F676C" w:rsidP="009F676C">
          <w:pPr>
            <w:pStyle w:val="ACBEFB0BFAD646C2B81ECBE14B2961A3"/>
          </w:pPr>
          <w:r w:rsidRPr="001C096C">
            <w:rPr>
              <w:rFonts w:ascii="Arial" w:hAnsi="Arial" w:cs="Arial"/>
              <w:color w:val="000000"/>
              <w:sz w:val="20"/>
              <w:szCs w:val="20"/>
            </w:rPr>
            <w:t xml:space="preserve"> </w:t>
          </w:r>
        </w:p>
      </w:docPartBody>
    </w:docPart>
    <w:docPart>
      <w:docPartPr>
        <w:name w:val="ADA07D099F794426AC3C95778057266C"/>
        <w:category>
          <w:name w:val="General"/>
          <w:gallery w:val="placeholder"/>
        </w:category>
        <w:types>
          <w:type w:val="bbPlcHdr"/>
        </w:types>
        <w:behaviors>
          <w:behavior w:val="content"/>
        </w:behaviors>
        <w:guid w:val="{CFDFA2F5-08E9-4A72-9F3F-933030EADE2A}"/>
      </w:docPartPr>
      <w:docPartBody>
        <w:p w:rsidR="00002058" w:rsidRDefault="009F676C" w:rsidP="009F676C">
          <w:pPr>
            <w:pStyle w:val="ADA07D099F794426AC3C95778057266C"/>
          </w:pPr>
          <w:r w:rsidRPr="001C096C">
            <w:rPr>
              <w:rFonts w:ascii="Arial" w:hAnsi="Arial" w:cs="Arial"/>
              <w:color w:val="000000"/>
              <w:sz w:val="20"/>
              <w:szCs w:val="20"/>
            </w:rPr>
            <w:t xml:space="preserve"> </w:t>
          </w:r>
        </w:p>
      </w:docPartBody>
    </w:docPart>
    <w:docPart>
      <w:docPartPr>
        <w:name w:val="172788658ECA41569628E7647C75AABF"/>
        <w:category>
          <w:name w:val="General"/>
          <w:gallery w:val="placeholder"/>
        </w:category>
        <w:types>
          <w:type w:val="bbPlcHdr"/>
        </w:types>
        <w:behaviors>
          <w:behavior w:val="content"/>
        </w:behaviors>
        <w:guid w:val="{FDCEF187-5404-435D-AD51-A51DB4B89291}"/>
      </w:docPartPr>
      <w:docPartBody>
        <w:p w:rsidR="00002058" w:rsidRDefault="009F676C" w:rsidP="009F676C">
          <w:pPr>
            <w:pStyle w:val="172788658ECA41569628E7647C75AABF"/>
          </w:pPr>
          <w:r w:rsidRPr="001C096C">
            <w:rPr>
              <w:rFonts w:ascii="Arial" w:hAnsi="Arial" w:cs="Arial"/>
              <w:color w:val="000000"/>
              <w:sz w:val="20"/>
              <w:szCs w:val="20"/>
            </w:rPr>
            <w:t xml:space="preserve"> </w:t>
          </w:r>
        </w:p>
      </w:docPartBody>
    </w:docPart>
    <w:docPart>
      <w:docPartPr>
        <w:name w:val="83F3A1A9372C449D9962EA817E5D706B"/>
        <w:category>
          <w:name w:val="General"/>
          <w:gallery w:val="placeholder"/>
        </w:category>
        <w:types>
          <w:type w:val="bbPlcHdr"/>
        </w:types>
        <w:behaviors>
          <w:behavior w:val="content"/>
        </w:behaviors>
        <w:guid w:val="{FD6FAEF8-4A69-4FEB-A6E1-3C315EBCB7A9}"/>
      </w:docPartPr>
      <w:docPartBody>
        <w:p w:rsidR="00002058" w:rsidRDefault="009F676C" w:rsidP="009F676C">
          <w:pPr>
            <w:pStyle w:val="83F3A1A9372C449D9962EA817E5D706B"/>
          </w:pPr>
          <w:r w:rsidRPr="001C096C">
            <w:rPr>
              <w:rFonts w:ascii="Arial" w:hAnsi="Arial" w:cs="Arial"/>
              <w:color w:val="000000"/>
              <w:sz w:val="20"/>
              <w:szCs w:val="20"/>
            </w:rPr>
            <w:t xml:space="preserve"> </w:t>
          </w:r>
        </w:p>
      </w:docPartBody>
    </w:docPart>
    <w:docPart>
      <w:docPartPr>
        <w:name w:val="96FD97E7AC90433B8C89439BEF9542ED"/>
        <w:category>
          <w:name w:val="General"/>
          <w:gallery w:val="placeholder"/>
        </w:category>
        <w:types>
          <w:type w:val="bbPlcHdr"/>
        </w:types>
        <w:behaviors>
          <w:behavior w:val="content"/>
        </w:behaviors>
        <w:guid w:val="{FE36BE6D-3E8C-46D6-B564-8264C3D8C433}"/>
      </w:docPartPr>
      <w:docPartBody>
        <w:p w:rsidR="00002058" w:rsidRDefault="009F676C" w:rsidP="009F676C">
          <w:pPr>
            <w:pStyle w:val="96FD97E7AC90433B8C89439BEF9542ED"/>
          </w:pPr>
          <w:r w:rsidRPr="001C096C">
            <w:rPr>
              <w:rFonts w:ascii="Arial" w:hAnsi="Arial" w:cs="Arial"/>
              <w:color w:val="000000"/>
              <w:sz w:val="20"/>
              <w:szCs w:val="20"/>
            </w:rPr>
            <w:t xml:space="preserve"> </w:t>
          </w:r>
        </w:p>
      </w:docPartBody>
    </w:docPart>
    <w:docPart>
      <w:docPartPr>
        <w:name w:val="C9362D536EFA4D6BAFA69974C8625B53"/>
        <w:category>
          <w:name w:val="General"/>
          <w:gallery w:val="placeholder"/>
        </w:category>
        <w:types>
          <w:type w:val="bbPlcHdr"/>
        </w:types>
        <w:behaviors>
          <w:behavior w:val="content"/>
        </w:behaviors>
        <w:guid w:val="{F68C2CCE-7146-40BB-8196-4C2B7173764A}"/>
      </w:docPartPr>
      <w:docPartBody>
        <w:p w:rsidR="00002058" w:rsidRDefault="009F676C" w:rsidP="009F676C">
          <w:pPr>
            <w:pStyle w:val="C9362D536EFA4D6BAFA69974C8625B53"/>
          </w:pPr>
          <w:r w:rsidRPr="002B6B3C">
            <w:rPr>
              <w:rFonts w:ascii="Arial" w:hAnsi="Arial" w:cs="Arial"/>
              <w:sz w:val="20"/>
              <w:szCs w:val="20"/>
            </w:rPr>
            <w:t xml:space="preserve">(ostalo upisati) </w:t>
          </w:r>
        </w:p>
      </w:docPartBody>
    </w:docPart>
    <w:docPart>
      <w:docPartPr>
        <w:name w:val="11403A4DF2A7402993E3CE0615106C7F"/>
        <w:category>
          <w:name w:val="General"/>
          <w:gallery w:val="placeholder"/>
        </w:category>
        <w:types>
          <w:type w:val="bbPlcHdr"/>
        </w:types>
        <w:behaviors>
          <w:behavior w:val="content"/>
        </w:behaviors>
        <w:guid w:val="{37309C6D-6941-4930-B1C3-90922E953BA1}"/>
      </w:docPartPr>
      <w:docPartBody>
        <w:p w:rsidR="00002058" w:rsidRDefault="009F676C" w:rsidP="009F676C">
          <w:pPr>
            <w:pStyle w:val="11403A4DF2A7402993E3CE0615106C7F"/>
          </w:pPr>
          <w:r w:rsidRPr="001C096C">
            <w:rPr>
              <w:rFonts w:ascii="Arial" w:hAnsi="Arial" w:cs="Arial"/>
              <w:color w:val="000000"/>
              <w:sz w:val="20"/>
              <w:szCs w:val="20"/>
            </w:rPr>
            <w:t xml:space="preserve"> </w:t>
          </w:r>
        </w:p>
      </w:docPartBody>
    </w:docPart>
    <w:docPart>
      <w:docPartPr>
        <w:name w:val="E079BA3DBA304CF3B14C0BD769E377C5"/>
        <w:category>
          <w:name w:val="General"/>
          <w:gallery w:val="placeholder"/>
        </w:category>
        <w:types>
          <w:type w:val="bbPlcHdr"/>
        </w:types>
        <w:behaviors>
          <w:behavior w:val="content"/>
        </w:behaviors>
        <w:guid w:val="{EC3B88A6-3C4F-4112-A193-30EEC45F18DF}"/>
      </w:docPartPr>
      <w:docPartBody>
        <w:p w:rsidR="00002058" w:rsidRDefault="009F676C" w:rsidP="009F676C">
          <w:pPr>
            <w:pStyle w:val="E079BA3DBA304CF3B14C0BD769E377C5"/>
          </w:pPr>
          <w:r w:rsidRPr="001C096C">
            <w:rPr>
              <w:rFonts w:ascii="Arial" w:hAnsi="Arial" w:cs="Arial"/>
              <w:color w:val="000000"/>
              <w:sz w:val="20"/>
              <w:szCs w:val="20"/>
            </w:rPr>
            <w:t xml:space="preserve"> </w:t>
          </w:r>
        </w:p>
      </w:docPartBody>
    </w:docPart>
    <w:docPart>
      <w:docPartPr>
        <w:name w:val="E4317640B88545FFB03177BDFF2ABAF2"/>
        <w:category>
          <w:name w:val="General"/>
          <w:gallery w:val="placeholder"/>
        </w:category>
        <w:types>
          <w:type w:val="bbPlcHdr"/>
        </w:types>
        <w:behaviors>
          <w:behavior w:val="content"/>
        </w:behaviors>
        <w:guid w:val="{83323CE2-ED0D-4990-925C-9478FCD7C57B}"/>
      </w:docPartPr>
      <w:docPartBody>
        <w:p w:rsidR="00002058" w:rsidRDefault="009F676C" w:rsidP="009F676C">
          <w:pPr>
            <w:pStyle w:val="E4317640B88545FFB03177BDFF2ABAF2"/>
          </w:pPr>
          <w:r w:rsidRPr="001C096C">
            <w:rPr>
              <w:rFonts w:ascii="Arial" w:hAnsi="Arial" w:cs="Arial"/>
              <w:color w:val="000000"/>
              <w:sz w:val="20"/>
              <w:szCs w:val="20"/>
            </w:rPr>
            <w:t xml:space="preserve"> </w:t>
          </w:r>
        </w:p>
      </w:docPartBody>
    </w:docPart>
    <w:docPart>
      <w:docPartPr>
        <w:name w:val="ED71C726174E474A92292C0B07015681"/>
        <w:category>
          <w:name w:val="General"/>
          <w:gallery w:val="placeholder"/>
        </w:category>
        <w:types>
          <w:type w:val="bbPlcHdr"/>
        </w:types>
        <w:behaviors>
          <w:behavior w:val="content"/>
        </w:behaviors>
        <w:guid w:val="{27703CF1-CC79-4CAE-97E0-99A683C99CC6}"/>
      </w:docPartPr>
      <w:docPartBody>
        <w:p w:rsidR="00002058" w:rsidRDefault="009F676C" w:rsidP="009F676C">
          <w:pPr>
            <w:pStyle w:val="ED71C726174E474A92292C0B07015681"/>
          </w:pPr>
          <w:r>
            <w:rPr>
              <w:rStyle w:val="PlaceholderText"/>
            </w:rPr>
            <w:t>Nositelji i suradnici</w:t>
          </w:r>
        </w:p>
      </w:docPartBody>
    </w:docPart>
    <w:docPart>
      <w:docPartPr>
        <w:name w:val="583B606C265F4F3D81FE7102E8A4DA96"/>
        <w:category>
          <w:name w:val="General"/>
          <w:gallery w:val="placeholder"/>
        </w:category>
        <w:types>
          <w:type w:val="bbPlcHdr"/>
        </w:types>
        <w:behaviors>
          <w:behavior w:val="content"/>
        </w:behaviors>
        <w:guid w:val="{9DF5178E-AB11-4A6B-9BFC-5863027BA4EC}"/>
      </w:docPartPr>
      <w:docPartBody>
        <w:p w:rsidR="00002058" w:rsidRDefault="009F676C" w:rsidP="009F676C">
          <w:pPr>
            <w:pStyle w:val="583B606C265F4F3D81FE7102E8A4DA96"/>
          </w:pPr>
          <w:r>
            <w:rPr>
              <w:rStyle w:val="PlaceholderText"/>
            </w:rPr>
            <w:t>Semestar</w:t>
          </w:r>
        </w:p>
      </w:docPartBody>
    </w:docPart>
    <w:docPart>
      <w:docPartPr>
        <w:name w:val="43CA0802C51940D5A4D4E23F15E8DA96"/>
        <w:category>
          <w:name w:val="General"/>
          <w:gallery w:val="placeholder"/>
        </w:category>
        <w:types>
          <w:type w:val="bbPlcHdr"/>
        </w:types>
        <w:behaviors>
          <w:behavior w:val="content"/>
        </w:behaviors>
        <w:guid w:val="{99C1AF75-EC31-4519-9520-D254F9A7F133}"/>
      </w:docPartPr>
      <w:docPartBody>
        <w:p w:rsidR="00002058" w:rsidRDefault="009F676C" w:rsidP="009F676C">
          <w:pPr>
            <w:pStyle w:val="43CA0802C51940D5A4D4E23F15E8DA96"/>
          </w:pPr>
          <w:r>
            <w:rPr>
              <w:rStyle w:val="PlaceholderText"/>
            </w:rPr>
            <w:t>Naziv predmeta</w:t>
          </w:r>
        </w:p>
      </w:docPartBody>
    </w:docPart>
    <w:docPart>
      <w:docPartPr>
        <w:name w:val="935EB3113E3A458F86F8782C81323042"/>
        <w:category>
          <w:name w:val="General"/>
          <w:gallery w:val="placeholder"/>
        </w:category>
        <w:types>
          <w:type w:val="bbPlcHdr"/>
        </w:types>
        <w:behaviors>
          <w:behavior w:val="content"/>
        </w:behaviors>
        <w:guid w:val="{D8C868FD-0626-4767-952C-69058EE8F05D}"/>
      </w:docPartPr>
      <w:docPartBody>
        <w:p w:rsidR="00002058" w:rsidRDefault="009F676C" w:rsidP="009F676C">
          <w:pPr>
            <w:pStyle w:val="935EB3113E3A458F86F8782C81323042"/>
          </w:pPr>
          <w:r>
            <w:rPr>
              <w:rStyle w:val="PlaceholderText"/>
            </w:rPr>
            <w:t>ECTS bodovi</w:t>
          </w:r>
        </w:p>
      </w:docPartBody>
    </w:docPart>
    <w:docPart>
      <w:docPartPr>
        <w:name w:val="CE55B58EBC3E42889D219DEC33ABDD27"/>
        <w:category>
          <w:name w:val="General"/>
          <w:gallery w:val="placeholder"/>
        </w:category>
        <w:types>
          <w:type w:val="bbPlcHdr"/>
        </w:types>
        <w:behaviors>
          <w:behavior w:val="content"/>
        </w:behaviors>
        <w:guid w:val="{7061B66A-5B43-485C-8544-455DA3CF2C13}"/>
      </w:docPartPr>
      <w:docPartBody>
        <w:p w:rsidR="00002058" w:rsidRDefault="009F676C" w:rsidP="009F676C">
          <w:pPr>
            <w:pStyle w:val="CE55B58EBC3E42889D219DEC33ABDD27"/>
          </w:pPr>
          <w:r>
            <w:rPr>
              <w:rStyle w:val="PlaceholderText"/>
            </w:rPr>
            <w:t>Šifra predmeta</w:t>
          </w:r>
        </w:p>
      </w:docPartBody>
    </w:docPart>
    <w:docPart>
      <w:docPartPr>
        <w:name w:val="A90B912B632B438489F69F959F23DDFC"/>
        <w:category>
          <w:name w:val="General"/>
          <w:gallery w:val="placeholder"/>
        </w:category>
        <w:types>
          <w:type w:val="bbPlcHdr"/>
        </w:types>
        <w:behaviors>
          <w:behavior w:val="content"/>
        </w:behaviors>
        <w:guid w:val="{8476AF11-CCA0-4292-B39B-474DFE6D00FD}"/>
      </w:docPartPr>
      <w:docPartBody>
        <w:p w:rsidR="00002058" w:rsidRDefault="009F676C" w:rsidP="009F676C">
          <w:pPr>
            <w:pStyle w:val="A90B912B632B438489F69F959F23DDFC"/>
          </w:pPr>
          <w:r>
            <w:rPr>
              <w:rStyle w:val="PlaceholderText"/>
            </w:rPr>
            <w:t>Broj sati</w:t>
          </w:r>
        </w:p>
      </w:docPartBody>
    </w:docPart>
    <w:docPart>
      <w:docPartPr>
        <w:name w:val="31A327089DF847D7AE66E42EA9688E85"/>
        <w:category>
          <w:name w:val="General"/>
          <w:gallery w:val="placeholder"/>
        </w:category>
        <w:types>
          <w:type w:val="bbPlcHdr"/>
        </w:types>
        <w:behaviors>
          <w:behavior w:val="content"/>
        </w:behaviors>
        <w:guid w:val="{4C2736FE-6901-40F6-BCED-F65058CE1266}"/>
      </w:docPartPr>
      <w:docPartBody>
        <w:p w:rsidR="00002058" w:rsidRDefault="009F676C" w:rsidP="009F676C">
          <w:pPr>
            <w:pStyle w:val="31A327089DF847D7AE66E42EA9688E85"/>
          </w:pPr>
          <w:r>
            <w:rPr>
              <w:rStyle w:val="PlaceholderText"/>
            </w:rPr>
            <w:t>Studijski program</w:t>
          </w:r>
        </w:p>
      </w:docPartBody>
    </w:docPart>
    <w:docPart>
      <w:docPartPr>
        <w:name w:val="B871CC56336E4CCFB32C5F152C1233D2"/>
        <w:category>
          <w:name w:val="General"/>
          <w:gallery w:val="placeholder"/>
        </w:category>
        <w:types>
          <w:type w:val="bbPlcHdr"/>
        </w:types>
        <w:behaviors>
          <w:behavior w:val="content"/>
        </w:behaviors>
        <w:guid w:val="{B0937AC4-136D-4668-AF18-F40E23CF96E2}"/>
      </w:docPartPr>
      <w:docPartBody>
        <w:p w:rsidR="00002058" w:rsidRDefault="009F676C" w:rsidP="009F676C">
          <w:pPr>
            <w:pStyle w:val="B871CC56336E4CCFB32C5F152C1233D2"/>
          </w:pPr>
          <w:r>
            <w:rPr>
              <w:rStyle w:val="PlaceholderText"/>
            </w:rPr>
            <w:t>Broj studenata</w:t>
          </w:r>
        </w:p>
      </w:docPartBody>
    </w:docPart>
    <w:docPart>
      <w:docPartPr>
        <w:name w:val="3F99F6A9324242EE91668E415EFC0C3D"/>
        <w:category>
          <w:name w:val="General"/>
          <w:gallery w:val="placeholder"/>
        </w:category>
        <w:types>
          <w:type w:val="bbPlcHdr"/>
        </w:types>
        <w:behaviors>
          <w:behavior w:val="content"/>
        </w:behaviors>
        <w:guid w:val="{6DBEF1B7-7FD9-4AB4-B245-DFA567D306FE}"/>
      </w:docPartPr>
      <w:docPartBody>
        <w:p w:rsidR="00002058" w:rsidRDefault="009F676C" w:rsidP="009F676C">
          <w:pPr>
            <w:pStyle w:val="3F99F6A9324242EE91668E415EFC0C3D"/>
          </w:pPr>
          <w:r>
            <w:rPr>
              <w:rStyle w:val="PlaceholderText"/>
            </w:rPr>
            <w:t>Status predmeta</w:t>
          </w:r>
        </w:p>
      </w:docPartBody>
    </w:docPart>
    <w:docPart>
      <w:docPartPr>
        <w:name w:val="D03D89809688492B9A767B35E2FD90D7"/>
        <w:category>
          <w:name w:val="General"/>
          <w:gallery w:val="placeholder"/>
        </w:category>
        <w:types>
          <w:type w:val="bbPlcHdr"/>
        </w:types>
        <w:behaviors>
          <w:behavior w:val="content"/>
        </w:behaviors>
        <w:guid w:val="{0DD22944-AE15-4FCB-A716-F7BD860F4E87}"/>
      </w:docPartPr>
      <w:docPartBody>
        <w:p w:rsidR="00002058" w:rsidRDefault="009F676C" w:rsidP="009F676C">
          <w:pPr>
            <w:pStyle w:val="D03D89809688492B9A767B35E2FD90D7"/>
          </w:pPr>
          <w:r>
            <w:rPr>
              <w:rStyle w:val="PlaceholderText"/>
            </w:rPr>
            <w:t>Razina e-učenja</w:t>
          </w:r>
        </w:p>
      </w:docPartBody>
    </w:docPart>
    <w:docPart>
      <w:docPartPr>
        <w:name w:val="1DD1101123404D9E911A44D1CDE60442"/>
        <w:category>
          <w:name w:val="General"/>
          <w:gallery w:val="placeholder"/>
        </w:category>
        <w:types>
          <w:type w:val="bbPlcHdr"/>
        </w:types>
        <w:behaviors>
          <w:behavior w:val="content"/>
        </w:behaviors>
        <w:guid w:val="{1BD166DF-D914-49E8-B7EE-E149D147C43E}"/>
      </w:docPartPr>
      <w:docPartBody>
        <w:p w:rsidR="00002058" w:rsidRDefault="009F676C" w:rsidP="009F676C">
          <w:pPr>
            <w:pStyle w:val="1DD1101123404D9E911A44D1CDE60442"/>
          </w:pPr>
          <w:r>
            <w:rPr>
              <w:rStyle w:val="PlaceholderText"/>
            </w:rPr>
            <w:t>On-line</w:t>
          </w:r>
        </w:p>
      </w:docPartBody>
    </w:docPart>
    <w:docPart>
      <w:docPartPr>
        <w:name w:val="BEA0096075E94DF4BFF5AED8563849C1"/>
        <w:category>
          <w:name w:val="General"/>
          <w:gallery w:val="placeholder"/>
        </w:category>
        <w:types>
          <w:type w:val="bbPlcHdr"/>
        </w:types>
        <w:behaviors>
          <w:behavior w:val="content"/>
        </w:behaviors>
        <w:guid w:val="{B86EAC0C-BC45-4E6D-A63D-C9CBACBD42B1}"/>
      </w:docPartPr>
      <w:docPartBody>
        <w:p w:rsidR="00002058" w:rsidRDefault="009F676C" w:rsidP="009F676C">
          <w:pPr>
            <w:pStyle w:val="BEA0096075E94DF4BFF5AED8563849C1"/>
          </w:pPr>
          <w:r>
            <w:rPr>
              <w:rStyle w:val="PlaceholderText"/>
            </w:rPr>
            <w:t>Mjesto izvođenja</w:t>
          </w:r>
        </w:p>
      </w:docPartBody>
    </w:docPart>
    <w:docPart>
      <w:docPartPr>
        <w:name w:val="CE2CB9CA5FD3451D81654BC014452CF0"/>
        <w:category>
          <w:name w:val="General"/>
          <w:gallery w:val="placeholder"/>
        </w:category>
        <w:types>
          <w:type w:val="bbPlcHdr"/>
        </w:types>
        <w:behaviors>
          <w:behavior w:val="content"/>
        </w:behaviors>
        <w:guid w:val="{6D840182-47D1-420E-A819-53408EFD8743}"/>
      </w:docPartPr>
      <w:docPartBody>
        <w:p w:rsidR="00002058" w:rsidRDefault="009F676C" w:rsidP="009F676C">
          <w:pPr>
            <w:pStyle w:val="CE2CB9CA5FD3451D81654BC014452CF0"/>
          </w:pPr>
          <w:r>
            <w:rPr>
              <w:rStyle w:val="PlaceholderText"/>
            </w:rPr>
            <w:t>Jezik izvođenja</w:t>
          </w:r>
        </w:p>
      </w:docPartBody>
    </w:docPart>
    <w:docPart>
      <w:docPartPr>
        <w:name w:val="F6782B6C75314ECAADD14CF748048042"/>
        <w:category>
          <w:name w:val="General"/>
          <w:gallery w:val="placeholder"/>
        </w:category>
        <w:types>
          <w:type w:val="bbPlcHdr"/>
        </w:types>
        <w:behaviors>
          <w:behavior w:val="content"/>
        </w:behaviors>
        <w:guid w:val="{4A481D60-1426-43F6-9869-9BF49D658B4D}"/>
      </w:docPartPr>
      <w:docPartBody>
        <w:p w:rsidR="00002058" w:rsidRDefault="009F676C" w:rsidP="009F676C">
          <w:pPr>
            <w:pStyle w:val="F6782B6C75314ECAADD14CF748048042"/>
          </w:pPr>
          <w:r>
            <w:rPr>
              <w:rStyle w:val="PlaceholderText"/>
            </w:rPr>
            <w:t>Godina studija</w:t>
          </w:r>
        </w:p>
      </w:docPartBody>
    </w:docPart>
    <w:docPart>
      <w:docPartPr>
        <w:name w:val="473AB64C85D54DB193BB172528D030C8"/>
        <w:category>
          <w:name w:val="General"/>
          <w:gallery w:val="placeholder"/>
        </w:category>
        <w:types>
          <w:type w:val="bbPlcHdr"/>
        </w:types>
        <w:behaviors>
          <w:behavior w:val="content"/>
        </w:behaviors>
        <w:guid w:val="{2FD89800-40A5-488C-A288-ACDFFB15705A}"/>
      </w:docPartPr>
      <w:docPartBody>
        <w:p w:rsidR="00002058" w:rsidRDefault="009F676C" w:rsidP="009F676C">
          <w:pPr>
            <w:pStyle w:val="473AB64C85D54DB193BB172528D030C8"/>
          </w:pPr>
          <w:r>
            <w:rPr>
              <w:rStyle w:val="PlaceholderText"/>
            </w:rPr>
            <w:t>Engleski jezik</w:t>
          </w:r>
        </w:p>
      </w:docPartBody>
    </w:docPart>
    <w:docPart>
      <w:docPartPr>
        <w:name w:val="6F1E5B068B8542B28B1D695C7FB60612"/>
        <w:category>
          <w:name w:val="General"/>
          <w:gallery w:val="placeholder"/>
        </w:category>
        <w:types>
          <w:type w:val="bbPlcHdr"/>
        </w:types>
        <w:behaviors>
          <w:behavior w:val="content"/>
        </w:behaviors>
        <w:guid w:val="{B2FED8D2-F0D0-4C8D-B023-A90ABCFBAB85}"/>
      </w:docPartPr>
      <w:docPartBody>
        <w:p w:rsidR="00002058" w:rsidRDefault="009F676C" w:rsidP="009F676C">
          <w:pPr>
            <w:pStyle w:val="6F1E5B068B8542B28B1D695C7FB60612"/>
          </w:pPr>
          <w:r>
            <w:rPr>
              <w:rStyle w:val="PlaceholderText"/>
            </w:rPr>
            <w:t>Ciljevi predmeta</w:t>
          </w:r>
        </w:p>
      </w:docPartBody>
    </w:docPart>
    <w:docPart>
      <w:docPartPr>
        <w:name w:val="B9B2825CA5404E429CA0529007939C87"/>
        <w:category>
          <w:name w:val="General"/>
          <w:gallery w:val="placeholder"/>
        </w:category>
        <w:types>
          <w:type w:val="bbPlcHdr"/>
        </w:types>
        <w:behaviors>
          <w:behavior w:val="content"/>
        </w:behaviors>
        <w:guid w:val="{ECFA7C6F-CC46-4E03-8BDF-6448BF12EC92}"/>
      </w:docPartPr>
      <w:docPartBody>
        <w:p w:rsidR="00002058" w:rsidRDefault="009F676C" w:rsidP="009F676C">
          <w:pPr>
            <w:pStyle w:val="B9B2825CA5404E429CA0529007939C87"/>
          </w:pPr>
          <w:r>
            <w:rPr>
              <w:rStyle w:val="PlaceholderText"/>
            </w:rPr>
            <w:t>Ciljevi predmeta</w:t>
          </w:r>
        </w:p>
      </w:docPartBody>
    </w:docPart>
    <w:docPart>
      <w:docPartPr>
        <w:name w:val="D9EF61A4C50C4102814249DE7DB915E2"/>
        <w:category>
          <w:name w:val="General"/>
          <w:gallery w:val="placeholder"/>
        </w:category>
        <w:types>
          <w:type w:val="bbPlcHdr"/>
        </w:types>
        <w:behaviors>
          <w:behavior w:val="content"/>
        </w:behaviors>
        <w:guid w:val="{16F16FE5-4474-4A04-B0A8-50C0D32B1889}"/>
      </w:docPartPr>
      <w:docPartBody>
        <w:p w:rsidR="00002058" w:rsidRDefault="009F676C" w:rsidP="009F676C">
          <w:pPr>
            <w:pStyle w:val="D9EF61A4C50C4102814249DE7DB915E2"/>
          </w:pPr>
          <w:r>
            <w:rPr>
              <w:rStyle w:val="PlaceholderText"/>
            </w:rPr>
            <w:t>Preduvjeti</w:t>
          </w:r>
        </w:p>
      </w:docPartBody>
    </w:docPart>
    <w:docPart>
      <w:docPartPr>
        <w:name w:val="195518DEE8854BBCB74864486F363FAA"/>
        <w:category>
          <w:name w:val="General"/>
          <w:gallery w:val="placeholder"/>
        </w:category>
        <w:types>
          <w:type w:val="bbPlcHdr"/>
        </w:types>
        <w:behaviors>
          <w:behavior w:val="content"/>
        </w:behaviors>
        <w:guid w:val="{E282BB41-EAE8-43EE-91D6-7F5BC18C2451}"/>
      </w:docPartPr>
      <w:docPartBody>
        <w:p w:rsidR="00002058" w:rsidRDefault="009F676C" w:rsidP="009F676C">
          <w:pPr>
            <w:pStyle w:val="195518DEE8854BBCB74864486F363FAA"/>
          </w:pPr>
          <w:r>
            <w:rPr>
              <w:rStyle w:val="PlaceholderText"/>
            </w:rPr>
            <w:t>Preduvjeti</w:t>
          </w:r>
        </w:p>
      </w:docPartBody>
    </w:docPart>
    <w:docPart>
      <w:docPartPr>
        <w:name w:val="3211DE9E9B384BBCAF1F264EF31571E0"/>
        <w:category>
          <w:name w:val="General"/>
          <w:gallery w:val="placeholder"/>
        </w:category>
        <w:types>
          <w:type w:val="bbPlcHdr"/>
        </w:types>
        <w:behaviors>
          <w:behavior w:val="content"/>
        </w:behaviors>
        <w:guid w:val="{C6F4B239-FB6C-4839-B741-A69A5F54D3CD}"/>
      </w:docPartPr>
      <w:docPartBody>
        <w:p w:rsidR="00002058" w:rsidRDefault="009F676C" w:rsidP="009F676C">
          <w:pPr>
            <w:pStyle w:val="3211DE9E9B384BBCAF1F264EF31571E0"/>
          </w:pPr>
          <w:r>
            <w:rPr>
              <w:rStyle w:val="PlaceholderText"/>
            </w:rPr>
            <w:t>Doprinos ishodima učenja programa</w:t>
          </w:r>
        </w:p>
      </w:docPartBody>
    </w:docPart>
    <w:docPart>
      <w:docPartPr>
        <w:name w:val="BC666D804B9C4C26928725B3A5DB5E9F"/>
        <w:category>
          <w:name w:val="General"/>
          <w:gallery w:val="placeholder"/>
        </w:category>
        <w:types>
          <w:type w:val="bbPlcHdr"/>
        </w:types>
        <w:behaviors>
          <w:behavior w:val="content"/>
        </w:behaviors>
        <w:guid w:val="{9636915D-1673-450E-AB2B-67FDED099763}"/>
      </w:docPartPr>
      <w:docPartBody>
        <w:p w:rsidR="00002058" w:rsidRDefault="009F676C" w:rsidP="009F676C">
          <w:pPr>
            <w:pStyle w:val="BC666D804B9C4C26928725B3A5DB5E9F"/>
          </w:pPr>
          <w:r>
            <w:rPr>
              <w:rStyle w:val="PlaceholderText"/>
            </w:rPr>
            <w:t>Doprinos ishodima učenja programa</w:t>
          </w:r>
        </w:p>
      </w:docPartBody>
    </w:docPart>
    <w:docPart>
      <w:docPartPr>
        <w:name w:val="3B0A12E899B8461897B8A89BC710143C"/>
        <w:category>
          <w:name w:val="General"/>
          <w:gallery w:val="placeholder"/>
        </w:category>
        <w:types>
          <w:type w:val="bbPlcHdr"/>
        </w:types>
        <w:behaviors>
          <w:behavior w:val="content"/>
        </w:behaviors>
        <w:guid w:val="{09E03FDF-5C87-42CE-B917-8A5E93EC0397}"/>
      </w:docPartPr>
      <w:docPartBody>
        <w:p w:rsidR="00002058" w:rsidRDefault="009F676C" w:rsidP="009F676C">
          <w:pPr>
            <w:pStyle w:val="3B0A12E899B8461897B8A89BC710143C"/>
          </w:pPr>
          <w:r>
            <w:rPr>
              <w:rStyle w:val="PlaceholderText"/>
            </w:rPr>
            <w:t>Ishodi učenja predmeta</w:t>
          </w:r>
        </w:p>
      </w:docPartBody>
    </w:docPart>
    <w:docPart>
      <w:docPartPr>
        <w:name w:val="0925657DB96646AD902F4CBA19B19C35"/>
        <w:category>
          <w:name w:val="General"/>
          <w:gallery w:val="placeholder"/>
        </w:category>
        <w:types>
          <w:type w:val="bbPlcHdr"/>
        </w:types>
        <w:behaviors>
          <w:behavior w:val="content"/>
        </w:behaviors>
        <w:guid w:val="{91F2C44A-EEB9-46EC-B909-B0BCE99281B8}"/>
      </w:docPartPr>
      <w:docPartBody>
        <w:p w:rsidR="00002058" w:rsidRDefault="009F676C" w:rsidP="009F676C">
          <w:pPr>
            <w:pStyle w:val="0925657DB96646AD902F4CBA19B19C35"/>
          </w:pPr>
          <w:r>
            <w:rPr>
              <w:rStyle w:val="PlaceholderText"/>
            </w:rPr>
            <w:t>Sadržaj predmeta</w:t>
          </w:r>
        </w:p>
      </w:docPartBody>
    </w:docPart>
    <w:docPart>
      <w:docPartPr>
        <w:name w:val="C238628A604D4890A4DAC9372C3F80FB"/>
        <w:category>
          <w:name w:val="General"/>
          <w:gallery w:val="placeholder"/>
        </w:category>
        <w:types>
          <w:type w:val="bbPlcHdr"/>
        </w:types>
        <w:behaviors>
          <w:behavior w:val="content"/>
        </w:behaviors>
        <w:guid w:val="{0A05AF10-E50E-4A41-960F-2F6D5363754C}"/>
      </w:docPartPr>
      <w:docPartBody>
        <w:p w:rsidR="00002058" w:rsidRDefault="009F676C" w:rsidP="009F676C">
          <w:pPr>
            <w:pStyle w:val="C238628A604D4890A4DAC9372C3F80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F37DBE9E27B48A5885004547895AD11"/>
        <w:category>
          <w:name w:val="General"/>
          <w:gallery w:val="placeholder"/>
        </w:category>
        <w:types>
          <w:type w:val="bbPlcHdr"/>
        </w:types>
        <w:behaviors>
          <w:behavior w:val="content"/>
        </w:behaviors>
        <w:guid w:val="{917A4B08-5BED-456F-8DFB-5F6B6E93A020}"/>
      </w:docPartPr>
      <w:docPartBody>
        <w:p w:rsidR="00002058" w:rsidRDefault="009F676C" w:rsidP="009F676C">
          <w:pPr>
            <w:pStyle w:val="8F37DBE9E27B48A5885004547895AD11"/>
          </w:pPr>
          <w:r>
            <w:rPr>
              <w:rFonts w:ascii="Arial" w:hAnsi="Arial" w:cs="Arial"/>
              <w:sz w:val="20"/>
              <w:szCs w:val="20"/>
            </w:rPr>
            <w:t xml:space="preserve">  </w:t>
          </w:r>
        </w:p>
      </w:docPartBody>
    </w:docPart>
    <w:docPart>
      <w:docPartPr>
        <w:name w:val="8103609E93BC4D9DA1CCD0E1A56991EA"/>
        <w:category>
          <w:name w:val="General"/>
          <w:gallery w:val="placeholder"/>
        </w:category>
        <w:types>
          <w:type w:val="bbPlcHdr"/>
        </w:types>
        <w:behaviors>
          <w:behavior w:val="content"/>
        </w:behaviors>
        <w:guid w:val="{87C31112-D965-4647-86B2-17D6CD2FD430}"/>
      </w:docPartPr>
      <w:docPartBody>
        <w:p w:rsidR="00002058" w:rsidRDefault="009F676C" w:rsidP="009F676C">
          <w:pPr>
            <w:pStyle w:val="8103609E93BC4D9DA1CCD0E1A56991EA"/>
          </w:pPr>
          <w:r>
            <w:rPr>
              <w:rFonts w:ascii="Arial" w:hAnsi="Arial" w:cs="Arial"/>
              <w:color w:val="000000"/>
              <w:sz w:val="20"/>
              <w:szCs w:val="20"/>
            </w:rPr>
            <w:t xml:space="preserve"> </w:t>
          </w:r>
        </w:p>
      </w:docPartBody>
    </w:docPart>
    <w:docPart>
      <w:docPartPr>
        <w:name w:val="FBCF70C944FF4C189FF09C06B1A5E27B"/>
        <w:category>
          <w:name w:val="General"/>
          <w:gallery w:val="placeholder"/>
        </w:category>
        <w:types>
          <w:type w:val="bbPlcHdr"/>
        </w:types>
        <w:behaviors>
          <w:behavior w:val="content"/>
        </w:behaviors>
        <w:guid w:val="{0B822A03-80C1-4089-B54A-D00888F2B014}"/>
      </w:docPartPr>
      <w:docPartBody>
        <w:p w:rsidR="00002058" w:rsidRDefault="009F676C" w:rsidP="009F676C">
          <w:pPr>
            <w:pStyle w:val="FBCF70C944FF4C189FF09C06B1A5E27B"/>
          </w:pPr>
          <w:r w:rsidRPr="001C096C">
            <w:rPr>
              <w:rFonts w:ascii="Arial" w:hAnsi="Arial" w:cs="Arial"/>
              <w:color w:val="000000"/>
              <w:sz w:val="20"/>
              <w:szCs w:val="20"/>
            </w:rPr>
            <w:t xml:space="preserve"> </w:t>
          </w:r>
        </w:p>
      </w:docPartBody>
    </w:docPart>
    <w:docPart>
      <w:docPartPr>
        <w:name w:val="478C8D654F3647A9AD5D249E35626C51"/>
        <w:category>
          <w:name w:val="General"/>
          <w:gallery w:val="placeholder"/>
        </w:category>
        <w:types>
          <w:type w:val="bbPlcHdr"/>
        </w:types>
        <w:behaviors>
          <w:behavior w:val="content"/>
        </w:behaviors>
        <w:guid w:val="{DD6D7C7D-3D7E-499C-958D-0DD8B600736F}"/>
      </w:docPartPr>
      <w:docPartBody>
        <w:p w:rsidR="00002058" w:rsidRDefault="009F676C" w:rsidP="009F676C">
          <w:pPr>
            <w:pStyle w:val="478C8D654F3647A9AD5D249E35626C51"/>
          </w:pPr>
          <w:r w:rsidRPr="001C096C">
            <w:rPr>
              <w:rFonts w:ascii="Arial" w:hAnsi="Arial" w:cs="Arial"/>
              <w:color w:val="000000"/>
              <w:sz w:val="20"/>
              <w:szCs w:val="20"/>
            </w:rPr>
            <w:t xml:space="preserve"> </w:t>
          </w:r>
        </w:p>
      </w:docPartBody>
    </w:docPart>
    <w:docPart>
      <w:docPartPr>
        <w:name w:val="FE2350A559764E42AA8530D72A9D542E"/>
        <w:category>
          <w:name w:val="General"/>
          <w:gallery w:val="placeholder"/>
        </w:category>
        <w:types>
          <w:type w:val="bbPlcHdr"/>
        </w:types>
        <w:behaviors>
          <w:behavior w:val="content"/>
        </w:behaviors>
        <w:guid w:val="{2BA864C0-8AED-4563-A023-3EB5C717F478}"/>
      </w:docPartPr>
      <w:docPartBody>
        <w:p w:rsidR="00002058" w:rsidRDefault="009F676C" w:rsidP="009F676C">
          <w:pPr>
            <w:pStyle w:val="FE2350A559764E42AA8530D72A9D542E"/>
          </w:pPr>
          <w:r w:rsidRPr="001C096C">
            <w:rPr>
              <w:rFonts w:ascii="Arial" w:hAnsi="Arial" w:cs="Arial"/>
              <w:color w:val="000000"/>
              <w:sz w:val="20"/>
              <w:szCs w:val="20"/>
            </w:rPr>
            <w:t xml:space="preserve"> </w:t>
          </w:r>
        </w:p>
      </w:docPartBody>
    </w:docPart>
    <w:docPart>
      <w:docPartPr>
        <w:name w:val="430B330945024D0D950119BD1BAC3D81"/>
        <w:category>
          <w:name w:val="General"/>
          <w:gallery w:val="placeholder"/>
        </w:category>
        <w:types>
          <w:type w:val="bbPlcHdr"/>
        </w:types>
        <w:behaviors>
          <w:behavior w:val="content"/>
        </w:behaviors>
        <w:guid w:val="{B5AE0C49-015E-4070-94CD-C2595BD2B4D0}"/>
      </w:docPartPr>
      <w:docPartBody>
        <w:p w:rsidR="00002058" w:rsidRDefault="009F676C" w:rsidP="009F676C">
          <w:pPr>
            <w:pStyle w:val="430B330945024D0D950119BD1BAC3D81"/>
          </w:pPr>
          <w:r w:rsidRPr="001C096C">
            <w:rPr>
              <w:rFonts w:ascii="Arial" w:hAnsi="Arial" w:cs="Arial"/>
              <w:color w:val="000000"/>
              <w:sz w:val="20"/>
              <w:szCs w:val="20"/>
            </w:rPr>
            <w:t xml:space="preserve"> </w:t>
          </w:r>
        </w:p>
      </w:docPartBody>
    </w:docPart>
    <w:docPart>
      <w:docPartPr>
        <w:name w:val="9F097500BFA24FD3BAE59E5E000EC24F"/>
        <w:category>
          <w:name w:val="General"/>
          <w:gallery w:val="placeholder"/>
        </w:category>
        <w:types>
          <w:type w:val="bbPlcHdr"/>
        </w:types>
        <w:behaviors>
          <w:behavior w:val="content"/>
        </w:behaviors>
        <w:guid w:val="{681AB692-D703-4F3E-8488-5D9E9069B422}"/>
      </w:docPartPr>
      <w:docPartBody>
        <w:p w:rsidR="00002058" w:rsidRDefault="009F676C" w:rsidP="009F676C">
          <w:pPr>
            <w:pStyle w:val="9F097500BFA24FD3BAE59E5E000EC24F"/>
          </w:pPr>
          <w:r w:rsidRPr="001C096C">
            <w:rPr>
              <w:rFonts w:ascii="Arial" w:hAnsi="Arial" w:cs="Arial"/>
              <w:color w:val="000000"/>
              <w:sz w:val="20"/>
              <w:szCs w:val="20"/>
            </w:rPr>
            <w:t xml:space="preserve"> </w:t>
          </w:r>
        </w:p>
      </w:docPartBody>
    </w:docPart>
    <w:docPart>
      <w:docPartPr>
        <w:name w:val="0B4D29AA40BC4F9D9C7E942F18F5D828"/>
        <w:category>
          <w:name w:val="General"/>
          <w:gallery w:val="placeholder"/>
        </w:category>
        <w:types>
          <w:type w:val="bbPlcHdr"/>
        </w:types>
        <w:behaviors>
          <w:behavior w:val="content"/>
        </w:behaviors>
        <w:guid w:val="{9A2A1C8D-0D0F-41F2-8E22-86FC7CC2B17C}"/>
      </w:docPartPr>
      <w:docPartBody>
        <w:p w:rsidR="00002058" w:rsidRDefault="009F676C" w:rsidP="009F676C">
          <w:pPr>
            <w:pStyle w:val="0B4D29AA40BC4F9D9C7E942F18F5D828"/>
          </w:pPr>
          <w:r w:rsidRPr="001C096C">
            <w:rPr>
              <w:rFonts w:ascii="Arial" w:hAnsi="Arial" w:cs="Arial"/>
              <w:color w:val="000000"/>
              <w:sz w:val="20"/>
              <w:szCs w:val="20"/>
            </w:rPr>
            <w:t xml:space="preserve"> </w:t>
          </w:r>
        </w:p>
      </w:docPartBody>
    </w:docPart>
    <w:docPart>
      <w:docPartPr>
        <w:name w:val="2996F80B5E7441C2BD5EF06F11ED7B1B"/>
        <w:category>
          <w:name w:val="General"/>
          <w:gallery w:val="placeholder"/>
        </w:category>
        <w:types>
          <w:type w:val="bbPlcHdr"/>
        </w:types>
        <w:behaviors>
          <w:behavior w:val="content"/>
        </w:behaviors>
        <w:guid w:val="{7112160E-DB44-47F3-8B29-39778EFD3174}"/>
      </w:docPartPr>
      <w:docPartBody>
        <w:p w:rsidR="00002058" w:rsidRDefault="009F676C" w:rsidP="009F676C">
          <w:pPr>
            <w:pStyle w:val="2996F80B5E7441C2BD5EF06F11ED7B1B"/>
          </w:pPr>
          <w:r w:rsidRPr="001C096C">
            <w:rPr>
              <w:rFonts w:ascii="Arial" w:hAnsi="Arial" w:cs="Arial"/>
              <w:color w:val="000000"/>
              <w:sz w:val="20"/>
              <w:szCs w:val="20"/>
            </w:rPr>
            <w:t xml:space="preserve"> </w:t>
          </w:r>
        </w:p>
      </w:docPartBody>
    </w:docPart>
    <w:docPart>
      <w:docPartPr>
        <w:name w:val="9FB69D0E2DDE4DE9B9051E94B60B7733"/>
        <w:category>
          <w:name w:val="General"/>
          <w:gallery w:val="placeholder"/>
        </w:category>
        <w:types>
          <w:type w:val="bbPlcHdr"/>
        </w:types>
        <w:behaviors>
          <w:behavior w:val="content"/>
        </w:behaviors>
        <w:guid w:val="{EF022120-E246-4FBC-84AB-B63C4511FC78}"/>
      </w:docPartPr>
      <w:docPartBody>
        <w:p w:rsidR="00002058" w:rsidRDefault="009F676C" w:rsidP="009F676C">
          <w:pPr>
            <w:pStyle w:val="9FB69D0E2DDE4DE9B9051E94B60B7733"/>
          </w:pPr>
          <w:r w:rsidRPr="001C096C">
            <w:rPr>
              <w:rFonts w:ascii="Arial" w:hAnsi="Arial" w:cs="Arial"/>
              <w:color w:val="000000"/>
              <w:sz w:val="20"/>
              <w:szCs w:val="20"/>
            </w:rPr>
            <w:t xml:space="preserve"> </w:t>
          </w:r>
        </w:p>
      </w:docPartBody>
    </w:docPart>
    <w:docPart>
      <w:docPartPr>
        <w:name w:val="1F6432BD9AD94C5CA617D61D3A7809F8"/>
        <w:category>
          <w:name w:val="General"/>
          <w:gallery w:val="placeholder"/>
        </w:category>
        <w:types>
          <w:type w:val="bbPlcHdr"/>
        </w:types>
        <w:behaviors>
          <w:behavior w:val="content"/>
        </w:behaviors>
        <w:guid w:val="{08E130C5-2EA9-4C25-9828-CF36F5D3FFFB}"/>
      </w:docPartPr>
      <w:docPartBody>
        <w:p w:rsidR="00002058" w:rsidRDefault="009F676C" w:rsidP="009F676C">
          <w:pPr>
            <w:pStyle w:val="1F6432BD9AD94C5CA617D61D3A7809F8"/>
          </w:pPr>
          <w:r w:rsidRPr="001C096C">
            <w:rPr>
              <w:rFonts w:ascii="Arial" w:hAnsi="Arial" w:cs="Arial"/>
              <w:color w:val="000000"/>
              <w:sz w:val="20"/>
              <w:szCs w:val="20"/>
            </w:rPr>
            <w:t xml:space="preserve"> </w:t>
          </w:r>
        </w:p>
      </w:docPartBody>
    </w:docPart>
    <w:docPart>
      <w:docPartPr>
        <w:name w:val="5822CF4A15E846A3804025D4795D29D4"/>
        <w:category>
          <w:name w:val="General"/>
          <w:gallery w:val="placeholder"/>
        </w:category>
        <w:types>
          <w:type w:val="bbPlcHdr"/>
        </w:types>
        <w:behaviors>
          <w:behavior w:val="content"/>
        </w:behaviors>
        <w:guid w:val="{CD2BF2D0-0BDF-4F00-BD4E-938EEB017292}"/>
      </w:docPartPr>
      <w:docPartBody>
        <w:p w:rsidR="00002058" w:rsidRDefault="009F676C" w:rsidP="009F676C">
          <w:pPr>
            <w:pStyle w:val="5822CF4A15E846A3804025D4795D29D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5EB5762C604AB98894B24F04624404"/>
        <w:category>
          <w:name w:val="General"/>
          <w:gallery w:val="placeholder"/>
        </w:category>
        <w:types>
          <w:type w:val="bbPlcHdr"/>
        </w:types>
        <w:behaviors>
          <w:behavior w:val="content"/>
        </w:behaviors>
        <w:guid w:val="{D5ED4F48-6B97-43EC-BEFA-C8EC63DB26A0}"/>
      </w:docPartPr>
      <w:docPartBody>
        <w:p w:rsidR="00002058" w:rsidRDefault="009F676C" w:rsidP="009F676C">
          <w:pPr>
            <w:pStyle w:val="F55EB5762C604AB98894B24F04624404"/>
          </w:pPr>
          <w:r w:rsidRPr="001C096C">
            <w:rPr>
              <w:rFonts w:ascii="Arial" w:hAnsi="Arial" w:cs="Arial"/>
              <w:color w:val="000000"/>
              <w:sz w:val="20"/>
              <w:szCs w:val="20"/>
            </w:rPr>
            <w:t xml:space="preserve"> </w:t>
          </w:r>
        </w:p>
      </w:docPartBody>
    </w:docPart>
    <w:docPart>
      <w:docPartPr>
        <w:name w:val="EDC2A5FE5E4E4FECAF8C881BAF2D5D37"/>
        <w:category>
          <w:name w:val="General"/>
          <w:gallery w:val="placeholder"/>
        </w:category>
        <w:types>
          <w:type w:val="bbPlcHdr"/>
        </w:types>
        <w:behaviors>
          <w:behavior w:val="content"/>
        </w:behaviors>
        <w:guid w:val="{12CECF76-4B28-4DC4-B4DC-BD14071D07B0}"/>
      </w:docPartPr>
      <w:docPartBody>
        <w:p w:rsidR="00002058" w:rsidRDefault="009F676C" w:rsidP="009F676C">
          <w:pPr>
            <w:pStyle w:val="EDC2A5FE5E4E4FECAF8C881BAF2D5D37"/>
          </w:pPr>
          <w:r w:rsidRPr="001C096C">
            <w:rPr>
              <w:rFonts w:ascii="Arial" w:hAnsi="Arial" w:cs="Arial"/>
              <w:color w:val="000000"/>
              <w:sz w:val="20"/>
              <w:szCs w:val="20"/>
            </w:rPr>
            <w:t xml:space="preserve"> </w:t>
          </w:r>
        </w:p>
      </w:docPartBody>
    </w:docPart>
    <w:docPart>
      <w:docPartPr>
        <w:name w:val="135391A2D96041D0A17D3164CBDDFDAF"/>
        <w:category>
          <w:name w:val="General"/>
          <w:gallery w:val="placeholder"/>
        </w:category>
        <w:types>
          <w:type w:val="bbPlcHdr"/>
        </w:types>
        <w:behaviors>
          <w:behavior w:val="content"/>
        </w:behaviors>
        <w:guid w:val="{0359E23B-508F-4F0E-952A-B5FB5C656591}"/>
      </w:docPartPr>
      <w:docPartBody>
        <w:p w:rsidR="00002058" w:rsidRDefault="009F676C" w:rsidP="009F676C">
          <w:pPr>
            <w:pStyle w:val="135391A2D96041D0A17D3164CBDDFDAF"/>
          </w:pPr>
          <w:r w:rsidRPr="001C096C">
            <w:rPr>
              <w:rFonts w:ascii="Arial" w:hAnsi="Arial" w:cs="Arial"/>
              <w:color w:val="000000"/>
              <w:sz w:val="20"/>
              <w:szCs w:val="20"/>
            </w:rPr>
            <w:t xml:space="preserve"> </w:t>
          </w:r>
        </w:p>
      </w:docPartBody>
    </w:docPart>
    <w:docPart>
      <w:docPartPr>
        <w:name w:val="D764466D470446898E8842D6AFCBDC8B"/>
        <w:category>
          <w:name w:val="General"/>
          <w:gallery w:val="placeholder"/>
        </w:category>
        <w:types>
          <w:type w:val="bbPlcHdr"/>
        </w:types>
        <w:behaviors>
          <w:behavior w:val="content"/>
        </w:behaviors>
        <w:guid w:val="{570DAAFB-6ECC-4B4A-ADB8-5BC465ED2292}"/>
      </w:docPartPr>
      <w:docPartBody>
        <w:p w:rsidR="00002058" w:rsidRDefault="009F676C" w:rsidP="009F676C">
          <w:pPr>
            <w:pStyle w:val="D764466D470446898E8842D6AFCBDC8B"/>
          </w:pPr>
          <w:r w:rsidRPr="001C096C">
            <w:rPr>
              <w:rFonts w:ascii="Arial" w:hAnsi="Arial" w:cs="Arial"/>
              <w:color w:val="000000"/>
              <w:sz w:val="20"/>
              <w:szCs w:val="20"/>
            </w:rPr>
            <w:t xml:space="preserve"> </w:t>
          </w:r>
        </w:p>
      </w:docPartBody>
    </w:docPart>
    <w:docPart>
      <w:docPartPr>
        <w:name w:val="E0CDD2EA12F94A3AA99D03B0CA53FAF4"/>
        <w:category>
          <w:name w:val="General"/>
          <w:gallery w:val="placeholder"/>
        </w:category>
        <w:types>
          <w:type w:val="bbPlcHdr"/>
        </w:types>
        <w:behaviors>
          <w:behavior w:val="content"/>
        </w:behaviors>
        <w:guid w:val="{1C6263D1-8E25-44B2-9CA4-3E86FEF6BA98}"/>
      </w:docPartPr>
      <w:docPartBody>
        <w:p w:rsidR="00002058" w:rsidRDefault="009F676C" w:rsidP="009F676C">
          <w:pPr>
            <w:pStyle w:val="E0CDD2EA12F94A3AA99D03B0CA53FAF4"/>
          </w:pPr>
          <w:r w:rsidRPr="001C096C">
            <w:rPr>
              <w:rFonts w:ascii="Arial" w:hAnsi="Arial" w:cs="Arial"/>
              <w:color w:val="000000"/>
              <w:sz w:val="20"/>
              <w:szCs w:val="20"/>
            </w:rPr>
            <w:t xml:space="preserve"> </w:t>
          </w:r>
        </w:p>
      </w:docPartBody>
    </w:docPart>
    <w:docPart>
      <w:docPartPr>
        <w:name w:val="366779AF951A4B7A912811377106B557"/>
        <w:category>
          <w:name w:val="General"/>
          <w:gallery w:val="placeholder"/>
        </w:category>
        <w:types>
          <w:type w:val="bbPlcHdr"/>
        </w:types>
        <w:behaviors>
          <w:behavior w:val="content"/>
        </w:behaviors>
        <w:guid w:val="{DCB093FC-8E7B-4248-BF25-07160D2428F7}"/>
      </w:docPartPr>
      <w:docPartBody>
        <w:p w:rsidR="00002058" w:rsidRDefault="009F676C" w:rsidP="009F676C">
          <w:pPr>
            <w:pStyle w:val="366779AF951A4B7A912811377106B557"/>
          </w:pPr>
          <w:r w:rsidRPr="001C096C">
            <w:rPr>
              <w:rFonts w:ascii="Arial" w:hAnsi="Arial" w:cs="Arial"/>
              <w:color w:val="000000"/>
              <w:sz w:val="20"/>
              <w:szCs w:val="20"/>
            </w:rPr>
            <w:t xml:space="preserve"> </w:t>
          </w:r>
        </w:p>
      </w:docPartBody>
    </w:docPart>
    <w:docPart>
      <w:docPartPr>
        <w:name w:val="6B9136FD12814AB7A1A58D35C463C6F9"/>
        <w:category>
          <w:name w:val="General"/>
          <w:gallery w:val="placeholder"/>
        </w:category>
        <w:types>
          <w:type w:val="bbPlcHdr"/>
        </w:types>
        <w:behaviors>
          <w:behavior w:val="content"/>
        </w:behaviors>
        <w:guid w:val="{6E0184E6-22D1-4128-8E2D-0C44FF2C3B6E}"/>
      </w:docPartPr>
      <w:docPartBody>
        <w:p w:rsidR="00002058" w:rsidRDefault="009F676C" w:rsidP="009F676C">
          <w:pPr>
            <w:pStyle w:val="6B9136FD12814AB7A1A58D35C463C6F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06C33D08C3D4C318615EE4C90CAC78B"/>
        <w:category>
          <w:name w:val="General"/>
          <w:gallery w:val="placeholder"/>
        </w:category>
        <w:types>
          <w:type w:val="bbPlcHdr"/>
        </w:types>
        <w:behaviors>
          <w:behavior w:val="content"/>
        </w:behaviors>
        <w:guid w:val="{CD7AF4C5-5682-4FFB-9FEF-D142BC867A1B}"/>
      </w:docPartPr>
      <w:docPartBody>
        <w:p w:rsidR="00002058" w:rsidRDefault="009F676C" w:rsidP="009F676C">
          <w:pPr>
            <w:pStyle w:val="906C33D08C3D4C318615EE4C90CAC78B"/>
          </w:pPr>
          <w:r w:rsidRPr="001C096C">
            <w:rPr>
              <w:rFonts w:ascii="Arial" w:hAnsi="Arial" w:cs="Arial"/>
              <w:color w:val="000000"/>
              <w:sz w:val="20"/>
              <w:szCs w:val="20"/>
            </w:rPr>
            <w:t xml:space="preserve"> </w:t>
          </w:r>
        </w:p>
      </w:docPartBody>
    </w:docPart>
    <w:docPart>
      <w:docPartPr>
        <w:name w:val="C7442307C3C342EB9C175A27FF69387B"/>
        <w:category>
          <w:name w:val="General"/>
          <w:gallery w:val="placeholder"/>
        </w:category>
        <w:types>
          <w:type w:val="bbPlcHdr"/>
        </w:types>
        <w:behaviors>
          <w:behavior w:val="content"/>
        </w:behaviors>
        <w:guid w:val="{DD638E28-F55F-47FC-AD45-963AB2959E63}"/>
      </w:docPartPr>
      <w:docPartBody>
        <w:p w:rsidR="00002058" w:rsidRDefault="009F676C" w:rsidP="009F676C">
          <w:pPr>
            <w:pStyle w:val="C7442307C3C342EB9C175A27FF69387B"/>
          </w:pPr>
          <w:r w:rsidRPr="001C096C">
            <w:rPr>
              <w:rFonts w:ascii="Arial" w:hAnsi="Arial" w:cs="Arial"/>
              <w:color w:val="000000"/>
              <w:sz w:val="20"/>
              <w:szCs w:val="20"/>
            </w:rPr>
            <w:t xml:space="preserve"> </w:t>
          </w:r>
        </w:p>
      </w:docPartBody>
    </w:docPart>
    <w:docPart>
      <w:docPartPr>
        <w:name w:val="86C9ED15884842189572391B623C746C"/>
        <w:category>
          <w:name w:val="General"/>
          <w:gallery w:val="placeholder"/>
        </w:category>
        <w:types>
          <w:type w:val="bbPlcHdr"/>
        </w:types>
        <w:behaviors>
          <w:behavior w:val="content"/>
        </w:behaviors>
        <w:guid w:val="{F17E6380-CDA9-40F3-8132-886555CE2193}"/>
      </w:docPartPr>
      <w:docPartBody>
        <w:p w:rsidR="00002058" w:rsidRDefault="009F676C" w:rsidP="009F676C">
          <w:pPr>
            <w:pStyle w:val="86C9ED15884842189572391B623C746C"/>
          </w:pPr>
          <w:r w:rsidRPr="001C096C">
            <w:rPr>
              <w:rFonts w:ascii="Arial" w:hAnsi="Arial" w:cs="Arial"/>
              <w:color w:val="000000"/>
              <w:sz w:val="20"/>
              <w:szCs w:val="20"/>
            </w:rPr>
            <w:t xml:space="preserve"> </w:t>
          </w:r>
        </w:p>
      </w:docPartBody>
    </w:docPart>
    <w:docPart>
      <w:docPartPr>
        <w:name w:val="37303C324320415B80487E6F5D532C1C"/>
        <w:category>
          <w:name w:val="General"/>
          <w:gallery w:val="placeholder"/>
        </w:category>
        <w:types>
          <w:type w:val="bbPlcHdr"/>
        </w:types>
        <w:behaviors>
          <w:behavior w:val="content"/>
        </w:behaviors>
        <w:guid w:val="{F32662CF-95C7-47F4-ADA1-F990650439B1}"/>
      </w:docPartPr>
      <w:docPartBody>
        <w:p w:rsidR="00002058" w:rsidRDefault="009F676C" w:rsidP="009F676C">
          <w:pPr>
            <w:pStyle w:val="37303C324320415B80487E6F5D532C1C"/>
          </w:pPr>
          <w:r w:rsidRPr="001C096C">
            <w:rPr>
              <w:rFonts w:ascii="Arial" w:hAnsi="Arial" w:cs="Arial"/>
              <w:color w:val="000000"/>
              <w:sz w:val="20"/>
              <w:szCs w:val="20"/>
            </w:rPr>
            <w:t xml:space="preserve"> </w:t>
          </w:r>
        </w:p>
      </w:docPartBody>
    </w:docPart>
    <w:docPart>
      <w:docPartPr>
        <w:name w:val="90C9D8B01F8F481784314D88C2C61B04"/>
        <w:category>
          <w:name w:val="General"/>
          <w:gallery w:val="placeholder"/>
        </w:category>
        <w:types>
          <w:type w:val="bbPlcHdr"/>
        </w:types>
        <w:behaviors>
          <w:behavior w:val="content"/>
        </w:behaviors>
        <w:guid w:val="{1906A43A-E75C-4C5B-9167-2740A28A61D8}"/>
      </w:docPartPr>
      <w:docPartBody>
        <w:p w:rsidR="00002058" w:rsidRDefault="009F676C" w:rsidP="009F676C">
          <w:pPr>
            <w:pStyle w:val="90C9D8B01F8F481784314D88C2C61B04"/>
          </w:pPr>
          <w:r w:rsidRPr="001C096C">
            <w:rPr>
              <w:rFonts w:ascii="Arial" w:hAnsi="Arial" w:cs="Arial"/>
              <w:color w:val="000000"/>
              <w:sz w:val="20"/>
              <w:szCs w:val="20"/>
            </w:rPr>
            <w:t xml:space="preserve"> </w:t>
          </w:r>
        </w:p>
      </w:docPartBody>
    </w:docPart>
    <w:docPart>
      <w:docPartPr>
        <w:name w:val="CF68793C1168488D8B8E62D688F09455"/>
        <w:category>
          <w:name w:val="General"/>
          <w:gallery w:val="placeholder"/>
        </w:category>
        <w:types>
          <w:type w:val="bbPlcHdr"/>
        </w:types>
        <w:behaviors>
          <w:behavior w:val="content"/>
        </w:behaviors>
        <w:guid w:val="{DBC6B816-4468-47ED-B23A-19631A5603B3}"/>
      </w:docPartPr>
      <w:docPartBody>
        <w:p w:rsidR="00002058" w:rsidRDefault="009F676C" w:rsidP="009F676C">
          <w:pPr>
            <w:pStyle w:val="CF68793C1168488D8B8E62D688F09455"/>
          </w:pPr>
          <w:r w:rsidRPr="001C096C">
            <w:rPr>
              <w:rFonts w:ascii="Arial" w:hAnsi="Arial" w:cs="Arial"/>
              <w:color w:val="000000"/>
              <w:sz w:val="20"/>
              <w:szCs w:val="20"/>
            </w:rPr>
            <w:t xml:space="preserve"> </w:t>
          </w:r>
        </w:p>
      </w:docPartBody>
    </w:docPart>
    <w:docPart>
      <w:docPartPr>
        <w:name w:val="F83B177CD7A84D42B3AADAEEB0198780"/>
        <w:category>
          <w:name w:val="General"/>
          <w:gallery w:val="placeholder"/>
        </w:category>
        <w:types>
          <w:type w:val="bbPlcHdr"/>
        </w:types>
        <w:behaviors>
          <w:behavior w:val="content"/>
        </w:behaviors>
        <w:guid w:val="{2364EB97-A0F4-4567-9647-3D6867EE6608}"/>
      </w:docPartPr>
      <w:docPartBody>
        <w:p w:rsidR="00002058" w:rsidRDefault="009F676C" w:rsidP="009F676C">
          <w:pPr>
            <w:pStyle w:val="F83B177CD7A84D42B3AADAEEB0198780"/>
          </w:pPr>
          <w:r w:rsidRPr="002B6B3C">
            <w:rPr>
              <w:rFonts w:ascii="Arial" w:hAnsi="Arial" w:cs="Arial"/>
              <w:sz w:val="20"/>
              <w:szCs w:val="20"/>
            </w:rPr>
            <w:t xml:space="preserve">(ostalo upisati) </w:t>
          </w:r>
        </w:p>
      </w:docPartBody>
    </w:docPart>
    <w:docPart>
      <w:docPartPr>
        <w:name w:val="FE6BCB74F8874B4BAAFB5CCCC10E582E"/>
        <w:category>
          <w:name w:val="General"/>
          <w:gallery w:val="placeholder"/>
        </w:category>
        <w:types>
          <w:type w:val="bbPlcHdr"/>
        </w:types>
        <w:behaviors>
          <w:behavior w:val="content"/>
        </w:behaviors>
        <w:guid w:val="{B67457AF-94D5-44AC-8419-593DB3484D49}"/>
      </w:docPartPr>
      <w:docPartBody>
        <w:p w:rsidR="00002058" w:rsidRDefault="009F676C" w:rsidP="009F676C">
          <w:pPr>
            <w:pStyle w:val="FE6BCB74F8874B4BAAFB5CCCC10E582E"/>
          </w:pPr>
          <w:r w:rsidRPr="001C096C">
            <w:rPr>
              <w:rFonts w:ascii="Arial" w:hAnsi="Arial" w:cs="Arial"/>
              <w:color w:val="000000"/>
              <w:sz w:val="20"/>
              <w:szCs w:val="20"/>
            </w:rPr>
            <w:t xml:space="preserve"> </w:t>
          </w:r>
        </w:p>
      </w:docPartBody>
    </w:docPart>
    <w:docPart>
      <w:docPartPr>
        <w:name w:val="AF304B3BEB5E4F329BD7F55B9BDFCEB6"/>
        <w:category>
          <w:name w:val="General"/>
          <w:gallery w:val="placeholder"/>
        </w:category>
        <w:types>
          <w:type w:val="bbPlcHdr"/>
        </w:types>
        <w:behaviors>
          <w:behavior w:val="content"/>
        </w:behaviors>
        <w:guid w:val="{C7B80ACD-38DC-466A-AD26-96566B8272E8}"/>
      </w:docPartPr>
      <w:docPartBody>
        <w:p w:rsidR="00002058" w:rsidRDefault="009F676C" w:rsidP="009F676C">
          <w:pPr>
            <w:pStyle w:val="AF304B3BEB5E4F329BD7F55B9BDFCEB6"/>
          </w:pPr>
          <w:r w:rsidRPr="001C096C">
            <w:rPr>
              <w:rFonts w:ascii="Arial" w:hAnsi="Arial" w:cs="Arial"/>
              <w:color w:val="000000"/>
              <w:sz w:val="20"/>
              <w:szCs w:val="20"/>
            </w:rPr>
            <w:t xml:space="preserve"> </w:t>
          </w:r>
        </w:p>
      </w:docPartBody>
    </w:docPart>
    <w:docPart>
      <w:docPartPr>
        <w:name w:val="3983DAC9BFF94B7E9A78A1D9AEC97245"/>
        <w:category>
          <w:name w:val="General"/>
          <w:gallery w:val="placeholder"/>
        </w:category>
        <w:types>
          <w:type w:val="bbPlcHdr"/>
        </w:types>
        <w:behaviors>
          <w:behavior w:val="content"/>
        </w:behaviors>
        <w:guid w:val="{15435A19-9B0B-4743-B0C4-7C3A12ADF00C}"/>
      </w:docPartPr>
      <w:docPartBody>
        <w:p w:rsidR="00002058" w:rsidRDefault="009F676C" w:rsidP="009F676C">
          <w:pPr>
            <w:pStyle w:val="3983DAC9BFF94B7E9A78A1D9AEC97245"/>
          </w:pPr>
          <w:r w:rsidRPr="001C096C">
            <w:rPr>
              <w:rFonts w:ascii="Arial" w:hAnsi="Arial" w:cs="Arial"/>
              <w:color w:val="000000"/>
              <w:sz w:val="20"/>
              <w:szCs w:val="20"/>
            </w:rPr>
            <w:t xml:space="preserve"> </w:t>
          </w:r>
        </w:p>
      </w:docPartBody>
    </w:docPart>
    <w:docPart>
      <w:docPartPr>
        <w:name w:val="F5ADF66817804153B2C743A60A99F877"/>
        <w:category>
          <w:name w:val="General"/>
          <w:gallery w:val="placeholder"/>
        </w:category>
        <w:types>
          <w:type w:val="bbPlcHdr"/>
        </w:types>
        <w:behaviors>
          <w:behavior w:val="content"/>
        </w:behaviors>
        <w:guid w:val="{6D548048-B2D1-4E24-B64A-C788D777A68F}"/>
      </w:docPartPr>
      <w:docPartBody>
        <w:p w:rsidR="00002058" w:rsidRDefault="009F676C" w:rsidP="009F676C">
          <w:pPr>
            <w:pStyle w:val="F5ADF66817804153B2C743A60A99F877"/>
          </w:pPr>
          <w:r w:rsidRPr="001C096C">
            <w:rPr>
              <w:rFonts w:ascii="Arial" w:hAnsi="Arial" w:cs="Arial"/>
              <w:color w:val="000000"/>
              <w:sz w:val="20"/>
              <w:szCs w:val="20"/>
            </w:rPr>
            <w:t xml:space="preserve">  </w:t>
          </w:r>
        </w:p>
      </w:docPartBody>
    </w:docPart>
    <w:docPart>
      <w:docPartPr>
        <w:name w:val="1029D3F048BC401B9E7373330C603502"/>
        <w:category>
          <w:name w:val="General"/>
          <w:gallery w:val="placeholder"/>
        </w:category>
        <w:types>
          <w:type w:val="bbPlcHdr"/>
        </w:types>
        <w:behaviors>
          <w:behavior w:val="content"/>
        </w:behaviors>
        <w:guid w:val="{CC2C98AE-97FA-409A-8D9C-30F1BE8F3D77}"/>
      </w:docPartPr>
      <w:docPartBody>
        <w:p w:rsidR="00002058" w:rsidRDefault="009F676C" w:rsidP="009F676C">
          <w:pPr>
            <w:pStyle w:val="1029D3F048BC401B9E7373330C603502"/>
          </w:pPr>
          <w:r w:rsidRPr="001C096C">
            <w:rPr>
              <w:rFonts w:ascii="Arial" w:hAnsi="Arial" w:cs="Arial"/>
              <w:color w:val="000000"/>
              <w:sz w:val="20"/>
              <w:szCs w:val="20"/>
            </w:rPr>
            <w:t xml:space="preserve"> </w:t>
          </w:r>
        </w:p>
      </w:docPartBody>
    </w:docPart>
    <w:docPart>
      <w:docPartPr>
        <w:name w:val="BC7CB6F42A94480F82E3A2116F270470"/>
        <w:category>
          <w:name w:val="General"/>
          <w:gallery w:val="placeholder"/>
        </w:category>
        <w:types>
          <w:type w:val="bbPlcHdr"/>
        </w:types>
        <w:behaviors>
          <w:behavior w:val="content"/>
        </w:behaviors>
        <w:guid w:val="{47DCE7F0-16BD-4F87-96F2-814E94C9FA1D}"/>
      </w:docPartPr>
      <w:docPartBody>
        <w:p w:rsidR="00002058" w:rsidRDefault="009F676C" w:rsidP="009F676C">
          <w:pPr>
            <w:pStyle w:val="BC7CB6F42A94480F82E3A2116F270470"/>
          </w:pPr>
          <w:r w:rsidRPr="001C096C">
            <w:rPr>
              <w:rFonts w:ascii="Arial" w:hAnsi="Arial" w:cs="Arial"/>
              <w:color w:val="000000"/>
              <w:sz w:val="20"/>
              <w:szCs w:val="20"/>
            </w:rPr>
            <w:t xml:space="preserve"> </w:t>
          </w:r>
        </w:p>
      </w:docPartBody>
    </w:docPart>
    <w:docPart>
      <w:docPartPr>
        <w:name w:val="9C0B13A730C5490DB5CB6926B574446F"/>
        <w:category>
          <w:name w:val="General"/>
          <w:gallery w:val="placeholder"/>
        </w:category>
        <w:types>
          <w:type w:val="bbPlcHdr"/>
        </w:types>
        <w:behaviors>
          <w:behavior w:val="content"/>
        </w:behaviors>
        <w:guid w:val="{FAF2ED10-8454-4C67-A3E0-16D3315572E1}"/>
      </w:docPartPr>
      <w:docPartBody>
        <w:p w:rsidR="00002058" w:rsidRDefault="009F676C" w:rsidP="009F676C">
          <w:pPr>
            <w:pStyle w:val="9C0B13A730C5490DB5CB6926B574446F"/>
          </w:pPr>
          <w:r>
            <w:rPr>
              <w:rStyle w:val="PlaceholderText"/>
            </w:rPr>
            <w:t>ECTS</w:t>
          </w:r>
        </w:p>
      </w:docPartBody>
    </w:docPart>
    <w:docPart>
      <w:docPartPr>
        <w:name w:val="7836C5E957E14C8CA0834978F71508C5"/>
        <w:category>
          <w:name w:val="General"/>
          <w:gallery w:val="placeholder"/>
        </w:category>
        <w:types>
          <w:type w:val="bbPlcHdr"/>
        </w:types>
        <w:behaviors>
          <w:behavior w:val="content"/>
        </w:behaviors>
        <w:guid w:val="{1189B3A8-3DCE-49C4-99D1-18720BF5F827}"/>
      </w:docPartPr>
      <w:docPartBody>
        <w:p w:rsidR="00002058" w:rsidRDefault="009F676C" w:rsidP="009F676C">
          <w:pPr>
            <w:pStyle w:val="7836C5E957E14C8CA0834978F71508C5"/>
          </w:pPr>
          <w:r>
            <w:rPr>
              <w:rStyle w:val="PlaceholderText"/>
            </w:rPr>
            <w:t>Metode i kriteriji vrednovanja</w:t>
          </w:r>
        </w:p>
      </w:docPartBody>
    </w:docPart>
    <w:docPart>
      <w:docPartPr>
        <w:name w:val="857D6BB47B844272A40E222C6FDEDB9E"/>
        <w:category>
          <w:name w:val="General"/>
          <w:gallery w:val="placeholder"/>
        </w:category>
        <w:types>
          <w:type w:val="bbPlcHdr"/>
        </w:types>
        <w:behaviors>
          <w:behavior w:val="content"/>
        </w:behaviors>
        <w:guid w:val="{8B335DCA-A5A3-4AE0-8201-F710690B4220}"/>
      </w:docPartPr>
      <w:docPartBody>
        <w:p w:rsidR="00002058" w:rsidRDefault="009F676C" w:rsidP="009F676C">
          <w:pPr>
            <w:pStyle w:val="857D6BB47B844272A40E222C6FDEDB9E"/>
          </w:pPr>
          <w:r>
            <w:rPr>
              <w:rStyle w:val="PlaceholderText"/>
            </w:rPr>
            <w:t>Obveze studenata</w:t>
          </w:r>
        </w:p>
      </w:docPartBody>
    </w:docPart>
    <w:docPart>
      <w:docPartPr>
        <w:name w:val="31C48F5EF9A244D399A114AB81C2D039"/>
        <w:category>
          <w:name w:val="General"/>
          <w:gallery w:val="placeholder"/>
        </w:category>
        <w:types>
          <w:type w:val="bbPlcHdr"/>
        </w:types>
        <w:behaviors>
          <w:behavior w:val="content"/>
        </w:behaviors>
        <w:guid w:val="{FA31C363-E986-47E1-9E2D-F91A9E922180}"/>
      </w:docPartPr>
      <w:docPartBody>
        <w:p w:rsidR="00002058" w:rsidRDefault="009F676C" w:rsidP="009F676C">
          <w:pPr>
            <w:pStyle w:val="31C48F5EF9A244D399A114AB81C2D039"/>
          </w:pPr>
          <w:r>
            <w:rPr>
              <w:rStyle w:val="PlaceholderText"/>
            </w:rPr>
            <w:t>Obveze studenata</w:t>
          </w:r>
        </w:p>
      </w:docPartBody>
    </w:docPart>
    <w:docPart>
      <w:docPartPr>
        <w:name w:val="8EB2C23F21B5488ABD068C4034C3EEDB"/>
        <w:category>
          <w:name w:val="General"/>
          <w:gallery w:val="placeholder"/>
        </w:category>
        <w:types>
          <w:type w:val="bbPlcHdr"/>
        </w:types>
        <w:behaviors>
          <w:behavior w:val="content"/>
        </w:behaviors>
        <w:guid w:val="{7489D0A7-D145-44B1-9504-1B78BE843132}"/>
      </w:docPartPr>
      <w:docPartBody>
        <w:p w:rsidR="00002058" w:rsidRDefault="009F676C" w:rsidP="009F676C">
          <w:pPr>
            <w:pStyle w:val="8EB2C23F21B5488ABD068C4034C3EEDB"/>
          </w:pPr>
          <w:r>
            <w:rPr>
              <w:rFonts w:ascii="Arial" w:hAnsi="Arial" w:cs="Arial"/>
              <w:color w:val="000000"/>
              <w:sz w:val="20"/>
              <w:szCs w:val="20"/>
            </w:rPr>
            <w:t xml:space="preserve"> </w:t>
          </w:r>
        </w:p>
      </w:docPartBody>
    </w:docPart>
    <w:docPart>
      <w:docPartPr>
        <w:name w:val="72E5E3C463234D77A0D4BDE49E5984C8"/>
        <w:category>
          <w:name w:val="General"/>
          <w:gallery w:val="placeholder"/>
        </w:category>
        <w:types>
          <w:type w:val="bbPlcHdr"/>
        </w:types>
        <w:behaviors>
          <w:behavior w:val="content"/>
        </w:behaviors>
        <w:guid w:val="{946FC9FA-5C7D-4F7E-BA58-2577829EC50B}"/>
      </w:docPartPr>
      <w:docPartBody>
        <w:p w:rsidR="00002058" w:rsidRDefault="009F676C" w:rsidP="009F676C">
          <w:pPr>
            <w:pStyle w:val="72E5E3C463234D77A0D4BDE49E5984C8"/>
          </w:pPr>
          <w:r>
            <w:rPr>
              <w:rFonts w:ascii="Arial" w:hAnsi="Arial" w:cs="Arial"/>
              <w:color w:val="000000"/>
              <w:sz w:val="20"/>
              <w:szCs w:val="20"/>
            </w:rPr>
            <w:t xml:space="preserve"> </w:t>
          </w:r>
        </w:p>
      </w:docPartBody>
    </w:docPart>
    <w:docPart>
      <w:docPartPr>
        <w:name w:val="6B411DFD560A414DA2B8373525604E85"/>
        <w:category>
          <w:name w:val="General"/>
          <w:gallery w:val="placeholder"/>
        </w:category>
        <w:types>
          <w:type w:val="bbPlcHdr"/>
        </w:types>
        <w:behaviors>
          <w:behavior w:val="content"/>
        </w:behaviors>
        <w:guid w:val="{47CA519E-A274-418E-A96C-8EDD89915840}"/>
      </w:docPartPr>
      <w:docPartBody>
        <w:p w:rsidR="00002058" w:rsidRDefault="009F676C" w:rsidP="009F676C">
          <w:pPr>
            <w:pStyle w:val="6B411DFD560A414DA2B8373525604E85"/>
          </w:pPr>
          <w:r>
            <w:rPr>
              <w:rFonts w:ascii="Arial" w:hAnsi="Arial" w:cs="Arial"/>
              <w:color w:val="000000"/>
              <w:sz w:val="20"/>
              <w:szCs w:val="20"/>
            </w:rPr>
            <w:t xml:space="preserve"> </w:t>
          </w:r>
        </w:p>
      </w:docPartBody>
    </w:docPart>
    <w:docPart>
      <w:docPartPr>
        <w:name w:val="8D66CAF750CB489D975DF965F8ADEE56"/>
        <w:category>
          <w:name w:val="General"/>
          <w:gallery w:val="placeholder"/>
        </w:category>
        <w:types>
          <w:type w:val="bbPlcHdr"/>
        </w:types>
        <w:behaviors>
          <w:behavior w:val="content"/>
        </w:behaviors>
        <w:guid w:val="{F26F2F6F-2668-4AE3-B2CB-B46555C1FEDB}"/>
      </w:docPartPr>
      <w:docPartBody>
        <w:p w:rsidR="00002058" w:rsidRDefault="009F676C" w:rsidP="009F676C">
          <w:pPr>
            <w:pStyle w:val="8D66CAF750CB489D975DF965F8ADEE56"/>
          </w:pPr>
          <w:r>
            <w:rPr>
              <w:rFonts w:ascii="Arial" w:hAnsi="Arial" w:cs="Arial"/>
              <w:color w:val="000000"/>
              <w:sz w:val="20"/>
              <w:szCs w:val="20"/>
            </w:rPr>
            <w:t xml:space="preserve"> </w:t>
          </w:r>
        </w:p>
      </w:docPartBody>
    </w:docPart>
    <w:docPart>
      <w:docPartPr>
        <w:name w:val="1A4E7F1C20994EA8A0F70FF8D313B22A"/>
        <w:category>
          <w:name w:val="General"/>
          <w:gallery w:val="placeholder"/>
        </w:category>
        <w:types>
          <w:type w:val="bbPlcHdr"/>
        </w:types>
        <w:behaviors>
          <w:behavior w:val="content"/>
        </w:behaviors>
        <w:guid w:val="{94CD6C26-1BC6-4F55-A9BE-4605FA75E464}"/>
      </w:docPartPr>
      <w:docPartBody>
        <w:p w:rsidR="00002058" w:rsidRDefault="009F676C" w:rsidP="009F676C">
          <w:pPr>
            <w:pStyle w:val="1A4E7F1C20994EA8A0F70FF8D313B22A"/>
          </w:pPr>
          <w:r>
            <w:rPr>
              <w:rFonts w:ascii="Arial" w:hAnsi="Arial" w:cs="Arial"/>
              <w:color w:val="000000"/>
              <w:sz w:val="20"/>
              <w:szCs w:val="20"/>
            </w:rPr>
            <w:t xml:space="preserve"> </w:t>
          </w:r>
        </w:p>
      </w:docPartBody>
    </w:docPart>
    <w:docPart>
      <w:docPartPr>
        <w:name w:val="4582BECB5D5742CBB97BE542A68EE788"/>
        <w:category>
          <w:name w:val="General"/>
          <w:gallery w:val="placeholder"/>
        </w:category>
        <w:types>
          <w:type w:val="bbPlcHdr"/>
        </w:types>
        <w:behaviors>
          <w:behavior w:val="content"/>
        </w:behaviors>
        <w:guid w:val="{E61E7BEF-93BE-44A4-A349-86DA60332DC5}"/>
      </w:docPartPr>
      <w:docPartBody>
        <w:p w:rsidR="00002058" w:rsidRDefault="009F676C" w:rsidP="009F676C">
          <w:pPr>
            <w:pStyle w:val="4582BECB5D5742CBB97BE542A68EE788"/>
          </w:pPr>
          <w:r>
            <w:rPr>
              <w:rFonts w:ascii="Arial" w:hAnsi="Arial" w:cs="Arial"/>
              <w:color w:val="000000"/>
              <w:sz w:val="20"/>
              <w:szCs w:val="20"/>
            </w:rPr>
            <w:t xml:space="preserve"> </w:t>
          </w:r>
        </w:p>
      </w:docPartBody>
    </w:docPart>
    <w:docPart>
      <w:docPartPr>
        <w:name w:val="8A729CDDF28F49BE924D9F68EBF6E4B2"/>
        <w:category>
          <w:name w:val="General"/>
          <w:gallery w:val="placeholder"/>
        </w:category>
        <w:types>
          <w:type w:val="bbPlcHdr"/>
        </w:types>
        <w:behaviors>
          <w:behavior w:val="content"/>
        </w:behaviors>
        <w:guid w:val="{48D0506A-5ADE-4D2B-BDBA-468C7FB628D8}"/>
      </w:docPartPr>
      <w:docPartBody>
        <w:p w:rsidR="00002058" w:rsidRDefault="009F676C" w:rsidP="009F676C">
          <w:pPr>
            <w:pStyle w:val="8A729CDDF28F49BE924D9F68EBF6E4B2"/>
          </w:pPr>
          <w:r>
            <w:rPr>
              <w:rFonts w:ascii="Arial" w:hAnsi="Arial" w:cs="Arial"/>
              <w:color w:val="000000"/>
              <w:sz w:val="20"/>
              <w:szCs w:val="20"/>
            </w:rPr>
            <w:t xml:space="preserve"> </w:t>
          </w:r>
        </w:p>
      </w:docPartBody>
    </w:docPart>
    <w:docPart>
      <w:docPartPr>
        <w:name w:val="1B774100F6DB4722941336F3CC2B4FD2"/>
        <w:category>
          <w:name w:val="General"/>
          <w:gallery w:val="placeholder"/>
        </w:category>
        <w:types>
          <w:type w:val="bbPlcHdr"/>
        </w:types>
        <w:behaviors>
          <w:behavior w:val="content"/>
        </w:behaviors>
        <w:guid w:val="{44BA88FD-D8CC-4379-8007-34B7CB46BD54}"/>
      </w:docPartPr>
      <w:docPartBody>
        <w:p w:rsidR="00002058" w:rsidRDefault="009F676C" w:rsidP="009F676C">
          <w:pPr>
            <w:pStyle w:val="1B774100F6DB4722941336F3CC2B4FD2"/>
          </w:pPr>
          <w:r>
            <w:rPr>
              <w:rFonts w:ascii="Arial" w:hAnsi="Arial" w:cs="Arial"/>
              <w:color w:val="000000"/>
              <w:sz w:val="20"/>
              <w:szCs w:val="20"/>
            </w:rPr>
            <w:t xml:space="preserve"> </w:t>
          </w:r>
        </w:p>
      </w:docPartBody>
    </w:docPart>
    <w:docPart>
      <w:docPartPr>
        <w:name w:val="C9BF4644E9E94464B0E0591806214DA0"/>
        <w:category>
          <w:name w:val="General"/>
          <w:gallery w:val="placeholder"/>
        </w:category>
        <w:types>
          <w:type w:val="bbPlcHdr"/>
        </w:types>
        <w:behaviors>
          <w:behavior w:val="content"/>
        </w:behaviors>
        <w:guid w:val="{27FD4163-2440-40F6-8622-78EB105DA0EC}"/>
      </w:docPartPr>
      <w:docPartBody>
        <w:p w:rsidR="00002058" w:rsidRDefault="009F676C" w:rsidP="009F676C">
          <w:pPr>
            <w:pStyle w:val="C9BF4644E9E94464B0E0591806214DA0"/>
          </w:pPr>
          <w:r>
            <w:rPr>
              <w:rFonts w:ascii="Arial" w:hAnsi="Arial" w:cs="Arial"/>
              <w:color w:val="000000"/>
              <w:sz w:val="20"/>
              <w:szCs w:val="20"/>
            </w:rPr>
            <w:t xml:space="preserve"> </w:t>
          </w:r>
        </w:p>
      </w:docPartBody>
    </w:docPart>
    <w:docPart>
      <w:docPartPr>
        <w:name w:val="6E8A1D39422E464DAC4BD58D53CAAC6A"/>
        <w:category>
          <w:name w:val="General"/>
          <w:gallery w:val="placeholder"/>
        </w:category>
        <w:types>
          <w:type w:val="bbPlcHdr"/>
        </w:types>
        <w:behaviors>
          <w:behavior w:val="content"/>
        </w:behaviors>
        <w:guid w:val="{98D0B16C-0CB6-4F89-AA01-2DA9D183B57A}"/>
      </w:docPartPr>
      <w:docPartBody>
        <w:p w:rsidR="00002058" w:rsidRDefault="009F676C" w:rsidP="009F676C">
          <w:pPr>
            <w:pStyle w:val="6E8A1D39422E464DAC4BD58D53CAAC6A"/>
          </w:pPr>
          <w:r>
            <w:rPr>
              <w:rFonts w:ascii="Arial" w:hAnsi="Arial" w:cs="Arial"/>
              <w:color w:val="000000"/>
              <w:sz w:val="20"/>
              <w:szCs w:val="20"/>
            </w:rPr>
            <w:t xml:space="preserve"> </w:t>
          </w:r>
        </w:p>
      </w:docPartBody>
    </w:docPart>
    <w:docPart>
      <w:docPartPr>
        <w:name w:val="55E8941BD51B4805960CBD2070BAE0D7"/>
        <w:category>
          <w:name w:val="General"/>
          <w:gallery w:val="placeholder"/>
        </w:category>
        <w:types>
          <w:type w:val="bbPlcHdr"/>
        </w:types>
        <w:behaviors>
          <w:behavior w:val="content"/>
        </w:behaviors>
        <w:guid w:val="{16140FF8-41AB-43DF-9149-6F666FDDBAF1}"/>
      </w:docPartPr>
      <w:docPartBody>
        <w:p w:rsidR="00002058" w:rsidRDefault="009F676C" w:rsidP="009F676C">
          <w:pPr>
            <w:pStyle w:val="55E8941BD51B4805960CBD2070BAE0D7"/>
          </w:pPr>
          <w:r>
            <w:rPr>
              <w:rFonts w:ascii="Arial" w:hAnsi="Arial" w:cs="Arial"/>
              <w:color w:val="000000"/>
              <w:sz w:val="20"/>
              <w:szCs w:val="20"/>
            </w:rPr>
            <w:t xml:space="preserve"> </w:t>
          </w:r>
        </w:p>
      </w:docPartBody>
    </w:docPart>
    <w:docPart>
      <w:docPartPr>
        <w:name w:val="0D61DD4B75204046A6AEBC8586B9E1A6"/>
        <w:category>
          <w:name w:val="General"/>
          <w:gallery w:val="placeholder"/>
        </w:category>
        <w:types>
          <w:type w:val="bbPlcHdr"/>
        </w:types>
        <w:behaviors>
          <w:behavior w:val="content"/>
        </w:behaviors>
        <w:guid w:val="{5B128DAC-D536-44B8-90CD-B7F81C0CBFC2}"/>
      </w:docPartPr>
      <w:docPartBody>
        <w:p w:rsidR="00002058" w:rsidRDefault="009F676C" w:rsidP="009F676C">
          <w:pPr>
            <w:pStyle w:val="0D61DD4B75204046A6AEBC8586B9E1A6"/>
          </w:pPr>
          <w:r>
            <w:rPr>
              <w:rFonts w:ascii="Arial" w:hAnsi="Arial" w:cs="Arial"/>
              <w:sz w:val="20"/>
              <w:szCs w:val="20"/>
            </w:rPr>
            <w:t xml:space="preserve"> </w:t>
          </w:r>
        </w:p>
      </w:docPartBody>
    </w:docPart>
    <w:docPart>
      <w:docPartPr>
        <w:name w:val="66B62809C1E244DB839B50A2DC92E189"/>
        <w:category>
          <w:name w:val="General"/>
          <w:gallery w:val="placeholder"/>
        </w:category>
        <w:types>
          <w:type w:val="bbPlcHdr"/>
        </w:types>
        <w:behaviors>
          <w:behavior w:val="content"/>
        </w:behaviors>
        <w:guid w:val="{BFFD94B7-A9EF-4977-B2E7-6D39E13E0177}"/>
      </w:docPartPr>
      <w:docPartBody>
        <w:p w:rsidR="00002058" w:rsidRDefault="009F676C" w:rsidP="009F676C">
          <w:pPr>
            <w:pStyle w:val="66B62809C1E244DB839B50A2DC92E189"/>
          </w:pPr>
          <w:r>
            <w:rPr>
              <w:rStyle w:val="PlaceholderText"/>
            </w:rPr>
            <w:t xml:space="preserve"> </w:t>
          </w:r>
        </w:p>
      </w:docPartBody>
    </w:docPart>
    <w:docPart>
      <w:docPartPr>
        <w:name w:val="D932BFFBFA3047BB9130A452FF5C6CB9"/>
        <w:category>
          <w:name w:val="General"/>
          <w:gallery w:val="placeholder"/>
        </w:category>
        <w:types>
          <w:type w:val="bbPlcHdr"/>
        </w:types>
        <w:behaviors>
          <w:behavior w:val="content"/>
        </w:behaviors>
        <w:guid w:val="{8C8A6CF5-D32D-4300-921C-9E3B7A15A115}"/>
      </w:docPartPr>
      <w:docPartBody>
        <w:p w:rsidR="00002058" w:rsidRDefault="009F676C" w:rsidP="009F676C">
          <w:pPr>
            <w:pStyle w:val="D932BFFBFA3047BB9130A452FF5C6CB9"/>
          </w:pPr>
          <w:r>
            <w:rPr>
              <w:rStyle w:val="PlaceholderText"/>
            </w:rPr>
            <w:t>Nositelji i suradnici</w:t>
          </w:r>
        </w:p>
      </w:docPartBody>
    </w:docPart>
    <w:docPart>
      <w:docPartPr>
        <w:name w:val="E55E505BAFD94412A77342EA40DD4C9D"/>
        <w:category>
          <w:name w:val="General"/>
          <w:gallery w:val="placeholder"/>
        </w:category>
        <w:types>
          <w:type w:val="bbPlcHdr"/>
        </w:types>
        <w:behaviors>
          <w:behavior w:val="content"/>
        </w:behaviors>
        <w:guid w:val="{C97478CD-25EC-4E54-8194-51E5E0D21B5C}"/>
      </w:docPartPr>
      <w:docPartBody>
        <w:p w:rsidR="00002058" w:rsidRDefault="009F676C" w:rsidP="009F676C">
          <w:pPr>
            <w:pStyle w:val="E55E505BAFD94412A77342EA40DD4C9D"/>
          </w:pPr>
          <w:r>
            <w:rPr>
              <w:rStyle w:val="PlaceholderText"/>
            </w:rPr>
            <w:t>Nositelji i suradnici</w:t>
          </w:r>
        </w:p>
      </w:docPartBody>
    </w:docPart>
    <w:docPart>
      <w:docPartPr>
        <w:name w:val="DF7579A0DE1347B5A2DDE77EDC97BBFB"/>
        <w:category>
          <w:name w:val="General"/>
          <w:gallery w:val="placeholder"/>
        </w:category>
        <w:types>
          <w:type w:val="bbPlcHdr"/>
        </w:types>
        <w:behaviors>
          <w:behavior w:val="content"/>
        </w:behaviors>
        <w:guid w:val="{9190D024-6615-4A14-858F-95FD8A96726F}"/>
      </w:docPartPr>
      <w:docPartBody>
        <w:p w:rsidR="00002058" w:rsidRDefault="009F676C" w:rsidP="009F676C">
          <w:pPr>
            <w:pStyle w:val="DF7579A0DE1347B5A2DDE77EDC97BBFB"/>
          </w:pPr>
          <w:r>
            <w:rPr>
              <w:rStyle w:val="PlaceholderText"/>
            </w:rPr>
            <w:t>Nositelji i suradnici</w:t>
          </w:r>
        </w:p>
      </w:docPartBody>
    </w:docPart>
    <w:docPart>
      <w:docPartPr>
        <w:name w:val="C7A30D9D429441B5AF0398A565F27994"/>
        <w:category>
          <w:name w:val="General"/>
          <w:gallery w:val="placeholder"/>
        </w:category>
        <w:types>
          <w:type w:val="bbPlcHdr"/>
        </w:types>
        <w:behaviors>
          <w:behavior w:val="content"/>
        </w:behaviors>
        <w:guid w:val="{1E5875AE-C1A9-4584-B3B9-772A10A81791}"/>
      </w:docPartPr>
      <w:docPartBody>
        <w:p w:rsidR="00002058" w:rsidRDefault="009F676C" w:rsidP="009F676C">
          <w:pPr>
            <w:pStyle w:val="C7A30D9D429441B5AF0398A565F27994"/>
          </w:pPr>
          <w:r>
            <w:rPr>
              <w:rStyle w:val="PlaceholderText"/>
            </w:rPr>
            <w:t>Semestar</w:t>
          </w:r>
        </w:p>
      </w:docPartBody>
    </w:docPart>
    <w:docPart>
      <w:docPartPr>
        <w:name w:val="420F2654BFFF4029AAF065CC7D26BF0B"/>
        <w:category>
          <w:name w:val="General"/>
          <w:gallery w:val="placeholder"/>
        </w:category>
        <w:types>
          <w:type w:val="bbPlcHdr"/>
        </w:types>
        <w:behaviors>
          <w:behavior w:val="content"/>
        </w:behaviors>
        <w:guid w:val="{11DFB56B-1A3C-477A-97C5-CFCD5AEE68FB}"/>
      </w:docPartPr>
      <w:docPartBody>
        <w:p w:rsidR="00002058" w:rsidRDefault="009F676C" w:rsidP="009F676C">
          <w:pPr>
            <w:pStyle w:val="420F2654BFFF4029AAF065CC7D26BF0B"/>
          </w:pPr>
          <w:r>
            <w:rPr>
              <w:rStyle w:val="PlaceholderText"/>
            </w:rPr>
            <w:t>Naziv predmeta</w:t>
          </w:r>
        </w:p>
      </w:docPartBody>
    </w:docPart>
    <w:docPart>
      <w:docPartPr>
        <w:name w:val="73B1D8A150744F04AC22F947CA88033C"/>
        <w:category>
          <w:name w:val="General"/>
          <w:gallery w:val="placeholder"/>
        </w:category>
        <w:types>
          <w:type w:val="bbPlcHdr"/>
        </w:types>
        <w:behaviors>
          <w:behavior w:val="content"/>
        </w:behaviors>
        <w:guid w:val="{648746FD-45FB-428C-89AC-9CF04C63E28B}"/>
      </w:docPartPr>
      <w:docPartBody>
        <w:p w:rsidR="00002058" w:rsidRDefault="009F676C" w:rsidP="009F676C">
          <w:pPr>
            <w:pStyle w:val="73B1D8A150744F04AC22F947CA88033C"/>
          </w:pPr>
          <w:r>
            <w:rPr>
              <w:rStyle w:val="PlaceholderText"/>
            </w:rPr>
            <w:t>ECTS bodovi</w:t>
          </w:r>
        </w:p>
      </w:docPartBody>
    </w:docPart>
    <w:docPart>
      <w:docPartPr>
        <w:name w:val="9A5D6063F335422B883180FA1B4749AF"/>
        <w:category>
          <w:name w:val="General"/>
          <w:gallery w:val="placeholder"/>
        </w:category>
        <w:types>
          <w:type w:val="bbPlcHdr"/>
        </w:types>
        <w:behaviors>
          <w:behavior w:val="content"/>
        </w:behaviors>
        <w:guid w:val="{422AA6BE-5CA2-41A8-A461-3FC5CFAE55B7}"/>
      </w:docPartPr>
      <w:docPartBody>
        <w:p w:rsidR="00002058" w:rsidRDefault="009F676C" w:rsidP="009F676C">
          <w:pPr>
            <w:pStyle w:val="9A5D6063F335422B883180FA1B4749AF"/>
          </w:pPr>
          <w:r>
            <w:rPr>
              <w:rStyle w:val="PlaceholderText"/>
            </w:rPr>
            <w:t>Šifra predmeta</w:t>
          </w:r>
        </w:p>
      </w:docPartBody>
    </w:docPart>
    <w:docPart>
      <w:docPartPr>
        <w:name w:val="418A89A53458460F9009B310D42A9F9F"/>
        <w:category>
          <w:name w:val="General"/>
          <w:gallery w:val="placeholder"/>
        </w:category>
        <w:types>
          <w:type w:val="bbPlcHdr"/>
        </w:types>
        <w:behaviors>
          <w:behavior w:val="content"/>
        </w:behaviors>
        <w:guid w:val="{40A86B10-ED9F-4EFB-B1E6-F325988761C4}"/>
      </w:docPartPr>
      <w:docPartBody>
        <w:p w:rsidR="00002058" w:rsidRDefault="009F676C" w:rsidP="009F676C">
          <w:pPr>
            <w:pStyle w:val="418A89A53458460F9009B310D42A9F9F"/>
          </w:pPr>
          <w:r>
            <w:rPr>
              <w:rStyle w:val="PlaceholderText"/>
            </w:rPr>
            <w:t>Broj sati</w:t>
          </w:r>
        </w:p>
      </w:docPartBody>
    </w:docPart>
    <w:docPart>
      <w:docPartPr>
        <w:name w:val="ABED74786F1C444ABA4EB5D6061F0ACB"/>
        <w:category>
          <w:name w:val="General"/>
          <w:gallery w:val="placeholder"/>
        </w:category>
        <w:types>
          <w:type w:val="bbPlcHdr"/>
        </w:types>
        <w:behaviors>
          <w:behavior w:val="content"/>
        </w:behaviors>
        <w:guid w:val="{B6E2834C-DA3E-40D3-9991-6799C4AFD071}"/>
      </w:docPartPr>
      <w:docPartBody>
        <w:p w:rsidR="00002058" w:rsidRDefault="009F676C" w:rsidP="009F676C">
          <w:pPr>
            <w:pStyle w:val="ABED74786F1C444ABA4EB5D6061F0ACB"/>
          </w:pPr>
          <w:r>
            <w:rPr>
              <w:rStyle w:val="PlaceholderText"/>
            </w:rPr>
            <w:t>Broj sati</w:t>
          </w:r>
        </w:p>
      </w:docPartBody>
    </w:docPart>
    <w:docPart>
      <w:docPartPr>
        <w:name w:val="5C7393FEFFFC4A0BA42B95457638F706"/>
        <w:category>
          <w:name w:val="General"/>
          <w:gallery w:val="placeholder"/>
        </w:category>
        <w:types>
          <w:type w:val="bbPlcHdr"/>
        </w:types>
        <w:behaviors>
          <w:behavior w:val="content"/>
        </w:behaviors>
        <w:guid w:val="{617B937F-53FD-40A8-B168-BB79643FACA0}"/>
      </w:docPartPr>
      <w:docPartBody>
        <w:p w:rsidR="00002058" w:rsidRDefault="009F676C" w:rsidP="009F676C">
          <w:pPr>
            <w:pStyle w:val="5C7393FEFFFC4A0BA42B95457638F706"/>
          </w:pPr>
          <w:r>
            <w:rPr>
              <w:rStyle w:val="PlaceholderText"/>
            </w:rPr>
            <w:t>Studijski program</w:t>
          </w:r>
        </w:p>
      </w:docPartBody>
    </w:docPart>
    <w:docPart>
      <w:docPartPr>
        <w:name w:val="6A8ECDD455B64386957E406AD4149A79"/>
        <w:category>
          <w:name w:val="General"/>
          <w:gallery w:val="placeholder"/>
        </w:category>
        <w:types>
          <w:type w:val="bbPlcHdr"/>
        </w:types>
        <w:behaviors>
          <w:behavior w:val="content"/>
        </w:behaviors>
        <w:guid w:val="{6A27B2FC-4ECC-4BAB-B9C3-5438859B2429}"/>
      </w:docPartPr>
      <w:docPartBody>
        <w:p w:rsidR="00002058" w:rsidRDefault="009F676C" w:rsidP="009F676C">
          <w:pPr>
            <w:pStyle w:val="6A8ECDD455B64386957E406AD4149A79"/>
          </w:pPr>
          <w:r>
            <w:rPr>
              <w:rStyle w:val="PlaceholderText"/>
            </w:rPr>
            <w:t>Broj studenata</w:t>
          </w:r>
        </w:p>
      </w:docPartBody>
    </w:docPart>
    <w:docPart>
      <w:docPartPr>
        <w:name w:val="EC4B0D359FA848E4B242FCEEE980C08F"/>
        <w:category>
          <w:name w:val="General"/>
          <w:gallery w:val="placeholder"/>
        </w:category>
        <w:types>
          <w:type w:val="bbPlcHdr"/>
        </w:types>
        <w:behaviors>
          <w:behavior w:val="content"/>
        </w:behaviors>
        <w:guid w:val="{92E80C1A-A994-4C32-BEB5-E8970C95FEE7}"/>
      </w:docPartPr>
      <w:docPartBody>
        <w:p w:rsidR="00002058" w:rsidRDefault="009F676C" w:rsidP="009F676C">
          <w:pPr>
            <w:pStyle w:val="EC4B0D359FA848E4B242FCEEE980C08F"/>
          </w:pPr>
          <w:r>
            <w:rPr>
              <w:rStyle w:val="PlaceholderText"/>
            </w:rPr>
            <w:t>Status predmeta</w:t>
          </w:r>
        </w:p>
      </w:docPartBody>
    </w:docPart>
    <w:docPart>
      <w:docPartPr>
        <w:name w:val="11C9E089C2A241BB9EA0D8308A7C2235"/>
        <w:category>
          <w:name w:val="General"/>
          <w:gallery w:val="placeholder"/>
        </w:category>
        <w:types>
          <w:type w:val="bbPlcHdr"/>
        </w:types>
        <w:behaviors>
          <w:behavior w:val="content"/>
        </w:behaviors>
        <w:guid w:val="{3FA29CA5-282C-424F-8926-58F551D0C0B5}"/>
      </w:docPartPr>
      <w:docPartBody>
        <w:p w:rsidR="00002058" w:rsidRDefault="009F676C" w:rsidP="009F676C">
          <w:pPr>
            <w:pStyle w:val="11C9E089C2A241BB9EA0D8308A7C2235"/>
          </w:pPr>
          <w:r>
            <w:rPr>
              <w:rStyle w:val="PlaceholderText"/>
            </w:rPr>
            <w:t>Razina e-učenja</w:t>
          </w:r>
        </w:p>
      </w:docPartBody>
    </w:docPart>
    <w:docPart>
      <w:docPartPr>
        <w:name w:val="BC70E7BE702B468CB69848F94D0CA709"/>
        <w:category>
          <w:name w:val="General"/>
          <w:gallery w:val="placeholder"/>
        </w:category>
        <w:types>
          <w:type w:val="bbPlcHdr"/>
        </w:types>
        <w:behaviors>
          <w:behavior w:val="content"/>
        </w:behaviors>
        <w:guid w:val="{0D0C07C6-A480-45C4-8063-56FA19771E24}"/>
      </w:docPartPr>
      <w:docPartBody>
        <w:p w:rsidR="00002058" w:rsidRDefault="009F676C" w:rsidP="009F676C">
          <w:pPr>
            <w:pStyle w:val="BC70E7BE702B468CB69848F94D0CA709"/>
          </w:pPr>
          <w:r>
            <w:rPr>
              <w:rStyle w:val="PlaceholderText"/>
            </w:rPr>
            <w:t>On-line</w:t>
          </w:r>
        </w:p>
      </w:docPartBody>
    </w:docPart>
    <w:docPart>
      <w:docPartPr>
        <w:name w:val="29DBE7739DEC4702A785884975A60CE0"/>
        <w:category>
          <w:name w:val="General"/>
          <w:gallery w:val="placeholder"/>
        </w:category>
        <w:types>
          <w:type w:val="bbPlcHdr"/>
        </w:types>
        <w:behaviors>
          <w:behavior w:val="content"/>
        </w:behaviors>
        <w:guid w:val="{0332433B-5803-457F-A115-B9170F75D95D}"/>
      </w:docPartPr>
      <w:docPartBody>
        <w:p w:rsidR="00002058" w:rsidRDefault="009F676C" w:rsidP="009F676C">
          <w:pPr>
            <w:pStyle w:val="29DBE7739DEC4702A785884975A60CE0"/>
          </w:pPr>
          <w:r>
            <w:rPr>
              <w:rStyle w:val="PlaceholderText"/>
            </w:rPr>
            <w:t>Mjesto izvođenja</w:t>
          </w:r>
        </w:p>
      </w:docPartBody>
    </w:docPart>
    <w:docPart>
      <w:docPartPr>
        <w:name w:val="7842B2E803EF4746B6AB0C229BE3B7F7"/>
        <w:category>
          <w:name w:val="General"/>
          <w:gallery w:val="placeholder"/>
        </w:category>
        <w:types>
          <w:type w:val="bbPlcHdr"/>
        </w:types>
        <w:behaviors>
          <w:behavior w:val="content"/>
        </w:behaviors>
        <w:guid w:val="{13A6BF08-1DBC-489C-8D18-58FA2092998E}"/>
      </w:docPartPr>
      <w:docPartBody>
        <w:p w:rsidR="00002058" w:rsidRDefault="009F676C" w:rsidP="009F676C">
          <w:pPr>
            <w:pStyle w:val="7842B2E803EF4746B6AB0C229BE3B7F7"/>
          </w:pPr>
          <w:r>
            <w:rPr>
              <w:rStyle w:val="PlaceholderText"/>
            </w:rPr>
            <w:t>Mjesto izvođenja</w:t>
          </w:r>
        </w:p>
      </w:docPartBody>
    </w:docPart>
    <w:docPart>
      <w:docPartPr>
        <w:name w:val="7CE2E906E778499B86D88908BFDEB74F"/>
        <w:category>
          <w:name w:val="General"/>
          <w:gallery w:val="placeholder"/>
        </w:category>
        <w:types>
          <w:type w:val="bbPlcHdr"/>
        </w:types>
        <w:behaviors>
          <w:behavior w:val="content"/>
        </w:behaviors>
        <w:guid w:val="{C9E1FDAA-32D8-4D7B-9662-EBF80184E21D}"/>
      </w:docPartPr>
      <w:docPartBody>
        <w:p w:rsidR="00002058" w:rsidRDefault="009F676C" w:rsidP="009F676C">
          <w:pPr>
            <w:pStyle w:val="7CE2E906E778499B86D88908BFDEB74F"/>
          </w:pPr>
          <w:r>
            <w:rPr>
              <w:rStyle w:val="PlaceholderText"/>
            </w:rPr>
            <w:t>Jezik izvođenja</w:t>
          </w:r>
        </w:p>
      </w:docPartBody>
    </w:docPart>
    <w:docPart>
      <w:docPartPr>
        <w:name w:val="CD2456E01C62466E91CAE3A095D286E8"/>
        <w:category>
          <w:name w:val="General"/>
          <w:gallery w:val="placeholder"/>
        </w:category>
        <w:types>
          <w:type w:val="bbPlcHdr"/>
        </w:types>
        <w:behaviors>
          <w:behavior w:val="content"/>
        </w:behaviors>
        <w:guid w:val="{B1661854-2771-42CD-BDEB-54E7BB40E724}"/>
      </w:docPartPr>
      <w:docPartBody>
        <w:p w:rsidR="00002058" w:rsidRDefault="009F676C" w:rsidP="009F676C">
          <w:pPr>
            <w:pStyle w:val="CD2456E01C62466E91CAE3A095D286E8"/>
          </w:pPr>
          <w:r>
            <w:rPr>
              <w:rStyle w:val="PlaceholderText"/>
            </w:rPr>
            <w:t>Godina studija</w:t>
          </w:r>
        </w:p>
      </w:docPartBody>
    </w:docPart>
    <w:docPart>
      <w:docPartPr>
        <w:name w:val="4AD36BB7B0BF4C4099B36578CCABD68B"/>
        <w:category>
          <w:name w:val="General"/>
          <w:gallery w:val="placeholder"/>
        </w:category>
        <w:types>
          <w:type w:val="bbPlcHdr"/>
        </w:types>
        <w:behaviors>
          <w:behavior w:val="content"/>
        </w:behaviors>
        <w:guid w:val="{955B3BBC-B0CD-4942-BE1C-840DE4CA8EA0}"/>
      </w:docPartPr>
      <w:docPartBody>
        <w:p w:rsidR="00002058" w:rsidRDefault="009F676C" w:rsidP="009F676C">
          <w:pPr>
            <w:pStyle w:val="4AD36BB7B0BF4C4099B36578CCABD68B"/>
          </w:pPr>
          <w:r>
            <w:rPr>
              <w:rStyle w:val="PlaceholderText"/>
            </w:rPr>
            <w:t>Engleski jezik</w:t>
          </w:r>
        </w:p>
      </w:docPartBody>
    </w:docPart>
    <w:docPart>
      <w:docPartPr>
        <w:name w:val="95051B442B784FDEA662448C8671EB41"/>
        <w:category>
          <w:name w:val="General"/>
          <w:gallery w:val="placeholder"/>
        </w:category>
        <w:types>
          <w:type w:val="bbPlcHdr"/>
        </w:types>
        <w:behaviors>
          <w:behavior w:val="content"/>
        </w:behaviors>
        <w:guid w:val="{0911FF14-0247-4972-B55D-430D5924F638}"/>
      </w:docPartPr>
      <w:docPartBody>
        <w:p w:rsidR="00002058" w:rsidRDefault="009F676C" w:rsidP="009F676C">
          <w:pPr>
            <w:pStyle w:val="95051B442B784FDEA662448C8671EB41"/>
          </w:pPr>
          <w:r>
            <w:rPr>
              <w:rStyle w:val="PlaceholderText"/>
            </w:rPr>
            <w:t>Ciljevi predmeta</w:t>
          </w:r>
        </w:p>
      </w:docPartBody>
    </w:docPart>
    <w:docPart>
      <w:docPartPr>
        <w:name w:val="F86C8355C3004C13A3711ACCF438E94C"/>
        <w:category>
          <w:name w:val="General"/>
          <w:gallery w:val="placeholder"/>
        </w:category>
        <w:types>
          <w:type w:val="bbPlcHdr"/>
        </w:types>
        <w:behaviors>
          <w:behavior w:val="content"/>
        </w:behaviors>
        <w:guid w:val="{EA9A6C2A-7A21-4A13-9EC8-5D758C6FE8E5}"/>
      </w:docPartPr>
      <w:docPartBody>
        <w:p w:rsidR="00002058" w:rsidRDefault="009F676C" w:rsidP="009F676C">
          <w:pPr>
            <w:pStyle w:val="F86C8355C3004C13A3711ACCF438E94C"/>
          </w:pPr>
          <w:r>
            <w:rPr>
              <w:rStyle w:val="PlaceholderText"/>
            </w:rPr>
            <w:t>Preduvjeti</w:t>
          </w:r>
        </w:p>
      </w:docPartBody>
    </w:docPart>
    <w:docPart>
      <w:docPartPr>
        <w:name w:val="811E846EEF324D6DB4D7F5BCBA226A0A"/>
        <w:category>
          <w:name w:val="General"/>
          <w:gallery w:val="placeholder"/>
        </w:category>
        <w:types>
          <w:type w:val="bbPlcHdr"/>
        </w:types>
        <w:behaviors>
          <w:behavior w:val="content"/>
        </w:behaviors>
        <w:guid w:val="{825AF671-CB55-440D-8605-9E0E56482643}"/>
      </w:docPartPr>
      <w:docPartBody>
        <w:p w:rsidR="00002058" w:rsidRDefault="009F676C" w:rsidP="009F676C">
          <w:pPr>
            <w:pStyle w:val="811E846EEF324D6DB4D7F5BCBA226A0A"/>
          </w:pPr>
          <w:r>
            <w:rPr>
              <w:rStyle w:val="PlaceholderText"/>
            </w:rPr>
            <w:t>Doprinos ishodima učenja programa</w:t>
          </w:r>
        </w:p>
      </w:docPartBody>
    </w:docPart>
    <w:docPart>
      <w:docPartPr>
        <w:name w:val="DE6F68D7724647CDABBB9A031D3D2A54"/>
        <w:category>
          <w:name w:val="General"/>
          <w:gallery w:val="placeholder"/>
        </w:category>
        <w:types>
          <w:type w:val="bbPlcHdr"/>
        </w:types>
        <w:behaviors>
          <w:behavior w:val="content"/>
        </w:behaviors>
        <w:guid w:val="{DB1F189A-44ED-4EF9-989C-60F5069C639A}"/>
      </w:docPartPr>
      <w:docPartBody>
        <w:p w:rsidR="00002058" w:rsidRDefault="009F676C" w:rsidP="009F676C">
          <w:pPr>
            <w:pStyle w:val="DE6F68D7724647CDABBB9A031D3D2A54"/>
          </w:pPr>
          <w:r>
            <w:rPr>
              <w:rStyle w:val="PlaceholderText"/>
            </w:rPr>
            <w:t>Ishodi učenja predmeta</w:t>
          </w:r>
        </w:p>
      </w:docPartBody>
    </w:docPart>
    <w:docPart>
      <w:docPartPr>
        <w:name w:val="3E3590FD59B443BFB20DC0D2A5510EC5"/>
        <w:category>
          <w:name w:val="General"/>
          <w:gallery w:val="placeholder"/>
        </w:category>
        <w:types>
          <w:type w:val="bbPlcHdr"/>
        </w:types>
        <w:behaviors>
          <w:behavior w:val="content"/>
        </w:behaviors>
        <w:guid w:val="{A3C99398-2F79-4AF0-9A17-4F1B252CB4B5}"/>
      </w:docPartPr>
      <w:docPartBody>
        <w:p w:rsidR="00002058" w:rsidRDefault="009F676C" w:rsidP="009F676C">
          <w:pPr>
            <w:pStyle w:val="3E3590FD59B443BFB20DC0D2A5510EC5"/>
          </w:pPr>
          <w:r>
            <w:rPr>
              <w:rStyle w:val="PlaceholderText"/>
            </w:rPr>
            <w:t>Doprinos ishodima učenja programa</w:t>
          </w:r>
        </w:p>
      </w:docPartBody>
    </w:docPart>
    <w:docPart>
      <w:docPartPr>
        <w:name w:val="7458AE92DF214ECD93BC727EBE0D550A"/>
        <w:category>
          <w:name w:val="General"/>
          <w:gallery w:val="placeholder"/>
        </w:category>
        <w:types>
          <w:type w:val="bbPlcHdr"/>
        </w:types>
        <w:behaviors>
          <w:behavior w:val="content"/>
        </w:behaviors>
        <w:guid w:val="{59903455-6306-4BFD-8BAE-7A4DECECDF76}"/>
      </w:docPartPr>
      <w:docPartBody>
        <w:p w:rsidR="00002058" w:rsidRDefault="009F676C" w:rsidP="009F676C">
          <w:pPr>
            <w:pStyle w:val="7458AE92DF214ECD93BC727EBE0D550A"/>
          </w:pPr>
          <w:r>
            <w:rPr>
              <w:rStyle w:val="PlaceholderText"/>
            </w:rPr>
            <w:t>Sadržaj predmeta</w:t>
          </w:r>
        </w:p>
      </w:docPartBody>
    </w:docPart>
    <w:docPart>
      <w:docPartPr>
        <w:name w:val="D3AA60EA23164024AFF474CA7DB67E07"/>
        <w:category>
          <w:name w:val="General"/>
          <w:gallery w:val="placeholder"/>
        </w:category>
        <w:types>
          <w:type w:val="bbPlcHdr"/>
        </w:types>
        <w:behaviors>
          <w:behavior w:val="content"/>
        </w:behaviors>
        <w:guid w:val="{C3B0159C-7B4D-4429-8695-5597D6E05B9C}"/>
      </w:docPartPr>
      <w:docPartBody>
        <w:p w:rsidR="00002058" w:rsidRDefault="009F676C" w:rsidP="009F676C">
          <w:pPr>
            <w:pStyle w:val="D3AA60EA23164024AFF474CA7DB67E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F9A90B27C604EF49FD0B5BD8A24A5C8"/>
        <w:category>
          <w:name w:val="General"/>
          <w:gallery w:val="placeholder"/>
        </w:category>
        <w:types>
          <w:type w:val="bbPlcHdr"/>
        </w:types>
        <w:behaviors>
          <w:behavior w:val="content"/>
        </w:behaviors>
        <w:guid w:val="{275FDAA4-2E1F-4F5D-B888-30839D711783}"/>
      </w:docPartPr>
      <w:docPartBody>
        <w:p w:rsidR="00002058" w:rsidRDefault="009F676C" w:rsidP="009F676C">
          <w:pPr>
            <w:pStyle w:val="DF9A90B27C604EF49FD0B5BD8A24A5C8"/>
          </w:pPr>
          <w:r>
            <w:rPr>
              <w:rFonts w:ascii="Arial" w:hAnsi="Arial" w:cs="Arial"/>
              <w:sz w:val="20"/>
              <w:szCs w:val="20"/>
            </w:rPr>
            <w:t xml:space="preserve">  </w:t>
          </w:r>
        </w:p>
      </w:docPartBody>
    </w:docPart>
    <w:docPart>
      <w:docPartPr>
        <w:name w:val="E460A48AAB93495787BEFFA1E7B32E52"/>
        <w:category>
          <w:name w:val="General"/>
          <w:gallery w:val="placeholder"/>
        </w:category>
        <w:types>
          <w:type w:val="bbPlcHdr"/>
        </w:types>
        <w:behaviors>
          <w:behavior w:val="content"/>
        </w:behaviors>
        <w:guid w:val="{E99F05B5-E356-4712-BFE6-B91DD21B0189}"/>
      </w:docPartPr>
      <w:docPartBody>
        <w:p w:rsidR="00002058" w:rsidRDefault="009F676C" w:rsidP="009F676C">
          <w:pPr>
            <w:pStyle w:val="E460A48AAB93495787BEFFA1E7B32E52"/>
          </w:pPr>
          <w:r>
            <w:rPr>
              <w:rFonts w:ascii="Arial" w:hAnsi="Arial" w:cs="Arial"/>
              <w:color w:val="000000"/>
              <w:sz w:val="20"/>
              <w:szCs w:val="20"/>
            </w:rPr>
            <w:t xml:space="preserve"> </w:t>
          </w:r>
        </w:p>
      </w:docPartBody>
    </w:docPart>
    <w:docPart>
      <w:docPartPr>
        <w:name w:val="26D187C2983E4DB18A4016C288E5DB2B"/>
        <w:category>
          <w:name w:val="General"/>
          <w:gallery w:val="placeholder"/>
        </w:category>
        <w:types>
          <w:type w:val="bbPlcHdr"/>
        </w:types>
        <w:behaviors>
          <w:behavior w:val="content"/>
        </w:behaviors>
        <w:guid w:val="{FE4C88F0-49E2-4089-9D8B-5288F9EC0B1A}"/>
      </w:docPartPr>
      <w:docPartBody>
        <w:p w:rsidR="00002058" w:rsidRDefault="009F676C" w:rsidP="009F676C">
          <w:pPr>
            <w:pStyle w:val="26D187C2983E4DB18A4016C288E5DB2B"/>
          </w:pPr>
          <w:r w:rsidRPr="001C096C">
            <w:rPr>
              <w:rFonts w:ascii="Arial" w:hAnsi="Arial" w:cs="Arial"/>
              <w:color w:val="000000"/>
              <w:sz w:val="20"/>
              <w:szCs w:val="20"/>
            </w:rPr>
            <w:t xml:space="preserve"> </w:t>
          </w:r>
        </w:p>
      </w:docPartBody>
    </w:docPart>
    <w:docPart>
      <w:docPartPr>
        <w:name w:val="61A97369BB784420B654EEF5CBD15C2C"/>
        <w:category>
          <w:name w:val="General"/>
          <w:gallery w:val="placeholder"/>
        </w:category>
        <w:types>
          <w:type w:val="bbPlcHdr"/>
        </w:types>
        <w:behaviors>
          <w:behavior w:val="content"/>
        </w:behaviors>
        <w:guid w:val="{02206797-1996-48E9-B503-72DB98D1ED29}"/>
      </w:docPartPr>
      <w:docPartBody>
        <w:p w:rsidR="00002058" w:rsidRDefault="009F676C" w:rsidP="009F676C">
          <w:pPr>
            <w:pStyle w:val="61A97369BB784420B654EEF5CBD15C2C"/>
          </w:pPr>
          <w:r w:rsidRPr="001C096C">
            <w:rPr>
              <w:rFonts w:ascii="Arial" w:hAnsi="Arial" w:cs="Arial"/>
              <w:color w:val="000000"/>
              <w:sz w:val="20"/>
              <w:szCs w:val="20"/>
            </w:rPr>
            <w:t xml:space="preserve"> </w:t>
          </w:r>
        </w:p>
      </w:docPartBody>
    </w:docPart>
    <w:docPart>
      <w:docPartPr>
        <w:name w:val="A60600300E9F41908951F7B96C29DCDF"/>
        <w:category>
          <w:name w:val="General"/>
          <w:gallery w:val="placeholder"/>
        </w:category>
        <w:types>
          <w:type w:val="bbPlcHdr"/>
        </w:types>
        <w:behaviors>
          <w:behavior w:val="content"/>
        </w:behaviors>
        <w:guid w:val="{6D5DCA33-FB91-4FDD-83D2-E9A8E986C84B}"/>
      </w:docPartPr>
      <w:docPartBody>
        <w:p w:rsidR="00002058" w:rsidRDefault="009F676C" w:rsidP="009F676C">
          <w:pPr>
            <w:pStyle w:val="A60600300E9F41908951F7B96C29DCDF"/>
          </w:pPr>
          <w:r w:rsidRPr="001C096C">
            <w:rPr>
              <w:rFonts w:ascii="Arial" w:hAnsi="Arial" w:cs="Arial"/>
              <w:color w:val="000000"/>
              <w:sz w:val="20"/>
              <w:szCs w:val="20"/>
            </w:rPr>
            <w:t xml:space="preserve"> </w:t>
          </w:r>
        </w:p>
      </w:docPartBody>
    </w:docPart>
    <w:docPart>
      <w:docPartPr>
        <w:name w:val="387E11E1789347638C1B458AC2839886"/>
        <w:category>
          <w:name w:val="General"/>
          <w:gallery w:val="placeholder"/>
        </w:category>
        <w:types>
          <w:type w:val="bbPlcHdr"/>
        </w:types>
        <w:behaviors>
          <w:behavior w:val="content"/>
        </w:behaviors>
        <w:guid w:val="{C54238D2-C0E1-42FF-B86A-96AF80E872BC}"/>
      </w:docPartPr>
      <w:docPartBody>
        <w:p w:rsidR="00002058" w:rsidRDefault="009F676C" w:rsidP="009F676C">
          <w:pPr>
            <w:pStyle w:val="387E11E1789347638C1B458AC2839886"/>
          </w:pPr>
          <w:r w:rsidRPr="001C096C">
            <w:rPr>
              <w:rFonts w:ascii="Arial" w:hAnsi="Arial" w:cs="Arial"/>
              <w:color w:val="000000"/>
              <w:sz w:val="20"/>
              <w:szCs w:val="20"/>
            </w:rPr>
            <w:t xml:space="preserve"> </w:t>
          </w:r>
        </w:p>
      </w:docPartBody>
    </w:docPart>
    <w:docPart>
      <w:docPartPr>
        <w:name w:val="38CB2697D25A4CCEA72D7D3E5E7DF3F0"/>
        <w:category>
          <w:name w:val="General"/>
          <w:gallery w:val="placeholder"/>
        </w:category>
        <w:types>
          <w:type w:val="bbPlcHdr"/>
        </w:types>
        <w:behaviors>
          <w:behavior w:val="content"/>
        </w:behaviors>
        <w:guid w:val="{AC3C63DE-D9B0-402A-904B-49020222E594}"/>
      </w:docPartPr>
      <w:docPartBody>
        <w:p w:rsidR="00002058" w:rsidRDefault="009F676C" w:rsidP="009F676C">
          <w:pPr>
            <w:pStyle w:val="38CB2697D25A4CCEA72D7D3E5E7DF3F0"/>
          </w:pPr>
          <w:r w:rsidRPr="001C096C">
            <w:rPr>
              <w:rFonts w:ascii="Arial" w:hAnsi="Arial" w:cs="Arial"/>
              <w:color w:val="000000"/>
              <w:sz w:val="20"/>
              <w:szCs w:val="20"/>
            </w:rPr>
            <w:t xml:space="preserve"> </w:t>
          </w:r>
        </w:p>
      </w:docPartBody>
    </w:docPart>
    <w:docPart>
      <w:docPartPr>
        <w:name w:val="F5DCFA72DCF9471B811730171D8CF87B"/>
        <w:category>
          <w:name w:val="General"/>
          <w:gallery w:val="placeholder"/>
        </w:category>
        <w:types>
          <w:type w:val="bbPlcHdr"/>
        </w:types>
        <w:behaviors>
          <w:behavior w:val="content"/>
        </w:behaviors>
        <w:guid w:val="{24DDC5C4-95F4-481E-ACCF-D0023ADD7DEB}"/>
      </w:docPartPr>
      <w:docPartBody>
        <w:p w:rsidR="00002058" w:rsidRDefault="009F676C" w:rsidP="009F676C">
          <w:pPr>
            <w:pStyle w:val="F5DCFA72DCF9471B811730171D8CF87B"/>
          </w:pPr>
          <w:r w:rsidRPr="001C096C">
            <w:rPr>
              <w:rFonts w:ascii="Arial" w:hAnsi="Arial" w:cs="Arial"/>
              <w:color w:val="000000"/>
              <w:sz w:val="20"/>
              <w:szCs w:val="20"/>
            </w:rPr>
            <w:t xml:space="preserve"> </w:t>
          </w:r>
        </w:p>
      </w:docPartBody>
    </w:docPart>
    <w:docPart>
      <w:docPartPr>
        <w:name w:val="0E8451ACDDF348BDBE9CC0DBC49B9B51"/>
        <w:category>
          <w:name w:val="General"/>
          <w:gallery w:val="placeholder"/>
        </w:category>
        <w:types>
          <w:type w:val="bbPlcHdr"/>
        </w:types>
        <w:behaviors>
          <w:behavior w:val="content"/>
        </w:behaviors>
        <w:guid w:val="{314FF59D-B695-4E68-92CE-C84DC0C26AE1}"/>
      </w:docPartPr>
      <w:docPartBody>
        <w:p w:rsidR="00002058" w:rsidRDefault="009F676C" w:rsidP="009F676C">
          <w:pPr>
            <w:pStyle w:val="0E8451ACDDF348BDBE9CC0DBC49B9B51"/>
          </w:pPr>
          <w:r w:rsidRPr="001C096C">
            <w:rPr>
              <w:rFonts w:ascii="Arial" w:hAnsi="Arial" w:cs="Arial"/>
              <w:color w:val="000000"/>
              <w:sz w:val="20"/>
              <w:szCs w:val="20"/>
            </w:rPr>
            <w:t xml:space="preserve"> </w:t>
          </w:r>
        </w:p>
      </w:docPartBody>
    </w:docPart>
    <w:docPart>
      <w:docPartPr>
        <w:name w:val="E4FD04575EB348AB86316D5A8F9827B0"/>
        <w:category>
          <w:name w:val="General"/>
          <w:gallery w:val="placeholder"/>
        </w:category>
        <w:types>
          <w:type w:val="bbPlcHdr"/>
        </w:types>
        <w:behaviors>
          <w:behavior w:val="content"/>
        </w:behaviors>
        <w:guid w:val="{37F16E09-B04B-4CE2-97C6-E28714BD23AD}"/>
      </w:docPartPr>
      <w:docPartBody>
        <w:p w:rsidR="00002058" w:rsidRDefault="009F676C" w:rsidP="009F676C">
          <w:pPr>
            <w:pStyle w:val="E4FD04575EB348AB86316D5A8F9827B0"/>
          </w:pPr>
          <w:r w:rsidRPr="001C096C">
            <w:rPr>
              <w:rFonts w:ascii="Arial" w:hAnsi="Arial" w:cs="Arial"/>
              <w:color w:val="000000"/>
              <w:sz w:val="20"/>
              <w:szCs w:val="20"/>
            </w:rPr>
            <w:t xml:space="preserve"> </w:t>
          </w:r>
        </w:p>
      </w:docPartBody>
    </w:docPart>
    <w:docPart>
      <w:docPartPr>
        <w:name w:val="0A577842C9A34F0587EB5E2845C5A77E"/>
        <w:category>
          <w:name w:val="General"/>
          <w:gallery w:val="placeholder"/>
        </w:category>
        <w:types>
          <w:type w:val="bbPlcHdr"/>
        </w:types>
        <w:behaviors>
          <w:behavior w:val="content"/>
        </w:behaviors>
        <w:guid w:val="{156E57D9-386D-436A-A8AC-86524589EB8D}"/>
      </w:docPartPr>
      <w:docPartBody>
        <w:p w:rsidR="00002058" w:rsidRDefault="009F676C" w:rsidP="009F676C">
          <w:pPr>
            <w:pStyle w:val="0A577842C9A34F0587EB5E2845C5A77E"/>
          </w:pPr>
          <w:r w:rsidRPr="001C096C">
            <w:rPr>
              <w:rFonts w:ascii="Arial" w:hAnsi="Arial" w:cs="Arial"/>
              <w:color w:val="000000"/>
              <w:sz w:val="20"/>
              <w:szCs w:val="20"/>
            </w:rPr>
            <w:t xml:space="preserve"> </w:t>
          </w:r>
        </w:p>
      </w:docPartBody>
    </w:docPart>
    <w:docPart>
      <w:docPartPr>
        <w:name w:val="BEB96701BDFB4A82B5C1BD715556825B"/>
        <w:category>
          <w:name w:val="General"/>
          <w:gallery w:val="placeholder"/>
        </w:category>
        <w:types>
          <w:type w:val="bbPlcHdr"/>
        </w:types>
        <w:behaviors>
          <w:behavior w:val="content"/>
        </w:behaviors>
        <w:guid w:val="{D61E57B0-D18E-4C02-95F5-CF89C04A339E}"/>
      </w:docPartPr>
      <w:docPartBody>
        <w:p w:rsidR="00002058" w:rsidRDefault="009F676C" w:rsidP="009F676C">
          <w:pPr>
            <w:pStyle w:val="BEB96701BDFB4A82B5C1BD715556825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6AD310F2EC0416AAAD82C16E7FEC009"/>
        <w:category>
          <w:name w:val="General"/>
          <w:gallery w:val="placeholder"/>
        </w:category>
        <w:types>
          <w:type w:val="bbPlcHdr"/>
        </w:types>
        <w:behaviors>
          <w:behavior w:val="content"/>
        </w:behaviors>
        <w:guid w:val="{014690B3-6090-471F-AFDF-F9E6365AD239}"/>
      </w:docPartPr>
      <w:docPartBody>
        <w:p w:rsidR="00002058" w:rsidRDefault="009F676C" w:rsidP="009F676C">
          <w:pPr>
            <w:pStyle w:val="F6AD310F2EC0416AAAD82C16E7FEC009"/>
          </w:pPr>
          <w:r w:rsidRPr="001C096C">
            <w:rPr>
              <w:rFonts w:ascii="Arial" w:hAnsi="Arial" w:cs="Arial"/>
              <w:color w:val="000000"/>
              <w:sz w:val="20"/>
              <w:szCs w:val="20"/>
            </w:rPr>
            <w:t xml:space="preserve"> </w:t>
          </w:r>
        </w:p>
      </w:docPartBody>
    </w:docPart>
    <w:docPart>
      <w:docPartPr>
        <w:name w:val="5F4221EC160E4A729010C7D11A6EC50D"/>
        <w:category>
          <w:name w:val="General"/>
          <w:gallery w:val="placeholder"/>
        </w:category>
        <w:types>
          <w:type w:val="bbPlcHdr"/>
        </w:types>
        <w:behaviors>
          <w:behavior w:val="content"/>
        </w:behaviors>
        <w:guid w:val="{2C8C17D7-E7DF-4AD3-982B-BD0467626E10}"/>
      </w:docPartPr>
      <w:docPartBody>
        <w:p w:rsidR="00002058" w:rsidRDefault="009F676C" w:rsidP="009F676C">
          <w:pPr>
            <w:pStyle w:val="5F4221EC160E4A729010C7D11A6EC50D"/>
          </w:pPr>
          <w:r w:rsidRPr="001C096C">
            <w:rPr>
              <w:rFonts w:ascii="Arial" w:hAnsi="Arial" w:cs="Arial"/>
              <w:color w:val="000000"/>
              <w:sz w:val="20"/>
              <w:szCs w:val="20"/>
            </w:rPr>
            <w:t xml:space="preserve"> </w:t>
          </w:r>
        </w:p>
      </w:docPartBody>
    </w:docPart>
    <w:docPart>
      <w:docPartPr>
        <w:name w:val="5480EDB01BF54F2CB62804F0DAB5BB31"/>
        <w:category>
          <w:name w:val="General"/>
          <w:gallery w:val="placeholder"/>
        </w:category>
        <w:types>
          <w:type w:val="bbPlcHdr"/>
        </w:types>
        <w:behaviors>
          <w:behavior w:val="content"/>
        </w:behaviors>
        <w:guid w:val="{A357AF34-621B-4E2A-B1B4-7B17A9DD73AC}"/>
      </w:docPartPr>
      <w:docPartBody>
        <w:p w:rsidR="00002058" w:rsidRDefault="009F676C" w:rsidP="009F676C">
          <w:pPr>
            <w:pStyle w:val="5480EDB01BF54F2CB62804F0DAB5BB31"/>
          </w:pPr>
          <w:r w:rsidRPr="001C096C">
            <w:rPr>
              <w:rFonts w:ascii="Arial" w:hAnsi="Arial" w:cs="Arial"/>
              <w:color w:val="000000"/>
              <w:sz w:val="20"/>
              <w:szCs w:val="20"/>
            </w:rPr>
            <w:t xml:space="preserve"> </w:t>
          </w:r>
        </w:p>
      </w:docPartBody>
    </w:docPart>
    <w:docPart>
      <w:docPartPr>
        <w:name w:val="DB122ECA8A4B496EAEE42873E1FFB282"/>
        <w:category>
          <w:name w:val="General"/>
          <w:gallery w:val="placeholder"/>
        </w:category>
        <w:types>
          <w:type w:val="bbPlcHdr"/>
        </w:types>
        <w:behaviors>
          <w:behavior w:val="content"/>
        </w:behaviors>
        <w:guid w:val="{41C70154-A208-46D7-A2EE-0F9624A86BBE}"/>
      </w:docPartPr>
      <w:docPartBody>
        <w:p w:rsidR="00002058" w:rsidRDefault="009F676C" w:rsidP="009F676C">
          <w:pPr>
            <w:pStyle w:val="DB122ECA8A4B496EAEE42873E1FFB282"/>
          </w:pPr>
          <w:r w:rsidRPr="001C096C">
            <w:rPr>
              <w:rFonts w:ascii="Arial" w:hAnsi="Arial" w:cs="Arial"/>
              <w:color w:val="000000"/>
              <w:sz w:val="20"/>
              <w:szCs w:val="20"/>
            </w:rPr>
            <w:t xml:space="preserve"> </w:t>
          </w:r>
        </w:p>
      </w:docPartBody>
    </w:docPart>
    <w:docPart>
      <w:docPartPr>
        <w:name w:val="6FB531A360D441C9BFDD28C90A48CE96"/>
        <w:category>
          <w:name w:val="General"/>
          <w:gallery w:val="placeholder"/>
        </w:category>
        <w:types>
          <w:type w:val="bbPlcHdr"/>
        </w:types>
        <w:behaviors>
          <w:behavior w:val="content"/>
        </w:behaviors>
        <w:guid w:val="{88357F66-A19E-46EF-BBD4-D3A017944714}"/>
      </w:docPartPr>
      <w:docPartBody>
        <w:p w:rsidR="00002058" w:rsidRDefault="009F676C" w:rsidP="009F676C">
          <w:pPr>
            <w:pStyle w:val="6FB531A360D441C9BFDD28C90A48CE96"/>
          </w:pPr>
          <w:r w:rsidRPr="001C096C">
            <w:rPr>
              <w:rFonts w:ascii="Arial" w:hAnsi="Arial" w:cs="Arial"/>
              <w:color w:val="000000"/>
              <w:sz w:val="20"/>
              <w:szCs w:val="20"/>
            </w:rPr>
            <w:t xml:space="preserve"> </w:t>
          </w:r>
        </w:p>
      </w:docPartBody>
    </w:docPart>
    <w:docPart>
      <w:docPartPr>
        <w:name w:val="16A052C3B72440218417C68E502B6489"/>
        <w:category>
          <w:name w:val="General"/>
          <w:gallery w:val="placeholder"/>
        </w:category>
        <w:types>
          <w:type w:val="bbPlcHdr"/>
        </w:types>
        <w:behaviors>
          <w:behavior w:val="content"/>
        </w:behaviors>
        <w:guid w:val="{A2BA6619-86B0-41B9-AC9D-9B2E3322DA70}"/>
      </w:docPartPr>
      <w:docPartBody>
        <w:p w:rsidR="00002058" w:rsidRDefault="009F676C" w:rsidP="009F676C">
          <w:pPr>
            <w:pStyle w:val="16A052C3B72440218417C68E502B6489"/>
          </w:pPr>
          <w:r w:rsidRPr="001C096C">
            <w:rPr>
              <w:rFonts w:ascii="Arial" w:hAnsi="Arial" w:cs="Arial"/>
              <w:color w:val="000000"/>
              <w:sz w:val="20"/>
              <w:szCs w:val="20"/>
            </w:rPr>
            <w:t xml:space="preserve"> </w:t>
          </w:r>
        </w:p>
      </w:docPartBody>
    </w:docPart>
    <w:docPart>
      <w:docPartPr>
        <w:name w:val="E4878B85BD1141DBA8BA9EA8B6565F7B"/>
        <w:category>
          <w:name w:val="General"/>
          <w:gallery w:val="placeholder"/>
        </w:category>
        <w:types>
          <w:type w:val="bbPlcHdr"/>
        </w:types>
        <w:behaviors>
          <w:behavior w:val="content"/>
        </w:behaviors>
        <w:guid w:val="{80B3B61D-6621-4494-9F6F-E85DFBEDE78F}"/>
      </w:docPartPr>
      <w:docPartBody>
        <w:p w:rsidR="00002058" w:rsidRDefault="009F676C" w:rsidP="009F676C">
          <w:pPr>
            <w:pStyle w:val="E4878B85BD1141DBA8BA9EA8B6565F7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96EA14A064C4A52B5FB2EF270906F4D"/>
        <w:category>
          <w:name w:val="General"/>
          <w:gallery w:val="placeholder"/>
        </w:category>
        <w:types>
          <w:type w:val="bbPlcHdr"/>
        </w:types>
        <w:behaviors>
          <w:behavior w:val="content"/>
        </w:behaviors>
        <w:guid w:val="{B12D25B5-4350-4764-B398-0B90B73BBED9}"/>
      </w:docPartPr>
      <w:docPartBody>
        <w:p w:rsidR="00002058" w:rsidRDefault="009F676C" w:rsidP="009F676C">
          <w:pPr>
            <w:pStyle w:val="F96EA14A064C4A52B5FB2EF270906F4D"/>
          </w:pPr>
          <w:r w:rsidRPr="001C096C">
            <w:rPr>
              <w:rFonts w:ascii="Arial" w:hAnsi="Arial" w:cs="Arial"/>
              <w:color w:val="000000"/>
              <w:sz w:val="20"/>
              <w:szCs w:val="20"/>
            </w:rPr>
            <w:t xml:space="preserve"> </w:t>
          </w:r>
        </w:p>
      </w:docPartBody>
    </w:docPart>
    <w:docPart>
      <w:docPartPr>
        <w:name w:val="1B7DBA49E42344F78A60CE271C0BF949"/>
        <w:category>
          <w:name w:val="General"/>
          <w:gallery w:val="placeholder"/>
        </w:category>
        <w:types>
          <w:type w:val="bbPlcHdr"/>
        </w:types>
        <w:behaviors>
          <w:behavior w:val="content"/>
        </w:behaviors>
        <w:guid w:val="{4E982C28-AEAE-4979-ADD6-E4225092E03C}"/>
      </w:docPartPr>
      <w:docPartBody>
        <w:p w:rsidR="00002058" w:rsidRDefault="009F676C" w:rsidP="009F676C">
          <w:pPr>
            <w:pStyle w:val="1B7DBA49E42344F78A60CE271C0BF949"/>
          </w:pPr>
          <w:r w:rsidRPr="001C096C">
            <w:rPr>
              <w:rFonts w:ascii="Arial" w:hAnsi="Arial" w:cs="Arial"/>
              <w:color w:val="000000"/>
              <w:sz w:val="20"/>
              <w:szCs w:val="20"/>
            </w:rPr>
            <w:t xml:space="preserve"> </w:t>
          </w:r>
        </w:p>
      </w:docPartBody>
    </w:docPart>
    <w:docPart>
      <w:docPartPr>
        <w:name w:val="55A1BF13BB4244DC81213B5374BD8833"/>
        <w:category>
          <w:name w:val="General"/>
          <w:gallery w:val="placeholder"/>
        </w:category>
        <w:types>
          <w:type w:val="bbPlcHdr"/>
        </w:types>
        <w:behaviors>
          <w:behavior w:val="content"/>
        </w:behaviors>
        <w:guid w:val="{0171A7FD-203C-4EC3-AACF-8A57170E2F90}"/>
      </w:docPartPr>
      <w:docPartBody>
        <w:p w:rsidR="00002058" w:rsidRDefault="009F676C" w:rsidP="009F676C">
          <w:pPr>
            <w:pStyle w:val="55A1BF13BB4244DC81213B5374BD8833"/>
          </w:pPr>
          <w:r w:rsidRPr="001C096C">
            <w:rPr>
              <w:rFonts w:ascii="Arial" w:hAnsi="Arial" w:cs="Arial"/>
              <w:color w:val="000000"/>
              <w:sz w:val="20"/>
              <w:szCs w:val="20"/>
            </w:rPr>
            <w:t xml:space="preserve"> </w:t>
          </w:r>
        </w:p>
      </w:docPartBody>
    </w:docPart>
    <w:docPart>
      <w:docPartPr>
        <w:name w:val="FFD82C8C84124C49A058C5C8AE1C868B"/>
        <w:category>
          <w:name w:val="General"/>
          <w:gallery w:val="placeholder"/>
        </w:category>
        <w:types>
          <w:type w:val="bbPlcHdr"/>
        </w:types>
        <w:behaviors>
          <w:behavior w:val="content"/>
        </w:behaviors>
        <w:guid w:val="{3AF9C8B7-A42B-4A8F-A41C-A031FA377142}"/>
      </w:docPartPr>
      <w:docPartBody>
        <w:p w:rsidR="00002058" w:rsidRDefault="009F676C" w:rsidP="009F676C">
          <w:pPr>
            <w:pStyle w:val="FFD82C8C84124C49A058C5C8AE1C868B"/>
          </w:pPr>
          <w:r w:rsidRPr="001C096C">
            <w:rPr>
              <w:rFonts w:ascii="Arial" w:hAnsi="Arial" w:cs="Arial"/>
              <w:color w:val="000000"/>
              <w:sz w:val="20"/>
              <w:szCs w:val="20"/>
            </w:rPr>
            <w:t xml:space="preserve"> </w:t>
          </w:r>
        </w:p>
      </w:docPartBody>
    </w:docPart>
    <w:docPart>
      <w:docPartPr>
        <w:name w:val="FDD3433FB1234FC88C3BB9A1263D07A0"/>
        <w:category>
          <w:name w:val="General"/>
          <w:gallery w:val="placeholder"/>
        </w:category>
        <w:types>
          <w:type w:val="bbPlcHdr"/>
        </w:types>
        <w:behaviors>
          <w:behavior w:val="content"/>
        </w:behaviors>
        <w:guid w:val="{C7E42677-F01A-448B-82D4-F69555A238A5}"/>
      </w:docPartPr>
      <w:docPartBody>
        <w:p w:rsidR="00002058" w:rsidRDefault="009F676C" w:rsidP="009F676C">
          <w:pPr>
            <w:pStyle w:val="FDD3433FB1234FC88C3BB9A1263D07A0"/>
          </w:pPr>
          <w:r w:rsidRPr="001C096C">
            <w:rPr>
              <w:rFonts w:ascii="Arial" w:hAnsi="Arial" w:cs="Arial"/>
              <w:color w:val="000000"/>
              <w:sz w:val="20"/>
              <w:szCs w:val="20"/>
            </w:rPr>
            <w:t xml:space="preserve"> </w:t>
          </w:r>
        </w:p>
      </w:docPartBody>
    </w:docPart>
    <w:docPart>
      <w:docPartPr>
        <w:name w:val="41DEAF0E39DE4E2684D560D413792903"/>
        <w:category>
          <w:name w:val="General"/>
          <w:gallery w:val="placeholder"/>
        </w:category>
        <w:types>
          <w:type w:val="bbPlcHdr"/>
        </w:types>
        <w:behaviors>
          <w:behavior w:val="content"/>
        </w:behaviors>
        <w:guid w:val="{3157D950-91D0-458B-9808-DCBB473BA425}"/>
      </w:docPartPr>
      <w:docPartBody>
        <w:p w:rsidR="00002058" w:rsidRDefault="009F676C" w:rsidP="009F676C">
          <w:pPr>
            <w:pStyle w:val="41DEAF0E39DE4E2684D560D413792903"/>
          </w:pPr>
          <w:r w:rsidRPr="001C096C">
            <w:rPr>
              <w:rFonts w:ascii="Arial" w:hAnsi="Arial" w:cs="Arial"/>
              <w:color w:val="000000"/>
              <w:sz w:val="20"/>
              <w:szCs w:val="20"/>
            </w:rPr>
            <w:t xml:space="preserve"> </w:t>
          </w:r>
        </w:p>
      </w:docPartBody>
    </w:docPart>
    <w:docPart>
      <w:docPartPr>
        <w:name w:val="DEC3E15FDC354AA3AD4600AC3CDFE955"/>
        <w:category>
          <w:name w:val="General"/>
          <w:gallery w:val="placeholder"/>
        </w:category>
        <w:types>
          <w:type w:val="bbPlcHdr"/>
        </w:types>
        <w:behaviors>
          <w:behavior w:val="content"/>
        </w:behaviors>
        <w:guid w:val="{C4ACBD38-F3C8-46B7-8216-E52CE0B5E535}"/>
      </w:docPartPr>
      <w:docPartBody>
        <w:p w:rsidR="00002058" w:rsidRDefault="009F676C" w:rsidP="009F676C">
          <w:pPr>
            <w:pStyle w:val="DEC3E15FDC354AA3AD4600AC3CDFE955"/>
          </w:pPr>
          <w:r w:rsidRPr="002B6B3C">
            <w:rPr>
              <w:rFonts w:ascii="Arial" w:hAnsi="Arial" w:cs="Arial"/>
              <w:sz w:val="20"/>
              <w:szCs w:val="20"/>
            </w:rPr>
            <w:t xml:space="preserve">(ostalo upisati) </w:t>
          </w:r>
        </w:p>
      </w:docPartBody>
    </w:docPart>
    <w:docPart>
      <w:docPartPr>
        <w:name w:val="897A5B52EA8C430997F7E6E5D6D7488B"/>
        <w:category>
          <w:name w:val="General"/>
          <w:gallery w:val="placeholder"/>
        </w:category>
        <w:types>
          <w:type w:val="bbPlcHdr"/>
        </w:types>
        <w:behaviors>
          <w:behavior w:val="content"/>
        </w:behaviors>
        <w:guid w:val="{58128044-8777-4DA0-9332-9B65A6B6B2B8}"/>
      </w:docPartPr>
      <w:docPartBody>
        <w:p w:rsidR="00002058" w:rsidRDefault="009F676C" w:rsidP="009F676C">
          <w:pPr>
            <w:pStyle w:val="897A5B52EA8C430997F7E6E5D6D7488B"/>
          </w:pPr>
          <w:r w:rsidRPr="001C096C">
            <w:rPr>
              <w:rFonts w:ascii="Arial" w:hAnsi="Arial" w:cs="Arial"/>
              <w:color w:val="000000"/>
              <w:sz w:val="20"/>
              <w:szCs w:val="20"/>
            </w:rPr>
            <w:t xml:space="preserve"> </w:t>
          </w:r>
        </w:p>
      </w:docPartBody>
    </w:docPart>
    <w:docPart>
      <w:docPartPr>
        <w:name w:val="1827C539A1AE44A4AE1711805E01F26A"/>
        <w:category>
          <w:name w:val="General"/>
          <w:gallery w:val="placeholder"/>
        </w:category>
        <w:types>
          <w:type w:val="bbPlcHdr"/>
        </w:types>
        <w:behaviors>
          <w:behavior w:val="content"/>
        </w:behaviors>
        <w:guid w:val="{AAE1660B-0994-4E99-AD1E-0B23F4B76C9E}"/>
      </w:docPartPr>
      <w:docPartBody>
        <w:p w:rsidR="00002058" w:rsidRDefault="009F676C" w:rsidP="009F676C">
          <w:pPr>
            <w:pStyle w:val="1827C539A1AE44A4AE1711805E01F26A"/>
          </w:pPr>
          <w:r w:rsidRPr="001C096C">
            <w:rPr>
              <w:rFonts w:ascii="Arial" w:hAnsi="Arial" w:cs="Arial"/>
              <w:color w:val="000000"/>
              <w:sz w:val="20"/>
              <w:szCs w:val="20"/>
            </w:rPr>
            <w:t xml:space="preserve"> </w:t>
          </w:r>
        </w:p>
      </w:docPartBody>
    </w:docPart>
    <w:docPart>
      <w:docPartPr>
        <w:name w:val="23F1513B980D4FEBBC3E6963BC0CEC54"/>
        <w:category>
          <w:name w:val="General"/>
          <w:gallery w:val="placeholder"/>
        </w:category>
        <w:types>
          <w:type w:val="bbPlcHdr"/>
        </w:types>
        <w:behaviors>
          <w:behavior w:val="content"/>
        </w:behaviors>
        <w:guid w:val="{C2765D88-349E-4F1A-98FD-C1A9AFF3BC6C}"/>
      </w:docPartPr>
      <w:docPartBody>
        <w:p w:rsidR="00002058" w:rsidRDefault="009F676C" w:rsidP="009F676C">
          <w:pPr>
            <w:pStyle w:val="23F1513B980D4FEBBC3E6963BC0CEC54"/>
          </w:pPr>
          <w:r w:rsidRPr="001C096C">
            <w:rPr>
              <w:rFonts w:ascii="Arial" w:hAnsi="Arial" w:cs="Arial"/>
              <w:color w:val="000000"/>
              <w:sz w:val="20"/>
              <w:szCs w:val="20"/>
            </w:rPr>
            <w:t xml:space="preserve"> </w:t>
          </w:r>
        </w:p>
      </w:docPartBody>
    </w:docPart>
    <w:docPart>
      <w:docPartPr>
        <w:name w:val="33281EB5981E49CE99800B03F1C689BB"/>
        <w:category>
          <w:name w:val="General"/>
          <w:gallery w:val="placeholder"/>
        </w:category>
        <w:types>
          <w:type w:val="bbPlcHdr"/>
        </w:types>
        <w:behaviors>
          <w:behavior w:val="content"/>
        </w:behaviors>
        <w:guid w:val="{6113F9E0-EE79-4496-866F-984FE2D22FE5}"/>
      </w:docPartPr>
      <w:docPartBody>
        <w:p w:rsidR="00002058" w:rsidRDefault="009F676C" w:rsidP="009F676C">
          <w:pPr>
            <w:pStyle w:val="33281EB5981E49CE99800B03F1C689BB"/>
          </w:pPr>
          <w:r w:rsidRPr="001C096C">
            <w:rPr>
              <w:rFonts w:ascii="Arial" w:hAnsi="Arial" w:cs="Arial"/>
              <w:color w:val="000000"/>
              <w:sz w:val="20"/>
              <w:szCs w:val="20"/>
            </w:rPr>
            <w:t xml:space="preserve">  </w:t>
          </w:r>
        </w:p>
      </w:docPartBody>
    </w:docPart>
    <w:docPart>
      <w:docPartPr>
        <w:name w:val="242533AEB54A4331A8436DF1719DF875"/>
        <w:category>
          <w:name w:val="General"/>
          <w:gallery w:val="placeholder"/>
        </w:category>
        <w:types>
          <w:type w:val="bbPlcHdr"/>
        </w:types>
        <w:behaviors>
          <w:behavior w:val="content"/>
        </w:behaviors>
        <w:guid w:val="{2B11F4C7-AD72-4FBB-94D9-21C69F6ADFA7}"/>
      </w:docPartPr>
      <w:docPartBody>
        <w:p w:rsidR="00002058" w:rsidRDefault="009F676C" w:rsidP="009F676C">
          <w:pPr>
            <w:pStyle w:val="242533AEB54A4331A8436DF1719DF875"/>
          </w:pPr>
          <w:r w:rsidRPr="001C096C">
            <w:rPr>
              <w:rFonts w:ascii="Arial" w:hAnsi="Arial" w:cs="Arial"/>
              <w:color w:val="000000"/>
              <w:sz w:val="20"/>
              <w:szCs w:val="20"/>
            </w:rPr>
            <w:t xml:space="preserve"> </w:t>
          </w:r>
        </w:p>
      </w:docPartBody>
    </w:docPart>
    <w:docPart>
      <w:docPartPr>
        <w:name w:val="A28ABB321C9149A7A37DC022FDC08BC7"/>
        <w:category>
          <w:name w:val="General"/>
          <w:gallery w:val="placeholder"/>
        </w:category>
        <w:types>
          <w:type w:val="bbPlcHdr"/>
        </w:types>
        <w:behaviors>
          <w:behavior w:val="content"/>
        </w:behaviors>
        <w:guid w:val="{68C8847B-FE69-4594-88F3-663091644BF6}"/>
      </w:docPartPr>
      <w:docPartBody>
        <w:p w:rsidR="00002058" w:rsidRDefault="009F676C" w:rsidP="009F676C">
          <w:pPr>
            <w:pStyle w:val="A28ABB321C9149A7A37DC022FDC08BC7"/>
          </w:pPr>
          <w:r w:rsidRPr="001C096C">
            <w:rPr>
              <w:rFonts w:ascii="Arial" w:hAnsi="Arial" w:cs="Arial"/>
              <w:color w:val="000000"/>
              <w:sz w:val="20"/>
              <w:szCs w:val="20"/>
            </w:rPr>
            <w:t xml:space="preserve"> </w:t>
          </w:r>
        </w:p>
      </w:docPartBody>
    </w:docPart>
    <w:docPart>
      <w:docPartPr>
        <w:name w:val="B4062FA69528496FB0474402ADD78B93"/>
        <w:category>
          <w:name w:val="General"/>
          <w:gallery w:val="placeholder"/>
        </w:category>
        <w:types>
          <w:type w:val="bbPlcHdr"/>
        </w:types>
        <w:behaviors>
          <w:behavior w:val="content"/>
        </w:behaviors>
        <w:guid w:val="{85010F7A-F6C8-4733-98E1-5E64F5EDCFB1}"/>
      </w:docPartPr>
      <w:docPartBody>
        <w:p w:rsidR="00002058" w:rsidRDefault="009F676C" w:rsidP="009F676C">
          <w:pPr>
            <w:pStyle w:val="B4062FA69528496FB0474402ADD78B93"/>
          </w:pPr>
          <w:r>
            <w:rPr>
              <w:rStyle w:val="PlaceholderText"/>
            </w:rPr>
            <w:t>ECTS</w:t>
          </w:r>
        </w:p>
      </w:docPartBody>
    </w:docPart>
    <w:docPart>
      <w:docPartPr>
        <w:name w:val="3BADBF98A73C4847A6E997ACD3688461"/>
        <w:category>
          <w:name w:val="General"/>
          <w:gallery w:val="placeholder"/>
        </w:category>
        <w:types>
          <w:type w:val="bbPlcHdr"/>
        </w:types>
        <w:behaviors>
          <w:behavior w:val="content"/>
        </w:behaviors>
        <w:guid w:val="{A6E0BC3B-F25D-4B1B-BC2C-45FDFD56CC4C}"/>
      </w:docPartPr>
      <w:docPartBody>
        <w:p w:rsidR="00002058" w:rsidRDefault="009F676C" w:rsidP="009F676C">
          <w:pPr>
            <w:pStyle w:val="3BADBF98A73C4847A6E997ACD3688461"/>
          </w:pPr>
          <w:r>
            <w:rPr>
              <w:rStyle w:val="PlaceholderText"/>
            </w:rPr>
            <w:t>Metode i kriteriji vrednovanja</w:t>
          </w:r>
        </w:p>
      </w:docPartBody>
    </w:docPart>
    <w:docPart>
      <w:docPartPr>
        <w:name w:val="D5247C9E1C3646AFAAE26408FBFDDE26"/>
        <w:category>
          <w:name w:val="General"/>
          <w:gallery w:val="placeholder"/>
        </w:category>
        <w:types>
          <w:type w:val="bbPlcHdr"/>
        </w:types>
        <w:behaviors>
          <w:behavior w:val="content"/>
        </w:behaviors>
        <w:guid w:val="{54035CBC-800B-4F04-87C7-79D0278EC600}"/>
      </w:docPartPr>
      <w:docPartBody>
        <w:p w:rsidR="00002058" w:rsidRDefault="009F676C" w:rsidP="009F676C">
          <w:pPr>
            <w:pStyle w:val="D5247C9E1C3646AFAAE26408FBFDDE26"/>
          </w:pPr>
          <w:r>
            <w:rPr>
              <w:rStyle w:val="PlaceholderText"/>
            </w:rPr>
            <w:t>Metode i kriteriji vrednovanja</w:t>
          </w:r>
        </w:p>
      </w:docPartBody>
    </w:docPart>
    <w:docPart>
      <w:docPartPr>
        <w:name w:val="D5AA7979D83848A8AE71C06BD4143227"/>
        <w:category>
          <w:name w:val="General"/>
          <w:gallery w:val="placeholder"/>
        </w:category>
        <w:types>
          <w:type w:val="bbPlcHdr"/>
        </w:types>
        <w:behaviors>
          <w:behavior w:val="content"/>
        </w:behaviors>
        <w:guid w:val="{4A485FB3-02B2-4AFC-B58A-610A7744AD08}"/>
      </w:docPartPr>
      <w:docPartBody>
        <w:p w:rsidR="00002058" w:rsidRDefault="009F676C" w:rsidP="009F676C">
          <w:pPr>
            <w:pStyle w:val="D5AA7979D83848A8AE71C06BD4143227"/>
          </w:pPr>
          <w:r>
            <w:rPr>
              <w:rStyle w:val="PlaceholderText"/>
            </w:rPr>
            <w:t>Obveze studenata</w:t>
          </w:r>
        </w:p>
      </w:docPartBody>
    </w:docPart>
    <w:docPart>
      <w:docPartPr>
        <w:name w:val="90282C7F35B54BC985A17336CEBF8D21"/>
        <w:category>
          <w:name w:val="General"/>
          <w:gallery w:val="placeholder"/>
        </w:category>
        <w:types>
          <w:type w:val="bbPlcHdr"/>
        </w:types>
        <w:behaviors>
          <w:behavior w:val="content"/>
        </w:behaviors>
        <w:guid w:val="{FDD78409-1127-4B69-B3CC-F9045AE1911F}"/>
      </w:docPartPr>
      <w:docPartBody>
        <w:p w:rsidR="00002058" w:rsidRDefault="009F676C" w:rsidP="009F676C">
          <w:pPr>
            <w:pStyle w:val="90282C7F35B54BC985A17336CEBF8D21"/>
          </w:pPr>
          <w:r>
            <w:rPr>
              <w:rStyle w:val="PlaceholderText"/>
            </w:rPr>
            <w:t>Obveze studenata</w:t>
          </w:r>
        </w:p>
      </w:docPartBody>
    </w:docPart>
    <w:docPart>
      <w:docPartPr>
        <w:name w:val="F1FAED86CF4A4596BEC719BC295C37B5"/>
        <w:category>
          <w:name w:val="General"/>
          <w:gallery w:val="placeholder"/>
        </w:category>
        <w:types>
          <w:type w:val="bbPlcHdr"/>
        </w:types>
        <w:behaviors>
          <w:behavior w:val="content"/>
        </w:behaviors>
        <w:guid w:val="{A268FF2A-CF9D-4280-8386-A8E5E6BC610B}"/>
      </w:docPartPr>
      <w:docPartBody>
        <w:p w:rsidR="00002058" w:rsidRDefault="009F676C" w:rsidP="009F676C">
          <w:pPr>
            <w:pStyle w:val="F1FAED86CF4A4596BEC719BC295C37B5"/>
          </w:pPr>
          <w:r>
            <w:rPr>
              <w:rFonts w:ascii="Arial" w:hAnsi="Arial" w:cs="Arial"/>
              <w:color w:val="000000"/>
              <w:sz w:val="20"/>
              <w:szCs w:val="20"/>
            </w:rPr>
            <w:t xml:space="preserve"> </w:t>
          </w:r>
        </w:p>
      </w:docPartBody>
    </w:docPart>
    <w:docPart>
      <w:docPartPr>
        <w:name w:val="56A61C03C4734905AA6A57359E155ABE"/>
        <w:category>
          <w:name w:val="General"/>
          <w:gallery w:val="placeholder"/>
        </w:category>
        <w:types>
          <w:type w:val="bbPlcHdr"/>
        </w:types>
        <w:behaviors>
          <w:behavior w:val="content"/>
        </w:behaviors>
        <w:guid w:val="{CE35AF4F-6862-43E7-A9B9-30BF56F44704}"/>
      </w:docPartPr>
      <w:docPartBody>
        <w:p w:rsidR="00002058" w:rsidRDefault="009F676C" w:rsidP="009F676C">
          <w:pPr>
            <w:pStyle w:val="56A61C03C4734905AA6A57359E155ABE"/>
          </w:pPr>
          <w:r>
            <w:rPr>
              <w:rFonts w:ascii="Arial" w:hAnsi="Arial" w:cs="Arial"/>
              <w:color w:val="000000"/>
              <w:sz w:val="20"/>
              <w:szCs w:val="20"/>
            </w:rPr>
            <w:t xml:space="preserve"> </w:t>
          </w:r>
        </w:p>
      </w:docPartBody>
    </w:docPart>
    <w:docPart>
      <w:docPartPr>
        <w:name w:val="48DB96B486964E9B9762E0C09D23C955"/>
        <w:category>
          <w:name w:val="General"/>
          <w:gallery w:val="placeholder"/>
        </w:category>
        <w:types>
          <w:type w:val="bbPlcHdr"/>
        </w:types>
        <w:behaviors>
          <w:behavior w:val="content"/>
        </w:behaviors>
        <w:guid w:val="{4CBF3510-69C8-47C7-AE4D-11E504242906}"/>
      </w:docPartPr>
      <w:docPartBody>
        <w:p w:rsidR="00002058" w:rsidRDefault="009F676C" w:rsidP="009F676C">
          <w:pPr>
            <w:pStyle w:val="48DB96B486964E9B9762E0C09D23C955"/>
          </w:pPr>
          <w:r>
            <w:rPr>
              <w:rFonts w:ascii="Arial" w:hAnsi="Arial" w:cs="Arial"/>
              <w:color w:val="000000"/>
              <w:sz w:val="20"/>
              <w:szCs w:val="20"/>
            </w:rPr>
            <w:t xml:space="preserve"> </w:t>
          </w:r>
        </w:p>
      </w:docPartBody>
    </w:docPart>
    <w:docPart>
      <w:docPartPr>
        <w:name w:val="AE0324F3EFDD495CA7F143F2ACA58377"/>
        <w:category>
          <w:name w:val="General"/>
          <w:gallery w:val="placeholder"/>
        </w:category>
        <w:types>
          <w:type w:val="bbPlcHdr"/>
        </w:types>
        <w:behaviors>
          <w:behavior w:val="content"/>
        </w:behaviors>
        <w:guid w:val="{14CFB4C3-D4B2-4F7A-A240-5EA83630C4DD}"/>
      </w:docPartPr>
      <w:docPartBody>
        <w:p w:rsidR="00002058" w:rsidRDefault="009F676C" w:rsidP="009F676C">
          <w:pPr>
            <w:pStyle w:val="AE0324F3EFDD495CA7F143F2ACA58377"/>
          </w:pPr>
          <w:r>
            <w:rPr>
              <w:rFonts w:ascii="Arial" w:hAnsi="Arial" w:cs="Arial"/>
              <w:color w:val="000000"/>
              <w:sz w:val="20"/>
              <w:szCs w:val="20"/>
            </w:rPr>
            <w:t xml:space="preserve"> </w:t>
          </w:r>
        </w:p>
      </w:docPartBody>
    </w:docPart>
    <w:docPart>
      <w:docPartPr>
        <w:name w:val="547BF2D005414E898E816CB0F1D8144B"/>
        <w:category>
          <w:name w:val="General"/>
          <w:gallery w:val="placeholder"/>
        </w:category>
        <w:types>
          <w:type w:val="bbPlcHdr"/>
        </w:types>
        <w:behaviors>
          <w:behavior w:val="content"/>
        </w:behaviors>
        <w:guid w:val="{FE13BA3A-672B-415C-A183-A2A6DC4BB932}"/>
      </w:docPartPr>
      <w:docPartBody>
        <w:p w:rsidR="00002058" w:rsidRDefault="009F676C" w:rsidP="009F676C">
          <w:pPr>
            <w:pStyle w:val="547BF2D005414E898E816CB0F1D8144B"/>
          </w:pPr>
          <w:r>
            <w:rPr>
              <w:rFonts w:ascii="Arial" w:hAnsi="Arial" w:cs="Arial"/>
              <w:color w:val="000000"/>
              <w:sz w:val="20"/>
              <w:szCs w:val="20"/>
            </w:rPr>
            <w:t xml:space="preserve"> </w:t>
          </w:r>
        </w:p>
      </w:docPartBody>
    </w:docPart>
    <w:docPart>
      <w:docPartPr>
        <w:name w:val="682D8F90E5104C7584361E8A37EE8B0C"/>
        <w:category>
          <w:name w:val="General"/>
          <w:gallery w:val="placeholder"/>
        </w:category>
        <w:types>
          <w:type w:val="bbPlcHdr"/>
        </w:types>
        <w:behaviors>
          <w:behavior w:val="content"/>
        </w:behaviors>
        <w:guid w:val="{2CC61F7A-2E1C-4B6D-84D8-809DEF843ECD}"/>
      </w:docPartPr>
      <w:docPartBody>
        <w:p w:rsidR="00002058" w:rsidRDefault="009F676C" w:rsidP="009F676C">
          <w:pPr>
            <w:pStyle w:val="682D8F90E5104C7584361E8A37EE8B0C"/>
          </w:pPr>
          <w:r>
            <w:rPr>
              <w:rFonts w:ascii="Arial" w:hAnsi="Arial" w:cs="Arial"/>
              <w:color w:val="000000"/>
              <w:sz w:val="20"/>
              <w:szCs w:val="20"/>
            </w:rPr>
            <w:t xml:space="preserve"> </w:t>
          </w:r>
        </w:p>
      </w:docPartBody>
    </w:docPart>
    <w:docPart>
      <w:docPartPr>
        <w:name w:val="5806490584194289A1F2944EB2030846"/>
        <w:category>
          <w:name w:val="General"/>
          <w:gallery w:val="placeholder"/>
        </w:category>
        <w:types>
          <w:type w:val="bbPlcHdr"/>
        </w:types>
        <w:behaviors>
          <w:behavior w:val="content"/>
        </w:behaviors>
        <w:guid w:val="{2495C1D3-AABA-42D5-A907-92B043B73C0E}"/>
      </w:docPartPr>
      <w:docPartBody>
        <w:p w:rsidR="00002058" w:rsidRDefault="009F676C" w:rsidP="009F676C">
          <w:pPr>
            <w:pStyle w:val="5806490584194289A1F2944EB2030846"/>
          </w:pPr>
          <w:r>
            <w:rPr>
              <w:rFonts w:ascii="Arial" w:hAnsi="Arial" w:cs="Arial"/>
              <w:sz w:val="20"/>
              <w:szCs w:val="20"/>
            </w:rPr>
            <w:t xml:space="preserve"> </w:t>
          </w:r>
        </w:p>
      </w:docPartBody>
    </w:docPart>
    <w:docPart>
      <w:docPartPr>
        <w:name w:val="E5B93E9371224D4C8B19E7A1E76F881B"/>
        <w:category>
          <w:name w:val="General"/>
          <w:gallery w:val="placeholder"/>
        </w:category>
        <w:types>
          <w:type w:val="bbPlcHdr"/>
        </w:types>
        <w:behaviors>
          <w:behavior w:val="content"/>
        </w:behaviors>
        <w:guid w:val="{AA7A54D8-E1A5-4BF9-AD4A-17FF3A8D3EDD}"/>
      </w:docPartPr>
      <w:docPartBody>
        <w:p w:rsidR="00002058" w:rsidRDefault="009F676C" w:rsidP="009F676C">
          <w:pPr>
            <w:pStyle w:val="E5B93E9371224D4C8B19E7A1E76F881B"/>
          </w:pPr>
          <w:r>
            <w:rPr>
              <w:rFonts w:ascii="Arial" w:hAnsi="Arial" w:cs="Arial"/>
              <w:sz w:val="20"/>
              <w:szCs w:val="20"/>
            </w:rPr>
            <w:t xml:space="preserve"> </w:t>
          </w:r>
        </w:p>
      </w:docPartBody>
    </w:docPart>
    <w:docPart>
      <w:docPartPr>
        <w:name w:val="727460E8E38E40269C63B4495D168DDA"/>
        <w:category>
          <w:name w:val="General"/>
          <w:gallery w:val="placeholder"/>
        </w:category>
        <w:types>
          <w:type w:val="bbPlcHdr"/>
        </w:types>
        <w:behaviors>
          <w:behavior w:val="content"/>
        </w:behaviors>
        <w:guid w:val="{F662BCC5-6C25-47C4-8721-05EB4A7B326D}"/>
      </w:docPartPr>
      <w:docPartBody>
        <w:p w:rsidR="00002058" w:rsidRDefault="009F676C" w:rsidP="009F676C">
          <w:pPr>
            <w:pStyle w:val="727460E8E38E40269C63B4495D168DDA"/>
          </w:pPr>
          <w:r>
            <w:rPr>
              <w:rStyle w:val="PlaceholderText"/>
            </w:rPr>
            <w:t xml:space="preserve"> </w:t>
          </w:r>
        </w:p>
      </w:docPartBody>
    </w:docPart>
    <w:docPart>
      <w:docPartPr>
        <w:name w:val="9DCF5067D88E4D81AA12D5F3206541C5"/>
        <w:category>
          <w:name w:val="General"/>
          <w:gallery w:val="placeholder"/>
        </w:category>
        <w:types>
          <w:type w:val="bbPlcHdr"/>
        </w:types>
        <w:behaviors>
          <w:behavior w:val="content"/>
        </w:behaviors>
        <w:guid w:val="{8F6E8E07-4857-4810-A7B0-025CD826ABDF}"/>
      </w:docPartPr>
      <w:docPartBody>
        <w:p w:rsidR="00002058" w:rsidRDefault="009F676C" w:rsidP="009F676C">
          <w:pPr>
            <w:pStyle w:val="9DCF5067D88E4D81AA12D5F3206541C5"/>
          </w:pPr>
          <w:r>
            <w:rPr>
              <w:rStyle w:val="PlaceholderText"/>
            </w:rPr>
            <w:t>Nositelji i suradnici</w:t>
          </w:r>
        </w:p>
      </w:docPartBody>
    </w:docPart>
    <w:docPart>
      <w:docPartPr>
        <w:name w:val="515C52F1149347F5AE419B7D220D8491"/>
        <w:category>
          <w:name w:val="General"/>
          <w:gallery w:val="placeholder"/>
        </w:category>
        <w:types>
          <w:type w:val="bbPlcHdr"/>
        </w:types>
        <w:behaviors>
          <w:behavior w:val="content"/>
        </w:behaviors>
        <w:guid w:val="{AFE0BEF9-F9A6-435D-AEFA-58CE44CF4648}"/>
      </w:docPartPr>
      <w:docPartBody>
        <w:p w:rsidR="00002058" w:rsidRDefault="009F676C" w:rsidP="009F676C">
          <w:pPr>
            <w:pStyle w:val="515C52F1149347F5AE419B7D220D8491"/>
          </w:pPr>
          <w:r>
            <w:rPr>
              <w:rStyle w:val="PlaceholderText"/>
            </w:rPr>
            <w:t>Nositelji i suradnici</w:t>
          </w:r>
        </w:p>
      </w:docPartBody>
    </w:docPart>
    <w:docPart>
      <w:docPartPr>
        <w:name w:val="AD03C5F68F5E4099957C7A665AECB362"/>
        <w:category>
          <w:name w:val="General"/>
          <w:gallery w:val="placeholder"/>
        </w:category>
        <w:types>
          <w:type w:val="bbPlcHdr"/>
        </w:types>
        <w:behaviors>
          <w:behavior w:val="content"/>
        </w:behaviors>
        <w:guid w:val="{E0322853-00F2-41FD-B4A3-5B0285703823}"/>
      </w:docPartPr>
      <w:docPartBody>
        <w:p w:rsidR="00002058" w:rsidRDefault="009F676C" w:rsidP="009F676C">
          <w:pPr>
            <w:pStyle w:val="AD03C5F68F5E4099957C7A665AECB362"/>
          </w:pPr>
          <w:r>
            <w:rPr>
              <w:rStyle w:val="PlaceholderText"/>
            </w:rPr>
            <w:t>Semestar</w:t>
          </w:r>
        </w:p>
      </w:docPartBody>
    </w:docPart>
    <w:docPart>
      <w:docPartPr>
        <w:name w:val="11D78CE5AA98453A9C7219451D107ED2"/>
        <w:category>
          <w:name w:val="General"/>
          <w:gallery w:val="placeholder"/>
        </w:category>
        <w:types>
          <w:type w:val="bbPlcHdr"/>
        </w:types>
        <w:behaviors>
          <w:behavior w:val="content"/>
        </w:behaviors>
        <w:guid w:val="{5AE6C831-5709-40B1-AE39-E2962067B62F}"/>
      </w:docPartPr>
      <w:docPartBody>
        <w:p w:rsidR="00002058" w:rsidRDefault="009F676C" w:rsidP="009F676C">
          <w:pPr>
            <w:pStyle w:val="11D78CE5AA98453A9C7219451D107ED2"/>
          </w:pPr>
          <w:r>
            <w:rPr>
              <w:rStyle w:val="PlaceholderText"/>
            </w:rPr>
            <w:t>Naziv predmeta</w:t>
          </w:r>
        </w:p>
      </w:docPartBody>
    </w:docPart>
    <w:docPart>
      <w:docPartPr>
        <w:name w:val="6B3D4BC93632494BA052099595EB6F90"/>
        <w:category>
          <w:name w:val="General"/>
          <w:gallery w:val="placeholder"/>
        </w:category>
        <w:types>
          <w:type w:val="bbPlcHdr"/>
        </w:types>
        <w:behaviors>
          <w:behavior w:val="content"/>
        </w:behaviors>
        <w:guid w:val="{DEA89558-9346-41FC-AADC-EC261A8F1B7A}"/>
      </w:docPartPr>
      <w:docPartBody>
        <w:p w:rsidR="00002058" w:rsidRDefault="009F676C" w:rsidP="009F676C">
          <w:pPr>
            <w:pStyle w:val="6B3D4BC93632494BA052099595EB6F90"/>
          </w:pPr>
          <w:r>
            <w:rPr>
              <w:rStyle w:val="PlaceholderText"/>
            </w:rPr>
            <w:t>Naziv predmeta</w:t>
          </w:r>
        </w:p>
      </w:docPartBody>
    </w:docPart>
    <w:docPart>
      <w:docPartPr>
        <w:name w:val="7D19C9D2ADC545548D65B1A30FC8FF41"/>
        <w:category>
          <w:name w:val="General"/>
          <w:gallery w:val="placeholder"/>
        </w:category>
        <w:types>
          <w:type w:val="bbPlcHdr"/>
        </w:types>
        <w:behaviors>
          <w:behavior w:val="content"/>
        </w:behaviors>
        <w:guid w:val="{D0601349-20C6-42F7-8DA9-FFE96F6F0510}"/>
      </w:docPartPr>
      <w:docPartBody>
        <w:p w:rsidR="00002058" w:rsidRDefault="009F676C" w:rsidP="009F676C">
          <w:pPr>
            <w:pStyle w:val="7D19C9D2ADC545548D65B1A30FC8FF41"/>
          </w:pPr>
          <w:r>
            <w:rPr>
              <w:rStyle w:val="PlaceholderText"/>
            </w:rPr>
            <w:t>ECTS bodovi</w:t>
          </w:r>
        </w:p>
      </w:docPartBody>
    </w:docPart>
    <w:docPart>
      <w:docPartPr>
        <w:name w:val="062F3EFC47E944AFB6AA49C93ABB4C0E"/>
        <w:category>
          <w:name w:val="General"/>
          <w:gallery w:val="placeholder"/>
        </w:category>
        <w:types>
          <w:type w:val="bbPlcHdr"/>
        </w:types>
        <w:behaviors>
          <w:behavior w:val="content"/>
        </w:behaviors>
        <w:guid w:val="{48B2A511-CEA6-418B-A4A4-EDF0F8E23FD3}"/>
      </w:docPartPr>
      <w:docPartBody>
        <w:p w:rsidR="00002058" w:rsidRDefault="009F676C" w:rsidP="009F676C">
          <w:pPr>
            <w:pStyle w:val="062F3EFC47E944AFB6AA49C93ABB4C0E"/>
          </w:pPr>
          <w:r>
            <w:rPr>
              <w:rStyle w:val="PlaceholderText"/>
            </w:rPr>
            <w:t>Šifra predmeta</w:t>
          </w:r>
        </w:p>
      </w:docPartBody>
    </w:docPart>
    <w:docPart>
      <w:docPartPr>
        <w:name w:val="A9FF85FE672344FEAE123F36DCA6D0FC"/>
        <w:category>
          <w:name w:val="General"/>
          <w:gallery w:val="placeholder"/>
        </w:category>
        <w:types>
          <w:type w:val="bbPlcHdr"/>
        </w:types>
        <w:behaviors>
          <w:behavior w:val="content"/>
        </w:behaviors>
        <w:guid w:val="{0C9E0A06-2D28-4BC5-8BC9-4EDFF7C400AD}"/>
      </w:docPartPr>
      <w:docPartBody>
        <w:p w:rsidR="00002058" w:rsidRDefault="009F676C" w:rsidP="009F676C">
          <w:pPr>
            <w:pStyle w:val="A9FF85FE672344FEAE123F36DCA6D0FC"/>
          </w:pPr>
          <w:r>
            <w:rPr>
              <w:rStyle w:val="PlaceholderText"/>
            </w:rPr>
            <w:t>Broj sati</w:t>
          </w:r>
        </w:p>
      </w:docPartBody>
    </w:docPart>
    <w:docPart>
      <w:docPartPr>
        <w:name w:val="AAA2CA10A34C457D8ADA58143F45BC61"/>
        <w:category>
          <w:name w:val="General"/>
          <w:gallery w:val="placeholder"/>
        </w:category>
        <w:types>
          <w:type w:val="bbPlcHdr"/>
        </w:types>
        <w:behaviors>
          <w:behavior w:val="content"/>
        </w:behaviors>
        <w:guid w:val="{88D7EEDA-542A-49D2-B024-7CCDB1B649BE}"/>
      </w:docPartPr>
      <w:docPartBody>
        <w:p w:rsidR="00002058" w:rsidRDefault="009F676C" w:rsidP="009F676C">
          <w:pPr>
            <w:pStyle w:val="AAA2CA10A34C457D8ADA58143F45BC61"/>
          </w:pPr>
          <w:r>
            <w:rPr>
              <w:rStyle w:val="PlaceholderText"/>
            </w:rPr>
            <w:t>Studijski program</w:t>
          </w:r>
        </w:p>
      </w:docPartBody>
    </w:docPart>
    <w:docPart>
      <w:docPartPr>
        <w:name w:val="FD9EEC6B59AC41239908B7A9D81233AB"/>
        <w:category>
          <w:name w:val="General"/>
          <w:gallery w:val="placeholder"/>
        </w:category>
        <w:types>
          <w:type w:val="bbPlcHdr"/>
        </w:types>
        <w:behaviors>
          <w:behavior w:val="content"/>
        </w:behaviors>
        <w:guid w:val="{0AEF1FDD-EDA4-494F-B950-55E594259081}"/>
      </w:docPartPr>
      <w:docPartBody>
        <w:p w:rsidR="00002058" w:rsidRDefault="009F676C" w:rsidP="009F676C">
          <w:pPr>
            <w:pStyle w:val="FD9EEC6B59AC41239908B7A9D81233AB"/>
          </w:pPr>
          <w:r>
            <w:rPr>
              <w:rStyle w:val="PlaceholderText"/>
            </w:rPr>
            <w:t>Broj studenata</w:t>
          </w:r>
        </w:p>
      </w:docPartBody>
    </w:docPart>
    <w:docPart>
      <w:docPartPr>
        <w:name w:val="3EAC04B31495408580750074AEFC0048"/>
        <w:category>
          <w:name w:val="General"/>
          <w:gallery w:val="placeholder"/>
        </w:category>
        <w:types>
          <w:type w:val="bbPlcHdr"/>
        </w:types>
        <w:behaviors>
          <w:behavior w:val="content"/>
        </w:behaviors>
        <w:guid w:val="{097E6DAD-2C4D-4C12-B5CC-447AD5F21147}"/>
      </w:docPartPr>
      <w:docPartBody>
        <w:p w:rsidR="00002058" w:rsidRDefault="009F676C" w:rsidP="009F676C">
          <w:pPr>
            <w:pStyle w:val="3EAC04B31495408580750074AEFC0048"/>
          </w:pPr>
          <w:r>
            <w:rPr>
              <w:rStyle w:val="PlaceholderText"/>
            </w:rPr>
            <w:t>Status predmeta</w:t>
          </w:r>
        </w:p>
      </w:docPartBody>
    </w:docPart>
    <w:docPart>
      <w:docPartPr>
        <w:name w:val="4F49C452D4414FCABD876966F350A527"/>
        <w:category>
          <w:name w:val="General"/>
          <w:gallery w:val="placeholder"/>
        </w:category>
        <w:types>
          <w:type w:val="bbPlcHdr"/>
        </w:types>
        <w:behaviors>
          <w:behavior w:val="content"/>
        </w:behaviors>
        <w:guid w:val="{A4A3AC16-45C2-470E-8260-8A10FCD0265B}"/>
      </w:docPartPr>
      <w:docPartBody>
        <w:p w:rsidR="00002058" w:rsidRDefault="009F676C" w:rsidP="009F676C">
          <w:pPr>
            <w:pStyle w:val="4F49C452D4414FCABD876966F350A527"/>
          </w:pPr>
          <w:r>
            <w:rPr>
              <w:rStyle w:val="PlaceholderText"/>
            </w:rPr>
            <w:t>Razina e-učenja</w:t>
          </w:r>
        </w:p>
      </w:docPartBody>
    </w:docPart>
    <w:docPart>
      <w:docPartPr>
        <w:name w:val="400BFCB62C624D3FA293DCA8B650371A"/>
        <w:category>
          <w:name w:val="General"/>
          <w:gallery w:val="placeholder"/>
        </w:category>
        <w:types>
          <w:type w:val="bbPlcHdr"/>
        </w:types>
        <w:behaviors>
          <w:behavior w:val="content"/>
        </w:behaviors>
        <w:guid w:val="{E018E9F5-202F-46F1-96A4-F0BDC9AA563D}"/>
      </w:docPartPr>
      <w:docPartBody>
        <w:p w:rsidR="00002058" w:rsidRDefault="009F676C" w:rsidP="009F676C">
          <w:pPr>
            <w:pStyle w:val="400BFCB62C624D3FA293DCA8B650371A"/>
          </w:pPr>
          <w:r>
            <w:rPr>
              <w:rStyle w:val="PlaceholderText"/>
            </w:rPr>
            <w:t>On-line</w:t>
          </w:r>
        </w:p>
      </w:docPartBody>
    </w:docPart>
    <w:docPart>
      <w:docPartPr>
        <w:name w:val="95181FE1892B47ED813190319C787FFE"/>
        <w:category>
          <w:name w:val="General"/>
          <w:gallery w:val="placeholder"/>
        </w:category>
        <w:types>
          <w:type w:val="bbPlcHdr"/>
        </w:types>
        <w:behaviors>
          <w:behavior w:val="content"/>
        </w:behaviors>
        <w:guid w:val="{5B768755-168F-4F2E-B6F8-C4C42F347520}"/>
      </w:docPartPr>
      <w:docPartBody>
        <w:p w:rsidR="00002058" w:rsidRDefault="009F676C" w:rsidP="009F676C">
          <w:pPr>
            <w:pStyle w:val="95181FE1892B47ED813190319C787FFE"/>
          </w:pPr>
          <w:r>
            <w:rPr>
              <w:rStyle w:val="PlaceholderText"/>
            </w:rPr>
            <w:t>Mjesto izvođenja</w:t>
          </w:r>
        </w:p>
      </w:docPartBody>
    </w:docPart>
    <w:docPart>
      <w:docPartPr>
        <w:name w:val="CDF32D6D0E7046F48E0048B10A94DE10"/>
        <w:category>
          <w:name w:val="General"/>
          <w:gallery w:val="placeholder"/>
        </w:category>
        <w:types>
          <w:type w:val="bbPlcHdr"/>
        </w:types>
        <w:behaviors>
          <w:behavior w:val="content"/>
        </w:behaviors>
        <w:guid w:val="{55963CF9-5F8B-497C-907F-5EF2BF9B9449}"/>
      </w:docPartPr>
      <w:docPartBody>
        <w:p w:rsidR="00002058" w:rsidRDefault="009F676C" w:rsidP="009F676C">
          <w:pPr>
            <w:pStyle w:val="CDF32D6D0E7046F48E0048B10A94DE10"/>
          </w:pPr>
          <w:r>
            <w:rPr>
              <w:rStyle w:val="PlaceholderText"/>
            </w:rPr>
            <w:t>Mjesto izvođenja</w:t>
          </w:r>
        </w:p>
      </w:docPartBody>
    </w:docPart>
    <w:docPart>
      <w:docPartPr>
        <w:name w:val="3A29A9D36E6E4E0CA4197297D5B7C3C8"/>
        <w:category>
          <w:name w:val="General"/>
          <w:gallery w:val="placeholder"/>
        </w:category>
        <w:types>
          <w:type w:val="bbPlcHdr"/>
        </w:types>
        <w:behaviors>
          <w:behavior w:val="content"/>
        </w:behaviors>
        <w:guid w:val="{D2CE4FBF-F3EE-40C7-8073-62907D5A7D6C}"/>
      </w:docPartPr>
      <w:docPartBody>
        <w:p w:rsidR="00002058" w:rsidRDefault="009F676C" w:rsidP="009F676C">
          <w:pPr>
            <w:pStyle w:val="3A29A9D36E6E4E0CA4197297D5B7C3C8"/>
          </w:pPr>
          <w:r>
            <w:rPr>
              <w:rStyle w:val="PlaceholderText"/>
            </w:rPr>
            <w:t>Jezik izvođenja</w:t>
          </w:r>
        </w:p>
      </w:docPartBody>
    </w:docPart>
    <w:docPart>
      <w:docPartPr>
        <w:name w:val="0BA7BBB33DF24879BEB11F88C1E3AD79"/>
        <w:category>
          <w:name w:val="General"/>
          <w:gallery w:val="placeholder"/>
        </w:category>
        <w:types>
          <w:type w:val="bbPlcHdr"/>
        </w:types>
        <w:behaviors>
          <w:behavior w:val="content"/>
        </w:behaviors>
        <w:guid w:val="{7B84066D-6922-4B20-8197-0F5202DAB32E}"/>
      </w:docPartPr>
      <w:docPartBody>
        <w:p w:rsidR="00002058" w:rsidRDefault="009F676C" w:rsidP="009F676C">
          <w:pPr>
            <w:pStyle w:val="0BA7BBB33DF24879BEB11F88C1E3AD79"/>
          </w:pPr>
          <w:r>
            <w:rPr>
              <w:rStyle w:val="PlaceholderText"/>
            </w:rPr>
            <w:t>Godina studija</w:t>
          </w:r>
        </w:p>
      </w:docPartBody>
    </w:docPart>
    <w:docPart>
      <w:docPartPr>
        <w:name w:val="5E57E2C5651D4A578F79EAA150005411"/>
        <w:category>
          <w:name w:val="General"/>
          <w:gallery w:val="placeholder"/>
        </w:category>
        <w:types>
          <w:type w:val="bbPlcHdr"/>
        </w:types>
        <w:behaviors>
          <w:behavior w:val="content"/>
        </w:behaviors>
        <w:guid w:val="{35EDEC7A-6137-4343-976B-343F939E4CBD}"/>
      </w:docPartPr>
      <w:docPartBody>
        <w:p w:rsidR="00002058" w:rsidRDefault="009F676C" w:rsidP="009F676C">
          <w:pPr>
            <w:pStyle w:val="5E57E2C5651D4A578F79EAA150005411"/>
          </w:pPr>
          <w:r>
            <w:rPr>
              <w:rStyle w:val="PlaceholderText"/>
            </w:rPr>
            <w:t>Engleski jezik</w:t>
          </w:r>
        </w:p>
      </w:docPartBody>
    </w:docPart>
    <w:docPart>
      <w:docPartPr>
        <w:name w:val="18B39394B07140A69031C440C696CEF8"/>
        <w:category>
          <w:name w:val="General"/>
          <w:gallery w:val="placeholder"/>
        </w:category>
        <w:types>
          <w:type w:val="bbPlcHdr"/>
        </w:types>
        <w:behaviors>
          <w:behavior w:val="content"/>
        </w:behaviors>
        <w:guid w:val="{4B3D3CCE-466F-477C-9B7D-51367078390D}"/>
      </w:docPartPr>
      <w:docPartBody>
        <w:p w:rsidR="00002058" w:rsidRDefault="009F676C" w:rsidP="009F676C">
          <w:pPr>
            <w:pStyle w:val="18B39394B07140A69031C440C696CEF8"/>
          </w:pPr>
          <w:r>
            <w:rPr>
              <w:rStyle w:val="PlaceholderText"/>
            </w:rPr>
            <w:t>Ciljevi predmeta</w:t>
          </w:r>
        </w:p>
      </w:docPartBody>
    </w:docPart>
    <w:docPart>
      <w:docPartPr>
        <w:name w:val="56DFAEEBE22242F99A6E242FC1B279EA"/>
        <w:category>
          <w:name w:val="General"/>
          <w:gallery w:val="placeholder"/>
        </w:category>
        <w:types>
          <w:type w:val="bbPlcHdr"/>
        </w:types>
        <w:behaviors>
          <w:behavior w:val="content"/>
        </w:behaviors>
        <w:guid w:val="{8E71A339-6095-4433-B220-4599E9139B1E}"/>
      </w:docPartPr>
      <w:docPartBody>
        <w:p w:rsidR="00002058" w:rsidRDefault="009F676C" w:rsidP="009F676C">
          <w:pPr>
            <w:pStyle w:val="56DFAEEBE22242F99A6E242FC1B279EA"/>
          </w:pPr>
          <w:r>
            <w:rPr>
              <w:rStyle w:val="PlaceholderText"/>
            </w:rPr>
            <w:t>Ciljevi predmeta</w:t>
          </w:r>
        </w:p>
      </w:docPartBody>
    </w:docPart>
    <w:docPart>
      <w:docPartPr>
        <w:name w:val="A2169539E54C4685B5828FC0A5E31243"/>
        <w:category>
          <w:name w:val="General"/>
          <w:gallery w:val="placeholder"/>
        </w:category>
        <w:types>
          <w:type w:val="bbPlcHdr"/>
        </w:types>
        <w:behaviors>
          <w:behavior w:val="content"/>
        </w:behaviors>
        <w:guid w:val="{C334DC1C-DE08-461F-B9E9-589BFA130379}"/>
      </w:docPartPr>
      <w:docPartBody>
        <w:p w:rsidR="00002058" w:rsidRDefault="009F676C" w:rsidP="009F676C">
          <w:pPr>
            <w:pStyle w:val="A2169539E54C4685B5828FC0A5E31243"/>
          </w:pPr>
          <w:r>
            <w:rPr>
              <w:rStyle w:val="PlaceholderText"/>
            </w:rPr>
            <w:t>Preduvjeti</w:t>
          </w:r>
        </w:p>
      </w:docPartBody>
    </w:docPart>
    <w:docPart>
      <w:docPartPr>
        <w:name w:val="8EF06487B6624A7A9C24818B66492FB7"/>
        <w:category>
          <w:name w:val="General"/>
          <w:gallery w:val="placeholder"/>
        </w:category>
        <w:types>
          <w:type w:val="bbPlcHdr"/>
        </w:types>
        <w:behaviors>
          <w:behavior w:val="content"/>
        </w:behaviors>
        <w:guid w:val="{4A4A1B1C-85E1-40A3-8BAE-E2804FDA1760}"/>
      </w:docPartPr>
      <w:docPartBody>
        <w:p w:rsidR="00002058" w:rsidRDefault="009F676C" w:rsidP="009F676C">
          <w:pPr>
            <w:pStyle w:val="8EF06487B6624A7A9C24818B66492FB7"/>
          </w:pPr>
          <w:r>
            <w:rPr>
              <w:rStyle w:val="PlaceholderText"/>
            </w:rPr>
            <w:t>Doprinos ishodima učenja programa</w:t>
          </w:r>
        </w:p>
      </w:docPartBody>
    </w:docPart>
    <w:docPart>
      <w:docPartPr>
        <w:name w:val="53C98BA8B0FE4E91816C04267AA403A7"/>
        <w:category>
          <w:name w:val="General"/>
          <w:gallery w:val="placeholder"/>
        </w:category>
        <w:types>
          <w:type w:val="bbPlcHdr"/>
        </w:types>
        <w:behaviors>
          <w:behavior w:val="content"/>
        </w:behaviors>
        <w:guid w:val="{1A3680AE-52F1-4AC1-A02B-FFDA7A66702A}"/>
      </w:docPartPr>
      <w:docPartBody>
        <w:p w:rsidR="00002058" w:rsidRDefault="009F676C" w:rsidP="009F676C">
          <w:pPr>
            <w:pStyle w:val="53C98BA8B0FE4E91816C04267AA403A7"/>
          </w:pPr>
          <w:r>
            <w:rPr>
              <w:rStyle w:val="PlaceholderText"/>
            </w:rPr>
            <w:t>Ishodi učenja predmeta</w:t>
          </w:r>
        </w:p>
      </w:docPartBody>
    </w:docPart>
    <w:docPart>
      <w:docPartPr>
        <w:name w:val="E011B6DB03DC43A4B94D3355895A9BDB"/>
        <w:category>
          <w:name w:val="General"/>
          <w:gallery w:val="placeholder"/>
        </w:category>
        <w:types>
          <w:type w:val="bbPlcHdr"/>
        </w:types>
        <w:behaviors>
          <w:behavior w:val="content"/>
        </w:behaviors>
        <w:guid w:val="{4CDE5AB6-158A-49CD-8A16-597AE5525050}"/>
      </w:docPartPr>
      <w:docPartBody>
        <w:p w:rsidR="00002058" w:rsidRDefault="009F676C" w:rsidP="009F676C">
          <w:pPr>
            <w:pStyle w:val="E011B6DB03DC43A4B94D3355895A9BDB"/>
          </w:pPr>
          <w:r>
            <w:rPr>
              <w:rStyle w:val="PlaceholderText"/>
            </w:rPr>
            <w:t>Ishodi učenja predmeta</w:t>
          </w:r>
        </w:p>
      </w:docPartBody>
    </w:docPart>
    <w:docPart>
      <w:docPartPr>
        <w:name w:val="C4193C8A7779425A86924A9A9620EE7B"/>
        <w:category>
          <w:name w:val="General"/>
          <w:gallery w:val="placeholder"/>
        </w:category>
        <w:types>
          <w:type w:val="bbPlcHdr"/>
        </w:types>
        <w:behaviors>
          <w:behavior w:val="content"/>
        </w:behaviors>
        <w:guid w:val="{F0C4020D-2745-4D86-B9C1-DD9842CD43F1}"/>
      </w:docPartPr>
      <w:docPartBody>
        <w:p w:rsidR="00002058" w:rsidRDefault="009F676C" w:rsidP="009F676C">
          <w:pPr>
            <w:pStyle w:val="C4193C8A7779425A86924A9A9620EE7B"/>
          </w:pPr>
          <w:r>
            <w:rPr>
              <w:rStyle w:val="PlaceholderText"/>
            </w:rPr>
            <w:t>Doprinos ishodima učenja programa</w:t>
          </w:r>
        </w:p>
      </w:docPartBody>
    </w:docPart>
    <w:docPart>
      <w:docPartPr>
        <w:name w:val="E7910718B65C4990A411B003F832B312"/>
        <w:category>
          <w:name w:val="General"/>
          <w:gallery w:val="placeholder"/>
        </w:category>
        <w:types>
          <w:type w:val="bbPlcHdr"/>
        </w:types>
        <w:behaviors>
          <w:behavior w:val="content"/>
        </w:behaviors>
        <w:guid w:val="{65CDF340-C377-4F0F-8BB9-CAC13F47E077}"/>
      </w:docPartPr>
      <w:docPartBody>
        <w:p w:rsidR="00002058" w:rsidRDefault="009F676C" w:rsidP="009F676C">
          <w:pPr>
            <w:pStyle w:val="E7910718B65C4990A411B003F832B312"/>
          </w:pPr>
          <w:r>
            <w:rPr>
              <w:rStyle w:val="PlaceholderText"/>
            </w:rPr>
            <w:t>Ishodi učenja predmeta</w:t>
          </w:r>
        </w:p>
      </w:docPartBody>
    </w:docPart>
    <w:docPart>
      <w:docPartPr>
        <w:name w:val="EF173B69596B40EE81F5EF68D1A3CFF0"/>
        <w:category>
          <w:name w:val="General"/>
          <w:gallery w:val="placeholder"/>
        </w:category>
        <w:types>
          <w:type w:val="bbPlcHdr"/>
        </w:types>
        <w:behaviors>
          <w:behavior w:val="content"/>
        </w:behaviors>
        <w:guid w:val="{5930E85C-2117-4644-994F-7B3A02ADEE3E}"/>
      </w:docPartPr>
      <w:docPartBody>
        <w:p w:rsidR="00002058" w:rsidRDefault="009F676C" w:rsidP="009F676C">
          <w:pPr>
            <w:pStyle w:val="EF173B69596B40EE81F5EF68D1A3CFF0"/>
          </w:pPr>
          <w:r>
            <w:rPr>
              <w:rStyle w:val="PlaceholderText"/>
            </w:rPr>
            <w:t>Doprinos ishodima učenja programa</w:t>
          </w:r>
        </w:p>
      </w:docPartBody>
    </w:docPart>
    <w:docPart>
      <w:docPartPr>
        <w:name w:val="7B0E503E03DD42888C844234A74E8AD7"/>
        <w:category>
          <w:name w:val="General"/>
          <w:gallery w:val="placeholder"/>
        </w:category>
        <w:types>
          <w:type w:val="bbPlcHdr"/>
        </w:types>
        <w:behaviors>
          <w:behavior w:val="content"/>
        </w:behaviors>
        <w:guid w:val="{85277B44-B939-4C9D-982D-D7A02ED0CA48}"/>
      </w:docPartPr>
      <w:docPartBody>
        <w:p w:rsidR="00002058" w:rsidRDefault="009F676C" w:rsidP="009F676C">
          <w:pPr>
            <w:pStyle w:val="7B0E503E03DD42888C844234A74E8AD7"/>
          </w:pPr>
          <w:r>
            <w:rPr>
              <w:rStyle w:val="PlaceholderText"/>
            </w:rPr>
            <w:t>Sadržaj predmeta</w:t>
          </w:r>
        </w:p>
      </w:docPartBody>
    </w:docPart>
    <w:docPart>
      <w:docPartPr>
        <w:name w:val="B11008C13F994D10BE4E0AF55B9B7BBD"/>
        <w:category>
          <w:name w:val="General"/>
          <w:gallery w:val="placeholder"/>
        </w:category>
        <w:types>
          <w:type w:val="bbPlcHdr"/>
        </w:types>
        <w:behaviors>
          <w:behavior w:val="content"/>
        </w:behaviors>
        <w:guid w:val="{50A317B9-5E4E-4684-9D13-5E421559287C}"/>
      </w:docPartPr>
      <w:docPartBody>
        <w:p w:rsidR="00002058" w:rsidRDefault="009F676C" w:rsidP="009F676C">
          <w:pPr>
            <w:pStyle w:val="B11008C13F994D10BE4E0AF55B9B7BB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4D2099C76149C598373ECA5B000D01"/>
        <w:category>
          <w:name w:val="General"/>
          <w:gallery w:val="placeholder"/>
        </w:category>
        <w:types>
          <w:type w:val="bbPlcHdr"/>
        </w:types>
        <w:behaviors>
          <w:behavior w:val="content"/>
        </w:behaviors>
        <w:guid w:val="{67F05526-A302-4B6E-94B6-44750E4573C6}"/>
      </w:docPartPr>
      <w:docPartBody>
        <w:p w:rsidR="00002058" w:rsidRDefault="009F676C" w:rsidP="009F676C">
          <w:pPr>
            <w:pStyle w:val="3A4D2099C76149C598373ECA5B000D01"/>
          </w:pPr>
          <w:r>
            <w:rPr>
              <w:rFonts w:ascii="Arial" w:hAnsi="Arial" w:cs="Arial"/>
              <w:sz w:val="20"/>
              <w:szCs w:val="20"/>
            </w:rPr>
            <w:t xml:space="preserve">  </w:t>
          </w:r>
        </w:p>
      </w:docPartBody>
    </w:docPart>
    <w:docPart>
      <w:docPartPr>
        <w:name w:val="3668E07E4D7A496880403FA0097F6D16"/>
        <w:category>
          <w:name w:val="General"/>
          <w:gallery w:val="placeholder"/>
        </w:category>
        <w:types>
          <w:type w:val="bbPlcHdr"/>
        </w:types>
        <w:behaviors>
          <w:behavior w:val="content"/>
        </w:behaviors>
        <w:guid w:val="{02F35872-216E-4665-BB6B-83190AB54202}"/>
      </w:docPartPr>
      <w:docPartBody>
        <w:p w:rsidR="00002058" w:rsidRDefault="009F676C" w:rsidP="009F676C">
          <w:pPr>
            <w:pStyle w:val="3668E07E4D7A496880403FA0097F6D16"/>
          </w:pPr>
          <w:r>
            <w:rPr>
              <w:rFonts w:ascii="Arial" w:hAnsi="Arial" w:cs="Arial"/>
              <w:color w:val="000000"/>
              <w:sz w:val="20"/>
              <w:szCs w:val="20"/>
            </w:rPr>
            <w:t xml:space="preserve"> </w:t>
          </w:r>
        </w:p>
      </w:docPartBody>
    </w:docPart>
    <w:docPart>
      <w:docPartPr>
        <w:name w:val="2B4ECE34BE684ACA917E9346FE1CCF37"/>
        <w:category>
          <w:name w:val="General"/>
          <w:gallery w:val="placeholder"/>
        </w:category>
        <w:types>
          <w:type w:val="bbPlcHdr"/>
        </w:types>
        <w:behaviors>
          <w:behavior w:val="content"/>
        </w:behaviors>
        <w:guid w:val="{C59A986D-4EC1-4893-8465-49119F52F2B5}"/>
      </w:docPartPr>
      <w:docPartBody>
        <w:p w:rsidR="00002058" w:rsidRDefault="009F676C" w:rsidP="009F676C">
          <w:pPr>
            <w:pStyle w:val="2B4ECE34BE684ACA917E9346FE1CCF37"/>
          </w:pPr>
          <w:r w:rsidRPr="001C096C">
            <w:rPr>
              <w:rFonts w:ascii="Arial" w:hAnsi="Arial" w:cs="Arial"/>
              <w:color w:val="000000"/>
              <w:sz w:val="20"/>
              <w:szCs w:val="20"/>
            </w:rPr>
            <w:t xml:space="preserve"> </w:t>
          </w:r>
        </w:p>
      </w:docPartBody>
    </w:docPart>
    <w:docPart>
      <w:docPartPr>
        <w:name w:val="9D9EFA2FCA5A4306A48EDE03E2022887"/>
        <w:category>
          <w:name w:val="General"/>
          <w:gallery w:val="placeholder"/>
        </w:category>
        <w:types>
          <w:type w:val="bbPlcHdr"/>
        </w:types>
        <w:behaviors>
          <w:behavior w:val="content"/>
        </w:behaviors>
        <w:guid w:val="{0291E631-C71A-40B1-9AB2-EB590CF0191C}"/>
      </w:docPartPr>
      <w:docPartBody>
        <w:p w:rsidR="00002058" w:rsidRDefault="009F676C" w:rsidP="009F676C">
          <w:pPr>
            <w:pStyle w:val="9D9EFA2FCA5A4306A48EDE03E2022887"/>
          </w:pPr>
          <w:r w:rsidRPr="001C096C">
            <w:rPr>
              <w:rFonts w:ascii="Arial" w:hAnsi="Arial" w:cs="Arial"/>
              <w:color w:val="000000"/>
              <w:sz w:val="20"/>
              <w:szCs w:val="20"/>
            </w:rPr>
            <w:t xml:space="preserve"> </w:t>
          </w:r>
        </w:p>
      </w:docPartBody>
    </w:docPart>
    <w:docPart>
      <w:docPartPr>
        <w:name w:val="29CDD9F1CBB24661AB0AF25F81B5CE9C"/>
        <w:category>
          <w:name w:val="General"/>
          <w:gallery w:val="placeholder"/>
        </w:category>
        <w:types>
          <w:type w:val="bbPlcHdr"/>
        </w:types>
        <w:behaviors>
          <w:behavior w:val="content"/>
        </w:behaviors>
        <w:guid w:val="{0F785B18-A68A-462B-906F-58A261F58EE1}"/>
      </w:docPartPr>
      <w:docPartBody>
        <w:p w:rsidR="00002058" w:rsidRDefault="009F676C" w:rsidP="009F676C">
          <w:pPr>
            <w:pStyle w:val="29CDD9F1CBB24661AB0AF25F81B5CE9C"/>
          </w:pPr>
          <w:r w:rsidRPr="001C096C">
            <w:rPr>
              <w:rFonts w:ascii="Arial" w:hAnsi="Arial" w:cs="Arial"/>
              <w:color w:val="000000"/>
              <w:sz w:val="20"/>
              <w:szCs w:val="20"/>
            </w:rPr>
            <w:t xml:space="preserve"> </w:t>
          </w:r>
        </w:p>
      </w:docPartBody>
    </w:docPart>
    <w:docPart>
      <w:docPartPr>
        <w:name w:val="96EE369886DA4406A11F84BFAA48895B"/>
        <w:category>
          <w:name w:val="General"/>
          <w:gallery w:val="placeholder"/>
        </w:category>
        <w:types>
          <w:type w:val="bbPlcHdr"/>
        </w:types>
        <w:behaviors>
          <w:behavior w:val="content"/>
        </w:behaviors>
        <w:guid w:val="{A9F72F5B-C259-4541-B90A-AB493540862B}"/>
      </w:docPartPr>
      <w:docPartBody>
        <w:p w:rsidR="00002058" w:rsidRDefault="009F676C" w:rsidP="009F676C">
          <w:pPr>
            <w:pStyle w:val="96EE369886DA4406A11F84BFAA48895B"/>
          </w:pPr>
          <w:r w:rsidRPr="001C096C">
            <w:rPr>
              <w:rFonts w:ascii="Arial" w:hAnsi="Arial" w:cs="Arial"/>
              <w:color w:val="000000"/>
              <w:sz w:val="20"/>
              <w:szCs w:val="20"/>
            </w:rPr>
            <w:t xml:space="preserve"> </w:t>
          </w:r>
        </w:p>
      </w:docPartBody>
    </w:docPart>
    <w:docPart>
      <w:docPartPr>
        <w:name w:val="5C618C6362574C898D74CCA004A3F934"/>
        <w:category>
          <w:name w:val="General"/>
          <w:gallery w:val="placeholder"/>
        </w:category>
        <w:types>
          <w:type w:val="bbPlcHdr"/>
        </w:types>
        <w:behaviors>
          <w:behavior w:val="content"/>
        </w:behaviors>
        <w:guid w:val="{294046C1-8263-44D9-A7E0-33C60725728B}"/>
      </w:docPartPr>
      <w:docPartBody>
        <w:p w:rsidR="00002058" w:rsidRDefault="009F676C" w:rsidP="009F676C">
          <w:pPr>
            <w:pStyle w:val="5C618C6362574C898D74CCA004A3F934"/>
          </w:pPr>
          <w:r w:rsidRPr="001C096C">
            <w:rPr>
              <w:rFonts w:ascii="Arial" w:hAnsi="Arial" w:cs="Arial"/>
              <w:color w:val="000000"/>
              <w:sz w:val="20"/>
              <w:szCs w:val="20"/>
            </w:rPr>
            <w:t xml:space="preserve"> </w:t>
          </w:r>
        </w:p>
      </w:docPartBody>
    </w:docPart>
    <w:docPart>
      <w:docPartPr>
        <w:name w:val="D71532B9366244518069A6756E1CCFF3"/>
        <w:category>
          <w:name w:val="General"/>
          <w:gallery w:val="placeholder"/>
        </w:category>
        <w:types>
          <w:type w:val="bbPlcHdr"/>
        </w:types>
        <w:behaviors>
          <w:behavior w:val="content"/>
        </w:behaviors>
        <w:guid w:val="{E52F7A8F-7D0C-4249-B52D-CCC37410E16B}"/>
      </w:docPartPr>
      <w:docPartBody>
        <w:p w:rsidR="00002058" w:rsidRDefault="009F676C" w:rsidP="009F676C">
          <w:pPr>
            <w:pStyle w:val="D71532B9366244518069A6756E1CCFF3"/>
          </w:pPr>
          <w:r w:rsidRPr="001C096C">
            <w:rPr>
              <w:rFonts w:ascii="Arial" w:hAnsi="Arial" w:cs="Arial"/>
              <w:color w:val="000000"/>
              <w:sz w:val="20"/>
              <w:szCs w:val="20"/>
            </w:rPr>
            <w:t xml:space="preserve"> </w:t>
          </w:r>
        </w:p>
      </w:docPartBody>
    </w:docPart>
    <w:docPart>
      <w:docPartPr>
        <w:name w:val="0AB53B26B5664724B265DC5B0B66FDB9"/>
        <w:category>
          <w:name w:val="General"/>
          <w:gallery w:val="placeholder"/>
        </w:category>
        <w:types>
          <w:type w:val="bbPlcHdr"/>
        </w:types>
        <w:behaviors>
          <w:behavior w:val="content"/>
        </w:behaviors>
        <w:guid w:val="{475D3D81-4689-4ED2-90B0-09F258A9FA6F}"/>
      </w:docPartPr>
      <w:docPartBody>
        <w:p w:rsidR="00002058" w:rsidRDefault="009F676C" w:rsidP="009F676C">
          <w:pPr>
            <w:pStyle w:val="0AB53B26B5664724B265DC5B0B66FDB9"/>
          </w:pPr>
          <w:r w:rsidRPr="001C096C">
            <w:rPr>
              <w:rFonts w:ascii="Arial" w:hAnsi="Arial" w:cs="Arial"/>
              <w:color w:val="000000"/>
              <w:sz w:val="20"/>
              <w:szCs w:val="20"/>
            </w:rPr>
            <w:t xml:space="preserve"> </w:t>
          </w:r>
        </w:p>
      </w:docPartBody>
    </w:docPart>
    <w:docPart>
      <w:docPartPr>
        <w:name w:val="F1E8725461644D6D821A4A6827318B9E"/>
        <w:category>
          <w:name w:val="General"/>
          <w:gallery w:val="placeholder"/>
        </w:category>
        <w:types>
          <w:type w:val="bbPlcHdr"/>
        </w:types>
        <w:behaviors>
          <w:behavior w:val="content"/>
        </w:behaviors>
        <w:guid w:val="{96EB6E52-A58B-4CC9-8DF8-11B520EE3208}"/>
      </w:docPartPr>
      <w:docPartBody>
        <w:p w:rsidR="00002058" w:rsidRDefault="009F676C" w:rsidP="009F676C">
          <w:pPr>
            <w:pStyle w:val="F1E8725461644D6D821A4A6827318B9E"/>
          </w:pPr>
          <w:r w:rsidRPr="001C096C">
            <w:rPr>
              <w:rFonts w:ascii="Arial" w:hAnsi="Arial" w:cs="Arial"/>
              <w:color w:val="000000"/>
              <w:sz w:val="20"/>
              <w:szCs w:val="20"/>
            </w:rPr>
            <w:t xml:space="preserve"> </w:t>
          </w:r>
        </w:p>
      </w:docPartBody>
    </w:docPart>
    <w:docPart>
      <w:docPartPr>
        <w:name w:val="374C5511ED5942898F3CD79699582BA0"/>
        <w:category>
          <w:name w:val="General"/>
          <w:gallery w:val="placeholder"/>
        </w:category>
        <w:types>
          <w:type w:val="bbPlcHdr"/>
        </w:types>
        <w:behaviors>
          <w:behavior w:val="content"/>
        </w:behaviors>
        <w:guid w:val="{DEDCD0BC-6CD3-4F73-8EA5-29583388820E}"/>
      </w:docPartPr>
      <w:docPartBody>
        <w:p w:rsidR="00002058" w:rsidRDefault="009F676C" w:rsidP="009F676C">
          <w:pPr>
            <w:pStyle w:val="374C5511ED5942898F3CD79699582BA0"/>
          </w:pPr>
          <w:r w:rsidRPr="001C096C">
            <w:rPr>
              <w:rFonts w:ascii="Arial" w:hAnsi="Arial" w:cs="Arial"/>
              <w:color w:val="000000"/>
              <w:sz w:val="20"/>
              <w:szCs w:val="20"/>
            </w:rPr>
            <w:t xml:space="preserve"> </w:t>
          </w:r>
        </w:p>
      </w:docPartBody>
    </w:docPart>
    <w:docPart>
      <w:docPartPr>
        <w:name w:val="69F7CD1607154DF59797B173B1D9D967"/>
        <w:category>
          <w:name w:val="General"/>
          <w:gallery w:val="placeholder"/>
        </w:category>
        <w:types>
          <w:type w:val="bbPlcHdr"/>
        </w:types>
        <w:behaviors>
          <w:behavior w:val="content"/>
        </w:behaviors>
        <w:guid w:val="{DA3EBF1F-AA06-4A6D-B4AC-15DF4528ADA0}"/>
      </w:docPartPr>
      <w:docPartBody>
        <w:p w:rsidR="00002058" w:rsidRDefault="009F676C" w:rsidP="009F676C">
          <w:pPr>
            <w:pStyle w:val="69F7CD1607154DF59797B173B1D9D967"/>
          </w:pPr>
          <w:r w:rsidRPr="001C096C">
            <w:rPr>
              <w:rFonts w:ascii="Arial" w:hAnsi="Arial" w:cs="Arial"/>
              <w:color w:val="000000"/>
              <w:sz w:val="20"/>
              <w:szCs w:val="20"/>
            </w:rPr>
            <w:t xml:space="preserve"> </w:t>
          </w:r>
        </w:p>
      </w:docPartBody>
    </w:docPart>
    <w:docPart>
      <w:docPartPr>
        <w:name w:val="7074D8E7E1E64C5EBDF7D845CE0B38B5"/>
        <w:category>
          <w:name w:val="General"/>
          <w:gallery w:val="placeholder"/>
        </w:category>
        <w:types>
          <w:type w:val="bbPlcHdr"/>
        </w:types>
        <w:behaviors>
          <w:behavior w:val="content"/>
        </w:behaviors>
        <w:guid w:val="{04EE3BB0-7756-4591-97AB-ABEF6BC0935B}"/>
      </w:docPartPr>
      <w:docPartBody>
        <w:p w:rsidR="00002058" w:rsidRDefault="009F676C" w:rsidP="009F676C">
          <w:pPr>
            <w:pStyle w:val="7074D8E7E1E64C5EBDF7D845CE0B38B5"/>
          </w:pPr>
          <w:r w:rsidRPr="001C096C">
            <w:rPr>
              <w:rFonts w:ascii="Arial" w:hAnsi="Arial" w:cs="Arial"/>
              <w:color w:val="000000"/>
              <w:sz w:val="20"/>
              <w:szCs w:val="20"/>
            </w:rPr>
            <w:t xml:space="preserve"> </w:t>
          </w:r>
        </w:p>
      </w:docPartBody>
    </w:docPart>
    <w:docPart>
      <w:docPartPr>
        <w:name w:val="263877AE94D143AC807687E0A06CB354"/>
        <w:category>
          <w:name w:val="General"/>
          <w:gallery w:val="placeholder"/>
        </w:category>
        <w:types>
          <w:type w:val="bbPlcHdr"/>
        </w:types>
        <w:behaviors>
          <w:behavior w:val="content"/>
        </w:behaviors>
        <w:guid w:val="{557B6F56-0490-48F5-8862-A36127741962}"/>
      </w:docPartPr>
      <w:docPartBody>
        <w:p w:rsidR="00002058" w:rsidRDefault="009F676C" w:rsidP="009F676C">
          <w:pPr>
            <w:pStyle w:val="263877AE94D143AC807687E0A06CB354"/>
          </w:pPr>
          <w:r w:rsidRPr="001C096C">
            <w:rPr>
              <w:rFonts w:ascii="Arial" w:hAnsi="Arial" w:cs="Arial"/>
              <w:color w:val="000000"/>
              <w:sz w:val="20"/>
              <w:szCs w:val="20"/>
            </w:rPr>
            <w:t xml:space="preserve"> </w:t>
          </w:r>
        </w:p>
      </w:docPartBody>
    </w:docPart>
    <w:docPart>
      <w:docPartPr>
        <w:name w:val="7082455C69F34AA8B4BC189FDA67F64E"/>
        <w:category>
          <w:name w:val="General"/>
          <w:gallery w:val="placeholder"/>
        </w:category>
        <w:types>
          <w:type w:val="bbPlcHdr"/>
        </w:types>
        <w:behaviors>
          <w:behavior w:val="content"/>
        </w:behaviors>
        <w:guid w:val="{CA086AAD-142E-46D1-B327-A9ADA982D35B}"/>
      </w:docPartPr>
      <w:docPartBody>
        <w:p w:rsidR="00002058" w:rsidRDefault="009F676C" w:rsidP="009F676C">
          <w:pPr>
            <w:pStyle w:val="7082455C69F34AA8B4BC189FDA67F64E"/>
          </w:pPr>
          <w:r w:rsidRPr="001C096C">
            <w:rPr>
              <w:rFonts w:ascii="Arial" w:hAnsi="Arial" w:cs="Arial"/>
              <w:color w:val="000000"/>
              <w:sz w:val="20"/>
              <w:szCs w:val="20"/>
            </w:rPr>
            <w:t xml:space="preserve"> </w:t>
          </w:r>
        </w:p>
      </w:docPartBody>
    </w:docPart>
    <w:docPart>
      <w:docPartPr>
        <w:name w:val="C2640F4341114A87954B9D90E5818A9B"/>
        <w:category>
          <w:name w:val="General"/>
          <w:gallery w:val="placeholder"/>
        </w:category>
        <w:types>
          <w:type w:val="bbPlcHdr"/>
        </w:types>
        <w:behaviors>
          <w:behavior w:val="content"/>
        </w:behaviors>
        <w:guid w:val="{6D1CB825-2C5B-4105-9FF5-1021F77C84E7}"/>
      </w:docPartPr>
      <w:docPartBody>
        <w:p w:rsidR="00002058" w:rsidRDefault="009F676C" w:rsidP="009F676C">
          <w:pPr>
            <w:pStyle w:val="C2640F4341114A87954B9D90E5818A9B"/>
          </w:pPr>
          <w:r w:rsidRPr="001C096C">
            <w:rPr>
              <w:rFonts w:ascii="Arial" w:hAnsi="Arial" w:cs="Arial"/>
              <w:color w:val="000000"/>
              <w:sz w:val="20"/>
              <w:szCs w:val="20"/>
            </w:rPr>
            <w:t xml:space="preserve"> </w:t>
          </w:r>
        </w:p>
      </w:docPartBody>
    </w:docPart>
    <w:docPart>
      <w:docPartPr>
        <w:name w:val="6B801B1E87454DF9A94FA33F20411468"/>
        <w:category>
          <w:name w:val="General"/>
          <w:gallery w:val="placeholder"/>
        </w:category>
        <w:types>
          <w:type w:val="bbPlcHdr"/>
        </w:types>
        <w:behaviors>
          <w:behavior w:val="content"/>
        </w:behaviors>
        <w:guid w:val="{060F8D4B-6D22-4968-A2B0-2202DE0CF31E}"/>
      </w:docPartPr>
      <w:docPartBody>
        <w:p w:rsidR="00002058" w:rsidRDefault="009F676C" w:rsidP="009F676C">
          <w:pPr>
            <w:pStyle w:val="6B801B1E87454DF9A94FA33F2041146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65E198803734D318B83C8247DB897C5"/>
        <w:category>
          <w:name w:val="General"/>
          <w:gallery w:val="placeholder"/>
        </w:category>
        <w:types>
          <w:type w:val="bbPlcHdr"/>
        </w:types>
        <w:behaviors>
          <w:behavior w:val="content"/>
        </w:behaviors>
        <w:guid w:val="{EB4CE919-4C19-41F0-B6E4-8D5C8272A210}"/>
      </w:docPartPr>
      <w:docPartBody>
        <w:p w:rsidR="00002058" w:rsidRDefault="009F676C" w:rsidP="009F676C">
          <w:pPr>
            <w:pStyle w:val="865E198803734D318B83C8247DB897C5"/>
          </w:pPr>
          <w:r w:rsidRPr="001C096C">
            <w:rPr>
              <w:rFonts w:ascii="Arial" w:hAnsi="Arial" w:cs="Arial"/>
              <w:color w:val="000000"/>
              <w:sz w:val="20"/>
              <w:szCs w:val="20"/>
            </w:rPr>
            <w:t xml:space="preserve"> </w:t>
          </w:r>
        </w:p>
      </w:docPartBody>
    </w:docPart>
    <w:docPart>
      <w:docPartPr>
        <w:name w:val="BB7ACA4BC3974AC8A7ED53485FC2B4FC"/>
        <w:category>
          <w:name w:val="General"/>
          <w:gallery w:val="placeholder"/>
        </w:category>
        <w:types>
          <w:type w:val="bbPlcHdr"/>
        </w:types>
        <w:behaviors>
          <w:behavior w:val="content"/>
        </w:behaviors>
        <w:guid w:val="{C2A4EB4B-8436-415B-BED3-5BDE1C6E7ED7}"/>
      </w:docPartPr>
      <w:docPartBody>
        <w:p w:rsidR="00002058" w:rsidRDefault="009F676C" w:rsidP="009F676C">
          <w:pPr>
            <w:pStyle w:val="BB7ACA4BC3974AC8A7ED53485FC2B4FC"/>
          </w:pPr>
          <w:r w:rsidRPr="001C096C">
            <w:rPr>
              <w:rFonts w:ascii="Arial" w:hAnsi="Arial" w:cs="Arial"/>
              <w:color w:val="000000"/>
              <w:sz w:val="20"/>
              <w:szCs w:val="20"/>
            </w:rPr>
            <w:t xml:space="preserve"> </w:t>
          </w:r>
        </w:p>
      </w:docPartBody>
    </w:docPart>
    <w:docPart>
      <w:docPartPr>
        <w:name w:val="0BA12310ECBC446BB36EDFE7F3B3E1F9"/>
        <w:category>
          <w:name w:val="General"/>
          <w:gallery w:val="placeholder"/>
        </w:category>
        <w:types>
          <w:type w:val="bbPlcHdr"/>
        </w:types>
        <w:behaviors>
          <w:behavior w:val="content"/>
        </w:behaviors>
        <w:guid w:val="{9B790E1D-8495-4DBD-8956-EB901FBB2482}"/>
      </w:docPartPr>
      <w:docPartBody>
        <w:p w:rsidR="00002058" w:rsidRDefault="009F676C" w:rsidP="009F676C">
          <w:pPr>
            <w:pStyle w:val="0BA12310ECBC446BB36EDFE7F3B3E1F9"/>
          </w:pPr>
          <w:r w:rsidRPr="001C096C">
            <w:rPr>
              <w:rFonts w:ascii="Arial" w:hAnsi="Arial" w:cs="Arial"/>
              <w:color w:val="000000"/>
              <w:sz w:val="20"/>
              <w:szCs w:val="20"/>
            </w:rPr>
            <w:t xml:space="preserve"> </w:t>
          </w:r>
        </w:p>
      </w:docPartBody>
    </w:docPart>
    <w:docPart>
      <w:docPartPr>
        <w:name w:val="BE48725D239F453396247634F78DB025"/>
        <w:category>
          <w:name w:val="General"/>
          <w:gallery w:val="placeholder"/>
        </w:category>
        <w:types>
          <w:type w:val="bbPlcHdr"/>
        </w:types>
        <w:behaviors>
          <w:behavior w:val="content"/>
        </w:behaviors>
        <w:guid w:val="{92C6CEB5-DBA7-4FB0-8877-F5244542BC6A}"/>
      </w:docPartPr>
      <w:docPartBody>
        <w:p w:rsidR="00002058" w:rsidRDefault="009F676C" w:rsidP="009F676C">
          <w:pPr>
            <w:pStyle w:val="BE48725D239F453396247634F78DB025"/>
          </w:pPr>
          <w:r w:rsidRPr="001C096C">
            <w:rPr>
              <w:rFonts w:ascii="Arial" w:hAnsi="Arial" w:cs="Arial"/>
              <w:color w:val="000000"/>
              <w:sz w:val="20"/>
              <w:szCs w:val="20"/>
            </w:rPr>
            <w:t xml:space="preserve"> </w:t>
          </w:r>
        </w:p>
      </w:docPartBody>
    </w:docPart>
    <w:docPart>
      <w:docPartPr>
        <w:name w:val="8F85BA0AFD51442AB8ED897C23A933FB"/>
        <w:category>
          <w:name w:val="General"/>
          <w:gallery w:val="placeholder"/>
        </w:category>
        <w:types>
          <w:type w:val="bbPlcHdr"/>
        </w:types>
        <w:behaviors>
          <w:behavior w:val="content"/>
        </w:behaviors>
        <w:guid w:val="{837407EB-7AC3-4DA0-A842-133B644956D5}"/>
      </w:docPartPr>
      <w:docPartBody>
        <w:p w:rsidR="00002058" w:rsidRDefault="009F676C" w:rsidP="009F676C">
          <w:pPr>
            <w:pStyle w:val="8F85BA0AFD51442AB8ED897C23A933FB"/>
          </w:pPr>
          <w:r w:rsidRPr="001C096C">
            <w:rPr>
              <w:rFonts w:ascii="Arial" w:hAnsi="Arial" w:cs="Arial"/>
              <w:color w:val="000000"/>
              <w:sz w:val="20"/>
              <w:szCs w:val="20"/>
            </w:rPr>
            <w:t xml:space="preserve"> </w:t>
          </w:r>
        </w:p>
      </w:docPartBody>
    </w:docPart>
    <w:docPart>
      <w:docPartPr>
        <w:name w:val="BCAC6493ADAD430EB9ACEDD819F0821E"/>
        <w:category>
          <w:name w:val="General"/>
          <w:gallery w:val="placeholder"/>
        </w:category>
        <w:types>
          <w:type w:val="bbPlcHdr"/>
        </w:types>
        <w:behaviors>
          <w:behavior w:val="content"/>
        </w:behaviors>
        <w:guid w:val="{E3FF25AD-A0E6-46D7-824F-F02B8255CA32}"/>
      </w:docPartPr>
      <w:docPartBody>
        <w:p w:rsidR="00002058" w:rsidRDefault="009F676C" w:rsidP="009F676C">
          <w:pPr>
            <w:pStyle w:val="BCAC6493ADAD430EB9ACEDD819F0821E"/>
          </w:pPr>
          <w:r w:rsidRPr="001C096C">
            <w:rPr>
              <w:rFonts w:ascii="Arial" w:hAnsi="Arial" w:cs="Arial"/>
              <w:color w:val="000000"/>
              <w:sz w:val="20"/>
              <w:szCs w:val="20"/>
            </w:rPr>
            <w:t xml:space="preserve"> </w:t>
          </w:r>
        </w:p>
      </w:docPartBody>
    </w:docPart>
    <w:docPart>
      <w:docPartPr>
        <w:name w:val="0ECD886BDFED41EEBC21758A514D1E7C"/>
        <w:category>
          <w:name w:val="General"/>
          <w:gallery w:val="placeholder"/>
        </w:category>
        <w:types>
          <w:type w:val="bbPlcHdr"/>
        </w:types>
        <w:behaviors>
          <w:behavior w:val="content"/>
        </w:behaviors>
        <w:guid w:val="{D0A0D4D4-AAD7-420D-9A11-4E932E0E3133}"/>
      </w:docPartPr>
      <w:docPartBody>
        <w:p w:rsidR="00002058" w:rsidRDefault="009F676C" w:rsidP="009F676C">
          <w:pPr>
            <w:pStyle w:val="0ECD886BDFED41EEBC21758A514D1E7C"/>
          </w:pPr>
          <w:r w:rsidRPr="001C096C">
            <w:rPr>
              <w:rFonts w:ascii="Arial" w:hAnsi="Arial" w:cs="Arial"/>
              <w:color w:val="000000"/>
              <w:sz w:val="20"/>
              <w:szCs w:val="20"/>
            </w:rPr>
            <w:t xml:space="preserve"> </w:t>
          </w:r>
        </w:p>
      </w:docPartBody>
    </w:docPart>
    <w:docPart>
      <w:docPartPr>
        <w:name w:val="15495D1D943A4A36ACEB257A0BEB75DC"/>
        <w:category>
          <w:name w:val="General"/>
          <w:gallery w:val="placeholder"/>
        </w:category>
        <w:types>
          <w:type w:val="bbPlcHdr"/>
        </w:types>
        <w:behaviors>
          <w:behavior w:val="content"/>
        </w:behaviors>
        <w:guid w:val="{53674527-C401-4369-BABD-8EBCFFF52935}"/>
      </w:docPartPr>
      <w:docPartBody>
        <w:p w:rsidR="00002058" w:rsidRDefault="009F676C" w:rsidP="009F676C">
          <w:pPr>
            <w:pStyle w:val="15495D1D943A4A36ACEB257A0BEB75D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B5C2F9D309841978E2ED7353A0BEE2E"/>
        <w:category>
          <w:name w:val="General"/>
          <w:gallery w:val="placeholder"/>
        </w:category>
        <w:types>
          <w:type w:val="bbPlcHdr"/>
        </w:types>
        <w:behaviors>
          <w:behavior w:val="content"/>
        </w:behaviors>
        <w:guid w:val="{15220E11-D3A0-4EE1-93E0-036E0C298C22}"/>
      </w:docPartPr>
      <w:docPartBody>
        <w:p w:rsidR="00002058" w:rsidRDefault="009F676C" w:rsidP="009F676C">
          <w:pPr>
            <w:pStyle w:val="8B5C2F9D309841978E2ED7353A0BEE2E"/>
          </w:pPr>
          <w:r w:rsidRPr="001C096C">
            <w:rPr>
              <w:rFonts w:ascii="Arial" w:hAnsi="Arial" w:cs="Arial"/>
              <w:color w:val="000000"/>
              <w:sz w:val="20"/>
              <w:szCs w:val="20"/>
            </w:rPr>
            <w:t xml:space="preserve"> </w:t>
          </w:r>
        </w:p>
      </w:docPartBody>
    </w:docPart>
    <w:docPart>
      <w:docPartPr>
        <w:name w:val="CEE8CE624807481495900C81C3CA24C3"/>
        <w:category>
          <w:name w:val="General"/>
          <w:gallery w:val="placeholder"/>
        </w:category>
        <w:types>
          <w:type w:val="bbPlcHdr"/>
        </w:types>
        <w:behaviors>
          <w:behavior w:val="content"/>
        </w:behaviors>
        <w:guid w:val="{EBC3301E-7B1C-46FA-94E5-2876322A5C49}"/>
      </w:docPartPr>
      <w:docPartBody>
        <w:p w:rsidR="00002058" w:rsidRDefault="009F676C" w:rsidP="009F676C">
          <w:pPr>
            <w:pStyle w:val="CEE8CE624807481495900C81C3CA24C3"/>
          </w:pPr>
          <w:r w:rsidRPr="001C096C">
            <w:rPr>
              <w:rFonts w:ascii="Arial" w:hAnsi="Arial" w:cs="Arial"/>
              <w:color w:val="000000"/>
              <w:sz w:val="20"/>
              <w:szCs w:val="20"/>
            </w:rPr>
            <w:t xml:space="preserve"> </w:t>
          </w:r>
        </w:p>
      </w:docPartBody>
    </w:docPart>
    <w:docPart>
      <w:docPartPr>
        <w:name w:val="7E73FE86248B4195B04B8D5311C3A6EC"/>
        <w:category>
          <w:name w:val="General"/>
          <w:gallery w:val="placeholder"/>
        </w:category>
        <w:types>
          <w:type w:val="bbPlcHdr"/>
        </w:types>
        <w:behaviors>
          <w:behavior w:val="content"/>
        </w:behaviors>
        <w:guid w:val="{7672D1FA-CC72-4FE4-A706-7CF10E7EC546}"/>
      </w:docPartPr>
      <w:docPartBody>
        <w:p w:rsidR="00002058" w:rsidRDefault="009F676C" w:rsidP="009F676C">
          <w:pPr>
            <w:pStyle w:val="7E73FE86248B4195B04B8D5311C3A6EC"/>
          </w:pPr>
          <w:r w:rsidRPr="001C096C">
            <w:rPr>
              <w:rFonts w:ascii="Arial" w:hAnsi="Arial" w:cs="Arial"/>
              <w:color w:val="000000"/>
              <w:sz w:val="20"/>
              <w:szCs w:val="20"/>
            </w:rPr>
            <w:t xml:space="preserve"> </w:t>
          </w:r>
        </w:p>
      </w:docPartBody>
    </w:docPart>
    <w:docPart>
      <w:docPartPr>
        <w:name w:val="CDCD35DF91684FF7A399BA99E06B9621"/>
        <w:category>
          <w:name w:val="General"/>
          <w:gallery w:val="placeholder"/>
        </w:category>
        <w:types>
          <w:type w:val="bbPlcHdr"/>
        </w:types>
        <w:behaviors>
          <w:behavior w:val="content"/>
        </w:behaviors>
        <w:guid w:val="{1E165DA8-EBAA-46A6-B160-C564955D3BD7}"/>
      </w:docPartPr>
      <w:docPartBody>
        <w:p w:rsidR="00002058" w:rsidRDefault="009F676C" w:rsidP="009F676C">
          <w:pPr>
            <w:pStyle w:val="CDCD35DF91684FF7A399BA99E06B9621"/>
          </w:pPr>
          <w:r w:rsidRPr="001C096C">
            <w:rPr>
              <w:rFonts w:ascii="Arial" w:hAnsi="Arial" w:cs="Arial"/>
              <w:color w:val="000000"/>
              <w:sz w:val="20"/>
              <w:szCs w:val="20"/>
            </w:rPr>
            <w:t xml:space="preserve"> </w:t>
          </w:r>
        </w:p>
      </w:docPartBody>
    </w:docPart>
    <w:docPart>
      <w:docPartPr>
        <w:name w:val="4ADE6FF8B6ED48E49D54676611CD1051"/>
        <w:category>
          <w:name w:val="General"/>
          <w:gallery w:val="placeholder"/>
        </w:category>
        <w:types>
          <w:type w:val="bbPlcHdr"/>
        </w:types>
        <w:behaviors>
          <w:behavior w:val="content"/>
        </w:behaviors>
        <w:guid w:val="{6B60D111-2BF2-41A3-B078-3E4B1AAF8B1D}"/>
      </w:docPartPr>
      <w:docPartBody>
        <w:p w:rsidR="00002058" w:rsidRDefault="009F676C" w:rsidP="009F676C">
          <w:pPr>
            <w:pStyle w:val="4ADE6FF8B6ED48E49D54676611CD1051"/>
          </w:pPr>
          <w:r w:rsidRPr="001C096C">
            <w:rPr>
              <w:rFonts w:ascii="Arial" w:hAnsi="Arial" w:cs="Arial"/>
              <w:color w:val="000000"/>
              <w:sz w:val="20"/>
              <w:szCs w:val="20"/>
            </w:rPr>
            <w:t xml:space="preserve"> </w:t>
          </w:r>
        </w:p>
      </w:docPartBody>
    </w:docPart>
    <w:docPart>
      <w:docPartPr>
        <w:name w:val="958FCE60888E42778C74993D9888D87E"/>
        <w:category>
          <w:name w:val="General"/>
          <w:gallery w:val="placeholder"/>
        </w:category>
        <w:types>
          <w:type w:val="bbPlcHdr"/>
        </w:types>
        <w:behaviors>
          <w:behavior w:val="content"/>
        </w:behaviors>
        <w:guid w:val="{718300C6-810F-47BA-9C25-96ED442339D9}"/>
      </w:docPartPr>
      <w:docPartBody>
        <w:p w:rsidR="00002058" w:rsidRDefault="009F676C" w:rsidP="009F676C">
          <w:pPr>
            <w:pStyle w:val="958FCE60888E42778C74993D9888D87E"/>
          </w:pPr>
          <w:r w:rsidRPr="001C096C">
            <w:rPr>
              <w:rFonts w:ascii="Arial" w:hAnsi="Arial" w:cs="Arial"/>
              <w:color w:val="000000"/>
              <w:sz w:val="20"/>
              <w:szCs w:val="20"/>
            </w:rPr>
            <w:t xml:space="preserve"> </w:t>
          </w:r>
        </w:p>
      </w:docPartBody>
    </w:docPart>
    <w:docPart>
      <w:docPartPr>
        <w:name w:val="A9A138BF244B41799BBB29A40FEC5815"/>
        <w:category>
          <w:name w:val="General"/>
          <w:gallery w:val="placeholder"/>
        </w:category>
        <w:types>
          <w:type w:val="bbPlcHdr"/>
        </w:types>
        <w:behaviors>
          <w:behavior w:val="content"/>
        </w:behaviors>
        <w:guid w:val="{31E0E890-13F2-48C0-89F4-8C7D71084624}"/>
      </w:docPartPr>
      <w:docPartBody>
        <w:p w:rsidR="00002058" w:rsidRDefault="009F676C" w:rsidP="009F676C">
          <w:pPr>
            <w:pStyle w:val="A9A138BF244B41799BBB29A40FEC5815"/>
          </w:pPr>
          <w:r w:rsidRPr="002B6B3C">
            <w:rPr>
              <w:rFonts w:ascii="Arial" w:hAnsi="Arial" w:cs="Arial"/>
              <w:sz w:val="20"/>
              <w:szCs w:val="20"/>
            </w:rPr>
            <w:t xml:space="preserve">(ostalo upisati) </w:t>
          </w:r>
        </w:p>
      </w:docPartBody>
    </w:docPart>
    <w:docPart>
      <w:docPartPr>
        <w:name w:val="6CCCC3E0AD9C4BBB9542E0D9075AB9B5"/>
        <w:category>
          <w:name w:val="General"/>
          <w:gallery w:val="placeholder"/>
        </w:category>
        <w:types>
          <w:type w:val="bbPlcHdr"/>
        </w:types>
        <w:behaviors>
          <w:behavior w:val="content"/>
        </w:behaviors>
        <w:guid w:val="{BB749434-8BF8-4D6C-9247-498C1D7621B3}"/>
      </w:docPartPr>
      <w:docPartBody>
        <w:p w:rsidR="00002058" w:rsidRDefault="009F676C" w:rsidP="009F676C">
          <w:pPr>
            <w:pStyle w:val="6CCCC3E0AD9C4BBB9542E0D9075AB9B5"/>
          </w:pPr>
          <w:r w:rsidRPr="001C096C">
            <w:rPr>
              <w:rFonts w:ascii="Arial" w:hAnsi="Arial" w:cs="Arial"/>
              <w:color w:val="000000"/>
              <w:sz w:val="20"/>
              <w:szCs w:val="20"/>
            </w:rPr>
            <w:t xml:space="preserve"> </w:t>
          </w:r>
        </w:p>
      </w:docPartBody>
    </w:docPart>
    <w:docPart>
      <w:docPartPr>
        <w:name w:val="2BF35410D58443B5ADE10E1DFF773585"/>
        <w:category>
          <w:name w:val="General"/>
          <w:gallery w:val="placeholder"/>
        </w:category>
        <w:types>
          <w:type w:val="bbPlcHdr"/>
        </w:types>
        <w:behaviors>
          <w:behavior w:val="content"/>
        </w:behaviors>
        <w:guid w:val="{1E8EA7C7-40A7-427A-8F39-3BCF5567AD65}"/>
      </w:docPartPr>
      <w:docPartBody>
        <w:p w:rsidR="00002058" w:rsidRDefault="009F676C" w:rsidP="009F676C">
          <w:pPr>
            <w:pStyle w:val="2BF35410D58443B5ADE10E1DFF773585"/>
          </w:pPr>
          <w:r w:rsidRPr="001C096C">
            <w:rPr>
              <w:rFonts w:ascii="Arial" w:hAnsi="Arial" w:cs="Arial"/>
              <w:color w:val="000000"/>
              <w:sz w:val="20"/>
              <w:szCs w:val="20"/>
            </w:rPr>
            <w:t xml:space="preserve"> </w:t>
          </w:r>
        </w:p>
      </w:docPartBody>
    </w:docPart>
    <w:docPart>
      <w:docPartPr>
        <w:name w:val="36D1B7EB60534B42BCB239EB2BBC2766"/>
        <w:category>
          <w:name w:val="General"/>
          <w:gallery w:val="placeholder"/>
        </w:category>
        <w:types>
          <w:type w:val="bbPlcHdr"/>
        </w:types>
        <w:behaviors>
          <w:behavior w:val="content"/>
        </w:behaviors>
        <w:guid w:val="{C46D12EF-9913-4854-9BF0-2BFFAAC4C508}"/>
      </w:docPartPr>
      <w:docPartBody>
        <w:p w:rsidR="00002058" w:rsidRDefault="009F676C" w:rsidP="009F676C">
          <w:pPr>
            <w:pStyle w:val="36D1B7EB60534B42BCB239EB2BBC2766"/>
          </w:pPr>
          <w:r w:rsidRPr="001C096C">
            <w:rPr>
              <w:rFonts w:ascii="Arial" w:hAnsi="Arial" w:cs="Arial"/>
              <w:color w:val="000000"/>
              <w:sz w:val="20"/>
              <w:szCs w:val="20"/>
            </w:rPr>
            <w:t xml:space="preserve"> </w:t>
          </w:r>
        </w:p>
      </w:docPartBody>
    </w:docPart>
    <w:docPart>
      <w:docPartPr>
        <w:name w:val="019B45F8F598447482688CAC9D11E544"/>
        <w:category>
          <w:name w:val="General"/>
          <w:gallery w:val="placeholder"/>
        </w:category>
        <w:types>
          <w:type w:val="bbPlcHdr"/>
        </w:types>
        <w:behaviors>
          <w:behavior w:val="content"/>
        </w:behaviors>
        <w:guid w:val="{B95C712B-52C8-43F9-92AD-91A7D3ED13C4}"/>
      </w:docPartPr>
      <w:docPartBody>
        <w:p w:rsidR="00002058" w:rsidRDefault="009F676C" w:rsidP="009F676C">
          <w:pPr>
            <w:pStyle w:val="019B45F8F598447482688CAC9D11E544"/>
          </w:pPr>
          <w:r w:rsidRPr="001C096C">
            <w:rPr>
              <w:rFonts w:ascii="Arial" w:hAnsi="Arial" w:cs="Arial"/>
              <w:color w:val="000000"/>
              <w:sz w:val="20"/>
              <w:szCs w:val="20"/>
            </w:rPr>
            <w:t xml:space="preserve">  </w:t>
          </w:r>
        </w:p>
      </w:docPartBody>
    </w:docPart>
    <w:docPart>
      <w:docPartPr>
        <w:name w:val="DBB69BDA0B0745B99B4BBC0030625F68"/>
        <w:category>
          <w:name w:val="General"/>
          <w:gallery w:val="placeholder"/>
        </w:category>
        <w:types>
          <w:type w:val="bbPlcHdr"/>
        </w:types>
        <w:behaviors>
          <w:behavior w:val="content"/>
        </w:behaviors>
        <w:guid w:val="{0EDB6D06-DF88-4B79-A798-ADD927C81F79}"/>
      </w:docPartPr>
      <w:docPartBody>
        <w:p w:rsidR="00002058" w:rsidRDefault="009F676C" w:rsidP="009F676C">
          <w:pPr>
            <w:pStyle w:val="DBB69BDA0B0745B99B4BBC0030625F68"/>
          </w:pPr>
          <w:r w:rsidRPr="001C096C">
            <w:rPr>
              <w:rFonts w:ascii="Arial" w:hAnsi="Arial" w:cs="Arial"/>
              <w:color w:val="000000"/>
              <w:sz w:val="20"/>
              <w:szCs w:val="20"/>
            </w:rPr>
            <w:t xml:space="preserve"> </w:t>
          </w:r>
        </w:p>
      </w:docPartBody>
    </w:docPart>
    <w:docPart>
      <w:docPartPr>
        <w:name w:val="0D1B663C6ED742B48E2B38A118F95F3D"/>
        <w:category>
          <w:name w:val="General"/>
          <w:gallery w:val="placeholder"/>
        </w:category>
        <w:types>
          <w:type w:val="bbPlcHdr"/>
        </w:types>
        <w:behaviors>
          <w:behavior w:val="content"/>
        </w:behaviors>
        <w:guid w:val="{B493F4EA-02BB-40DB-ABB7-0D4906C8214E}"/>
      </w:docPartPr>
      <w:docPartBody>
        <w:p w:rsidR="00002058" w:rsidRDefault="009F676C" w:rsidP="009F676C">
          <w:pPr>
            <w:pStyle w:val="0D1B663C6ED742B48E2B38A118F95F3D"/>
          </w:pPr>
          <w:r w:rsidRPr="001C096C">
            <w:rPr>
              <w:rFonts w:ascii="Arial" w:hAnsi="Arial" w:cs="Arial"/>
              <w:color w:val="000000"/>
              <w:sz w:val="20"/>
              <w:szCs w:val="20"/>
            </w:rPr>
            <w:t xml:space="preserve"> </w:t>
          </w:r>
        </w:p>
      </w:docPartBody>
    </w:docPart>
    <w:docPart>
      <w:docPartPr>
        <w:name w:val="9925F953CD0C4E5DA0EFE4DB49B07B44"/>
        <w:category>
          <w:name w:val="General"/>
          <w:gallery w:val="placeholder"/>
        </w:category>
        <w:types>
          <w:type w:val="bbPlcHdr"/>
        </w:types>
        <w:behaviors>
          <w:behavior w:val="content"/>
        </w:behaviors>
        <w:guid w:val="{40A7F051-8E55-4A6D-850C-001C469BE006}"/>
      </w:docPartPr>
      <w:docPartBody>
        <w:p w:rsidR="00002058" w:rsidRDefault="009F676C" w:rsidP="009F676C">
          <w:pPr>
            <w:pStyle w:val="9925F953CD0C4E5DA0EFE4DB49B07B44"/>
          </w:pPr>
          <w:r w:rsidRPr="001C096C">
            <w:rPr>
              <w:rFonts w:ascii="Arial" w:hAnsi="Arial" w:cs="Arial"/>
              <w:color w:val="000000"/>
              <w:sz w:val="20"/>
              <w:szCs w:val="20"/>
            </w:rPr>
            <w:t xml:space="preserve"> </w:t>
          </w:r>
        </w:p>
      </w:docPartBody>
    </w:docPart>
    <w:docPart>
      <w:docPartPr>
        <w:name w:val="D640C77932204F3E98064E716BEAAD67"/>
        <w:category>
          <w:name w:val="General"/>
          <w:gallery w:val="placeholder"/>
        </w:category>
        <w:types>
          <w:type w:val="bbPlcHdr"/>
        </w:types>
        <w:behaviors>
          <w:behavior w:val="content"/>
        </w:behaviors>
        <w:guid w:val="{182F64CF-F4D8-4D04-A11B-E65E9853292F}"/>
      </w:docPartPr>
      <w:docPartBody>
        <w:p w:rsidR="00002058" w:rsidRDefault="009F676C" w:rsidP="009F676C">
          <w:pPr>
            <w:pStyle w:val="D640C77932204F3E98064E716BEAAD67"/>
          </w:pPr>
          <w:r>
            <w:rPr>
              <w:rStyle w:val="PlaceholderText"/>
            </w:rPr>
            <w:t>ECTS</w:t>
          </w:r>
        </w:p>
      </w:docPartBody>
    </w:docPart>
    <w:docPart>
      <w:docPartPr>
        <w:name w:val="75A32A82AECB4099AF0CF691320CD2FA"/>
        <w:category>
          <w:name w:val="General"/>
          <w:gallery w:val="placeholder"/>
        </w:category>
        <w:types>
          <w:type w:val="bbPlcHdr"/>
        </w:types>
        <w:behaviors>
          <w:behavior w:val="content"/>
        </w:behaviors>
        <w:guid w:val="{CB07442C-4ED4-4DA8-9AD8-C3EAE82792D9}"/>
      </w:docPartPr>
      <w:docPartBody>
        <w:p w:rsidR="00002058" w:rsidRDefault="009F676C" w:rsidP="009F676C">
          <w:pPr>
            <w:pStyle w:val="75A32A82AECB4099AF0CF691320CD2FA"/>
          </w:pPr>
          <w:r>
            <w:rPr>
              <w:rStyle w:val="PlaceholderText"/>
            </w:rPr>
            <w:t>Metode i kriteriji vrednovanja</w:t>
          </w:r>
        </w:p>
      </w:docPartBody>
    </w:docPart>
    <w:docPart>
      <w:docPartPr>
        <w:name w:val="F865C9B1DE8B4FADBD781C9DE5025FB5"/>
        <w:category>
          <w:name w:val="General"/>
          <w:gallery w:val="placeholder"/>
        </w:category>
        <w:types>
          <w:type w:val="bbPlcHdr"/>
        </w:types>
        <w:behaviors>
          <w:behavior w:val="content"/>
        </w:behaviors>
        <w:guid w:val="{801B667E-0317-4E6D-B955-9EED04AC81A3}"/>
      </w:docPartPr>
      <w:docPartBody>
        <w:p w:rsidR="00002058" w:rsidRDefault="009F676C" w:rsidP="009F676C">
          <w:pPr>
            <w:pStyle w:val="F865C9B1DE8B4FADBD781C9DE5025FB5"/>
          </w:pPr>
          <w:r>
            <w:rPr>
              <w:rStyle w:val="PlaceholderText"/>
            </w:rPr>
            <w:t>Obveze studenata</w:t>
          </w:r>
        </w:p>
      </w:docPartBody>
    </w:docPart>
    <w:docPart>
      <w:docPartPr>
        <w:name w:val="4E02C791FF6644EEBF16D7E1F741CBA1"/>
        <w:category>
          <w:name w:val="General"/>
          <w:gallery w:val="placeholder"/>
        </w:category>
        <w:types>
          <w:type w:val="bbPlcHdr"/>
        </w:types>
        <w:behaviors>
          <w:behavior w:val="content"/>
        </w:behaviors>
        <w:guid w:val="{BD6E061A-B3E4-45A9-8B40-C7DF24BF6CC6}"/>
      </w:docPartPr>
      <w:docPartBody>
        <w:p w:rsidR="00002058" w:rsidRDefault="009F676C" w:rsidP="009F676C">
          <w:pPr>
            <w:pStyle w:val="4E02C791FF6644EEBF16D7E1F741CBA1"/>
          </w:pPr>
          <w:r>
            <w:rPr>
              <w:rStyle w:val="PlaceholderText"/>
            </w:rPr>
            <w:t>Obveze studenata</w:t>
          </w:r>
        </w:p>
      </w:docPartBody>
    </w:docPart>
    <w:docPart>
      <w:docPartPr>
        <w:name w:val="CE251B5AE8D7468DA3509D5B66BD7122"/>
        <w:category>
          <w:name w:val="General"/>
          <w:gallery w:val="placeholder"/>
        </w:category>
        <w:types>
          <w:type w:val="bbPlcHdr"/>
        </w:types>
        <w:behaviors>
          <w:behavior w:val="content"/>
        </w:behaviors>
        <w:guid w:val="{FD8A8BF6-3776-4CF6-9495-4A6A74462A4F}"/>
      </w:docPartPr>
      <w:docPartBody>
        <w:p w:rsidR="00002058" w:rsidRDefault="009F676C" w:rsidP="009F676C">
          <w:pPr>
            <w:pStyle w:val="CE251B5AE8D7468DA3509D5B66BD7122"/>
          </w:pPr>
          <w:r>
            <w:rPr>
              <w:rFonts w:ascii="Arial" w:hAnsi="Arial" w:cs="Arial"/>
              <w:color w:val="000000"/>
              <w:sz w:val="20"/>
              <w:szCs w:val="20"/>
            </w:rPr>
            <w:t xml:space="preserve"> </w:t>
          </w:r>
        </w:p>
      </w:docPartBody>
    </w:docPart>
    <w:docPart>
      <w:docPartPr>
        <w:name w:val="121ED042504A454A886DC37AD0A715C9"/>
        <w:category>
          <w:name w:val="General"/>
          <w:gallery w:val="placeholder"/>
        </w:category>
        <w:types>
          <w:type w:val="bbPlcHdr"/>
        </w:types>
        <w:behaviors>
          <w:behavior w:val="content"/>
        </w:behaviors>
        <w:guid w:val="{BEB37B61-6E0A-4729-AE30-588AB73E20A5}"/>
      </w:docPartPr>
      <w:docPartBody>
        <w:p w:rsidR="00002058" w:rsidRDefault="009F676C" w:rsidP="009F676C">
          <w:pPr>
            <w:pStyle w:val="121ED042504A454A886DC37AD0A715C9"/>
          </w:pPr>
          <w:r>
            <w:rPr>
              <w:rFonts w:ascii="Arial" w:hAnsi="Arial" w:cs="Arial"/>
              <w:color w:val="000000"/>
              <w:sz w:val="20"/>
              <w:szCs w:val="20"/>
            </w:rPr>
            <w:t xml:space="preserve"> </w:t>
          </w:r>
        </w:p>
      </w:docPartBody>
    </w:docPart>
    <w:docPart>
      <w:docPartPr>
        <w:name w:val="FF085E0CFA20420294CAA8F49632241D"/>
        <w:category>
          <w:name w:val="General"/>
          <w:gallery w:val="placeholder"/>
        </w:category>
        <w:types>
          <w:type w:val="bbPlcHdr"/>
        </w:types>
        <w:behaviors>
          <w:behavior w:val="content"/>
        </w:behaviors>
        <w:guid w:val="{10425D07-6C51-42BE-91C9-17D9867BC174}"/>
      </w:docPartPr>
      <w:docPartBody>
        <w:p w:rsidR="00002058" w:rsidRDefault="009F676C" w:rsidP="009F676C">
          <w:pPr>
            <w:pStyle w:val="FF085E0CFA20420294CAA8F49632241D"/>
          </w:pPr>
          <w:r>
            <w:rPr>
              <w:rFonts w:ascii="Arial" w:hAnsi="Arial" w:cs="Arial"/>
              <w:color w:val="000000"/>
              <w:sz w:val="20"/>
              <w:szCs w:val="20"/>
            </w:rPr>
            <w:t xml:space="preserve"> </w:t>
          </w:r>
        </w:p>
      </w:docPartBody>
    </w:docPart>
    <w:docPart>
      <w:docPartPr>
        <w:name w:val="401EF11776AA477DB1060492565204BC"/>
        <w:category>
          <w:name w:val="General"/>
          <w:gallery w:val="placeholder"/>
        </w:category>
        <w:types>
          <w:type w:val="bbPlcHdr"/>
        </w:types>
        <w:behaviors>
          <w:behavior w:val="content"/>
        </w:behaviors>
        <w:guid w:val="{C823CE1E-AC0F-4AD5-B30B-35D5F2E05791}"/>
      </w:docPartPr>
      <w:docPartBody>
        <w:p w:rsidR="00002058" w:rsidRDefault="009F676C" w:rsidP="009F676C">
          <w:pPr>
            <w:pStyle w:val="401EF11776AA477DB1060492565204BC"/>
          </w:pPr>
          <w:r>
            <w:rPr>
              <w:rFonts w:ascii="Arial" w:hAnsi="Arial" w:cs="Arial"/>
              <w:color w:val="000000"/>
              <w:sz w:val="20"/>
              <w:szCs w:val="20"/>
            </w:rPr>
            <w:t xml:space="preserve"> </w:t>
          </w:r>
        </w:p>
      </w:docPartBody>
    </w:docPart>
    <w:docPart>
      <w:docPartPr>
        <w:name w:val="5C2E709064414B49AC5A2A2C0C4E6594"/>
        <w:category>
          <w:name w:val="General"/>
          <w:gallery w:val="placeholder"/>
        </w:category>
        <w:types>
          <w:type w:val="bbPlcHdr"/>
        </w:types>
        <w:behaviors>
          <w:behavior w:val="content"/>
        </w:behaviors>
        <w:guid w:val="{9F0969B4-1C98-425A-9A6E-9D00538414E5}"/>
      </w:docPartPr>
      <w:docPartBody>
        <w:p w:rsidR="00002058" w:rsidRDefault="009F676C" w:rsidP="009F676C">
          <w:pPr>
            <w:pStyle w:val="5C2E709064414B49AC5A2A2C0C4E6594"/>
          </w:pPr>
          <w:r>
            <w:rPr>
              <w:rFonts w:ascii="Arial" w:hAnsi="Arial" w:cs="Arial"/>
              <w:color w:val="000000"/>
              <w:sz w:val="20"/>
              <w:szCs w:val="20"/>
            </w:rPr>
            <w:t xml:space="preserve"> </w:t>
          </w:r>
        </w:p>
      </w:docPartBody>
    </w:docPart>
    <w:docPart>
      <w:docPartPr>
        <w:name w:val="49B0E741CA674B33BEE453F40F2453CF"/>
        <w:category>
          <w:name w:val="General"/>
          <w:gallery w:val="placeholder"/>
        </w:category>
        <w:types>
          <w:type w:val="bbPlcHdr"/>
        </w:types>
        <w:behaviors>
          <w:behavior w:val="content"/>
        </w:behaviors>
        <w:guid w:val="{CFA237E8-0196-4AC1-AE0C-8FC5775B8B89}"/>
      </w:docPartPr>
      <w:docPartBody>
        <w:p w:rsidR="00002058" w:rsidRDefault="009F676C" w:rsidP="009F676C">
          <w:pPr>
            <w:pStyle w:val="49B0E741CA674B33BEE453F40F2453CF"/>
          </w:pPr>
          <w:r>
            <w:rPr>
              <w:rFonts w:ascii="Arial" w:hAnsi="Arial" w:cs="Arial"/>
              <w:color w:val="000000"/>
              <w:sz w:val="20"/>
              <w:szCs w:val="20"/>
            </w:rPr>
            <w:t xml:space="preserve"> </w:t>
          </w:r>
        </w:p>
      </w:docPartBody>
    </w:docPart>
    <w:docPart>
      <w:docPartPr>
        <w:name w:val="F7E12F4475944F92891D7CFD66E7EE2E"/>
        <w:category>
          <w:name w:val="General"/>
          <w:gallery w:val="placeholder"/>
        </w:category>
        <w:types>
          <w:type w:val="bbPlcHdr"/>
        </w:types>
        <w:behaviors>
          <w:behavior w:val="content"/>
        </w:behaviors>
        <w:guid w:val="{2D2E809B-6196-4D1A-8FA3-F028303526B4}"/>
      </w:docPartPr>
      <w:docPartBody>
        <w:p w:rsidR="00002058" w:rsidRDefault="009F676C" w:rsidP="009F676C">
          <w:pPr>
            <w:pStyle w:val="F7E12F4475944F92891D7CFD66E7EE2E"/>
          </w:pPr>
          <w:r>
            <w:rPr>
              <w:rFonts w:ascii="Arial" w:hAnsi="Arial" w:cs="Arial"/>
              <w:color w:val="000000"/>
              <w:sz w:val="20"/>
              <w:szCs w:val="20"/>
            </w:rPr>
            <w:t xml:space="preserve"> </w:t>
          </w:r>
        </w:p>
      </w:docPartBody>
    </w:docPart>
    <w:docPart>
      <w:docPartPr>
        <w:name w:val="3CDB32E4E8E1463A83772C41831F785C"/>
        <w:category>
          <w:name w:val="General"/>
          <w:gallery w:val="placeholder"/>
        </w:category>
        <w:types>
          <w:type w:val="bbPlcHdr"/>
        </w:types>
        <w:behaviors>
          <w:behavior w:val="content"/>
        </w:behaviors>
        <w:guid w:val="{58C5CF84-1139-415B-8E48-DE3CBA3F0894}"/>
      </w:docPartPr>
      <w:docPartBody>
        <w:p w:rsidR="00002058" w:rsidRDefault="009F676C" w:rsidP="009F676C">
          <w:pPr>
            <w:pStyle w:val="3CDB32E4E8E1463A83772C41831F785C"/>
          </w:pPr>
          <w:r>
            <w:rPr>
              <w:rFonts w:ascii="Arial" w:hAnsi="Arial" w:cs="Arial"/>
              <w:color w:val="000000"/>
              <w:sz w:val="20"/>
              <w:szCs w:val="20"/>
            </w:rPr>
            <w:t xml:space="preserve"> </w:t>
          </w:r>
        </w:p>
      </w:docPartBody>
    </w:docPart>
    <w:docPart>
      <w:docPartPr>
        <w:name w:val="6F1CC7F9975D4097BEC23A43EDD51EA9"/>
        <w:category>
          <w:name w:val="General"/>
          <w:gallery w:val="placeholder"/>
        </w:category>
        <w:types>
          <w:type w:val="bbPlcHdr"/>
        </w:types>
        <w:behaviors>
          <w:behavior w:val="content"/>
        </w:behaviors>
        <w:guid w:val="{0D3A650F-BFCC-4A1C-8058-66EB81626928}"/>
      </w:docPartPr>
      <w:docPartBody>
        <w:p w:rsidR="00002058" w:rsidRDefault="009F676C" w:rsidP="009F676C">
          <w:pPr>
            <w:pStyle w:val="6F1CC7F9975D4097BEC23A43EDD51EA9"/>
          </w:pPr>
          <w:r>
            <w:rPr>
              <w:rFonts w:ascii="Arial" w:hAnsi="Arial" w:cs="Arial"/>
              <w:sz w:val="20"/>
              <w:szCs w:val="20"/>
            </w:rPr>
            <w:t xml:space="preserve"> </w:t>
          </w:r>
        </w:p>
      </w:docPartBody>
    </w:docPart>
    <w:docPart>
      <w:docPartPr>
        <w:name w:val="C5A73C7502494E45B73F78C630E0EAD4"/>
        <w:category>
          <w:name w:val="General"/>
          <w:gallery w:val="placeholder"/>
        </w:category>
        <w:types>
          <w:type w:val="bbPlcHdr"/>
        </w:types>
        <w:behaviors>
          <w:behavior w:val="content"/>
        </w:behaviors>
        <w:guid w:val="{061AEB87-FBDC-4B92-A6A2-5A5A0E3F9FC8}"/>
      </w:docPartPr>
      <w:docPartBody>
        <w:p w:rsidR="00002058" w:rsidRDefault="009F676C" w:rsidP="009F676C">
          <w:pPr>
            <w:pStyle w:val="C5A73C7502494E45B73F78C630E0EAD4"/>
          </w:pPr>
          <w:r>
            <w:rPr>
              <w:rStyle w:val="PlaceholderText"/>
            </w:rPr>
            <w:t xml:space="preserve"> </w:t>
          </w:r>
        </w:p>
      </w:docPartBody>
    </w:docPart>
    <w:docPart>
      <w:docPartPr>
        <w:name w:val="09CAE66EA009490CB454AD59CF6B130C"/>
        <w:category>
          <w:name w:val="General"/>
          <w:gallery w:val="placeholder"/>
        </w:category>
        <w:types>
          <w:type w:val="bbPlcHdr"/>
        </w:types>
        <w:behaviors>
          <w:behavior w:val="content"/>
        </w:behaviors>
        <w:guid w:val="{73F14EDB-B4EA-4FF9-BD25-18BDA5E15FAF}"/>
      </w:docPartPr>
      <w:docPartBody>
        <w:p w:rsidR="005F49CB" w:rsidRDefault="00F64F63" w:rsidP="00F64F63">
          <w:pPr>
            <w:pStyle w:val="09CAE66EA009490CB454AD59CF6B130C"/>
          </w:pPr>
          <w:r>
            <w:rPr>
              <w:rStyle w:val="PlaceholderText"/>
            </w:rPr>
            <w:t>Nositelji i suradnici</w:t>
          </w:r>
        </w:p>
      </w:docPartBody>
    </w:docPart>
    <w:docPart>
      <w:docPartPr>
        <w:name w:val="D6EFE9FF3FAF45119584794C40E65142"/>
        <w:category>
          <w:name w:val="General"/>
          <w:gallery w:val="placeholder"/>
        </w:category>
        <w:types>
          <w:type w:val="bbPlcHdr"/>
        </w:types>
        <w:behaviors>
          <w:behavior w:val="content"/>
        </w:behaviors>
        <w:guid w:val="{6E39FB42-C21D-40C2-9B76-6CA38C88CB56}"/>
      </w:docPartPr>
      <w:docPartBody>
        <w:p w:rsidR="005F49CB" w:rsidRDefault="00F64F63" w:rsidP="00F64F63">
          <w:pPr>
            <w:pStyle w:val="D6EFE9FF3FAF45119584794C40E65142"/>
          </w:pPr>
          <w:r>
            <w:rPr>
              <w:rStyle w:val="PlaceholderText"/>
            </w:rPr>
            <w:t>Semestar</w:t>
          </w:r>
        </w:p>
      </w:docPartBody>
    </w:docPart>
    <w:docPart>
      <w:docPartPr>
        <w:name w:val="C5212EB01E244039B4E870A4953EE88F"/>
        <w:category>
          <w:name w:val="General"/>
          <w:gallery w:val="placeholder"/>
        </w:category>
        <w:types>
          <w:type w:val="bbPlcHdr"/>
        </w:types>
        <w:behaviors>
          <w:behavior w:val="content"/>
        </w:behaviors>
        <w:guid w:val="{29918DEA-F4DD-4CF4-8441-8DD5DD86F816}"/>
      </w:docPartPr>
      <w:docPartBody>
        <w:p w:rsidR="005F49CB" w:rsidRDefault="00F64F63" w:rsidP="00F64F63">
          <w:pPr>
            <w:pStyle w:val="C5212EB01E244039B4E870A4953EE88F"/>
          </w:pPr>
          <w:r>
            <w:rPr>
              <w:rStyle w:val="PlaceholderText"/>
            </w:rPr>
            <w:t>Naziv predmeta</w:t>
          </w:r>
        </w:p>
      </w:docPartBody>
    </w:docPart>
    <w:docPart>
      <w:docPartPr>
        <w:name w:val="03045C91940F46099E37E411856EDCEE"/>
        <w:category>
          <w:name w:val="General"/>
          <w:gallery w:val="placeholder"/>
        </w:category>
        <w:types>
          <w:type w:val="bbPlcHdr"/>
        </w:types>
        <w:behaviors>
          <w:behavior w:val="content"/>
        </w:behaviors>
        <w:guid w:val="{6532E145-9FFA-420C-A2FA-A84AAA9548B5}"/>
      </w:docPartPr>
      <w:docPartBody>
        <w:p w:rsidR="005F49CB" w:rsidRDefault="00F64F63" w:rsidP="00F64F63">
          <w:pPr>
            <w:pStyle w:val="03045C91940F46099E37E411856EDCEE"/>
          </w:pPr>
          <w:r>
            <w:rPr>
              <w:rStyle w:val="PlaceholderText"/>
            </w:rPr>
            <w:t>ECTS bodovi</w:t>
          </w:r>
        </w:p>
      </w:docPartBody>
    </w:docPart>
    <w:docPart>
      <w:docPartPr>
        <w:name w:val="845D4B8084D94CC3BB05DBD8C0AF1A70"/>
        <w:category>
          <w:name w:val="General"/>
          <w:gallery w:val="placeholder"/>
        </w:category>
        <w:types>
          <w:type w:val="bbPlcHdr"/>
        </w:types>
        <w:behaviors>
          <w:behavior w:val="content"/>
        </w:behaviors>
        <w:guid w:val="{D8D79409-E17B-42E0-B797-6CCE20694EDF}"/>
      </w:docPartPr>
      <w:docPartBody>
        <w:p w:rsidR="005F49CB" w:rsidRDefault="00F64F63" w:rsidP="00F64F63">
          <w:pPr>
            <w:pStyle w:val="845D4B8084D94CC3BB05DBD8C0AF1A70"/>
          </w:pPr>
          <w:r>
            <w:rPr>
              <w:rStyle w:val="PlaceholderText"/>
            </w:rPr>
            <w:t>Šifra predmeta</w:t>
          </w:r>
        </w:p>
      </w:docPartBody>
    </w:docPart>
    <w:docPart>
      <w:docPartPr>
        <w:name w:val="F55968E91E65472188ACB132DDC6575A"/>
        <w:category>
          <w:name w:val="General"/>
          <w:gallery w:val="placeholder"/>
        </w:category>
        <w:types>
          <w:type w:val="bbPlcHdr"/>
        </w:types>
        <w:behaviors>
          <w:behavior w:val="content"/>
        </w:behaviors>
        <w:guid w:val="{D4C31321-491A-49BE-8D76-A73D50BFDE5F}"/>
      </w:docPartPr>
      <w:docPartBody>
        <w:p w:rsidR="005F49CB" w:rsidRDefault="00F64F63" w:rsidP="00F64F63">
          <w:pPr>
            <w:pStyle w:val="F55968E91E65472188ACB132DDC6575A"/>
          </w:pPr>
          <w:r>
            <w:rPr>
              <w:rStyle w:val="PlaceholderText"/>
            </w:rPr>
            <w:t>Broj sati</w:t>
          </w:r>
        </w:p>
      </w:docPartBody>
    </w:docPart>
    <w:docPart>
      <w:docPartPr>
        <w:name w:val="9A485618C986420DB1B596F587FA4A81"/>
        <w:category>
          <w:name w:val="General"/>
          <w:gallery w:val="placeholder"/>
        </w:category>
        <w:types>
          <w:type w:val="bbPlcHdr"/>
        </w:types>
        <w:behaviors>
          <w:behavior w:val="content"/>
        </w:behaviors>
        <w:guid w:val="{7D82DA20-39E1-46D1-8282-26E09A0023E1}"/>
      </w:docPartPr>
      <w:docPartBody>
        <w:p w:rsidR="005F49CB" w:rsidRDefault="00F64F63" w:rsidP="00F64F63">
          <w:pPr>
            <w:pStyle w:val="9A485618C986420DB1B596F587FA4A81"/>
          </w:pPr>
          <w:r>
            <w:rPr>
              <w:rStyle w:val="PlaceholderText"/>
            </w:rPr>
            <w:t>Studijski program</w:t>
          </w:r>
        </w:p>
      </w:docPartBody>
    </w:docPart>
    <w:docPart>
      <w:docPartPr>
        <w:name w:val="E1039932E07C43FDACD278465C742869"/>
        <w:category>
          <w:name w:val="General"/>
          <w:gallery w:val="placeholder"/>
        </w:category>
        <w:types>
          <w:type w:val="bbPlcHdr"/>
        </w:types>
        <w:behaviors>
          <w:behavior w:val="content"/>
        </w:behaviors>
        <w:guid w:val="{2C74BB82-4885-4143-AD3D-EB6A3BFD154E}"/>
      </w:docPartPr>
      <w:docPartBody>
        <w:p w:rsidR="005F49CB" w:rsidRDefault="00F64F63" w:rsidP="00F64F63">
          <w:pPr>
            <w:pStyle w:val="E1039932E07C43FDACD278465C742869"/>
          </w:pPr>
          <w:r>
            <w:rPr>
              <w:rStyle w:val="PlaceholderText"/>
            </w:rPr>
            <w:t>Broj studenata</w:t>
          </w:r>
        </w:p>
      </w:docPartBody>
    </w:docPart>
    <w:docPart>
      <w:docPartPr>
        <w:name w:val="5F84A8B460AF40B7AC4E1E195918A7DA"/>
        <w:category>
          <w:name w:val="General"/>
          <w:gallery w:val="placeholder"/>
        </w:category>
        <w:types>
          <w:type w:val="bbPlcHdr"/>
        </w:types>
        <w:behaviors>
          <w:behavior w:val="content"/>
        </w:behaviors>
        <w:guid w:val="{7E9E8AEA-437F-4D8D-B956-8190D1BDA31F}"/>
      </w:docPartPr>
      <w:docPartBody>
        <w:p w:rsidR="005F49CB" w:rsidRDefault="00F64F63" w:rsidP="00F64F63">
          <w:pPr>
            <w:pStyle w:val="5F84A8B460AF40B7AC4E1E195918A7DA"/>
          </w:pPr>
          <w:r>
            <w:rPr>
              <w:rStyle w:val="PlaceholderText"/>
            </w:rPr>
            <w:t>Status predmeta</w:t>
          </w:r>
        </w:p>
      </w:docPartBody>
    </w:docPart>
    <w:docPart>
      <w:docPartPr>
        <w:name w:val="D6356BD754BB41AFA7AC6F2B5F78FD18"/>
        <w:category>
          <w:name w:val="General"/>
          <w:gallery w:val="placeholder"/>
        </w:category>
        <w:types>
          <w:type w:val="bbPlcHdr"/>
        </w:types>
        <w:behaviors>
          <w:behavior w:val="content"/>
        </w:behaviors>
        <w:guid w:val="{3FC68F63-E326-47B7-9C93-BDBD1AED39E3}"/>
      </w:docPartPr>
      <w:docPartBody>
        <w:p w:rsidR="005F49CB" w:rsidRDefault="00F64F63" w:rsidP="00F64F63">
          <w:pPr>
            <w:pStyle w:val="D6356BD754BB41AFA7AC6F2B5F78FD18"/>
          </w:pPr>
          <w:r>
            <w:rPr>
              <w:rStyle w:val="PlaceholderText"/>
            </w:rPr>
            <w:t>Razina e-učenja</w:t>
          </w:r>
        </w:p>
      </w:docPartBody>
    </w:docPart>
    <w:docPart>
      <w:docPartPr>
        <w:name w:val="560AF94B4F05445587B36B4621DE4550"/>
        <w:category>
          <w:name w:val="General"/>
          <w:gallery w:val="placeholder"/>
        </w:category>
        <w:types>
          <w:type w:val="bbPlcHdr"/>
        </w:types>
        <w:behaviors>
          <w:behavior w:val="content"/>
        </w:behaviors>
        <w:guid w:val="{82BB8A9D-3BFC-4CE3-9BB5-062EF4ECDF8C}"/>
      </w:docPartPr>
      <w:docPartBody>
        <w:p w:rsidR="005F49CB" w:rsidRDefault="00F64F63" w:rsidP="00F64F63">
          <w:pPr>
            <w:pStyle w:val="560AF94B4F05445587B36B4621DE4550"/>
          </w:pPr>
          <w:r>
            <w:rPr>
              <w:rStyle w:val="PlaceholderText"/>
            </w:rPr>
            <w:t>On-line</w:t>
          </w:r>
        </w:p>
      </w:docPartBody>
    </w:docPart>
    <w:docPart>
      <w:docPartPr>
        <w:name w:val="A1EACE4173DA4A68AECF716FAF10CD05"/>
        <w:category>
          <w:name w:val="General"/>
          <w:gallery w:val="placeholder"/>
        </w:category>
        <w:types>
          <w:type w:val="bbPlcHdr"/>
        </w:types>
        <w:behaviors>
          <w:behavior w:val="content"/>
        </w:behaviors>
        <w:guid w:val="{FDF489C4-5055-43E4-86EA-4F261AC575A7}"/>
      </w:docPartPr>
      <w:docPartBody>
        <w:p w:rsidR="005F49CB" w:rsidRDefault="00F64F63" w:rsidP="00F64F63">
          <w:pPr>
            <w:pStyle w:val="A1EACE4173DA4A68AECF716FAF10CD05"/>
          </w:pPr>
          <w:r>
            <w:rPr>
              <w:rStyle w:val="PlaceholderText"/>
            </w:rPr>
            <w:t>Mjesto izvođenja</w:t>
          </w:r>
        </w:p>
      </w:docPartBody>
    </w:docPart>
    <w:docPart>
      <w:docPartPr>
        <w:name w:val="73906DB27C674E9DB5655EDBFE16C64D"/>
        <w:category>
          <w:name w:val="General"/>
          <w:gallery w:val="placeholder"/>
        </w:category>
        <w:types>
          <w:type w:val="bbPlcHdr"/>
        </w:types>
        <w:behaviors>
          <w:behavior w:val="content"/>
        </w:behaviors>
        <w:guid w:val="{A4B87BDB-BC4F-47EA-B0BB-A52E8175B760}"/>
      </w:docPartPr>
      <w:docPartBody>
        <w:p w:rsidR="005F49CB" w:rsidRDefault="00F64F63" w:rsidP="00F64F63">
          <w:pPr>
            <w:pStyle w:val="73906DB27C674E9DB5655EDBFE16C64D"/>
          </w:pPr>
          <w:r>
            <w:rPr>
              <w:rStyle w:val="PlaceholderText"/>
            </w:rPr>
            <w:t>Jezik izvođenja</w:t>
          </w:r>
        </w:p>
      </w:docPartBody>
    </w:docPart>
    <w:docPart>
      <w:docPartPr>
        <w:name w:val="E1E8339D5B714A989B8209502DB25165"/>
        <w:category>
          <w:name w:val="General"/>
          <w:gallery w:val="placeholder"/>
        </w:category>
        <w:types>
          <w:type w:val="bbPlcHdr"/>
        </w:types>
        <w:behaviors>
          <w:behavior w:val="content"/>
        </w:behaviors>
        <w:guid w:val="{70DE6F19-64FF-4FC9-91CE-321C4C0F6BC0}"/>
      </w:docPartPr>
      <w:docPartBody>
        <w:p w:rsidR="005F49CB" w:rsidRDefault="00F64F63" w:rsidP="00F64F63">
          <w:pPr>
            <w:pStyle w:val="E1E8339D5B714A989B8209502DB25165"/>
          </w:pPr>
          <w:r>
            <w:rPr>
              <w:rStyle w:val="PlaceholderText"/>
            </w:rPr>
            <w:t>Godina studija</w:t>
          </w:r>
        </w:p>
      </w:docPartBody>
    </w:docPart>
    <w:docPart>
      <w:docPartPr>
        <w:name w:val="F516691B1F614986AC991FE4E56CA512"/>
        <w:category>
          <w:name w:val="General"/>
          <w:gallery w:val="placeholder"/>
        </w:category>
        <w:types>
          <w:type w:val="bbPlcHdr"/>
        </w:types>
        <w:behaviors>
          <w:behavior w:val="content"/>
        </w:behaviors>
        <w:guid w:val="{D92A3868-EED1-4DD8-887A-BE8ACB0C4356}"/>
      </w:docPartPr>
      <w:docPartBody>
        <w:p w:rsidR="005F49CB" w:rsidRDefault="00F64F63" w:rsidP="00F64F63">
          <w:pPr>
            <w:pStyle w:val="F516691B1F614986AC991FE4E56CA512"/>
          </w:pPr>
          <w:r>
            <w:rPr>
              <w:rStyle w:val="PlaceholderText"/>
            </w:rPr>
            <w:t>Engleski jezik</w:t>
          </w:r>
        </w:p>
      </w:docPartBody>
    </w:docPart>
    <w:docPart>
      <w:docPartPr>
        <w:name w:val="DC4EA35B3C874E2C905266120E795A37"/>
        <w:category>
          <w:name w:val="General"/>
          <w:gallery w:val="placeholder"/>
        </w:category>
        <w:types>
          <w:type w:val="bbPlcHdr"/>
        </w:types>
        <w:behaviors>
          <w:behavior w:val="content"/>
        </w:behaviors>
        <w:guid w:val="{B32BA124-5AF7-44D0-9C51-7AFB0F178090}"/>
      </w:docPartPr>
      <w:docPartBody>
        <w:p w:rsidR="005F49CB" w:rsidRDefault="00F64F63" w:rsidP="00F64F63">
          <w:pPr>
            <w:pStyle w:val="DC4EA35B3C874E2C905266120E795A37"/>
          </w:pPr>
          <w:r>
            <w:rPr>
              <w:rStyle w:val="PlaceholderText"/>
            </w:rPr>
            <w:t>Ciljevi predmeta</w:t>
          </w:r>
        </w:p>
      </w:docPartBody>
    </w:docPart>
    <w:docPart>
      <w:docPartPr>
        <w:name w:val="40EBF8DA06024CFABB47BC9E4A9D8896"/>
        <w:category>
          <w:name w:val="General"/>
          <w:gallery w:val="placeholder"/>
        </w:category>
        <w:types>
          <w:type w:val="bbPlcHdr"/>
        </w:types>
        <w:behaviors>
          <w:behavior w:val="content"/>
        </w:behaviors>
        <w:guid w:val="{2F05BC2C-349F-4277-9045-4A493B4F117E}"/>
      </w:docPartPr>
      <w:docPartBody>
        <w:p w:rsidR="005F49CB" w:rsidRDefault="00F64F63" w:rsidP="00F64F63">
          <w:pPr>
            <w:pStyle w:val="40EBF8DA06024CFABB47BC9E4A9D8896"/>
          </w:pPr>
          <w:r>
            <w:rPr>
              <w:rStyle w:val="PlaceholderText"/>
            </w:rPr>
            <w:t>Preduvjeti</w:t>
          </w:r>
        </w:p>
      </w:docPartBody>
    </w:docPart>
    <w:docPart>
      <w:docPartPr>
        <w:name w:val="F7EE9E3BB5064390895386FA6950E03C"/>
        <w:category>
          <w:name w:val="General"/>
          <w:gallery w:val="placeholder"/>
        </w:category>
        <w:types>
          <w:type w:val="bbPlcHdr"/>
        </w:types>
        <w:behaviors>
          <w:behavior w:val="content"/>
        </w:behaviors>
        <w:guid w:val="{6FD03017-1652-4FD5-8359-32E076377EB8}"/>
      </w:docPartPr>
      <w:docPartBody>
        <w:p w:rsidR="005F49CB" w:rsidRDefault="00F64F63" w:rsidP="00F64F63">
          <w:pPr>
            <w:pStyle w:val="F7EE9E3BB5064390895386FA6950E03C"/>
          </w:pPr>
          <w:r>
            <w:rPr>
              <w:rStyle w:val="PlaceholderText"/>
            </w:rPr>
            <w:t>Doprinos ishodima učenja programa</w:t>
          </w:r>
        </w:p>
      </w:docPartBody>
    </w:docPart>
    <w:docPart>
      <w:docPartPr>
        <w:name w:val="644F6C90740148E592E4BA0025145E42"/>
        <w:category>
          <w:name w:val="General"/>
          <w:gallery w:val="placeholder"/>
        </w:category>
        <w:types>
          <w:type w:val="bbPlcHdr"/>
        </w:types>
        <w:behaviors>
          <w:behavior w:val="content"/>
        </w:behaviors>
        <w:guid w:val="{30AF4D00-581F-4630-9251-E5DD251D1FC3}"/>
      </w:docPartPr>
      <w:docPartBody>
        <w:p w:rsidR="005F49CB" w:rsidRDefault="00F64F63" w:rsidP="00F64F63">
          <w:pPr>
            <w:pStyle w:val="644F6C90740148E592E4BA0025145E42"/>
          </w:pPr>
          <w:r>
            <w:rPr>
              <w:rStyle w:val="PlaceholderText"/>
            </w:rPr>
            <w:t>Ishodi učenja predmeta</w:t>
          </w:r>
        </w:p>
      </w:docPartBody>
    </w:docPart>
    <w:docPart>
      <w:docPartPr>
        <w:name w:val="E083870DFF2B4A7DBBE5DF3DB8779BB5"/>
        <w:category>
          <w:name w:val="General"/>
          <w:gallery w:val="placeholder"/>
        </w:category>
        <w:types>
          <w:type w:val="bbPlcHdr"/>
        </w:types>
        <w:behaviors>
          <w:behavior w:val="content"/>
        </w:behaviors>
        <w:guid w:val="{F4D33C82-D74B-43D8-B26F-3C86E3869524}"/>
      </w:docPartPr>
      <w:docPartBody>
        <w:p w:rsidR="005F49CB" w:rsidRDefault="00F64F63" w:rsidP="00F64F63">
          <w:pPr>
            <w:pStyle w:val="E083870DFF2B4A7DBBE5DF3DB8779BB5"/>
          </w:pPr>
          <w:r>
            <w:rPr>
              <w:rStyle w:val="PlaceholderText"/>
            </w:rPr>
            <w:t>Sadržaj predmeta</w:t>
          </w:r>
        </w:p>
      </w:docPartBody>
    </w:docPart>
    <w:docPart>
      <w:docPartPr>
        <w:name w:val="8E81504D895C40E49AEC96B5D18FAF0C"/>
        <w:category>
          <w:name w:val="General"/>
          <w:gallery w:val="placeholder"/>
        </w:category>
        <w:types>
          <w:type w:val="bbPlcHdr"/>
        </w:types>
        <w:behaviors>
          <w:behavior w:val="content"/>
        </w:behaviors>
        <w:guid w:val="{8CC76228-EAD0-49E0-BF62-2A4DE2AEFFFE}"/>
      </w:docPartPr>
      <w:docPartBody>
        <w:p w:rsidR="005F49CB" w:rsidRDefault="00F64F63" w:rsidP="00F64F63">
          <w:pPr>
            <w:pStyle w:val="8E81504D895C40E49AEC96B5D18FAF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CFC527206764ED1A947C0D7F7B69DB9"/>
        <w:category>
          <w:name w:val="General"/>
          <w:gallery w:val="placeholder"/>
        </w:category>
        <w:types>
          <w:type w:val="bbPlcHdr"/>
        </w:types>
        <w:behaviors>
          <w:behavior w:val="content"/>
        </w:behaviors>
        <w:guid w:val="{BA744F80-A6CC-4DAD-9247-B978E30B2B37}"/>
      </w:docPartPr>
      <w:docPartBody>
        <w:p w:rsidR="005F49CB" w:rsidRDefault="00F64F63" w:rsidP="00F64F63">
          <w:pPr>
            <w:pStyle w:val="CCFC527206764ED1A947C0D7F7B69DB9"/>
          </w:pPr>
          <w:r>
            <w:rPr>
              <w:rFonts w:ascii="Arial" w:hAnsi="Arial" w:cs="Arial"/>
              <w:sz w:val="20"/>
              <w:szCs w:val="20"/>
            </w:rPr>
            <w:t xml:space="preserve">  </w:t>
          </w:r>
        </w:p>
      </w:docPartBody>
    </w:docPart>
    <w:docPart>
      <w:docPartPr>
        <w:name w:val="6A6A0FB619434B46803444A0D031DC30"/>
        <w:category>
          <w:name w:val="General"/>
          <w:gallery w:val="placeholder"/>
        </w:category>
        <w:types>
          <w:type w:val="bbPlcHdr"/>
        </w:types>
        <w:behaviors>
          <w:behavior w:val="content"/>
        </w:behaviors>
        <w:guid w:val="{23534C5C-D2CA-426B-B0A7-29A1F432110E}"/>
      </w:docPartPr>
      <w:docPartBody>
        <w:p w:rsidR="005F49CB" w:rsidRDefault="00F64F63" w:rsidP="00F64F63">
          <w:pPr>
            <w:pStyle w:val="6A6A0FB619434B46803444A0D031DC30"/>
          </w:pPr>
          <w:r>
            <w:rPr>
              <w:rFonts w:ascii="Arial" w:hAnsi="Arial" w:cs="Arial"/>
              <w:color w:val="000000"/>
              <w:sz w:val="20"/>
              <w:szCs w:val="20"/>
            </w:rPr>
            <w:t xml:space="preserve"> </w:t>
          </w:r>
        </w:p>
      </w:docPartBody>
    </w:docPart>
    <w:docPart>
      <w:docPartPr>
        <w:name w:val="91445CC170E54625A6BD785BAC041A2F"/>
        <w:category>
          <w:name w:val="General"/>
          <w:gallery w:val="placeholder"/>
        </w:category>
        <w:types>
          <w:type w:val="bbPlcHdr"/>
        </w:types>
        <w:behaviors>
          <w:behavior w:val="content"/>
        </w:behaviors>
        <w:guid w:val="{8C414831-46DB-4FDC-9F25-DF1325B15234}"/>
      </w:docPartPr>
      <w:docPartBody>
        <w:p w:rsidR="005F49CB" w:rsidRDefault="00F64F63" w:rsidP="00F64F63">
          <w:pPr>
            <w:pStyle w:val="91445CC170E54625A6BD785BAC041A2F"/>
          </w:pPr>
          <w:r w:rsidRPr="001C096C">
            <w:rPr>
              <w:rFonts w:ascii="Arial" w:hAnsi="Arial" w:cs="Arial"/>
              <w:color w:val="000000"/>
              <w:sz w:val="20"/>
              <w:szCs w:val="20"/>
            </w:rPr>
            <w:t xml:space="preserve"> </w:t>
          </w:r>
        </w:p>
      </w:docPartBody>
    </w:docPart>
    <w:docPart>
      <w:docPartPr>
        <w:name w:val="884D91B886FF440BBABAA59F1BA498A5"/>
        <w:category>
          <w:name w:val="General"/>
          <w:gallery w:val="placeholder"/>
        </w:category>
        <w:types>
          <w:type w:val="bbPlcHdr"/>
        </w:types>
        <w:behaviors>
          <w:behavior w:val="content"/>
        </w:behaviors>
        <w:guid w:val="{6F8E4585-C822-494A-8F4D-C37A7D8B9922}"/>
      </w:docPartPr>
      <w:docPartBody>
        <w:p w:rsidR="005F49CB" w:rsidRDefault="00F64F63" w:rsidP="00F64F63">
          <w:pPr>
            <w:pStyle w:val="884D91B886FF440BBABAA59F1BA498A5"/>
          </w:pPr>
          <w:r w:rsidRPr="001C096C">
            <w:rPr>
              <w:rFonts w:ascii="Arial" w:hAnsi="Arial" w:cs="Arial"/>
              <w:color w:val="000000"/>
              <w:sz w:val="20"/>
              <w:szCs w:val="20"/>
            </w:rPr>
            <w:t xml:space="preserve"> </w:t>
          </w:r>
        </w:p>
      </w:docPartBody>
    </w:docPart>
    <w:docPart>
      <w:docPartPr>
        <w:name w:val="76ADC1794C1548D383822100F032CF9D"/>
        <w:category>
          <w:name w:val="General"/>
          <w:gallery w:val="placeholder"/>
        </w:category>
        <w:types>
          <w:type w:val="bbPlcHdr"/>
        </w:types>
        <w:behaviors>
          <w:behavior w:val="content"/>
        </w:behaviors>
        <w:guid w:val="{EEF49D59-1A1E-44A1-AA2A-988F555E512C}"/>
      </w:docPartPr>
      <w:docPartBody>
        <w:p w:rsidR="005F49CB" w:rsidRDefault="00F64F63" w:rsidP="00F64F63">
          <w:pPr>
            <w:pStyle w:val="76ADC1794C1548D383822100F032CF9D"/>
          </w:pPr>
          <w:r w:rsidRPr="001C096C">
            <w:rPr>
              <w:rFonts w:ascii="Arial" w:hAnsi="Arial" w:cs="Arial"/>
              <w:color w:val="000000"/>
              <w:sz w:val="20"/>
              <w:szCs w:val="20"/>
            </w:rPr>
            <w:t xml:space="preserve"> </w:t>
          </w:r>
        </w:p>
      </w:docPartBody>
    </w:docPart>
    <w:docPart>
      <w:docPartPr>
        <w:name w:val="38015F1C329942DE9951E5339F82B919"/>
        <w:category>
          <w:name w:val="General"/>
          <w:gallery w:val="placeholder"/>
        </w:category>
        <w:types>
          <w:type w:val="bbPlcHdr"/>
        </w:types>
        <w:behaviors>
          <w:behavior w:val="content"/>
        </w:behaviors>
        <w:guid w:val="{E3C4DEFE-0716-463D-AFAF-8D664EB0C06B}"/>
      </w:docPartPr>
      <w:docPartBody>
        <w:p w:rsidR="005F49CB" w:rsidRDefault="00F64F63" w:rsidP="00F64F63">
          <w:pPr>
            <w:pStyle w:val="38015F1C329942DE9951E5339F82B919"/>
          </w:pPr>
          <w:r w:rsidRPr="001C096C">
            <w:rPr>
              <w:rFonts w:ascii="Arial" w:hAnsi="Arial" w:cs="Arial"/>
              <w:color w:val="000000"/>
              <w:sz w:val="20"/>
              <w:szCs w:val="20"/>
            </w:rPr>
            <w:t xml:space="preserve"> </w:t>
          </w:r>
        </w:p>
      </w:docPartBody>
    </w:docPart>
    <w:docPart>
      <w:docPartPr>
        <w:name w:val="6318193BA7E44C4C8F75B8598ED34B72"/>
        <w:category>
          <w:name w:val="General"/>
          <w:gallery w:val="placeholder"/>
        </w:category>
        <w:types>
          <w:type w:val="bbPlcHdr"/>
        </w:types>
        <w:behaviors>
          <w:behavior w:val="content"/>
        </w:behaviors>
        <w:guid w:val="{44BEADC2-FB20-4D05-81B4-DF6598BC5ECD}"/>
      </w:docPartPr>
      <w:docPartBody>
        <w:p w:rsidR="005F49CB" w:rsidRDefault="00F64F63" w:rsidP="00F64F63">
          <w:pPr>
            <w:pStyle w:val="6318193BA7E44C4C8F75B8598ED34B72"/>
          </w:pPr>
          <w:r w:rsidRPr="001C096C">
            <w:rPr>
              <w:rFonts w:ascii="Arial" w:hAnsi="Arial" w:cs="Arial"/>
              <w:color w:val="000000"/>
              <w:sz w:val="20"/>
              <w:szCs w:val="20"/>
            </w:rPr>
            <w:t xml:space="preserve"> </w:t>
          </w:r>
        </w:p>
      </w:docPartBody>
    </w:docPart>
    <w:docPart>
      <w:docPartPr>
        <w:name w:val="4E63049B252B466FB9A09449F5070FD0"/>
        <w:category>
          <w:name w:val="General"/>
          <w:gallery w:val="placeholder"/>
        </w:category>
        <w:types>
          <w:type w:val="bbPlcHdr"/>
        </w:types>
        <w:behaviors>
          <w:behavior w:val="content"/>
        </w:behaviors>
        <w:guid w:val="{F39D5827-3838-48B9-9FD0-48036355D6FE}"/>
      </w:docPartPr>
      <w:docPartBody>
        <w:p w:rsidR="005F49CB" w:rsidRDefault="00F64F63" w:rsidP="00F64F63">
          <w:pPr>
            <w:pStyle w:val="4E63049B252B466FB9A09449F5070FD0"/>
          </w:pPr>
          <w:r w:rsidRPr="001C096C">
            <w:rPr>
              <w:rFonts w:ascii="Arial" w:hAnsi="Arial" w:cs="Arial"/>
              <w:color w:val="000000"/>
              <w:sz w:val="20"/>
              <w:szCs w:val="20"/>
            </w:rPr>
            <w:t xml:space="preserve"> </w:t>
          </w:r>
        </w:p>
      </w:docPartBody>
    </w:docPart>
    <w:docPart>
      <w:docPartPr>
        <w:name w:val="2D16BEA4EAD7430BB9F41C805AC67B61"/>
        <w:category>
          <w:name w:val="General"/>
          <w:gallery w:val="placeholder"/>
        </w:category>
        <w:types>
          <w:type w:val="bbPlcHdr"/>
        </w:types>
        <w:behaviors>
          <w:behavior w:val="content"/>
        </w:behaviors>
        <w:guid w:val="{7A79EF17-8E5E-4E60-A680-C99705334FB3}"/>
      </w:docPartPr>
      <w:docPartBody>
        <w:p w:rsidR="005F49CB" w:rsidRDefault="00F64F63" w:rsidP="00F64F63">
          <w:pPr>
            <w:pStyle w:val="2D16BEA4EAD7430BB9F41C805AC67B61"/>
          </w:pPr>
          <w:r w:rsidRPr="001C096C">
            <w:rPr>
              <w:rFonts w:ascii="Arial" w:hAnsi="Arial" w:cs="Arial"/>
              <w:color w:val="000000"/>
              <w:sz w:val="20"/>
              <w:szCs w:val="20"/>
            </w:rPr>
            <w:t xml:space="preserve"> </w:t>
          </w:r>
        </w:p>
      </w:docPartBody>
    </w:docPart>
    <w:docPart>
      <w:docPartPr>
        <w:name w:val="4BEEEF588B634DD7BDD694F4EFE9EC36"/>
        <w:category>
          <w:name w:val="General"/>
          <w:gallery w:val="placeholder"/>
        </w:category>
        <w:types>
          <w:type w:val="bbPlcHdr"/>
        </w:types>
        <w:behaviors>
          <w:behavior w:val="content"/>
        </w:behaviors>
        <w:guid w:val="{B1148FE1-7084-40EF-B22E-CFC3BE6E4F4A}"/>
      </w:docPartPr>
      <w:docPartBody>
        <w:p w:rsidR="005F49CB" w:rsidRDefault="00F64F63" w:rsidP="00F64F63">
          <w:pPr>
            <w:pStyle w:val="4BEEEF588B634DD7BDD694F4EFE9EC36"/>
          </w:pPr>
          <w:r w:rsidRPr="001C096C">
            <w:rPr>
              <w:rFonts w:ascii="Arial" w:hAnsi="Arial" w:cs="Arial"/>
              <w:color w:val="000000"/>
              <w:sz w:val="20"/>
              <w:szCs w:val="20"/>
            </w:rPr>
            <w:t xml:space="preserve"> </w:t>
          </w:r>
        </w:p>
      </w:docPartBody>
    </w:docPart>
    <w:docPart>
      <w:docPartPr>
        <w:name w:val="1726F25D889146CE9F15FF9210B81362"/>
        <w:category>
          <w:name w:val="General"/>
          <w:gallery w:val="placeholder"/>
        </w:category>
        <w:types>
          <w:type w:val="bbPlcHdr"/>
        </w:types>
        <w:behaviors>
          <w:behavior w:val="content"/>
        </w:behaviors>
        <w:guid w:val="{6D965CF3-7782-4782-8CAB-D12CC0E07C1B}"/>
      </w:docPartPr>
      <w:docPartBody>
        <w:p w:rsidR="005F49CB" w:rsidRDefault="00F64F63" w:rsidP="00F64F63">
          <w:pPr>
            <w:pStyle w:val="1726F25D889146CE9F15FF9210B81362"/>
          </w:pPr>
          <w:r w:rsidRPr="001C096C">
            <w:rPr>
              <w:rFonts w:ascii="Arial" w:hAnsi="Arial" w:cs="Arial"/>
              <w:color w:val="000000"/>
              <w:sz w:val="20"/>
              <w:szCs w:val="20"/>
            </w:rPr>
            <w:t xml:space="preserve"> </w:t>
          </w:r>
        </w:p>
      </w:docPartBody>
    </w:docPart>
    <w:docPart>
      <w:docPartPr>
        <w:name w:val="689E3E8431C3459191DFE297ED2242C3"/>
        <w:category>
          <w:name w:val="General"/>
          <w:gallery w:val="placeholder"/>
        </w:category>
        <w:types>
          <w:type w:val="bbPlcHdr"/>
        </w:types>
        <w:behaviors>
          <w:behavior w:val="content"/>
        </w:behaviors>
        <w:guid w:val="{C8B3F6A7-1389-4299-ACE7-5EDC4E98A7CA}"/>
      </w:docPartPr>
      <w:docPartBody>
        <w:p w:rsidR="005F49CB" w:rsidRDefault="00F64F63" w:rsidP="00F64F63">
          <w:pPr>
            <w:pStyle w:val="689E3E8431C3459191DFE297ED2242C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510E7DF3494A08AA33A3B05AFE4AF4"/>
        <w:category>
          <w:name w:val="General"/>
          <w:gallery w:val="placeholder"/>
        </w:category>
        <w:types>
          <w:type w:val="bbPlcHdr"/>
        </w:types>
        <w:behaviors>
          <w:behavior w:val="content"/>
        </w:behaviors>
        <w:guid w:val="{59C5A063-970B-4880-9E7E-92B78F55BB42}"/>
      </w:docPartPr>
      <w:docPartBody>
        <w:p w:rsidR="005F49CB" w:rsidRDefault="00F64F63" w:rsidP="00F64F63">
          <w:pPr>
            <w:pStyle w:val="34510E7DF3494A08AA33A3B05AFE4AF4"/>
          </w:pPr>
          <w:r w:rsidRPr="001C096C">
            <w:rPr>
              <w:rFonts w:ascii="Arial" w:hAnsi="Arial" w:cs="Arial"/>
              <w:color w:val="000000"/>
              <w:sz w:val="20"/>
              <w:szCs w:val="20"/>
            </w:rPr>
            <w:t xml:space="preserve"> </w:t>
          </w:r>
        </w:p>
      </w:docPartBody>
    </w:docPart>
    <w:docPart>
      <w:docPartPr>
        <w:name w:val="0C170068586C4B8F9366E1E4F4C81475"/>
        <w:category>
          <w:name w:val="General"/>
          <w:gallery w:val="placeholder"/>
        </w:category>
        <w:types>
          <w:type w:val="bbPlcHdr"/>
        </w:types>
        <w:behaviors>
          <w:behavior w:val="content"/>
        </w:behaviors>
        <w:guid w:val="{F87E2509-0621-40E2-B8E6-7102A60C9EA8}"/>
      </w:docPartPr>
      <w:docPartBody>
        <w:p w:rsidR="005F49CB" w:rsidRDefault="00F64F63" w:rsidP="00F64F63">
          <w:pPr>
            <w:pStyle w:val="0C170068586C4B8F9366E1E4F4C81475"/>
          </w:pPr>
          <w:r w:rsidRPr="001C096C">
            <w:rPr>
              <w:rFonts w:ascii="Arial" w:hAnsi="Arial" w:cs="Arial"/>
              <w:color w:val="000000"/>
              <w:sz w:val="20"/>
              <w:szCs w:val="20"/>
            </w:rPr>
            <w:t xml:space="preserve"> </w:t>
          </w:r>
        </w:p>
      </w:docPartBody>
    </w:docPart>
    <w:docPart>
      <w:docPartPr>
        <w:name w:val="A8780992CA354064AFB41417F3612739"/>
        <w:category>
          <w:name w:val="General"/>
          <w:gallery w:val="placeholder"/>
        </w:category>
        <w:types>
          <w:type w:val="bbPlcHdr"/>
        </w:types>
        <w:behaviors>
          <w:behavior w:val="content"/>
        </w:behaviors>
        <w:guid w:val="{9FC80310-13E0-41A0-9606-983EFCB152EB}"/>
      </w:docPartPr>
      <w:docPartBody>
        <w:p w:rsidR="005F49CB" w:rsidRDefault="00F64F63" w:rsidP="00F64F63">
          <w:pPr>
            <w:pStyle w:val="A8780992CA354064AFB41417F3612739"/>
          </w:pPr>
          <w:r w:rsidRPr="001C096C">
            <w:rPr>
              <w:rFonts w:ascii="Arial" w:hAnsi="Arial" w:cs="Arial"/>
              <w:color w:val="000000"/>
              <w:sz w:val="20"/>
              <w:szCs w:val="20"/>
            </w:rPr>
            <w:t xml:space="preserve"> </w:t>
          </w:r>
        </w:p>
      </w:docPartBody>
    </w:docPart>
    <w:docPart>
      <w:docPartPr>
        <w:name w:val="91A5A3064CF440DD840CD5F92BFA3493"/>
        <w:category>
          <w:name w:val="General"/>
          <w:gallery w:val="placeholder"/>
        </w:category>
        <w:types>
          <w:type w:val="bbPlcHdr"/>
        </w:types>
        <w:behaviors>
          <w:behavior w:val="content"/>
        </w:behaviors>
        <w:guid w:val="{FEC9A7EE-1C06-40B6-BBE4-F2E8A3729FBC}"/>
      </w:docPartPr>
      <w:docPartBody>
        <w:p w:rsidR="005F49CB" w:rsidRDefault="00F64F63" w:rsidP="00F64F63">
          <w:pPr>
            <w:pStyle w:val="91A5A3064CF440DD840CD5F92BFA3493"/>
          </w:pPr>
          <w:r w:rsidRPr="001C096C">
            <w:rPr>
              <w:rFonts w:ascii="Arial" w:hAnsi="Arial" w:cs="Arial"/>
              <w:color w:val="000000"/>
              <w:sz w:val="20"/>
              <w:szCs w:val="20"/>
            </w:rPr>
            <w:t xml:space="preserve"> </w:t>
          </w:r>
        </w:p>
      </w:docPartBody>
    </w:docPart>
    <w:docPart>
      <w:docPartPr>
        <w:name w:val="97BDD9FAC3DF418584191A745C4E036A"/>
        <w:category>
          <w:name w:val="General"/>
          <w:gallery w:val="placeholder"/>
        </w:category>
        <w:types>
          <w:type w:val="bbPlcHdr"/>
        </w:types>
        <w:behaviors>
          <w:behavior w:val="content"/>
        </w:behaviors>
        <w:guid w:val="{01DC4F9E-CD9D-4645-BCA0-C06B0B991857}"/>
      </w:docPartPr>
      <w:docPartBody>
        <w:p w:rsidR="005F49CB" w:rsidRDefault="00F64F63" w:rsidP="00F64F63">
          <w:pPr>
            <w:pStyle w:val="97BDD9FAC3DF418584191A745C4E036A"/>
          </w:pPr>
          <w:r w:rsidRPr="001C096C">
            <w:rPr>
              <w:rFonts w:ascii="Arial" w:hAnsi="Arial" w:cs="Arial"/>
              <w:color w:val="000000"/>
              <w:sz w:val="20"/>
              <w:szCs w:val="20"/>
            </w:rPr>
            <w:t xml:space="preserve"> </w:t>
          </w:r>
        </w:p>
      </w:docPartBody>
    </w:docPart>
    <w:docPart>
      <w:docPartPr>
        <w:name w:val="5F7F3AC8F47D4B2CB29C5E217FCEB55C"/>
        <w:category>
          <w:name w:val="General"/>
          <w:gallery w:val="placeholder"/>
        </w:category>
        <w:types>
          <w:type w:val="bbPlcHdr"/>
        </w:types>
        <w:behaviors>
          <w:behavior w:val="content"/>
        </w:behaviors>
        <w:guid w:val="{455245D7-C8DD-42ED-847E-441E0B940D97}"/>
      </w:docPartPr>
      <w:docPartBody>
        <w:p w:rsidR="005F49CB" w:rsidRDefault="00F64F63" w:rsidP="00F64F63">
          <w:pPr>
            <w:pStyle w:val="5F7F3AC8F47D4B2CB29C5E217FCEB55C"/>
          </w:pPr>
          <w:r w:rsidRPr="001C096C">
            <w:rPr>
              <w:rFonts w:ascii="Arial" w:hAnsi="Arial" w:cs="Arial"/>
              <w:color w:val="000000"/>
              <w:sz w:val="20"/>
              <w:szCs w:val="20"/>
            </w:rPr>
            <w:t xml:space="preserve"> </w:t>
          </w:r>
        </w:p>
      </w:docPartBody>
    </w:docPart>
    <w:docPart>
      <w:docPartPr>
        <w:name w:val="5C242470DD8C4A5F8884AF9E6F509CC9"/>
        <w:category>
          <w:name w:val="General"/>
          <w:gallery w:val="placeholder"/>
        </w:category>
        <w:types>
          <w:type w:val="bbPlcHdr"/>
        </w:types>
        <w:behaviors>
          <w:behavior w:val="content"/>
        </w:behaviors>
        <w:guid w:val="{993A41EA-3E21-4499-A199-E01F02E9B05F}"/>
      </w:docPartPr>
      <w:docPartBody>
        <w:p w:rsidR="005F49CB" w:rsidRDefault="00F64F63" w:rsidP="00F64F63">
          <w:pPr>
            <w:pStyle w:val="5C242470DD8C4A5F8884AF9E6F509C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1777988E5F47C4A4F9B4E6981D4128"/>
        <w:category>
          <w:name w:val="General"/>
          <w:gallery w:val="placeholder"/>
        </w:category>
        <w:types>
          <w:type w:val="bbPlcHdr"/>
        </w:types>
        <w:behaviors>
          <w:behavior w:val="content"/>
        </w:behaviors>
        <w:guid w:val="{D62D0B60-7EDE-4C44-9B62-2C62400F5D30}"/>
      </w:docPartPr>
      <w:docPartBody>
        <w:p w:rsidR="005F49CB" w:rsidRDefault="00F64F63" w:rsidP="00F64F63">
          <w:pPr>
            <w:pStyle w:val="D31777988E5F47C4A4F9B4E6981D4128"/>
          </w:pPr>
          <w:r w:rsidRPr="001C096C">
            <w:rPr>
              <w:rFonts w:ascii="Arial" w:hAnsi="Arial" w:cs="Arial"/>
              <w:color w:val="000000"/>
              <w:sz w:val="20"/>
              <w:szCs w:val="20"/>
            </w:rPr>
            <w:t xml:space="preserve"> </w:t>
          </w:r>
        </w:p>
      </w:docPartBody>
    </w:docPart>
    <w:docPart>
      <w:docPartPr>
        <w:name w:val="FCDE50692C91444793EE1AC721F78566"/>
        <w:category>
          <w:name w:val="General"/>
          <w:gallery w:val="placeholder"/>
        </w:category>
        <w:types>
          <w:type w:val="bbPlcHdr"/>
        </w:types>
        <w:behaviors>
          <w:behavior w:val="content"/>
        </w:behaviors>
        <w:guid w:val="{81DAA547-AA38-4D71-9023-39C5307C69E5}"/>
      </w:docPartPr>
      <w:docPartBody>
        <w:p w:rsidR="005F49CB" w:rsidRDefault="00F64F63" w:rsidP="00F64F63">
          <w:pPr>
            <w:pStyle w:val="FCDE50692C91444793EE1AC721F78566"/>
          </w:pPr>
          <w:r w:rsidRPr="001C096C">
            <w:rPr>
              <w:rFonts w:ascii="Arial" w:hAnsi="Arial" w:cs="Arial"/>
              <w:color w:val="000000"/>
              <w:sz w:val="20"/>
              <w:szCs w:val="20"/>
            </w:rPr>
            <w:t xml:space="preserve"> </w:t>
          </w:r>
        </w:p>
      </w:docPartBody>
    </w:docPart>
    <w:docPart>
      <w:docPartPr>
        <w:name w:val="E27FB22B7B114B27B72A59EFFE905121"/>
        <w:category>
          <w:name w:val="General"/>
          <w:gallery w:val="placeholder"/>
        </w:category>
        <w:types>
          <w:type w:val="bbPlcHdr"/>
        </w:types>
        <w:behaviors>
          <w:behavior w:val="content"/>
        </w:behaviors>
        <w:guid w:val="{BD3B58C2-09E6-4153-94E7-3E1D48F30E24}"/>
      </w:docPartPr>
      <w:docPartBody>
        <w:p w:rsidR="005F49CB" w:rsidRDefault="00F64F63" w:rsidP="00F64F63">
          <w:pPr>
            <w:pStyle w:val="E27FB22B7B114B27B72A59EFFE905121"/>
          </w:pPr>
          <w:r w:rsidRPr="001C096C">
            <w:rPr>
              <w:rFonts w:ascii="Arial" w:hAnsi="Arial" w:cs="Arial"/>
              <w:color w:val="000000"/>
              <w:sz w:val="20"/>
              <w:szCs w:val="20"/>
            </w:rPr>
            <w:t xml:space="preserve"> </w:t>
          </w:r>
        </w:p>
      </w:docPartBody>
    </w:docPart>
    <w:docPart>
      <w:docPartPr>
        <w:name w:val="859094F2693D4376A0FEABCDA00EED80"/>
        <w:category>
          <w:name w:val="General"/>
          <w:gallery w:val="placeholder"/>
        </w:category>
        <w:types>
          <w:type w:val="bbPlcHdr"/>
        </w:types>
        <w:behaviors>
          <w:behavior w:val="content"/>
        </w:behaviors>
        <w:guid w:val="{658F050B-0FD2-4BCD-B9C8-4C4EC828EC8F}"/>
      </w:docPartPr>
      <w:docPartBody>
        <w:p w:rsidR="005F49CB" w:rsidRDefault="00F64F63" w:rsidP="00F64F63">
          <w:pPr>
            <w:pStyle w:val="859094F2693D4376A0FEABCDA00EED80"/>
          </w:pPr>
          <w:r w:rsidRPr="001C096C">
            <w:rPr>
              <w:rFonts w:ascii="Arial" w:hAnsi="Arial" w:cs="Arial"/>
              <w:color w:val="000000"/>
              <w:sz w:val="20"/>
              <w:szCs w:val="20"/>
            </w:rPr>
            <w:t xml:space="preserve"> </w:t>
          </w:r>
        </w:p>
      </w:docPartBody>
    </w:docPart>
    <w:docPart>
      <w:docPartPr>
        <w:name w:val="9C11CE26A7DD4FCA8BC9D2DD5DB914DB"/>
        <w:category>
          <w:name w:val="General"/>
          <w:gallery w:val="placeholder"/>
        </w:category>
        <w:types>
          <w:type w:val="bbPlcHdr"/>
        </w:types>
        <w:behaviors>
          <w:behavior w:val="content"/>
        </w:behaviors>
        <w:guid w:val="{C2826479-F727-4EA0-93AD-B1D23D6B2B4F}"/>
      </w:docPartPr>
      <w:docPartBody>
        <w:p w:rsidR="005F49CB" w:rsidRDefault="00F64F63" w:rsidP="00F64F63">
          <w:pPr>
            <w:pStyle w:val="9C11CE26A7DD4FCA8BC9D2DD5DB914DB"/>
          </w:pPr>
          <w:r w:rsidRPr="001C096C">
            <w:rPr>
              <w:rFonts w:ascii="Arial" w:hAnsi="Arial" w:cs="Arial"/>
              <w:color w:val="000000"/>
              <w:sz w:val="20"/>
              <w:szCs w:val="20"/>
            </w:rPr>
            <w:t xml:space="preserve"> </w:t>
          </w:r>
        </w:p>
      </w:docPartBody>
    </w:docPart>
    <w:docPart>
      <w:docPartPr>
        <w:name w:val="71DF9EAF040B4B4C91C335C1F0553599"/>
        <w:category>
          <w:name w:val="General"/>
          <w:gallery w:val="placeholder"/>
        </w:category>
        <w:types>
          <w:type w:val="bbPlcHdr"/>
        </w:types>
        <w:behaviors>
          <w:behavior w:val="content"/>
        </w:behaviors>
        <w:guid w:val="{74AEAFA0-E763-4285-B754-36808D2EE6EF}"/>
      </w:docPartPr>
      <w:docPartBody>
        <w:p w:rsidR="005F49CB" w:rsidRDefault="00F64F63" w:rsidP="00F64F63">
          <w:pPr>
            <w:pStyle w:val="71DF9EAF040B4B4C91C335C1F0553599"/>
          </w:pPr>
          <w:r w:rsidRPr="001C096C">
            <w:rPr>
              <w:rFonts w:ascii="Arial" w:hAnsi="Arial" w:cs="Arial"/>
              <w:color w:val="000000"/>
              <w:sz w:val="20"/>
              <w:szCs w:val="20"/>
            </w:rPr>
            <w:t xml:space="preserve"> </w:t>
          </w:r>
        </w:p>
      </w:docPartBody>
    </w:docPart>
    <w:docPart>
      <w:docPartPr>
        <w:name w:val="7BACFBA55EBD4505903B19CEA3D131F0"/>
        <w:category>
          <w:name w:val="General"/>
          <w:gallery w:val="placeholder"/>
        </w:category>
        <w:types>
          <w:type w:val="bbPlcHdr"/>
        </w:types>
        <w:behaviors>
          <w:behavior w:val="content"/>
        </w:behaviors>
        <w:guid w:val="{B79A316B-A584-4FF3-80A2-70F3433ABA0C}"/>
      </w:docPartPr>
      <w:docPartBody>
        <w:p w:rsidR="005F49CB" w:rsidRDefault="00F64F63" w:rsidP="00F64F63">
          <w:pPr>
            <w:pStyle w:val="7BACFBA55EBD4505903B19CEA3D131F0"/>
          </w:pPr>
          <w:r w:rsidRPr="002B6B3C">
            <w:rPr>
              <w:rFonts w:ascii="Arial" w:hAnsi="Arial" w:cs="Arial"/>
              <w:sz w:val="20"/>
              <w:szCs w:val="20"/>
            </w:rPr>
            <w:t xml:space="preserve">(ostalo upisati) </w:t>
          </w:r>
        </w:p>
      </w:docPartBody>
    </w:docPart>
    <w:docPart>
      <w:docPartPr>
        <w:name w:val="45505A3C22A04606A3740087E3DEE156"/>
        <w:category>
          <w:name w:val="General"/>
          <w:gallery w:val="placeholder"/>
        </w:category>
        <w:types>
          <w:type w:val="bbPlcHdr"/>
        </w:types>
        <w:behaviors>
          <w:behavior w:val="content"/>
        </w:behaviors>
        <w:guid w:val="{FD6101E6-EB31-444C-B30F-2D970E348912}"/>
      </w:docPartPr>
      <w:docPartBody>
        <w:p w:rsidR="005F49CB" w:rsidRDefault="00F64F63" w:rsidP="00F64F63">
          <w:pPr>
            <w:pStyle w:val="45505A3C22A04606A3740087E3DEE156"/>
          </w:pPr>
          <w:r w:rsidRPr="001C096C">
            <w:rPr>
              <w:rFonts w:ascii="Arial" w:hAnsi="Arial" w:cs="Arial"/>
              <w:color w:val="000000"/>
              <w:sz w:val="20"/>
              <w:szCs w:val="20"/>
            </w:rPr>
            <w:t xml:space="preserve"> </w:t>
          </w:r>
        </w:p>
      </w:docPartBody>
    </w:docPart>
    <w:docPart>
      <w:docPartPr>
        <w:name w:val="2A1D82D226CD4CCE8246C7CA791096C0"/>
        <w:category>
          <w:name w:val="General"/>
          <w:gallery w:val="placeholder"/>
        </w:category>
        <w:types>
          <w:type w:val="bbPlcHdr"/>
        </w:types>
        <w:behaviors>
          <w:behavior w:val="content"/>
        </w:behaviors>
        <w:guid w:val="{255933EF-05C9-4327-AC81-1A4F3DD8CB71}"/>
      </w:docPartPr>
      <w:docPartBody>
        <w:p w:rsidR="005F49CB" w:rsidRDefault="00F64F63" w:rsidP="00F64F63">
          <w:pPr>
            <w:pStyle w:val="2A1D82D226CD4CCE8246C7CA791096C0"/>
          </w:pPr>
          <w:r w:rsidRPr="001C096C">
            <w:rPr>
              <w:rFonts w:ascii="Arial" w:hAnsi="Arial" w:cs="Arial"/>
              <w:color w:val="000000"/>
              <w:sz w:val="20"/>
              <w:szCs w:val="20"/>
            </w:rPr>
            <w:t xml:space="preserve"> </w:t>
          </w:r>
        </w:p>
      </w:docPartBody>
    </w:docPart>
    <w:docPart>
      <w:docPartPr>
        <w:name w:val="D487D861F6B64D1CA8693B58BAE7EA1E"/>
        <w:category>
          <w:name w:val="General"/>
          <w:gallery w:val="placeholder"/>
        </w:category>
        <w:types>
          <w:type w:val="bbPlcHdr"/>
        </w:types>
        <w:behaviors>
          <w:behavior w:val="content"/>
        </w:behaviors>
        <w:guid w:val="{8AB424B7-8D0F-4B1B-ACAD-0A220B712AA0}"/>
      </w:docPartPr>
      <w:docPartBody>
        <w:p w:rsidR="005F49CB" w:rsidRDefault="00F64F63" w:rsidP="00F64F63">
          <w:pPr>
            <w:pStyle w:val="D487D861F6B64D1CA8693B58BAE7EA1E"/>
          </w:pPr>
          <w:r w:rsidRPr="001C096C">
            <w:rPr>
              <w:rFonts w:ascii="Arial" w:hAnsi="Arial" w:cs="Arial"/>
              <w:color w:val="000000"/>
              <w:sz w:val="20"/>
              <w:szCs w:val="20"/>
            </w:rPr>
            <w:t xml:space="preserve"> </w:t>
          </w:r>
        </w:p>
      </w:docPartBody>
    </w:docPart>
    <w:docPart>
      <w:docPartPr>
        <w:name w:val="47B6A0B105C145E79518271181746DF9"/>
        <w:category>
          <w:name w:val="General"/>
          <w:gallery w:val="placeholder"/>
        </w:category>
        <w:types>
          <w:type w:val="bbPlcHdr"/>
        </w:types>
        <w:behaviors>
          <w:behavior w:val="content"/>
        </w:behaviors>
        <w:guid w:val="{E118C505-338D-4EF9-99B0-1FA0B4E741ED}"/>
      </w:docPartPr>
      <w:docPartBody>
        <w:p w:rsidR="005F49CB" w:rsidRDefault="00F64F63" w:rsidP="00F64F63">
          <w:pPr>
            <w:pStyle w:val="47B6A0B105C145E79518271181746DF9"/>
          </w:pPr>
          <w:r w:rsidRPr="001C096C">
            <w:rPr>
              <w:rFonts w:ascii="Arial" w:hAnsi="Arial" w:cs="Arial"/>
              <w:color w:val="000000"/>
              <w:sz w:val="20"/>
              <w:szCs w:val="20"/>
            </w:rPr>
            <w:t xml:space="preserve">  </w:t>
          </w:r>
        </w:p>
      </w:docPartBody>
    </w:docPart>
    <w:docPart>
      <w:docPartPr>
        <w:name w:val="6D705FF504EF42479DF36915CF5BAEC2"/>
        <w:category>
          <w:name w:val="General"/>
          <w:gallery w:val="placeholder"/>
        </w:category>
        <w:types>
          <w:type w:val="bbPlcHdr"/>
        </w:types>
        <w:behaviors>
          <w:behavior w:val="content"/>
        </w:behaviors>
        <w:guid w:val="{4F4C2A3D-EAC9-4C77-A11C-D00B4CF27761}"/>
      </w:docPartPr>
      <w:docPartBody>
        <w:p w:rsidR="005F49CB" w:rsidRDefault="00F64F63" w:rsidP="00F64F63">
          <w:pPr>
            <w:pStyle w:val="6D705FF504EF42479DF36915CF5BAEC2"/>
          </w:pPr>
          <w:r w:rsidRPr="001C096C">
            <w:rPr>
              <w:rFonts w:ascii="Arial" w:hAnsi="Arial" w:cs="Arial"/>
              <w:color w:val="000000"/>
              <w:sz w:val="20"/>
              <w:szCs w:val="20"/>
            </w:rPr>
            <w:t xml:space="preserve"> </w:t>
          </w:r>
        </w:p>
      </w:docPartBody>
    </w:docPart>
    <w:docPart>
      <w:docPartPr>
        <w:name w:val="FA7E7F65A2EA4FE7AB8B98FB2D76F875"/>
        <w:category>
          <w:name w:val="General"/>
          <w:gallery w:val="placeholder"/>
        </w:category>
        <w:types>
          <w:type w:val="bbPlcHdr"/>
        </w:types>
        <w:behaviors>
          <w:behavior w:val="content"/>
        </w:behaviors>
        <w:guid w:val="{E078FFDB-1146-4B50-8AE4-E56D498FAB07}"/>
      </w:docPartPr>
      <w:docPartBody>
        <w:p w:rsidR="005F49CB" w:rsidRDefault="00F64F63" w:rsidP="00F64F63">
          <w:pPr>
            <w:pStyle w:val="FA7E7F65A2EA4FE7AB8B98FB2D76F875"/>
          </w:pPr>
          <w:r w:rsidRPr="001C096C">
            <w:rPr>
              <w:rFonts w:ascii="Arial" w:hAnsi="Arial" w:cs="Arial"/>
              <w:color w:val="000000"/>
              <w:sz w:val="20"/>
              <w:szCs w:val="20"/>
            </w:rPr>
            <w:t xml:space="preserve"> </w:t>
          </w:r>
        </w:p>
      </w:docPartBody>
    </w:docPart>
    <w:docPart>
      <w:docPartPr>
        <w:name w:val="7F1E3399B9BC4D80B8E15504C4E141A7"/>
        <w:category>
          <w:name w:val="General"/>
          <w:gallery w:val="placeholder"/>
        </w:category>
        <w:types>
          <w:type w:val="bbPlcHdr"/>
        </w:types>
        <w:behaviors>
          <w:behavior w:val="content"/>
        </w:behaviors>
        <w:guid w:val="{3301300B-78EC-4FF5-93ED-DAA114A6BB44}"/>
      </w:docPartPr>
      <w:docPartBody>
        <w:p w:rsidR="005F49CB" w:rsidRDefault="00F64F63" w:rsidP="00F64F63">
          <w:pPr>
            <w:pStyle w:val="7F1E3399B9BC4D80B8E15504C4E141A7"/>
          </w:pPr>
          <w:r>
            <w:rPr>
              <w:rStyle w:val="PlaceholderText"/>
            </w:rPr>
            <w:t>ECTS</w:t>
          </w:r>
        </w:p>
      </w:docPartBody>
    </w:docPart>
    <w:docPart>
      <w:docPartPr>
        <w:name w:val="5E28AA3BF537496090CAC91619C5BD77"/>
        <w:category>
          <w:name w:val="General"/>
          <w:gallery w:val="placeholder"/>
        </w:category>
        <w:types>
          <w:type w:val="bbPlcHdr"/>
        </w:types>
        <w:behaviors>
          <w:behavior w:val="content"/>
        </w:behaviors>
        <w:guid w:val="{34F505FE-778E-456F-864A-906E4B18702C}"/>
      </w:docPartPr>
      <w:docPartBody>
        <w:p w:rsidR="005F49CB" w:rsidRDefault="00F64F63" w:rsidP="00F64F63">
          <w:pPr>
            <w:pStyle w:val="5E28AA3BF537496090CAC91619C5BD77"/>
          </w:pPr>
          <w:r>
            <w:rPr>
              <w:rStyle w:val="PlaceholderText"/>
            </w:rPr>
            <w:t>Metode i kriteriji vrednovanja</w:t>
          </w:r>
        </w:p>
      </w:docPartBody>
    </w:docPart>
    <w:docPart>
      <w:docPartPr>
        <w:name w:val="8C83383170F347D1881C51BE960DD2FF"/>
        <w:category>
          <w:name w:val="General"/>
          <w:gallery w:val="placeholder"/>
        </w:category>
        <w:types>
          <w:type w:val="bbPlcHdr"/>
        </w:types>
        <w:behaviors>
          <w:behavior w:val="content"/>
        </w:behaviors>
        <w:guid w:val="{5112A349-4C76-4C40-AFA3-B48D5C370F93}"/>
      </w:docPartPr>
      <w:docPartBody>
        <w:p w:rsidR="005F49CB" w:rsidRDefault="00F64F63" w:rsidP="00F64F63">
          <w:pPr>
            <w:pStyle w:val="8C83383170F347D1881C51BE960DD2FF"/>
          </w:pPr>
          <w:r>
            <w:rPr>
              <w:rStyle w:val="PlaceholderText"/>
            </w:rPr>
            <w:t>Obveze studenata</w:t>
          </w:r>
        </w:p>
      </w:docPartBody>
    </w:docPart>
    <w:docPart>
      <w:docPartPr>
        <w:name w:val="657940E113BA49D4B336CBD53E1C771E"/>
        <w:category>
          <w:name w:val="General"/>
          <w:gallery w:val="placeholder"/>
        </w:category>
        <w:types>
          <w:type w:val="bbPlcHdr"/>
        </w:types>
        <w:behaviors>
          <w:behavior w:val="content"/>
        </w:behaviors>
        <w:guid w:val="{285BF96A-A4CE-4827-B717-C96082A9F397}"/>
      </w:docPartPr>
      <w:docPartBody>
        <w:p w:rsidR="005F49CB" w:rsidRDefault="00F64F63" w:rsidP="00F64F63">
          <w:pPr>
            <w:pStyle w:val="657940E113BA49D4B336CBD53E1C771E"/>
          </w:pPr>
          <w:r>
            <w:rPr>
              <w:rStyle w:val="PlaceholderText"/>
            </w:rPr>
            <w:t>Click here to enter text.</w:t>
          </w:r>
        </w:p>
      </w:docPartBody>
    </w:docPart>
    <w:docPart>
      <w:docPartPr>
        <w:name w:val="C0E7E49B58754AD8B5FE1521A2141646"/>
        <w:category>
          <w:name w:val="General"/>
          <w:gallery w:val="placeholder"/>
        </w:category>
        <w:types>
          <w:type w:val="bbPlcHdr"/>
        </w:types>
        <w:behaviors>
          <w:behavior w:val="content"/>
        </w:behaviors>
        <w:guid w:val="{7AA4B27A-2FD2-41A3-B231-983625297E3E}"/>
      </w:docPartPr>
      <w:docPartBody>
        <w:p w:rsidR="005F49CB" w:rsidRDefault="00F64F63" w:rsidP="00F64F63">
          <w:pPr>
            <w:pStyle w:val="C0E7E49B58754AD8B5FE1521A2141646"/>
          </w:pPr>
          <w:r>
            <w:rPr>
              <w:rFonts w:ascii="Arial" w:hAnsi="Arial" w:cs="Arial"/>
              <w:color w:val="000000"/>
              <w:sz w:val="20"/>
              <w:szCs w:val="20"/>
            </w:rPr>
            <w:t xml:space="preserve"> </w:t>
          </w:r>
        </w:p>
      </w:docPartBody>
    </w:docPart>
    <w:docPart>
      <w:docPartPr>
        <w:name w:val="C9D868E97B2D495B9954F552638E12C8"/>
        <w:category>
          <w:name w:val="General"/>
          <w:gallery w:val="placeholder"/>
        </w:category>
        <w:types>
          <w:type w:val="bbPlcHdr"/>
        </w:types>
        <w:behaviors>
          <w:behavior w:val="content"/>
        </w:behaviors>
        <w:guid w:val="{1351DCC2-D351-4C11-A6D0-1AEA3930E25D}"/>
      </w:docPartPr>
      <w:docPartBody>
        <w:p w:rsidR="005F49CB" w:rsidRDefault="00F64F63" w:rsidP="00F64F63">
          <w:pPr>
            <w:pStyle w:val="C9D868E97B2D495B9954F552638E12C8"/>
          </w:pPr>
          <w:r w:rsidRPr="005704F0">
            <w:rPr>
              <w:rFonts w:ascii="Arial" w:hAnsi="Arial" w:cs="Arial"/>
              <w:color w:val="000000"/>
              <w:sz w:val="20"/>
              <w:szCs w:val="20"/>
            </w:rPr>
            <w:t xml:space="preserve"> </w:t>
          </w:r>
        </w:p>
      </w:docPartBody>
    </w:docPart>
    <w:docPart>
      <w:docPartPr>
        <w:name w:val="11BC0BE1140440678D74624457B4261B"/>
        <w:category>
          <w:name w:val="General"/>
          <w:gallery w:val="placeholder"/>
        </w:category>
        <w:types>
          <w:type w:val="bbPlcHdr"/>
        </w:types>
        <w:behaviors>
          <w:behavior w:val="content"/>
        </w:behaviors>
        <w:guid w:val="{4A799320-C891-4E36-A883-333CD7839EFF}"/>
      </w:docPartPr>
      <w:docPartBody>
        <w:p w:rsidR="005F49CB" w:rsidRDefault="00F64F63" w:rsidP="00F64F63">
          <w:pPr>
            <w:pStyle w:val="11BC0BE1140440678D74624457B4261B"/>
          </w:pPr>
          <w:r>
            <w:rPr>
              <w:rFonts w:ascii="Arial" w:hAnsi="Arial" w:cs="Arial"/>
              <w:color w:val="000000"/>
              <w:sz w:val="20"/>
              <w:szCs w:val="20"/>
            </w:rPr>
            <w:t xml:space="preserve"> </w:t>
          </w:r>
        </w:p>
      </w:docPartBody>
    </w:docPart>
    <w:docPart>
      <w:docPartPr>
        <w:name w:val="C7896B1454E64D0F9F7D6544835B42AF"/>
        <w:category>
          <w:name w:val="General"/>
          <w:gallery w:val="placeholder"/>
        </w:category>
        <w:types>
          <w:type w:val="bbPlcHdr"/>
        </w:types>
        <w:behaviors>
          <w:behavior w:val="content"/>
        </w:behaviors>
        <w:guid w:val="{464072FA-6176-405F-8014-C515C24432B9}"/>
      </w:docPartPr>
      <w:docPartBody>
        <w:p w:rsidR="005F49CB" w:rsidRDefault="00F64F63" w:rsidP="00F64F63">
          <w:pPr>
            <w:pStyle w:val="C7896B1454E64D0F9F7D6544835B42AF"/>
          </w:pPr>
          <w:r>
            <w:rPr>
              <w:rFonts w:ascii="Arial" w:hAnsi="Arial" w:cs="Arial"/>
              <w:color w:val="000000"/>
              <w:sz w:val="20"/>
              <w:szCs w:val="20"/>
            </w:rPr>
            <w:t xml:space="preserve"> </w:t>
          </w:r>
        </w:p>
      </w:docPartBody>
    </w:docPart>
    <w:docPart>
      <w:docPartPr>
        <w:name w:val="8560B08862024233ADE7E4B5EEBCAA85"/>
        <w:category>
          <w:name w:val="General"/>
          <w:gallery w:val="placeholder"/>
        </w:category>
        <w:types>
          <w:type w:val="bbPlcHdr"/>
        </w:types>
        <w:behaviors>
          <w:behavior w:val="content"/>
        </w:behaviors>
        <w:guid w:val="{D5BB2EE1-392E-440D-AA51-E69956613080}"/>
      </w:docPartPr>
      <w:docPartBody>
        <w:p w:rsidR="005F49CB" w:rsidRDefault="00F64F63" w:rsidP="00F64F63">
          <w:pPr>
            <w:pStyle w:val="8560B08862024233ADE7E4B5EEBCAA85"/>
          </w:pPr>
          <w:r>
            <w:rPr>
              <w:rFonts w:ascii="Arial" w:hAnsi="Arial" w:cs="Arial"/>
              <w:color w:val="000000"/>
              <w:sz w:val="20"/>
              <w:szCs w:val="20"/>
            </w:rPr>
            <w:t xml:space="preserve"> </w:t>
          </w:r>
        </w:p>
      </w:docPartBody>
    </w:docPart>
    <w:docPart>
      <w:docPartPr>
        <w:name w:val="E55862ADB326420390F941A7B30E6B28"/>
        <w:category>
          <w:name w:val="General"/>
          <w:gallery w:val="placeholder"/>
        </w:category>
        <w:types>
          <w:type w:val="bbPlcHdr"/>
        </w:types>
        <w:behaviors>
          <w:behavior w:val="content"/>
        </w:behaviors>
        <w:guid w:val="{2D8802E1-F7D9-4044-A905-1A86AA811619}"/>
      </w:docPartPr>
      <w:docPartBody>
        <w:p w:rsidR="005F49CB" w:rsidRDefault="00F64F63" w:rsidP="00F64F63">
          <w:pPr>
            <w:pStyle w:val="E55862ADB326420390F941A7B30E6B28"/>
          </w:pPr>
          <w:r w:rsidRPr="005704F0">
            <w:rPr>
              <w:rFonts w:ascii="Arial" w:hAnsi="Arial" w:cs="Arial"/>
              <w:color w:val="000000"/>
              <w:sz w:val="20"/>
              <w:szCs w:val="20"/>
            </w:rPr>
            <w:t xml:space="preserve"> </w:t>
          </w:r>
        </w:p>
      </w:docPartBody>
    </w:docPart>
    <w:docPart>
      <w:docPartPr>
        <w:name w:val="759E708D9D8E43A0B4AB2ECE4EFC719E"/>
        <w:category>
          <w:name w:val="General"/>
          <w:gallery w:val="placeholder"/>
        </w:category>
        <w:types>
          <w:type w:val="bbPlcHdr"/>
        </w:types>
        <w:behaviors>
          <w:behavior w:val="content"/>
        </w:behaviors>
        <w:guid w:val="{15E6F1B7-D75B-4CC5-A47A-8F6C6658F487}"/>
      </w:docPartPr>
      <w:docPartBody>
        <w:p w:rsidR="005F49CB" w:rsidRDefault="00F64F63" w:rsidP="00F64F63">
          <w:pPr>
            <w:pStyle w:val="759E708D9D8E43A0B4AB2ECE4EFC719E"/>
          </w:pPr>
          <w:r>
            <w:rPr>
              <w:rFonts w:ascii="Arial" w:hAnsi="Arial" w:cs="Arial"/>
              <w:color w:val="000000"/>
              <w:sz w:val="20"/>
              <w:szCs w:val="20"/>
            </w:rPr>
            <w:t xml:space="preserve"> </w:t>
          </w:r>
        </w:p>
      </w:docPartBody>
    </w:docPart>
    <w:docPart>
      <w:docPartPr>
        <w:name w:val="06ED43EF640E47268DDB4D3EABFDB7C8"/>
        <w:category>
          <w:name w:val="General"/>
          <w:gallery w:val="placeholder"/>
        </w:category>
        <w:types>
          <w:type w:val="bbPlcHdr"/>
        </w:types>
        <w:behaviors>
          <w:behavior w:val="content"/>
        </w:behaviors>
        <w:guid w:val="{AEE7E8AF-415A-49FA-B36D-FCE7D68D5520}"/>
      </w:docPartPr>
      <w:docPartBody>
        <w:p w:rsidR="005F49CB" w:rsidRDefault="00F64F63" w:rsidP="00F64F63">
          <w:pPr>
            <w:pStyle w:val="06ED43EF640E47268DDB4D3EABFDB7C8"/>
          </w:pPr>
          <w:r>
            <w:rPr>
              <w:rFonts w:ascii="Arial" w:hAnsi="Arial" w:cs="Arial"/>
              <w:color w:val="000000"/>
              <w:sz w:val="20"/>
              <w:szCs w:val="20"/>
            </w:rPr>
            <w:t xml:space="preserve"> </w:t>
          </w:r>
        </w:p>
      </w:docPartBody>
    </w:docPart>
    <w:docPart>
      <w:docPartPr>
        <w:name w:val="212166EB616742C0A2FCCAE3FC9D4ECA"/>
        <w:category>
          <w:name w:val="General"/>
          <w:gallery w:val="placeholder"/>
        </w:category>
        <w:types>
          <w:type w:val="bbPlcHdr"/>
        </w:types>
        <w:behaviors>
          <w:behavior w:val="content"/>
        </w:behaviors>
        <w:guid w:val="{CF231131-A994-46E9-905E-8D887072FF39}"/>
      </w:docPartPr>
      <w:docPartBody>
        <w:p w:rsidR="005F49CB" w:rsidRDefault="00F64F63" w:rsidP="00F64F63">
          <w:pPr>
            <w:pStyle w:val="212166EB616742C0A2FCCAE3FC9D4ECA"/>
          </w:pPr>
          <w:r w:rsidRPr="005704F0">
            <w:rPr>
              <w:rFonts w:ascii="Arial" w:hAnsi="Arial" w:cs="Arial"/>
              <w:color w:val="000000"/>
              <w:sz w:val="20"/>
              <w:szCs w:val="20"/>
            </w:rPr>
            <w:t xml:space="preserve"> </w:t>
          </w:r>
        </w:p>
      </w:docPartBody>
    </w:docPart>
    <w:docPart>
      <w:docPartPr>
        <w:name w:val="15CC8E89F5FD46D0B4EF4A4AF01B44DF"/>
        <w:category>
          <w:name w:val="General"/>
          <w:gallery w:val="placeholder"/>
        </w:category>
        <w:types>
          <w:type w:val="bbPlcHdr"/>
        </w:types>
        <w:behaviors>
          <w:behavior w:val="content"/>
        </w:behaviors>
        <w:guid w:val="{5BE76D0C-910C-4334-A366-2FB5E7076C8D}"/>
      </w:docPartPr>
      <w:docPartBody>
        <w:p w:rsidR="005F49CB" w:rsidRDefault="00F64F63" w:rsidP="00F64F63">
          <w:pPr>
            <w:pStyle w:val="15CC8E89F5FD46D0B4EF4A4AF01B44DF"/>
          </w:pPr>
          <w:r>
            <w:rPr>
              <w:rFonts w:ascii="Arial" w:hAnsi="Arial" w:cs="Arial"/>
              <w:color w:val="000000"/>
              <w:sz w:val="20"/>
              <w:szCs w:val="20"/>
            </w:rPr>
            <w:t xml:space="preserve"> </w:t>
          </w:r>
        </w:p>
      </w:docPartBody>
    </w:docPart>
    <w:docPart>
      <w:docPartPr>
        <w:name w:val="BB37087736A94679A9591DBF41E996D6"/>
        <w:category>
          <w:name w:val="General"/>
          <w:gallery w:val="placeholder"/>
        </w:category>
        <w:types>
          <w:type w:val="bbPlcHdr"/>
        </w:types>
        <w:behaviors>
          <w:behavior w:val="content"/>
        </w:behaviors>
        <w:guid w:val="{E9B1F101-54D5-4A09-8326-4B68C940C082}"/>
      </w:docPartPr>
      <w:docPartBody>
        <w:p w:rsidR="005F49CB" w:rsidRDefault="00F64F63" w:rsidP="00F64F63">
          <w:pPr>
            <w:pStyle w:val="BB37087736A94679A9591DBF41E996D6"/>
          </w:pPr>
          <w:r>
            <w:rPr>
              <w:rFonts w:ascii="Arial" w:hAnsi="Arial" w:cs="Arial"/>
              <w:color w:val="000000"/>
              <w:sz w:val="20"/>
              <w:szCs w:val="20"/>
            </w:rPr>
            <w:t xml:space="preserve"> </w:t>
          </w:r>
        </w:p>
      </w:docPartBody>
    </w:docPart>
    <w:docPart>
      <w:docPartPr>
        <w:name w:val="9913366A0AED4A9FA486FF4EE0FDACE3"/>
        <w:category>
          <w:name w:val="General"/>
          <w:gallery w:val="placeholder"/>
        </w:category>
        <w:types>
          <w:type w:val="bbPlcHdr"/>
        </w:types>
        <w:behaviors>
          <w:behavior w:val="content"/>
        </w:behaviors>
        <w:guid w:val="{757545C8-FCF0-4442-93DB-78B64D65C05D}"/>
      </w:docPartPr>
      <w:docPartBody>
        <w:p w:rsidR="005F49CB" w:rsidRDefault="00F64F63" w:rsidP="00F64F63">
          <w:pPr>
            <w:pStyle w:val="9913366A0AED4A9FA486FF4EE0FDACE3"/>
          </w:pPr>
          <w:r>
            <w:rPr>
              <w:rFonts w:ascii="Arial" w:hAnsi="Arial" w:cs="Arial"/>
              <w:sz w:val="20"/>
              <w:szCs w:val="20"/>
            </w:rPr>
            <w:t xml:space="preserve"> </w:t>
          </w:r>
        </w:p>
      </w:docPartBody>
    </w:docPart>
    <w:docPart>
      <w:docPartPr>
        <w:name w:val="846C62AF24164E9C9DD10D1978D828EF"/>
        <w:category>
          <w:name w:val="General"/>
          <w:gallery w:val="placeholder"/>
        </w:category>
        <w:types>
          <w:type w:val="bbPlcHdr"/>
        </w:types>
        <w:behaviors>
          <w:behavior w:val="content"/>
        </w:behaviors>
        <w:guid w:val="{F2D02594-3CFC-49A5-A787-9AC09B8A5401}"/>
      </w:docPartPr>
      <w:docPartBody>
        <w:p w:rsidR="005F49CB" w:rsidRDefault="00F64F63" w:rsidP="00F64F63">
          <w:pPr>
            <w:pStyle w:val="846C62AF24164E9C9DD10D1978D828EF"/>
          </w:pPr>
          <w:r>
            <w:rPr>
              <w:rStyle w:val="PlaceholderText"/>
            </w:rPr>
            <w:t xml:space="preserve"> </w:t>
          </w:r>
        </w:p>
      </w:docPartBody>
    </w:docPart>
    <w:docPart>
      <w:docPartPr>
        <w:name w:val="2B353C4AEEDC4688AE1D2CB343334605"/>
        <w:category>
          <w:name w:val="General"/>
          <w:gallery w:val="placeholder"/>
        </w:category>
        <w:types>
          <w:type w:val="bbPlcHdr"/>
        </w:types>
        <w:behaviors>
          <w:behavior w:val="content"/>
        </w:behaviors>
        <w:guid w:val="{08D0B16A-EF86-4814-B163-DBB11A6329BA}"/>
      </w:docPartPr>
      <w:docPartBody>
        <w:p w:rsidR="005F49CB" w:rsidRDefault="005F49CB" w:rsidP="005F49CB">
          <w:pPr>
            <w:pStyle w:val="2B353C4AEEDC4688AE1D2CB343334605"/>
          </w:pPr>
          <w:r>
            <w:rPr>
              <w:rStyle w:val="PlaceholderText"/>
            </w:rPr>
            <w:t>Nositelji i suradnici</w:t>
          </w:r>
        </w:p>
      </w:docPartBody>
    </w:docPart>
    <w:docPart>
      <w:docPartPr>
        <w:name w:val="F10EE9DBC11446B2A8060EF13DCF0AB2"/>
        <w:category>
          <w:name w:val="General"/>
          <w:gallery w:val="placeholder"/>
        </w:category>
        <w:types>
          <w:type w:val="bbPlcHdr"/>
        </w:types>
        <w:behaviors>
          <w:behavior w:val="content"/>
        </w:behaviors>
        <w:guid w:val="{8CB4C281-21C2-44CD-A9D7-17963EF755E4}"/>
      </w:docPartPr>
      <w:docPartBody>
        <w:p w:rsidR="005F49CB" w:rsidRDefault="005F49CB" w:rsidP="005F49CB">
          <w:pPr>
            <w:pStyle w:val="F10EE9DBC11446B2A8060EF13DCF0AB2"/>
          </w:pPr>
          <w:r>
            <w:rPr>
              <w:rStyle w:val="PlaceholderText"/>
            </w:rPr>
            <w:t>Nositelji i suradnici</w:t>
          </w:r>
        </w:p>
      </w:docPartBody>
    </w:docPart>
    <w:docPart>
      <w:docPartPr>
        <w:name w:val="D13380599B084F94A9184BF98BDC789F"/>
        <w:category>
          <w:name w:val="General"/>
          <w:gallery w:val="placeholder"/>
        </w:category>
        <w:types>
          <w:type w:val="bbPlcHdr"/>
        </w:types>
        <w:behaviors>
          <w:behavior w:val="content"/>
        </w:behaviors>
        <w:guid w:val="{81C48DA0-A5C5-4A7B-A77E-ACA8AADC061D}"/>
      </w:docPartPr>
      <w:docPartBody>
        <w:p w:rsidR="005F49CB" w:rsidRDefault="005F49CB" w:rsidP="005F49CB">
          <w:pPr>
            <w:pStyle w:val="D13380599B084F94A9184BF98BDC789F"/>
          </w:pPr>
          <w:r>
            <w:rPr>
              <w:rStyle w:val="PlaceholderText"/>
            </w:rPr>
            <w:t>Semestar</w:t>
          </w:r>
        </w:p>
      </w:docPartBody>
    </w:docPart>
    <w:docPart>
      <w:docPartPr>
        <w:name w:val="AC2B89C34F8C4869A224F6556BB1A00F"/>
        <w:category>
          <w:name w:val="General"/>
          <w:gallery w:val="placeholder"/>
        </w:category>
        <w:types>
          <w:type w:val="bbPlcHdr"/>
        </w:types>
        <w:behaviors>
          <w:behavior w:val="content"/>
        </w:behaviors>
        <w:guid w:val="{CFF0E7E6-F588-4420-AA8F-3900A6F9743F}"/>
      </w:docPartPr>
      <w:docPartBody>
        <w:p w:rsidR="005F49CB" w:rsidRDefault="005F49CB" w:rsidP="005F49CB">
          <w:pPr>
            <w:pStyle w:val="AC2B89C34F8C4869A224F6556BB1A00F"/>
          </w:pPr>
          <w:r>
            <w:rPr>
              <w:rStyle w:val="PlaceholderText"/>
            </w:rPr>
            <w:t>Naziv predmeta</w:t>
          </w:r>
        </w:p>
      </w:docPartBody>
    </w:docPart>
    <w:docPart>
      <w:docPartPr>
        <w:name w:val="D3A6E457183F4C288365968EC9D7CF04"/>
        <w:category>
          <w:name w:val="General"/>
          <w:gallery w:val="placeholder"/>
        </w:category>
        <w:types>
          <w:type w:val="bbPlcHdr"/>
        </w:types>
        <w:behaviors>
          <w:behavior w:val="content"/>
        </w:behaviors>
        <w:guid w:val="{E46EBD16-A1B8-45C2-8A64-935AFD4034ED}"/>
      </w:docPartPr>
      <w:docPartBody>
        <w:p w:rsidR="005F49CB" w:rsidRDefault="005F49CB" w:rsidP="005F49CB">
          <w:pPr>
            <w:pStyle w:val="D3A6E457183F4C288365968EC9D7CF04"/>
          </w:pPr>
          <w:r>
            <w:rPr>
              <w:rStyle w:val="PlaceholderText"/>
            </w:rPr>
            <w:t>Naziv predmeta</w:t>
          </w:r>
        </w:p>
      </w:docPartBody>
    </w:docPart>
    <w:docPart>
      <w:docPartPr>
        <w:name w:val="508959216513472C936C8F5C2D2AE67D"/>
        <w:category>
          <w:name w:val="General"/>
          <w:gallery w:val="placeholder"/>
        </w:category>
        <w:types>
          <w:type w:val="bbPlcHdr"/>
        </w:types>
        <w:behaviors>
          <w:behavior w:val="content"/>
        </w:behaviors>
        <w:guid w:val="{6D667BEC-38EF-4889-8455-926675FA2E0D}"/>
      </w:docPartPr>
      <w:docPartBody>
        <w:p w:rsidR="005F49CB" w:rsidRDefault="005F49CB" w:rsidP="005F49CB">
          <w:pPr>
            <w:pStyle w:val="508959216513472C936C8F5C2D2AE67D"/>
          </w:pPr>
          <w:r>
            <w:rPr>
              <w:rStyle w:val="PlaceholderText"/>
            </w:rPr>
            <w:t>ECTS bodovi</w:t>
          </w:r>
        </w:p>
      </w:docPartBody>
    </w:docPart>
    <w:docPart>
      <w:docPartPr>
        <w:name w:val="03C5A73062E844E6B2D984B96C0F5D63"/>
        <w:category>
          <w:name w:val="General"/>
          <w:gallery w:val="placeholder"/>
        </w:category>
        <w:types>
          <w:type w:val="bbPlcHdr"/>
        </w:types>
        <w:behaviors>
          <w:behavior w:val="content"/>
        </w:behaviors>
        <w:guid w:val="{C6B6938A-1FAE-416A-AA25-7CAA62E6F604}"/>
      </w:docPartPr>
      <w:docPartBody>
        <w:p w:rsidR="005F49CB" w:rsidRDefault="005F49CB" w:rsidP="005F49CB">
          <w:pPr>
            <w:pStyle w:val="03C5A73062E844E6B2D984B96C0F5D63"/>
          </w:pPr>
          <w:r>
            <w:rPr>
              <w:rStyle w:val="PlaceholderText"/>
            </w:rPr>
            <w:t>Šifra predmeta</w:t>
          </w:r>
        </w:p>
      </w:docPartBody>
    </w:docPart>
    <w:docPart>
      <w:docPartPr>
        <w:name w:val="F6FBEF9CE15C40D089B87AE159783009"/>
        <w:category>
          <w:name w:val="General"/>
          <w:gallery w:val="placeholder"/>
        </w:category>
        <w:types>
          <w:type w:val="bbPlcHdr"/>
        </w:types>
        <w:behaviors>
          <w:behavior w:val="content"/>
        </w:behaviors>
        <w:guid w:val="{A65BBF9A-62EA-4678-8029-55463B399DD6}"/>
      </w:docPartPr>
      <w:docPartBody>
        <w:p w:rsidR="005F49CB" w:rsidRDefault="005F49CB" w:rsidP="005F49CB">
          <w:pPr>
            <w:pStyle w:val="F6FBEF9CE15C40D089B87AE159783009"/>
          </w:pPr>
          <w:r>
            <w:rPr>
              <w:rStyle w:val="PlaceholderText"/>
            </w:rPr>
            <w:t>Broj sati</w:t>
          </w:r>
        </w:p>
      </w:docPartBody>
    </w:docPart>
    <w:docPart>
      <w:docPartPr>
        <w:name w:val="77539A1126724BA78606B425DD012AEB"/>
        <w:category>
          <w:name w:val="General"/>
          <w:gallery w:val="placeholder"/>
        </w:category>
        <w:types>
          <w:type w:val="bbPlcHdr"/>
        </w:types>
        <w:behaviors>
          <w:behavior w:val="content"/>
        </w:behaviors>
        <w:guid w:val="{A2FE4696-284A-4A87-96B7-0F1E4F082FE9}"/>
      </w:docPartPr>
      <w:docPartBody>
        <w:p w:rsidR="005F49CB" w:rsidRDefault="005F49CB" w:rsidP="005F49CB">
          <w:pPr>
            <w:pStyle w:val="77539A1126724BA78606B425DD012AEB"/>
          </w:pPr>
          <w:r>
            <w:rPr>
              <w:rStyle w:val="PlaceholderText"/>
            </w:rPr>
            <w:t>Broj sati</w:t>
          </w:r>
        </w:p>
      </w:docPartBody>
    </w:docPart>
    <w:docPart>
      <w:docPartPr>
        <w:name w:val="8F28DD84E77D4412BF8E6796434FE2E3"/>
        <w:category>
          <w:name w:val="General"/>
          <w:gallery w:val="placeholder"/>
        </w:category>
        <w:types>
          <w:type w:val="bbPlcHdr"/>
        </w:types>
        <w:behaviors>
          <w:behavior w:val="content"/>
        </w:behaviors>
        <w:guid w:val="{62F001F8-335D-40EC-BAD2-01175EE60BF4}"/>
      </w:docPartPr>
      <w:docPartBody>
        <w:p w:rsidR="005F49CB" w:rsidRDefault="005F49CB" w:rsidP="005F49CB">
          <w:pPr>
            <w:pStyle w:val="8F28DD84E77D4412BF8E6796434FE2E3"/>
          </w:pPr>
          <w:r>
            <w:rPr>
              <w:rStyle w:val="PlaceholderText"/>
            </w:rPr>
            <w:t>Studijski program</w:t>
          </w:r>
        </w:p>
      </w:docPartBody>
    </w:docPart>
    <w:docPart>
      <w:docPartPr>
        <w:name w:val="772F238600D8482BA41C3F20FF29614F"/>
        <w:category>
          <w:name w:val="General"/>
          <w:gallery w:val="placeholder"/>
        </w:category>
        <w:types>
          <w:type w:val="bbPlcHdr"/>
        </w:types>
        <w:behaviors>
          <w:behavior w:val="content"/>
        </w:behaviors>
        <w:guid w:val="{883660CE-8CFD-42FD-BD7A-1D01C2E42A55}"/>
      </w:docPartPr>
      <w:docPartBody>
        <w:p w:rsidR="005F49CB" w:rsidRDefault="005F49CB" w:rsidP="005F49CB">
          <w:pPr>
            <w:pStyle w:val="772F238600D8482BA41C3F20FF29614F"/>
          </w:pPr>
          <w:r>
            <w:rPr>
              <w:rStyle w:val="PlaceholderText"/>
            </w:rPr>
            <w:t>Broj studenata</w:t>
          </w:r>
        </w:p>
      </w:docPartBody>
    </w:docPart>
    <w:docPart>
      <w:docPartPr>
        <w:name w:val="E4CF56CF294144F691A119CCCDDF7628"/>
        <w:category>
          <w:name w:val="General"/>
          <w:gallery w:val="placeholder"/>
        </w:category>
        <w:types>
          <w:type w:val="bbPlcHdr"/>
        </w:types>
        <w:behaviors>
          <w:behavior w:val="content"/>
        </w:behaviors>
        <w:guid w:val="{EB23FDD5-6F1C-43EA-89F8-723E823C8FF3}"/>
      </w:docPartPr>
      <w:docPartBody>
        <w:p w:rsidR="005F49CB" w:rsidRDefault="005F49CB" w:rsidP="005F49CB">
          <w:pPr>
            <w:pStyle w:val="E4CF56CF294144F691A119CCCDDF7628"/>
          </w:pPr>
          <w:r>
            <w:rPr>
              <w:rStyle w:val="PlaceholderText"/>
            </w:rPr>
            <w:t>Status predmeta</w:t>
          </w:r>
        </w:p>
      </w:docPartBody>
    </w:docPart>
    <w:docPart>
      <w:docPartPr>
        <w:name w:val="B159930CF2C84B7382874F6CE8673826"/>
        <w:category>
          <w:name w:val="General"/>
          <w:gallery w:val="placeholder"/>
        </w:category>
        <w:types>
          <w:type w:val="bbPlcHdr"/>
        </w:types>
        <w:behaviors>
          <w:behavior w:val="content"/>
        </w:behaviors>
        <w:guid w:val="{59AD77E0-F287-40A2-B08B-8C91489051FA}"/>
      </w:docPartPr>
      <w:docPartBody>
        <w:p w:rsidR="005F49CB" w:rsidRDefault="005F49CB" w:rsidP="005F49CB">
          <w:pPr>
            <w:pStyle w:val="B159930CF2C84B7382874F6CE8673826"/>
          </w:pPr>
          <w:r>
            <w:rPr>
              <w:rStyle w:val="PlaceholderText"/>
            </w:rPr>
            <w:t>Razina e-učenja</w:t>
          </w:r>
        </w:p>
      </w:docPartBody>
    </w:docPart>
    <w:docPart>
      <w:docPartPr>
        <w:name w:val="21A9181B3C01446D96ED70014B078BC5"/>
        <w:category>
          <w:name w:val="General"/>
          <w:gallery w:val="placeholder"/>
        </w:category>
        <w:types>
          <w:type w:val="bbPlcHdr"/>
        </w:types>
        <w:behaviors>
          <w:behavior w:val="content"/>
        </w:behaviors>
        <w:guid w:val="{21C25C94-E346-496D-B6DE-6A22D71BA4E2}"/>
      </w:docPartPr>
      <w:docPartBody>
        <w:p w:rsidR="005F49CB" w:rsidRDefault="005F49CB" w:rsidP="005F49CB">
          <w:pPr>
            <w:pStyle w:val="21A9181B3C01446D96ED70014B078BC5"/>
          </w:pPr>
          <w:r>
            <w:rPr>
              <w:rStyle w:val="PlaceholderText"/>
            </w:rPr>
            <w:t>On-line</w:t>
          </w:r>
        </w:p>
      </w:docPartBody>
    </w:docPart>
    <w:docPart>
      <w:docPartPr>
        <w:name w:val="C3DD0E42D3044703AC72C6D1F9853A7C"/>
        <w:category>
          <w:name w:val="General"/>
          <w:gallery w:val="placeholder"/>
        </w:category>
        <w:types>
          <w:type w:val="bbPlcHdr"/>
        </w:types>
        <w:behaviors>
          <w:behavior w:val="content"/>
        </w:behaviors>
        <w:guid w:val="{F5F89126-0184-4A06-B050-8FB63FBE37A0}"/>
      </w:docPartPr>
      <w:docPartBody>
        <w:p w:rsidR="005F49CB" w:rsidRDefault="005F49CB" w:rsidP="005F49CB">
          <w:pPr>
            <w:pStyle w:val="C3DD0E42D3044703AC72C6D1F9853A7C"/>
          </w:pPr>
          <w:r>
            <w:rPr>
              <w:rStyle w:val="PlaceholderText"/>
            </w:rPr>
            <w:t>Mjesto izvođenja</w:t>
          </w:r>
        </w:p>
      </w:docPartBody>
    </w:docPart>
    <w:docPart>
      <w:docPartPr>
        <w:name w:val="2167CE764D2E475CBED43D314E1364CB"/>
        <w:category>
          <w:name w:val="General"/>
          <w:gallery w:val="placeholder"/>
        </w:category>
        <w:types>
          <w:type w:val="bbPlcHdr"/>
        </w:types>
        <w:behaviors>
          <w:behavior w:val="content"/>
        </w:behaviors>
        <w:guid w:val="{0B30D6D4-B40E-4E29-ABD2-941EDD7E2873}"/>
      </w:docPartPr>
      <w:docPartBody>
        <w:p w:rsidR="005F49CB" w:rsidRDefault="005F49CB" w:rsidP="005F49CB">
          <w:pPr>
            <w:pStyle w:val="2167CE764D2E475CBED43D314E1364CB"/>
          </w:pPr>
          <w:r>
            <w:rPr>
              <w:rStyle w:val="PlaceholderText"/>
            </w:rPr>
            <w:t>Mjesto izvođenja</w:t>
          </w:r>
        </w:p>
      </w:docPartBody>
    </w:docPart>
    <w:docPart>
      <w:docPartPr>
        <w:name w:val="742363BA8B4146A388A30E0E35A000B1"/>
        <w:category>
          <w:name w:val="General"/>
          <w:gallery w:val="placeholder"/>
        </w:category>
        <w:types>
          <w:type w:val="bbPlcHdr"/>
        </w:types>
        <w:behaviors>
          <w:behavior w:val="content"/>
        </w:behaviors>
        <w:guid w:val="{5F9D2EE6-20EE-4E61-A85B-18528216C2FA}"/>
      </w:docPartPr>
      <w:docPartBody>
        <w:p w:rsidR="005F49CB" w:rsidRDefault="005F49CB" w:rsidP="005F49CB">
          <w:pPr>
            <w:pStyle w:val="742363BA8B4146A388A30E0E35A000B1"/>
          </w:pPr>
          <w:r>
            <w:rPr>
              <w:rStyle w:val="PlaceholderText"/>
            </w:rPr>
            <w:t>Jezik izvođenja</w:t>
          </w:r>
        </w:p>
      </w:docPartBody>
    </w:docPart>
    <w:docPart>
      <w:docPartPr>
        <w:name w:val="D44154131B4643D98F6973381CC74B03"/>
        <w:category>
          <w:name w:val="General"/>
          <w:gallery w:val="placeholder"/>
        </w:category>
        <w:types>
          <w:type w:val="bbPlcHdr"/>
        </w:types>
        <w:behaviors>
          <w:behavior w:val="content"/>
        </w:behaviors>
        <w:guid w:val="{F38889C8-3A2A-426C-8C3A-8731EE86168C}"/>
      </w:docPartPr>
      <w:docPartBody>
        <w:p w:rsidR="005F49CB" w:rsidRDefault="005F49CB" w:rsidP="005F49CB">
          <w:pPr>
            <w:pStyle w:val="D44154131B4643D98F6973381CC74B03"/>
          </w:pPr>
          <w:r>
            <w:rPr>
              <w:rStyle w:val="PlaceholderText"/>
            </w:rPr>
            <w:t>Jezik izvođenja</w:t>
          </w:r>
        </w:p>
      </w:docPartBody>
    </w:docPart>
    <w:docPart>
      <w:docPartPr>
        <w:name w:val="406B114DF5AF40C989166A90D5B3E23D"/>
        <w:category>
          <w:name w:val="General"/>
          <w:gallery w:val="placeholder"/>
        </w:category>
        <w:types>
          <w:type w:val="bbPlcHdr"/>
        </w:types>
        <w:behaviors>
          <w:behavior w:val="content"/>
        </w:behaviors>
        <w:guid w:val="{309EAFED-A952-4054-B492-B7195C9D496C}"/>
      </w:docPartPr>
      <w:docPartBody>
        <w:p w:rsidR="005F49CB" w:rsidRDefault="005F49CB" w:rsidP="005F49CB">
          <w:pPr>
            <w:pStyle w:val="406B114DF5AF40C989166A90D5B3E23D"/>
          </w:pPr>
          <w:r>
            <w:rPr>
              <w:rStyle w:val="PlaceholderText"/>
            </w:rPr>
            <w:t>Godina studija</w:t>
          </w:r>
        </w:p>
      </w:docPartBody>
    </w:docPart>
    <w:docPart>
      <w:docPartPr>
        <w:name w:val="5754C791216C4681BBB48601A8250C07"/>
        <w:category>
          <w:name w:val="General"/>
          <w:gallery w:val="placeholder"/>
        </w:category>
        <w:types>
          <w:type w:val="bbPlcHdr"/>
        </w:types>
        <w:behaviors>
          <w:behavior w:val="content"/>
        </w:behaviors>
        <w:guid w:val="{85840ED7-8037-4E8A-AAB4-C39CFCF1522E}"/>
      </w:docPartPr>
      <w:docPartBody>
        <w:p w:rsidR="005F49CB" w:rsidRDefault="005F49CB" w:rsidP="005F49CB">
          <w:pPr>
            <w:pStyle w:val="5754C791216C4681BBB48601A8250C07"/>
          </w:pPr>
          <w:r>
            <w:rPr>
              <w:rStyle w:val="PlaceholderText"/>
            </w:rPr>
            <w:t>Engleski jezik</w:t>
          </w:r>
        </w:p>
      </w:docPartBody>
    </w:docPart>
    <w:docPart>
      <w:docPartPr>
        <w:name w:val="A6C2CAF1ED744AAAB2052BBE457A3054"/>
        <w:category>
          <w:name w:val="General"/>
          <w:gallery w:val="placeholder"/>
        </w:category>
        <w:types>
          <w:type w:val="bbPlcHdr"/>
        </w:types>
        <w:behaviors>
          <w:behavior w:val="content"/>
        </w:behaviors>
        <w:guid w:val="{E7C18EFB-5EAA-4F1F-8FBE-98B9AD60AAD3}"/>
      </w:docPartPr>
      <w:docPartBody>
        <w:p w:rsidR="005F49CB" w:rsidRDefault="005F49CB" w:rsidP="005F49CB">
          <w:pPr>
            <w:pStyle w:val="A6C2CAF1ED744AAAB2052BBE457A3054"/>
          </w:pPr>
          <w:r>
            <w:rPr>
              <w:rStyle w:val="PlaceholderText"/>
            </w:rPr>
            <w:t>Ciljevi predmeta</w:t>
          </w:r>
        </w:p>
      </w:docPartBody>
    </w:docPart>
    <w:docPart>
      <w:docPartPr>
        <w:name w:val="44DAFBFB0C0E4D1EA042B30238647F57"/>
        <w:category>
          <w:name w:val="General"/>
          <w:gallery w:val="placeholder"/>
        </w:category>
        <w:types>
          <w:type w:val="bbPlcHdr"/>
        </w:types>
        <w:behaviors>
          <w:behavior w:val="content"/>
        </w:behaviors>
        <w:guid w:val="{19B806EA-188C-4622-AFA4-244D89D23107}"/>
      </w:docPartPr>
      <w:docPartBody>
        <w:p w:rsidR="005F49CB" w:rsidRDefault="005F49CB" w:rsidP="005F49CB">
          <w:pPr>
            <w:pStyle w:val="44DAFBFB0C0E4D1EA042B30238647F57"/>
          </w:pPr>
          <w:r w:rsidRPr="00DE16E6">
            <w:rPr>
              <w:rStyle w:val="PlaceholderText"/>
            </w:rPr>
            <w:t>Click here to enter text.</w:t>
          </w:r>
        </w:p>
      </w:docPartBody>
    </w:docPart>
    <w:docPart>
      <w:docPartPr>
        <w:name w:val="009B6932FC5B43D095BDBB407F03455B"/>
        <w:category>
          <w:name w:val="General"/>
          <w:gallery w:val="placeholder"/>
        </w:category>
        <w:types>
          <w:type w:val="bbPlcHdr"/>
        </w:types>
        <w:behaviors>
          <w:behavior w:val="content"/>
        </w:behaviors>
        <w:guid w:val="{9F1BCF62-48C8-428E-B583-4EB310103882}"/>
      </w:docPartPr>
      <w:docPartBody>
        <w:p w:rsidR="005F49CB" w:rsidRDefault="005F49CB" w:rsidP="005F49CB">
          <w:pPr>
            <w:pStyle w:val="009B6932FC5B43D095BDBB407F03455B"/>
          </w:pPr>
          <w:r>
            <w:rPr>
              <w:rStyle w:val="PlaceholderText"/>
            </w:rPr>
            <w:t>Preduvjeti</w:t>
          </w:r>
        </w:p>
      </w:docPartBody>
    </w:docPart>
    <w:docPart>
      <w:docPartPr>
        <w:name w:val="BB24F756347D4A098918D07A783898E1"/>
        <w:category>
          <w:name w:val="General"/>
          <w:gallery w:val="placeholder"/>
        </w:category>
        <w:types>
          <w:type w:val="bbPlcHdr"/>
        </w:types>
        <w:behaviors>
          <w:behavior w:val="content"/>
        </w:behaviors>
        <w:guid w:val="{F38141B2-C9FD-4669-8276-4C8B6921A364}"/>
      </w:docPartPr>
      <w:docPartBody>
        <w:p w:rsidR="005F49CB" w:rsidRDefault="005F49CB" w:rsidP="005F49CB">
          <w:pPr>
            <w:pStyle w:val="BB24F756347D4A098918D07A783898E1"/>
          </w:pPr>
          <w:r>
            <w:rPr>
              <w:rStyle w:val="PlaceholderText"/>
            </w:rPr>
            <w:t>Doprinos ishodima učenja programa</w:t>
          </w:r>
        </w:p>
      </w:docPartBody>
    </w:docPart>
    <w:docPart>
      <w:docPartPr>
        <w:name w:val="D4E1F6A0549046E4AB81B82735E2F10D"/>
        <w:category>
          <w:name w:val="General"/>
          <w:gallery w:val="placeholder"/>
        </w:category>
        <w:types>
          <w:type w:val="bbPlcHdr"/>
        </w:types>
        <w:behaviors>
          <w:behavior w:val="content"/>
        </w:behaviors>
        <w:guid w:val="{03D19DE3-CF44-44C8-8511-B9CAAB219750}"/>
      </w:docPartPr>
      <w:docPartBody>
        <w:p w:rsidR="005F49CB" w:rsidRDefault="005F49CB" w:rsidP="005F49CB">
          <w:pPr>
            <w:pStyle w:val="D4E1F6A0549046E4AB81B82735E2F10D"/>
          </w:pPr>
          <w:r>
            <w:rPr>
              <w:rStyle w:val="PlaceholderText"/>
            </w:rPr>
            <w:t>Doprinos ishodima učenja programa</w:t>
          </w:r>
        </w:p>
      </w:docPartBody>
    </w:docPart>
    <w:docPart>
      <w:docPartPr>
        <w:name w:val="3377ADD0150143199FA2C74AA02D5C19"/>
        <w:category>
          <w:name w:val="General"/>
          <w:gallery w:val="placeholder"/>
        </w:category>
        <w:types>
          <w:type w:val="bbPlcHdr"/>
        </w:types>
        <w:behaviors>
          <w:behavior w:val="content"/>
        </w:behaviors>
        <w:guid w:val="{46C915DE-1298-4DC4-B95D-26B7EC737F9B}"/>
      </w:docPartPr>
      <w:docPartBody>
        <w:p w:rsidR="005F49CB" w:rsidRDefault="005F49CB" w:rsidP="005F49CB">
          <w:pPr>
            <w:pStyle w:val="3377ADD0150143199FA2C74AA02D5C19"/>
          </w:pPr>
          <w:r>
            <w:rPr>
              <w:rStyle w:val="PlaceholderText"/>
            </w:rPr>
            <w:t>Ishodi učenja predmeta</w:t>
          </w:r>
        </w:p>
      </w:docPartBody>
    </w:docPart>
    <w:docPart>
      <w:docPartPr>
        <w:name w:val="806C771FF0E94702A759773D13A36FE2"/>
        <w:category>
          <w:name w:val="General"/>
          <w:gallery w:val="placeholder"/>
        </w:category>
        <w:types>
          <w:type w:val="bbPlcHdr"/>
        </w:types>
        <w:behaviors>
          <w:behavior w:val="content"/>
        </w:behaviors>
        <w:guid w:val="{5CDE50AF-B341-4D36-9380-3BBF04D2DBA5}"/>
      </w:docPartPr>
      <w:docPartBody>
        <w:p w:rsidR="005F49CB" w:rsidRDefault="005F49CB" w:rsidP="005F49CB">
          <w:pPr>
            <w:pStyle w:val="806C771FF0E94702A759773D13A36FE2"/>
          </w:pPr>
          <w:r>
            <w:rPr>
              <w:rStyle w:val="PlaceholderText"/>
            </w:rPr>
            <w:t>Ishodi učenja predmeta</w:t>
          </w:r>
        </w:p>
      </w:docPartBody>
    </w:docPart>
    <w:docPart>
      <w:docPartPr>
        <w:name w:val="1F8CC1A37AE04CC1BF2E8EECAEE0900A"/>
        <w:category>
          <w:name w:val="General"/>
          <w:gallery w:val="placeholder"/>
        </w:category>
        <w:types>
          <w:type w:val="bbPlcHdr"/>
        </w:types>
        <w:behaviors>
          <w:behavior w:val="content"/>
        </w:behaviors>
        <w:guid w:val="{FC91AF4E-F6B1-444B-863F-8DF77267318E}"/>
      </w:docPartPr>
      <w:docPartBody>
        <w:p w:rsidR="005F49CB" w:rsidRDefault="005F49CB" w:rsidP="005F49CB">
          <w:pPr>
            <w:pStyle w:val="1F8CC1A37AE04CC1BF2E8EECAEE0900A"/>
          </w:pPr>
          <w:r>
            <w:rPr>
              <w:rStyle w:val="PlaceholderText"/>
            </w:rPr>
            <w:t>Sadržaj predmeta</w:t>
          </w:r>
        </w:p>
      </w:docPartBody>
    </w:docPart>
    <w:docPart>
      <w:docPartPr>
        <w:name w:val="2F5206AE484C444489D88EC808D527D8"/>
        <w:category>
          <w:name w:val="General"/>
          <w:gallery w:val="placeholder"/>
        </w:category>
        <w:types>
          <w:type w:val="bbPlcHdr"/>
        </w:types>
        <w:behaviors>
          <w:behavior w:val="content"/>
        </w:behaviors>
        <w:guid w:val="{A7483B95-B8D2-4B68-AE2A-FF96A91B808B}"/>
      </w:docPartPr>
      <w:docPartBody>
        <w:p w:rsidR="005F49CB" w:rsidRDefault="005F49CB" w:rsidP="005F49CB">
          <w:pPr>
            <w:pStyle w:val="2F5206AE484C444489D88EC808D527D8"/>
          </w:pPr>
          <w:r>
            <w:rPr>
              <w:rStyle w:val="PlaceholderText"/>
            </w:rPr>
            <w:t>Sadržaj predmeta</w:t>
          </w:r>
        </w:p>
      </w:docPartBody>
    </w:docPart>
    <w:docPart>
      <w:docPartPr>
        <w:name w:val="1A8652AC821340A5A6F8705A747BD7D1"/>
        <w:category>
          <w:name w:val="General"/>
          <w:gallery w:val="placeholder"/>
        </w:category>
        <w:types>
          <w:type w:val="bbPlcHdr"/>
        </w:types>
        <w:behaviors>
          <w:behavior w:val="content"/>
        </w:behaviors>
        <w:guid w:val="{E816A470-7597-4C71-9AE6-65171CF556DD}"/>
      </w:docPartPr>
      <w:docPartBody>
        <w:p w:rsidR="005F49CB" w:rsidRDefault="005F49CB" w:rsidP="005F49CB">
          <w:pPr>
            <w:pStyle w:val="1A8652AC821340A5A6F8705A747BD7D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9541EE1819242518813592FA2DD63C8"/>
        <w:category>
          <w:name w:val="General"/>
          <w:gallery w:val="placeholder"/>
        </w:category>
        <w:types>
          <w:type w:val="bbPlcHdr"/>
        </w:types>
        <w:behaviors>
          <w:behavior w:val="content"/>
        </w:behaviors>
        <w:guid w:val="{5FCCA266-4CF3-4E81-9656-0305CAE8E11E}"/>
      </w:docPartPr>
      <w:docPartBody>
        <w:p w:rsidR="005F49CB" w:rsidRDefault="005F49CB" w:rsidP="005F49CB">
          <w:pPr>
            <w:pStyle w:val="D9541EE1819242518813592FA2DD63C8"/>
          </w:pPr>
          <w:r>
            <w:rPr>
              <w:rFonts w:ascii="Arial" w:hAnsi="Arial" w:cs="Arial"/>
              <w:sz w:val="20"/>
              <w:szCs w:val="20"/>
            </w:rPr>
            <w:t xml:space="preserve">  </w:t>
          </w:r>
        </w:p>
      </w:docPartBody>
    </w:docPart>
    <w:docPart>
      <w:docPartPr>
        <w:name w:val="A4E564EB7C7C415BA9F56626C9FA749E"/>
        <w:category>
          <w:name w:val="General"/>
          <w:gallery w:val="placeholder"/>
        </w:category>
        <w:types>
          <w:type w:val="bbPlcHdr"/>
        </w:types>
        <w:behaviors>
          <w:behavior w:val="content"/>
        </w:behaviors>
        <w:guid w:val="{44BB3D38-8E5F-4630-B831-67D6055CA773}"/>
      </w:docPartPr>
      <w:docPartBody>
        <w:p w:rsidR="005F49CB" w:rsidRDefault="005F49CB" w:rsidP="005F49CB">
          <w:pPr>
            <w:pStyle w:val="A4E564EB7C7C415BA9F56626C9FA749E"/>
          </w:pPr>
          <w:r>
            <w:rPr>
              <w:rFonts w:ascii="Arial" w:hAnsi="Arial" w:cs="Arial"/>
              <w:color w:val="000000"/>
              <w:sz w:val="20"/>
              <w:szCs w:val="20"/>
            </w:rPr>
            <w:t xml:space="preserve"> </w:t>
          </w:r>
        </w:p>
      </w:docPartBody>
    </w:docPart>
    <w:docPart>
      <w:docPartPr>
        <w:name w:val="E6BFF892BC8A4E038EDBC95079812E47"/>
        <w:category>
          <w:name w:val="General"/>
          <w:gallery w:val="placeholder"/>
        </w:category>
        <w:types>
          <w:type w:val="bbPlcHdr"/>
        </w:types>
        <w:behaviors>
          <w:behavior w:val="content"/>
        </w:behaviors>
        <w:guid w:val="{FF6464E2-145C-492C-A7A3-5B327E0C1BF5}"/>
      </w:docPartPr>
      <w:docPartBody>
        <w:p w:rsidR="005F49CB" w:rsidRDefault="005F49CB" w:rsidP="005F49CB">
          <w:pPr>
            <w:pStyle w:val="E6BFF892BC8A4E038EDBC95079812E47"/>
          </w:pPr>
          <w:r w:rsidRPr="001C096C">
            <w:rPr>
              <w:rFonts w:ascii="Arial" w:hAnsi="Arial" w:cs="Arial"/>
              <w:color w:val="000000"/>
              <w:sz w:val="20"/>
              <w:szCs w:val="20"/>
            </w:rPr>
            <w:t xml:space="preserve"> </w:t>
          </w:r>
        </w:p>
      </w:docPartBody>
    </w:docPart>
    <w:docPart>
      <w:docPartPr>
        <w:name w:val="D5CAD04026A4418196144319B6F09F46"/>
        <w:category>
          <w:name w:val="General"/>
          <w:gallery w:val="placeholder"/>
        </w:category>
        <w:types>
          <w:type w:val="bbPlcHdr"/>
        </w:types>
        <w:behaviors>
          <w:behavior w:val="content"/>
        </w:behaviors>
        <w:guid w:val="{798ADEB7-0B64-41AE-B552-B456833D7D65}"/>
      </w:docPartPr>
      <w:docPartBody>
        <w:p w:rsidR="005F49CB" w:rsidRDefault="005F49CB" w:rsidP="005F49CB">
          <w:pPr>
            <w:pStyle w:val="D5CAD04026A4418196144319B6F09F46"/>
          </w:pPr>
          <w:r w:rsidRPr="001C096C">
            <w:rPr>
              <w:rFonts w:ascii="Arial" w:hAnsi="Arial" w:cs="Arial"/>
              <w:color w:val="000000"/>
              <w:sz w:val="20"/>
              <w:szCs w:val="20"/>
            </w:rPr>
            <w:t xml:space="preserve"> </w:t>
          </w:r>
        </w:p>
      </w:docPartBody>
    </w:docPart>
    <w:docPart>
      <w:docPartPr>
        <w:name w:val="24BA285E9EDC4A78A540D469BDB54604"/>
        <w:category>
          <w:name w:val="General"/>
          <w:gallery w:val="placeholder"/>
        </w:category>
        <w:types>
          <w:type w:val="bbPlcHdr"/>
        </w:types>
        <w:behaviors>
          <w:behavior w:val="content"/>
        </w:behaviors>
        <w:guid w:val="{496BE7A1-1C84-4B79-9A89-9707A43655C7}"/>
      </w:docPartPr>
      <w:docPartBody>
        <w:p w:rsidR="005F49CB" w:rsidRDefault="005F49CB" w:rsidP="005F49CB">
          <w:pPr>
            <w:pStyle w:val="24BA285E9EDC4A78A540D469BDB54604"/>
          </w:pPr>
          <w:r w:rsidRPr="001C096C">
            <w:rPr>
              <w:rFonts w:ascii="Arial" w:hAnsi="Arial" w:cs="Arial"/>
              <w:color w:val="000000"/>
              <w:sz w:val="20"/>
              <w:szCs w:val="20"/>
            </w:rPr>
            <w:t xml:space="preserve"> </w:t>
          </w:r>
        </w:p>
      </w:docPartBody>
    </w:docPart>
    <w:docPart>
      <w:docPartPr>
        <w:name w:val="D5517F6DE8BE40D48695276428680E78"/>
        <w:category>
          <w:name w:val="General"/>
          <w:gallery w:val="placeholder"/>
        </w:category>
        <w:types>
          <w:type w:val="bbPlcHdr"/>
        </w:types>
        <w:behaviors>
          <w:behavior w:val="content"/>
        </w:behaviors>
        <w:guid w:val="{2D291C44-61E9-4523-8E1F-CB413D838FC8}"/>
      </w:docPartPr>
      <w:docPartBody>
        <w:p w:rsidR="005F49CB" w:rsidRDefault="005F49CB" w:rsidP="005F49CB">
          <w:pPr>
            <w:pStyle w:val="D5517F6DE8BE40D48695276428680E78"/>
          </w:pPr>
          <w:r w:rsidRPr="001C096C">
            <w:rPr>
              <w:rFonts w:ascii="Arial" w:hAnsi="Arial" w:cs="Arial"/>
              <w:color w:val="000000"/>
              <w:sz w:val="20"/>
              <w:szCs w:val="20"/>
            </w:rPr>
            <w:t xml:space="preserve"> </w:t>
          </w:r>
        </w:p>
      </w:docPartBody>
    </w:docPart>
    <w:docPart>
      <w:docPartPr>
        <w:name w:val="733CA9EEB36E49938AB0AADA1FF38ED6"/>
        <w:category>
          <w:name w:val="General"/>
          <w:gallery w:val="placeholder"/>
        </w:category>
        <w:types>
          <w:type w:val="bbPlcHdr"/>
        </w:types>
        <w:behaviors>
          <w:behavior w:val="content"/>
        </w:behaviors>
        <w:guid w:val="{CC446788-3DF9-43A8-B7BE-FA859758350F}"/>
      </w:docPartPr>
      <w:docPartBody>
        <w:p w:rsidR="005F49CB" w:rsidRDefault="005F49CB" w:rsidP="005F49CB">
          <w:pPr>
            <w:pStyle w:val="733CA9EEB36E49938AB0AADA1FF38ED6"/>
          </w:pPr>
          <w:r w:rsidRPr="001C096C">
            <w:rPr>
              <w:rFonts w:ascii="Arial" w:hAnsi="Arial" w:cs="Arial"/>
              <w:color w:val="000000"/>
              <w:sz w:val="20"/>
              <w:szCs w:val="20"/>
            </w:rPr>
            <w:t xml:space="preserve"> </w:t>
          </w:r>
        </w:p>
      </w:docPartBody>
    </w:docPart>
    <w:docPart>
      <w:docPartPr>
        <w:name w:val="5C3123FAAA4E4BCE9E376C1FE41023E8"/>
        <w:category>
          <w:name w:val="General"/>
          <w:gallery w:val="placeholder"/>
        </w:category>
        <w:types>
          <w:type w:val="bbPlcHdr"/>
        </w:types>
        <w:behaviors>
          <w:behavior w:val="content"/>
        </w:behaviors>
        <w:guid w:val="{586A75A5-DE17-467D-AEBD-834BF9F48A1F}"/>
      </w:docPartPr>
      <w:docPartBody>
        <w:p w:rsidR="005F49CB" w:rsidRDefault="005F49CB" w:rsidP="005F49CB">
          <w:pPr>
            <w:pStyle w:val="5C3123FAAA4E4BCE9E376C1FE41023E8"/>
          </w:pPr>
          <w:r w:rsidRPr="001C096C">
            <w:rPr>
              <w:rFonts w:ascii="Arial" w:hAnsi="Arial" w:cs="Arial"/>
              <w:color w:val="000000"/>
              <w:sz w:val="20"/>
              <w:szCs w:val="20"/>
            </w:rPr>
            <w:t xml:space="preserve"> </w:t>
          </w:r>
        </w:p>
      </w:docPartBody>
    </w:docPart>
    <w:docPart>
      <w:docPartPr>
        <w:name w:val="8CF56318EEF14FBABDB8659B041F691D"/>
        <w:category>
          <w:name w:val="General"/>
          <w:gallery w:val="placeholder"/>
        </w:category>
        <w:types>
          <w:type w:val="bbPlcHdr"/>
        </w:types>
        <w:behaviors>
          <w:behavior w:val="content"/>
        </w:behaviors>
        <w:guid w:val="{0A2D9B8C-EDBF-42A5-9B1D-E15D0538E810}"/>
      </w:docPartPr>
      <w:docPartBody>
        <w:p w:rsidR="005F49CB" w:rsidRDefault="005F49CB" w:rsidP="005F49CB">
          <w:pPr>
            <w:pStyle w:val="8CF56318EEF14FBABDB8659B041F691D"/>
          </w:pPr>
          <w:r w:rsidRPr="001C096C">
            <w:rPr>
              <w:rFonts w:ascii="Arial" w:hAnsi="Arial" w:cs="Arial"/>
              <w:color w:val="000000"/>
              <w:sz w:val="20"/>
              <w:szCs w:val="20"/>
            </w:rPr>
            <w:t xml:space="preserve"> </w:t>
          </w:r>
        </w:p>
      </w:docPartBody>
    </w:docPart>
    <w:docPart>
      <w:docPartPr>
        <w:name w:val="38CF76C42CCB4C10AA676ED4019D534D"/>
        <w:category>
          <w:name w:val="General"/>
          <w:gallery w:val="placeholder"/>
        </w:category>
        <w:types>
          <w:type w:val="bbPlcHdr"/>
        </w:types>
        <w:behaviors>
          <w:behavior w:val="content"/>
        </w:behaviors>
        <w:guid w:val="{BF4961E4-0BC4-47DD-AA9D-220A6ADB0C9E}"/>
      </w:docPartPr>
      <w:docPartBody>
        <w:p w:rsidR="005F49CB" w:rsidRDefault="005F49CB" w:rsidP="005F49CB">
          <w:pPr>
            <w:pStyle w:val="38CF76C42CCB4C10AA676ED4019D534D"/>
          </w:pPr>
          <w:r w:rsidRPr="001C096C">
            <w:rPr>
              <w:rFonts w:ascii="Arial" w:hAnsi="Arial" w:cs="Arial"/>
              <w:color w:val="000000"/>
              <w:sz w:val="20"/>
              <w:szCs w:val="20"/>
            </w:rPr>
            <w:t xml:space="preserve"> </w:t>
          </w:r>
        </w:p>
      </w:docPartBody>
    </w:docPart>
    <w:docPart>
      <w:docPartPr>
        <w:name w:val="3A017ADC76D546D5AE9775AB8831CAD2"/>
        <w:category>
          <w:name w:val="General"/>
          <w:gallery w:val="placeholder"/>
        </w:category>
        <w:types>
          <w:type w:val="bbPlcHdr"/>
        </w:types>
        <w:behaviors>
          <w:behavior w:val="content"/>
        </w:behaviors>
        <w:guid w:val="{3FBA86A0-09F6-49F1-985C-D98C753CE5D8}"/>
      </w:docPartPr>
      <w:docPartBody>
        <w:p w:rsidR="005F49CB" w:rsidRDefault="005F49CB" w:rsidP="005F49CB">
          <w:pPr>
            <w:pStyle w:val="3A017ADC76D546D5AE9775AB8831CAD2"/>
          </w:pPr>
          <w:r w:rsidRPr="001C096C">
            <w:rPr>
              <w:rFonts w:ascii="Arial" w:hAnsi="Arial" w:cs="Arial"/>
              <w:color w:val="000000"/>
              <w:sz w:val="20"/>
              <w:szCs w:val="20"/>
            </w:rPr>
            <w:t xml:space="preserve"> </w:t>
          </w:r>
        </w:p>
      </w:docPartBody>
    </w:docPart>
    <w:docPart>
      <w:docPartPr>
        <w:name w:val="D7C5AFE0311047F0BF0337E2C1DD0C0B"/>
        <w:category>
          <w:name w:val="General"/>
          <w:gallery w:val="placeholder"/>
        </w:category>
        <w:types>
          <w:type w:val="bbPlcHdr"/>
        </w:types>
        <w:behaviors>
          <w:behavior w:val="content"/>
        </w:behaviors>
        <w:guid w:val="{A3CF1948-8B0E-4A77-A59A-54D3F2D8C6AC}"/>
      </w:docPartPr>
      <w:docPartBody>
        <w:p w:rsidR="005F49CB" w:rsidRDefault="005F49CB" w:rsidP="005F49CB">
          <w:pPr>
            <w:pStyle w:val="D7C5AFE0311047F0BF0337E2C1DD0C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9E54D709D940FD9C351ECCBFA01FEA"/>
        <w:category>
          <w:name w:val="General"/>
          <w:gallery w:val="placeholder"/>
        </w:category>
        <w:types>
          <w:type w:val="bbPlcHdr"/>
        </w:types>
        <w:behaviors>
          <w:behavior w:val="content"/>
        </w:behaviors>
        <w:guid w:val="{B1DB83ED-538F-4F7B-AE02-A2D1F86B7763}"/>
      </w:docPartPr>
      <w:docPartBody>
        <w:p w:rsidR="005F49CB" w:rsidRDefault="005F49CB" w:rsidP="005F49CB">
          <w:pPr>
            <w:pStyle w:val="139E54D709D940FD9C351ECCBFA01FEA"/>
          </w:pPr>
          <w:r w:rsidRPr="001C096C">
            <w:rPr>
              <w:rFonts w:ascii="Arial" w:hAnsi="Arial" w:cs="Arial"/>
              <w:color w:val="000000"/>
              <w:sz w:val="20"/>
              <w:szCs w:val="20"/>
            </w:rPr>
            <w:t xml:space="preserve"> </w:t>
          </w:r>
        </w:p>
      </w:docPartBody>
    </w:docPart>
    <w:docPart>
      <w:docPartPr>
        <w:name w:val="D3E88A17D9734180807FC2B21DFC822B"/>
        <w:category>
          <w:name w:val="General"/>
          <w:gallery w:val="placeholder"/>
        </w:category>
        <w:types>
          <w:type w:val="bbPlcHdr"/>
        </w:types>
        <w:behaviors>
          <w:behavior w:val="content"/>
        </w:behaviors>
        <w:guid w:val="{BF003EEE-ACD3-40CD-A043-7A3FD10DAAD6}"/>
      </w:docPartPr>
      <w:docPartBody>
        <w:p w:rsidR="005F49CB" w:rsidRDefault="005F49CB" w:rsidP="005F49CB">
          <w:pPr>
            <w:pStyle w:val="D3E88A17D9734180807FC2B21DFC822B"/>
          </w:pPr>
          <w:r w:rsidRPr="001C096C">
            <w:rPr>
              <w:rFonts w:ascii="Arial" w:hAnsi="Arial" w:cs="Arial"/>
              <w:color w:val="000000"/>
              <w:sz w:val="20"/>
              <w:szCs w:val="20"/>
            </w:rPr>
            <w:t xml:space="preserve"> </w:t>
          </w:r>
        </w:p>
      </w:docPartBody>
    </w:docPart>
    <w:docPart>
      <w:docPartPr>
        <w:name w:val="314A61A3DB0A4942B68C2C087F4B2F6A"/>
        <w:category>
          <w:name w:val="General"/>
          <w:gallery w:val="placeholder"/>
        </w:category>
        <w:types>
          <w:type w:val="bbPlcHdr"/>
        </w:types>
        <w:behaviors>
          <w:behavior w:val="content"/>
        </w:behaviors>
        <w:guid w:val="{371A2668-F7C7-429E-9AEA-5C453E38631B}"/>
      </w:docPartPr>
      <w:docPartBody>
        <w:p w:rsidR="005F49CB" w:rsidRDefault="005F49CB" w:rsidP="005F49CB">
          <w:pPr>
            <w:pStyle w:val="314A61A3DB0A4942B68C2C087F4B2F6A"/>
          </w:pPr>
          <w:r w:rsidRPr="001C096C">
            <w:rPr>
              <w:rFonts w:ascii="Arial" w:hAnsi="Arial" w:cs="Arial"/>
              <w:color w:val="000000"/>
              <w:sz w:val="20"/>
              <w:szCs w:val="20"/>
            </w:rPr>
            <w:t xml:space="preserve"> </w:t>
          </w:r>
        </w:p>
      </w:docPartBody>
    </w:docPart>
    <w:docPart>
      <w:docPartPr>
        <w:name w:val="3F55CFA434A24ED3B8611F5BC1F1F42C"/>
        <w:category>
          <w:name w:val="General"/>
          <w:gallery w:val="placeholder"/>
        </w:category>
        <w:types>
          <w:type w:val="bbPlcHdr"/>
        </w:types>
        <w:behaviors>
          <w:behavior w:val="content"/>
        </w:behaviors>
        <w:guid w:val="{33BE0940-D9BE-4F7D-93F8-2C08926F5601}"/>
      </w:docPartPr>
      <w:docPartBody>
        <w:p w:rsidR="005F49CB" w:rsidRDefault="005F49CB" w:rsidP="005F49CB">
          <w:pPr>
            <w:pStyle w:val="3F55CFA434A24ED3B8611F5BC1F1F42C"/>
          </w:pPr>
          <w:r w:rsidRPr="001C096C">
            <w:rPr>
              <w:rFonts w:ascii="Arial" w:hAnsi="Arial" w:cs="Arial"/>
              <w:color w:val="000000"/>
              <w:sz w:val="20"/>
              <w:szCs w:val="20"/>
            </w:rPr>
            <w:t xml:space="preserve"> </w:t>
          </w:r>
        </w:p>
      </w:docPartBody>
    </w:docPart>
    <w:docPart>
      <w:docPartPr>
        <w:name w:val="61E0EA6E8C1A40E091F00714E60A7461"/>
        <w:category>
          <w:name w:val="General"/>
          <w:gallery w:val="placeholder"/>
        </w:category>
        <w:types>
          <w:type w:val="bbPlcHdr"/>
        </w:types>
        <w:behaviors>
          <w:behavior w:val="content"/>
        </w:behaviors>
        <w:guid w:val="{EDA12F5C-08EC-4639-AA57-CFC006B9DEBE}"/>
      </w:docPartPr>
      <w:docPartBody>
        <w:p w:rsidR="005F49CB" w:rsidRDefault="005F49CB" w:rsidP="005F49CB">
          <w:pPr>
            <w:pStyle w:val="61E0EA6E8C1A40E091F00714E60A7461"/>
          </w:pPr>
          <w:r w:rsidRPr="001C096C">
            <w:rPr>
              <w:rFonts w:ascii="Arial" w:hAnsi="Arial" w:cs="Arial"/>
              <w:color w:val="000000"/>
              <w:sz w:val="20"/>
              <w:szCs w:val="20"/>
            </w:rPr>
            <w:t xml:space="preserve"> </w:t>
          </w:r>
        </w:p>
      </w:docPartBody>
    </w:docPart>
    <w:docPart>
      <w:docPartPr>
        <w:name w:val="B89070ECC1AA47A79E02C7F40EAA6251"/>
        <w:category>
          <w:name w:val="General"/>
          <w:gallery w:val="placeholder"/>
        </w:category>
        <w:types>
          <w:type w:val="bbPlcHdr"/>
        </w:types>
        <w:behaviors>
          <w:behavior w:val="content"/>
        </w:behaviors>
        <w:guid w:val="{02B6FDE1-132F-4713-A404-09F5BBB4708C}"/>
      </w:docPartPr>
      <w:docPartBody>
        <w:p w:rsidR="005F49CB" w:rsidRDefault="005F49CB" w:rsidP="005F49CB">
          <w:pPr>
            <w:pStyle w:val="B89070ECC1AA47A79E02C7F40EAA6251"/>
          </w:pPr>
          <w:r w:rsidRPr="001C096C">
            <w:rPr>
              <w:rFonts w:ascii="Arial" w:hAnsi="Arial" w:cs="Arial"/>
              <w:color w:val="000000"/>
              <w:sz w:val="20"/>
              <w:szCs w:val="20"/>
            </w:rPr>
            <w:t xml:space="preserve"> </w:t>
          </w:r>
        </w:p>
      </w:docPartBody>
    </w:docPart>
    <w:docPart>
      <w:docPartPr>
        <w:name w:val="ABEE8A7C8F5A4662BCB9B65A1A62CCB6"/>
        <w:category>
          <w:name w:val="General"/>
          <w:gallery w:val="placeholder"/>
        </w:category>
        <w:types>
          <w:type w:val="bbPlcHdr"/>
        </w:types>
        <w:behaviors>
          <w:behavior w:val="content"/>
        </w:behaviors>
        <w:guid w:val="{E3D90A1A-580B-4217-8CE7-B5B232DDE846}"/>
      </w:docPartPr>
      <w:docPartBody>
        <w:p w:rsidR="005F49CB" w:rsidRDefault="005F49CB" w:rsidP="005F49CB">
          <w:pPr>
            <w:pStyle w:val="ABEE8A7C8F5A4662BCB9B65A1A62CC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C170FAE17E341BEBE72CD085D4E12D3"/>
        <w:category>
          <w:name w:val="General"/>
          <w:gallery w:val="placeholder"/>
        </w:category>
        <w:types>
          <w:type w:val="bbPlcHdr"/>
        </w:types>
        <w:behaviors>
          <w:behavior w:val="content"/>
        </w:behaviors>
        <w:guid w:val="{E78B9E2D-9B02-48C3-A9F7-C56596F1BB60}"/>
      </w:docPartPr>
      <w:docPartBody>
        <w:p w:rsidR="005F49CB" w:rsidRDefault="005F49CB" w:rsidP="005F49CB">
          <w:pPr>
            <w:pStyle w:val="EC170FAE17E341BEBE72CD085D4E12D3"/>
          </w:pPr>
          <w:r w:rsidRPr="001C096C">
            <w:rPr>
              <w:rFonts w:ascii="Arial" w:hAnsi="Arial" w:cs="Arial"/>
              <w:color w:val="000000"/>
              <w:sz w:val="20"/>
              <w:szCs w:val="20"/>
            </w:rPr>
            <w:t xml:space="preserve"> </w:t>
          </w:r>
        </w:p>
      </w:docPartBody>
    </w:docPart>
    <w:docPart>
      <w:docPartPr>
        <w:name w:val="0CAE819DE46647759F8F933DD08B4171"/>
        <w:category>
          <w:name w:val="General"/>
          <w:gallery w:val="placeholder"/>
        </w:category>
        <w:types>
          <w:type w:val="bbPlcHdr"/>
        </w:types>
        <w:behaviors>
          <w:behavior w:val="content"/>
        </w:behaviors>
        <w:guid w:val="{24B7E8E6-ACB5-4C44-B242-08B3548720C1}"/>
      </w:docPartPr>
      <w:docPartBody>
        <w:p w:rsidR="005F49CB" w:rsidRDefault="005F49CB" w:rsidP="005F49CB">
          <w:pPr>
            <w:pStyle w:val="0CAE819DE46647759F8F933DD08B4171"/>
          </w:pPr>
          <w:r w:rsidRPr="001C096C">
            <w:rPr>
              <w:rFonts w:ascii="Arial" w:hAnsi="Arial" w:cs="Arial"/>
              <w:color w:val="000000"/>
              <w:sz w:val="20"/>
              <w:szCs w:val="20"/>
            </w:rPr>
            <w:t xml:space="preserve"> </w:t>
          </w:r>
        </w:p>
      </w:docPartBody>
    </w:docPart>
    <w:docPart>
      <w:docPartPr>
        <w:name w:val="781B9C74BACD44D8AD4EE93B87E255AD"/>
        <w:category>
          <w:name w:val="General"/>
          <w:gallery w:val="placeholder"/>
        </w:category>
        <w:types>
          <w:type w:val="bbPlcHdr"/>
        </w:types>
        <w:behaviors>
          <w:behavior w:val="content"/>
        </w:behaviors>
        <w:guid w:val="{042400CA-FB82-43EE-956F-27AB77CC9AE2}"/>
      </w:docPartPr>
      <w:docPartBody>
        <w:p w:rsidR="005F49CB" w:rsidRDefault="005F49CB" w:rsidP="005F49CB">
          <w:pPr>
            <w:pStyle w:val="781B9C74BACD44D8AD4EE93B87E255AD"/>
          </w:pPr>
          <w:r w:rsidRPr="001C096C">
            <w:rPr>
              <w:rFonts w:ascii="Arial" w:hAnsi="Arial" w:cs="Arial"/>
              <w:color w:val="000000"/>
              <w:sz w:val="20"/>
              <w:szCs w:val="20"/>
            </w:rPr>
            <w:t xml:space="preserve"> </w:t>
          </w:r>
        </w:p>
      </w:docPartBody>
    </w:docPart>
    <w:docPart>
      <w:docPartPr>
        <w:name w:val="A7981743689745E595B0F8889E15B5F3"/>
        <w:category>
          <w:name w:val="General"/>
          <w:gallery w:val="placeholder"/>
        </w:category>
        <w:types>
          <w:type w:val="bbPlcHdr"/>
        </w:types>
        <w:behaviors>
          <w:behavior w:val="content"/>
        </w:behaviors>
        <w:guid w:val="{37CD3DFE-1EB5-495A-BC37-E4528CB9E166}"/>
      </w:docPartPr>
      <w:docPartBody>
        <w:p w:rsidR="005F49CB" w:rsidRDefault="005F49CB" w:rsidP="005F49CB">
          <w:pPr>
            <w:pStyle w:val="A7981743689745E595B0F8889E15B5F3"/>
          </w:pPr>
          <w:r w:rsidRPr="001C096C">
            <w:rPr>
              <w:rFonts w:ascii="Arial" w:hAnsi="Arial" w:cs="Arial"/>
              <w:color w:val="000000"/>
              <w:sz w:val="20"/>
              <w:szCs w:val="20"/>
            </w:rPr>
            <w:t xml:space="preserve"> </w:t>
          </w:r>
        </w:p>
      </w:docPartBody>
    </w:docPart>
    <w:docPart>
      <w:docPartPr>
        <w:name w:val="367B9C8DA9C04422BBF38C580F8A6294"/>
        <w:category>
          <w:name w:val="General"/>
          <w:gallery w:val="placeholder"/>
        </w:category>
        <w:types>
          <w:type w:val="bbPlcHdr"/>
        </w:types>
        <w:behaviors>
          <w:behavior w:val="content"/>
        </w:behaviors>
        <w:guid w:val="{3C2EBE83-B425-44DA-801C-8E8092096956}"/>
      </w:docPartPr>
      <w:docPartBody>
        <w:p w:rsidR="005F49CB" w:rsidRDefault="005F49CB" w:rsidP="005F49CB">
          <w:pPr>
            <w:pStyle w:val="367B9C8DA9C04422BBF38C580F8A6294"/>
          </w:pPr>
          <w:r w:rsidRPr="001C096C">
            <w:rPr>
              <w:rFonts w:ascii="Arial" w:hAnsi="Arial" w:cs="Arial"/>
              <w:color w:val="000000"/>
              <w:sz w:val="20"/>
              <w:szCs w:val="20"/>
            </w:rPr>
            <w:t xml:space="preserve"> </w:t>
          </w:r>
        </w:p>
      </w:docPartBody>
    </w:docPart>
    <w:docPart>
      <w:docPartPr>
        <w:name w:val="8B27BFDDA9F14D3895BE445BA5E174E2"/>
        <w:category>
          <w:name w:val="General"/>
          <w:gallery w:val="placeholder"/>
        </w:category>
        <w:types>
          <w:type w:val="bbPlcHdr"/>
        </w:types>
        <w:behaviors>
          <w:behavior w:val="content"/>
        </w:behaviors>
        <w:guid w:val="{96A839E4-944B-4974-B5A6-A8A176567ED0}"/>
      </w:docPartPr>
      <w:docPartBody>
        <w:p w:rsidR="005F49CB" w:rsidRDefault="005F49CB" w:rsidP="005F49CB">
          <w:pPr>
            <w:pStyle w:val="8B27BFDDA9F14D3895BE445BA5E174E2"/>
          </w:pPr>
          <w:r w:rsidRPr="001C096C">
            <w:rPr>
              <w:rFonts w:ascii="Arial" w:hAnsi="Arial" w:cs="Arial"/>
              <w:color w:val="000000"/>
              <w:sz w:val="20"/>
              <w:szCs w:val="20"/>
            </w:rPr>
            <w:t xml:space="preserve"> </w:t>
          </w:r>
        </w:p>
      </w:docPartBody>
    </w:docPart>
    <w:docPart>
      <w:docPartPr>
        <w:name w:val="EA893304C7CF4BD9921C8C6385F69B8E"/>
        <w:category>
          <w:name w:val="General"/>
          <w:gallery w:val="placeholder"/>
        </w:category>
        <w:types>
          <w:type w:val="bbPlcHdr"/>
        </w:types>
        <w:behaviors>
          <w:behavior w:val="content"/>
        </w:behaviors>
        <w:guid w:val="{DB99118C-5816-4B12-BEC3-2839622A9245}"/>
      </w:docPartPr>
      <w:docPartBody>
        <w:p w:rsidR="005F49CB" w:rsidRDefault="005F49CB" w:rsidP="005F49CB">
          <w:pPr>
            <w:pStyle w:val="EA893304C7CF4BD9921C8C6385F69B8E"/>
          </w:pPr>
          <w:r w:rsidRPr="002B6B3C">
            <w:rPr>
              <w:rFonts w:ascii="Arial" w:hAnsi="Arial" w:cs="Arial"/>
              <w:sz w:val="20"/>
              <w:szCs w:val="20"/>
            </w:rPr>
            <w:t xml:space="preserve">(ostalo upisati) </w:t>
          </w:r>
        </w:p>
      </w:docPartBody>
    </w:docPart>
    <w:docPart>
      <w:docPartPr>
        <w:name w:val="7C83C108ECF742D4AC44337EEB2B3AC4"/>
        <w:category>
          <w:name w:val="General"/>
          <w:gallery w:val="placeholder"/>
        </w:category>
        <w:types>
          <w:type w:val="bbPlcHdr"/>
        </w:types>
        <w:behaviors>
          <w:behavior w:val="content"/>
        </w:behaviors>
        <w:guid w:val="{8B157D1A-7839-457E-8330-CB2D5F521E94}"/>
      </w:docPartPr>
      <w:docPartBody>
        <w:p w:rsidR="005F49CB" w:rsidRDefault="005F49CB" w:rsidP="005F49CB">
          <w:pPr>
            <w:pStyle w:val="7C83C108ECF742D4AC44337EEB2B3AC4"/>
          </w:pPr>
          <w:r w:rsidRPr="001C096C">
            <w:rPr>
              <w:rFonts w:ascii="Arial" w:hAnsi="Arial" w:cs="Arial"/>
              <w:color w:val="000000"/>
              <w:sz w:val="20"/>
              <w:szCs w:val="20"/>
            </w:rPr>
            <w:t xml:space="preserve"> </w:t>
          </w:r>
        </w:p>
      </w:docPartBody>
    </w:docPart>
    <w:docPart>
      <w:docPartPr>
        <w:name w:val="767EB0303E9E482886A5CFE2F673BCE7"/>
        <w:category>
          <w:name w:val="General"/>
          <w:gallery w:val="placeholder"/>
        </w:category>
        <w:types>
          <w:type w:val="bbPlcHdr"/>
        </w:types>
        <w:behaviors>
          <w:behavior w:val="content"/>
        </w:behaviors>
        <w:guid w:val="{2D1D5D3E-5EE6-4F91-A9FB-E2726EA62301}"/>
      </w:docPartPr>
      <w:docPartBody>
        <w:p w:rsidR="005F49CB" w:rsidRDefault="005F49CB" w:rsidP="005F49CB">
          <w:pPr>
            <w:pStyle w:val="767EB0303E9E482886A5CFE2F673BCE7"/>
          </w:pPr>
          <w:r w:rsidRPr="001C096C">
            <w:rPr>
              <w:rFonts w:ascii="Arial" w:hAnsi="Arial" w:cs="Arial"/>
              <w:color w:val="000000"/>
              <w:sz w:val="20"/>
              <w:szCs w:val="20"/>
            </w:rPr>
            <w:t xml:space="preserve"> </w:t>
          </w:r>
        </w:p>
      </w:docPartBody>
    </w:docPart>
    <w:docPart>
      <w:docPartPr>
        <w:name w:val="07C8EE92677047CDA74BA474903D4EDC"/>
        <w:category>
          <w:name w:val="General"/>
          <w:gallery w:val="placeholder"/>
        </w:category>
        <w:types>
          <w:type w:val="bbPlcHdr"/>
        </w:types>
        <w:behaviors>
          <w:behavior w:val="content"/>
        </w:behaviors>
        <w:guid w:val="{37B841AE-CECE-469C-BAC9-889A9EDD3261}"/>
      </w:docPartPr>
      <w:docPartBody>
        <w:p w:rsidR="005F49CB" w:rsidRDefault="005F49CB" w:rsidP="005F49CB">
          <w:pPr>
            <w:pStyle w:val="07C8EE92677047CDA74BA474903D4EDC"/>
          </w:pPr>
          <w:r w:rsidRPr="001C096C">
            <w:rPr>
              <w:rFonts w:ascii="Arial" w:hAnsi="Arial" w:cs="Arial"/>
              <w:color w:val="000000"/>
              <w:sz w:val="20"/>
              <w:szCs w:val="20"/>
            </w:rPr>
            <w:t xml:space="preserve"> </w:t>
          </w:r>
        </w:p>
      </w:docPartBody>
    </w:docPart>
    <w:docPart>
      <w:docPartPr>
        <w:name w:val="5C1C6F0600724B9EA9B5C7E2B7F01B35"/>
        <w:category>
          <w:name w:val="General"/>
          <w:gallery w:val="placeholder"/>
        </w:category>
        <w:types>
          <w:type w:val="bbPlcHdr"/>
        </w:types>
        <w:behaviors>
          <w:behavior w:val="content"/>
        </w:behaviors>
        <w:guid w:val="{75DBAEF4-83D6-407F-B388-E5FDA99D7BFD}"/>
      </w:docPartPr>
      <w:docPartBody>
        <w:p w:rsidR="005F49CB" w:rsidRDefault="005F49CB" w:rsidP="005F49CB">
          <w:pPr>
            <w:pStyle w:val="5C1C6F0600724B9EA9B5C7E2B7F01B35"/>
          </w:pPr>
          <w:r w:rsidRPr="001C096C">
            <w:rPr>
              <w:rFonts w:ascii="Arial" w:hAnsi="Arial" w:cs="Arial"/>
              <w:color w:val="000000"/>
              <w:sz w:val="20"/>
              <w:szCs w:val="20"/>
            </w:rPr>
            <w:t xml:space="preserve">  </w:t>
          </w:r>
        </w:p>
      </w:docPartBody>
    </w:docPart>
    <w:docPart>
      <w:docPartPr>
        <w:name w:val="EA0ED9B5EA4F4A43AF095606C1466558"/>
        <w:category>
          <w:name w:val="General"/>
          <w:gallery w:val="placeholder"/>
        </w:category>
        <w:types>
          <w:type w:val="bbPlcHdr"/>
        </w:types>
        <w:behaviors>
          <w:behavior w:val="content"/>
        </w:behaviors>
        <w:guid w:val="{02CD3576-3F37-4A6C-A6FD-21E5250A22C3}"/>
      </w:docPartPr>
      <w:docPartBody>
        <w:p w:rsidR="005F49CB" w:rsidRDefault="005F49CB" w:rsidP="005F49CB">
          <w:pPr>
            <w:pStyle w:val="EA0ED9B5EA4F4A43AF095606C1466558"/>
          </w:pPr>
          <w:r w:rsidRPr="001C096C">
            <w:rPr>
              <w:rFonts w:ascii="Arial" w:hAnsi="Arial" w:cs="Arial"/>
              <w:color w:val="000000"/>
              <w:sz w:val="20"/>
              <w:szCs w:val="20"/>
            </w:rPr>
            <w:t xml:space="preserve"> </w:t>
          </w:r>
        </w:p>
      </w:docPartBody>
    </w:docPart>
    <w:docPart>
      <w:docPartPr>
        <w:name w:val="CB5D53D826614412B324EA8E47EF846C"/>
        <w:category>
          <w:name w:val="General"/>
          <w:gallery w:val="placeholder"/>
        </w:category>
        <w:types>
          <w:type w:val="bbPlcHdr"/>
        </w:types>
        <w:behaviors>
          <w:behavior w:val="content"/>
        </w:behaviors>
        <w:guid w:val="{7027EE06-75B2-424E-AF2E-3FE0B86A04C3}"/>
      </w:docPartPr>
      <w:docPartBody>
        <w:p w:rsidR="005F49CB" w:rsidRDefault="005F49CB" w:rsidP="005F49CB">
          <w:pPr>
            <w:pStyle w:val="CB5D53D826614412B324EA8E47EF846C"/>
          </w:pPr>
          <w:r w:rsidRPr="001C096C">
            <w:rPr>
              <w:rFonts w:ascii="Arial" w:hAnsi="Arial" w:cs="Arial"/>
              <w:color w:val="000000"/>
              <w:sz w:val="20"/>
              <w:szCs w:val="20"/>
            </w:rPr>
            <w:t xml:space="preserve"> </w:t>
          </w:r>
        </w:p>
      </w:docPartBody>
    </w:docPart>
    <w:docPart>
      <w:docPartPr>
        <w:name w:val="1FF72E79130F4B6F8C03FDE40F698328"/>
        <w:category>
          <w:name w:val="General"/>
          <w:gallery w:val="placeholder"/>
        </w:category>
        <w:types>
          <w:type w:val="bbPlcHdr"/>
        </w:types>
        <w:behaviors>
          <w:behavior w:val="content"/>
        </w:behaviors>
        <w:guid w:val="{D91D6C67-1069-44DD-84F5-C60A09223B9C}"/>
      </w:docPartPr>
      <w:docPartBody>
        <w:p w:rsidR="005F49CB" w:rsidRDefault="005F49CB" w:rsidP="005F49CB">
          <w:pPr>
            <w:pStyle w:val="1FF72E79130F4B6F8C03FDE40F698328"/>
          </w:pPr>
          <w:r>
            <w:rPr>
              <w:rStyle w:val="PlaceholderText"/>
            </w:rPr>
            <w:t>ECTS</w:t>
          </w:r>
        </w:p>
      </w:docPartBody>
    </w:docPart>
    <w:docPart>
      <w:docPartPr>
        <w:name w:val="85D4773BD1FE4E139986D15996D1AC39"/>
        <w:category>
          <w:name w:val="General"/>
          <w:gallery w:val="placeholder"/>
        </w:category>
        <w:types>
          <w:type w:val="bbPlcHdr"/>
        </w:types>
        <w:behaviors>
          <w:behavior w:val="content"/>
        </w:behaviors>
        <w:guid w:val="{40FEF392-448A-4866-9E22-0C287ACA5C84}"/>
      </w:docPartPr>
      <w:docPartBody>
        <w:p w:rsidR="005F49CB" w:rsidRDefault="005F49CB" w:rsidP="005F49CB">
          <w:pPr>
            <w:pStyle w:val="85D4773BD1FE4E139986D15996D1AC39"/>
          </w:pPr>
          <w:r>
            <w:rPr>
              <w:rStyle w:val="PlaceholderText"/>
            </w:rPr>
            <w:t>Metode i kriteriji vrednovanja</w:t>
          </w:r>
        </w:p>
      </w:docPartBody>
    </w:docPart>
    <w:docPart>
      <w:docPartPr>
        <w:name w:val="8365E4A7CEE34F7BBCADB2DF6BE9EB2A"/>
        <w:category>
          <w:name w:val="General"/>
          <w:gallery w:val="placeholder"/>
        </w:category>
        <w:types>
          <w:type w:val="bbPlcHdr"/>
        </w:types>
        <w:behaviors>
          <w:behavior w:val="content"/>
        </w:behaviors>
        <w:guid w:val="{B085BEC2-D9AD-49F3-A1D5-5B43FCF96467}"/>
      </w:docPartPr>
      <w:docPartBody>
        <w:p w:rsidR="005F49CB" w:rsidRDefault="005F49CB" w:rsidP="005F49CB">
          <w:pPr>
            <w:pStyle w:val="8365E4A7CEE34F7BBCADB2DF6BE9EB2A"/>
          </w:pPr>
          <w:r>
            <w:rPr>
              <w:rStyle w:val="PlaceholderText"/>
            </w:rPr>
            <w:t>Obveze studenata</w:t>
          </w:r>
        </w:p>
      </w:docPartBody>
    </w:docPart>
    <w:docPart>
      <w:docPartPr>
        <w:name w:val="4191D1FC9AE143A1AB8D3721FD1AAE77"/>
        <w:category>
          <w:name w:val="General"/>
          <w:gallery w:val="placeholder"/>
        </w:category>
        <w:types>
          <w:type w:val="bbPlcHdr"/>
        </w:types>
        <w:behaviors>
          <w:behavior w:val="content"/>
        </w:behaviors>
        <w:guid w:val="{681C0398-E271-443F-91CB-75490F3028EC}"/>
      </w:docPartPr>
      <w:docPartBody>
        <w:p w:rsidR="005F49CB" w:rsidRDefault="005F49CB" w:rsidP="005F49CB">
          <w:pPr>
            <w:pStyle w:val="4191D1FC9AE143A1AB8D3721FD1AAE77"/>
          </w:pPr>
          <w:r>
            <w:rPr>
              <w:rFonts w:ascii="Arial" w:hAnsi="Arial" w:cs="Arial"/>
              <w:color w:val="000000"/>
              <w:sz w:val="20"/>
              <w:szCs w:val="20"/>
            </w:rPr>
            <w:t xml:space="preserve"> </w:t>
          </w:r>
        </w:p>
      </w:docPartBody>
    </w:docPart>
    <w:docPart>
      <w:docPartPr>
        <w:name w:val="F7CCA36F68FB41E7B52B803214E9963E"/>
        <w:category>
          <w:name w:val="General"/>
          <w:gallery w:val="placeholder"/>
        </w:category>
        <w:types>
          <w:type w:val="bbPlcHdr"/>
        </w:types>
        <w:behaviors>
          <w:behavior w:val="content"/>
        </w:behaviors>
        <w:guid w:val="{52582CEA-159D-4899-B0BA-D3FF73A0A6A5}"/>
      </w:docPartPr>
      <w:docPartBody>
        <w:p w:rsidR="005F49CB" w:rsidRDefault="005F49CB" w:rsidP="005F49CB">
          <w:pPr>
            <w:pStyle w:val="F7CCA36F68FB41E7B52B803214E9963E"/>
          </w:pPr>
          <w:r>
            <w:rPr>
              <w:rFonts w:ascii="Arial" w:hAnsi="Arial" w:cs="Arial"/>
              <w:color w:val="000000"/>
              <w:sz w:val="20"/>
              <w:szCs w:val="20"/>
            </w:rPr>
            <w:t xml:space="preserve"> </w:t>
          </w:r>
        </w:p>
      </w:docPartBody>
    </w:docPart>
    <w:docPart>
      <w:docPartPr>
        <w:name w:val="CD25FC9EC18A40AA89F989CE75810DB3"/>
        <w:category>
          <w:name w:val="General"/>
          <w:gallery w:val="placeholder"/>
        </w:category>
        <w:types>
          <w:type w:val="bbPlcHdr"/>
        </w:types>
        <w:behaviors>
          <w:behavior w:val="content"/>
        </w:behaviors>
        <w:guid w:val="{07310A98-6903-4472-8704-EC5F9B7F36FA}"/>
      </w:docPartPr>
      <w:docPartBody>
        <w:p w:rsidR="005F49CB" w:rsidRDefault="005F49CB" w:rsidP="005F49CB">
          <w:pPr>
            <w:pStyle w:val="CD25FC9EC18A40AA89F989CE75810DB3"/>
          </w:pPr>
          <w:r>
            <w:rPr>
              <w:rFonts w:ascii="Arial" w:hAnsi="Arial" w:cs="Arial"/>
              <w:color w:val="000000"/>
              <w:sz w:val="20"/>
              <w:szCs w:val="20"/>
            </w:rPr>
            <w:t xml:space="preserve"> </w:t>
          </w:r>
        </w:p>
      </w:docPartBody>
    </w:docPart>
    <w:docPart>
      <w:docPartPr>
        <w:name w:val="521C5AA6347D42A891F848CADAA8A092"/>
        <w:category>
          <w:name w:val="General"/>
          <w:gallery w:val="placeholder"/>
        </w:category>
        <w:types>
          <w:type w:val="bbPlcHdr"/>
        </w:types>
        <w:behaviors>
          <w:behavior w:val="content"/>
        </w:behaviors>
        <w:guid w:val="{0E643D25-EB2B-4D5B-892C-E7EEC4DA6CC5}"/>
      </w:docPartPr>
      <w:docPartBody>
        <w:p w:rsidR="005F49CB" w:rsidRDefault="005F49CB" w:rsidP="005F49CB">
          <w:pPr>
            <w:pStyle w:val="521C5AA6347D42A891F848CADAA8A092"/>
          </w:pPr>
          <w:r>
            <w:rPr>
              <w:rFonts w:ascii="Arial" w:hAnsi="Arial" w:cs="Arial"/>
              <w:sz w:val="20"/>
              <w:szCs w:val="20"/>
            </w:rPr>
            <w:t xml:space="preserve"> </w:t>
          </w:r>
        </w:p>
      </w:docPartBody>
    </w:docPart>
    <w:docPart>
      <w:docPartPr>
        <w:name w:val="43F2CE89F3474AB081C4A4200B28A1CE"/>
        <w:category>
          <w:name w:val="General"/>
          <w:gallery w:val="placeholder"/>
        </w:category>
        <w:types>
          <w:type w:val="bbPlcHdr"/>
        </w:types>
        <w:behaviors>
          <w:behavior w:val="content"/>
        </w:behaviors>
        <w:guid w:val="{07720588-B4B4-404A-963F-A523895EDCFD}"/>
      </w:docPartPr>
      <w:docPartBody>
        <w:p w:rsidR="005F49CB" w:rsidRDefault="005F49CB" w:rsidP="005F49CB">
          <w:pPr>
            <w:pStyle w:val="43F2CE89F3474AB081C4A4200B28A1CE"/>
          </w:pPr>
          <w:r>
            <w:rPr>
              <w:rStyle w:val="PlaceholderText"/>
            </w:rPr>
            <w:t xml:space="preserve"> </w:t>
          </w:r>
        </w:p>
      </w:docPartBody>
    </w:docPart>
    <w:docPart>
      <w:docPartPr>
        <w:name w:val="9D07BA97D80643D18897A4C5EE1E1D8F"/>
        <w:category>
          <w:name w:val="General"/>
          <w:gallery w:val="placeholder"/>
        </w:category>
        <w:types>
          <w:type w:val="bbPlcHdr"/>
        </w:types>
        <w:behaviors>
          <w:behavior w:val="content"/>
        </w:behaviors>
        <w:guid w:val="{A4DED42D-A082-4FB4-A35A-30477FB9FD42}"/>
      </w:docPartPr>
      <w:docPartBody>
        <w:p w:rsidR="005F49CB" w:rsidRDefault="005F49CB" w:rsidP="005F49CB">
          <w:pPr>
            <w:pStyle w:val="9D07BA97D80643D18897A4C5EE1E1D8F"/>
          </w:pPr>
          <w:r>
            <w:rPr>
              <w:rFonts w:ascii="Arial" w:hAnsi="Arial" w:cs="Arial"/>
              <w:color w:val="000000"/>
              <w:sz w:val="20"/>
              <w:szCs w:val="20"/>
            </w:rPr>
            <w:t xml:space="preserve"> </w:t>
          </w:r>
        </w:p>
      </w:docPartBody>
    </w:docPart>
    <w:docPart>
      <w:docPartPr>
        <w:name w:val="F635CC102D11441186506B29BFF41D21"/>
        <w:category>
          <w:name w:val="General"/>
          <w:gallery w:val="placeholder"/>
        </w:category>
        <w:types>
          <w:type w:val="bbPlcHdr"/>
        </w:types>
        <w:behaviors>
          <w:behavior w:val="content"/>
        </w:behaviors>
        <w:guid w:val="{B79B1F2B-86AE-46D7-B4F3-91CADA8BF94B}"/>
      </w:docPartPr>
      <w:docPartBody>
        <w:p w:rsidR="005F49CB" w:rsidRDefault="005F49CB" w:rsidP="005F49CB">
          <w:pPr>
            <w:pStyle w:val="F635CC102D11441186506B29BFF41D21"/>
          </w:pPr>
          <w:r>
            <w:rPr>
              <w:rFonts w:ascii="Arial" w:hAnsi="Arial" w:cs="Arial"/>
              <w:color w:val="000000"/>
              <w:sz w:val="20"/>
              <w:szCs w:val="20"/>
            </w:rPr>
            <w:t xml:space="preserve"> </w:t>
          </w:r>
        </w:p>
      </w:docPartBody>
    </w:docPart>
    <w:docPart>
      <w:docPartPr>
        <w:name w:val="016CDEF665394C0FB00DA7EB0AB74DBE"/>
        <w:category>
          <w:name w:val="General"/>
          <w:gallery w:val="placeholder"/>
        </w:category>
        <w:types>
          <w:type w:val="bbPlcHdr"/>
        </w:types>
        <w:behaviors>
          <w:behavior w:val="content"/>
        </w:behaviors>
        <w:guid w:val="{BB19B230-6B48-4711-9750-D168779F0D0A}"/>
      </w:docPartPr>
      <w:docPartBody>
        <w:p w:rsidR="005F49CB" w:rsidRDefault="005F49CB" w:rsidP="005F49CB">
          <w:pPr>
            <w:pStyle w:val="016CDEF665394C0FB00DA7EB0AB74DBE"/>
          </w:pPr>
          <w:r>
            <w:rPr>
              <w:rFonts w:ascii="Arial" w:hAnsi="Arial" w:cs="Arial"/>
              <w:color w:val="000000"/>
              <w:sz w:val="20"/>
              <w:szCs w:val="20"/>
            </w:rPr>
            <w:t xml:space="preserve"> </w:t>
          </w:r>
        </w:p>
      </w:docPartBody>
    </w:docPart>
    <w:docPart>
      <w:docPartPr>
        <w:name w:val="C630E390382D460CAF03ADC593491070"/>
        <w:category>
          <w:name w:val="General"/>
          <w:gallery w:val="placeholder"/>
        </w:category>
        <w:types>
          <w:type w:val="bbPlcHdr"/>
        </w:types>
        <w:behaviors>
          <w:behavior w:val="content"/>
        </w:behaviors>
        <w:guid w:val="{A76C1B2A-F64F-4173-BB28-F581F8063B88}"/>
      </w:docPartPr>
      <w:docPartBody>
        <w:p w:rsidR="005F49CB" w:rsidRDefault="005F49CB" w:rsidP="005F49CB">
          <w:pPr>
            <w:pStyle w:val="C630E390382D460CAF03ADC593491070"/>
          </w:pPr>
          <w:r>
            <w:rPr>
              <w:rFonts w:ascii="Arial" w:hAnsi="Arial" w:cs="Arial"/>
              <w:color w:val="000000"/>
              <w:sz w:val="20"/>
              <w:szCs w:val="20"/>
            </w:rPr>
            <w:t xml:space="preserve"> </w:t>
          </w:r>
        </w:p>
      </w:docPartBody>
    </w:docPart>
    <w:docPart>
      <w:docPartPr>
        <w:name w:val="1BD72A4C687B498EB58B1DBB08E28642"/>
        <w:category>
          <w:name w:val="General"/>
          <w:gallery w:val="placeholder"/>
        </w:category>
        <w:types>
          <w:type w:val="bbPlcHdr"/>
        </w:types>
        <w:behaviors>
          <w:behavior w:val="content"/>
        </w:behaviors>
        <w:guid w:val="{96EDD1C4-4649-48C3-AD71-FC9E7F0E750F}"/>
      </w:docPartPr>
      <w:docPartBody>
        <w:p w:rsidR="005F49CB" w:rsidRDefault="005F49CB" w:rsidP="005F49CB">
          <w:pPr>
            <w:pStyle w:val="1BD72A4C687B498EB58B1DBB08E28642"/>
          </w:pPr>
          <w:r>
            <w:rPr>
              <w:rFonts w:ascii="Arial" w:hAnsi="Arial" w:cs="Arial"/>
              <w:color w:val="000000"/>
              <w:sz w:val="20"/>
              <w:szCs w:val="20"/>
            </w:rPr>
            <w:t xml:space="preserve"> </w:t>
          </w:r>
        </w:p>
      </w:docPartBody>
    </w:docPart>
    <w:docPart>
      <w:docPartPr>
        <w:name w:val="0FE35217BE4446F3B25EAD4712ADE0AC"/>
        <w:category>
          <w:name w:val="General"/>
          <w:gallery w:val="placeholder"/>
        </w:category>
        <w:types>
          <w:type w:val="bbPlcHdr"/>
        </w:types>
        <w:behaviors>
          <w:behavior w:val="content"/>
        </w:behaviors>
        <w:guid w:val="{C0E1C05A-2E47-478E-909D-4F25406EF4A4}"/>
      </w:docPartPr>
      <w:docPartBody>
        <w:p w:rsidR="005F49CB" w:rsidRDefault="005F49CB" w:rsidP="005F49CB">
          <w:pPr>
            <w:pStyle w:val="0FE35217BE4446F3B25EAD4712ADE0AC"/>
          </w:pPr>
          <w:r>
            <w:rPr>
              <w:rFonts w:ascii="Arial" w:hAnsi="Arial" w:cs="Arial"/>
              <w:color w:val="000000"/>
              <w:sz w:val="20"/>
              <w:szCs w:val="20"/>
            </w:rPr>
            <w:t xml:space="preserve"> </w:t>
          </w:r>
        </w:p>
      </w:docPartBody>
    </w:docPart>
    <w:docPart>
      <w:docPartPr>
        <w:name w:val="2F67BFA5E0F1425B99D2B7ADE1260137"/>
        <w:category>
          <w:name w:val="General"/>
          <w:gallery w:val="placeholder"/>
        </w:category>
        <w:types>
          <w:type w:val="bbPlcHdr"/>
        </w:types>
        <w:behaviors>
          <w:behavior w:val="content"/>
        </w:behaviors>
        <w:guid w:val="{BA68F05D-DEF3-4CBE-90BE-8587E510049D}"/>
      </w:docPartPr>
      <w:docPartBody>
        <w:p w:rsidR="005F49CB" w:rsidRDefault="005F49CB" w:rsidP="005F49CB">
          <w:pPr>
            <w:pStyle w:val="2F67BFA5E0F1425B99D2B7ADE1260137"/>
          </w:pPr>
          <w:r>
            <w:rPr>
              <w:rFonts w:ascii="Arial" w:hAnsi="Arial" w:cs="Arial"/>
              <w:color w:val="000000"/>
              <w:sz w:val="20"/>
              <w:szCs w:val="20"/>
            </w:rPr>
            <w:t xml:space="preserve"> </w:t>
          </w:r>
        </w:p>
      </w:docPartBody>
    </w:docPart>
    <w:docPart>
      <w:docPartPr>
        <w:name w:val="3E6A3EB31C9142CE9312D6A32A0B3272"/>
        <w:category>
          <w:name w:val="General"/>
          <w:gallery w:val="placeholder"/>
        </w:category>
        <w:types>
          <w:type w:val="bbPlcHdr"/>
        </w:types>
        <w:behaviors>
          <w:behavior w:val="content"/>
        </w:behaviors>
        <w:guid w:val="{633F36D3-3A0F-4CF6-886C-C483E121F623}"/>
      </w:docPartPr>
      <w:docPartBody>
        <w:p w:rsidR="005F49CB" w:rsidRDefault="005F49CB" w:rsidP="005F49CB">
          <w:pPr>
            <w:pStyle w:val="3E6A3EB31C9142CE9312D6A32A0B3272"/>
          </w:pPr>
          <w:r>
            <w:rPr>
              <w:rFonts w:ascii="Arial" w:hAnsi="Arial" w:cs="Arial"/>
              <w:color w:val="000000"/>
              <w:sz w:val="20"/>
              <w:szCs w:val="20"/>
            </w:rPr>
            <w:t xml:space="preserve"> </w:t>
          </w:r>
        </w:p>
      </w:docPartBody>
    </w:docPart>
    <w:docPart>
      <w:docPartPr>
        <w:name w:val="CD37546FE80843F3915C324076C1A330"/>
        <w:category>
          <w:name w:val="General"/>
          <w:gallery w:val="placeholder"/>
        </w:category>
        <w:types>
          <w:type w:val="bbPlcHdr"/>
        </w:types>
        <w:behaviors>
          <w:behavior w:val="content"/>
        </w:behaviors>
        <w:guid w:val="{16C02D64-9234-4149-9090-76FED75BDCFC}"/>
      </w:docPartPr>
      <w:docPartBody>
        <w:p w:rsidR="005F49CB" w:rsidRDefault="005F49CB" w:rsidP="005F49CB">
          <w:pPr>
            <w:pStyle w:val="CD37546FE80843F3915C324076C1A330"/>
          </w:pPr>
          <w:r>
            <w:rPr>
              <w:rFonts w:ascii="Arial" w:hAnsi="Arial" w:cs="Arial"/>
              <w:color w:val="000000"/>
              <w:sz w:val="20"/>
              <w:szCs w:val="20"/>
            </w:rPr>
            <w:t xml:space="preserve"> </w:t>
          </w:r>
        </w:p>
      </w:docPartBody>
    </w:docPart>
    <w:docPart>
      <w:docPartPr>
        <w:name w:val="901BAC724BC6498CBD0CFBF633636B86"/>
        <w:category>
          <w:name w:val="General"/>
          <w:gallery w:val="placeholder"/>
        </w:category>
        <w:types>
          <w:type w:val="bbPlcHdr"/>
        </w:types>
        <w:behaviors>
          <w:behavior w:val="content"/>
        </w:behaviors>
        <w:guid w:val="{23BE8471-4733-4C1D-AF05-38FCE5B15D05}"/>
      </w:docPartPr>
      <w:docPartBody>
        <w:p w:rsidR="005F49CB" w:rsidRDefault="005F49CB" w:rsidP="005F49CB">
          <w:pPr>
            <w:pStyle w:val="901BAC724BC6498CBD0CFBF633636B86"/>
          </w:pPr>
          <w:r>
            <w:rPr>
              <w:rFonts w:ascii="Arial" w:hAnsi="Arial" w:cs="Arial"/>
              <w:color w:val="000000"/>
              <w:sz w:val="20"/>
              <w:szCs w:val="20"/>
            </w:rPr>
            <w:t xml:space="preserve"> </w:t>
          </w:r>
        </w:p>
      </w:docPartBody>
    </w:docPart>
    <w:docPart>
      <w:docPartPr>
        <w:name w:val="227CC077ACDE495BBC30EA1802B6A35D"/>
        <w:category>
          <w:name w:val="General"/>
          <w:gallery w:val="placeholder"/>
        </w:category>
        <w:types>
          <w:type w:val="bbPlcHdr"/>
        </w:types>
        <w:behaviors>
          <w:behavior w:val="content"/>
        </w:behaviors>
        <w:guid w:val="{90E0AE76-82FF-499B-8CAE-5D1FA18D0B23}"/>
      </w:docPartPr>
      <w:docPartBody>
        <w:p w:rsidR="005F49CB" w:rsidRDefault="005F49CB" w:rsidP="005F49CB">
          <w:pPr>
            <w:pStyle w:val="227CC077ACDE495BBC30EA1802B6A35D"/>
          </w:pPr>
          <w:r>
            <w:rPr>
              <w:rFonts w:ascii="Arial" w:hAnsi="Arial" w:cs="Arial"/>
              <w:color w:val="000000"/>
              <w:sz w:val="20"/>
              <w:szCs w:val="20"/>
            </w:rPr>
            <w:t xml:space="preserve"> </w:t>
          </w:r>
        </w:p>
      </w:docPartBody>
    </w:docPart>
    <w:docPart>
      <w:docPartPr>
        <w:name w:val="3B5ECDDACF36456AACEF089C96FF74FE"/>
        <w:category>
          <w:name w:val="General"/>
          <w:gallery w:val="placeholder"/>
        </w:category>
        <w:types>
          <w:type w:val="bbPlcHdr"/>
        </w:types>
        <w:behaviors>
          <w:behavior w:val="content"/>
        </w:behaviors>
        <w:guid w:val="{0DA21E6A-8A64-4076-9C04-6CB18AB0C8A2}"/>
      </w:docPartPr>
      <w:docPartBody>
        <w:p w:rsidR="005F49CB" w:rsidRDefault="005F49CB" w:rsidP="005F49CB">
          <w:pPr>
            <w:pStyle w:val="3B5ECDDACF36456AACEF089C96FF74FE"/>
          </w:pPr>
          <w:r>
            <w:rPr>
              <w:rFonts w:ascii="Arial" w:hAnsi="Arial" w:cs="Arial"/>
              <w:color w:val="000000"/>
              <w:sz w:val="20"/>
              <w:szCs w:val="20"/>
            </w:rPr>
            <w:t xml:space="preserve"> </w:t>
          </w:r>
        </w:p>
      </w:docPartBody>
    </w:docPart>
    <w:docPart>
      <w:docPartPr>
        <w:name w:val="EA159D5E198749FBAD631CD48DDBADD6"/>
        <w:category>
          <w:name w:val="General"/>
          <w:gallery w:val="placeholder"/>
        </w:category>
        <w:types>
          <w:type w:val="bbPlcHdr"/>
        </w:types>
        <w:behaviors>
          <w:behavior w:val="content"/>
        </w:behaviors>
        <w:guid w:val="{23C9B0D8-8129-45CB-8350-A5B690CCA3B4}"/>
      </w:docPartPr>
      <w:docPartBody>
        <w:p w:rsidR="005F49CB" w:rsidRDefault="005F49CB" w:rsidP="005F49CB">
          <w:pPr>
            <w:pStyle w:val="EA159D5E198749FBAD631CD48DDBADD6"/>
          </w:pPr>
          <w:r>
            <w:rPr>
              <w:rFonts w:ascii="Arial" w:hAnsi="Arial" w:cs="Arial"/>
              <w:color w:val="000000"/>
              <w:sz w:val="20"/>
              <w:szCs w:val="20"/>
            </w:rPr>
            <w:t xml:space="preserve"> </w:t>
          </w:r>
        </w:p>
      </w:docPartBody>
    </w:docPart>
    <w:docPart>
      <w:docPartPr>
        <w:name w:val="13E96C4D97324B58BB7756E9683FAFFF"/>
        <w:category>
          <w:name w:val="General"/>
          <w:gallery w:val="placeholder"/>
        </w:category>
        <w:types>
          <w:type w:val="bbPlcHdr"/>
        </w:types>
        <w:behaviors>
          <w:behavior w:val="content"/>
        </w:behaviors>
        <w:guid w:val="{2683F4B5-0E93-41B4-9CC1-9C369BC46FD6}"/>
      </w:docPartPr>
      <w:docPartBody>
        <w:p w:rsidR="005F49CB" w:rsidRDefault="005F49CB" w:rsidP="005F49CB">
          <w:pPr>
            <w:pStyle w:val="13E96C4D97324B58BB7756E9683FAFFF"/>
          </w:pPr>
          <w:r>
            <w:rPr>
              <w:rFonts w:ascii="Arial" w:hAnsi="Arial" w:cs="Arial"/>
              <w:color w:val="000000"/>
              <w:sz w:val="20"/>
              <w:szCs w:val="20"/>
            </w:rPr>
            <w:t xml:space="preserve"> </w:t>
          </w:r>
        </w:p>
      </w:docPartBody>
    </w:docPart>
    <w:docPart>
      <w:docPartPr>
        <w:name w:val="EAAB3A52FD9A46C7901449BBF966A09C"/>
        <w:category>
          <w:name w:val="General"/>
          <w:gallery w:val="placeholder"/>
        </w:category>
        <w:types>
          <w:type w:val="bbPlcHdr"/>
        </w:types>
        <w:behaviors>
          <w:behavior w:val="content"/>
        </w:behaviors>
        <w:guid w:val="{7AE05685-B26C-4440-A50F-26DB73004A3A}"/>
      </w:docPartPr>
      <w:docPartBody>
        <w:p w:rsidR="005F49CB" w:rsidRDefault="005F49CB" w:rsidP="005F49CB">
          <w:pPr>
            <w:pStyle w:val="EAAB3A52FD9A46C7901449BBF966A09C"/>
          </w:pPr>
          <w:r>
            <w:rPr>
              <w:rFonts w:ascii="Arial" w:hAnsi="Arial" w:cs="Arial"/>
              <w:color w:val="000000"/>
              <w:sz w:val="20"/>
              <w:szCs w:val="20"/>
            </w:rPr>
            <w:t xml:space="preserve"> </w:t>
          </w:r>
        </w:p>
      </w:docPartBody>
    </w:docPart>
    <w:docPart>
      <w:docPartPr>
        <w:name w:val="519E8177E89D48228F96CC8224C4F7CC"/>
        <w:category>
          <w:name w:val="General"/>
          <w:gallery w:val="placeholder"/>
        </w:category>
        <w:types>
          <w:type w:val="bbPlcHdr"/>
        </w:types>
        <w:behaviors>
          <w:behavior w:val="content"/>
        </w:behaviors>
        <w:guid w:val="{E48EE80F-8AE7-4CDF-8166-AB3C52F3395D}"/>
      </w:docPartPr>
      <w:docPartBody>
        <w:p w:rsidR="00E308D4" w:rsidRDefault="00943CD5" w:rsidP="00943CD5">
          <w:pPr>
            <w:pStyle w:val="519E8177E89D48228F96CC8224C4F7CC"/>
          </w:pPr>
          <w:r>
            <w:rPr>
              <w:rStyle w:val="PlaceholderText"/>
            </w:rPr>
            <w:t>Nositelji i suradnici</w:t>
          </w:r>
        </w:p>
      </w:docPartBody>
    </w:docPart>
    <w:docPart>
      <w:docPartPr>
        <w:name w:val="7BBD1A1EEE5E4B77903BF2E085859A95"/>
        <w:category>
          <w:name w:val="General"/>
          <w:gallery w:val="placeholder"/>
        </w:category>
        <w:types>
          <w:type w:val="bbPlcHdr"/>
        </w:types>
        <w:behaviors>
          <w:behavior w:val="content"/>
        </w:behaviors>
        <w:guid w:val="{28E0A83E-1A57-40DA-87BB-58C8EDFAFD22}"/>
      </w:docPartPr>
      <w:docPartBody>
        <w:p w:rsidR="00E308D4" w:rsidRDefault="00943CD5" w:rsidP="00943CD5">
          <w:pPr>
            <w:pStyle w:val="7BBD1A1EEE5E4B77903BF2E085859A95"/>
          </w:pPr>
          <w:r>
            <w:rPr>
              <w:rStyle w:val="PlaceholderText"/>
            </w:rPr>
            <w:t>Semestar</w:t>
          </w:r>
        </w:p>
      </w:docPartBody>
    </w:docPart>
    <w:docPart>
      <w:docPartPr>
        <w:name w:val="DFD9BDDC14DE4024A51C53DBEFD24B59"/>
        <w:category>
          <w:name w:val="General"/>
          <w:gallery w:val="placeholder"/>
        </w:category>
        <w:types>
          <w:type w:val="bbPlcHdr"/>
        </w:types>
        <w:behaviors>
          <w:behavior w:val="content"/>
        </w:behaviors>
        <w:guid w:val="{8CC82CD8-CC41-44E1-802F-87CBAE9B94A5}"/>
      </w:docPartPr>
      <w:docPartBody>
        <w:p w:rsidR="00E308D4" w:rsidRDefault="00943CD5" w:rsidP="00943CD5">
          <w:pPr>
            <w:pStyle w:val="DFD9BDDC14DE4024A51C53DBEFD24B59"/>
          </w:pPr>
          <w:r>
            <w:rPr>
              <w:rStyle w:val="PlaceholderText"/>
            </w:rPr>
            <w:t>Naziv predmeta</w:t>
          </w:r>
        </w:p>
      </w:docPartBody>
    </w:docPart>
    <w:docPart>
      <w:docPartPr>
        <w:name w:val="FF4BA21C98404362A58515A7BBDEA2B9"/>
        <w:category>
          <w:name w:val="General"/>
          <w:gallery w:val="placeholder"/>
        </w:category>
        <w:types>
          <w:type w:val="bbPlcHdr"/>
        </w:types>
        <w:behaviors>
          <w:behavior w:val="content"/>
        </w:behaviors>
        <w:guid w:val="{E5028760-09C8-4A7B-A820-AEBBB82EB7EA}"/>
      </w:docPartPr>
      <w:docPartBody>
        <w:p w:rsidR="00E308D4" w:rsidRDefault="00943CD5" w:rsidP="00943CD5">
          <w:pPr>
            <w:pStyle w:val="FF4BA21C98404362A58515A7BBDEA2B9"/>
          </w:pPr>
          <w:r>
            <w:rPr>
              <w:rStyle w:val="PlaceholderText"/>
            </w:rPr>
            <w:t>ECTS bodovi</w:t>
          </w:r>
        </w:p>
      </w:docPartBody>
    </w:docPart>
    <w:docPart>
      <w:docPartPr>
        <w:name w:val="6C2A15A65D6A419583E97282EE1714A8"/>
        <w:category>
          <w:name w:val="General"/>
          <w:gallery w:val="placeholder"/>
        </w:category>
        <w:types>
          <w:type w:val="bbPlcHdr"/>
        </w:types>
        <w:behaviors>
          <w:behavior w:val="content"/>
        </w:behaviors>
        <w:guid w:val="{79C5E959-1390-4FEE-A6B3-D3A0F90EFA9F}"/>
      </w:docPartPr>
      <w:docPartBody>
        <w:p w:rsidR="00E308D4" w:rsidRDefault="00943CD5" w:rsidP="00943CD5">
          <w:pPr>
            <w:pStyle w:val="6C2A15A65D6A419583E97282EE1714A8"/>
          </w:pPr>
          <w:r>
            <w:rPr>
              <w:rStyle w:val="PlaceholderText"/>
            </w:rPr>
            <w:t>Šifra predmeta</w:t>
          </w:r>
        </w:p>
      </w:docPartBody>
    </w:docPart>
    <w:docPart>
      <w:docPartPr>
        <w:name w:val="E11D1452C0EE49A39A7A54D01958D328"/>
        <w:category>
          <w:name w:val="General"/>
          <w:gallery w:val="placeholder"/>
        </w:category>
        <w:types>
          <w:type w:val="bbPlcHdr"/>
        </w:types>
        <w:behaviors>
          <w:behavior w:val="content"/>
        </w:behaviors>
        <w:guid w:val="{C9C7A77F-420E-4603-A888-EF326A8022D4}"/>
      </w:docPartPr>
      <w:docPartBody>
        <w:p w:rsidR="00E308D4" w:rsidRDefault="00943CD5" w:rsidP="00943CD5">
          <w:pPr>
            <w:pStyle w:val="E11D1452C0EE49A39A7A54D01958D328"/>
          </w:pPr>
          <w:r>
            <w:rPr>
              <w:rStyle w:val="PlaceholderText"/>
            </w:rPr>
            <w:t>Broj sati</w:t>
          </w:r>
        </w:p>
      </w:docPartBody>
    </w:docPart>
    <w:docPart>
      <w:docPartPr>
        <w:name w:val="2EE62097C8D04805A6A5A2B8E7983B78"/>
        <w:category>
          <w:name w:val="General"/>
          <w:gallery w:val="placeholder"/>
        </w:category>
        <w:types>
          <w:type w:val="bbPlcHdr"/>
        </w:types>
        <w:behaviors>
          <w:behavior w:val="content"/>
        </w:behaviors>
        <w:guid w:val="{26074101-2879-4BD7-AE89-87B23F3E7CBF}"/>
      </w:docPartPr>
      <w:docPartBody>
        <w:p w:rsidR="00E308D4" w:rsidRDefault="00943CD5" w:rsidP="00943CD5">
          <w:pPr>
            <w:pStyle w:val="2EE62097C8D04805A6A5A2B8E7983B78"/>
          </w:pPr>
          <w:r>
            <w:rPr>
              <w:rStyle w:val="PlaceholderText"/>
            </w:rPr>
            <w:t>Studijski program</w:t>
          </w:r>
        </w:p>
      </w:docPartBody>
    </w:docPart>
    <w:docPart>
      <w:docPartPr>
        <w:name w:val="C4736B0B434942ACBD03EB677937A26F"/>
        <w:category>
          <w:name w:val="General"/>
          <w:gallery w:val="placeholder"/>
        </w:category>
        <w:types>
          <w:type w:val="bbPlcHdr"/>
        </w:types>
        <w:behaviors>
          <w:behavior w:val="content"/>
        </w:behaviors>
        <w:guid w:val="{49BEFEFC-E40D-4EAA-9BB4-46E7AA63D2C6}"/>
      </w:docPartPr>
      <w:docPartBody>
        <w:p w:rsidR="00E308D4" w:rsidRDefault="00943CD5" w:rsidP="00943CD5">
          <w:pPr>
            <w:pStyle w:val="C4736B0B434942ACBD03EB677937A26F"/>
          </w:pPr>
          <w:r>
            <w:rPr>
              <w:rStyle w:val="PlaceholderText"/>
            </w:rPr>
            <w:t>Broj studenata</w:t>
          </w:r>
        </w:p>
      </w:docPartBody>
    </w:docPart>
    <w:docPart>
      <w:docPartPr>
        <w:name w:val="D3710DD24AD9410BB416F1059CF37AF7"/>
        <w:category>
          <w:name w:val="General"/>
          <w:gallery w:val="placeholder"/>
        </w:category>
        <w:types>
          <w:type w:val="bbPlcHdr"/>
        </w:types>
        <w:behaviors>
          <w:behavior w:val="content"/>
        </w:behaviors>
        <w:guid w:val="{A413E2A1-B25D-4AF5-92B2-D1E0D86DD11D}"/>
      </w:docPartPr>
      <w:docPartBody>
        <w:p w:rsidR="00E308D4" w:rsidRDefault="00943CD5" w:rsidP="00943CD5">
          <w:pPr>
            <w:pStyle w:val="D3710DD24AD9410BB416F1059CF37AF7"/>
          </w:pPr>
          <w:r>
            <w:rPr>
              <w:rStyle w:val="PlaceholderText"/>
            </w:rPr>
            <w:t>Status predmeta</w:t>
          </w:r>
        </w:p>
      </w:docPartBody>
    </w:docPart>
    <w:docPart>
      <w:docPartPr>
        <w:name w:val="8923C2B0749445A692A3DA3EEACFF462"/>
        <w:category>
          <w:name w:val="General"/>
          <w:gallery w:val="placeholder"/>
        </w:category>
        <w:types>
          <w:type w:val="bbPlcHdr"/>
        </w:types>
        <w:behaviors>
          <w:behavior w:val="content"/>
        </w:behaviors>
        <w:guid w:val="{BD4E3B61-356D-40E4-9DF3-2070B45B8B9F}"/>
      </w:docPartPr>
      <w:docPartBody>
        <w:p w:rsidR="00E308D4" w:rsidRDefault="00943CD5" w:rsidP="00943CD5">
          <w:pPr>
            <w:pStyle w:val="8923C2B0749445A692A3DA3EEACFF462"/>
          </w:pPr>
          <w:r>
            <w:rPr>
              <w:rStyle w:val="PlaceholderText"/>
            </w:rPr>
            <w:t>Razina e-učenja</w:t>
          </w:r>
        </w:p>
      </w:docPartBody>
    </w:docPart>
    <w:docPart>
      <w:docPartPr>
        <w:name w:val="DCEF48AD6C8448A9A61EF068939FB483"/>
        <w:category>
          <w:name w:val="General"/>
          <w:gallery w:val="placeholder"/>
        </w:category>
        <w:types>
          <w:type w:val="bbPlcHdr"/>
        </w:types>
        <w:behaviors>
          <w:behavior w:val="content"/>
        </w:behaviors>
        <w:guid w:val="{FE296E02-F5DF-4B09-A47B-0C18AE5F5510}"/>
      </w:docPartPr>
      <w:docPartBody>
        <w:p w:rsidR="00E308D4" w:rsidRDefault="00943CD5" w:rsidP="00943CD5">
          <w:pPr>
            <w:pStyle w:val="DCEF48AD6C8448A9A61EF068939FB483"/>
          </w:pPr>
          <w:r>
            <w:rPr>
              <w:rStyle w:val="PlaceholderText"/>
            </w:rPr>
            <w:t>On-line</w:t>
          </w:r>
        </w:p>
      </w:docPartBody>
    </w:docPart>
    <w:docPart>
      <w:docPartPr>
        <w:name w:val="874DF7E6593C4CEB86FE994004F42E36"/>
        <w:category>
          <w:name w:val="General"/>
          <w:gallery w:val="placeholder"/>
        </w:category>
        <w:types>
          <w:type w:val="bbPlcHdr"/>
        </w:types>
        <w:behaviors>
          <w:behavior w:val="content"/>
        </w:behaviors>
        <w:guid w:val="{09F46C8B-BA06-4BA7-A824-929C73EBD38D}"/>
      </w:docPartPr>
      <w:docPartBody>
        <w:p w:rsidR="00E308D4" w:rsidRDefault="00943CD5" w:rsidP="00943CD5">
          <w:pPr>
            <w:pStyle w:val="874DF7E6593C4CEB86FE994004F42E36"/>
          </w:pPr>
          <w:r>
            <w:rPr>
              <w:rStyle w:val="PlaceholderText"/>
            </w:rPr>
            <w:t>Mjesto izvođenja</w:t>
          </w:r>
        </w:p>
      </w:docPartBody>
    </w:docPart>
    <w:docPart>
      <w:docPartPr>
        <w:name w:val="68D25B9B858B497485987E8C387F8791"/>
        <w:category>
          <w:name w:val="General"/>
          <w:gallery w:val="placeholder"/>
        </w:category>
        <w:types>
          <w:type w:val="bbPlcHdr"/>
        </w:types>
        <w:behaviors>
          <w:behavior w:val="content"/>
        </w:behaviors>
        <w:guid w:val="{23BDED2B-E641-4C5F-A0C6-FBFEBA8658DE}"/>
      </w:docPartPr>
      <w:docPartBody>
        <w:p w:rsidR="00E308D4" w:rsidRDefault="00943CD5" w:rsidP="00943CD5">
          <w:pPr>
            <w:pStyle w:val="68D25B9B858B497485987E8C387F8791"/>
          </w:pPr>
          <w:r>
            <w:rPr>
              <w:rStyle w:val="PlaceholderText"/>
            </w:rPr>
            <w:t>Jezik izvođenja</w:t>
          </w:r>
        </w:p>
      </w:docPartBody>
    </w:docPart>
    <w:docPart>
      <w:docPartPr>
        <w:name w:val="1DD9F4EA9276495C829F728672D04214"/>
        <w:category>
          <w:name w:val="General"/>
          <w:gallery w:val="placeholder"/>
        </w:category>
        <w:types>
          <w:type w:val="bbPlcHdr"/>
        </w:types>
        <w:behaviors>
          <w:behavior w:val="content"/>
        </w:behaviors>
        <w:guid w:val="{9E6962CA-9E5B-401F-B6CB-E0ABC98355B5}"/>
      </w:docPartPr>
      <w:docPartBody>
        <w:p w:rsidR="00E308D4" w:rsidRDefault="00943CD5" w:rsidP="00943CD5">
          <w:pPr>
            <w:pStyle w:val="1DD9F4EA9276495C829F728672D04214"/>
          </w:pPr>
          <w:r>
            <w:rPr>
              <w:rStyle w:val="PlaceholderText"/>
            </w:rPr>
            <w:t>Godina studija</w:t>
          </w:r>
        </w:p>
      </w:docPartBody>
    </w:docPart>
    <w:docPart>
      <w:docPartPr>
        <w:name w:val="F080655E24124A2BBF63AD81340A09A2"/>
        <w:category>
          <w:name w:val="General"/>
          <w:gallery w:val="placeholder"/>
        </w:category>
        <w:types>
          <w:type w:val="bbPlcHdr"/>
        </w:types>
        <w:behaviors>
          <w:behavior w:val="content"/>
        </w:behaviors>
        <w:guid w:val="{8D7B99DA-089D-4467-BF7E-CB1D8FE83AC2}"/>
      </w:docPartPr>
      <w:docPartBody>
        <w:p w:rsidR="00E308D4" w:rsidRDefault="00943CD5" w:rsidP="00943CD5">
          <w:pPr>
            <w:pStyle w:val="F080655E24124A2BBF63AD81340A09A2"/>
          </w:pPr>
          <w:r>
            <w:rPr>
              <w:rStyle w:val="PlaceholderText"/>
            </w:rPr>
            <w:t>Engleski jezik</w:t>
          </w:r>
        </w:p>
      </w:docPartBody>
    </w:docPart>
    <w:docPart>
      <w:docPartPr>
        <w:name w:val="E67A22E7E5A84435AFB12F06204FEADF"/>
        <w:category>
          <w:name w:val="General"/>
          <w:gallery w:val="placeholder"/>
        </w:category>
        <w:types>
          <w:type w:val="bbPlcHdr"/>
        </w:types>
        <w:behaviors>
          <w:behavior w:val="content"/>
        </w:behaviors>
        <w:guid w:val="{27E753E1-6FE5-4944-B02B-CB05658E4F1A}"/>
      </w:docPartPr>
      <w:docPartBody>
        <w:p w:rsidR="00E308D4" w:rsidRDefault="00943CD5" w:rsidP="00943CD5">
          <w:pPr>
            <w:pStyle w:val="E67A22E7E5A84435AFB12F06204FEADF"/>
          </w:pPr>
          <w:r>
            <w:rPr>
              <w:rStyle w:val="PlaceholderText"/>
            </w:rPr>
            <w:t>Ciljevi predmeta</w:t>
          </w:r>
        </w:p>
      </w:docPartBody>
    </w:docPart>
    <w:docPart>
      <w:docPartPr>
        <w:name w:val="16B65B09540D444C89C0A946AA38A772"/>
        <w:category>
          <w:name w:val="General"/>
          <w:gallery w:val="placeholder"/>
        </w:category>
        <w:types>
          <w:type w:val="bbPlcHdr"/>
        </w:types>
        <w:behaviors>
          <w:behavior w:val="content"/>
        </w:behaviors>
        <w:guid w:val="{527D90EC-6B12-4543-8634-81B0BD184796}"/>
      </w:docPartPr>
      <w:docPartBody>
        <w:p w:rsidR="00E308D4" w:rsidRDefault="00943CD5" w:rsidP="00943CD5">
          <w:pPr>
            <w:pStyle w:val="16B65B09540D444C89C0A946AA38A772"/>
          </w:pPr>
          <w:r>
            <w:rPr>
              <w:rStyle w:val="PlaceholderText"/>
            </w:rPr>
            <w:t>Preduvjeti</w:t>
          </w:r>
        </w:p>
      </w:docPartBody>
    </w:docPart>
    <w:docPart>
      <w:docPartPr>
        <w:name w:val="0A81694CE9684ED8965D6B826DE33571"/>
        <w:category>
          <w:name w:val="General"/>
          <w:gallery w:val="placeholder"/>
        </w:category>
        <w:types>
          <w:type w:val="bbPlcHdr"/>
        </w:types>
        <w:behaviors>
          <w:behavior w:val="content"/>
        </w:behaviors>
        <w:guid w:val="{FAD17E74-4AC5-43AF-83E8-C994A40A548C}"/>
      </w:docPartPr>
      <w:docPartBody>
        <w:p w:rsidR="00E308D4" w:rsidRDefault="00E308D4" w:rsidP="00E308D4">
          <w:pPr>
            <w:pStyle w:val="0A81694CE9684ED8965D6B826DE33571"/>
          </w:pPr>
          <w:r>
            <w:rPr>
              <w:rStyle w:val="PlaceholderText"/>
            </w:rPr>
            <w:t>Nositelji i suradnici</w:t>
          </w:r>
        </w:p>
      </w:docPartBody>
    </w:docPart>
    <w:docPart>
      <w:docPartPr>
        <w:name w:val="764EC630430A4D0599C5624800CA4164"/>
        <w:category>
          <w:name w:val="General"/>
          <w:gallery w:val="placeholder"/>
        </w:category>
        <w:types>
          <w:type w:val="bbPlcHdr"/>
        </w:types>
        <w:behaviors>
          <w:behavior w:val="content"/>
        </w:behaviors>
        <w:guid w:val="{8D763DDA-242E-42AA-BFD6-56B4212AEA58}"/>
      </w:docPartPr>
      <w:docPartBody>
        <w:p w:rsidR="00E308D4" w:rsidRDefault="00E308D4" w:rsidP="00E308D4">
          <w:pPr>
            <w:pStyle w:val="764EC630430A4D0599C5624800CA4164"/>
          </w:pPr>
          <w:r>
            <w:rPr>
              <w:rStyle w:val="PlaceholderText"/>
            </w:rPr>
            <w:t>Semestar</w:t>
          </w:r>
        </w:p>
      </w:docPartBody>
    </w:docPart>
    <w:docPart>
      <w:docPartPr>
        <w:name w:val="E0652127B6484CF5915F10B482323660"/>
        <w:category>
          <w:name w:val="General"/>
          <w:gallery w:val="placeholder"/>
        </w:category>
        <w:types>
          <w:type w:val="bbPlcHdr"/>
        </w:types>
        <w:behaviors>
          <w:behavior w:val="content"/>
        </w:behaviors>
        <w:guid w:val="{25873389-C691-49C6-8879-83AFDE0BD7DB}"/>
      </w:docPartPr>
      <w:docPartBody>
        <w:p w:rsidR="00E308D4" w:rsidRDefault="00E308D4" w:rsidP="00E308D4">
          <w:pPr>
            <w:pStyle w:val="E0652127B6484CF5915F10B482323660"/>
          </w:pPr>
          <w:r>
            <w:rPr>
              <w:rStyle w:val="PlaceholderText"/>
            </w:rPr>
            <w:t>Naziv predmeta</w:t>
          </w:r>
        </w:p>
      </w:docPartBody>
    </w:docPart>
    <w:docPart>
      <w:docPartPr>
        <w:name w:val="31DB8803781347B58154CB2FB29699E8"/>
        <w:category>
          <w:name w:val="General"/>
          <w:gallery w:val="placeholder"/>
        </w:category>
        <w:types>
          <w:type w:val="bbPlcHdr"/>
        </w:types>
        <w:behaviors>
          <w:behavior w:val="content"/>
        </w:behaviors>
        <w:guid w:val="{186654E6-8A30-422B-A4F4-4832DEF4E420}"/>
      </w:docPartPr>
      <w:docPartBody>
        <w:p w:rsidR="00E308D4" w:rsidRDefault="00E308D4" w:rsidP="00E308D4">
          <w:pPr>
            <w:pStyle w:val="31DB8803781347B58154CB2FB29699E8"/>
          </w:pPr>
          <w:r>
            <w:rPr>
              <w:rStyle w:val="PlaceholderText"/>
            </w:rPr>
            <w:t>ECTS bodovi</w:t>
          </w:r>
        </w:p>
      </w:docPartBody>
    </w:docPart>
    <w:docPart>
      <w:docPartPr>
        <w:name w:val="C5B37B091408417CAA55196B131451CF"/>
        <w:category>
          <w:name w:val="General"/>
          <w:gallery w:val="placeholder"/>
        </w:category>
        <w:types>
          <w:type w:val="bbPlcHdr"/>
        </w:types>
        <w:behaviors>
          <w:behavior w:val="content"/>
        </w:behaviors>
        <w:guid w:val="{B741DF14-B243-4989-9DC0-FF2F14758F2D}"/>
      </w:docPartPr>
      <w:docPartBody>
        <w:p w:rsidR="00E308D4" w:rsidRDefault="00E308D4" w:rsidP="00E308D4">
          <w:pPr>
            <w:pStyle w:val="C5B37B091408417CAA55196B131451CF"/>
          </w:pPr>
          <w:r>
            <w:rPr>
              <w:rStyle w:val="PlaceholderText"/>
            </w:rPr>
            <w:t>Šifra predmeta</w:t>
          </w:r>
        </w:p>
      </w:docPartBody>
    </w:docPart>
    <w:docPart>
      <w:docPartPr>
        <w:name w:val="56A7B5AF574740FA97C731DA28A2745A"/>
        <w:category>
          <w:name w:val="General"/>
          <w:gallery w:val="placeholder"/>
        </w:category>
        <w:types>
          <w:type w:val="bbPlcHdr"/>
        </w:types>
        <w:behaviors>
          <w:behavior w:val="content"/>
        </w:behaviors>
        <w:guid w:val="{A8889B57-CAFA-4010-A5D2-E1B31729BCAC}"/>
      </w:docPartPr>
      <w:docPartBody>
        <w:p w:rsidR="00E308D4" w:rsidRDefault="00E308D4" w:rsidP="00E308D4">
          <w:pPr>
            <w:pStyle w:val="56A7B5AF574740FA97C731DA28A2745A"/>
          </w:pPr>
          <w:r>
            <w:rPr>
              <w:rStyle w:val="PlaceholderText"/>
            </w:rPr>
            <w:t>Broj sati</w:t>
          </w:r>
        </w:p>
      </w:docPartBody>
    </w:docPart>
    <w:docPart>
      <w:docPartPr>
        <w:name w:val="86D7A3E9A8CA42FD8F9473F3DA6EB7D3"/>
        <w:category>
          <w:name w:val="General"/>
          <w:gallery w:val="placeholder"/>
        </w:category>
        <w:types>
          <w:type w:val="bbPlcHdr"/>
        </w:types>
        <w:behaviors>
          <w:behavior w:val="content"/>
        </w:behaviors>
        <w:guid w:val="{F59D5DE5-7752-4CA8-B291-26B2841F1A03}"/>
      </w:docPartPr>
      <w:docPartBody>
        <w:p w:rsidR="00E308D4" w:rsidRDefault="00E308D4" w:rsidP="00E308D4">
          <w:pPr>
            <w:pStyle w:val="86D7A3E9A8CA42FD8F9473F3DA6EB7D3"/>
          </w:pPr>
          <w:r>
            <w:rPr>
              <w:rStyle w:val="PlaceholderText"/>
            </w:rPr>
            <w:t>Studijski program</w:t>
          </w:r>
        </w:p>
      </w:docPartBody>
    </w:docPart>
    <w:docPart>
      <w:docPartPr>
        <w:name w:val="915C699577824D5E809A6CF4CE22F7DA"/>
        <w:category>
          <w:name w:val="General"/>
          <w:gallery w:val="placeholder"/>
        </w:category>
        <w:types>
          <w:type w:val="bbPlcHdr"/>
        </w:types>
        <w:behaviors>
          <w:behavior w:val="content"/>
        </w:behaviors>
        <w:guid w:val="{A3655170-2DF7-4E7C-BD1B-D3B15CFA9D82}"/>
      </w:docPartPr>
      <w:docPartBody>
        <w:p w:rsidR="00E308D4" w:rsidRDefault="00E308D4" w:rsidP="00E308D4">
          <w:pPr>
            <w:pStyle w:val="915C699577824D5E809A6CF4CE22F7DA"/>
          </w:pPr>
          <w:r>
            <w:rPr>
              <w:rStyle w:val="PlaceholderText"/>
            </w:rPr>
            <w:t>Broj studenata</w:t>
          </w:r>
        </w:p>
      </w:docPartBody>
    </w:docPart>
    <w:docPart>
      <w:docPartPr>
        <w:name w:val="9CF4D29FA588413ABEC7FEA31E2B44A9"/>
        <w:category>
          <w:name w:val="General"/>
          <w:gallery w:val="placeholder"/>
        </w:category>
        <w:types>
          <w:type w:val="bbPlcHdr"/>
        </w:types>
        <w:behaviors>
          <w:behavior w:val="content"/>
        </w:behaviors>
        <w:guid w:val="{3A30E265-8BA9-4C30-8B72-3DB97D90F414}"/>
      </w:docPartPr>
      <w:docPartBody>
        <w:p w:rsidR="00E308D4" w:rsidRDefault="00E308D4" w:rsidP="00E308D4">
          <w:pPr>
            <w:pStyle w:val="9CF4D29FA588413ABEC7FEA31E2B44A9"/>
          </w:pPr>
          <w:r>
            <w:rPr>
              <w:rStyle w:val="PlaceholderText"/>
            </w:rPr>
            <w:t>Status predmeta</w:t>
          </w:r>
        </w:p>
      </w:docPartBody>
    </w:docPart>
    <w:docPart>
      <w:docPartPr>
        <w:name w:val="83907DABFA194A1C9D1CA8F3E3EA1F1F"/>
        <w:category>
          <w:name w:val="General"/>
          <w:gallery w:val="placeholder"/>
        </w:category>
        <w:types>
          <w:type w:val="bbPlcHdr"/>
        </w:types>
        <w:behaviors>
          <w:behavior w:val="content"/>
        </w:behaviors>
        <w:guid w:val="{660B5249-C493-4648-AD93-B48A4E09A425}"/>
      </w:docPartPr>
      <w:docPartBody>
        <w:p w:rsidR="00E308D4" w:rsidRDefault="00E308D4" w:rsidP="00E308D4">
          <w:pPr>
            <w:pStyle w:val="83907DABFA194A1C9D1CA8F3E3EA1F1F"/>
          </w:pPr>
          <w:r>
            <w:rPr>
              <w:rStyle w:val="PlaceholderText"/>
            </w:rPr>
            <w:t>Razina e-učenja</w:t>
          </w:r>
        </w:p>
      </w:docPartBody>
    </w:docPart>
    <w:docPart>
      <w:docPartPr>
        <w:name w:val="6786B79100F1456BBA4051AE7D186744"/>
        <w:category>
          <w:name w:val="General"/>
          <w:gallery w:val="placeholder"/>
        </w:category>
        <w:types>
          <w:type w:val="bbPlcHdr"/>
        </w:types>
        <w:behaviors>
          <w:behavior w:val="content"/>
        </w:behaviors>
        <w:guid w:val="{44A407E7-7C7E-4893-908B-6CB8365D09BA}"/>
      </w:docPartPr>
      <w:docPartBody>
        <w:p w:rsidR="00E308D4" w:rsidRDefault="00E308D4" w:rsidP="00E308D4">
          <w:pPr>
            <w:pStyle w:val="6786B79100F1456BBA4051AE7D186744"/>
          </w:pPr>
          <w:r>
            <w:rPr>
              <w:rStyle w:val="PlaceholderText"/>
            </w:rPr>
            <w:t>On-line</w:t>
          </w:r>
        </w:p>
      </w:docPartBody>
    </w:docPart>
    <w:docPart>
      <w:docPartPr>
        <w:name w:val="3D5E4A497D054B6AACF6FD8420945F1B"/>
        <w:category>
          <w:name w:val="General"/>
          <w:gallery w:val="placeholder"/>
        </w:category>
        <w:types>
          <w:type w:val="bbPlcHdr"/>
        </w:types>
        <w:behaviors>
          <w:behavior w:val="content"/>
        </w:behaviors>
        <w:guid w:val="{83AC17A9-DC4B-41DB-85FD-C782C1B632DB}"/>
      </w:docPartPr>
      <w:docPartBody>
        <w:p w:rsidR="00E308D4" w:rsidRDefault="00E308D4" w:rsidP="00E308D4">
          <w:pPr>
            <w:pStyle w:val="3D5E4A497D054B6AACF6FD8420945F1B"/>
          </w:pPr>
          <w:r>
            <w:rPr>
              <w:rStyle w:val="PlaceholderText"/>
            </w:rPr>
            <w:t>Mjesto izvođenja</w:t>
          </w:r>
        </w:p>
      </w:docPartBody>
    </w:docPart>
    <w:docPart>
      <w:docPartPr>
        <w:name w:val="4933A42B705D42ED89773701700F332C"/>
        <w:category>
          <w:name w:val="General"/>
          <w:gallery w:val="placeholder"/>
        </w:category>
        <w:types>
          <w:type w:val="bbPlcHdr"/>
        </w:types>
        <w:behaviors>
          <w:behavior w:val="content"/>
        </w:behaviors>
        <w:guid w:val="{351B8703-9CF2-41BC-89EC-4D2957D3C066}"/>
      </w:docPartPr>
      <w:docPartBody>
        <w:p w:rsidR="00E308D4" w:rsidRDefault="00E308D4" w:rsidP="00E308D4">
          <w:pPr>
            <w:pStyle w:val="4933A42B705D42ED89773701700F332C"/>
          </w:pPr>
          <w:r>
            <w:rPr>
              <w:rStyle w:val="PlaceholderText"/>
            </w:rPr>
            <w:t>Jezik izvođenja</w:t>
          </w:r>
        </w:p>
      </w:docPartBody>
    </w:docPart>
    <w:docPart>
      <w:docPartPr>
        <w:name w:val="A5F09B56C28343298445042AC9230219"/>
        <w:category>
          <w:name w:val="General"/>
          <w:gallery w:val="placeholder"/>
        </w:category>
        <w:types>
          <w:type w:val="bbPlcHdr"/>
        </w:types>
        <w:behaviors>
          <w:behavior w:val="content"/>
        </w:behaviors>
        <w:guid w:val="{B246442B-6914-411A-AF12-F86CB41CBDBA}"/>
      </w:docPartPr>
      <w:docPartBody>
        <w:p w:rsidR="00E308D4" w:rsidRDefault="00E308D4" w:rsidP="00E308D4">
          <w:pPr>
            <w:pStyle w:val="A5F09B56C28343298445042AC9230219"/>
          </w:pPr>
          <w:r>
            <w:rPr>
              <w:rStyle w:val="PlaceholderText"/>
            </w:rPr>
            <w:t>Godina studija</w:t>
          </w:r>
        </w:p>
      </w:docPartBody>
    </w:docPart>
    <w:docPart>
      <w:docPartPr>
        <w:name w:val="3B6EBCB4DA174CBD92CA311C76F77274"/>
        <w:category>
          <w:name w:val="General"/>
          <w:gallery w:val="placeholder"/>
        </w:category>
        <w:types>
          <w:type w:val="bbPlcHdr"/>
        </w:types>
        <w:behaviors>
          <w:behavior w:val="content"/>
        </w:behaviors>
        <w:guid w:val="{599F6A57-7237-49F7-A5DE-214D06CB3357}"/>
      </w:docPartPr>
      <w:docPartBody>
        <w:p w:rsidR="00E308D4" w:rsidRDefault="00E308D4" w:rsidP="00E308D4">
          <w:pPr>
            <w:pStyle w:val="3B6EBCB4DA174CBD92CA311C76F77274"/>
          </w:pPr>
          <w:r>
            <w:rPr>
              <w:rStyle w:val="PlaceholderText"/>
            </w:rPr>
            <w:t>Engleski jezik</w:t>
          </w:r>
        </w:p>
      </w:docPartBody>
    </w:docPart>
    <w:docPart>
      <w:docPartPr>
        <w:name w:val="7F8626A6849D4754A35B25065EF058F4"/>
        <w:category>
          <w:name w:val="General"/>
          <w:gallery w:val="placeholder"/>
        </w:category>
        <w:types>
          <w:type w:val="bbPlcHdr"/>
        </w:types>
        <w:behaviors>
          <w:behavior w:val="content"/>
        </w:behaviors>
        <w:guid w:val="{A614C2C8-32C5-4655-8CD2-98A156FD59B1}"/>
      </w:docPartPr>
      <w:docPartBody>
        <w:p w:rsidR="00E308D4" w:rsidRDefault="00E308D4" w:rsidP="00E308D4">
          <w:pPr>
            <w:pStyle w:val="7F8626A6849D4754A35B25065EF058F4"/>
          </w:pPr>
          <w:r>
            <w:rPr>
              <w:rStyle w:val="PlaceholderText"/>
            </w:rPr>
            <w:t>Ciljevi predmeta</w:t>
          </w:r>
        </w:p>
      </w:docPartBody>
    </w:docPart>
    <w:docPart>
      <w:docPartPr>
        <w:name w:val="E3F98ED0E3AF482E9522166AC9540796"/>
        <w:category>
          <w:name w:val="General"/>
          <w:gallery w:val="placeholder"/>
        </w:category>
        <w:types>
          <w:type w:val="bbPlcHdr"/>
        </w:types>
        <w:behaviors>
          <w:behavior w:val="content"/>
        </w:behaviors>
        <w:guid w:val="{0BD0C199-A97C-4EF5-B7E9-F8FDD70CD0B6}"/>
      </w:docPartPr>
      <w:docPartBody>
        <w:p w:rsidR="00E308D4" w:rsidRDefault="00E308D4" w:rsidP="00E308D4">
          <w:pPr>
            <w:pStyle w:val="E3F98ED0E3AF482E9522166AC9540796"/>
          </w:pPr>
          <w:r>
            <w:rPr>
              <w:rStyle w:val="PlaceholderText"/>
            </w:rPr>
            <w:t>Preduvjeti</w:t>
          </w:r>
        </w:p>
      </w:docPartBody>
    </w:docPart>
    <w:docPart>
      <w:docPartPr>
        <w:name w:val="12F7BF3B9F6D4D21B2935B01D1A55FC4"/>
        <w:category>
          <w:name w:val="General"/>
          <w:gallery w:val="placeholder"/>
        </w:category>
        <w:types>
          <w:type w:val="bbPlcHdr"/>
        </w:types>
        <w:behaviors>
          <w:behavior w:val="content"/>
        </w:behaviors>
        <w:guid w:val="{D84099E7-ECC8-44B1-AF70-9A938F3B025F}"/>
      </w:docPartPr>
      <w:docPartBody>
        <w:p w:rsidR="00E308D4" w:rsidRDefault="00E308D4" w:rsidP="00E308D4">
          <w:pPr>
            <w:pStyle w:val="12F7BF3B9F6D4D21B2935B01D1A55FC4"/>
          </w:pPr>
          <w:r>
            <w:rPr>
              <w:rStyle w:val="PlaceholderText"/>
            </w:rPr>
            <w:t>Doprinos ishodima učenja programa</w:t>
          </w:r>
        </w:p>
      </w:docPartBody>
    </w:docPart>
    <w:docPart>
      <w:docPartPr>
        <w:name w:val="CC103EBEA5524540AFD1EE6E4474376A"/>
        <w:category>
          <w:name w:val="General"/>
          <w:gallery w:val="placeholder"/>
        </w:category>
        <w:types>
          <w:type w:val="bbPlcHdr"/>
        </w:types>
        <w:behaviors>
          <w:behavior w:val="content"/>
        </w:behaviors>
        <w:guid w:val="{54E5F4F5-6969-461C-ACCC-DFC44850B2DE}"/>
      </w:docPartPr>
      <w:docPartBody>
        <w:p w:rsidR="00E308D4" w:rsidRDefault="00E308D4" w:rsidP="00E308D4">
          <w:pPr>
            <w:pStyle w:val="CC103EBEA5524540AFD1EE6E4474376A"/>
          </w:pPr>
          <w:r>
            <w:rPr>
              <w:rStyle w:val="PlaceholderText"/>
            </w:rPr>
            <w:t>Ishodi učenja predmeta</w:t>
          </w:r>
        </w:p>
      </w:docPartBody>
    </w:docPart>
    <w:docPart>
      <w:docPartPr>
        <w:name w:val="327F70F0358E455893D23D346F330DA8"/>
        <w:category>
          <w:name w:val="General"/>
          <w:gallery w:val="placeholder"/>
        </w:category>
        <w:types>
          <w:type w:val="bbPlcHdr"/>
        </w:types>
        <w:behaviors>
          <w:behavior w:val="content"/>
        </w:behaviors>
        <w:guid w:val="{D27D3154-6527-41AC-B2B6-49B15AFC78BD}"/>
      </w:docPartPr>
      <w:docPartBody>
        <w:p w:rsidR="00E308D4" w:rsidRDefault="00E308D4" w:rsidP="00E308D4">
          <w:pPr>
            <w:pStyle w:val="327F70F0358E455893D23D346F330DA8"/>
          </w:pPr>
          <w:r>
            <w:rPr>
              <w:rStyle w:val="PlaceholderText"/>
            </w:rPr>
            <w:t>Sadržaj predmeta</w:t>
          </w:r>
        </w:p>
      </w:docPartBody>
    </w:docPart>
    <w:docPart>
      <w:docPartPr>
        <w:name w:val="C6CDBB565E1A4FDE82CB772F6D14D820"/>
        <w:category>
          <w:name w:val="General"/>
          <w:gallery w:val="placeholder"/>
        </w:category>
        <w:types>
          <w:type w:val="bbPlcHdr"/>
        </w:types>
        <w:behaviors>
          <w:behavior w:val="content"/>
        </w:behaviors>
        <w:guid w:val="{447ABC1C-F5F6-4A2C-87DB-50B2CF16E51C}"/>
      </w:docPartPr>
      <w:docPartBody>
        <w:p w:rsidR="00E308D4" w:rsidRDefault="00E308D4" w:rsidP="00E308D4">
          <w:pPr>
            <w:pStyle w:val="C6CDBB565E1A4FDE82CB772F6D14D82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0219CD52284F2BB27B7380A764B985"/>
        <w:category>
          <w:name w:val="General"/>
          <w:gallery w:val="placeholder"/>
        </w:category>
        <w:types>
          <w:type w:val="bbPlcHdr"/>
        </w:types>
        <w:behaviors>
          <w:behavior w:val="content"/>
        </w:behaviors>
        <w:guid w:val="{D8E88223-CE72-4AD9-A221-B16F6EACD650}"/>
      </w:docPartPr>
      <w:docPartBody>
        <w:p w:rsidR="00E308D4" w:rsidRDefault="00E308D4" w:rsidP="00E308D4">
          <w:pPr>
            <w:pStyle w:val="310219CD52284F2BB27B7380A764B985"/>
          </w:pPr>
          <w:r>
            <w:rPr>
              <w:rFonts w:ascii="Arial" w:hAnsi="Arial" w:cs="Arial"/>
              <w:sz w:val="20"/>
              <w:szCs w:val="20"/>
            </w:rPr>
            <w:t xml:space="preserve">  </w:t>
          </w:r>
        </w:p>
      </w:docPartBody>
    </w:docPart>
    <w:docPart>
      <w:docPartPr>
        <w:name w:val="784A2B48E0FA4242AED5DB15F4E5634E"/>
        <w:category>
          <w:name w:val="General"/>
          <w:gallery w:val="placeholder"/>
        </w:category>
        <w:types>
          <w:type w:val="bbPlcHdr"/>
        </w:types>
        <w:behaviors>
          <w:behavior w:val="content"/>
        </w:behaviors>
        <w:guid w:val="{CD75DAEA-4191-4F8C-A836-AB901D6F390B}"/>
      </w:docPartPr>
      <w:docPartBody>
        <w:p w:rsidR="00E308D4" w:rsidRDefault="00E308D4" w:rsidP="00E308D4">
          <w:pPr>
            <w:pStyle w:val="784A2B48E0FA4242AED5DB15F4E5634E"/>
          </w:pPr>
          <w:r>
            <w:rPr>
              <w:rFonts w:ascii="Arial" w:hAnsi="Arial" w:cs="Arial"/>
              <w:color w:val="000000"/>
              <w:sz w:val="20"/>
              <w:szCs w:val="20"/>
            </w:rPr>
            <w:t xml:space="preserve"> </w:t>
          </w:r>
        </w:p>
      </w:docPartBody>
    </w:docPart>
    <w:docPart>
      <w:docPartPr>
        <w:name w:val="37E0BD7E59174CF89667C84B207A16FA"/>
        <w:category>
          <w:name w:val="General"/>
          <w:gallery w:val="placeholder"/>
        </w:category>
        <w:types>
          <w:type w:val="bbPlcHdr"/>
        </w:types>
        <w:behaviors>
          <w:behavior w:val="content"/>
        </w:behaviors>
        <w:guid w:val="{C75B8C80-8F2D-4DD7-AD67-E4AF8A506595}"/>
      </w:docPartPr>
      <w:docPartBody>
        <w:p w:rsidR="00E308D4" w:rsidRDefault="00E308D4" w:rsidP="00E308D4">
          <w:pPr>
            <w:pStyle w:val="37E0BD7E59174CF89667C84B207A16FA"/>
          </w:pPr>
          <w:r w:rsidRPr="001C096C">
            <w:rPr>
              <w:rFonts w:ascii="Arial" w:hAnsi="Arial" w:cs="Arial"/>
              <w:color w:val="000000"/>
              <w:sz w:val="20"/>
              <w:szCs w:val="20"/>
            </w:rPr>
            <w:t xml:space="preserve"> </w:t>
          </w:r>
        </w:p>
      </w:docPartBody>
    </w:docPart>
    <w:docPart>
      <w:docPartPr>
        <w:name w:val="FE14A5ADF3434A8FAA019AD8A9718158"/>
        <w:category>
          <w:name w:val="General"/>
          <w:gallery w:val="placeholder"/>
        </w:category>
        <w:types>
          <w:type w:val="bbPlcHdr"/>
        </w:types>
        <w:behaviors>
          <w:behavior w:val="content"/>
        </w:behaviors>
        <w:guid w:val="{85B488D4-41FA-41DA-A939-85C632E73092}"/>
      </w:docPartPr>
      <w:docPartBody>
        <w:p w:rsidR="00E308D4" w:rsidRDefault="00E308D4" w:rsidP="00E308D4">
          <w:pPr>
            <w:pStyle w:val="FE14A5ADF3434A8FAA019AD8A9718158"/>
          </w:pPr>
          <w:r w:rsidRPr="001C096C">
            <w:rPr>
              <w:rFonts w:ascii="Arial" w:hAnsi="Arial" w:cs="Arial"/>
              <w:color w:val="000000"/>
              <w:sz w:val="20"/>
              <w:szCs w:val="20"/>
            </w:rPr>
            <w:t xml:space="preserve"> </w:t>
          </w:r>
        </w:p>
      </w:docPartBody>
    </w:docPart>
    <w:docPart>
      <w:docPartPr>
        <w:name w:val="F87DA679ABDD4117B48CC43A7231403B"/>
        <w:category>
          <w:name w:val="General"/>
          <w:gallery w:val="placeholder"/>
        </w:category>
        <w:types>
          <w:type w:val="bbPlcHdr"/>
        </w:types>
        <w:behaviors>
          <w:behavior w:val="content"/>
        </w:behaviors>
        <w:guid w:val="{60A5C59E-2579-4E9B-B394-AE655A595B58}"/>
      </w:docPartPr>
      <w:docPartBody>
        <w:p w:rsidR="00E308D4" w:rsidRDefault="00E308D4" w:rsidP="00E308D4">
          <w:pPr>
            <w:pStyle w:val="F87DA679ABDD4117B48CC43A7231403B"/>
          </w:pPr>
          <w:r w:rsidRPr="001C096C">
            <w:rPr>
              <w:rFonts w:ascii="Arial" w:hAnsi="Arial" w:cs="Arial"/>
              <w:color w:val="000000"/>
              <w:sz w:val="20"/>
              <w:szCs w:val="20"/>
            </w:rPr>
            <w:t xml:space="preserve"> </w:t>
          </w:r>
        </w:p>
      </w:docPartBody>
    </w:docPart>
    <w:docPart>
      <w:docPartPr>
        <w:name w:val="55B0BA87B1114A55851537D9534B0CC1"/>
        <w:category>
          <w:name w:val="General"/>
          <w:gallery w:val="placeholder"/>
        </w:category>
        <w:types>
          <w:type w:val="bbPlcHdr"/>
        </w:types>
        <w:behaviors>
          <w:behavior w:val="content"/>
        </w:behaviors>
        <w:guid w:val="{B79113AC-1292-47F7-80BB-4B3754765128}"/>
      </w:docPartPr>
      <w:docPartBody>
        <w:p w:rsidR="00E308D4" w:rsidRDefault="00E308D4" w:rsidP="00E308D4">
          <w:pPr>
            <w:pStyle w:val="55B0BA87B1114A55851537D9534B0CC1"/>
          </w:pPr>
          <w:r w:rsidRPr="001C096C">
            <w:rPr>
              <w:rFonts w:ascii="Arial" w:hAnsi="Arial" w:cs="Arial"/>
              <w:color w:val="000000"/>
              <w:sz w:val="20"/>
              <w:szCs w:val="20"/>
            </w:rPr>
            <w:t xml:space="preserve"> </w:t>
          </w:r>
        </w:p>
      </w:docPartBody>
    </w:docPart>
    <w:docPart>
      <w:docPartPr>
        <w:name w:val="0ED9BEDD08284B039CB9EE49618BE4BA"/>
        <w:category>
          <w:name w:val="General"/>
          <w:gallery w:val="placeholder"/>
        </w:category>
        <w:types>
          <w:type w:val="bbPlcHdr"/>
        </w:types>
        <w:behaviors>
          <w:behavior w:val="content"/>
        </w:behaviors>
        <w:guid w:val="{274AD75D-FDAF-41B9-B0D1-4F7C073F61D9}"/>
      </w:docPartPr>
      <w:docPartBody>
        <w:p w:rsidR="00E308D4" w:rsidRDefault="00E308D4" w:rsidP="00E308D4">
          <w:pPr>
            <w:pStyle w:val="0ED9BEDD08284B039CB9EE49618BE4BA"/>
          </w:pPr>
          <w:r w:rsidRPr="001C096C">
            <w:rPr>
              <w:rFonts w:ascii="Arial" w:hAnsi="Arial" w:cs="Arial"/>
              <w:color w:val="000000"/>
              <w:sz w:val="20"/>
              <w:szCs w:val="20"/>
            </w:rPr>
            <w:t xml:space="preserve"> </w:t>
          </w:r>
        </w:p>
      </w:docPartBody>
    </w:docPart>
    <w:docPart>
      <w:docPartPr>
        <w:name w:val="7194D4BBE50F4ADC9CF701BC6599628D"/>
        <w:category>
          <w:name w:val="General"/>
          <w:gallery w:val="placeholder"/>
        </w:category>
        <w:types>
          <w:type w:val="bbPlcHdr"/>
        </w:types>
        <w:behaviors>
          <w:behavior w:val="content"/>
        </w:behaviors>
        <w:guid w:val="{0C5BB66C-73DB-4F05-BD32-2906401C21B4}"/>
      </w:docPartPr>
      <w:docPartBody>
        <w:p w:rsidR="00E308D4" w:rsidRDefault="00E308D4" w:rsidP="00E308D4">
          <w:pPr>
            <w:pStyle w:val="7194D4BBE50F4ADC9CF701BC6599628D"/>
          </w:pPr>
          <w:r w:rsidRPr="001C096C">
            <w:rPr>
              <w:rFonts w:ascii="Arial" w:hAnsi="Arial" w:cs="Arial"/>
              <w:color w:val="000000"/>
              <w:sz w:val="20"/>
              <w:szCs w:val="20"/>
            </w:rPr>
            <w:t xml:space="preserve"> </w:t>
          </w:r>
        </w:p>
      </w:docPartBody>
    </w:docPart>
    <w:docPart>
      <w:docPartPr>
        <w:name w:val="4599D10F0AAE41718C916C7562693DEC"/>
        <w:category>
          <w:name w:val="General"/>
          <w:gallery w:val="placeholder"/>
        </w:category>
        <w:types>
          <w:type w:val="bbPlcHdr"/>
        </w:types>
        <w:behaviors>
          <w:behavior w:val="content"/>
        </w:behaviors>
        <w:guid w:val="{7117F018-226A-4908-895E-76E93991F4BE}"/>
      </w:docPartPr>
      <w:docPartBody>
        <w:p w:rsidR="00E308D4" w:rsidRDefault="00E308D4" w:rsidP="00E308D4">
          <w:pPr>
            <w:pStyle w:val="4599D10F0AAE41718C916C7562693DEC"/>
          </w:pPr>
          <w:r w:rsidRPr="001C096C">
            <w:rPr>
              <w:rFonts w:ascii="Arial" w:hAnsi="Arial" w:cs="Arial"/>
              <w:color w:val="000000"/>
              <w:sz w:val="20"/>
              <w:szCs w:val="20"/>
            </w:rPr>
            <w:t xml:space="preserve"> </w:t>
          </w:r>
        </w:p>
      </w:docPartBody>
    </w:docPart>
    <w:docPart>
      <w:docPartPr>
        <w:name w:val="966A546C2EA143AE97E71A5B911F583A"/>
        <w:category>
          <w:name w:val="General"/>
          <w:gallery w:val="placeholder"/>
        </w:category>
        <w:types>
          <w:type w:val="bbPlcHdr"/>
        </w:types>
        <w:behaviors>
          <w:behavior w:val="content"/>
        </w:behaviors>
        <w:guid w:val="{B1086789-8AA3-4560-888D-3DFC88E625D6}"/>
      </w:docPartPr>
      <w:docPartBody>
        <w:p w:rsidR="00E308D4" w:rsidRDefault="00E308D4" w:rsidP="00E308D4">
          <w:pPr>
            <w:pStyle w:val="966A546C2EA143AE97E71A5B911F583A"/>
          </w:pPr>
          <w:r w:rsidRPr="001C096C">
            <w:rPr>
              <w:rFonts w:ascii="Arial" w:hAnsi="Arial" w:cs="Arial"/>
              <w:color w:val="000000"/>
              <w:sz w:val="20"/>
              <w:szCs w:val="20"/>
            </w:rPr>
            <w:t xml:space="preserve"> </w:t>
          </w:r>
        </w:p>
      </w:docPartBody>
    </w:docPart>
    <w:docPart>
      <w:docPartPr>
        <w:name w:val="8ABF58FE36D44723823A3018075EE8F6"/>
        <w:category>
          <w:name w:val="General"/>
          <w:gallery w:val="placeholder"/>
        </w:category>
        <w:types>
          <w:type w:val="bbPlcHdr"/>
        </w:types>
        <w:behaviors>
          <w:behavior w:val="content"/>
        </w:behaviors>
        <w:guid w:val="{EDB1E7A2-2A55-4A79-9938-574AB9C4CD8E}"/>
      </w:docPartPr>
      <w:docPartBody>
        <w:p w:rsidR="00E308D4" w:rsidRDefault="00E308D4" w:rsidP="00E308D4">
          <w:pPr>
            <w:pStyle w:val="8ABF58FE36D44723823A3018075EE8F6"/>
          </w:pPr>
          <w:r w:rsidRPr="001C096C">
            <w:rPr>
              <w:rFonts w:ascii="Arial" w:hAnsi="Arial" w:cs="Arial"/>
              <w:color w:val="000000"/>
              <w:sz w:val="20"/>
              <w:szCs w:val="20"/>
            </w:rPr>
            <w:t xml:space="preserve"> </w:t>
          </w:r>
        </w:p>
      </w:docPartBody>
    </w:docPart>
    <w:docPart>
      <w:docPartPr>
        <w:name w:val="299085F535CA4D17961DED7A0F09D5B5"/>
        <w:category>
          <w:name w:val="General"/>
          <w:gallery w:val="placeholder"/>
        </w:category>
        <w:types>
          <w:type w:val="bbPlcHdr"/>
        </w:types>
        <w:behaviors>
          <w:behavior w:val="content"/>
        </w:behaviors>
        <w:guid w:val="{094B797A-5B3E-4B0C-B8D6-CDDB3BC9AF5B}"/>
      </w:docPartPr>
      <w:docPartBody>
        <w:p w:rsidR="00E308D4" w:rsidRDefault="00E308D4" w:rsidP="00E308D4">
          <w:pPr>
            <w:pStyle w:val="299085F535CA4D17961DED7A0F09D5B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13CBB6422D4459B91E281D8600977DC"/>
        <w:category>
          <w:name w:val="General"/>
          <w:gallery w:val="placeholder"/>
        </w:category>
        <w:types>
          <w:type w:val="bbPlcHdr"/>
        </w:types>
        <w:behaviors>
          <w:behavior w:val="content"/>
        </w:behaviors>
        <w:guid w:val="{AFC56090-0037-454F-AB90-9D886147AC14}"/>
      </w:docPartPr>
      <w:docPartBody>
        <w:p w:rsidR="00E308D4" w:rsidRDefault="00E308D4" w:rsidP="00E308D4">
          <w:pPr>
            <w:pStyle w:val="013CBB6422D4459B91E281D8600977DC"/>
          </w:pPr>
          <w:r w:rsidRPr="001C096C">
            <w:rPr>
              <w:rFonts w:ascii="Arial" w:hAnsi="Arial" w:cs="Arial"/>
              <w:color w:val="000000"/>
              <w:sz w:val="20"/>
              <w:szCs w:val="20"/>
            </w:rPr>
            <w:t xml:space="preserve"> </w:t>
          </w:r>
        </w:p>
      </w:docPartBody>
    </w:docPart>
    <w:docPart>
      <w:docPartPr>
        <w:name w:val="4A03041DDB5747FBBD57C8B8BA48CE4C"/>
        <w:category>
          <w:name w:val="General"/>
          <w:gallery w:val="placeholder"/>
        </w:category>
        <w:types>
          <w:type w:val="bbPlcHdr"/>
        </w:types>
        <w:behaviors>
          <w:behavior w:val="content"/>
        </w:behaviors>
        <w:guid w:val="{832276EB-39D5-4739-8F4A-1F0D71D13890}"/>
      </w:docPartPr>
      <w:docPartBody>
        <w:p w:rsidR="00E308D4" w:rsidRDefault="00E308D4" w:rsidP="00E308D4">
          <w:pPr>
            <w:pStyle w:val="4A03041DDB5747FBBD57C8B8BA48CE4C"/>
          </w:pPr>
          <w:r w:rsidRPr="001C096C">
            <w:rPr>
              <w:rFonts w:ascii="Arial" w:hAnsi="Arial" w:cs="Arial"/>
              <w:color w:val="000000"/>
              <w:sz w:val="20"/>
              <w:szCs w:val="20"/>
            </w:rPr>
            <w:t xml:space="preserve"> </w:t>
          </w:r>
        </w:p>
      </w:docPartBody>
    </w:docPart>
    <w:docPart>
      <w:docPartPr>
        <w:name w:val="1CB58BA9D18E4B5D99B0C540D90B6A65"/>
        <w:category>
          <w:name w:val="General"/>
          <w:gallery w:val="placeholder"/>
        </w:category>
        <w:types>
          <w:type w:val="bbPlcHdr"/>
        </w:types>
        <w:behaviors>
          <w:behavior w:val="content"/>
        </w:behaviors>
        <w:guid w:val="{C5D6A2CB-C256-4EF8-AEFD-19AE619DF855}"/>
      </w:docPartPr>
      <w:docPartBody>
        <w:p w:rsidR="00E308D4" w:rsidRDefault="00E308D4" w:rsidP="00E308D4">
          <w:pPr>
            <w:pStyle w:val="1CB58BA9D18E4B5D99B0C540D90B6A65"/>
          </w:pPr>
          <w:r w:rsidRPr="001C096C">
            <w:rPr>
              <w:rFonts w:ascii="Arial" w:hAnsi="Arial" w:cs="Arial"/>
              <w:color w:val="000000"/>
              <w:sz w:val="20"/>
              <w:szCs w:val="20"/>
            </w:rPr>
            <w:t xml:space="preserve"> </w:t>
          </w:r>
        </w:p>
      </w:docPartBody>
    </w:docPart>
    <w:docPart>
      <w:docPartPr>
        <w:name w:val="D889EB64CD2442E7A14A3A2A48477FB4"/>
        <w:category>
          <w:name w:val="General"/>
          <w:gallery w:val="placeholder"/>
        </w:category>
        <w:types>
          <w:type w:val="bbPlcHdr"/>
        </w:types>
        <w:behaviors>
          <w:behavior w:val="content"/>
        </w:behaviors>
        <w:guid w:val="{CFB08AC6-BE51-467C-8689-65AD5E0A04C6}"/>
      </w:docPartPr>
      <w:docPartBody>
        <w:p w:rsidR="00E308D4" w:rsidRDefault="00E308D4" w:rsidP="00E308D4">
          <w:pPr>
            <w:pStyle w:val="D889EB64CD2442E7A14A3A2A48477FB4"/>
          </w:pPr>
          <w:r w:rsidRPr="001C096C">
            <w:rPr>
              <w:rFonts w:ascii="Arial" w:hAnsi="Arial" w:cs="Arial"/>
              <w:color w:val="000000"/>
              <w:sz w:val="20"/>
              <w:szCs w:val="20"/>
            </w:rPr>
            <w:t xml:space="preserve"> </w:t>
          </w:r>
        </w:p>
      </w:docPartBody>
    </w:docPart>
    <w:docPart>
      <w:docPartPr>
        <w:name w:val="B73B8F190F4A451C825A01FBA66D2142"/>
        <w:category>
          <w:name w:val="General"/>
          <w:gallery w:val="placeholder"/>
        </w:category>
        <w:types>
          <w:type w:val="bbPlcHdr"/>
        </w:types>
        <w:behaviors>
          <w:behavior w:val="content"/>
        </w:behaviors>
        <w:guid w:val="{B663F7E0-1EE0-4A98-8849-C9B86F825F7A}"/>
      </w:docPartPr>
      <w:docPartBody>
        <w:p w:rsidR="00E308D4" w:rsidRDefault="00E308D4" w:rsidP="00E308D4">
          <w:pPr>
            <w:pStyle w:val="B73B8F190F4A451C825A01FBA66D2142"/>
          </w:pPr>
          <w:r w:rsidRPr="001C096C">
            <w:rPr>
              <w:rFonts w:ascii="Arial" w:hAnsi="Arial" w:cs="Arial"/>
              <w:color w:val="000000"/>
              <w:sz w:val="20"/>
              <w:szCs w:val="20"/>
            </w:rPr>
            <w:t xml:space="preserve"> </w:t>
          </w:r>
        </w:p>
      </w:docPartBody>
    </w:docPart>
    <w:docPart>
      <w:docPartPr>
        <w:name w:val="5F194A6FA8B542848A5DB6F85B8E163B"/>
        <w:category>
          <w:name w:val="General"/>
          <w:gallery w:val="placeholder"/>
        </w:category>
        <w:types>
          <w:type w:val="bbPlcHdr"/>
        </w:types>
        <w:behaviors>
          <w:behavior w:val="content"/>
        </w:behaviors>
        <w:guid w:val="{328E34D4-DE26-494D-ACBB-27162265CFF0}"/>
      </w:docPartPr>
      <w:docPartBody>
        <w:p w:rsidR="00E308D4" w:rsidRDefault="00E308D4" w:rsidP="00E308D4">
          <w:pPr>
            <w:pStyle w:val="5F194A6FA8B542848A5DB6F85B8E163B"/>
          </w:pPr>
          <w:r w:rsidRPr="001C096C">
            <w:rPr>
              <w:rFonts w:ascii="Arial" w:hAnsi="Arial" w:cs="Arial"/>
              <w:color w:val="000000"/>
              <w:sz w:val="20"/>
              <w:szCs w:val="20"/>
            </w:rPr>
            <w:t xml:space="preserve"> </w:t>
          </w:r>
        </w:p>
      </w:docPartBody>
    </w:docPart>
    <w:docPart>
      <w:docPartPr>
        <w:name w:val="945DE2657A464D208B0AE00187F917CE"/>
        <w:category>
          <w:name w:val="General"/>
          <w:gallery w:val="placeholder"/>
        </w:category>
        <w:types>
          <w:type w:val="bbPlcHdr"/>
        </w:types>
        <w:behaviors>
          <w:behavior w:val="content"/>
        </w:behaviors>
        <w:guid w:val="{42722C1E-8259-4652-953D-1EAD80DC4A22}"/>
      </w:docPartPr>
      <w:docPartBody>
        <w:p w:rsidR="00E308D4" w:rsidRDefault="00E308D4" w:rsidP="00E308D4">
          <w:pPr>
            <w:pStyle w:val="945DE2657A464D208B0AE00187F917C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4DD1FA37F2A4CEBBB1858354559A386"/>
        <w:category>
          <w:name w:val="General"/>
          <w:gallery w:val="placeholder"/>
        </w:category>
        <w:types>
          <w:type w:val="bbPlcHdr"/>
        </w:types>
        <w:behaviors>
          <w:behavior w:val="content"/>
        </w:behaviors>
        <w:guid w:val="{2EA080C3-F3D4-4F8A-B67F-A6B954C49656}"/>
      </w:docPartPr>
      <w:docPartBody>
        <w:p w:rsidR="00E308D4" w:rsidRDefault="00E308D4" w:rsidP="00E308D4">
          <w:pPr>
            <w:pStyle w:val="44DD1FA37F2A4CEBBB1858354559A386"/>
          </w:pPr>
          <w:r w:rsidRPr="001C096C">
            <w:rPr>
              <w:rFonts w:ascii="Arial" w:hAnsi="Arial" w:cs="Arial"/>
              <w:color w:val="000000"/>
              <w:sz w:val="20"/>
              <w:szCs w:val="20"/>
            </w:rPr>
            <w:t xml:space="preserve"> </w:t>
          </w:r>
        </w:p>
      </w:docPartBody>
    </w:docPart>
    <w:docPart>
      <w:docPartPr>
        <w:name w:val="F5898563C4BA4129A1C21A1B46117D87"/>
        <w:category>
          <w:name w:val="General"/>
          <w:gallery w:val="placeholder"/>
        </w:category>
        <w:types>
          <w:type w:val="bbPlcHdr"/>
        </w:types>
        <w:behaviors>
          <w:behavior w:val="content"/>
        </w:behaviors>
        <w:guid w:val="{800EAEC3-96C2-4828-91F2-9D975DCE7078}"/>
      </w:docPartPr>
      <w:docPartBody>
        <w:p w:rsidR="00E308D4" w:rsidRDefault="00E308D4" w:rsidP="00E308D4">
          <w:pPr>
            <w:pStyle w:val="F5898563C4BA4129A1C21A1B46117D87"/>
          </w:pPr>
          <w:r w:rsidRPr="001C096C">
            <w:rPr>
              <w:rFonts w:ascii="Arial" w:hAnsi="Arial" w:cs="Arial"/>
              <w:color w:val="000000"/>
              <w:sz w:val="20"/>
              <w:szCs w:val="20"/>
            </w:rPr>
            <w:t xml:space="preserve"> </w:t>
          </w:r>
        </w:p>
      </w:docPartBody>
    </w:docPart>
    <w:docPart>
      <w:docPartPr>
        <w:name w:val="99488E58B2BB470C881A2A16EF6D6DFC"/>
        <w:category>
          <w:name w:val="General"/>
          <w:gallery w:val="placeholder"/>
        </w:category>
        <w:types>
          <w:type w:val="bbPlcHdr"/>
        </w:types>
        <w:behaviors>
          <w:behavior w:val="content"/>
        </w:behaviors>
        <w:guid w:val="{5060F96C-1BD8-44D1-93B4-F9D5F5E06B24}"/>
      </w:docPartPr>
      <w:docPartBody>
        <w:p w:rsidR="00E308D4" w:rsidRDefault="00E308D4" w:rsidP="00E308D4">
          <w:pPr>
            <w:pStyle w:val="99488E58B2BB470C881A2A16EF6D6DFC"/>
          </w:pPr>
          <w:r w:rsidRPr="001C096C">
            <w:rPr>
              <w:rFonts w:ascii="Arial" w:hAnsi="Arial" w:cs="Arial"/>
              <w:color w:val="000000"/>
              <w:sz w:val="20"/>
              <w:szCs w:val="20"/>
            </w:rPr>
            <w:t xml:space="preserve"> </w:t>
          </w:r>
        </w:p>
      </w:docPartBody>
    </w:docPart>
    <w:docPart>
      <w:docPartPr>
        <w:name w:val="950BE61EFDB54CB79484B070D59E9BF9"/>
        <w:category>
          <w:name w:val="General"/>
          <w:gallery w:val="placeholder"/>
        </w:category>
        <w:types>
          <w:type w:val="bbPlcHdr"/>
        </w:types>
        <w:behaviors>
          <w:behavior w:val="content"/>
        </w:behaviors>
        <w:guid w:val="{3A58BACC-7E3F-4AFF-AC07-270CBC326B9E}"/>
      </w:docPartPr>
      <w:docPartBody>
        <w:p w:rsidR="00E308D4" w:rsidRDefault="00E308D4" w:rsidP="00E308D4">
          <w:pPr>
            <w:pStyle w:val="950BE61EFDB54CB79484B070D59E9BF9"/>
          </w:pPr>
          <w:r w:rsidRPr="001C096C">
            <w:rPr>
              <w:rFonts w:ascii="Arial" w:hAnsi="Arial" w:cs="Arial"/>
              <w:color w:val="000000"/>
              <w:sz w:val="20"/>
              <w:szCs w:val="20"/>
            </w:rPr>
            <w:t xml:space="preserve"> </w:t>
          </w:r>
        </w:p>
      </w:docPartBody>
    </w:docPart>
    <w:docPart>
      <w:docPartPr>
        <w:name w:val="E8B3143FCC3F4D26B83812AD77EC2D2A"/>
        <w:category>
          <w:name w:val="General"/>
          <w:gallery w:val="placeholder"/>
        </w:category>
        <w:types>
          <w:type w:val="bbPlcHdr"/>
        </w:types>
        <w:behaviors>
          <w:behavior w:val="content"/>
        </w:behaviors>
        <w:guid w:val="{F51176CE-9793-4E79-9505-2060CA09D89C}"/>
      </w:docPartPr>
      <w:docPartBody>
        <w:p w:rsidR="00E308D4" w:rsidRDefault="00E308D4" w:rsidP="00E308D4">
          <w:pPr>
            <w:pStyle w:val="E8B3143FCC3F4D26B83812AD77EC2D2A"/>
          </w:pPr>
          <w:r w:rsidRPr="001C096C">
            <w:rPr>
              <w:rFonts w:ascii="Arial" w:hAnsi="Arial" w:cs="Arial"/>
              <w:color w:val="000000"/>
              <w:sz w:val="20"/>
              <w:szCs w:val="20"/>
            </w:rPr>
            <w:t xml:space="preserve"> </w:t>
          </w:r>
        </w:p>
      </w:docPartBody>
    </w:docPart>
    <w:docPart>
      <w:docPartPr>
        <w:name w:val="B3802543B59445BE90F14CE4157C753C"/>
        <w:category>
          <w:name w:val="General"/>
          <w:gallery w:val="placeholder"/>
        </w:category>
        <w:types>
          <w:type w:val="bbPlcHdr"/>
        </w:types>
        <w:behaviors>
          <w:behavior w:val="content"/>
        </w:behaviors>
        <w:guid w:val="{9BA9274E-8165-4DE3-BD1B-B6E7E47532EC}"/>
      </w:docPartPr>
      <w:docPartBody>
        <w:p w:rsidR="00E308D4" w:rsidRDefault="00E308D4" w:rsidP="00E308D4">
          <w:pPr>
            <w:pStyle w:val="B3802543B59445BE90F14CE4157C753C"/>
          </w:pPr>
          <w:r w:rsidRPr="001C096C">
            <w:rPr>
              <w:rFonts w:ascii="Arial" w:hAnsi="Arial" w:cs="Arial"/>
              <w:color w:val="000000"/>
              <w:sz w:val="20"/>
              <w:szCs w:val="20"/>
            </w:rPr>
            <w:t xml:space="preserve"> </w:t>
          </w:r>
        </w:p>
      </w:docPartBody>
    </w:docPart>
    <w:docPart>
      <w:docPartPr>
        <w:name w:val="2CF8E277693341109B257350D9EAA7EE"/>
        <w:category>
          <w:name w:val="General"/>
          <w:gallery w:val="placeholder"/>
        </w:category>
        <w:types>
          <w:type w:val="bbPlcHdr"/>
        </w:types>
        <w:behaviors>
          <w:behavior w:val="content"/>
        </w:behaviors>
        <w:guid w:val="{94EE5E1F-B9F8-485C-A571-EA18167888E0}"/>
      </w:docPartPr>
      <w:docPartBody>
        <w:p w:rsidR="00E308D4" w:rsidRDefault="00E308D4" w:rsidP="00E308D4">
          <w:pPr>
            <w:pStyle w:val="2CF8E277693341109B257350D9EAA7EE"/>
          </w:pPr>
          <w:r w:rsidRPr="002B6B3C">
            <w:rPr>
              <w:rFonts w:ascii="Arial" w:hAnsi="Arial" w:cs="Arial"/>
              <w:sz w:val="20"/>
              <w:szCs w:val="20"/>
            </w:rPr>
            <w:t xml:space="preserve">(ostalo upisati) </w:t>
          </w:r>
        </w:p>
      </w:docPartBody>
    </w:docPart>
    <w:docPart>
      <w:docPartPr>
        <w:name w:val="82A0AE768888413881B51B809A8D8496"/>
        <w:category>
          <w:name w:val="General"/>
          <w:gallery w:val="placeholder"/>
        </w:category>
        <w:types>
          <w:type w:val="bbPlcHdr"/>
        </w:types>
        <w:behaviors>
          <w:behavior w:val="content"/>
        </w:behaviors>
        <w:guid w:val="{29FF4267-6B1E-4249-8B67-21B716B72CCD}"/>
      </w:docPartPr>
      <w:docPartBody>
        <w:p w:rsidR="00E308D4" w:rsidRDefault="00E308D4" w:rsidP="00E308D4">
          <w:pPr>
            <w:pStyle w:val="82A0AE768888413881B51B809A8D8496"/>
          </w:pPr>
          <w:r w:rsidRPr="001C096C">
            <w:rPr>
              <w:rFonts w:ascii="Arial" w:hAnsi="Arial" w:cs="Arial"/>
              <w:color w:val="000000"/>
              <w:sz w:val="20"/>
              <w:szCs w:val="20"/>
            </w:rPr>
            <w:t xml:space="preserve"> </w:t>
          </w:r>
        </w:p>
      </w:docPartBody>
    </w:docPart>
    <w:docPart>
      <w:docPartPr>
        <w:name w:val="98A822DA83A2479D997B0275F6CB2F65"/>
        <w:category>
          <w:name w:val="General"/>
          <w:gallery w:val="placeholder"/>
        </w:category>
        <w:types>
          <w:type w:val="bbPlcHdr"/>
        </w:types>
        <w:behaviors>
          <w:behavior w:val="content"/>
        </w:behaviors>
        <w:guid w:val="{DF5E45D0-C488-4143-8A78-4C285C7560FF}"/>
      </w:docPartPr>
      <w:docPartBody>
        <w:p w:rsidR="00E308D4" w:rsidRDefault="00E308D4" w:rsidP="00E308D4">
          <w:pPr>
            <w:pStyle w:val="98A822DA83A2479D997B0275F6CB2F65"/>
          </w:pPr>
          <w:r w:rsidRPr="001C096C">
            <w:rPr>
              <w:rFonts w:ascii="Arial" w:hAnsi="Arial" w:cs="Arial"/>
              <w:color w:val="000000"/>
              <w:sz w:val="20"/>
              <w:szCs w:val="20"/>
            </w:rPr>
            <w:t xml:space="preserve"> </w:t>
          </w:r>
        </w:p>
      </w:docPartBody>
    </w:docPart>
    <w:docPart>
      <w:docPartPr>
        <w:name w:val="4035B090E4EC47F3B34F293383F05438"/>
        <w:category>
          <w:name w:val="General"/>
          <w:gallery w:val="placeholder"/>
        </w:category>
        <w:types>
          <w:type w:val="bbPlcHdr"/>
        </w:types>
        <w:behaviors>
          <w:behavior w:val="content"/>
        </w:behaviors>
        <w:guid w:val="{3F4E06EE-A8E1-49B8-B54F-E5BA36159AA8}"/>
      </w:docPartPr>
      <w:docPartBody>
        <w:p w:rsidR="00E308D4" w:rsidRDefault="00E308D4" w:rsidP="00E308D4">
          <w:pPr>
            <w:pStyle w:val="4035B090E4EC47F3B34F293383F05438"/>
          </w:pPr>
          <w:r w:rsidRPr="001C096C">
            <w:rPr>
              <w:rFonts w:ascii="Arial" w:hAnsi="Arial" w:cs="Arial"/>
              <w:color w:val="000000"/>
              <w:sz w:val="20"/>
              <w:szCs w:val="20"/>
            </w:rPr>
            <w:t xml:space="preserve"> </w:t>
          </w:r>
        </w:p>
      </w:docPartBody>
    </w:docPart>
    <w:docPart>
      <w:docPartPr>
        <w:name w:val="1C3380CCFCF94CF4847194A54C5B20FA"/>
        <w:category>
          <w:name w:val="General"/>
          <w:gallery w:val="placeholder"/>
        </w:category>
        <w:types>
          <w:type w:val="bbPlcHdr"/>
        </w:types>
        <w:behaviors>
          <w:behavior w:val="content"/>
        </w:behaviors>
        <w:guid w:val="{E52A7A2B-E012-4944-9B2C-DC99510D6CD8}"/>
      </w:docPartPr>
      <w:docPartBody>
        <w:p w:rsidR="00E308D4" w:rsidRDefault="00E308D4" w:rsidP="00E308D4">
          <w:pPr>
            <w:pStyle w:val="1C3380CCFCF94CF4847194A54C5B20FA"/>
          </w:pPr>
          <w:r w:rsidRPr="001C096C">
            <w:rPr>
              <w:rFonts w:ascii="Arial" w:hAnsi="Arial" w:cs="Arial"/>
              <w:color w:val="000000"/>
              <w:sz w:val="20"/>
              <w:szCs w:val="20"/>
            </w:rPr>
            <w:t xml:space="preserve">  </w:t>
          </w:r>
        </w:p>
      </w:docPartBody>
    </w:docPart>
    <w:docPart>
      <w:docPartPr>
        <w:name w:val="C0754AEF92FD4B26B0FC79C3B124DA21"/>
        <w:category>
          <w:name w:val="General"/>
          <w:gallery w:val="placeholder"/>
        </w:category>
        <w:types>
          <w:type w:val="bbPlcHdr"/>
        </w:types>
        <w:behaviors>
          <w:behavior w:val="content"/>
        </w:behaviors>
        <w:guid w:val="{7220CDDD-23CF-4444-8C8D-09CD8DABDF3F}"/>
      </w:docPartPr>
      <w:docPartBody>
        <w:p w:rsidR="00E308D4" w:rsidRDefault="00E308D4" w:rsidP="00E308D4">
          <w:pPr>
            <w:pStyle w:val="C0754AEF92FD4B26B0FC79C3B124DA21"/>
          </w:pPr>
          <w:r w:rsidRPr="001C096C">
            <w:rPr>
              <w:rFonts w:ascii="Arial" w:hAnsi="Arial" w:cs="Arial"/>
              <w:color w:val="000000"/>
              <w:sz w:val="20"/>
              <w:szCs w:val="20"/>
            </w:rPr>
            <w:t xml:space="preserve"> </w:t>
          </w:r>
        </w:p>
      </w:docPartBody>
    </w:docPart>
    <w:docPart>
      <w:docPartPr>
        <w:name w:val="FF80636FB39C4899B078192DC42CAE64"/>
        <w:category>
          <w:name w:val="General"/>
          <w:gallery w:val="placeholder"/>
        </w:category>
        <w:types>
          <w:type w:val="bbPlcHdr"/>
        </w:types>
        <w:behaviors>
          <w:behavior w:val="content"/>
        </w:behaviors>
        <w:guid w:val="{BAEB896E-D19E-466C-AF3A-A8E837D31096}"/>
      </w:docPartPr>
      <w:docPartBody>
        <w:p w:rsidR="00E308D4" w:rsidRDefault="00E308D4" w:rsidP="00E308D4">
          <w:pPr>
            <w:pStyle w:val="FF80636FB39C4899B078192DC42CAE64"/>
          </w:pPr>
          <w:r w:rsidRPr="001C096C">
            <w:rPr>
              <w:rFonts w:ascii="Arial" w:hAnsi="Arial" w:cs="Arial"/>
              <w:color w:val="000000"/>
              <w:sz w:val="20"/>
              <w:szCs w:val="20"/>
            </w:rPr>
            <w:t xml:space="preserve"> </w:t>
          </w:r>
        </w:p>
      </w:docPartBody>
    </w:docPart>
    <w:docPart>
      <w:docPartPr>
        <w:name w:val="DC23EA57641A4F2FB5642FA7BF9316D7"/>
        <w:category>
          <w:name w:val="General"/>
          <w:gallery w:val="placeholder"/>
        </w:category>
        <w:types>
          <w:type w:val="bbPlcHdr"/>
        </w:types>
        <w:behaviors>
          <w:behavior w:val="content"/>
        </w:behaviors>
        <w:guid w:val="{6F8369D9-D440-4A1D-9CFB-706DA159073D}"/>
      </w:docPartPr>
      <w:docPartBody>
        <w:p w:rsidR="00E308D4" w:rsidRDefault="00E308D4" w:rsidP="00E308D4">
          <w:pPr>
            <w:pStyle w:val="DC23EA57641A4F2FB5642FA7BF9316D7"/>
          </w:pPr>
          <w:r>
            <w:rPr>
              <w:rStyle w:val="PlaceholderText"/>
            </w:rPr>
            <w:t>ECTS</w:t>
          </w:r>
        </w:p>
      </w:docPartBody>
    </w:docPart>
    <w:docPart>
      <w:docPartPr>
        <w:name w:val="E21EFD72095F48B08CA3E0550D0B1A66"/>
        <w:category>
          <w:name w:val="General"/>
          <w:gallery w:val="placeholder"/>
        </w:category>
        <w:types>
          <w:type w:val="bbPlcHdr"/>
        </w:types>
        <w:behaviors>
          <w:behavior w:val="content"/>
        </w:behaviors>
        <w:guid w:val="{F9B9CD31-05FA-4E1D-9FAA-34A6DF16A05A}"/>
      </w:docPartPr>
      <w:docPartBody>
        <w:p w:rsidR="00E308D4" w:rsidRDefault="00E308D4" w:rsidP="00E308D4">
          <w:pPr>
            <w:pStyle w:val="E21EFD72095F48B08CA3E0550D0B1A66"/>
          </w:pPr>
          <w:r>
            <w:rPr>
              <w:rStyle w:val="PlaceholderText"/>
            </w:rPr>
            <w:t>Metode i kriteriji vrednovanja</w:t>
          </w:r>
        </w:p>
      </w:docPartBody>
    </w:docPart>
    <w:docPart>
      <w:docPartPr>
        <w:name w:val="13845FFB2805420CB15A43E94676E815"/>
        <w:category>
          <w:name w:val="General"/>
          <w:gallery w:val="placeholder"/>
        </w:category>
        <w:types>
          <w:type w:val="bbPlcHdr"/>
        </w:types>
        <w:behaviors>
          <w:behavior w:val="content"/>
        </w:behaviors>
        <w:guid w:val="{2B0AFB92-6913-447F-A43A-BC6017E4E77C}"/>
      </w:docPartPr>
      <w:docPartBody>
        <w:p w:rsidR="00E308D4" w:rsidRDefault="00E308D4" w:rsidP="00E308D4">
          <w:pPr>
            <w:pStyle w:val="13845FFB2805420CB15A43E94676E815"/>
          </w:pPr>
          <w:r>
            <w:rPr>
              <w:rStyle w:val="PlaceholderText"/>
            </w:rPr>
            <w:t>Obveze studenata</w:t>
          </w:r>
        </w:p>
      </w:docPartBody>
    </w:docPart>
    <w:docPart>
      <w:docPartPr>
        <w:name w:val="EB2F48B55A7B4BF0954FA5C98DC1DE53"/>
        <w:category>
          <w:name w:val="General"/>
          <w:gallery w:val="placeholder"/>
        </w:category>
        <w:types>
          <w:type w:val="bbPlcHdr"/>
        </w:types>
        <w:behaviors>
          <w:behavior w:val="content"/>
        </w:behaviors>
        <w:guid w:val="{216C12A2-B5E5-4F31-A44E-C246F9000AFD}"/>
      </w:docPartPr>
      <w:docPartBody>
        <w:p w:rsidR="00E308D4" w:rsidRDefault="00E308D4" w:rsidP="00E308D4">
          <w:pPr>
            <w:pStyle w:val="EB2F48B55A7B4BF0954FA5C98DC1DE53"/>
          </w:pPr>
          <w:r>
            <w:rPr>
              <w:rFonts w:ascii="Arial" w:hAnsi="Arial" w:cs="Arial"/>
              <w:color w:val="000000"/>
              <w:sz w:val="20"/>
              <w:szCs w:val="20"/>
            </w:rPr>
            <w:t xml:space="preserve"> </w:t>
          </w:r>
        </w:p>
      </w:docPartBody>
    </w:docPart>
    <w:docPart>
      <w:docPartPr>
        <w:name w:val="935EAB3E98FA4509B6E199E08E1D164C"/>
        <w:category>
          <w:name w:val="General"/>
          <w:gallery w:val="placeholder"/>
        </w:category>
        <w:types>
          <w:type w:val="bbPlcHdr"/>
        </w:types>
        <w:behaviors>
          <w:behavior w:val="content"/>
        </w:behaviors>
        <w:guid w:val="{77119C82-53B3-47F2-9C8D-A644844BCD69}"/>
      </w:docPartPr>
      <w:docPartBody>
        <w:p w:rsidR="00E308D4" w:rsidRDefault="00E308D4" w:rsidP="00E308D4">
          <w:pPr>
            <w:pStyle w:val="935EAB3E98FA4509B6E199E08E1D164C"/>
          </w:pPr>
          <w:r>
            <w:rPr>
              <w:rFonts w:ascii="Arial" w:hAnsi="Arial" w:cs="Arial"/>
              <w:color w:val="000000"/>
              <w:sz w:val="20"/>
              <w:szCs w:val="20"/>
            </w:rPr>
            <w:t xml:space="preserve"> </w:t>
          </w:r>
        </w:p>
      </w:docPartBody>
    </w:docPart>
    <w:docPart>
      <w:docPartPr>
        <w:name w:val="81EA0EA530AA4590A051BD17E9EED125"/>
        <w:category>
          <w:name w:val="General"/>
          <w:gallery w:val="placeholder"/>
        </w:category>
        <w:types>
          <w:type w:val="bbPlcHdr"/>
        </w:types>
        <w:behaviors>
          <w:behavior w:val="content"/>
        </w:behaviors>
        <w:guid w:val="{1C61470E-1495-4830-B39E-13564DB3E441}"/>
      </w:docPartPr>
      <w:docPartBody>
        <w:p w:rsidR="00E308D4" w:rsidRDefault="00E308D4" w:rsidP="00E308D4">
          <w:pPr>
            <w:pStyle w:val="81EA0EA530AA4590A051BD17E9EED125"/>
          </w:pPr>
          <w:r>
            <w:rPr>
              <w:rFonts w:ascii="Arial" w:hAnsi="Arial" w:cs="Arial"/>
              <w:color w:val="000000"/>
              <w:sz w:val="20"/>
              <w:szCs w:val="20"/>
            </w:rPr>
            <w:t xml:space="preserve"> </w:t>
          </w:r>
        </w:p>
      </w:docPartBody>
    </w:docPart>
    <w:docPart>
      <w:docPartPr>
        <w:name w:val="09040B0C9F684BF6BC6237B51C6A233C"/>
        <w:category>
          <w:name w:val="General"/>
          <w:gallery w:val="placeholder"/>
        </w:category>
        <w:types>
          <w:type w:val="bbPlcHdr"/>
        </w:types>
        <w:behaviors>
          <w:behavior w:val="content"/>
        </w:behaviors>
        <w:guid w:val="{891F3B90-5608-449E-9A68-29DF569663FC}"/>
      </w:docPartPr>
      <w:docPartBody>
        <w:p w:rsidR="00E308D4" w:rsidRDefault="00E308D4" w:rsidP="00E308D4">
          <w:pPr>
            <w:pStyle w:val="09040B0C9F684BF6BC6237B51C6A233C"/>
          </w:pPr>
          <w:r>
            <w:rPr>
              <w:rFonts w:ascii="Arial" w:hAnsi="Arial" w:cs="Arial"/>
              <w:color w:val="000000"/>
              <w:sz w:val="20"/>
              <w:szCs w:val="20"/>
            </w:rPr>
            <w:t xml:space="preserve"> </w:t>
          </w:r>
        </w:p>
      </w:docPartBody>
    </w:docPart>
    <w:docPart>
      <w:docPartPr>
        <w:name w:val="9AAF5C9AB7444E0BACB23ECBAD9C23E6"/>
        <w:category>
          <w:name w:val="General"/>
          <w:gallery w:val="placeholder"/>
        </w:category>
        <w:types>
          <w:type w:val="bbPlcHdr"/>
        </w:types>
        <w:behaviors>
          <w:behavior w:val="content"/>
        </w:behaviors>
        <w:guid w:val="{43AE1B44-BF58-41A3-B875-F763CE15BFDA}"/>
      </w:docPartPr>
      <w:docPartBody>
        <w:p w:rsidR="00E308D4" w:rsidRDefault="00E308D4" w:rsidP="00E308D4">
          <w:pPr>
            <w:pStyle w:val="9AAF5C9AB7444E0BACB23ECBAD9C23E6"/>
          </w:pPr>
          <w:r>
            <w:rPr>
              <w:rFonts w:ascii="Arial" w:hAnsi="Arial" w:cs="Arial"/>
              <w:color w:val="000000"/>
              <w:sz w:val="20"/>
              <w:szCs w:val="20"/>
            </w:rPr>
            <w:t xml:space="preserve"> </w:t>
          </w:r>
        </w:p>
      </w:docPartBody>
    </w:docPart>
    <w:docPart>
      <w:docPartPr>
        <w:name w:val="58F5E03674E24323B3A37C9D67D6685D"/>
        <w:category>
          <w:name w:val="General"/>
          <w:gallery w:val="placeholder"/>
        </w:category>
        <w:types>
          <w:type w:val="bbPlcHdr"/>
        </w:types>
        <w:behaviors>
          <w:behavior w:val="content"/>
        </w:behaviors>
        <w:guid w:val="{8DC1BD5A-7E36-4632-A40A-3700F0AE8FB2}"/>
      </w:docPartPr>
      <w:docPartBody>
        <w:p w:rsidR="00E308D4" w:rsidRDefault="00E308D4" w:rsidP="00E308D4">
          <w:pPr>
            <w:pStyle w:val="58F5E03674E24323B3A37C9D67D6685D"/>
          </w:pPr>
          <w:r>
            <w:rPr>
              <w:rFonts w:ascii="Arial" w:hAnsi="Arial" w:cs="Arial"/>
              <w:color w:val="000000"/>
              <w:sz w:val="20"/>
              <w:szCs w:val="20"/>
            </w:rPr>
            <w:t xml:space="preserve"> </w:t>
          </w:r>
        </w:p>
      </w:docPartBody>
    </w:docPart>
    <w:docPart>
      <w:docPartPr>
        <w:name w:val="CD6941DEECD143568C99C96BD9276649"/>
        <w:category>
          <w:name w:val="General"/>
          <w:gallery w:val="placeholder"/>
        </w:category>
        <w:types>
          <w:type w:val="bbPlcHdr"/>
        </w:types>
        <w:behaviors>
          <w:behavior w:val="content"/>
        </w:behaviors>
        <w:guid w:val="{F23D7E8D-1A02-4F14-AB84-664E5F655852}"/>
      </w:docPartPr>
      <w:docPartBody>
        <w:p w:rsidR="00E308D4" w:rsidRDefault="00E308D4" w:rsidP="00E308D4">
          <w:pPr>
            <w:pStyle w:val="CD6941DEECD143568C99C96BD9276649"/>
          </w:pPr>
          <w:r>
            <w:rPr>
              <w:rFonts w:ascii="Arial" w:hAnsi="Arial" w:cs="Arial"/>
              <w:color w:val="000000"/>
              <w:sz w:val="20"/>
              <w:szCs w:val="20"/>
            </w:rPr>
            <w:t xml:space="preserve"> </w:t>
          </w:r>
        </w:p>
      </w:docPartBody>
    </w:docPart>
    <w:docPart>
      <w:docPartPr>
        <w:name w:val="41C7E11BBFE846779CE66E557C3E2932"/>
        <w:category>
          <w:name w:val="General"/>
          <w:gallery w:val="placeholder"/>
        </w:category>
        <w:types>
          <w:type w:val="bbPlcHdr"/>
        </w:types>
        <w:behaviors>
          <w:behavior w:val="content"/>
        </w:behaviors>
        <w:guid w:val="{66E25722-9186-46C9-95A4-19AE05B52DB1}"/>
      </w:docPartPr>
      <w:docPartBody>
        <w:p w:rsidR="00E308D4" w:rsidRDefault="00E308D4" w:rsidP="00E308D4">
          <w:pPr>
            <w:pStyle w:val="41C7E11BBFE846779CE66E557C3E2932"/>
          </w:pPr>
          <w:r>
            <w:rPr>
              <w:rFonts w:ascii="Arial" w:hAnsi="Arial" w:cs="Arial"/>
              <w:sz w:val="20"/>
              <w:szCs w:val="20"/>
            </w:rPr>
            <w:t xml:space="preserve"> </w:t>
          </w:r>
        </w:p>
      </w:docPartBody>
    </w:docPart>
    <w:docPart>
      <w:docPartPr>
        <w:name w:val="B46CA2C2DD75490DA72D595D9DC9926A"/>
        <w:category>
          <w:name w:val="General"/>
          <w:gallery w:val="placeholder"/>
        </w:category>
        <w:types>
          <w:type w:val="bbPlcHdr"/>
        </w:types>
        <w:behaviors>
          <w:behavior w:val="content"/>
        </w:behaviors>
        <w:guid w:val="{928DA523-6092-42E1-B4F9-51E36D77299D}"/>
      </w:docPartPr>
      <w:docPartBody>
        <w:p w:rsidR="00E308D4" w:rsidRDefault="00E308D4" w:rsidP="00E308D4">
          <w:pPr>
            <w:pStyle w:val="B46CA2C2DD75490DA72D595D9DC9926A"/>
          </w:pPr>
          <w:r>
            <w:rPr>
              <w:rStyle w:val="PlaceholderText"/>
            </w:rPr>
            <w:t xml:space="preserve"> </w:t>
          </w:r>
        </w:p>
      </w:docPartBody>
    </w:docPart>
    <w:docPart>
      <w:docPartPr>
        <w:name w:val="710394F3F53E4DAA8529FDDAF3B8AFA2"/>
        <w:category>
          <w:name w:val="General"/>
          <w:gallery w:val="placeholder"/>
        </w:category>
        <w:types>
          <w:type w:val="bbPlcHdr"/>
        </w:types>
        <w:behaviors>
          <w:behavior w:val="content"/>
        </w:behaviors>
        <w:guid w:val="{D974B047-05FE-423A-AC3C-A033922BEEC3}"/>
      </w:docPartPr>
      <w:docPartBody>
        <w:p w:rsidR="00701DD9" w:rsidRDefault="00701DD9" w:rsidP="00701DD9">
          <w:pPr>
            <w:pStyle w:val="710394F3F53E4DAA8529FDDAF3B8AFA2"/>
          </w:pPr>
          <w:r>
            <w:rPr>
              <w:rStyle w:val="PlaceholderText"/>
            </w:rPr>
            <w:t>Preduvjeti</w:t>
          </w:r>
        </w:p>
      </w:docPartBody>
    </w:docPart>
    <w:docPart>
      <w:docPartPr>
        <w:name w:val="B2DBA64C6CD9430E973187B21563015D"/>
        <w:category>
          <w:name w:val="General"/>
          <w:gallery w:val="placeholder"/>
        </w:category>
        <w:types>
          <w:type w:val="bbPlcHdr"/>
        </w:types>
        <w:behaviors>
          <w:behavior w:val="content"/>
        </w:behaviors>
        <w:guid w:val="{0FCB9E4B-055E-474E-9A86-624794D4C8F4}"/>
      </w:docPartPr>
      <w:docPartBody>
        <w:p w:rsidR="00BB1911" w:rsidRDefault="006B690A" w:rsidP="006B690A">
          <w:pPr>
            <w:pStyle w:val="B2DBA64C6CD9430E973187B21563015D"/>
          </w:pPr>
          <w:r>
            <w:rPr>
              <w:rStyle w:val="PlaceholderText"/>
            </w:rPr>
            <w:t>Doprinos ishodima učenja programa</w:t>
          </w:r>
        </w:p>
      </w:docPartBody>
    </w:docPart>
    <w:docPart>
      <w:docPartPr>
        <w:name w:val="4DC5D0A026EA4994AEC7183906475922"/>
        <w:category>
          <w:name w:val="General"/>
          <w:gallery w:val="placeholder"/>
        </w:category>
        <w:types>
          <w:type w:val="bbPlcHdr"/>
        </w:types>
        <w:behaviors>
          <w:behavior w:val="content"/>
        </w:behaviors>
        <w:guid w:val="{F6497EB4-6D72-41F7-9FF2-8C55A9F6F112}"/>
      </w:docPartPr>
      <w:docPartBody>
        <w:p w:rsidR="00BB1911" w:rsidRDefault="006B690A" w:rsidP="006B690A">
          <w:pPr>
            <w:pStyle w:val="4DC5D0A026EA4994AEC7183906475922"/>
          </w:pPr>
          <w:r>
            <w:rPr>
              <w:rStyle w:val="PlaceholderText"/>
            </w:rPr>
            <w:t>Doprinos ishodima učenja programa</w:t>
          </w:r>
        </w:p>
      </w:docPartBody>
    </w:docPart>
    <w:docPart>
      <w:docPartPr>
        <w:name w:val="BB3332B1F5144C088579E2C953EC431A"/>
        <w:category>
          <w:name w:val="General"/>
          <w:gallery w:val="placeholder"/>
        </w:category>
        <w:types>
          <w:type w:val="bbPlcHdr"/>
        </w:types>
        <w:behaviors>
          <w:behavior w:val="content"/>
        </w:behaviors>
        <w:guid w:val="{A362F61C-D0C8-49DF-8334-6C72DF089641}"/>
      </w:docPartPr>
      <w:docPartBody>
        <w:p w:rsidR="00BB1911" w:rsidRDefault="006B690A" w:rsidP="006B690A">
          <w:pPr>
            <w:pStyle w:val="BB3332B1F5144C088579E2C953EC431A"/>
          </w:pPr>
          <w:r>
            <w:rPr>
              <w:rStyle w:val="PlaceholderText"/>
            </w:rPr>
            <w:t>Ishodi učenja predmeta</w:t>
          </w:r>
        </w:p>
      </w:docPartBody>
    </w:docPart>
    <w:docPart>
      <w:docPartPr>
        <w:name w:val="437B0BB1940B4D25852F6D241424AB9B"/>
        <w:category>
          <w:name w:val="General"/>
          <w:gallery w:val="placeholder"/>
        </w:category>
        <w:types>
          <w:type w:val="bbPlcHdr"/>
        </w:types>
        <w:behaviors>
          <w:behavior w:val="content"/>
        </w:behaviors>
        <w:guid w:val="{81BE381E-3273-4191-9FA4-EB950A7012D3}"/>
      </w:docPartPr>
      <w:docPartBody>
        <w:p w:rsidR="00BB1911" w:rsidRDefault="006B690A" w:rsidP="006B690A">
          <w:pPr>
            <w:pStyle w:val="437B0BB1940B4D25852F6D241424AB9B"/>
          </w:pPr>
          <w:r>
            <w:rPr>
              <w:rStyle w:val="PlaceholderText"/>
            </w:rPr>
            <w:t>Sadržaj predmeta</w:t>
          </w:r>
        </w:p>
      </w:docPartBody>
    </w:docPart>
    <w:docPart>
      <w:docPartPr>
        <w:name w:val="7C31D5EDE0344895A7D83512DAF628F8"/>
        <w:category>
          <w:name w:val="General"/>
          <w:gallery w:val="placeholder"/>
        </w:category>
        <w:types>
          <w:type w:val="bbPlcHdr"/>
        </w:types>
        <w:behaviors>
          <w:behavior w:val="content"/>
        </w:behaviors>
        <w:guid w:val="{6D05B3E0-7C64-4419-B848-CD14CD003B3F}"/>
      </w:docPartPr>
      <w:docPartBody>
        <w:p w:rsidR="00BB1911" w:rsidRDefault="006B690A" w:rsidP="006B690A">
          <w:pPr>
            <w:pStyle w:val="7C31D5EDE0344895A7D83512DAF628F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7CD113E6EE43C6915A04CBF4D0028D"/>
        <w:category>
          <w:name w:val="General"/>
          <w:gallery w:val="placeholder"/>
        </w:category>
        <w:types>
          <w:type w:val="bbPlcHdr"/>
        </w:types>
        <w:behaviors>
          <w:behavior w:val="content"/>
        </w:behaviors>
        <w:guid w:val="{5428E993-4620-44ED-8455-ED52212EF112}"/>
      </w:docPartPr>
      <w:docPartBody>
        <w:p w:rsidR="00BB1911" w:rsidRDefault="006B690A" w:rsidP="006B690A">
          <w:pPr>
            <w:pStyle w:val="7A7CD113E6EE43C6915A04CBF4D0028D"/>
          </w:pPr>
          <w:r>
            <w:rPr>
              <w:rFonts w:ascii="Arial" w:hAnsi="Arial" w:cs="Arial"/>
              <w:sz w:val="20"/>
              <w:szCs w:val="20"/>
            </w:rPr>
            <w:t xml:space="preserve">  </w:t>
          </w:r>
        </w:p>
      </w:docPartBody>
    </w:docPart>
    <w:docPart>
      <w:docPartPr>
        <w:name w:val="8050E591308A4152B230184DEC9DE901"/>
        <w:category>
          <w:name w:val="General"/>
          <w:gallery w:val="placeholder"/>
        </w:category>
        <w:types>
          <w:type w:val="bbPlcHdr"/>
        </w:types>
        <w:behaviors>
          <w:behavior w:val="content"/>
        </w:behaviors>
        <w:guid w:val="{809E13A9-ACBB-4B24-BEB5-48F5BACA0B5E}"/>
      </w:docPartPr>
      <w:docPartBody>
        <w:p w:rsidR="00BB1911" w:rsidRDefault="006B690A" w:rsidP="006B690A">
          <w:pPr>
            <w:pStyle w:val="8050E591308A4152B230184DEC9DE901"/>
          </w:pPr>
          <w:r>
            <w:rPr>
              <w:rFonts w:ascii="Arial" w:hAnsi="Arial" w:cs="Arial"/>
              <w:color w:val="000000"/>
              <w:sz w:val="20"/>
              <w:szCs w:val="20"/>
            </w:rPr>
            <w:t xml:space="preserve"> </w:t>
          </w:r>
        </w:p>
      </w:docPartBody>
    </w:docPart>
    <w:docPart>
      <w:docPartPr>
        <w:name w:val="EB0A573397C34CCDAEEF725E6C86057D"/>
        <w:category>
          <w:name w:val="General"/>
          <w:gallery w:val="placeholder"/>
        </w:category>
        <w:types>
          <w:type w:val="bbPlcHdr"/>
        </w:types>
        <w:behaviors>
          <w:behavior w:val="content"/>
        </w:behaviors>
        <w:guid w:val="{F5040923-DB89-46A3-ADAC-863C92451F50}"/>
      </w:docPartPr>
      <w:docPartBody>
        <w:p w:rsidR="00BB1911" w:rsidRDefault="006B690A" w:rsidP="006B690A">
          <w:pPr>
            <w:pStyle w:val="EB0A573397C34CCDAEEF725E6C86057D"/>
          </w:pPr>
          <w:r w:rsidRPr="001C096C">
            <w:rPr>
              <w:rFonts w:ascii="Arial" w:hAnsi="Arial" w:cs="Arial"/>
              <w:color w:val="000000"/>
              <w:sz w:val="20"/>
              <w:szCs w:val="20"/>
            </w:rPr>
            <w:t xml:space="preserve"> </w:t>
          </w:r>
        </w:p>
      </w:docPartBody>
    </w:docPart>
    <w:docPart>
      <w:docPartPr>
        <w:name w:val="22E59F6E325C4FBC9AF77850D3D0D6E3"/>
        <w:category>
          <w:name w:val="General"/>
          <w:gallery w:val="placeholder"/>
        </w:category>
        <w:types>
          <w:type w:val="bbPlcHdr"/>
        </w:types>
        <w:behaviors>
          <w:behavior w:val="content"/>
        </w:behaviors>
        <w:guid w:val="{62D77BF2-1530-4AF3-A86E-AAB417A1CE0A}"/>
      </w:docPartPr>
      <w:docPartBody>
        <w:p w:rsidR="00BB1911" w:rsidRDefault="006B690A" w:rsidP="006B690A">
          <w:pPr>
            <w:pStyle w:val="22E59F6E325C4FBC9AF77850D3D0D6E3"/>
          </w:pPr>
          <w:r w:rsidRPr="001C096C">
            <w:rPr>
              <w:rFonts w:ascii="Arial" w:hAnsi="Arial" w:cs="Arial"/>
              <w:color w:val="000000"/>
              <w:sz w:val="20"/>
              <w:szCs w:val="20"/>
            </w:rPr>
            <w:t xml:space="preserve"> </w:t>
          </w:r>
        </w:p>
      </w:docPartBody>
    </w:docPart>
    <w:docPart>
      <w:docPartPr>
        <w:name w:val="7E1C55B1F2EC4C1CAC6E5FDF0BD12D33"/>
        <w:category>
          <w:name w:val="General"/>
          <w:gallery w:val="placeholder"/>
        </w:category>
        <w:types>
          <w:type w:val="bbPlcHdr"/>
        </w:types>
        <w:behaviors>
          <w:behavior w:val="content"/>
        </w:behaviors>
        <w:guid w:val="{08E13249-15CD-475D-8113-1FB47207A551}"/>
      </w:docPartPr>
      <w:docPartBody>
        <w:p w:rsidR="00BB1911" w:rsidRDefault="006B690A" w:rsidP="006B690A">
          <w:pPr>
            <w:pStyle w:val="7E1C55B1F2EC4C1CAC6E5FDF0BD12D33"/>
          </w:pPr>
          <w:r w:rsidRPr="001C096C">
            <w:rPr>
              <w:rFonts w:ascii="Arial" w:hAnsi="Arial" w:cs="Arial"/>
              <w:color w:val="000000"/>
              <w:sz w:val="20"/>
              <w:szCs w:val="20"/>
            </w:rPr>
            <w:t xml:space="preserve"> </w:t>
          </w:r>
        </w:p>
      </w:docPartBody>
    </w:docPart>
    <w:docPart>
      <w:docPartPr>
        <w:name w:val="8A9583CD6DA949D398FCA5A91AE96427"/>
        <w:category>
          <w:name w:val="General"/>
          <w:gallery w:val="placeholder"/>
        </w:category>
        <w:types>
          <w:type w:val="bbPlcHdr"/>
        </w:types>
        <w:behaviors>
          <w:behavior w:val="content"/>
        </w:behaviors>
        <w:guid w:val="{F78FCA53-928E-432E-A66C-A43CD1F77A5C}"/>
      </w:docPartPr>
      <w:docPartBody>
        <w:p w:rsidR="00BB1911" w:rsidRDefault="006B690A" w:rsidP="006B690A">
          <w:pPr>
            <w:pStyle w:val="8A9583CD6DA949D398FCA5A91AE96427"/>
          </w:pPr>
          <w:r w:rsidRPr="001C096C">
            <w:rPr>
              <w:rFonts w:ascii="Arial" w:hAnsi="Arial" w:cs="Arial"/>
              <w:color w:val="000000"/>
              <w:sz w:val="20"/>
              <w:szCs w:val="20"/>
            </w:rPr>
            <w:t xml:space="preserve"> </w:t>
          </w:r>
        </w:p>
      </w:docPartBody>
    </w:docPart>
    <w:docPart>
      <w:docPartPr>
        <w:name w:val="83CB36E6D9374BB6A08858CCE14B15DA"/>
        <w:category>
          <w:name w:val="General"/>
          <w:gallery w:val="placeholder"/>
        </w:category>
        <w:types>
          <w:type w:val="bbPlcHdr"/>
        </w:types>
        <w:behaviors>
          <w:behavior w:val="content"/>
        </w:behaviors>
        <w:guid w:val="{A97D8C8C-6283-4BDD-87AD-0D8F20DF2E0D}"/>
      </w:docPartPr>
      <w:docPartBody>
        <w:p w:rsidR="00BB1911" w:rsidRDefault="006B690A" w:rsidP="006B690A">
          <w:pPr>
            <w:pStyle w:val="83CB36E6D9374BB6A08858CCE14B15DA"/>
          </w:pPr>
          <w:r w:rsidRPr="001C096C">
            <w:rPr>
              <w:rFonts w:ascii="Arial" w:hAnsi="Arial" w:cs="Arial"/>
              <w:color w:val="000000"/>
              <w:sz w:val="20"/>
              <w:szCs w:val="20"/>
            </w:rPr>
            <w:t xml:space="preserve"> </w:t>
          </w:r>
        </w:p>
      </w:docPartBody>
    </w:docPart>
    <w:docPart>
      <w:docPartPr>
        <w:name w:val="6D8A53356A114F1BAB15892D432717C1"/>
        <w:category>
          <w:name w:val="General"/>
          <w:gallery w:val="placeholder"/>
        </w:category>
        <w:types>
          <w:type w:val="bbPlcHdr"/>
        </w:types>
        <w:behaviors>
          <w:behavior w:val="content"/>
        </w:behaviors>
        <w:guid w:val="{6E2A89A1-42B0-4AF6-B465-4590709366D6}"/>
      </w:docPartPr>
      <w:docPartBody>
        <w:p w:rsidR="00BB1911" w:rsidRDefault="006B690A" w:rsidP="006B690A">
          <w:pPr>
            <w:pStyle w:val="6D8A53356A114F1BAB15892D432717C1"/>
          </w:pPr>
          <w:r w:rsidRPr="001C096C">
            <w:rPr>
              <w:rFonts w:ascii="Arial" w:hAnsi="Arial" w:cs="Arial"/>
              <w:color w:val="000000"/>
              <w:sz w:val="20"/>
              <w:szCs w:val="20"/>
            </w:rPr>
            <w:t xml:space="preserve"> </w:t>
          </w:r>
        </w:p>
      </w:docPartBody>
    </w:docPart>
    <w:docPart>
      <w:docPartPr>
        <w:name w:val="3119A67938AC45AA926D170DA615824E"/>
        <w:category>
          <w:name w:val="General"/>
          <w:gallery w:val="placeholder"/>
        </w:category>
        <w:types>
          <w:type w:val="bbPlcHdr"/>
        </w:types>
        <w:behaviors>
          <w:behavior w:val="content"/>
        </w:behaviors>
        <w:guid w:val="{23986E57-1230-4063-85C5-3C548A566D02}"/>
      </w:docPartPr>
      <w:docPartBody>
        <w:p w:rsidR="00BB1911" w:rsidRDefault="006B690A" w:rsidP="006B690A">
          <w:pPr>
            <w:pStyle w:val="3119A67938AC45AA926D170DA615824E"/>
          </w:pPr>
          <w:r w:rsidRPr="001C096C">
            <w:rPr>
              <w:rFonts w:ascii="Arial" w:hAnsi="Arial" w:cs="Arial"/>
              <w:color w:val="000000"/>
              <w:sz w:val="20"/>
              <w:szCs w:val="20"/>
            </w:rPr>
            <w:t xml:space="preserve"> </w:t>
          </w:r>
        </w:p>
      </w:docPartBody>
    </w:docPart>
    <w:docPart>
      <w:docPartPr>
        <w:name w:val="A5C455465B414C0792F8A6372C722842"/>
        <w:category>
          <w:name w:val="General"/>
          <w:gallery w:val="placeholder"/>
        </w:category>
        <w:types>
          <w:type w:val="bbPlcHdr"/>
        </w:types>
        <w:behaviors>
          <w:behavior w:val="content"/>
        </w:behaviors>
        <w:guid w:val="{4CA36800-DEC6-492A-BE67-45E5E1A507DD}"/>
      </w:docPartPr>
      <w:docPartBody>
        <w:p w:rsidR="00BB1911" w:rsidRDefault="006B690A" w:rsidP="006B690A">
          <w:pPr>
            <w:pStyle w:val="A5C455465B414C0792F8A6372C722842"/>
          </w:pPr>
          <w:r w:rsidRPr="001C096C">
            <w:rPr>
              <w:rFonts w:ascii="Arial" w:hAnsi="Arial" w:cs="Arial"/>
              <w:color w:val="000000"/>
              <w:sz w:val="20"/>
              <w:szCs w:val="20"/>
            </w:rPr>
            <w:t xml:space="preserve"> </w:t>
          </w:r>
        </w:p>
      </w:docPartBody>
    </w:docPart>
    <w:docPart>
      <w:docPartPr>
        <w:name w:val="C9B51CC88D794A1DA139D4103051A496"/>
        <w:category>
          <w:name w:val="General"/>
          <w:gallery w:val="placeholder"/>
        </w:category>
        <w:types>
          <w:type w:val="bbPlcHdr"/>
        </w:types>
        <w:behaviors>
          <w:behavior w:val="content"/>
        </w:behaviors>
        <w:guid w:val="{EAE68F47-9DFF-4A1B-A3E3-D1320C8F55B8}"/>
      </w:docPartPr>
      <w:docPartBody>
        <w:p w:rsidR="00BB1911" w:rsidRDefault="006B690A" w:rsidP="006B690A">
          <w:pPr>
            <w:pStyle w:val="C9B51CC88D794A1DA139D4103051A496"/>
          </w:pPr>
          <w:r w:rsidRPr="001C096C">
            <w:rPr>
              <w:rFonts w:ascii="Arial" w:hAnsi="Arial" w:cs="Arial"/>
              <w:color w:val="000000"/>
              <w:sz w:val="20"/>
              <w:szCs w:val="20"/>
            </w:rPr>
            <w:t xml:space="preserve"> </w:t>
          </w:r>
        </w:p>
      </w:docPartBody>
    </w:docPart>
    <w:docPart>
      <w:docPartPr>
        <w:name w:val="1B49CA790BFC4079A0D5A212803BE032"/>
        <w:category>
          <w:name w:val="General"/>
          <w:gallery w:val="placeholder"/>
        </w:category>
        <w:types>
          <w:type w:val="bbPlcHdr"/>
        </w:types>
        <w:behaviors>
          <w:behavior w:val="content"/>
        </w:behaviors>
        <w:guid w:val="{ABFFDA29-D87F-4FF1-90DA-882E581D8380}"/>
      </w:docPartPr>
      <w:docPartBody>
        <w:p w:rsidR="00BB1911" w:rsidRDefault="006B690A" w:rsidP="006B690A">
          <w:pPr>
            <w:pStyle w:val="1B49CA790BFC4079A0D5A212803BE03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7B03CB5572D45ADB727154465B76A7B"/>
        <w:category>
          <w:name w:val="General"/>
          <w:gallery w:val="placeholder"/>
        </w:category>
        <w:types>
          <w:type w:val="bbPlcHdr"/>
        </w:types>
        <w:behaviors>
          <w:behavior w:val="content"/>
        </w:behaviors>
        <w:guid w:val="{1666CC16-9D39-4866-B894-C281DCE207D4}"/>
      </w:docPartPr>
      <w:docPartBody>
        <w:p w:rsidR="00BB1911" w:rsidRDefault="006B690A" w:rsidP="006B690A">
          <w:pPr>
            <w:pStyle w:val="77B03CB5572D45ADB727154465B76A7B"/>
          </w:pPr>
          <w:r w:rsidRPr="001C096C">
            <w:rPr>
              <w:rFonts w:ascii="Arial" w:hAnsi="Arial" w:cs="Arial"/>
              <w:color w:val="000000"/>
              <w:sz w:val="20"/>
              <w:szCs w:val="20"/>
            </w:rPr>
            <w:t xml:space="preserve"> </w:t>
          </w:r>
        </w:p>
      </w:docPartBody>
    </w:docPart>
    <w:docPart>
      <w:docPartPr>
        <w:name w:val="96748A71B63548ED9B77F18D04D5FE4B"/>
        <w:category>
          <w:name w:val="General"/>
          <w:gallery w:val="placeholder"/>
        </w:category>
        <w:types>
          <w:type w:val="bbPlcHdr"/>
        </w:types>
        <w:behaviors>
          <w:behavior w:val="content"/>
        </w:behaviors>
        <w:guid w:val="{E1049856-55C7-4B55-8CA5-CDA144FDD44B}"/>
      </w:docPartPr>
      <w:docPartBody>
        <w:p w:rsidR="00BB1911" w:rsidRDefault="006B690A" w:rsidP="006B690A">
          <w:pPr>
            <w:pStyle w:val="96748A71B63548ED9B77F18D04D5FE4B"/>
          </w:pPr>
          <w:r w:rsidRPr="001C096C">
            <w:rPr>
              <w:rFonts w:ascii="Arial" w:hAnsi="Arial" w:cs="Arial"/>
              <w:color w:val="000000"/>
              <w:sz w:val="20"/>
              <w:szCs w:val="20"/>
            </w:rPr>
            <w:t xml:space="preserve"> </w:t>
          </w:r>
        </w:p>
      </w:docPartBody>
    </w:docPart>
    <w:docPart>
      <w:docPartPr>
        <w:name w:val="8502B42EE59745B3B92AFBA307602237"/>
        <w:category>
          <w:name w:val="General"/>
          <w:gallery w:val="placeholder"/>
        </w:category>
        <w:types>
          <w:type w:val="bbPlcHdr"/>
        </w:types>
        <w:behaviors>
          <w:behavior w:val="content"/>
        </w:behaviors>
        <w:guid w:val="{67101FDD-F34E-4D4B-998B-70F18E536A71}"/>
      </w:docPartPr>
      <w:docPartBody>
        <w:p w:rsidR="00BB1911" w:rsidRDefault="006B690A" w:rsidP="006B690A">
          <w:pPr>
            <w:pStyle w:val="8502B42EE59745B3B92AFBA307602237"/>
          </w:pPr>
          <w:r w:rsidRPr="001C096C">
            <w:rPr>
              <w:rFonts w:ascii="Arial" w:hAnsi="Arial" w:cs="Arial"/>
              <w:color w:val="000000"/>
              <w:sz w:val="20"/>
              <w:szCs w:val="20"/>
            </w:rPr>
            <w:t xml:space="preserve"> </w:t>
          </w:r>
        </w:p>
      </w:docPartBody>
    </w:docPart>
    <w:docPart>
      <w:docPartPr>
        <w:name w:val="11F194A540A14FD696982AAD12F9A5B5"/>
        <w:category>
          <w:name w:val="General"/>
          <w:gallery w:val="placeholder"/>
        </w:category>
        <w:types>
          <w:type w:val="bbPlcHdr"/>
        </w:types>
        <w:behaviors>
          <w:behavior w:val="content"/>
        </w:behaviors>
        <w:guid w:val="{A1AF0B94-76A3-4F25-AF38-4C240FE68442}"/>
      </w:docPartPr>
      <w:docPartBody>
        <w:p w:rsidR="00BB1911" w:rsidRDefault="006B690A" w:rsidP="006B690A">
          <w:pPr>
            <w:pStyle w:val="11F194A540A14FD696982AAD12F9A5B5"/>
          </w:pPr>
          <w:r w:rsidRPr="001C096C">
            <w:rPr>
              <w:rFonts w:ascii="Arial" w:hAnsi="Arial" w:cs="Arial"/>
              <w:color w:val="000000"/>
              <w:sz w:val="20"/>
              <w:szCs w:val="20"/>
            </w:rPr>
            <w:t xml:space="preserve"> </w:t>
          </w:r>
        </w:p>
      </w:docPartBody>
    </w:docPart>
    <w:docPart>
      <w:docPartPr>
        <w:name w:val="E3E6CDA3732B452483363E19D2BC8F4F"/>
        <w:category>
          <w:name w:val="General"/>
          <w:gallery w:val="placeholder"/>
        </w:category>
        <w:types>
          <w:type w:val="bbPlcHdr"/>
        </w:types>
        <w:behaviors>
          <w:behavior w:val="content"/>
        </w:behaviors>
        <w:guid w:val="{8C4C9020-84B2-4EB0-B257-7E55499CDEE1}"/>
      </w:docPartPr>
      <w:docPartBody>
        <w:p w:rsidR="00BB1911" w:rsidRDefault="006B690A" w:rsidP="006B690A">
          <w:pPr>
            <w:pStyle w:val="E3E6CDA3732B452483363E19D2BC8F4F"/>
          </w:pPr>
          <w:r w:rsidRPr="001C096C">
            <w:rPr>
              <w:rFonts w:ascii="Arial" w:hAnsi="Arial" w:cs="Arial"/>
              <w:color w:val="000000"/>
              <w:sz w:val="20"/>
              <w:szCs w:val="20"/>
            </w:rPr>
            <w:t xml:space="preserve"> </w:t>
          </w:r>
        </w:p>
      </w:docPartBody>
    </w:docPart>
    <w:docPart>
      <w:docPartPr>
        <w:name w:val="779E0135767A4481A011B7CB18975AC6"/>
        <w:category>
          <w:name w:val="General"/>
          <w:gallery w:val="placeholder"/>
        </w:category>
        <w:types>
          <w:type w:val="bbPlcHdr"/>
        </w:types>
        <w:behaviors>
          <w:behavior w:val="content"/>
        </w:behaviors>
        <w:guid w:val="{EF900312-C032-48C4-AC9B-DBEC9620EEAC}"/>
      </w:docPartPr>
      <w:docPartBody>
        <w:p w:rsidR="00BB1911" w:rsidRDefault="006B690A" w:rsidP="006B690A">
          <w:pPr>
            <w:pStyle w:val="779E0135767A4481A011B7CB18975AC6"/>
          </w:pPr>
          <w:r w:rsidRPr="001C096C">
            <w:rPr>
              <w:rFonts w:ascii="Arial" w:hAnsi="Arial" w:cs="Arial"/>
              <w:color w:val="000000"/>
              <w:sz w:val="20"/>
              <w:szCs w:val="20"/>
            </w:rPr>
            <w:t xml:space="preserve"> </w:t>
          </w:r>
        </w:p>
      </w:docPartBody>
    </w:docPart>
    <w:docPart>
      <w:docPartPr>
        <w:name w:val="A802A6E646154364A70591AC9E6A1F3C"/>
        <w:category>
          <w:name w:val="General"/>
          <w:gallery w:val="placeholder"/>
        </w:category>
        <w:types>
          <w:type w:val="bbPlcHdr"/>
        </w:types>
        <w:behaviors>
          <w:behavior w:val="content"/>
        </w:behaviors>
        <w:guid w:val="{DE2A5793-7060-4B3C-8008-AC5E990AE6E0}"/>
      </w:docPartPr>
      <w:docPartBody>
        <w:p w:rsidR="00BB1911" w:rsidRDefault="006B690A" w:rsidP="006B690A">
          <w:pPr>
            <w:pStyle w:val="A802A6E646154364A70591AC9E6A1F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31316AEB1F34034B8BBBBB2D95378CA"/>
        <w:category>
          <w:name w:val="General"/>
          <w:gallery w:val="placeholder"/>
        </w:category>
        <w:types>
          <w:type w:val="bbPlcHdr"/>
        </w:types>
        <w:behaviors>
          <w:behavior w:val="content"/>
        </w:behaviors>
        <w:guid w:val="{4F1B92D7-69D0-4286-8D77-CC5BCF4B3A1D}"/>
      </w:docPartPr>
      <w:docPartBody>
        <w:p w:rsidR="00BB1911" w:rsidRDefault="006B690A" w:rsidP="006B690A">
          <w:pPr>
            <w:pStyle w:val="331316AEB1F34034B8BBBBB2D95378CA"/>
          </w:pPr>
          <w:r w:rsidRPr="001C096C">
            <w:rPr>
              <w:rFonts w:ascii="Arial" w:hAnsi="Arial" w:cs="Arial"/>
              <w:color w:val="000000"/>
              <w:sz w:val="20"/>
              <w:szCs w:val="20"/>
            </w:rPr>
            <w:t xml:space="preserve"> </w:t>
          </w:r>
        </w:p>
      </w:docPartBody>
    </w:docPart>
    <w:docPart>
      <w:docPartPr>
        <w:name w:val="1E12A6B2B3DB4B7D8E4DA7FE2BF5DE76"/>
        <w:category>
          <w:name w:val="General"/>
          <w:gallery w:val="placeholder"/>
        </w:category>
        <w:types>
          <w:type w:val="bbPlcHdr"/>
        </w:types>
        <w:behaviors>
          <w:behavior w:val="content"/>
        </w:behaviors>
        <w:guid w:val="{22117785-1FFC-47FD-B6DB-4D160E73B835}"/>
      </w:docPartPr>
      <w:docPartBody>
        <w:p w:rsidR="00BB1911" w:rsidRDefault="006B690A" w:rsidP="006B690A">
          <w:pPr>
            <w:pStyle w:val="1E12A6B2B3DB4B7D8E4DA7FE2BF5DE76"/>
          </w:pPr>
          <w:r w:rsidRPr="001C096C">
            <w:rPr>
              <w:rFonts w:ascii="Arial" w:hAnsi="Arial" w:cs="Arial"/>
              <w:color w:val="000000"/>
              <w:sz w:val="20"/>
              <w:szCs w:val="20"/>
            </w:rPr>
            <w:t xml:space="preserve"> </w:t>
          </w:r>
        </w:p>
      </w:docPartBody>
    </w:docPart>
    <w:docPart>
      <w:docPartPr>
        <w:name w:val="B975F057437B4798B2F5CAB7EA804CB7"/>
        <w:category>
          <w:name w:val="General"/>
          <w:gallery w:val="placeholder"/>
        </w:category>
        <w:types>
          <w:type w:val="bbPlcHdr"/>
        </w:types>
        <w:behaviors>
          <w:behavior w:val="content"/>
        </w:behaviors>
        <w:guid w:val="{C218C96E-DD6A-46D6-B521-15A79E7A98FD}"/>
      </w:docPartPr>
      <w:docPartBody>
        <w:p w:rsidR="00BB1911" w:rsidRDefault="006B690A" w:rsidP="006B690A">
          <w:pPr>
            <w:pStyle w:val="B975F057437B4798B2F5CAB7EA804CB7"/>
          </w:pPr>
          <w:r w:rsidRPr="001C096C">
            <w:rPr>
              <w:rFonts w:ascii="Arial" w:hAnsi="Arial" w:cs="Arial"/>
              <w:color w:val="000000"/>
              <w:sz w:val="20"/>
              <w:szCs w:val="20"/>
            </w:rPr>
            <w:t xml:space="preserve"> </w:t>
          </w:r>
        </w:p>
      </w:docPartBody>
    </w:docPart>
    <w:docPart>
      <w:docPartPr>
        <w:name w:val="2F0DCD74DA5640F79BB8228D437C3573"/>
        <w:category>
          <w:name w:val="General"/>
          <w:gallery w:val="placeholder"/>
        </w:category>
        <w:types>
          <w:type w:val="bbPlcHdr"/>
        </w:types>
        <w:behaviors>
          <w:behavior w:val="content"/>
        </w:behaviors>
        <w:guid w:val="{CEA58B26-5276-4068-B4F8-FADD24459F26}"/>
      </w:docPartPr>
      <w:docPartBody>
        <w:p w:rsidR="00BB1911" w:rsidRDefault="006B690A" w:rsidP="006B690A">
          <w:pPr>
            <w:pStyle w:val="2F0DCD74DA5640F79BB8228D437C3573"/>
          </w:pPr>
          <w:r w:rsidRPr="001C096C">
            <w:rPr>
              <w:rFonts w:ascii="Arial" w:hAnsi="Arial" w:cs="Arial"/>
              <w:color w:val="000000"/>
              <w:sz w:val="20"/>
              <w:szCs w:val="20"/>
            </w:rPr>
            <w:t xml:space="preserve"> </w:t>
          </w:r>
        </w:p>
      </w:docPartBody>
    </w:docPart>
    <w:docPart>
      <w:docPartPr>
        <w:name w:val="78D1113994A146FAABA566722C63601A"/>
        <w:category>
          <w:name w:val="General"/>
          <w:gallery w:val="placeholder"/>
        </w:category>
        <w:types>
          <w:type w:val="bbPlcHdr"/>
        </w:types>
        <w:behaviors>
          <w:behavior w:val="content"/>
        </w:behaviors>
        <w:guid w:val="{CD14B2E9-81F6-4279-8EB7-CAEDDF5B162A}"/>
      </w:docPartPr>
      <w:docPartBody>
        <w:p w:rsidR="00BB1911" w:rsidRDefault="006B690A" w:rsidP="006B690A">
          <w:pPr>
            <w:pStyle w:val="78D1113994A146FAABA566722C63601A"/>
          </w:pPr>
          <w:r w:rsidRPr="001C096C">
            <w:rPr>
              <w:rFonts w:ascii="Arial" w:hAnsi="Arial" w:cs="Arial"/>
              <w:color w:val="000000"/>
              <w:sz w:val="20"/>
              <w:szCs w:val="20"/>
            </w:rPr>
            <w:t xml:space="preserve"> </w:t>
          </w:r>
        </w:p>
      </w:docPartBody>
    </w:docPart>
    <w:docPart>
      <w:docPartPr>
        <w:name w:val="730CDB7551274938B0AE4D01A86DDDCF"/>
        <w:category>
          <w:name w:val="General"/>
          <w:gallery w:val="placeholder"/>
        </w:category>
        <w:types>
          <w:type w:val="bbPlcHdr"/>
        </w:types>
        <w:behaviors>
          <w:behavior w:val="content"/>
        </w:behaviors>
        <w:guid w:val="{83ED44D1-4107-4C63-8667-FE01DF1A218B}"/>
      </w:docPartPr>
      <w:docPartBody>
        <w:p w:rsidR="00BB1911" w:rsidRDefault="006B690A" w:rsidP="006B690A">
          <w:pPr>
            <w:pStyle w:val="730CDB7551274938B0AE4D01A86DDDCF"/>
          </w:pPr>
          <w:r w:rsidRPr="001C096C">
            <w:rPr>
              <w:rFonts w:ascii="Arial" w:hAnsi="Arial" w:cs="Arial"/>
              <w:color w:val="000000"/>
              <w:sz w:val="20"/>
              <w:szCs w:val="20"/>
            </w:rPr>
            <w:t xml:space="preserve"> </w:t>
          </w:r>
        </w:p>
      </w:docPartBody>
    </w:docPart>
    <w:docPart>
      <w:docPartPr>
        <w:name w:val="2EAA88C83AE34A43A4419B2FD5017D72"/>
        <w:category>
          <w:name w:val="General"/>
          <w:gallery w:val="placeholder"/>
        </w:category>
        <w:types>
          <w:type w:val="bbPlcHdr"/>
        </w:types>
        <w:behaviors>
          <w:behavior w:val="content"/>
        </w:behaviors>
        <w:guid w:val="{B23DD2F5-59F7-4E17-86C8-C43F511E6E03}"/>
      </w:docPartPr>
      <w:docPartBody>
        <w:p w:rsidR="00BB1911" w:rsidRDefault="006B690A" w:rsidP="006B690A">
          <w:pPr>
            <w:pStyle w:val="2EAA88C83AE34A43A4419B2FD5017D72"/>
          </w:pPr>
          <w:r w:rsidRPr="002B6B3C">
            <w:rPr>
              <w:rFonts w:ascii="Arial" w:hAnsi="Arial" w:cs="Arial"/>
              <w:sz w:val="20"/>
              <w:szCs w:val="20"/>
            </w:rPr>
            <w:t xml:space="preserve">(ostalo upisati) </w:t>
          </w:r>
        </w:p>
      </w:docPartBody>
    </w:docPart>
    <w:docPart>
      <w:docPartPr>
        <w:name w:val="A3C4B1CCE990488A87850C36BF072269"/>
        <w:category>
          <w:name w:val="General"/>
          <w:gallery w:val="placeholder"/>
        </w:category>
        <w:types>
          <w:type w:val="bbPlcHdr"/>
        </w:types>
        <w:behaviors>
          <w:behavior w:val="content"/>
        </w:behaviors>
        <w:guid w:val="{F1296A8B-1970-49A7-829A-843E3D2B956C}"/>
      </w:docPartPr>
      <w:docPartBody>
        <w:p w:rsidR="00BB1911" w:rsidRDefault="006B690A" w:rsidP="006B690A">
          <w:pPr>
            <w:pStyle w:val="A3C4B1CCE990488A87850C36BF072269"/>
          </w:pPr>
          <w:r w:rsidRPr="001C096C">
            <w:rPr>
              <w:rFonts w:ascii="Arial" w:hAnsi="Arial" w:cs="Arial"/>
              <w:color w:val="000000"/>
              <w:sz w:val="20"/>
              <w:szCs w:val="20"/>
            </w:rPr>
            <w:t xml:space="preserve"> </w:t>
          </w:r>
        </w:p>
      </w:docPartBody>
    </w:docPart>
    <w:docPart>
      <w:docPartPr>
        <w:name w:val="A4AF99CF611445858E5E75775E3616BE"/>
        <w:category>
          <w:name w:val="General"/>
          <w:gallery w:val="placeholder"/>
        </w:category>
        <w:types>
          <w:type w:val="bbPlcHdr"/>
        </w:types>
        <w:behaviors>
          <w:behavior w:val="content"/>
        </w:behaviors>
        <w:guid w:val="{0B8AB4CB-AD3E-40F5-B537-880E7AFD51DB}"/>
      </w:docPartPr>
      <w:docPartBody>
        <w:p w:rsidR="00BB1911" w:rsidRDefault="006B690A" w:rsidP="006B690A">
          <w:pPr>
            <w:pStyle w:val="A4AF99CF611445858E5E75775E3616BE"/>
          </w:pPr>
          <w:r w:rsidRPr="001C096C">
            <w:rPr>
              <w:rFonts w:ascii="Arial" w:hAnsi="Arial" w:cs="Arial"/>
              <w:color w:val="000000"/>
              <w:sz w:val="20"/>
              <w:szCs w:val="20"/>
            </w:rPr>
            <w:t xml:space="preserve"> </w:t>
          </w:r>
        </w:p>
      </w:docPartBody>
    </w:docPart>
    <w:docPart>
      <w:docPartPr>
        <w:name w:val="89A0DED1998344EDA62AFBC10555F442"/>
        <w:category>
          <w:name w:val="General"/>
          <w:gallery w:val="placeholder"/>
        </w:category>
        <w:types>
          <w:type w:val="bbPlcHdr"/>
        </w:types>
        <w:behaviors>
          <w:behavior w:val="content"/>
        </w:behaviors>
        <w:guid w:val="{5233EB04-12E5-425F-BB6D-1086DD1008F6}"/>
      </w:docPartPr>
      <w:docPartBody>
        <w:p w:rsidR="00BB1911" w:rsidRDefault="006B690A" w:rsidP="006B690A">
          <w:pPr>
            <w:pStyle w:val="89A0DED1998344EDA62AFBC10555F442"/>
          </w:pPr>
          <w:r w:rsidRPr="001C096C">
            <w:rPr>
              <w:rFonts w:ascii="Arial" w:hAnsi="Arial" w:cs="Arial"/>
              <w:color w:val="000000"/>
              <w:sz w:val="20"/>
              <w:szCs w:val="20"/>
            </w:rPr>
            <w:t xml:space="preserve"> </w:t>
          </w:r>
        </w:p>
      </w:docPartBody>
    </w:docPart>
    <w:docPart>
      <w:docPartPr>
        <w:name w:val="CA6D0F5BA8524FE5B7D29F3072635B17"/>
        <w:category>
          <w:name w:val="General"/>
          <w:gallery w:val="placeholder"/>
        </w:category>
        <w:types>
          <w:type w:val="bbPlcHdr"/>
        </w:types>
        <w:behaviors>
          <w:behavior w:val="content"/>
        </w:behaviors>
        <w:guid w:val="{5C9B5BD8-BBD3-47FD-B24B-EC8BCBBB1AEF}"/>
      </w:docPartPr>
      <w:docPartBody>
        <w:p w:rsidR="00BB1911" w:rsidRDefault="006B690A" w:rsidP="006B690A">
          <w:pPr>
            <w:pStyle w:val="CA6D0F5BA8524FE5B7D29F3072635B17"/>
          </w:pPr>
          <w:r w:rsidRPr="001C096C">
            <w:rPr>
              <w:rFonts w:ascii="Arial" w:hAnsi="Arial" w:cs="Arial"/>
              <w:color w:val="000000"/>
              <w:sz w:val="20"/>
              <w:szCs w:val="20"/>
            </w:rPr>
            <w:t xml:space="preserve">  </w:t>
          </w:r>
        </w:p>
      </w:docPartBody>
    </w:docPart>
    <w:docPart>
      <w:docPartPr>
        <w:name w:val="E76110AC6DB84673B25BC38E19430DD9"/>
        <w:category>
          <w:name w:val="General"/>
          <w:gallery w:val="placeholder"/>
        </w:category>
        <w:types>
          <w:type w:val="bbPlcHdr"/>
        </w:types>
        <w:behaviors>
          <w:behavior w:val="content"/>
        </w:behaviors>
        <w:guid w:val="{B856F406-1896-40C2-83CD-3D3C75F57EB4}"/>
      </w:docPartPr>
      <w:docPartBody>
        <w:p w:rsidR="00BB1911" w:rsidRDefault="006B690A" w:rsidP="006B690A">
          <w:pPr>
            <w:pStyle w:val="E76110AC6DB84673B25BC38E19430DD9"/>
          </w:pPr>
          <w:r w:rsidRPr="001C096C">
            <w:rPr>
              <w:rFonts w:ascii="Arial" w:hAnsi="Arial" w:cs="Arial"/>
              <w:color w:val="000000"/>
              <w:sz w:val="20"/>
              <w:szCs w:val="20"/>
            </w:rPr>
            <w:t xml:space="preserve"> </w:t>
          </w:r>
        </w:p>
      </w:docPartBody>
    </w:docPart>
    <w:docPart>
      <w:docPartPr>
        <w:name w:val="34A3C85567E14513AB9D0FF4CA5CA768"/>
        <w:category>
          <w:name w:val="General"/>
          <w:gallery w:val="placeholder"/>
        </w:category>
        <w:types>
          <w:type w:val="bbPlcHdr"/>
        </w:types>
        <w:behaviors>
          <w:behavior w:val="content"/>
        </w:behaviors>
        <w:guid w:val="{6F920B3C-B6F9-4970-90CB-D2D94D593E25}"/>
      </w:docPartPr>
      <w:docPartBody>
        <w:p w:rsidR="00BB1911" w:rsidRDefault="006B690A" w:rsidP="006B690A">
          <w:pPr>
            <w:pStyle w:val="34A3C85567E14513AB9D0FF4CA5CA768"/>
          </w:pPr>
          <w:r w:rsidRPr="001C096C">
            <w:rPr>
              <w:rFonts w:ascii="Arial" w:hAnsi="Arial" w:cs="Arial"/>
              <w:color w:val="000000"/>
              <w:sz w:val="20"/>
              <w:szCs w:val="20"/>
            </w:rPr>
            <w:t xml:space="preserve"> </w:t>
          </w:r>
        </w:p>
      </w:docPartBody>
    </w:docPart>
    <w:docPart>
      <w:docPartPr>
        <w:name w:val="BD3EC68E84494B81BE7AE4D322209F34"/>
        <w:category>
          <w:name w:val="General"/>
          <w:gallery w:val="placeholder"/>
        </w:category>
        <w:types>
          <w:type w:val="bbPlcHdr"/>
        </w:types>
        <w:behaviors>
          <w:behavior w:val="content"/>
        </w:behaviors>
        <w:guid w:val="{2034E7FE-702F-4566-8F36-DFC202D42820}"/>
      </w:docPartPr>
      <w:docPartBody>
        <w:p w:rsidR="00BB1911" w:rsidRDefault="006B690A" w:rsidP="006B690A">
          <w:pPr>
            <w:pStyle w:val="BD3EC68E84494B81BE7AE4D322209F34"/>
          </w:pPr>
          <w:r>
            <w:rPr>
              <w:rStyle w:val="PlaceholderText"/>
            </w:rPr>
            <w:t>ECTS</w:t>
          </w:r>
        </w:p>
      </w:docPartBody>
    </w:docPart>
    <w:docPart>
      <w:docPartPr>
        <w:name w:val="7A42A8C4CBFB4AF98F0D7885DCF4EB59"/>
        <w:category>
          <w:name w:val="General"/>
          <w:gallery w:val="placeholder"/>
        </w:category>
        <w:types>
          <w:type w:val="bbPlcHdr"/>
        </w:types>
        <w:behaviors>
          <w:behavior w:val="content"/>
        </w:behaviors>
        <w:guid w:val="{170BA3CB-5178-4D44-AD8A-F39029DABFB7}"/>
      </w:docPartPr>
      <w:docPartBody>
        <w:p w:rsidR="00BB1911" w:rsidRDefault="006B690A" w:rsidP="006B690A">
          <w:pPr>
            <w:pStyle w:val="7A42A8C4CBFB4AF98F0D7885DCF4EB59"/>
          </w:pPr>
          <w:r>
            <w:rPr>
              <w:rStyle w:val="PlaceholderText"/>
            </w:rPr>
            <w:t>Metode i kriteriji vrednovanja</w:t>
          </w:r>
        </w:p>
      </w:docPartBody>
    </w:docPart>
    <w:docPart>
      <w:docPartPr>
        <w:name w:val="249B5ADA708A44F5AB938AD356AC77E7"/>
        <w:category>
          <w:name w:val="General"/>
          <w:gallery w:val="placeholder"/>
        </w:category>
        <w:types>
          <w:type w:val="bbPlcHdr"/>
        </w:types>
        <w:behaviors>
          <w:behavior w:val="content"/>
        </w:behaviors>
        <w:guid w:val="{479613D5-4850-481E-B458-A43593BAE8AD}"/>
      </w:docPartPr>
      <w:docPartBody>
        <w:p w:rsidR="00BB1911" w:rsidRDefault="006B690A" w:rsidP="006B690A">
          <w:pPr>
            <w:pStyle w:val="249B5ADA708A44F5AB938AD356AC77E7"/>
          </w:pPr>
          <w:r>
            <w:rPr>
              <w:rStyle w:val="PlaceholderText"/>
            </w:rPr>
            <w:t>Obveze studenata</w:t>
          </w:r>
        </w:p>
      </w:docPartBody>
    </w:docPart>
    <w:docPart>
      <w:docPartPr>
        <w:name w:val="C12954620AF44AAC850368B6FF38CE87"/>
        <w:category>
          <w:name w:val="General"/>
          <w:gallery w:val="placeholder"/>
        </w:category>
        <w:types>
          <w:type w:val="bbPlcHdr"/>
        </w:types>
        <w:behaviors>
          <w:behavior w:val="content"/>
        </w:behaviors>
        <w:guid w:val="{3B9ED3B5-2030-4916-B474-3EA830E35B42}"/>
      </w:docPartPr>
      <w:docPartBody>
        <w:p w:rsidR="00BB1911" w:rsidRDefault="006B690A" w:rsidP="006B690A">
          <w:pPr>
            <w:pStyle w:val="C12954620AF44AAC850368B6FF38CE87"/>
          </w:pPr>
          <w:r>
            <w:rPr>
              <w:rFonts w:ascii="Arial" w:hAnsi="Arial" w:cs="Arial"/>
              <w:color w:val="000000"/>
              <w:sz w:val="20"/>
              <w:szCs w:val="20"/>
            </w:rPr>
            <w:t xml:space="preserve"> </w:t>
          </w:r>
        </w:p>
      </w:docPartBody>
    </w:docPart>
    <w:docPart>
      <w:docPartPr>
        <w:name w:val="C4022ED710E64DB982A9176550747CE6"/>
        <w:category>
          <w:name w:val="General"/>
          <w:gallery w:val="placeholder"/>
        </w:category>
        <w:types>
          <w:type w:val="bbPlcHdr"/>
        </w:types>
        <w:behaviors>
          <w:behavior w:val="content"/>
        </w:behaviors>
        <w:guid w:val="{517FCDEC-BF73-439B-A1A5-E1329F42FD7E}"/>
      </w:docPartPr>
      <w:docPartBody>
        <w:p w:rsidR="00BB1911" w:rsidRDefault="006B690A" w:rsidP="006B690A">
          <w:pPr>
            <w:pStyle w:val="C4022ED710E64DB982A9176550747CE6"/>
          </w:pPr>
          <w:r>
            <w:rPr>
              <w:rFonts w:ascii="Arial" w:hAnsi="Arial" w:cs="Arial"/>
              <w:color w:val="000000"/>
              <w:sz w:val="20"/>
              <w:szCs w:val="20"/>
            </w:rPr>
            <w:t xml:space="preserve"> </w:t>
          </w:r>
        </w:p>
      </w:docPartBody>
    </w:docPart>
    <w:docPart>
      <w:docPartPr>
        <w:name w:val="076709E502124EC78AC98CE192F4748B"/>
        <w:category>
          <w:name w:val="General"/>
          <w:gallery w:val="placeholder"/>
        </w:category>
        <w:types>
          <w:type w:val="bbPlcHdr"/>
        </w:types>
        <w:behaviors>
          <w:behavior w:val="content"/>
        </w:behaviors>
        <w:guid w:val="{D84B74B0-72FE-4A63-B572-37D85E244CD2}"/>
      </w:docPartPr>
      <w:docPartBody>
        <w:p w:rsidR="00BB1911" w:rsidRDefault="006B690A" w:rsidP="006B690A">
          <w:pPr>
            <w:pStyle w:val="076709E502124EC78AC98CE192F4748B"/>
          </w:pPr>
          <w:r>
            <w:rPr>
              <w:rFonts w:ascii="Arial" w:hAnsi="Arial" w:cs="Arial"/>
              <w:color w:val="000000"/>
              <w:sz w:val="20"/>
              <w:szCs w:val="20"/>
            </w:rPr>
            <w:t xml:space="preserve"> </w:t>
          </w:r>
        </w:p>
      </w:docPartBody>
    </w:docPart>
    <w:docPart>
      <w:docPartPr>
        <w:name w:val="1ECC6EBB0BA847A7A6DF100E9BDD12FC"/>
        <w:category>
          <w:name w:val="General"/>
          <w:gallery w:val="placeholder"/>
        </w:category>
        <w:types>
          <w:type w:val="bbPlcHdr"/>
        </w:types>
        <w:behaviors>
          <w:behavior w:val="content"/>
        </w:behaviors>
        <w:guid w:val="{C00FF915-8939-412D-9F6D-D4DD4D8CF724}"/>
      </w:docPartPr>
      <w:docPartBody>
        <w:p w:rsidR="00BB1911" w:rsidRDefault="006B690A" w:rsidP="006B690A">
          <w:pPr>
            <w:pStyle w:val="1ECC6EBB0BA847A7A6DF100E9BDD12FC"/>
          </w:pPr>
          <w:r>
            <w:rPr>
              <w:rFonts w:ascii="Arial" w:hAnsi="Arial" w:cs="Arial"/>
              <w:color w:val="000000"/>
              <w:sz w:val="20"/>
              <w:szCs w:val="20"/>
            </w:rPr>
            <w:t xml:space="preserve"> </w:t>
          </w:r>
        </w:p>
      </w:docPartBody>
    </w:docPart>
    <w:docPart>
      <w:docPartPr>
        <w:name w:val="BA86106B74C64C2BB55E7DB47DE8D80A"/>
        <w:category>
          <w:name w:val="General"/>
          <w:gallery w:val="placeholder"/>
        </w:category>
        <w:types>
          <w:type w:val="bbPlcHdr"/>
        </w:types>
        <w:behaviors>
          <w:behavior w:val="content"/>
        </w:behaviors>
        <w:guid w:val="{AAC9920B-FD4B-44F7-8633-33DD16A135B5}"/>
      </w:docPartPr>
      <w:docPartBody>
        <w:p w:rsidR="00BB1911" w:rsidRDefault="006B690A" w:rsidP="006B690A">
          <w:pPr>
            <w:pStyle w:val="BA86106B74C64C2BB55E7DB47DE8D80A"/>
          </w:pPr>
          <w:r>
            <w:rPr>
              <w:rFonts w:ascii="Arial" w:hAnsi="Arial" w:cs="Arial"/>
              <w:color w:val="000000"/>
              <w:sz w:val="20"/>
              <w:szCs w:val="20"/>
            </w:rPr>
            <w:t xml:space="preserve"> </w:t>
          </w:r>
        </w:p>
      </w:docPartBody>
    </w:docPart>
    <w:docPart>
      <w:docPartPr>
        <w:name w:val="384206C5A04743B5AC6D2AE492863F89"/>
        <w:category>
          <w:name w:val="General"/>
          <w:gallery w:val="placeholder"/>
        </w:category>
        <w:types>
          <w:type w:val="bbPlcHdr"/>
        </w:types>
        <w:behaviors>
          <w:behavior w:val="content"/>
        </w:behaviors>
        <w:guid w:val="{60CE2171-612F-47C3-9187-E054DF3925F3}"/>
      </w:docPartPr>
      <w:docPartBody>
        <w:p w:rsidR="00BB1911" w:rsidRDefault="006B690A" w:rsidP="006B690A">
          <w:pPr>
            <w:pStyle w:val="384206C5A04743B5AC6D2AE492863F89"/>
          </w:pPr>
          <w:r>
            <w:rPr>
              <w:rFonts w:ascii="Arial" w:hAnsi="Arial" w:cs="Arial"/>
              <w:color w:val="000000"/>
              <w:sz w:val="20"/>
              <w:szCs w:val="20"/>
            </w:rPr>
            <w:t xml:space="preserve"> </w:t>
          </w:r>
        </w:p>
      </w:docPartBody>
    </w:docPart>
    <w:docPart>
      <w:docPartPr>
        <w:name w:val="1EB26D74BC6B4977A8C5733C1D330DE8"/>
        <w:category>
          <w:name w:val="General"/>
          <w:gallery w:val="placeholder"/>
        </w:category>
        <w:types>
          <w:type w:val="bbPlcHdr"/>
        </w:types>
        <w:behaviors>
          <w:behavior w:val="content"/>
        </w:behaviors>
        <w:guid w:val="{7B149BE7-6CFB-47AB-9720-36B5137459D0}"/>
      </w:docPartPr>
      <w:docPartBody>
        <w:p w:rsidR="00BB1911" w:rsidRDefault="006B690A" w:rsidP="006B690A">
          <w:pPr>
            <w:pStyle w:val="1EB26D74BC6B4977A8C5733C1D330DE8"/>
          </w:pPr>
          <w:r>
            <w:rPr>
              <w:rFonts w:ascii="Arial" w:hAnsi="Arial" w:cs="Arial"/>
              <w:sz w:val="20"/>
              <w:szCs w:val="20"/>
            </w:rPr>
            <w:t xml:space="preserve"> </w:t>
          </w:r>
        </w:p>
      </w:docPartBody>
    </w:docPart>
    <w:docPart>
      <w:docPartPr>
        <w:name w:val="775166ED86294132A9EFFABE96AF5AE3"/>
        <w:category>
          <w:name w:val="General"/>
          <w:gallery w:val="placeholder"/>
        </w:category>
        <w:types>
          <w:type w:val="bbPlcHdr"/>
        </w:types>
        <w:behaviors>
          <w:behavior w:val="content"/>
        </w:behaviors>
        <w:guid w:val="{DDA4AA4D-2BAF-43D2-8B48-02755051560F}"/>
      </w:docPartPr>
      <w:docPartBody>
        <w:p w:rsidR="00BB1911" w:rsidRDefault="006B690A" w:rsidP="006B690A">
          <w:pPr>
            <w:pStyle w:val="775166ED86294132A9EFFABE96AF5AE3"/>
          </w:pPr>
          <w:r>
            <w:rPr>
              <w:rStyle w:val="PlaceholderText"/>
            </w:rPr>
            <w:t xml:space="preserve"> </w:t>
          </w:r>
        </w:p>
      </w:docPartBody>
    </w:docPart>
    <w:docPart>
      <w:docPartPr>
        <w:name w:val="9951BD8BD8DF4E8EAF66C18CC962C959"/>
        <w:category>
          <w:name w:val="General"/>
          <w:gallery w:val="placeholder"/>
        </w:category>
        <w:types>
          <w:type w:val="bbPlcHdr"/>
        </w:types>
        <w:behaviors>
          <w:behavior w:val="content"/>
        </w:behaviors>
        <w:guid w:val="{F9AF2FF8-9ECC-4A60-AF60-6CDD0751955E}"/>
      </w:docPartPr>
      <w:docPartBody>
        <w:p w:rsidR="00D36F23" w:rsidRDefault="00BD0635" w:rsidP="00BD0635">
          <w:pPr>
            <w:pStyle w:val="9951BD8BD8DF4E8EAF66C18CC962C959"/>
          </w:pPr>
          <w:r>
            <w:rPr>
              <w:rStyle w:val="PlaceholderText"/>
            </w:rPr>
            <w:t>Nositelji i suradnici</w:t>
          </w:r>
        </w:p>
      </w:docPartBody>
    </w:docPart>
    <w:docPart>
      <w:docPartPr>
        <w:name w:val="7B3256C412E64C88B58E42A83A40534D"/>
        <w:category>
          <w:name w:val="General"/>
          <w:gallery w:val="placeholder"/>
        </w:category>
        <w:types>
          <w:type w:val="bbPlcHdr"/>
        </w:types>
        <w:behaviors>
          <w:behavior w:val="content"/>
        </w:behaviors>
        <w:guid w:val="{DD06CCE6-6851-49F5-A112-02914E7CE1A0}"/>
      </w:docPartPr>
      <w:docPartBody>
        <w:p w:rsidR="00D36F23" w:rsidRDefault="00BD0635" w:rsidP="00BD0635">
          <w:pPr>
            <w:pStyle w:val="7B3256C412E64C88B58E42A83A40534D"/>
          </w:pPr>
          <w:r>
            <w:rPr>
              <w:rStyle w:val="PlaceholderText"/>
            </w:rPr>
            <w:t>Semestar</w:t>
          </w:r>
        </w:p>
      </w:docPartBody>
    </w:docPart>
    <w:docPart>
      <w:docPartPr>
        <w:name w:val="C1170764F0B14D62B476BC28613D5519"/>
        <w:category>
          <w:name w:val="General"/>
          <w:gallery w:val="placeholder"/>
        </w:category>
        <w:types>
          <w:type w:val="bbPlcHdr"/>
        </w:types>
        <w:behaviors>
          <w:behavior w:val="content"/>
        </w:behaviors>
        <w:guid w:val="{D3D2235C-343C-4AB0-90F1-00CF19449EB4}"/>
      </w:docPartPr>
      <w:docPartBody>
        <w:p w:rsidR="00D36F23" w:rsidRDefault="00BD0635" w:rsidP="00BD0635">
          <w:pPr>
            <w:pStyle w:val="C1170764F0B14D62B476BC28613D5519"/>
          </w:pPr>
          <w:r>
            <w:rPr>
              <w:rStyle w:val="PlaceholderText"/>
            </w:rPr>
            <w:t>Naziv predmeta</w:t>
          </w:r>
        </w:p>
      </w:docPartBody>
    </w:docPart>
    <w:docPart>
      <w:docPartPr>
        <w:name w:val="3FBAE2D613EA4912BB00C0ED5D03BAFE"/>
        <w:category>
          <w:name w:val="General"/>
          <w:gallery w:val="placeholder"/>
        </w:category>
        <w:types>
          <w:type w:val="bbPlcHdr"/>
        </w:types>
        <w:behaviors>
          <w:behavior w:val="content"/>
        </w:behaviors>
        <w:guid w:val="{BC20E76C-97E2-4A0D-9480-80ECFEB60800}"/>
      </w:docPartPr>
      <w:docPartBody>
        <w:p w:rsidR="00D36F23" w:rsidRDefault="00BD0635" w:rsidP="00BD0635">
          <w:pPr>
            <w:pStyle w:val="3FBAE2D613EA4912BB00C0ED5D03BAFE"/>
          </w:pPr>
          <w:r>
            <w:rPr>
              <w:rStyle w:val="PlaceholderText"/>
            </w:rPr>
            <w:t>ECTS bodovi</w:t>
          </w:r>
        </w:p>
      </w:docPartBody>
    </w:docPart>
    <w:docPart>
      <w:docPartPr>
        <w:name w:val="3C875163725D43F99AC2DAD5EA49BED2"/>
        <w:category>
          <w:name w:val="General"/>
          <w:gallery w:val="placeholder"/>
        </w:category>
        <w:types>
          <w:type w:val="bbPlcHdr"/>
        </w:types>
        <w:behaviors>
          <w:behavior w:val="content"/>
        </w:behaviors>
        <w:guid w:val="{9C60B325-8E5C-4578-BD6E-979E8EC0D7D4}"/>
      </w:docPartPr>
      <w:docPartBody>
        <w:p w:rsidR="00D36F23" w:rsidRDefault="00BD0635" w:rsidP="00BD0635">
          <w:pPr>
            <w:pStyle w:val="3C875163725D43F99AC2DAD5EA49BED2"/>
          </w:pPr>
          <w:r>
            <w:rPr>
              <w:rStyle w:val="PlaceholderText"/>
            </w:rPr>
            <w:t>Šifra predmeta</w:t>
          </w:r>
        </w:p>
      </w:docPartBody>
    </w:docPart>
    <w:docPart>
      <w:docPartPr>
        <w:name w:val="5F6160B817874D4E8E08E02E0BE3A057"/>
        <w:category>
          <w:name w:val="General"/>
          <w:gallery w:val="placeholder"/>
        </w:category>
        <w:types>
          <w:type w:val="bbPlcHdr"/>
        </w:types>
        <w:behaviors>
          <w:behavior w:val="content"/>
        </w:behaviors>
        <w:guid w:val="{19C9C1CB-9E68-4773-9230-ADB8569FF5D1}"/>
      </w:docPartPr>
      <w:docPartBody>
        <w:p w:rsidR="00D36F23" w:rsidRDefault="00BD0635" w:rsidP="00BD0635">
          <w:pPr>
            <w:pStyle w:val="5F6160B817874D4E8E08E02E0BE3A057"/>
          </w:pPr>
          <w:r>
            <w:rPr>
              <w:rStyle w:val="PlaceholderText"/>
            </w:rPr>
            <w:t>Broj sati</w:t>
          </w:r>
        </w:p>
      </w:docPartBody>
    </w:docPart>
    <w:docPart>
      <w:docPartPr>
        <w:name w:val="3604D4FAF5A946379BEBCB49A3DB6DF7"/>
        <w:category>
          <w:name w:val="General"/>
          <w:gallery w:val="placeholder"/>
        </w:category>
        <w:types>
          <w:type w:val="bbPlcHdr"/>
        </w:types>
        <w:behaviors>
          <w:behavior w:val="content"/>
        </w:behaviors>
        <w:guid w:val="{1D0FF16D-0F9E-4C64-B240-B8638668FFB8}"/>
      </w:docPartPr>
      <w:docPartBody>
        <w:p w:rsidR="00D36F23" w:rsidRDefault="00BD0635" w:rsidP="00BD0635">
          <w:pPr>
            <w:pStyle w:val="3604D4FAF5A946379BEBCB49A3DB6DF7"/>
          </w:pPr>
          <w:r>
            <w:rPr>
              <w:rStyle w:val="PlaceholderText"/>
            </w:rPr>
            <w:t>Studijski program</w:t>
          </w:r>
        </w:p>
      </w:docPartBody>
    </w:docPart>
    <w:docPart>
      <w:docPartPr>
        <w:name w:val="F3B05CC068794F338AB4AAC5865F8B36"/>
        <w:category>
          <w:name w:val="General"/>
          <w:gallery w:val="placeholder"/>
        </w:category>
        <w:types>
          <w:type w:val="bbPlcHdr"/>
        </w:types>
        <w:behaviors>
          <w:behavior w:val="content"/>
        </w:behaviors>
        <w:guid w:val="{B17CD506-5A3E-44D7-9588-ED25E055B312}"/>
      </w:docPartPr>
      <w:docPartBody>
        <w:p w:rsidR="00D36F23" w:rsidRDefault="00BD0635" w:rsidP="00BD0635">
          <w:pPr>
            <w:pStyle w:val="F3B05CC068794F338AB4AAC5865F8B36"/>
          </w:pPr>
          <w:r>
            <w:rPr>
              <w:rStyle w:val="PlaceholderText"/>
            </w:rPr>
            <w:t>Broj studenata</w:t>
          </w:r>
        </w:p>
      </w:docPartBody>
    </w:docPart>
    <w:docPart>
      <w:docPartPr>
        <w:name w:val="8B36C76255A449D08A1500865E358FFE"/>
        <w:category>
          <w:name w:val="General"/>
          <w:gallery w:val="placeholder"/>
        </w:category>
        <w:types>
          <w:type w:val="bbPlcHdr"/>
        </w:types>
        <w:behaviors>
          <w:behavior w:val="content"/>
        </w:behaviors>
        <w:guid w:val="{5EBD60A9-C13D-4CC4-8DA8-7378EFEFCBE1}"/>
      </w:docPartPr>
      <w:docPartBody>
        <w:p w:rsidR="00D36F23" w:rsidRDefault="00BD0635" w:rsidP="00BD0635">
          <w:pPr>
            <w:pStyle w:val="8B36C76255A449D08A1500865E358FFE"/>
          </w:pPr>
          <w:r>
            <w:rPr>
              <w:rStyle w:val="PlaceholderText"/>
            </w:rPr>
            <w:t>Status predmeta</w:t>
          </w:r>
        </w:p>
      </w:docPartBody>
    </w:docPart>
    <w:docPart>
      <w:docPartPr>
        <w:name w:val="BDE3630B177C4C96BBE74006F88A76D7"/>
        <w:category>
          <w:name w:val="General"/>
          <w:gallery w:val="placeholder"/>
        </w:category>
        <w:types>
          <w:type w:val="bbPlcHdr"/>
        </w:types>
        <w:behaviors>
          <w:behavior w:val="content"/>
        </w:behaviors>
        <w:guid w:val="{BC5FE811-98A7-4B1A-8A0B-7B69B9293DA2}"/>
      </w:docPartPr>
      <w:docPartBody>
        <w:p w:rsidR="00D36F23" w:rsidRDefault="00BD0635" w:rsidP="00BD0635">
          <w:pPr>
            <w:pStyle w:val="BDE3630B177C4C96BBE74006F88A76D7"/>
          </w:pPr>
          <w:r>
            <w:rPr>
              <w:rStyle w:val="PlaceholderText"/>
            </w:rPr>
            <w:t>Razina e-učenja</w:t>
          </w:r>
        </w:p>
      </w:docPartBody>
    </w:docPart>
    <w:docPart>
      <w:docPartPr>
        <w:name w:val="22F1E0EA1ED141BDAF424FA96C96C74F"/>
        <w:category>
          <w:name w:val="General"/>
          <w:gallery w:val="placeholder"/>
        </w:category>
        <w:types>
          <w:type w:val="bbPlcHdr"/>
        </w:types>
        <w:behaviors>
          <w:behavior w:val="content"/>
        </w:behaviors>
        <w:guid w:val="{86321BF9-1B48-460C-A5BB-BA2611F60324}"/>
      </w:docPartPr>
      <w:docPartBody>
        <w:p w:rsidR="00D36F23" w:rsidRDefault="00BD0635" w:rsidP="00BD0635">
          <w:pPr>
            <w:pStyle w:val="22F1E0EA1ED141BDAF424FA96C96C74F"/>
          </w:pPr>
          <w:r>
            <w:rPr>
              <w:rStyle w:val="PlaceholderText"/>
            </w:rPr>
            <w:t>On-line</w:t>
          </w:r>
        </w:p>
      </w:docPartBody>
    </w:docPart>
    <w:docPart>
      <w:docPartPr>
        <w:name w:val="40D5873517514F8FA1314029A4FB770E"/>
        <w:category>
          <w:name w:val="General"/>
          <w:gallery w:val="placeholder"/>
        </w:category>
        <w:types>
          <w:type w:val="bbPlcHdr"/>
        </w:types>
        <w:behaviors>
          <w:behavior w:val="content"/>
        </w:behaviors>
        <w:guid w:val="{ED3D8F65-360D-4509-85FD-01E71EF280D2}"/>
      </w:docPartPr>
      <w:docPartBody>
        <w:p w:rsidR="00D36F23" w:rsidRDefault="00BD0635" w:rsidP="00BD0635">
          <w:pPr>
            <w:pStyle w:val="40D5873517514F8FA1314029A4FB770E"/>
          </w:pPr>
          <w:r>
            <w:rPr>
              <w:rStyle w:val="PlaceholderText"/>
            </w:rPr>
            <w:t>Mjesto izvođenja</w:t>
          </w:r>
        </w:p>
      </w:docPartBody>
    </w:docPart>
    <w:docPart>
      <w:docPartPr>
        <w:name w:val="822DBDE04C5A47C1B4D9B033F67A5B1D"/>
        <w:category>
          <w:name w:val="General"/>
          <w:gallery w:val="placeholder"/>
        </w:category>
        <w:types>
          <w:type w:val="bbPlcHdr"/>
        </w:types>
        <w:behaviors>
          <w:behavior w:val="content"/>
        </w:behaviors>
        <w:guid w:val="{A79140C2-C18B-4123-BC3A-284ECBA8C737}"/>
      </w:docPartPr>
      <w:docPartBody>
        <w:p w:rsidR="00D36F23" w:rsidRDefault="00BD0635" w:rsidP="00BD0635">
          <w:pPr>
            <w:pStyle w:val="822DBDE04C5A47C1B4D9B033F67A5B1D"/>
          </w:pPr>
          <w:r>
            <w:rPr>
              <w:rStyle w:val="PlaceholderText"/>
            </w:rPr>
            <w:t>Jezik izvođenja</w:t>
          </w:r>
        </w:p>
      </w:docPartBody>
    </w:docPart>
    <w:docPart>
      <w:docPartPr>
        <w:name w:val="08D04A9DBBE74290AF8E6CE883D9058A"/>
        <w:category>
          <w:name w:val="General"/>
          <w:gallery w:val="placeholder"/>
        </w:category>
        <w:types>
          <w:type w:val="bbPlcHdr"/>
        </w:types>
        <w:behaviors>
          <w:behavior w:val="content"/>
        </w:behaviors>
        <w:guid w:val="{E48F60D9-BAED-4130-A4F2-33CA4328F942}"/>
      </w:docPartPr>
      <w:docPartBody>
        <w:p w:rsidR="00D36F23" w:rsidRDefault="00BD0635" w:rsidP="00BD0635">
          <w:pPr>
            <w:pStyle w:val="08D04A9DBBE74290AF8E6CE883D9058A"/>
          </w:pPr>
          <w:r>
            <w:rPr>
              <w:rStyle w:val="PlaceholderText"/>
            </w:rPr>
            <w:t>Godina studija</w:t>
          </w:r>
        </w:p>
      </w:docPartBody>
    </w:docPart>
    <w:docPart>
      <w:docPartPr>
        <w:name w:val="05447FFD9E6F413AA036ADAE731ECDF6"/>
        <w:category>
          <w:name w:val="General"/>
          <w:gallery w:val="placeholder"/>
        </w:category>
        <w:types>
          <w:type w:val="bbPlcHdr"/>
        </w:types>
        <w:behaviors>
          <w:behavior w:val="content"/>
        </w:behaviors>
        <w:guid w:val="{3D81878B-8720-487A-8B1F-7B059AC6093E}"/>
      </w:docPartPr>
      <w:docPartBody>
        <w:p w:rsidR="00D36F23" w:rsidRDefault="00BD0635" w:rsidP="00BD0635">
          <w:pPr>
            <w:pStyle w:val="05447FFD9E6F413AA036ADAE731ECDF6"/>
          </w:pPr>
          <w:r>
            <w:rPr>
              <w:rStyle w:val="PlaceholderText"/>
            </w:rPr>
            <w:t>Engleski jezik</w:t>
          </w:r>
        </w:p>
      </w:docPartBody>
    </w:docPart>
    <w:docPart>
      <w:docPartPr>
        <w:name w:val="8EC6E19B09F54670ADCF0C6D3F4B6A1E"/>
        <w:category>
          <w:name w:val="General"/>
          <w:gallery w:val="placeholder"/>
        </w:category>
        <w:types>
          <w:type w:val="bbPlcHdr"/>
        </w:types>
        <w:behaviors>
          <w:behavior w:val="content"/>
        </w:behaviors>
        <w:guid w:val="{4B25B0F9-5786-488E-83C8-756330BAD0D9}"/>
      </w:docPartPr>
      <w:docPartBody>
        <w:p w:rsidR="00D36F23" w:rsidRDefault="00BD0635" w:rsidP="00BD0635">
          <w:pPr>
            <w:pStyle w:val="8EC6E19B09F54670ADCF0C6D3F4B6A1E"/>
          </w:pPr>
          <w:r>
            <w:rPr>
              <w:rStyle w:val="PlaceholderText"/>
            </w:rPr>
            <w:t>Ciljevi predmeta</w:t>
          </w:r>
        </w:p>
      </w:docPartBody>
    </w:docPart>
    <w:docPart>
      <w:docPartPr>
        <w:name w:val="5D9538FA18724F53B74E73046A0EBC3B"/>
        <w:category>
          <w:name w:val="General"/>
          <w:gallery w:val="placeholder"/>
        </w:category>
        <w:types>
          <w:type w:val="bbPlcHdr"/>
        </w:types>
        <w:behaviors>
          <w:behavior w:val="content"/>
        </w:behaviors>
        <w:guid w:val="{9FBDCC60-1AED-4EA3-B2B5-62FF3F9C6060}"/>
      </w:docPartPr>
      <w:docPartBody>
        <w:p w:rsidR="00D36F23" w:rsidRDefault="00BD0635" w:rsidP="00BD0635">
          <w:pPr>
            <w:pStyle w:val="5D9538FA18724F53B74E73046A0EBC3B"/>
          </w:pPr>
          <w:r>
            <w:rPr>
              <w:rStyle w:val="PlaceholderText"/>
            </w:rPr>
            <w:t>Preduvjeti</w:t>
          </w:r>
        </w:p>
      </w:docPartBody>
    </w:docPart>
    <w:docPart>
      <w:docPartPr>
        <w:name w:val="011A308E7AC84A309D085466263653A1"/>
        <w:category>
          <w:name w:val="General"/>
          <w:gallery w:val="placeholder"/>
        </w:category>
        <w:types>
          <w:type w:val="bbPlcHdr"/>
        </w:types>
        <w:behaviors>
          <w:behavior w:val="content"/>
        </w:behaviors>
        <w:guid w:val="{B2D563C8-166B-435E-ABA0-35C396FDA475}"/>
      </w:docPartPr>
      <w:docPartBody>
        <w:p w:rsidR="00D36F23" w:rsidRDefault="00BD0635" w:rsidP="00BD0635">
          <w:pPr>
            <w:pStyle w:val="011A308E7AC84A309D085466263653A1"/>
          </w:pPr>
          <w:r>
            <w:rPr>
              <w:rStyle w:val="PlaceholderText"/>
            </w:rPr>
            <w:t>Preduvjeti</w:t>
          </w:r>
        </w:p>
      </w:docPartBody>
    </w:docPart>
    <w:docPart>
      <w:docPartPr>
        <w:name w:val="A7E4EC1E57B64B34960ADA7108B92AFE"/>
        <w:category>
          <w:name w:val="General"/>
          <w:gallery w:val="placeholder"/>
        </w:category>
        <w:types>
          <w:type w:val="bbPlcHdr"/>
        </w:types>
        <w:behaviors>
          <w:behavior w:val="content"/>
        </w:behaviors>
        <w:guid w:val="{817366B2-DA16-4304-A9E8-2702852C2177}"/>
      </w:docPartPr>
      <w:docPartBody>
        <w:p w:rsidR="00D36F23" w:rsidRDefault="00BD0635" w:rsidP="00BD0635">
          <w:pPr>
            <w:pStyle w:val="A7E4EC1E57B64B34960ADA7108B92AFE"/>
          </w:pPr>
          <w:r>
            <w:rPr>
              <w:rStyle w:val="PlaceholderText"/>
            </w:rPr>
            <w:t>Doprinos ishodima učenja programa</w:t>
          </w:r>
        </w:p>
      </w:docPartBody>
    </w:docPart>
    <w:docPart>
      <w:docPartPr>
        <w:name w:val="3F32EA36E9AE48A593A6854BB3D1B03E"/>
        <w:category>
          <w:name w:val="General"/>
          <w:gallery w:val="placeholder"/>
        </w:category>
        <w:types>
          <w:type w:val="bbPlcHdr"/>
        </w:types>
        <w:behaviors>
          <w:behavior w:val="content"/>
        </w:behaviors>
        <w:guid w:val="{93A11B03-3263-429C-8935-E9AB845654A3}"/>
      </w:docPartPr>
      <w:docPartBody>
        <w:p w:rsidR="00D36F23" w:rsidRDefault="00BD0635" w:rsidP="00BD0635">
          <w:pPr>
            <w:pStyle w:val="3F32EA36E9AE48A593A6854BB3D1B03E"/>
          </w:pPr>
          <w:r>
            <w:rPr>
              <w:rStyle w:val="PlaceholderText"/>
            </w:rPr>
            <w:t>Ishodi učenja predmeta</w:t>
          </w:r>
        </w:p>
      </w:docPartBody>
    </w:docPart>
    <w:docPart>
      <w:docPartPr>
        <w:name w:val="87F1B81A9A254EE384BAAC896A0C4636"/>
        <w:category>
          <w:name w:val="General"/>
          <w:gallery w:val="placeholder"/>
        </w:category>
        <w:types>
          <w:type w:val="bbPlcHdr"/>
        </w:types>
        <w:behaviors>
          <w:behavior w:val="content"/>
        </w:behaviors>
        <w:guid w:val="{4B06BFCB-029D-4649-8F2C-43B83B5E93F5}"/>
      </w:docPartPr>
      <w:docPartBody>
        <w:p w:rsidR="00D36F23" w:rsidRDefault="00BD0635" w:rsidP="00BD0635">
          <w:pPr>
            <w:pStyle w:val="87F1B81A9A254EE384BAAC896A0C4636"/>
          </w:pPr>
          <w:r>
            <w:rPr>
              <w:rStyle w:val="PlaceholderText"/>
            </w:rPr>
            <w:t>Sadržaj predmeta</w:t>
          </w:r>
        </w:p>
      </w:docPartBody>
    </w:docPart>
    <w:docPart>
      <w:docPartPr>
        <w:name w:val="96B06E7455FB456E84B70BA5BCE85B92"/>
        <w:category>
          <w:name w:val="General"/>
          <w:gallery w:val="placeholder"/>
        </w:category>
        <w:types>
          <w:type w:val="bbPlcHdr"/>
        </w:types>
        <w:behaviors>
          <w:behavior w:val="content"/>
        </w:behaviors>
        <w:guid w:val="{CC3F4EBF-D437-40C9-951C-008E913B092F}"/>
      </w:docPartPr>
      <w:docPartBody>
        <w:p w:rsidR="00D36F23" w:rsidRDefault="00BD0635" w:rsidP="00BD0635">
          <w:pPr>
            <w:pStyle w:val="96B06E7455FB456E84B70BA5BCE85B9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FCFD8DEDE24D8098D115B6D97DE4C6"/>
        <w:category>
          <w:name w:val="General"/>
          <w:gallery w:val="placeholder"/>
        </w:category>
        <w:types>
          <w:type w:val="bbPlcHdr"/>
        </w:types>
        <w:behaviors>
          <w:behavior w:val="content"/>
        </w:behaviors>
        <w:guid w:val="{75C546C5-B2E2-4881-B908-EE089301E19D}"/>
      </w:docPartPr>
      <w:docPartBody>
        <w:p w:rsidR="00D36F23" w:rsidRDefault="00BD0635" w:rsidP="00BD0635">
          <w:pPr>
            <w:pStyle w:val="D4FCFD8DEDE24D8098D115B6D97DE4C6"/>
          </w:pPr>
          <w:r>
            <w:rPr>
              <w:rFonts w:ascii="Arial" w:hAnsi="Arial" w:cs="Arial"/>
              <w:sz w:val="20"/>
              <w:szCs w:val="20"/>
            </w:rPr>
            <w:t xml:space="preserve">  </w:t>
          </w:r>
        </w:p>
      </w:docPartBody>
    </w:docPart>
    <w:docPart>
      <w:docPartPr>
        <w:name w:val="0574930459A346999A2069425D55FE02"/>
        <w:category>
          <w:name w:val="General"/>
          <w:gallery w:val="placeholder"/>
        </w:category>
        <w:types>
          <w:type w:val="bbPlcHdr"/>
        </w:types>
        <w:behaviors>
          <w:behavior w:val="content"/>
        </w:behaviors>
        <w:guid w:val="{258A115B-E79C-407C-9C40-E75E4DB807F3}"/>
      </w:docPartPr>
      <w:docPartBody>
        <w:p w:rsidR="00D36F23" w:rsidRDefault="00BD0635" w:rsidP="00BD0635">
          <w:pPr>
            <w:pStyle w:val="0574930459A346999A2069425D55FE02"/>
          </w:pPr>
          <w:r>
            <w:rPr>
              <w:rFonts w:ascii="Arial" w:hAnsi="Arial" w:cs="Arial"/>
              <w:color w:val="000000"/>
              <w:sz w:val="20"/>
              <w:szCs w:val="20"/>
            </w:rPr>
            <w:t xml:space="preserve"> </w:t>
          </w:r>
        </w:p>
      </w:docPartBody>
    </w:docPart>
    <w:docPart>
      <w:docPartPr>
        <w:name w:val="93FA144E89644967AFD1CC793C6770FE"/>
        <w:category>
          <w:name w:val="General"/>
          <w:gallery w:val="placeholder"/>
        </w:category>
        <w:types>
          <w:type w:val="bbPlcHdr"/>
        </w:types>
        <w:behaviors>
          <w:behavior w:val="content"/>
        </w:behaviors>
        <w:guid w:val="{C7546737-BA0E-4A07-BF66-9E5935A652A0}"/>
      </w:docPartPr>
      <w:docPartBody>
        <w:p w:rsidR="00D36F23" w:rsidRDefault="00BD0635" w:rsidP="00BD0635">
          <w:pPr>
            <w:pStyle w:val="93FA144E89644967AFD1CC793C6770FE"/>
          </w:pPr>
          <w:r w:rsidRPr="001C096C">
            <w:rPr>
              <w:rFonts w:ascii="Arial" w:hAnsi="Arial" w:cs="Arial"/>
              <w:color w:val="000000"/>
              <w:sz w:val="20"/>
              <w:szCs w:val="20"/>
            </w:rPr>
            <w:t xml:space="preserve"> </w:t>
          </w:r>
        </w:p>
      </w:docPartBody>
    </w:docPart>
    <w:docPart>
      <w:docPartPr>
        <w:name w:val="0EB46016AC8B4BC487AAA27985F6D392"/>
        <w:category>
          <w:name w:val="General"/>
          <w:gallery w:val="placeholder"/>
        </w:category>
        <w:types>
          <w:type w:val="bbPlcHdr"/>
        </w:types>
        <w:behaviors>
          <w:behavior w:val="content"/>
        </w:behaviors>
        <w:guid w:val="{356B18DF-3095-40C9-AA91-AF9E0228557C}"/>
      </w:docPartPr>
      <w:docPartBody>
        <w:p w:rsidR="00D36F23" w:rsidRDefault="00BD0635" w:rsidP="00BD0635">
          <w:pPr>
            <w:pStyle w:val="0EB46016AC8B4BC487AAA27985F6D392"/>
          </w:pPr>
          <w:r w:rsidRPr="001C096C">
            <w:rPr>
              <w:rFonts w:ascii="Arial" w:hAnsi="Arial" w:cs="Arial"/>
              <w:color w:val="000000"/>
              <w:sz w:val="20"/>
              <w:szCs w:val="20"/>
            </w:rPr>
            <w:t xml:space="preserve"> </w:t>
          </w:r>
        </w:p>
      </w:docPartBody>
    </w:docPart>
    <w:docPart>
      <w:docPartPr>
        <w:name w:val="AF0D4B127AAE42E6A0DA49E8088A6626"/>
        <w:category>
          <w:name w:val="General"/>
          <w:gallery w:val="placeholder"/>
        </w:category>
        <w:types>
          <w:type w:val="bbPlcHdr"/>
        </w:types>
        <w:behaviors>
          <w:behavior w:val="content"/>
        </w:behaviors>
        <w:guid w:val="{8861F84B-3D34-4D72-9D2B-B14A6B5E0B5D}"/>
      </w:docPartPr>
      <w:docPartBody>
        <w:p w:rsidR="00D36F23" w:rsidRDefault="00BD0635" w:rsidP="00BD0635">
          <w:pPr>
            <w:pStyle w:val="AF0D4B127AAE42E6A0DA49E8088A6626"/>
          </w:pPr>
          <w:r w:rsidRPr="001C096C">
            <w:rPr>
              <w:rFonts w:ascii="Arial" w:hAnsi="Arial" w:cs="Arial"/>
              <w:color w:val="000000"/>
              <w:sz w:val="20"/>
              <w:szCs w:val="20"/>
            </w:rPr>
            <w:t xml:space="preserve"> </w:t>
          </w:r>
        </w:p>
      </w:docPartBody>
    </w:docPart>
    <w:docPart>
      <w:docPartPr>
        <w:name w:val="B950C782E775409180AEEC8D9CCAB32B"/>
        <w:category>
          <w:name w:val="General"/>
          <w:gallery w:val="placeholder"/>
        </w:category>
        <w:types>
          <w:type w:val="bbPlcHdr"/>
        </w:types>
        <w:behaviors>
          <w:behavior w:val="content"/>
        </w:behaviors>
        <w:guid w:val="{D2648FDA-A330-4587-B87F-22AA06EC1085}"/>
      </w:docPartPr>
      <w:docPartBody>
        <w:p w:rsidR="00D36F23" w:rsidRDefault="00BD0635" w:rsidP="00BD0635">
          <w:pPr>
            <w:pStyle w:val="B950C782E775409180AEEC8D9CCAB32B"/>
          </w:pPr>
          <w:r w:rsidRPr="001C096C">
            <w:rPr>
              <w:rFonts w:ascii="Arial" w:hAnsi="Arial" w:cs="Arial"/>
              <w:color w:val="000000"/>
              <w:sz w:val="20"/>
              <w:szCs w:val="20"/>
            </w:rPr>
            <w:t xml:space="preserve"> </w:t>
          </w:r>
        </w:p>
      </w:docPartBody>
    </w:docPart>
    <w:docPart>
      <w:docPartPr>
        <w:name w:val="CB5A279FDC494BB89C503BF1E896BC3F"/>
        <w:category>
          <w:name w:val="General"/>
          <w:gallery w:val="placeholder"/>
        </w:category>
        <w:types>
          <w:type w:val="bbPlcHdr"/>
        </w:types>
        <w:behaviors>
          <w:behavior w:val="content"/>
        </w:behaviors>
        <w:guid w:val="{83051DF5-A3AA-4E40-B979-9078E4FC524B}"/>
      </w:docPartPr>
      <w:docPartBody>
        <w:p w:rsidR="00D36F23" w:rsidRDefault="00BD0635" w:rsidP="00BD0635">
          <w:pPr>
            <w:pStyle w:val="CB5A279FDC494BB89C503BF1E896BC3F"/>
          </w:pPr>
          <w:r w:rsidRPr="001C096C">
            <w:rPr>
              <w:rFonts w:ascii="Arial" w:hAnsi="Arial" w:cs="Arial"/>
              <w:color w:val="000000"/>
              <w:sz w:val="20"/>
              <w:szCs w:val="20"/>
            </w:rPr>
            <w:t xml:space="preserve"> </w:t>
          </w:r>
        </w:p>
      </w:docPartBody>
    </w:docPart>
    <w:docPart>
      <w:docPartPr>
        <w:name w:val="860F7A29DE034E3BA4A15771616B972E"/>
        <w:category>
          <w:name w:val="General"/>
          <w:gallery w:val="placeholder"/>
        </w:category>
        <w:types>
          <w:type w:val="bbPlcHdr"/>
        </w:types>
        <w:behaviors>
          <w:behavior w:val="content"/>
        </w:behaviors>
        <w:guid w:val="{2A49B3FA-849E-4431-9FF6-00477FB8B0B8}"/>
      </w:docPartPr>
      <w:docPartBody>
        <w:p w:rsidR="00D36F23" w:rsidRDefault="00BD0635" w:rsidP="00BD0635">
          <w:pPr>
            <w:pStyle w:val="860F7A29DE034E3BA4A15771616B972E"/>
          </w:pPr>
          <w:r w:rsidRPr="001C096C">
            <w:rPr>
              <w:rFonts w:ascii="Arial" w:hAnsi="Arial" w:cs="Arial"/>
              <w:color w:val="000000"/>
              <w:sz w:val="20"/>
              <w:szCs w:val="20"/>
            </w:rPr>
            <w:t xml:space="preserve"> </w:t>
          </w:r>
        </w:p>
      </w:docPartBody>
    </w:docPart>
    <w:docPart>
      <w:docPartPr>
        <w:name w:val="8E17C70E4CFF46A9AADA9195996CAED6"/>
        <w:category>
          <w:name w:val="General"/>
          <w:gallery w:val="placeholder"/>
        </w:category>
        <w:types>
          <w:type w:val="bbPlcHdr"/>
        </w:types>
        <w:behaviors>
          <w:behavior w:val="content"/>
        </w:behaviors>
        <w:guid w:val="{28373791-F72D-4ED6-B9A3-CFDDC8BE7454}"/>
      </w:docPartPr>
      <w:docPartBody>
        <w:p w:rsidR="00D36F23" w:rsidRDefault="00BD0635" w:rsidP="00BD0635">
          <w:pPr>
            <w:pStyle w:val="8E17C70E4CFF46A9AADA9195996CAED6"/>
          </w:pPr>
          <w:r w:rsidRPr="001C096C">
            <w:rPr>
              <w:rFonts w:ascii="Arial" w:hAnsi="Arial" w:cs="Arial"/>
              <w:color w:val="000000"/>
              <w:sz w:val="20"/>
              <w:szCs w:val="20"/>
            </w:rPr>
            <w:t xml:space="preserve"> </w:t>
          </w:r>
        </w:p>
      </w:docPartBody>
    </w:docPart>
    <w:docPart>
      <w:docPartPr>
        <w:name w:val="10B0EF485A9C4C66870C228D02599381"/>
        <w:category>
          <w:name w:val="General"/>
          <w:gallery w:val="placeholder"/>
        </w:category>
        <w:types>
          <w:type w:val="bbPlcHdr"/>
        </w:types>
        <w:behaviors>
          <w:behavior w:val="content"/>
        </w:behaviors>
        <w:guid w:val="{EC8508D5-26BB-475C-9F42-74AE46460BE2}"/>
      </w:docPartPr>
      <w:docPartBody>
        <w:p w:rsidR="00D36F23" w:rsidRDefault="00BD0635" w:rsidP="00BD0635">
          <w:pPr>
            <w:pStyle w:val="10B0EF485A9C4C66870C228D02599381"/>
          </w:pPr>
          <w:r w:rsidRPr="001C096C">
            <w:rPr>
              <w:rFonts w:ascii="Arial" w:hAnsi="Arial" w:cs="Arial"/>
              <w:color w:val="000000"/>
              <w:sz w:val="20"/>
              <w:szCs w:val="20"/>
            </w:rPr>
            <w:t xml:space="preserve"> </w:t>
          </w:r>
        </w:p>
      </w:docPartBody>
    </w:docPart>
    <w:docPart>
      <w:docPartPr>
        <w:name w:val="BCA1560A00C14B69A4D6FAF3E5799466"/>
        <w:category>
          <w:name w:val="General"/>
          <w:gallery w:val="placeholder"/>
        </w:category>
        <w:types>
          <w:type w:val="bbPlcHdr"/>
        </w:types>
        <w:behaviors>
          <w:behavior w:val="content"/>
        </w:behaviors>
        <w:guid w:val="{9C183728-FBC8-46B6-86B3-5DB83CE97B6B}"/>
      </w:docPartPr>
      <w:docPartBody>
        <w:p w:rsidR="00D36F23" w:rsidRDefault="00BD0635" w:rsidP="00BD0635">
          <w:pPr>
            <w:pStyle w:val="BCA1560A00C14B69A4D6FAF3E5799466"/>
          </w:pPr>
          <w:r w:rsidRPr="001C096C">
            <w:rPr>
              <w:rFonts w:ascii="Arial" w:hAnsi="Arial" w:cs="Arial"/>
              <w:color w:val="000000"/>
              <w:sz w:val="20"/>
              <w:szCs w:val="20"/>
            </w:rPr>
            <w:t xml:space="preserve"> </w:t>
          </w:r>
        </w:p>
      </w:docPartBody>
    </w:docPart>
    <w:docPart>
      <w:docPartPr>
        <w:name w:val="9EE17E6C6A6F4FE59ADD8CF1C68C88DB"/>
        <w:category>
          <w:name w:val="General"/>
          <w:gallery w:val="placeholder"/>
        </w:category>
        <w:types>
          <w:type w:val="bbPlcHdr"/>
        </w:types>
        <w:behaviors>
          <w:behavior w:val="content"/>
        </w:behaviors>
        <w:guid w:val="{8366EF1C-C1F7-4FAC-9608-EAFD4F96F8D7}"/>
      </w:docPartPr>
      <w:docPartBody>
        <w:p w:rsidR="00D36F23" w:rsidRDefault="00BD0635" w:rsidP="00BD0635">
          <w:pPr>
            <w:pStyle w:val="9EE17E6C6A6F4FE59ADD8CF1C68C88D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7A15F668CEB4E2BA283D09A026D04E1"/>
        <w:category>
          <w:name w:val="General"/>
          <w:gallery w:val="placeholder"/>
        </w:category>
        <w:types>
          <w:type w:val="bbPlcHdr"/>
        </w:types>
        <w:behaviors>
          <w:behavior w:val="content"/>
        </w:behaviors>
        <w:guid w:val="{4C49D01D-0AA1-4555-996A-1186DEF1F748}"/>
      </w:docPartPr>
      <w:docPartBody>
        <w:p w:rsidR="00D36F23" w:rsidRDefault="00BD0635" w:rsidP="00BD0635">
          <w:pPr>
            <w:pStyle w:val="87A15F668CEB4E2BA283D09A026D04E1"/>
          </w:pPr>
          <w:r w:rsidRPr="001C096C">
            <w:rPr>
              <w:rFonts w:ascii="Arial" w:hAnsi="Arial" w:cs="Arial"/>
              <w:color w:val="000000"/>
              <w:sz w:val="20"/>
              <w:szCs w:val="20"/>
            </w:rPr>
            <w:t xml:space="preserve"> </w:t>
          </w:r>
        </w:p>
      </w:docPartBody>
    </w:docPart>
    <w:docPart>
      <w:docPartPr>
        <w:name w:val="FA3CCF9F8A964AC192FD6963ED1B8578"/>
        <w:category>
          <w:name w:val="General"/>
          <w:gallery w:val="placeholder"/>
        </w:category>
        <w:types>
          <w:type w:val="bbPlcHdr"/>
        </w:types>
        <w:behaviors>
          <w:behavior w:val="content"/>
        </w:behaviors>
        <w:guid w:val="{332B46A7-818C-4445-AB02-A80F05060905}"/>
      </w:docPartPr>
      <w:docPartBody>
        <w:p w:rsidR="00D36F23" w:rsidRDefault="00BD0635" w:rsidP="00BD0635">
          <w:pPr>
            <w:pStyle w:val="FA3CCF9F8A964AC192FD6963ED1B8578"/>
          </w:pPr>
          <w:r w:rsidRPr="001C096C">
            <w:rPr>
              <w:rFonts w:ascii="Arial" w:hAnsi="Arial" w:cs="Arial"/>
              <w:color w:val="000000"/>
              <w:sz w:val="20"/>
              <w:szCs w:val="20"/>
            </w:rPr>
            <w:t xml:space="preserve"> </w:t>
          </w:r>
        </w:p>
      </w:docPartBody>
    </w:docPart>
    <w:docPart>
      <w:docPartPr>
        <w:name w:val="BE731149592241BCBADE2106D2F3BA6B"/>
        <w:category>
          <w:name w:val="General"/>
          <w:gallery w:val="placeholder"/>
        </w:category>
        <w:types>
          <w:type w:val="bbPlcHdr"/>
        </w:types>
        <w:behaviors>
          <w:behavior w:val="content"/>
        </w:behaviors>
        <w:guid w:val="{10BD0F2B-5824-4C4D-9AEC-822D9B8B2668}"/>
      </w:docPartPr>
      <w:docPartBody>
        <w:p w:rsidR="00D36F23" w:rsidRDefault="00BD0635" w:rsidP="00BD0635">
          <w:pPr>
            <w:pStyle w:val="BE731149592241BCBADE2106D2F3BA6B"/>
          </w:pPr>
          <w:r w:rsidRPr="001C096C">
            <w:rPr>
              <w:rFonts w:ascii="Arial" w:hAnsi="Arial" w:cs="Arial"/>
              <w:color w:val="000000"/>
              <w:sz w:val="20"/>
              <w:szCs w:val="20"/>
            </w:rPr>
            <w:t xml:space="preserve"> </w:t>
          </w:r>
        </w:p>
      </w:docPartBody>
    </w:docPart>
    <w:docPart>
      <w:docPartPr>
        <w:name w:val="0F96DF35DA2441D79823C4BD434A5519"/>
        <w:category>
          <w:name w:val="General"/>
          <w:gallery w:val="placeholder"/>
        </w:category>
        <w:types>
          <w:type w:val="bbPlcHdr"/>
        </w:types>
        <w:behaviors>
          <w:behavior w:val="content"/>
        </w:behaviors>
        <w:guid w:val="{F91B3088-F46A-491E-99B5-CBE186D2D7A0}"/>
      </w:docPartPr>
      <w:docPartBody>
        <w:p w:rsidR="00D36F23" w:rsidRDefault="00BD0635" w:rsidP="00BD0635">
          <w:pPr>
            <w:pStyle w:val="0F96DF35DA2441D79823C4BD434A5519"/>
          </w:pPr>
          <w:r w:rsidRPr="001C096C">
            <w:rPr>
              <w:rFonts w:ascii="Arial" w:hAnsi="Arial" w:cs="Arial"/>
              <w:color w:val="000000"/>
              <w:sz w:val="20"/>
              <w:szCs w:val="20"/>
            </w:rPr>
            <w:t xml:space="preserve"> </w:t>
          </w:r>
        </w:p>
      </w:docPartBody>
    </w:docPart>
    <w:docPart>
      <w:docPartPr>
        <w:name w:val="CE2766E48BDA45CAB99F0DC1D56D5CF1"/>
        <w:category>
          <w:name w:val="General"/>
          <w:gallery w:val="placeholder"/>
        </w:category>
        <w:types>
          <w:type w:val="bbPlcHdr"/>
        </w:types>
        <w:behaviors>
          <w:behavior w:val="content"/>
        </w:behaviors>
        <w:guid w:val="{C6508163-EA11-4B23-B929-89188092B2ED}"/>
      </w:docPartPr>
      <w:docPartBody>
        <w:p w:rsidR="00D36F23" w:rsidRDefault="00BD0635" w:rsidP="00BD0635">
          <w:pPr>
            <w:pStyle w:val="CE2766E48BDA45CAB99F0DC1D56D5CF1"/>
          </w:pPr>
          <w:r w:rsidRPr="001C096C">
            <w:rPr>
              <w:rFonts w:ascii="Arial" w:hAnsi="Arial" w:cs="Arial"/>
              <w:color w:val="000000"/>
              <w:sz w:val="20"/>
              <w:szCs w:val="20"/>
            </w:rPr>
            <w:t xml:space="preserve"> </w:t>
          </w:r>
        </w:p>
      </w:docPartBody>
    </w:docPart>
    <w:docPart>
      <w:docPartPr>
        <w:name w:val="ECB306EA9A864293948242E4287D6EB7"/>
        <w:category>
          <w:name w:val="General"/>
          <w:gallery w:val="placeholder"/>
        </w:category>
        <w:types>
          <w:type w:val="bbPlcHdr"/>
        </w:types>
        <w:behaviors>
          <w:behavior w:val="content"/>
        </w:behaviors>
        <w:guid w:val="{406210CA-A802-42D5-A542-CFCF0E934484}"/>
      </w:docPartPr>
      <w:docPartBody>
        <w:p w:rsidR="00D36F23" w:rsidRDefault="00BD0635" w:rsidP="00BD0635">
          <w:pPr>
            <w:pStyle w:val="ECB306EA9A864293948242E4287D6EB7"/>
          </w:pPr>
          <w:r w:rsidRPr="001C096C">
            <w:rPr>
              <w:rFonts w:ascii="Arial" w:hAnsi="Arial" w:cs="Arial"/>
              <w:color w:val="000000"/>
              <w:sz w:val="20"/>
              <w:szCs w:val="20"/>
            </w:rPr>
            <w:t xml:space="preserve"> </w:t>
          </w:r>
        </w:p>
      </w:docPartBody>
    </w:docPart>
    <w:docPart>
      <w:docPartPr>
        <w:name w:val="7064BC10A63445D38CB85A1C45CB39FC"/>
        <w:category>
          <w:name w:val="General"/>
          <w:gallery w:val="placeholder"/>
        </w:category>
        <w:types>
          <w:type w:val="bbPlcHdr"/>
        </w:types>
        <w:behaviors>
          <w:behavior w:val="content"/>
        </w:behaviors>
        <w:guid w:val="{CFE3FF38-BCD3-4F1F-8791-FDF373FB5210}"/>
      </w:docPartPr>
      <w:docPartBody>
        <w:p w:rsidR="00D36F23" w:rsidRDefault="00BD0635" w:rsidP="00BD0635">
          <w:pPr>
            <w:pStyle w:val="7064BC10A63445D38CB85A1C45CB3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ADACBCC73C444F1B9D87CC1349F14A5"/>
        <w:category>
          <w:name w:val="General"/>
          <w:gallery w:val="placeholder"/>
        </w:category>
        <w:types>
          <w:type w:val="bbPlcHdr"/>
        </w:types>
        <w:behaviors>
          <w:behavior w:val="content"/>
        </w:behaviors>
        <w:guid w:val="{FC418DB9-AB7E-46A1-A9F2-41146A8821A7}"/>
      </w:docPartPr>
      <w:docPartBody>
        <w:p w:rsidR="00D36F23" w:rsidRDefault="00BD0635" w:rsidP="00BD0635">
          <w:pPr>
            <w:pStyle w:val="6ADACBCC73C444F1B9D87CC1349F14A5"/>
          </w:pPr>
          <w:r w:rsidRPr="001C096C">
            <w:rPr>
              <w:rFonts w:ascii="Arial" w:hAnsi="Arial" w:cs="Arial"/>
              <w:color w:val="000000"/>
              <w:sz w:val="20"/>
              <w:szCs w:val="20"/>
            </w:rPr>
            <w:t xml:space="preserve"> </w:t>
          </w:r>
        </w:p>
      </w:docPartBody>
    </w:docPart>
    <w:docPart>
      <w:docPartPr>
        <w:name w:val="ADC7B42F7DA04A09BD141640626768E7"/>
        <w:category>
          <w:name w:val="General"/>
          <w:gallery w:val="placeholder"/>
        </w:category>
        <w:types>
          <w:type w:val="bbPlcHdr"/>
        </w:types>
        <w:behaviors>
          <w:behavior w:val="content"/>
        </w:behaviors>
        <w:guid w:val="{CA6C5A09-9170-4BA6-96FA-A7DDBEF0DB8C}"/>
      </w:docPartPr>
      <w:docPartBody>
        <w:p w:rsidR="00D36F23" w:rsidRDefault="00BD0635" w:rsidP="00BD0635">
          <w:pPr>
            <w:pStyle w:val="ADC7B42F7DA04A09BD141640626768E7"/>
          </w:pPr>
          <w:r w:rsidRPr="001C096C">
            <w:rPr>
              <w:rFonts w:ascii="Arial" w:hAnsi="Arial" w:cs="Arial"/>
              <w:color w:val="000000"/>
              <w:sz w:val="20"/>
              <w:szCs w:val="20"/>
            </w:rPr>
            <w:t xml:space="preserve"> </w:t>
          </w:r>
        </w:p>
      </w:docPartBody>
    </w:docPart>
    <w:docPart>
      <w:docPartPr>
        <w:name w:val="DF220AF34DDD4A62B03327E7CDCF6D98"/>
        <w:category>
          <w:name w:val="General"/>
          <w:gallery w:val="placeholder"/>
        </w:category>
        <w:types>
          <w:type w:val="bbPlcHdr"/>
        </w:types>
        <w:behaviors>
          <w:behavior w:val="content"/>
        </w:behaviors>
        <w:guid w:val="{14ADF0BB-ADBC-41E4-BE00-5DC7BB96F109}"/>
      </w:docPartPr>
      <w:docPartBody>
        <w:p w:rsidR="00D36F23" w:rsidRDefault="00BD0635" w:rsidP="00BD0635">
          <w:pPr>
            <w:pStyle w:val="DF220AF34DDD4A62B03327E7CDCF6D98"/>
          </w:pPr>
          <w:r w:rsidRPr="001C096C">
            <w:rPr>
              <w:rFonts w:ascii="Arial" w:hAnsi="Arial" w:cs="Arial"/>
              <w:color w:val="000000"/>
              <w:sz w:val="20"/>
              <w:szCs w:val="20"/>
            </w:rPr>
            <w:t xml:space="preserve"> </w:t>
          </w:r>
        </w:p>
      </w:docPartBody>
    </w:docPart>
    <w:docPart>
      <w:docPartPr>
        <w:name w:val="71F126AE6D1D43AB99DB7947CFF87184"/>
        <w:category>
          <w:name w:val="General"/>
          <w:gallery w:val="placeholder"/>
        </w:category>
        <w:types>
          <w:type w:val="bbPlcHdr"/>
        </w:types>
        <w:behaviors>
          <w:behavior w:val="content"/>
        </w:behaviors>
        <w:guid w:val="{A91158C3-5AED-4574-B4A5-B61EA79051B4}"/>
      </w:docPartPr>
      <w:docPartBody>
        <w:p w:rsidR="00D36F23" w:rsidRDefault="00BD0635" w:rsidP="00BD0635">
          <w:pPr>
            <w:pStyle w:val="71F126AE6D1D43AB99DB7947CFF87184"/>
          </w:pPr>
          <w:r w:rsidRPr="001C096C">
            <w:rPr>
              <w:rFonts w:ascii="Arial" w:hAnsi="Arial" w:cs="Arial"/>
              <w:color w:val="000000"/>
              <w:sz w:val="20"/>
              <w:szCs w:val="20"/>
            </w:rPr>
            <w:t xml:space="preserve"> </w:t>
          </w:r>
        </w:p>
      </w:docPartBody>
    </w:docPart>
    <w:docPart>
      <w:docPartPr>
        <w:name w:val="F29EA77874F8463B8723668E07AAE352"/>
        <w:category>
          <w:name w:val="General"/>
          <w:gallery w:val="placeholder"/>
        </w:category>
        <w:types>
          <w:type w:val="bbPlcHdr"/>
        </w:types>
        <w:behaviors>
          <w:behavior w:val="content"/>
        </w:behaviors>
        <w:guid w:val="{FF897D4A-48AA-4E99-9D69-47187332EC6C}"/>
      </w:docPartPr>
      <w:docPartBody>
        <w:p w:rsidR="00D36F23" w:rsidRDefault="00BD0635" w:rsidP="00BD0635">
          <w:pPr>
            <w:pStyle w:val="F29EA77874F8463B8723668E07AAE352"/>
          </w:pPr>
          <w:r w:rsidRPr="001C096C">
            <w:rPr>
              <w:rFonts w:ascii="Arial" w:hAnsi="Arial" w:cs="Arial"/>
              <w:color w:val="000000"/>
              <w:sz w:val="20"/>
              <w:szCs w:val="20"/>
            </w:rPr>
            <w:t xml:space="preserve"> </w:t>
          </w:r>
        </w:p>
      </w:docPartBody>
    </w:docPart>
    <w:docPart>
      <w:docPartPr>
        <w:name w:val="5BED96125AD6484ABB2B5B227C877CF2"/>
        <w:category>
          <w:name w:val="General"/>
          <w:gallery w:val="placeholder"/>
        </w:category>
        <w:types>
          <w:type w:val="bbPlcHdr"/>
        </w:types>
        <w:behaviors>
          <w:behavior w:val="content"/>
        </w:behaviors>
        <w:guid w:val="{F1F00891-D6DB-4A5B-A839-B863412FFE7C}"/>
      </w:docPartPr>
      <w:docPartBody>
        <w:p w:rsidR="00D36F23" w:rsidRDefault="00BD0635" w:rsidP="00BD0635">
          <w:pPr>
            <w:pStyle w:val="5BED96125AD6484ABB2B5B227C877CF2"/>
          </w:pPr>
          <w:r w:rsidRPr="001C096C">
            <w:rPr>
              <w:rFonts w:ascii="Arial" w:hAnsi="Arial" w:cs="Arial"/>
              <w:color w:val="000000"/>
              <w:sz w:val="20"/>
              <w:szCs w:val="20"/>
            </w:rPr>
            <w:t xml:space="preserve"> </w:t>
          </w:r>
        </w:p>
      </w:docPartBody>
    </w:docPart>
    <w:docPart>
      <w:docPartPr>
        <w:name w:val="D0073DEFFA094EE397BF3D77FD3C59F8"/>
        <w:category>
          <w:name w:val="General"/>
          <w:gallery w:val="placeholder"/>
        </w:category>
        <w:types>
          <w:type w:val="bbPlcHdr"/>
        </w:types>
        <w:behaviors>
          <w:behavior w:val="content"/>
        </w:behaviors>
        <w:guid w:val="{50B4C9BF-D257-4363-89F5-ACEBDF491D86}"/>
      </w:docPartPr>
      <w:docPartBody>
        <w:p w:rsidR="00D36F23" w:rsidRDefault="00BD0635" w:rsidP="00BD0635">
          <w:pPr>
            <w:pStyle w:val="D0073DEFFA094EE397BF3D77FD3C59F8"/>
          </w:pPr>
          <w:r w:rsidRPr="002B6B3C">
            <w:rPr>
              <w:rFonts w:ascii="Arial" w:hAnsi="Arial" w:cs="Arial"/>
              <w:sz w:val="20"/>
              <w:szCs w:val="20"/>
            </w:rPr>
            <w:t xml:space="preserve">(ostalo upisati) </w:t>
          </w:r>
        </w:p>
      </w:docPartBody>
    </w:docPart>
    <w:docPart>
      <w:docPartPr>
        <w:name w:val="FEB6600A645D480F9FAFAD0B300201D1"/>
        <w:category>
          <w:name w:val="General"/>
          <w:gallery w:val="placeholder"/>
        </w:category>
        <w:types>
          <w:type w:val="bbPlcHdr"/>
        </w:types>
        <w:behaviors>
          <w:behavior w:val="content"/>
        </w:behaviors>
        <w:guid w:val="{7D580027-EAB2-4166-B8B6-ABDF85F23ABF}"/>
      </w:docPartPr>
      <w:docPartBody>
        <w:p w:rsidR="00D36F23" w:rsidRDefault="00BD0635" w:rsidP="00BD0635">
          <w:pPr>
            <w:pStyle w:val="FEB6600A645D480F9FAFAD0B300201D1"/>
          </w:pPr>
          <w:r w:rsidRPr="001C096C">
            <w:rPr>
              <w:rFonts w:ascii="Arial" w:hAnsi="Arial" w:cs="Arial"/>
              <w:color w:val="000000"/>
              <w:sz w:val="20"/>
              <w:szCs w:val="20"/>
            </w:rPr>
            <w:t xml:space="preserve"> </w:t>
          </w:r>
        </w:p>
      </w:docPartBody>
    </w:docPart>
    <w:docPart>
      <w:docPartPr>
        <w:name w:val="851C8AB45DF34A94909E5D18EC3991C8"/>
        <w:category>
          <w:name w:val="General"/>
          <w:gallery w:val="placeholder"/>
        </w:category>
        <w:types>
          <w:type w:val="bbPlcHdr"/>
        </w:types>
        <w:behaviors>
          <w:behavior w:val="content"/>
        </w:behaviors>
        <w:guid w:val="{2EAC272A-25E4-49F7-87F9-83CB2AA199B2}"/>
      </w:docPartPr>
      <w:docPartBody>
        <w:p w:rsidR="00D36F23" w:rsidRDefault="00BD0635" w:rsidP="00BD0635">
          <w:pPr>
            <w:pStyle w:val="851C8AB45DF34A94909E5D18EC3991C8"/>
          </w:pPr>
          <w:r w:rsidRPr="001C096C">
            <w:rPr>
              <w:rFonts w:ascii="Arial" w:hAnsi="Arial" w:cs="Arial"/>
              <w:color w:val="000000"/>
              <w:sz w:val="20"/>
              <w:szCs w:val="20"/>
            </w:rPr>
            <w:t xml:space="preserve"> </w:t>
          </w:r>
        </w:p>
      </w:docPartBody>
    </w:docPart>
    <w:docPart>
      <w:docPartPr>
        <w:name w:val="413D0F54A5AE4AA9A07AF04738CD2522"/>
        <w:category>
          <w:name w:val="General"/>
          <w:gallery w:val="placeholder"/>
        </w:category>
        <w:types>
          <w:type w:val="bbPlcHdr"/>
        </w:types>
        <w:behaviors>
          <w:behavior w:val="content"/>
        </w:behaviors>
        <w:guid w:val="{C059EB85-1A2F-440B-B983-3D0B7EBEDB6A}"/>
      </w:docPartPr>
      <w:docPartBody>
        <w:p w:rsidR="00D36F23" w:rsidRDefault="00BD0635" w:rsidP="00BD0635">
          <w:pPr>
            <w:pStyle w:val="413D0F54A5AE4AA9A07AF04738CD2522"/>
          </w:pPr>
          <w:r w:rsidRPr="001C096C">
            <w:rPr>
              <w:rFonts w:ascii="Arial" w:hAnsi="Arial" w:cs="Arial"/>
              <w:color w:val="000000"/>
              <w:sz w:val="20"/>
              <w:szCs w:val="20"/>
            </w:rPr>
            <w:t xml:space="preserve"> </w:t>
          </w:r>
        </w:p>
      </w:docPartBody>
    </w:docPart>
    <w:docPart>
      <w:docPartPr>
        <w:name w:val="8A55DF7AD9D8422C8F6BA3A5649B0A9F"/>
        <w:category>
          <w:name w:val="General"/>
          <w:gallery w:val="placeholder"/>
        </w:category>
        <w:types>
          <w:type w:val="bbPlcHdr"/>
        </w:types>
        <w:behaviors>
          <w:behavior w:val="content"/>
        </w:behaviors>
        <w:guid w:val="{EA1F7D5A-ED22-44B1-8B35-1BAE68323B99}"/>
      </w:docPartPr>
      <w:docPartBody>
        <w:p w:rsidR="00D36F23" w:rsidRDefault="00BD0635" w:rsidP="00BD0635">
          <w:pPr>
            <w:pStyle w:val="8A55DF7AD9D8422C8F6BA3A5649B0A9F"/>
          </w:pPr>
          <w:r w:rsidRPr="001C096C">
            <w:rPr>
              <w:rFonts w:ascii="Arial" w:hAnsi="Arial" w:cs="Arial"/>
              <w:color w:val="000000"/>
              <w:sz w:val="20"/>
              <w:szCs w:val="20"/>
            </w:rPr>
            <w:t xml:space="preserve">  </w:t>
          </w:r>
        </w:p>
      </w:docPartBody>
    </w:docPart>
    <w:docPart>
      <w:docPartPr>
        <w:name w:val="C0DE98ECA28A4D2585DD288395597EC1"/>
        <w:category>
          <w:name w:val="General"/>
          <w:gallery w:val="placeholder"/>
        </w:category>
        <w:types>
          <w:type w:val="bbPlcHdr"/>
        </w:types>
        <w:behaviors>
          <w:behavior w:val="content"/>
        </w:behaviors>
        <w:guid w:val="{E63F15D4-939D-4C37-B0C8-19A18D38A982}"/>
      </w:docPartPr>
      <w:docPartBody>
        <w:p w:rsidR="00D36F23" w:rsidRDefault="00BD0635" w:rsidP="00BD0635">
          <w:pPr>
            <w:pStyle w:val="C0DE98ECA28A4D2585DD288395597EC1"/>
          </w:pPr>
          <w:r>
            <w:rPr>
              <w:rStyle w:val="PlaceholderText"/>
            </w:rPr>
            <w:t>Nositelji i suradnici</w:t>
          </w:r>
        </w:p>
      </w:docPartBody>
    </w:docPart>
    <w:docPart>
      <w:docPartPr>
        <w:name w:val="4E52B375860A473993BEF5850DFABDEC"/>
        <w:category>
          <w:name w:val="General"/>
          <w:gallery w:val="placeholder"/>
        </w:category>
        <w:types>
          <w:type w:val="bbPlcHdr"/>
        </w:types>
        <w:behaviors>
          <w:behavior w:val="content"/>
        </w:behaviors>
        <w:guid w:val="{B2591A3D-5613-4D09-8D32-16DD26FFF6B9}"/>
      </w:docPartPr>
      <w:docPartBody>
        <w:p w:rsidR="00D36F23" w:rsidRDefault="00BD0635" w:rsidP="00BD0635">
          <w:pPr>
            <w:pStyle w:val="4E52B375860A473993BEF5850DFABDEC"/>
          </w:pPr>
          <w:r>
            <w:rPr>
              <w:rStyle w:val="PlaceholderText"/>
            </w:rPr>
            <w:t>Semestar</w:t>
          </w:r>
        </w:p>
      </w:docPartBody>
    </w:docPart>
    <w:docPart>
      <w:docPartPr>
        <w:name w:val="06E891CA0AF14E2592EBB3F2EE7E4BAE"/>
        <w:category>
          <w:name w:val="General"/>
          <w:gallery w:val="placeholder"/>
        </w:category>
        <w:types>
          <w:type w:val="bbPlcHdr"/>
        </w:types>
        <w:behaviors>
          <w:behavior w:val="content"/>
        </w:behaviors>
        <w:guid w:val="{98AC9EC2-FB2B-4A1E-BA76-13D3728F4039}"/>
      </w:docPartPr>
      <w:docPartBody>
        <w:p w:rsidR="00D36F23" w:rsidRDefault="00BD0635" w:rsidP="00BD0635">
          <w:pPr>
            <w:pStyle w:val="06E891CA0AF14E2592EBB3F2EE7E4BAE"/>
          </w:pPr>
          <w:r>
            <w:rPr>
              <w:rStyle w:val="PlaceholderText"/>
            </w:rPr>
            <w:t>Naziv predmeta</w:t>
          </w:r>
        </w:p>
      </w:docPartBody>
    </w:docPart>
    <w:docPart>
      <w:docPartPr>
        <w:name w:val="0EDA50C7499F455FB2A50033E5C42933"/>
        <w:category>
          <w:name w:val="General"/>
          <w:gallery w:val="placeholder"/>
        </w:category>
        <w:types>
          <w:type w:val="bbPlcHdr"/>
        </w:types>
        <w:behaviors>
          <w:behavior w:val="content"/>
        </w:behaviors>
        <w:guid w:val="{F0C3A029-C625-4DD6-9AFD-CB5CD454D85E}"/>
      </w:docPartPr>
      <w:docPartBody>
        <w:p w:rsidR="00D36F23" w:rsidRDefault="00BD0635" w:rsidP="00BD0635">
          <w:pPr>
            <w:pStyle w:val="0EDA50C7499F455FB2A50033E5C42933"/>
          </w:pPr>
          <w:r>
            <w:rPr>
              <w:rStyle w:val="PlaceholderText"/>
            </w:rPr>
            <w:t>ECTS bodovi</w:t>
          </w:r>
        </w:p>
      </w:docPartBody>
    </w:docPart>
    <w:docPart>
      <w:docPartPr>
        <w:name w:val="07446BA0105F4F57BD7DA08B2299AA11"/>
        <w:category>
          <w:name w:val="General"/>
          <w:gallery w:val="placeholder"/>
        </w:category>
        <w:types>
          <w:type w:val="bbPlcHdr"/>
        </w:types>
        <w:behaviors>
          <w:behavior w:val="content"/>
        </w:behaviors>
        <w:guid w:val="{4483C5E9-C746-4BBB-B64F-3052F8AAB1B0}"/>
      </w:docPartPr>
      <w:docPartBody>
        <w:p w:rsidR="00D36F23" w:rsidRDefault="00BD0635" w:rsidP="00BD0635">
          <w:pPr>
            <w:pStyle w:val="07446BA0105F4F57BD7DA08B2299AA11"/>
          </w:pPr>
          <w:r>
            <w:rPr>
              <w:rStyle w:val="PlaceholderText"/>
            </w:rPr>
            <w:t>Šifra predmeta</w:t>
          </w:r>
        </w:p>
      </w:docPartBody>
    </w:docPart>
    <w:docPart>
      <w:docPartPr>
        <w:name w:val="212AAD6CE3114BEDBEB7AFFF61C007C2"/>
        <w:category>
          <w:name w:val="General"/>
          <w:gallery w:val="placeholder"/>
        </w:category>
        <w:types>
          <w:type w:val="bbPlcHdr"/>
        </w:types>
        <w:behaviors>
          <w:behavior w:val="content"/>
        </w:behaviors>
        <w:guid w:val="{A2067D8D-36DA-4BA9-A8D9-23430A5E4572}"/>
      </w:docPartPr>
      <w:docPartBody>
        <w:p w:rsidR="00D36F23" w:rsidRDefault="00BD0635" w:rsidP="00BD0635">
          <w:pPr>
            <w:pStyle w:val="212AAD6CE3114BEDBEB7AFFF61C007C2"/>
          </w:pPr>
          <w:r>
            <w:rPr>
              <w:rStyle w:val="PlaceholderText"/>
            </w:rPr>
            <w:t>Broj sati</w:t>
          </w:r>
        </w:p>
      </w:docPartBody>
    </w:docPart>
    <w:docPart>
      <w:docPartPr>
        <w:name w:val="E80F8B6C17044519AA639560F8A6A3E5"/>
        <w:category>
          <w:name w:val="General"/>
          <w:gallery w:val="placeholder"/>
        </w:category>
        <w:types>
          <w:type w:val="bbPlcHdr"/>
        </w:types>
        <w:behaviors>
          <w:behavior w:val="content"/>
        </w:behaviors>
        <w:guid w:val="{5075F51D-73F5-49C4-A44B-DDA75E5A100F}"/>
      </w:docPartPr>
      <w:docPartBody>
        <w:p w:rsidR="00D36F23" w:rsidRDefault="00BD0635" w:rsidP="00BD0635">
          <w:pPr>
            <w:pStyle w:val="E80F8B6C17044519AA639560F8A6A3E5"/>
          </w:pPr>
          <w:r>
            <w:rPr>
              <w:rStyle w:val="PlaceholderText"/>
            </w:rPr>
            <w:t>Studijski program</w:t>
          </w:r>
        </w:p>
      </w:docPartBody>
    </w:docPart>
    <w:docPart>
      <w:docPartPr>
        <w:name w:val="37CF34579D3541C79F235B11C5C79855"/>
        <w:category>
          <w:name w:val="General"/>
          <w:gallery w:val="placeholder"/>
        </w:category>
        <w:types>
          <w:type w:val="bbPlcHdr"/>
        </w:types>
        <w:behaviors>
          <w:behavior w:val="content"/>
        </w:behaviors>
        <w:guid w:val="{B1B083AE-F2F6-4E29-BE01-6F22DC128EC1}"/>
      </w:docPartPr>
      <w:docPartBody>
        <w:p w:rsidR="00D36F23" w:rsidRDefault="00BD0635" w:rsidP="00BD0635">
          <w:pPr>
            <w:pStyle w:val="37CF34579D3541C79F235B11C5C79855"/>
          </w:pPr>
          <w:r>
            <w:rPr>
              <w:rStyle w:val="PlaceholderText"/>
            </w:rPr>
            <w:t>Broj studenata</w:t>
          </w:r>
        </w:p>
      </w:docPartBody>
    </w:docPart>
    <w:docPart>
      <w:docPartPr>
        <w:name w:val="CA2F7C2411C74E42B353844A78752CD1"/>
        <w:category>
          <w:name w:val="General"/>
          <w:gallery w:val="placeholder"/>
        </w:category>
        <w:types>
          <w:type w:val="bbPlcHdr"/>
        </w:types>
        <w:behaviors>
          <w:behavior w:val="content"/>
        </w:behaviors>
        <w:guid w:val="{34DA2FA7-DD2C-4C03-A155-87369AC6CFFA}"/>
      </w:docPartPr>
      <w:docPartBody>
        <w:p w:rsidR="00D36F23" w:rsidRDefault="00BD0635" w:rsidP="00BD0635">
          <w:pPr>
            <w:pStyle w:val="CA2F7C2411C74E42B353844A78752CD1"/>
          </w:pPr>
          <w:r>
            <w:rPr>
              <w:rStyle w:val="PlaceholderText"/>
            </w:rPr>
            <w:t>Status predmeta</w:t>
          </w:r>
        </w:p>
      </w:docPartBody>
    </w:docPart>
    <w:docPart>
      <w:docPartPr>
        <w:name w:val="CDD9A13A7C054BEE90AF63528C503D54"/>
        <w:category>
          <w:name w:val="General"/>
          <w:gallery w:val="placeholder"/>
        </w:category>
        <w:types>
          <w:type w:val="bbPlcHdr"/>
        </w:types>
        <w:behaviors>
          <w:behavior w:val="content"/>
        </w:behaviors>
        <w:guid w:val="{1A44B321-BC94-496A-BADB-07B3730876C6}"/>
      </w:docPartPr>
      <w:docPartBody>
        <w:p w:rsidR="00D36F23" w:rsidRDefault="00BD0635" w:rsidP="00BD0635">
          <w:pPr>
            <w:pStyle w:val="CDD9A13A7C054BEE90AF63528C503D54"/>
          </w:pPr>
          <w:r>
            <w:rPr>
              <w:rStyle w:val="PlaceholderText"/>
            </w:rPr>
            <w:t>Razina e-učenja</w:t>
          </w:r>
        </w:p>
      </w:docPartBody>
    </w:docPart>
    <w:docPart>
      <w:docPartPr>
        <w:name w:val="0BB8A2BB126D4A819A64DA7DB07CFBE2"/>
        <w:category>
          <w:name w:val="General"/>
          <w:gallery w:val="placeholder"/>
        </w:category>
        <w:types>
          <w:type w:val="bbPlcHdr"/>
        </w:types>
        <w:behaviors>
          <w:behavior w:val="content"/>
        </w:behaviors>
        <w:guid w:val="{2AA5CA15-2C69-48CC-8FD3-6CB320650AF8}"/>
      </w:docPartPr>
      <w:docPartBody>
        <w:p w:rsidR="00D36F23" w:rsidRDefault="00BD0635" w:rsidP="00BD0635">
          <w:pPr>
            <w:pStyle w:val="0BB8A2BB126D4A819A64DA7DB07CFBE2"/>
          </w:pPr>
          <w:r>
            <w:rPr>
              <w:rStyle w:val="PlaceholderText"/>
            </w:rPr>
            <w:t>On-line</w:t>
          </w:r>
        </w:p>
      </w:docPartBody>
    </w:docPart>
    <w:docPart>
      <w:docPartPr>
        <w:name w:val="C964841CFABB45FA98FEC264B33DAFD2"/>
        <w:category>
          <w:name w:val="General"/>
          <w:gallery w:val="placeholder"/>
        </w:category>
        <w:types>
          <w:type w:val="bbPlcHdr"/>
        </w:types>
        <w:behaviors>
          <w:behavior w:val="content"/>
        </w:behaviors>
        <w:guid w:val="{117CA036-1B66-4A4B-801A-55F7A58BD505}"/>
      </w:docPartPr>
      <w:docPartBody>
        <w:p w:rsidR="00D36F23" w:rsidRDefault="00BD0635" w:rsidP="00BD0635">
          <w:pPr>
            <w:pStyle w:val="C964841CFABB45FA98FEC264B33DAFD2"/>
          </w:pPr>
          <w:r>
            <w:rPr>
              <w:rStyle w:val="PlaceholderText"/>
            </w:rPr>
            <w:t>Mjesto izvođenja</w:t>
          </w:r>
        </w:p>
      </w:docPartBody>
    </w:docPart>
    <w:docPart>
      <w:docPartPr>
        <w:name w:val="0A80652207D149D29B7F6EE3A4E9198C"/>
        <w:category>
          <w:name w:val="General"/>
          <w:gallery w:val="placeholder"/>
        </w:category>
        <w:types>
          <w:type w:val="bbPlcHdr"/>
        </w:types>
        <w:behaviors>
          <w:behavior w:val="content"/>
        </w:behaviors>
        <w:guid w:val="{AC914009-1CE6-42A3-8539-2D00567EBFC1}"/>
      </w:docPartPr>
      <w:docPartBody>
        <w:p w:rsidR="00D36F23" w:rsidRDefault="00BD0635" w:rsidP="00BD0635">
          <w:pPr>
            <w:pStyle w:val="0A80652207D149D29B7F6EE3A4E9198C"/>
          </w:pPr>
          <w:r>
            <w:rPr>
              <w:rStyle w:val="PlaceholderText"/>
            </w:rPr>
            <w:t>Jezik izvođenja</w:t>
          </w:r>
        </w:p>
      </w:docPartBody>
    </w:docPart>
    <w:docPart>
      <w:docPartPr>
        <w:name w:val="B6909432BA9541FA87EB09E1DC20D892"/>
        <w:category>
          <w:name w:val="General"/>
          <w:gallery w:val="placeholder"/>
        </w:category>
        <w:types>
          <w:type w:val="bbPlcHdr"/>
        </w:types>
        <w:behaviors>
          <w:behavior w:val="content"/>
        </w:behaviors>
        <w:guid w:val="{42CF74C4-AC14-400D-9CC7-2FDB399FBB50}"/>
      </w:docPartPr>
      <w:docPartBody>
        <w:p w:rsidR="00D36F23" w:rsidRDefault="00BD0635" w:rsidP="00BD0635">
          <w:pPr>
            <w:pStyle w:val="B6909432BA9541FA87EB09E1DC20D892"/>
          </w:pPr>
          <w:r>
            <w:rPr>
              <w:rStyle w:val="PlaceholderText"/>
            </w:rPr>
            <w:t>Godina studija</w:t>
          </w:r>
        </w:p>
      </w:docPartBody>
    </w:docPart>
    <w:docPart>
      <w:docPartPr>
        <w:name w:val="A65AEDB4C0E342FBB579AAEAD0005B30"/>
        <w:category>
          <w:name w:val="General"/>
          <w:gallery w:val="placeholder"/>
        </w:category>
        <w:types>
          <w:type w:val="bbPlcHdr"/>
        </w:types>
        <w:behaviors>
          <w:behavior w:val="content"/>
        </w:behaviors>
        <w:guid w:val="{B0999F22-F860-4B0B-8CB3-67365B4A6F36}"/>
      </w:docPartPr>
      <w:docPartBody>
        <w:p w:rsidR="00D36F23" w:rsidRDefault="00BD0635" w:rsidP="00BD0635">
          <w:pPr>
            <w:pStyle w:val="A65AEDB4C0E342FBB579AAEAD0005B30"/>
          </w:pPr>
          <w:r>
            <w:rPr>
              <w:rStyle w:val="PlaceholderText"/>
            </w:rPr>
            <w:t>Engleski jezik</w:t>
          </w:r>
        </w:p>
      </w:docPartBody>
    </w:docPart>
    <w:docPart>
      <w:docPartPr>
        <w:name w:val="F10B8C2606494496803F7343DCF41D5C"/>
        <w:category>
          <w:name w:val="General"/>
          <w:gallery w:val="placeholder"/>
        </w:category>
        <w:types>
          <w:type w:val="bbPlcHdr"/>
        </w:types>
        <w:behaviors>
          <w:behavior w:val="content"/>
        </w:behaviors>
        <w:guid w:val="{02358B81-5134-4819-8F17-2394D5FDC7A3}"/>
      </w:docPartPr>
      <w:docPartBody>
        <w:p w:rsidR="00D36F23" w:rsidRDefault="00BD0635" w:rsidP="00BD0635">
          <w:pPr>
            <w:pStyle w:val="F10B8C2606494496803F7343DCF41D5C"/>
          </w:pPr>
          <w:r>
            <w:rPr>
              <w:rStyle w:val="PlaceholderText"/>
            </w:rPr>
            <w:t>Ciljevi predmeta</w:t>
          </w:r>
        </w:p>
      </w:docPartBody>
    </w:docPart>
    <w:docPart>
      <w:docPartPr>
        <w:name w:val="6C13A1AAF5BE44A28F5DE078C26DD8A1"/>
        <w:category>
          <w:name w:val="General"/>
          <w:gallery w:val="placeholder"/>
        </w:category>
        <w:types>
          <w:type w:val="bbPlcHdr"/>
        </w:types>
        <w:behaviors>
          <w:behavior w:val="content"/>
        </w:behaviors>
        <w:guid w:val="{399265A5-C3AB-4B69-81FF-E8CDC41BF624}"/>
      </w:docPartPr>
      <w:docPartBody>
        <w:p w:rsidR="00D36F23" w:rsidRDefault="00BD0635" w:rsidP="00BD0635">
          <w:pPr>
            <w:pStyle w:val="6C13A1AAF5BE44A28F5DE078C26DD8A1"/>
          </w:pPr>
          <w:r>
            <w:rPr>
              <w:rStyle w:val="PlaceholderText"/>
            </w:rPr>
            <w:t>Preduvjeti</w:t>
          </w:r>
        </w:p>
      </w:docPartBody>
    </w:docPart>
    <w:docPart>
      <w:docPartPr>
        <w:name w:val="24D0E1F7ECAE4F4A81D14CD63234C7A6"/>
        <w:category>
          <w:name w:val="General"/>
          <w:gallery w:val="placeholder"/>
        </w:category>
        <w:types>
          <w:type w:val="bbPlcHdr"/>
        </w:types>
        <w:behaviors>
          <w:behavior w:val="content"/>
        </w:behaviors>
        <w:guid w:val="{61057DE0-A7BC-4541-92A4-4AAA0B2F5C1C}"/>
      </w:docPartPr>
      <w:docPartBody>
        <w:p w:rsidR="00D36F23" w:rsidRDefault="00BD0635" w:rsidP="00BD0635">
          <w:pPr>
            <w:pStyle w:val="24D0E1F7ECAE4F4A81D14CD63234C7A6"/>
          </w:pPr>
          <w:r>
            <w:rPr>
              <w:rStyle w:val="PlaceholderText"/>
            </w:rPr>
            <w:t>Preduvjeti</w:t>
          </w:r>
        </w:p>
      </w:docPartBody>
    </w:docPart>
    <w:docPart>
      <w:docPartPr>
        <w:name w:val="19A29C6BF3A9463B9DEB3F6FD4A74B2F"/>
        <w:category>
          <w:name w:val="General"/>
          <w:gallery w:val="placeholder"/>
        </w:category>
        <w:types>
          <w:type w:val="bbPlcHdr"/>
        </w:types>
        <w:behaviors>
          <w:behavior w:val="content"/>
        </w:behaviors>
        <w:guid w:val="{678C3797-09EE-4F0A-B435-4ED0FBBB0D1C}"/>
      </w:docPartPr>
      <w:docPartBody>
        <w:p w:rsidR="00D36F23" w:rsidRDefault="00BD0635" w:rsidP="00BD0635">
          <w:pPr>
            <w:pStyle w:val="19A29C6BF3A9463B9DEB3F6FD4A74B2F"/>
          </w:pPr>
          <w:r>
            <w:rPr>
              <w:rStyle w:val="PlaceholderText"/>
            </w:rPr>
            <w:t>Doprinos ishodima učenja programa</w:t>
          </w:r>
        </w:p>
      </w:docPartBody>
    </w:docPart>
    <w:docPart>
      <w:docPartPr>
        <w:name w:val="84778C7EF89647F9A760110596FB4D1D"/>
        <w:category>
          <w:name w:val="General"/>
          <w:gallery w:val="placeholder"/>
        </w:category>
        <w:types>
          <w:type w:val="bbPlcHdr"/>
        </w:types>
        <w:behaviors>
          <w:behavior w:val="content"/>
        </w:behaviors>
        <w:guid w:val="{4F867D16-8F57-4502-AFEB-1D72FD0DF6C6}"/>
      </w:docPartPr>
      <w:docPartBody>
        <w:p w:rsidR="00D36F23" w:rsidRDefault="00BD0635" w:rsidP="00BD0635">
          <w:pPr>
            <w:pStyle w:val="84778C7EF89647F9A760110596FB4D1D"/>
          </w:pPr>
          <w:r>
            <w:rPr>
              <w:rStyle w:val="PlaceholderText"/>
            </w:rPr>
            <w:t>Ishodi učenja predmeta</w:t>
          </w:r>
        </w:p>
      </w:docPartBody>
    </w:docPart>
    <w:docPart>
      <w:docPartPr>
        <w:name w:val="04F8BDA64B2E4B9DB86F5AA6EEE55AA1"/>
        <w:category>
          <w:name w:val="General"/>
          <w:gallery w:val="placeholder"/>
        </w:category>
        <w:types>
          <w:type w:val="bbPlcHdr"/>
        </w:types>
        <w:behaviors>
          <w:behavior w:val="content"/>
        </w:behaviors>
        <w:guid w:val="{55F63D3E-425D-4B10-9DA0-C477EBE6B963}"/>
      </w:docPartPr>
      <w:docPartBody>
        <w:p w:rsidR="00D36F23" w:rsidRDefault="00BD0635" w:rsidP="00BD0635">
          <w:pPr>
            <w:pStyle w:val="04F8BDA64B2E4B9DB86F5AA6EEE55AA1"/>
          </w:pPr>
          <w:r>
            <w:rPr>
              <w:rStyle w:val="PlaceholderText"/>
            </w:rPr>
            <w:t>Sadržaj predmeta</w:t>
          </w:r>
        </w:p>
      </w:docPartBody>
    </w:docPart>
    <w:docPart>
      <w:docPartPr>
        <w:name w:val="74EC01366F2A428CAD53760D8C59A9DE"/>
        <w:category>
          <w:name w:val="General"/>
          <w:gallery w:val="placeholder"/>
        </w:category>
        <w:types>
          <w:type w:val="bbPlcHdr"/>
        </w:types>
        <w:behaviors>
          <w:behavior w:val="content"/>
        </w:behaviors>
        <w:guid w:val="{437A0819-8EE8-4973-8087-FF33A93888E3}"/>
      </w:docPartPr>
      <w:docPartBody>
        <w:p w:rsidR="00D36F23" w:rsidRDefault="00BD0635" w:rsidP="00BD0635">
          <w:pPr>
            <w:pStyle w:val="74EC01366F2A428CAD53760D8C59A9DE"/>
          </w:pPr>
          <w:r>
            <w:rPr>
              <w:rStyle w:val="PlaceholderText"/>
            </w:rPr>
            <w:t>Nositelji i suradnici</w:t>
          </w:r>
        </w:p>
      </w:docPartBody>
    </w:docPart>
    <w:docPart>
      <w:docPartPr>
        <w:name w:val="91DD2655B2144E0DB1B0B4186F2DFF70"/>
        <w:category>
          <w:name w:val="General"/>
          <w:gallery w:val="placeholder"/>
        </w:category>
        <w:types>
          <w:type w:val="bbPlcHdr"/>
        </w:types>
        <w:behaviors>
          <w:behavior w:val="content"/>
        </w:behaviors>
        <w:guid w:val="{A67B39A1-7E84-439E-BB9D-0E2BDEEF06F1}"/>
      </w:docPartPr>
      <w:docPartBody>
        <w:p w:rsidR="00D36F23" w:rsidRDefault="00BD0635" w:rsidP="00BD0635">
          <w:pPr>
            <w:pStyle w:val="91DD2655B2144E0DB1B0B4186F2DFF70"/>
          </w:pPr>
          <w:r>
            <w:rPr>
              <w:rStyle w:val="PlaceholderText"/>
            </w:rPr>
            <w:t>Semestar</w:t>
          </w:r>
        </w:p>
      </w:docPartBody>
    </w:docPart>
    <w:docPart>
      <w:docPartPr>
        <w:name w:val="CB64273985864EE5A2BF50B704B35AAD"/>
        <w:category>
          <w:name w:val="General"/>
          <w:gallery w:val="placeholder"/>
        </w:category>
        <w:types>
          <w:type w:val="bbPlcHdr"/>
        </w:types>
        <w:behaviors>
          <w:behavior w:val="content"/>
        </w:behaviors>
        <w:guid w:val="{86EC51B3-66F8-4F53-ACA7-D82CB6BBE88A}"/>
      </w:docPartPr>
      <w:docPartBody>
        <w:p w:rsidR="00D36F23" w:rsidRDefault="00BD0635" w:rsidP="00BD0635">
          <w:pPr>
            <w:pStyle w:val="CB64273985864EE5A2BF50B704B35AAD"/>
          </w:pPr>
          <w:r>
            <w:rPr>
              <w:rStyle w:val="PlaceholderText"/>
            </w:rPr>
            <w:t>Naziv predmeta</w:t>
          </w:r>
        </w:p>
      </w:docPartBody>
    </w:docPart>
    <w:docPart>
      <w:docPartPr>
        <w:name w:val="0169D90689A94A53A09A87A15B255961"/>
        <w:category>
          <w:name w:val="General"/>
          <w:gallery w:val="placeholder"/>
        </w:category>
        <w:types>
          <w:type w:val="bbPlcHdr"/>
        </w:types>
        <w:behaviors>
          <w:behavior w:val="content"/>
        </w:behaviors>
        <w:guid w:val="{2F3289F7-1016-4C11-B6D3-D5D94DEF07FD}"/>
      </w:docPartPr>
      <w:docPartBody>
        <w:p w:rsidR="00D36F23" w:rsidRDefault="00BD0635" w:rsidP="00BD0635">
          <w:pPr>
            <w:pStyle w:val="0169D90689A94A53A09A87A15B255961"/>
          </w:pPr>
          <w:r>
            <w:rPr>
              <w:rStyle w:val="PlaceholderText"/>
            </w:rPr>
            <w:t>ECTS bodovi</w:t>
          </w:r>
        </w:p>
      </w:docPartBody>
    </w:docPart>
    <w:docPart>
      <w:docPartPr>
        <w:name w:val="973E9D1AA6D347E78179781BFCC7D407"/>
        <w:category>
          <w:name w:val="General"/>
          <w:gallery w:val="placeholder"/>
        </w:category>
        <w:types>
          <w:type w:val="bbPlcHdr"/>
        </w:types>
        <w:behaviors>
          <w:behavior w:val="content"/>
        </w:behaviors>
        <w:guid w:val="{B3C047D6-C349-4576-AE60-DBDBDCC6AD82}"/>
      </w:docPartPr>
      <w:docPartBody>
        <w:p w:rsidR="00D36F23" w:rsidRDefault="00BD0635" w:rsidP="00BD0635">
          <w:pPr>
            <w:pStyle w:val="973E9D1AA6D347E78179781BFCC7D407"/>
          </w:pPr>
          <w:r>
            <w:rPr>
              <w:rStyle w:val="PlaceholderText"/>
            </w:rPr>
            <w:t>Šifra predmeta</w:t>
          </w:r>
        </w:p>
      </w:docPartBody>
    </w:docPart>
    <w:docPart>
      <w:docPartPr>
        <w:name w:val="B323BA8CA10C4D9E8D7CB7C730EA939B"/>
        <w:category>
          <w:name w:val="General"/>
          <w:gallery w:val="placeholder"/>
        </w:category>
        <w:types>
          <w:type w:val="bbPlcHdr"/>
        </w:types>
        <w:behaviors>
          <w:behavior w:val="content"/>
        </w:behaviors>
        <w:guid w:val="{B176A4F6-10C5-4E5B-8F8E-01B3CA4044B9}"/>
      </w:docPartPr>
      <w:docPartBody>
        <w:p w:rsidR="00D36F23" w:rsidRDefault="00BD0635" w:rsidP="00BD0635">
          <w:pPr>
            <w:pStyle w:val="B323BA8CA10C4D9E8D7CB7C730EA939B"/>
          </w:pPr>
          <w:r>
            <w:rPr>
              <w:rStyle w:val="PlaceholderText"/>
            </w:rPr>
            <w:t>Broj sati</w:t>
          </w:r>
        </w:p>
      </w:docPartBody>
    </w:docPart>
    <w:docPart>
      <w:docPartPr>
        <w:name w:val="12D466350B594741ACEB1AE3613F9E1C"/>
        <w:category>
          <w:name w:val="General"/>
          <w:gallery w:val="placeholder"/>
        </w:category>
        <w:types>
          <w:type w:val="bbPlcHdr"/>
        </w:types>
        <w:behaviors>
          <w:behavior w:val="content"/>
        </w:behaviors>
        <w:guid w:val="{34AED497-588A-4A2C-9FDE-D569EE3E72A1}"/>
      </w:docPartPr>
      <w:docPartBody>
        <w:p w:rsidR="00D36F23" w:rsidRDefault="00BD0635" w:rsidP="00BD0635">
          <w:pPr>
            <w:pStyle w:val="12D466350B594741ACEB1AE3613F9E1C"/>
          </w:pPr>
          <w:r>
            <w:rPr>
              <w:rStyle w:val="PlaceholderText"/>
            </w:rPr>
            <w:t>Studijski program</w:t>
          </w:r>
        </w:p>
      </w:docPartBody>
    </w:docPart>
    <w:docPart>
      <w:docPartPr>
        <w:name w:val="EC2BD6C853C14D31AB3D0D5DF44E032B"/>
        <w:category>
          <w:name w:val="General"/>
          <w:gallery w:val="placeholder"/>
        </w:category>
        <w:types>
          <w:type w:val="bbPlcHdr"/>
        </w:types>
        <w:behaviors>
          <w:behavior w:val="content"/>
        </w:behaviors>
        <w:guid w:val="{F6B46BDB-F3CB-4E2D-8B70-90A47483E588}"/>
      </w:docPartPr>
      <w:docPartBody>
        <w:p w:rsidR="00D36F23" w:rsidRDefault="00BD0635" w:rsidP="00BD0635">
          <w:pPr>
            <w:pStyle w:val="EC2BD6C853C14D31AB3D0D5DF44E032B"/>
          </w:pPr>
          <w:r>
            <w:rPr>
              <w:rStyle w:val="PlaceholderText"/>
            </w:rPr>
            <w:t>Broj studenata</w:t>
          </w:r>
        </w:p>
      </w:docPartBody>
    </w:docPart>
    <w:docPart>
      <w:docPartPr>
        <w:name w:val="477D016B1F0445BB885BE15CF0D216F4"/>
        <w:category>
          <w:name w:val="General"/>
          <w:gallery w:val="placeholder"/>
        </w:category>
        <w:types>
          <w:type w:val="bbPlcHdr"/>
        </w:types>
        <w:behaviors>
          <w:behavior w:val="content"/>
        </w:behaviors>
        <w:guid w:val="{5E539341-1DFE-4077-914C-EFE07DB57089}"/>
      </w:docPartPr>
      <w:docPartBody>
        <w:p w:rsidR="00D36F23" w:rsidRDefault="00BD0635" w:rsidP="00BD0635">
          <w:pPr>
            <w:pStyle w:val="477D016B1F0445BB885BE15CF0D216F4"/>
          </w:pPr>
          <w:r>
            <w:rPr>
              <w:rStyle w:val="PlaceholderText"/>
            </w:rPr>
            <w:t>Status predmeta</w:t>
          </w:r>
        </w:p>
      </w:docPartBody>
    </w:docPart>
    <w:docPart>
      <w:docPartPr>
        <w:name w:val="ADBEDD7199AA42A6B2C84A8411D796F5"/>
        <w:category>
          <w:name w:val="General"/>
          <w:gallery w:val="placeholder"/>
        </w:category>
        <w:types>
          <w:type w:val="bbPlcHdr"/>
        </w:types>
        <w:behaviors>
          <w:behavior w:val="content"/>
        </w:behaviors>
        <w:guid w:val="{053267DE-0242-4533-B79E-5995FE160547}"/>
      </w:docPartPr>
      <w:docPartBody>
        <w:p w:rsidR="00D36F23" w:rsidRDefault="00BD0635" w:rsidP="00BD0635">
          <w:pPr>
            <w:pStyle w:val="ADBEDD7199AA42A6B2C84A8411D796F5"/>
          </w:pPr>
          <w:r>
            <w:rPr>
              <w:rStyle w:val="PlaceholderText"/>
            </w:rPr>
            <w:t>Razina e-učenja</w:t>
          </w:r>
        </w:p>
      </w:docPartBody>
    </w:docPart>
    <w:docPart>
      <w:docPartPr>
        <w:name w:val="BF18B79D917C49F98B653F24BE0B2368"/>
        <w:category>
          <w:name w:val="General"/>
          <w:gallery w:val="placeholder"/>
        </w:category>
        <w:types>
          <w:type w:val="bbPlcHdr"/>
        </w:types>
        <w:behaviors>
          <w:behavior w:val="content"/>
        </w:behaviors>
        <w:guid w:val="{9DF537CE-46E4-41E5-8012-5ECF44069DD0}"/>
      </w:docPartPr>
      <w:docPartBody>
        <w:p w:rsidR="00D36F23" w:rsidRDefault="00BD0635" w:rsidP="00BD0635">
          <w:pPr>
            <w:pStyle w:val="BF18B79D917C49F98B653F24BE0B2368"/>
          </w:pPr>
          <w:r>
            <w:rPr>
              <w:rStyle w:val="PlaceholderText"/>
            </w:rPr>
            <w:t>On-line</w:t>
          </w:r>
        </w:p>
      </w:docPartBody>
    </w:docPart>
    <w:docPart>
      <w:docPartPr>
        <w:name w:val="C7CE0950586B4A2ABC260AFA7AFDF75A"/>
        <w:category>
          <w:name w:val="General"/>
          <w:gallery w:val="placeholder"/>
        </w:category>
        <w:types>
          <w:type w:val="bbPlcHdr"/>
        </w:types>
        <w:behaviors>
          <w:behavior w:val="content"/>
        </w:behaviors>
        <w:guid w:val="{E2D01045-32EA-45F4-BBDF-FF210F47E6A8}"/>
      </w:docPartPr>
      <w:docPartBody>
        <w:p w:rsidR="00D36F23" w:rsidRDefault="00BD0635" w:rsidP="00BD0635">
          <w:pPr>
            <w:pStyle w:val="C7CE0950586B4A2ABC260AFA7AFDF75A"/>
          </w:pPr>
          <w:r>
            <w:rPr>
              <w:rStyle w:val="PlaceholderText"/>
            </w:rPr>
            <w:t>Mjesto izvođenja</w:t>
          </w:r>
        </w:p>
      </w:docPartBody>
    </w:docPart>
    <w:docPart>
      <w:docPartPr>
        <w:name w:val="D2C334C4CA864DD5B3283FDDD3D72F9B"/>
        <w:category>
          <w:name w:val="General"/>
          <w:gallery w:val="placeholder"/>
        </w:category>
        <w:types>
          <w:type w:val="bbPlcHdr"/>
        </w:types>
        <w:behaviors>
          <w:behavior w:val="content"/>
        </w:behaviors>
        <w:guid w:val="{6DACE0F9-22FD-4928-B4E9-53ADAF37C850}"/>
      </w:docPartPr>
      <w:docPartBody>
        <w:p w:rsidR="00D36F23" w:rsidRDefault="00BD0635" w:rsidP="00BD0635">
          <w:pPr>
            <w:pStyle w:val="D2C334C4CA864DD5B3283FDDD3D72F9B"/>
          </w:pPr>
          <w:r>
            <w:rPr>
              <w:rStyle w:val="PlaceholderText"/>
            </w:rPr>
            <w:t>Jezik izvođenja</w:t>
          </w:r>
        </w:p>
      </w:docPartBody>
    </w:docPart>
    <w:docPart>
      <w:docPartPr>
        <w:name w:val="CA474F677976439EB0EA80CA398D8327"/>
        <w:category>
          <w:name w:val="General"/>
          <w:gallery w:val="placeholder"/>
        </w:category>
        <w:types>
          <w:type w:val="bbPlcHdr"/>
        </w:types>
        <w:behaviors>
          <w:behavior w:val="content"/>
        </w:behaviors>
        <w:guid w:val="{3A0E22CC-86C3-487A-BADE-22090F416A18}"/>
      </w:docPartPr>
      <w:docPartBody>
        <w:p w:rsidR="00D36F23" w:rsidRDefault="00BD0635" w:rsidP="00BD0635">
          <w:pPr>
            <w:pStyle w:val="CA474F677976439EB0EA80CA398D8327"/>
          </w:pPr>
          <w:r>
            <w:rPr>
              <w:rStyle w:val="PlaceholderText"/>
            </w:rPr>
            <w:t>Godina studija</w:t>
          </w:r>
        </w:p>
      </w:docPartBody>
    </w:docPart>
    <w:docPart>
      <w:docPartPr>
        <w:name w:val="F2ABCD1B5FA246298D8293AD415E762B"/>
        <w:category>
          <w:name w:val="General"/>
          <w:gallery w:val="placeholder"/>
        </w:category>
        <w:types>
          <w:type w:val="bbPlcHdr"/>
        </w:types>
        <w:behaviors>
          <w:behavior w:val="content"/>
        </w:behaviors>
        <w:guid w:val="{3A4D774E-9533-4D69-A13F-23D7517A8EFD}"/>
      </w:docPartPr>
      <w:docPartBody>
        <w:p w:rsidR="00D36F23" w:rsidRDefault="00BD0635" w:rsidP="00BD0635">
          <w:pPr>
            <w:pStyle w:val="F2ABCD1B5FA246298D8293AD415E762B"/>
          </w:pPr>
          <w:r>
            <w:rPr>
              <w:rStyle w:val="PlaceholderText"/>
            </w:rPr>
            <w:t>Engleski jezik</w:t>
          </w:r>
        </w:p>
      </w:docPartBody>
    </w:docPart>
    <w:docPart>
      <w:docPartPr>
        <w:name w:val="960F988B00294A94BD792C0F1292C213"/>
        <w:category>
          <w:name w:val="General"/>
          <w:gallery w:val="placeholder"/>
        </w:category>
        <w:types>
          <w:type w:val="bbPlcHdr"/>
        </w:types>
        <w:behaviors>
          <w:behavior w:val="content"/>
        </w:behaviors>
        <w:guid w:val="{171E68F8-E8E1-409E-8FB3-3BCBF415E575}"/>
      </w:docPartPr>
      <w:docPartBody>
        <w:p w:rsidR="00D36F23" w:rsidRDefault="00BD0635" w:rsidP="00BD0635">
          <w:pPr>
            <w:pStyle w:val="960F988B00294A94BD792C0F1292C213"/>
          </w:pPr>
          <w:r>
            <w:rPr>
              <w:rStyle w:val="PlaceholderText"/>
            </w:rPr>
            <w:t>Ciljevi predmeta</w:t>
          </w:r>
        </w:p>
      </w:docPartBody>
    </w:docPart>
    <w:docPart>
      <w:docPartPr>
        <w:name w:val="885531BBBDBB4B6D88AB57E5E756F6A1"/>
        <w:category>
          <w:name w:val="General"/>
          <w:gallery w:val="placeholder"/>
        </w:category>
        <w:types>
          <w:type w:val="bbPlcHdr"/>
        </w:types>
        <w:behaviors>
          <w:behavior w:val="content"/>
        </w:behaviors>
        <w:guid w:val="{C6DD07D9-8B91-4827-ACBF-AC6B016CF82D}"/>
      </w:docPartPr>
      <w:docPartBody>
        <w:p w:rsidR="00D36F23" w:rsidRDefault="00BD0635" w:rsidP="00BD0635">
          <w:pPr>
            <w:pStyle w:val="885531BBBDBB4B6D88AB57E5E756F6A1"/>
          </w:pPr>
          <w:r>
            <w:rPr>
              <w:rStyle w:val="PlaceholderText"/>
            </w:rPr>
            <w:t>Preduvjeti</w:t>
          </w:r>
        </w:p>
      </w:docPartBody>
    </w:docPart>
    <w:docPart>
      <w:docPartPr>
        <w:name w:val="C4CADCF9343E4E489DB72CCF307B80B9"/>
        <w:category>
          <w:name w:val="General"/>
          <w:gallery w:val="placeholder"/>
        </w:category>
        <w:types>
          <w:type w:val="bbPlcHdr"/>
        </w:types>
        <w:behaviors>
          <w:behavior w:val="content"/>
        </w:behaviors>
        <w:guid w:val="{0E9CE1DC-6874-4AA1-8697-45C06851A1BB}"/>
      </w:docPartPr>
      <w:docPartBody>
        <w:p w:rsidR="00D36F23" w:rsidRDefault="00BD0635" w:rsidP="00BD0635">
          <w:pPr>
            <w:pStyle w:val="C4CADCF9343E4E489DB72CCF307B80B9"/>
          </w:pPr>
          <w:r>
            <w:rPr>
              <w:rStyle w:val="PlaceholderText"/>
            </w:rPr>
            <w:t>Preduvjeti</w:t>
          </w:r>
        </w:p>
      </w:docPartBody>
    </w:docPart>
    <w:docPart>
      <w:docPartPr>
        <w:name w:val="6F654C23754949E5816212C77B9920C9"/>
        <w:category>
          <w:name w:val="General"/>
          <w:gallery w:val="placeholder"/>
        </w:category>
        <w:types>
          <w:type w:val="bbPlcHdr"/>
        </w:types>
        <w:behaviors>
          <w:behavior w:val="content"/>
        </w:behaviors>
        <w:guid w:val="{EE676FF6-9824-4D92-B78B-34932CA90633}"/>
      </w:docPartPr>
      <w:docPartBody>
        <w:p w:rsidR="00D36F23" w:rsidRDefault="00BD0635" w:rsidP="00BD0635">
          <w:pPr>
            <w:pStyle w:val="6F654C23754949E5816212C77B9920C9"/>
          </w:pPr>
          <w:r>
            <w:rPr>
              <w:rStyle w:val="PlaceholderText"/>
            </w:rPr>
            <w:t>Doprinos ishodima učenja programa</w:t>
          </w:r>
        </w:p>
      </w:docPartBody>
    </w:docPart>
    <w:docPart>
      <w:docPartPr>
        <w:name w:val="7DA2F1E1E3AC45D29F53D500685D87BE"/>
        <w:category>
          <w:name w:val="General"/>
          <w:gallery w:val="placeholder"/>
        </w:category>
        <w:types>
          <w:type w:val="bbPlcHdr"/>
        </w:types>
        <w:behaviors>
          <w:behavior w:val="content"/>
        </w:behaviors>
        <w:guid w:val="{D189CCC7-9ACD-4ABF-BA33-B5AAF4F57084}"/>
      </w:docPartPr>
      <w:docPartBody>
        <w:p w:rsidR="00D36F23" w:rsidRDefault="00BD0635" w:rsidP="00BD0635">
          <w:pPr>
            <w:pStyle w:val="7DA2F1E1E3AC45D29F53D500685D87BE"/>
          </w:pPr>
          <w:r>
            <w:rPr>
              <w:rStyle w:val="PlaceholderText"/>
            </w:rPr>
            <w:t>Ishodi učenja predmeta</w:t>
          </w:r>
        </w:p>
      </w:docPartBody>
    </w:docPart>
    <w:docPart>
      <w:docPartPr>
        <w:name w:val="A6E1431AB2214C23A1E692F30AB066C2"/>
        <w:category>
          <w:name w:val="General"/>
          <w:gallery w:val="placeholder"/>
        </w:category>
        <w:types>
          <w:type w:val="bbPlcHdr"/>
        </w:types>
        <w:behaviors>
          <w:behavior w:val="content"/>
        </w:behaviors>
        <w:guid w:val="{6E6F63FF-1361-48E1-A2E1-2C47D751AF0D}"/>
      </w:docPartPr>
      <w:docPartBody>
        <w:p w:rsidR="00D36F23" w:rsidRDefault="00BD0635" w:rsidP="00BD0635">
          <w:pPr>
            <w:pStyle w:val="A6E1431AB2214C23A1E692F30AB066C2"/>
          </w:pPr>
          <w:r>
            <w:rPr>
              <w:rStyle w:val="PlaceholderText"/>
            </w:rPr>
            <w:t>Sadržaj predmeta</w:t>
          </w:r>
        </w:p>
      </w:docPartBody>
    </w:docPart>
    <w:docPart>
      <w:docPartPr>
        <w:name w:val="D48A469478A04F94ACF4F29EC94C65D8"/>
        <w:category>
          <w:name w:val="General"/>
          <w:gallery w:val="placeholder"/>
        </w:category>
        <w:types>
          <w:type w:val="bbPlcHdr"/>
        </w:types>
        <w:behaviors>
          <w:behavior w:val="content"/>
        </w:behaviors>
        <w:guid w:val="{9B648990-61D2-47B2-9927-C5ED10D4A92A}"/>
      </w:docPartPr>
      <w:docPartBody>
        <w:p w:rsidR="00D36F23" w:rsidRDefault="00BD0635" w:rsidP="00BD0635">
          <w:pPr>
            <w:pStyle w:val="D48A469478A04F94ACF4F29EC94C65D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69995884FAC4300871825C0BEB9EB89"/>
        <w:category>
          <w:name w:val="General"/>
          <w:gallery w:val="placeholder"/>
        </w:category>
        <w:types>
          <w:type w:val="bbPlcHdr"/>
        </w:types>
        <w:behaviors>
          <w:behavior w:val="content"/>
        </w:behaviors>
        <w:guid w:val="{0D2C0017-4853-4994-8C67-E8330305BE39}"/>
      </w:docPartPr>
      <w:docPartBody>
        <w:p w:rsidR="00D36F23" w:rsidRDefault="00BD0635" w:rsidP="00BD0635">
          <w:pPr>
            <w:pStyle w:val="D69995884FAC4300871825C0BEB9EB89"/>
          </w:pPr>
          <w:r>
            <w:rPr>
              <w:rFonts w:ascii="Arial" w:hAnsi="Arial" w:cs="Arial"/>
              <w:sz w:val="20"/>
              <w:szCs w:val="20"/>
            </w:rPr>
            <w:t xml:space="preserve">  </w:t>
          </w:r>
        </w:p>
      </w:docPartBody>
    </w:docPart>
    <w:docPart>
      <w:docPartPr>
        <w:name w:val="1C7DD118D61B41F49A2B963437654B7A"/>
        <w:category>
          <w:name w:val="General"/>
          <w:gallery w:val="placeholder"/>
        </w:category>
        <w:types>
          <w:type w:val="bbPlcHdr"/>
        </w:types>
        <w:behaviors>
          <w:behavior w:val="content"/>
        </w:behaviors>
        <w:guid w:val="{B1E675CD-AEF2-4830-93EA-E68DBA0EC8AA}"/>
      </w:docPartPr>
      <w:docPartBody>
        <w:p w:rsidR="00D36F23" w:rsidRDefault="00BD0635" w:rsidP="00BD0635">
          <w:pPr>
            <w:pStyle w:val="1C7DD118D61B41F49A2B963437654B7A"/>
          </w:pPr>
          <w:r>
            <w:rPr>
              <w:rFonts w:ascii="Arial" w:hAnsi="Arial" w:cs="Arial"/>
              <w:color w:val="000000"/>
              <w:sz w:val="20"/>
              <w:szCs w:val="20"/>
            </w:rPr>
            <w:t xml:space="preserve"> </w:t>
          </w:r>
        </w:p>
      </w:docPartBody>
    </w:docPart>
    <w:docPart>
      <w:docPartPr>
        <w:name w:val="33CDD9BDB8544265813F36DFE3CEEAB1"/>
        <w:category>
          <w:name w:val="General"/>
          <w:gallery w:val="placeholder"/>
        </w:category>
        <w:types>
          <w:type w:val="bbPlcHdr"/>
        </w:types>
        <w:behaviors>
          <w:behavior w:val="content"/>
        </w:behaviors>
        <w:guid w:val="{2D415ED6-038A-45E6-80FD-5F2615ACBE12}"/>
      </w:docPartPr>
      <w:docPartBody>
        <w:p w:rsidR="00D36F23" w:rsidRDefault="00BD0635" w:rsidP="00BD0635">
          <w:pPr>
            <w:pStyle w:val="33CDD9BDB8544265813F36DFE3CEEAB1"/>
          </w:pPr>
          <w:r w:rsidRPr="001C096C">
            <w:rPr>
              <w:rFonts w:ascii="Arial" w:hAnsi="Arial" w:cs="Arial"/>
              <w:color w:val="000000"/>
              <w:sz w:val="20"/>
              <w:szCs w:val="20"/>
            </w:rPr>
            <w:t xml:space="preserve"> </w:t>
          </w:r>
        </w:p>
      </w:docPartBody>
    </w:docPart>
    <w:docPart>
      <w:docPartPr>
        <w:name w:val="BB6C4FF2D5BD4A73A059D87C32BC5232"/>
        <w:category>
          <w:name w:val="General"/>
          <w:gallery w:val="placeholder"/>
        </w:category>
        <w:types>
          <w:type w:val="bbPlcHdr"/>
        </w:types>
        <w:behaviors>
          <w:behavior w:val="content"/>
        </w:behaviors>
        <w:guid w:val="{F39B3821-E21B-470F-B60C-1F23672B478D}"/>
      </w:docPartPr>
      <w:docPartBody>
        <w:p w:rsidR="00D36F23" w:rsidRDefault="00BD0635" w:rsidP="00BD0635">
          <w:pPr>
            <w:pStyle w:val="BB6C4FF2D5BD4A73A059D87C32BC5232"/>
          </w:pPr>
          <w:r w:rsidRPr="001C096C">
            <w:rPr>
              <w:rFonts w:ascii="Arial" w:hAnsi="Arial" w:cs="Arial"/>
              <w:color w:val="000000"/>
              <w:sz w:val="20"/>
              <w:szCs w:val="20"/>
            </w:rPr>
            <w:t xml:space="preserve"> </w:t>
          </w:r>
        </w:p>
      </w:docPartBody>
    </w:docPart>
    <w:docPart>
      <w:docPartPr>
        <w:name w:val="09F05EBDD93B470C8933013C5603F3C6"/>
        <w:category>
          <w:name w:val="General"/>
          <w:gallery w:val="placeholder"/>
        </w:category>
        <w:types>
          <w:type w:val="bbPlcHdr"/>
        </w:types>
        <w:behaviors>
          <w:behavior w:val="content"/>
        </w:behaviors>
        <w:guid w:val="{168D5DB0-5249-4176-B163-7FAE9EFBFC31}"/>
      </w:docPartPr>
      <w:docPartBody>
        <w:p w:rsidR="00D36F23" w:rsidRDefault="00BD0635" w:rsidP="00BD0635">
          <w:pPr>
            <w:pStyle w:val="09F05EBDD93B470C8933013C5603F3C6"/>
          </w:pPr>
          <w:r w:rsidRPr="001C096C">
            <w:rPr>
              <w:rFonts w:ascii="Arial" w:hAnsi="Arial" w:cs="Arial"/>
              <w:color w:val="000000"/>
              <w:sz w:val="20"/>
              <w:szCs w:val="20"/>
            </w:rPr>
            <w:t xml:space="preserve"> </w:t>
          </w:r>
        </w:p>
      </w:docPartBody>
    </w:docPart>
    <w:docPart>
      <w:docPartPr>
        <w:name w:val="123F0149EEAB45C4A3E1DD9EE80F45B0"/>
        <w:category>
          <w:name w:val="General"/>
          <w:gallery w:val="placeholder"/>
        </w:category>
        <w:types>
          <w:type w:val="bbPlcHdr"/>
        </w:types>
        <w:behaviors>
          <w:behavior w:val="content"/>
        </w:behaviors>
        <w:guid w:val="{12C43686-D972-44BD-822A-8E65B15D58D1}"/>
      </w:docPartPr>
      <w:docPartBody>
        <w:p w:rsidR="00D36F23" w:rsidRDefault="00BD0635" w:rsidP="00BD0635">
          <w:pPr>
            <w:pStyle w:val="123F0149EEAB45C4A3E1DD9EE80F45B0"/>
          </w:pPr>
          <w:r w:rsidRPr="001C096C">
            <w:rPr>
              <w:rFonts w:ascii="Arial" w:hAnsi="Arial" w:cs="Arial"/>
              <w:color w:val="000000"/>
              <w:sz w:val="20"/>
              <w:szCs w:val="20"/>
            </w:rPr>
            <w:t xml:space="preserve"> </w:t>
          </w:r>
        </w:p>
      </w:docPartBody>
    </w:docPart>
    <w:docPart>
      <w:docPartPr>
        <w:name w:val="CAE9C82864DD42E8AA087B191CF995B4"/>
        <w:category>
          <w:name w:val="General"/>
          <w:gallery w:val="placeholder"/>
        </w:category>
        <w:types>
          <w:type w:val="bbPlcHdr"/>
        </w:types>
        <w:behaviors>
          <w:behavior w:val="content"/>
        </w:behaviors>
        <w:guid w:val="{2FAF012C-A418-4F44-A3D7-903452C13E10}"/>
      </w:docPartPr>
      <w:docPartBody>
        <w:p w:rsidR="00D36F23" w:rsidRDefault="00BD0635" w:rsidP="00BD0635">
          <w:pPr>
            <w:pStyle w:val="CAE9C82864DD42E8AA087B191CF995B4"/>
          </w:pPr>
          <w:r w:rsidRPr="001C096C">
            <w:rPr>
              <w:rFonts w:ascii="Arial" w:hAnsi="Arial" w:cs="Arial"/>
              <w:color w:val="000000"/>
              <w:sz w:val="20"/>
              <w:szCs w:val="20"/>
            </w:rPr>
            <w:t xml:space="preserve"> </w:t>
          </w:r>
        </w:p>
      </w:docPartBody>
    </w:docPart>
    <w:docPart>
      <w:docPartPr>
        <w:name w:val="2AF1AA920A784FCD829B64672FB67EC1"/>
        <w:category>
          <w:name w:val="General"/>
          <w:gallery w:val="placeholder"/>
        </w:category>
        <w:types>
          <w:type w:val="bbPlcHdr"/>
        </w:types>
        <w:behaviors>
          <w:behavior w:val="content"/>
        </w:behaviors>
        <w:guid w:val="{11DA5AC1-3073-4F98-A541-28F83CA9E36F}"/>
      </w:docPartPr>
      <w:docPartBody>
        <w:p w:rsidR="00D36F23" w:rsidRDefault="00BD0635" w:rsidP="00BD0635">
          <w:pPr>
            <w:pStyle w:val="2AF1AA920A784FCD829B64672FB67EC1"/>
          </w:pPr>
          <w:r w:rsidRPr="001C096C">
            <w:rPr>
              <w:rFonts w:ascii="Arial" w:hAnsi="Arial" w:cs="Arial"/>
              <w:color w:val="000000"/>
              <w:sz w:val="20"/>
              <w:szCs w:val="20"/>
            </w:rPr>
            <w:t xml:space="preserve"> </w:t>
          </w:r>
        </w:p>
      </w:docPartBody>
    </w:docPart>
    <w:docPart>
      <w:docPartPr>
        <w:name w:val="34C6678EFE49471D94BD6CF2B5E20369"/>
        <w:category>
          <w:name w:val="General"/>
          <w:gallery w:val="placeholder"/>
        </w:category>
        <w:types>
          <w:type w:val="bbPlcHdr"/>
        </w:types>
        <w:behaviors>
          <w:behavior w:val="content"/>
        </w:behaviors>
        <w:guid w:val="{9D704912-7C6A-4A9C-8BC8-E934DDBC1BF6}"/>
      </w:docPartPr>
      <w:docPartBody>
        <w:p w:rsidR="00D36F23" w:rsidRDefault="00BD0635" w:rsidP="00BD0635">
          <w:pPr>
            <w:pStyle w:val="34C6678EFE49471D94BD6CF2B5E20369"/>
          </w:pPr>
          <w:r w:rsidRPr="001C096C">
            <w:rPr>
              <w:rFonts w:ascii="Arial" w:hAnsi="Arial" w:cs="Arial"/>
              <w:color w:val="000000"/>
              <w:sz w:val="20"/>
              <w:szCs w:val="20"/>
            </w:rPr>
            <w:t xml:space="preserve"> </w:t>
          </w:r>
        </w:p>
      </w:docPartBody>
    </w:docPart>
    <w:docPart>
      <w:docPartPr>
        <w:name w:val="17FCA859C601452BBF812723C1F4DFA2"/>
        <w:category>
          <w:name w:val="General"/>
          <w:gallery w:val="placeholder"/>
        </w:category>
        <w:types>
          <w:type w:val="bbPlcHdr"/>
        </w:types>
        <w:behaviors>
          <w:behavior w:val="content"/>
        </w:behaviors>
        <w:guid w:val="{7D9BF22D-3616-4037-AEEA-BC44390CB210}"/>
      </w:docPartPr>
      <w:docPartBody>
        <w:p w:rsidR="00D36F23" w:rsidRDefault="00BD0635" w:rsidP="00BD0635">
          <w:pPr>
            <w:pStyle w:val="17FCA859C601452BBF812723C1F4DFA2"/>
          </w:pPr>
          <w:r w:rsidRPr="001C096C">
            <w:rPr>
              <w:rFonts w:ascii="Arial" w:hAnsi="Arial" w:cs="Arial"/>
              <w:color w:val="000000"/>
              <w:sz w:val="20"/>
              <w:szCs w:val="20"/>
            </w:rPr>
            <w:t xml:space="preserve"> </w:t>
          </w:r>
        </w:p>
      </w:docPartBody>
    </w:docPart>
    <w:docPart>
      <w:docPartPr>
        <w:name w:val="F6B8092A0A774A88932E559D42F466E0"/>
        <w:category>
          <w:name w:val="General"/>
          <w:gallery w:val="placeholder"/>
        </w:category>
        <w:types>
          <w:type w:val="bbPlcHdr"/>
        </w:types>
        <w:behaviors>
          <w:behavior w:val="content"/>
        </w:behaviors>
        <w:guid w:val="{F188EA6F-E88F-4D32-9294-169E36E27E19}"/>
      </w:docPartPr>
      <w:docPartBody>
        <w:p w:rsidR="00D36F23" w:rsidRDefault="00BD0635" w:rsidP="00BD0635">
          <w:pPr>
            <w:pStyle w:val="F6B8092A0A774A88932E559D42F466E0"/>
          </w:pPr>
          <w:r w:rsidRPr="001C096C">
            <w:rPr>
              <w:rFonts w:ascii="Arial" w:hAnsi="Arial" w:cs="Arial"/>
              <w:color w:val="000000"/>
              <w:sz w:val="20"/>
              <w:szCs w:val="20"/>
            </w:rPr>
            <w:t xml:space="preserve"> </w:t>
          </w:r>
        </w:p>
      </w:docPartBody>
    </w:docPart>
    <w:docPart>
      <w:docPartPr>
        <w:name w:val="61AA51C8C22741CB960CB98B257F9B35"/>
        <w:category>
          <w:name w:val="General"/>
          <w:gallery w:val="placeholder"/>
        </w:category>
        <w:types>
          <w:type w:val="bbPlcHdr"/>
        </w:types>
        <w:behaviors>
          <w:behavior w:val="content"/>
        </w:behaviors>
        <w:guid w:val="{0D1C4BC2-8996-4834-93F0-2DE87B8E2AC7}"/>
      </w:docPartPr>
      <w:docPartBody>
        <w:p w:rsidR="00D36F23" w:rsidRDefault="00BD0635" w:rsidP="00BD0635">
          <w:pPr>
            <w:pStyle w:val="61AA51C8C22741CB960CB98B257F9B3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79F0B34EA9F4655B85331004FE563A9"/>
        <w:category>
          <w:name w:val="General"/>
          <w:gallery w:val="placeholder"/>
        </w:category>
        <w:types>
          <w:type w:val="bbPlcHdr"/>
        </w:types>
        <w:behaviors>
          <w:behavior w:val="content"/>
        </w:behaviors>
        <w:guid w:val="{5AB77644-7429-44AF-9EFF-0CF75CA807FC}"/>
      </w:docPartPr>
      <w:docPartBody>
        <w:p w:rsidR="00D36F23" w:rsidRDefault="00BD0635" w:rsidP="00BD0635">
          <w:pPr>
            <w:pStyle w:val="B79F0B34EA9F4655B85331004FE563A9"/>
          </w:pPr>
          <w:r w:rsidRPr="001C096C">
            <w:rPr>
              <w:rFonts w:ascii="Arial" w:hAnsi="Arial" w:cs="Arial"/>
              <w:color w:val="000000"/>
              <w:sz w:val="20"/>
              <w:szCs w:val="20"/>
            </w:rPr>
            <w:t xml:space="preserve"> </w:t>
          </w:r>
        </w:p>
      </w:docPartBody>
    </w:docPart>
    <w:docPart>
      <w:docPartPr>
        <w:name w:val="45DDAB2EA7804DA2999FA90DF5C9FE3D"/>
        <w:category>
          <w:name w:val="General"/>
          <w:gallery w:val="placeholder"/>
        </w:category>
        <w:types>
          <w:type w:val="bbPlcHdr"/>
        </w:types>
        <w:behaviors>
          <w:behavior w:val="content"/>
        </w:behaviors>
        <w:guid w:val="{D6CD3B5A-39FE-4E1E-B3A9-0BF0315E2F2B}"/>
      </w:docPartPr>
      <w:docPartBody>
        <w:p w:rsidR="00D36F23" w:rsidRDefault="00BD0635" w:rsidP="00BD0635">
          <w:pPr>
            <w:pStyle w:val="45DDAB2EA7804DA2999FA90DF5C9FE3D"/>
          </w:pPr>
          <w:r w:rsidRPr="001C096C">
            <w:rPr>
              <w:rFonts w:ascii="Arial" w:hAnsi="Arial" w:cs="Arial"/>
              <w:color w:val="000000"/>
              <w:sz w:val="20"/>
              <w:szCs w:val="20"/>
            </w:rPr>
            <w:t xml:space="preserve"> </w:t>
          </w:r>
        </w:p>
      </w:docPartBody>
    </w:docPart>
    <w:docPart>
      <w:docPartPr>
        <w:name w:val="0EC51A6C03CD40E391291043D0B46ACB"/>
        <w:category>
          <w:name w:val="General"/>
          <w:gallery w:val="placeholder"/>
        </w:category>
        <w:types>
          <w:type w:val="bbPlcHdr"/>
        </w:types>
        <w:behaviors>
          <w:behavior w:val="content"/>
        </w:behaviors>
        <w:guid w:val="{C57A84F0-C2C6-4F66-A888-5BB7AB72A21F}"/>
      </w:docPartPr>
      <w:docPartBody>
        <w:p w:rsidR="00D36F23" w:rsidRDefault="00BD0635" w:rsidP="00BD0635">
          <w:pPr>
            <w:pStyle w:val="0EC51A6C03CD40E391291043D0B46ACB"/>
          </w:pPr>
          <w:r w:rsidRPr="001C096C">
            <w:rPr>
              <w:rFonts w:ascii="Arial" w:hAnsi="Arial" w:cs="Arial"/>
              <w:color w:val="000000"/>
              <w:sz w:val="20"/>
              <w:szCs w:val="20"/>
            </w:rPr>
            <w:t xml:space="preserve"> </w:t>
          </w:r>
        </w:p>
      </w:docPartBody>
    </w:docPart>
    <w:docPart>
      <w:docPartPr>
        <w:name w:val="2856F610D6DC4AD98EAD712EDF27794F"/>
        <w:category>
          <w:name w:val="General"/>
          <w:gallery w:val="placeholder"/>
        </w:category>
        <w:types>
          <w:type w:val="bbPlcHdr"/>
        </w:types>
        <w:behaviors>
          <w:behavior w:val="content"/>
        </w:behaviors>
        <w:guid w:val="{B0AFB4EE-F6BB-4F2A-97EC-DC8642B90E11}"/>
      </w:docPartPr>
      <w:docPartBody>
        <w:p w:rsidR="00D36F23" w:rsidRDefault="00BD0635" w:rsidP="00BD0635">
          <w:pPr>
            <w:pStyle w:val="2856F610D6DC4AD98EAD712EDF27794F"/>
          </w:pPr>
          <w:r w:rsidRPr="001C096C">
            <w:rPr>
              <w:rFonts w:ascii="Arial" w:hAnsi="Arial" w:cs="Arial"/>
              <w:color w:val="000000"/>
              <w:sz w:val="20"/>
              <w:szCs w:val="20"/>
            </w:rPr>
            <w:t xml:space="preserve"> </w:t>
          </w:r>
        </w:p>
      </w:docPartBody>
    </w:docPart>
    <w:docPart>
      <w:docPartPr>
        <w:name w:val="E68671C4EB4242EA9333FF3AE85DE287"/>
        <w:category>
          <w:name w:val="General"/>
          <w:gallery w:val="placeholder"/>
        </w:category>
        <w:types>
          <w:type w:val="bbPlcHdr"/>
        </w:types>
        <w:behaviors>
          <w:behavior w:val="content"/>
        </w:behaviors>
        <w:guid w:val="{6A65A444-A5CE-4DC2-B6AA-E59417993831}"/>
      </w:docPartPr>
      <w:docPartBody>
        <w:p w:rsidR="00D36F23" w:rsidRDefault="00BD0635" w:rsidP="00BD0635">
          <w:pPr>
            <w:pStyle w:val="E68671C4EB4242EA9333FF3AE85DE287"/>
          </w:pPr>
          <w:r w:rsidRPr="001C096C">
            <w:rPr>
              <w:rFonts w:ascii="Arial" w:hAnsi="Arial" w:cs="Arial"/>
              <w:color w:val="000000"/>
              <w:sz w:val="20"/>
              <w:szCs w:val="20"/>
            </w:rPr>
            <w:t xml:space="preserve"> </w:t>
          </w:r>
        </w:p>
      </w:docPartBody>
    </w:docPart>
    <w:docPart>
      <w:docPartPr>
        <w:name w:val="509CB072457246A484360D0817A578CF"/>
        <w:category>
          <w:name w:val="General"/>
          <w:gallery w:val="placeholder"/>
        </w:category>
        <w:types>
          <w:type w:val="bbPlcHdr"/>
        </w:types>
        <w:behaviors>
          <w:behavior w:val="content"/>
        </w:behaviors>
        <w:guid w:val="{AE5FCF43-E4B5-4653-9FDB-CFFC5738ED9D}"/>
      </w:docPartPr>
      <w:docPartBody>
        <w:p w:rsidR="00D36F23" w:rsidRDefault="00BD0635" w:rsidP="00BD0635">
          <w:pPr>
            <w:pStyle w:val="509CB072457246A484360D0817A578CF"/>
          </w:pPr>
          <w:r w:rsidRPr="001C096C">
            <w:rPr>
              <w:rFonts w:ascii="Arial" w:hAnsi="Arial" w:cs="Arial"/>
              <w:color w:val="000000"/>
              <w:sz w:val="20"/>
              <w:szCs w:val="20"/>
            </w:rPr>
            <w:t xml:space="preserve"> </w:t>
          </w:r>
        </w:p>
      </w:docPartBody>
    </w:docPart>
    <w:docPart>
      <w:docPartPr>
        <w:name w:val="AFEACB42023A439AAB65C385C27AF95D"/>
        <w:category>
          <w:name w:val="General"/>
          <w:gallery w:val="placeholder"/>
        </w:category>
        <w:types>
          <w:type w:val="bbPlcHdr"/>
        </w:types>
        <w:behaviors>
          <w:behavior w:val="content"/>
        </w:behaviors>
        <w:guid w:val="{1BBE7F6C-9692-4966-8543-7ECD851317A4}"/>
      </w:docPartPr>
      <w:docPartBody>
        <w:p w:rsidR="00D36F23" w:rsidRDefault="00BD0635" w:rsidP="00BD0635">
          <w:pPr>
            <w:pStyle w:val="AFEACB42023A439AAB65C385C27AF95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74096438A04FF9865D36DA335EA5BE"/>
        <w:category>
          <w:name w:val="General"/>
          <w:gallery w:val="placeholder"/>
        </w:category>
        <w:types>
          <w:type w:val="bbPlcHdr"/>
        </w:types>
        <w:behaviors>
          <w:behavior w:val="content"/>
        </w:behaviors>
        <w:guid w:val="{D9E4AC9F-0DCD-4893-A345-92EF987E9BA3}"/>
      </w:docPartPr>
      <w:docPartBody>
        <w:p w:rsidR="00D36F23" w:rsidRDefault="00BD0635" w:rsidP="00BD0635">
          <w:pPr>
            <w:pStyle w:val="A474096438A04FF9865D36DA335EA5BE"/>
          </w:pPr>
          <w:r w:rsidRPr="001C096C">
            <w:rPr>
              <w:rFonts w:ascii="Arial" w:hAnsi="Arial" w:cs="Arial"/>
              <w:color w:val="000000"/>
              <w:sz w:val="20"/>
              <w:szCs w:val="20"/>
            </w:rPr>
            <w:t xml:space="preserve"> </w:t>
          </w:r>
        </w:p>
      </w:docPartBody>
    </w:docPart>
    <w:docPart>
      <w:docPartPr>
        <w:name w:val="FD4E0F16FB5A46EBAA0603CC88751F6D"/>
        <w:category>
          <w:name w:val="General"/>
          <w:gallery w:val="placeholder"/>
        </w:category>
        <w:types>
          <w:type w:val="bbPlcHdr"/>
        </w:types>
        <w:behaviors>
          <w:behavior w:val="content"/>
        </w:behaviors>
        <w:guid w:val="{C7786ED9-60A6-4FFB-A2BC-3F719EB93249}"/>
      </w:docPartPr>
      <w:docPartBody>
        <w:p w:rsidR="00D36F23" w:rsidRDefault="00BD0635" w:rsidP="00BD0635">
          <w:pPr>
            <w:pStyle w:val="FD4E0F16FB5A46EBAA0603CC88751F6D"/>
          </w:pPr>
          <w:r w:rsidRPr="001C096C">
            <w:rPr>
              <w:rFonts w:ascii="Arial" w:hAnsi="Arial" w:cs="Arial"/>
              <w:color w:val="000000"/>
              <w:sz w:val="20"/>
              <w:szCs w:val="20"/>
            </w:rPr>
            <w:t xml:space="preserve"> </w:t>
          </w:r>
        </w:p>
      </w:docPartBody>
    </w:docPart>
    <w:docPart>
      <w:docPartPr>
        <w:name w:val="182BF1ED36D54BE190C9EA3510D9EF9C"/>
        <w:category>
          <w:name w:val="General"/>
          <w:gallery w:val="placeholder"/>
        </w:category>
        <w:types>
          <w:type w:val="bbPlcHdr"/>
        </w:types>
        <w:behaviors>
          <w:behavior w:val="content"/>
        </w:behaviors>
        <w:guid w:val="{C0E31F80-5855-4E20-885B-853FD1B2A58E}"/>
      </w:docPartPr>
      <w:docPartBody>
        <w:p w:rsidR="00D36F23" w:rsidRDefault="00BD0635" w:rsidP="00BD0635">
          <w:pPr>
            <w:pStyle w:val="182BF1ED36D54BE190C9EA3510D9EF9C"/>
          </w:pPr>
          <w:r w:rsidRPr="001C096C">
            <w:rPr>
              <w:rFonts w:ascii="Arial" w:hAnsi="Arial" w:cs="Arial"/>
              <w:color w:val="000000"/>
              <w:sz w:val="20"/>
              <w:szCs w:val="20"/>
            </w:rPr>
            <w:t xml:space="preserve"> </w:t>
          </w:r>
        </w:p>
      </w:docPartBody>
    </w:docPart>
    <w:docPart>
      <w:docPartPr>
        <w:name w:val="DA81EC1B72C24A52B1127E0901906D6A"/>
        <w:category>
          <w:name w:val="General"/>
          <w:gallery w:val="placeholder"/>
        </w:category>
        <w:types>
          <w:type w:val="bbPlcHdr"/>
        </w:types>
        <w:behaviors>
          <w:behavior w:val="content"/>
        </w:behaviors>
        <w:guid w:val="{771831D1-6A27-4D1F-A61E-F15E960AFA88}"/>
      </w:docPartPr>
      <w:docPartBody>
        <w:p w:rsidR="00D36F23" w:rsidRDefault="00BD0635" w:rsidP="00BD0635">
          <w:pPr>
            <w:pStyle w:val="DA81EC1B72C24A52B1127E0901906D6A"/>
          </w:pPr>
          <w:r w:rsidRPr="001C096C">
            <w:rPr>
              <w:rFonts w:ascii="Arial" w:hAnsi="Arial" w:cs="Arial"/>
              <w:color w:val="000000"/>
              <w:sz w:val="20"/>
              <w:szCs w:val="20"/>
            </w:rPr>
            <w:t xml:space="preserve"> </w:t>
          </w:r>
        </w:p>
      </w:docPartBody>
    </w:docPart>
    <w:docPart>
      <w:docPartPr>
        <w:name w:val="5991DF1B2F6144D39DEE513073C8585F"/>
        <w:category>
          <w:name w:val="General"/>
          <w:gallery w:val="placeholder"/>
        </w:category>
        <w:types>
          <w:type w:val="bbPlcHdr"/>
        </w:types>
        <w:behaviors>
          <w:behavior w:val="content"/>
        </w:behaviors>
        <w:guid w:val="{C22E0C6A-A179-4D1F-88C9-217DADE34F25}"/>
      </w:docPartPr>
      <w:docPartBody>
        <w:p w:rsidR="00D36F23" w:rsidRDefault="00BD0635" w:rsidP="00BD0635">
          <w:pPr>
            <w:pStyle w:val="5991DF1B2F6144D39DEE513073C8585F"/>
          </w:pPr>
          <w:r w:rsidRPr="001C096C">
            <w:rPr>
              <w:rFonts w:ascii="Arial" w:hAnsi="Arial" w:cs="Arial"/>
              <w:color w:val="000000"/>
              <w:sz w:val="20"/>
              <w:szCs w:val="20"/>
            </w:rPr>
            <w:t xml:space="preserve"> </w:t>
          </w:r>
        </w:p>
      </w:docPartBody>
    </w:docPart>
    <w:docPart>
      <w:docPartPr>
        <w:name w:val="EA5DF769078A4592B348EBD6AF18DBE8"/>
        <w:category>
          <w:name w:val="General"/>
          <w:gallery w:val="placeholder"/>
        </w:category>
        <w:types>
          <w:type w:val="bbPlcHdr"/>
        </w:types>
        <w:behaviors>
          <w:behavior w:val="content"/>
        </w:behaviors>
        <w:guid w:val="{0A194D95-CB5C-46D0-B3FB-3C0E67B53691}"/>
      </w:docPartPr>
      <w:docPartBody>
        <w:p w:rsidR="00D36F23" w:rsidRDefault="00BD0635" w:rsidP="00BD0635">
          <w:pPr>
            <w:pStyle w:val="EA5DF769078A4592B348EBD6AF18DBE8"/>
          </w:pPr>
          <w:r w:rsidRPr="001C096C">
            <w:rPr>
              <w:rFonts w:ascii="Arial" w:hAnsi="Arial" w:cs="Arial"/>
              <w:color w:val="000000"/>
              <w:sz w:val="20"/>
              <w:szCs w:val="20"/>
            </w:rPr>
            <w:t xml:space="preserve"> </w:t>
          </w:r>
        </w:p>
      </w:docPartBody>
    </w:docPart>
    <w:docPart>
      <w:docPartPr>
        <w:name w:val="792E3FE0452548229EFE2587A3312E0B"/>
        <w:category>
          <w:name w:val="General"/>
          <w:gallery w:val="placeholder"/>
        </w:category>
        <w:types>
          <w:type w:val="bbPlcHdr"/>
        </w:types>
        <w:behaviors>
          <w:behavior w:val="content"/>
        </w:behaviors>
        <w:guid w:val="{E00E398E-5DC6-439F-BA69-FF381263A495}"/>
      </w:docPartPr>
      <w:docPartBody>
        <w:p w:rsidR="00D36F23" w:rsidRDefault="00BD0635" w:rsidP="00BD0635">
          <w:pPr>
            <w:pStyle w:val="792E3FE0452548229EFE2587A3312E0B"/>
          </w:pPr>
          <w:r w:rsidRPr="002B6B3C">
            <w:rPr>
              <w:rFonts w:ascii="Arial" w:hAnsi="Arial" w:cs="Arial"/>
              <w:sz w:val="20"/>
              <w:szCs w:val="20"/>
            </w:rPr>
            <w:t xml:space="preserve">(ostalo upisati) </w:t>
          </w:r>
        </w:p>
      </w:docPartBody>
    </w:docPart>
    <w:docPart>
      <w:docPartPr>
        <w:name w:val="0AE694276B114C72A163AD4C50C5BC38"/>
        <w:category>
          <w:name w:val="General"/>
          <w:gallery w:val="placeholder"/>
        </w:category>
        <w:types>
          <w:type w:val="bbPlcHdr"/>
        </w:types>
        <w:behaviors>
          <w:behavior w:val="content"/>
        </w:behaviors>
        <w:guid w:val="{7FA342E9-AA07-4586-B65A-B20EF0D61717}"/>
      </w:docPartPr>
      <w:docPartBody>
        <w:p w:rsidR="00D36F23" w:rsidRDefault="00BD0635" w:rsidP="00BD0635">
          <w:pPr>
            <w:pStyle w:val="0AE694276B114C72A163AD4C50C5BC38"/>
          </w:pPr>
          <w:r w:rsidRPr="001C096C">
            <w:rPr>
              <w:rFonts w:ascii="Arial" w:hAnsi="Arial" w:cs="Arial"/>
              <w:color w:val="000000"/>
              <w:sz w:val="20"/>
              <w:szCs w:val="20"/>
            </w:rPr>
            <w:t xml:space="preserve"> </w:t>
          </w:r>
        </w:p>
      </w:docPartBody>
    </w:docPart>
    <w:docPart>
      <w:docPartPr>
        <w:name w:val="969A9A99E1DD4A9FB6246798DE7C7577"/>
        <w:category>
          <w:name w:val="General"/>
          <w:gallery w:val="placeholder"/>
        </w:category>
        <w:types>
          <w:type w:val="bbPlcHdr"/>
        </w:types>
        <w:behaviors>
          <w:behavior w:val="content"/>
        </w:behaviors>
        <w:guid w:val="{CA40633A-F9D0-4406-AEF9-D2437A2B5451}"/>
      </w:docPartPr>
      <w:docPartBody>
        <w:p w:rsidR="00D36F23" w:rsidRDefault="00BD0635" w:rsidP="00BD0635">
          <w:pPr>
            <w:pStyle w:val="969A9A99E1DD4A9FB6246798DE7C7577"/>
          </w:pPr>
          <w:r w:rsidRPr="001C096C">
            <w:rPr>
              <w:rFonts w:ascii="Arial" w:hAnsi="Arial" w:cs="Arial"/>
              <w:color w:val="000000"/>
              <w:sz w:val="20"/>
              <w:szCs w:val="20"/>
            </w:rPr>
            <w:t xml:space="preserve"> </w:t>
          </w:r>
        </w:p>
      </w:docPartBody>
    </w:docPart>
    <w:docPart>
      <w:docPartPr>
        <w:name w:val="6203ED7C05BA407CAFD9B06CCCA26DDD"/>
        <w:category>
          <w:name w:val="General"/>
          <w:gallery w:val="placeholder"/>
        </w:category>
        <w:types>
          <w:type w:val="bbPlcHdr"/>
        </w:types>
        <w:behaviors>
          <w:behavior w:val="content"/>
        </w:behaviors>
        <w:guid w:val="{5C1C7143-5CD9-48E9-8ED6-8C5FA242533D}"/>
      </w:docPartPr>
      <w:docPartBody>
        <w:p w:rsidR="00D36F23" w:rsidRDefault="00BD0635" w:rsidP="00BD0635">
          <w:pPr>
            <w:pStyle w:val="6203ED7C05BA407CAFD9B06CCCA26DDD"/>
          </w:pPr>
          <w:r w:rsidRPr="001C096C">
            <w:rPr>
              <w:rFonts w:ascii="Arial" w:hAnsi="Arial" w:cs="Arial"/>
              <w:color w:val="000000"/>
              <w:sz w:val="20"/>
              <w:szCs w:val="20"/>
            </w:rPr>
            <w:t xml:space="preserve"> </w:t>
          </w:r>
        </w:p>
      </w:docPartBody>
    </w:docPart>
    <w:docPart>
      <w:docPartPr>
        <w:name w:val="93EA9B72CDF747C588783823FC5506E3"/>
        <w:category>
          <w:name w:val="General"/>
          <w:gallery w:val="placeholder"/>
        </w:category>
        <w:types>
          <w:type w:val="bbPlcHdr"/>
        </w:types>
        <w:behaviors>
          <w:behavior w:val="content"/>
        </w:behaviors>
        <w:guid w:val="{690706CF-A414-43D6-BDF6-56598F68369B}"/>
      </w:docPartPr>
      <w:docPartBody>
        <w:p w:rsidR="00D36F23" w:rsidRDefault="00BD0635" w:rsidP="00BD0635">
          <w:pPr>
            <w:pStyle w:val="93EA9B72CDF747C588783823FC5506E3"/>
          </w:pPr>
          <w:r w:rsidRPr="001C096C">
            <w:rPr>
              <w:rFonts w:ascii="Arial" w:hAnsi="Arial" w:cs="Arial"/>
              <w:color w:val="000000"/>
              <w:sz w:val="20"/>
              <w:szCs w:val="20"/>
            </w:rPr>
            <w:t xml:space="preserve">  </w:t>
          </w:r>
        </w:p>
      </w:docPartBody>
    </w:docPart>
    <w:docPart>
      <w:docPartPr>
        <w:name w:val="44C7B034408241A1AC57828DAF1A86A4"/>
        <w:category>
          <w:name w:val="General"/>
          <w:gallery w:val="placeholder"/>
        </w:category>
        <w:types>
          <w:type w:val="bbPlcHdr"/>
        </w:types>
        <w:behaviors>
          <w:behavior w:val="content"/>
        </w:behaviors>
        <w:guid w:val="{C31F35DA-995C-4E3C-8622-5A48214DD429}"/>
      </w:docPartPr>
      <w:docPartBody>
        <w:p w:rsidR="00D36F23" w:rsidRDefault="00BD0635" w:rsidP="00BD0635">
          <w:pPr>
            <w:pStyle w:val="44C7B034408241A1AC57828DAF1A86A4"/>
          </w:pPr>
          <w:r w:rsidRPr="001C096C">
            <w:rPr>
              <w:rFonts w:ascii="Arial" w:hAnsi="Arial" w:cs="Arial"/>
              <w:color w:val="000000"/>
              <w:sz w:val="20"/>
              <w:szCs w:val="20"/>
            </w:rPr>
            <w:t xml:space="preserve"> </w:t>
          </w:r>
        </w:p>
      </w:docPartBody>
    </w:docPart>
    <w:docPart>
      <w:docPartPr>
        <w:name w:val="AF4BF5BD295B4C6988026095CA2B2BFE"/>
        <w:category>
          <w:name w:val="General"/>
          <w:gallery w:val="placeholder"/>
        </w:category>
        <w:types>
          <w:type w:val="bbPlcHdr"/>
        </w:types>
        <w:behaviors>
          <w:behavior w:val="content"/>
        </w:behaviors>
        <w:guid w:val="{DD017042-4A8B-4D38-BDD8-27D2577FE598}"/>
      </w:docPartPr>
      <w:docPartBody>
        <w:p w:rsidR="00D36F23" w:rsidRDefault="00BD0635" w:rsidP="00BD0635">
          <w:pPr>
            <w:pStyle w:val="AF4BF5BD295B4C6988026095CA2B2BFE"/>
          </w:pPr>
          <w:r w:rsidRPr="001C096C">
            <w:rPr>
              <w:rFonts w:ascii="Arial" w:hAnsi="Arial" w:cs="Arial"/>
              <w:color w:val="000000"/>
              <w:sz w:val="20"/>
              <w:szCs w:val="20"/>
            </w:rPr>
            <w:t xml:space="preserve"> </w:t>
          </w:r>
        </w:p>
      </w:docPartBody>
    </w:docPart>
    <w:docPart>
      <w:docPartPr>
        <w:name w:val="72E238B2E4564E38A03BB1B0B8A68C39"/>
        <w:category>
          <w:name w:val="General"/>
          <w:gallery w:val="placeholder"/>
        </w:category>
        <w:types>
          <w:type w:val="bbPlcHdr"/>
        </w:types>
        <w:behaviors>
          <w:behavior w:val="content"/>
        </w:behaviors>
        <w:guid w:val="{D9A6A9E1-5690-4E07-BF20-7667567015AF}"/>
      </w:docPartPr>
      <w:docPartBody>
        <w:p w:rsidR="00D36F23" w:rsidRDefault="00BD0635" w:rsidP="00BD0635">
          <w:pPr>
            <w:pStyle w:val="72E238B2E4564E38A03BB1B0B8A68C39"/>
          </w:pPr>
          <w:r>
            <w:rPr>
              <w:rStyle w:val="PlaceholderText"/>
            </w:rPr>
            <w:t>ECTS</w:t>
          </w:r>
        </w:p>
      </w:docPartBody>
    </w:docPart>
    <w:docPart>
      <w:docPartPr>
        <w:name w:val="3F1FEE46D7E14D249D12F986B3C9931C"/>
        <w:category>
          <w:name w:val="General"/>
          <w:gallery w:val="placeholder"/>
        </w:category>
        <w:types>
          <w:type w:val="bbPlcHdr"/>
        </w:types>
        <w:behaviors>
          <w:behavior w:val="content"/>
        </w:behaviors>
        <w:guid w:val="{55D82AE3-43A5-433A-8254-18CDBDA74CF0}"/>
      </w:docPartPr>
      <w:docPartBody>
        <w:p w:rsidR="00D36F23" w:rsidRDefault="00BD0635" w:rsidP="00BD0635">
          <w:pPr>
            <w:pStyle w:val="3F1FEE46D7E14D249D12F986B3C9931C"/>
          </w:pPr>
          <w:r>
            <w:rPr>
              <w:rStyle w:val="PlaceholderText"/>
            </w:rPr>
            <w:t>Metode i kriteriji vrednovanja</w:t>
          </w:r>
        </w:p>
      </w:docPartBody>
    </w:docPart>
    <w:docPart>
      <w:docPartPr>
        <w:name w:val="088DC3DB7FD3412A8FBB3A73682321F1"/>
        <w:category>
          <w:name w:val="General"/>
          <w:gallery w:val="placeholder"/>
        </w:category>
        <w:types>
          <w:type w:val="bbPlcHdr"/>
        </w:types>
        <w:behaviors>
          <w:behavior w:val="content"/>
        </w:behaviors>
        <w:guid w:val="{CBD61165-0169-492D-A410-BE37C0C92A25}"/>
      </w:docPartPr>
      <w:docPartBody>
        <w:p w:rsidR="00D36F23" w:rsidRDefault="00BD0635" w:rsidP="00BD0635">
          <w:pPr>
            <w:pStyle w:val="088DC3DB7FD3412A8FBB3A73682321F1"/>
          </w:pPr>
          <w:r>
            <w:rPr>
              <w:rStyle w:val="PlaceholderText"/>
            </w:rPr>
            <w:t>Obveze studenata</w:t>
          </w:r>
        </w:p>
      </w:docPartBody>
    </w:docPart>
    <w:docPart>
      <w:docPartPr>
        <w:name w:val="48DE1FDB836B48878A1EC5AC2C50B940"/>
        <w:category>
          <w:name w:val="General"/>
          <w:gallery w:val="placeholder"/>
        </w:category>
        <w:types>
          <w:type w:val="bbPlcHdr"/>
        </w:types>
        <w:behaviors>
          <w:behavior w:val="content"/>
        </w:behaviors>
        <w:guid w:val="{A6C695CF-299B-4AAA-915B-A564F91E0E24}"/>
      </w:docPartPr>
      <w:docPartBody>
        <w:p w:rsidR="00D36F23" w:rsidRDefault="00BD0635" w:rsidP="00BD0635">
          <w:pPr>
            <w:pStyle w:val="48DE1FDB836B48878A1EC5AC2C50B940"/>
          </w:pPr>
          <w:r>
            <w:rPr>
              <w:rFonts w:ascii="Arial" w:hAnsi="Arial" w:cs="Arial"/>
              <w:color w:val="000000"/>
              <w:sz w:val="20"/>
              <w:szCs w:val="20"/>
            </w:rPr>
            <w:t xml:space="preserve"> </w:t>
          </w:r>
        </w:p>
      </w:docPartBody>
    </w:docPart>
    <w:docPart>
      <w:docPartPr>
        <w:name w:val="F2462313D1024500A7A844E2391B552B"/>
        <w:category>
          <w:name w:val="General"/>
          <w:gallery w:val="placeholder"/>
        </w:category>
        <w:types>
          <w:type w:val="bbPlcHdr"/>
        </w:types>
        <w:behaviors>
          <w:behavior w:val="content"/>
        </w:behaviors>
        <w:guid w:val="{EEDDA43A-A374-425C-BD73-C6754D22414D}"/>
      </w:docPartPr>
      <w:docPartBody>
        <w:p w:rsidR="00D36F23" w:rsidRDefault="00BD0635" w:rsidP="00BD0635">
          <w:pPr>
            <w:pStyle w:val="F2462313D1024500A7A844E2391B552B"/>
          </w:pPr>
          <w:r>
            <w:rPr>
              <w:rFonts w:ascii="Arial" w:hAnsi="Arial" w:cs="Arial"/>
              <w:color w:val="000000"/>
              <w:sz w:val="20"/>
              <w:szCs w:val="20"/>
            </w:rPr>
            <w:t xml:space="preserve"> </w:t>
          </w:r>
        </w:p>
      </w:docPartBody>
    </w:docPart>
    <w:docPart>
      <w:docPartPr>
        <w:name w:val="80FA3B1406C64801936254A46C88950C"/>
        <w:category>
          <w:name w:val="General"/>
          <w:gallery w:val="placeholder"/>
        </w:category>
        <w:types>
          <w:type w:val="bbPlcHdr"/>
        </w:types>
        <w:behaviors>
          <w:behavior w:val="content"/>
        </w:behaviors>
        <w:guid w:val="{EF6010A0-5B48-4DEA-A0E6-6B9A8C881733}"/>
      </w:docPartPr>
      <w:docPartBody>
        <w:p w:rsidR="00D36F23" w:rsidRDefault="00BD0635" w:rsidP="00BD0635">
          <w:pPr>
            <w:pStyle w:val="80FA3B1406C64801936254A46C88950C"/>
          </w:pPr>
          <w:r>
            <w:rPr>
              <w:rFonts w:ascii="Arial" w:hAnsi="Arial" w:cs="Arial"/>
              <w:color w:val="000000"/>
              <w:sz w:val="20"/>
              <w:szCs w:val="20"/>
            </w:rPr>
            <w:t xml:space="preserve"> </w:t>
          </w:r>
        </w:p>
      </w:docPartBody>
    </w:docPart>
    <w:docPart>
      <w:docPartPr>
        <w:name w:val="EFB7790FEDC7401197BC034966D92222"/>
        <w:category>
          <w:name w:val="General"/>
          <w:gallery w:val="placeholder"/>
        </w:category>
        <w:types>
          <w:type w:val="bbPlcHdr"/>
        </w:types>
        <w:behaviors>
          <w:behavior w:val="content"/>
        </w:behaviors>
        <w:guid w:val="{B66F632C-FB23-4F9F-86D3-C9A267F0ADAE}"/>
      </w:docPartPr>
      <w:docPartBody>
        <w:p w:rsidR="00D36F23" w:rsidRDefault="00BD0635" w:rsidP="00BD0635">
          <w:pPr>
            <w:pStyle w:val="EFB7790FEDC7401197BC034966D92222"/>
          </w:pPr>
          <w:r>
            <w:rPr>
              <w:rFonts w:ascii="Arial" w:hAnsi="Arial" w:cs="Arial"/>
              <w:color w:val="000000"/>
              <w:sz w:val="20"/>
              <w:szCs w:val="20"/>
            </w:rPr>
            <w:t xml:space="preserve"> </w:t>
          </w:r>
        </w:p>
      </w:docPartBody>
    </w:docPart>
    <w:docPart>
      <w:docPartPr>
        <w:name w:val="41AED097317240978FB5F79704F203B3"/>
        <w:category>
          <w:name w:val="General"/>
          <w:gallery w:val="placeholder"/>
        </w:category>
        <w:types>
          <w:type w:val="bbPlcHdr"/>
        </w:types>
        <w:behaviors>
          <w:behavior w:val="content"/>
        </w:behaviors>
        <w:guid w:val="{EF1C1254-7F21-4912-9EA1-1586417D93B9}"/>
      </w:docPartPr>
      <w:docPartBody>
        <w:p w:rsidR="00D36F23" w:rsidRDefault="00BD0635" w:rsidP="00BD0635">
          <w:pPr>
            <w:pStyle w:val="41AED097317240978FB5F79704F203B3"/>
          </w:pPr>
          <w:r>
            <w:rPr>
              <w:rFonts w:ascii="Arial" w:hAnsi="Arial" w:cs="Arial"/>
              <w:color w:val="000000"/>
              <w:sz w:val="20"/>
              <w:szCs w:val="20"/>
            </w:rPr>
            <w:t xml:space="preserve"> </w:t>
          </w:r>
        </w:p>
      </w:docPartBody>
    </w:docPart>
    <w:docPart>
      <w:docPartPr>
        <w:name w:val="D4C06EF5C19940588E5FD825C844F01A"/>
        <w:category>
          <w:name w:val="General"/>
          <w:gallery w:val="placeholder"/>
        </w:category>
        <w:types>
          <w:type w:val="bbPlcHdr"/>
        </w:types>
        <w:behaviors>
          <w:behavior w:val="content"/>
        </w:behaviors>
        <w:guid w:val="{92F89F04-5591-4CD6-8679-39886ECF0343}"/>
      </w:docPartPr>
      <w:docPartBody>
        <w:p w:rsidR="00D36F23" w:rsidRDefault="00BD0635" w:rsidP="00BD0635">
          <w:pPr>
            <w:pStyle w:val="D4C06EF5C19940588E5FD825C844F01A"/>
          </w:pPr>
          <w:r>
            <w:rPr>
              <w:rFonts w:ascii="Arial" w:hAnsi="Arial" w:cs="Arial"/>
              <w:color w:val="000000"/>
              <w:sz w:val="20"/>
              <w:szCs w:val="20"/>
            </w:rPr>
            <w:t xml:space="preserve"> </w:t>
          </w:r>
        </w:p>
      </w:docPartBody>
    </w:docPart>
    <w:docPart>
      <w:docPartPr>
        <w:name w:val="CD47AEDD13F547EE9F9FC3BB1C914B8D"/>
        <w:category>
          <w:name w:val="General"/>
          <w:gallery w:val="placeholder"/>
        </w:category>
        <w:types>
          <w:type w:val="bbPlcHdr"/>
        </w:types>
        <w:behaviors>
          <w:behavior w:val="content"/>
        </w:behaviors>
        <w:guid w:val="{E524130D-B46D-4081-A7DE-6952F2895634}"/>
      </w:docPartPr>
      <w:docPartBody>
        <w:p w:rsidR="00D36F23" w:rsidRDefault="00BD0635" w:rsidP="00BD0635">
          <w:pPr>
            <w:pStyle w:val="CD47AEDD13F547EE9F9FC3BB1C914B8D"/>
          </w:pPr>
          <w:r>
            <w:rPr>
              <w:rFonts w:ascii="Arial" w:hAnsi="Arial" w:cs="Arial"/>
              <w:color w:val="000000"/>
              <w:sz w:val="20"/>
              <w:szCs w:val="20"/>
            </w:rPr>
            <w:t xml:space="preserve"> </w:t>
          </w:r>
        </w:p>
      </w:docPartBody>
    </w:docPart>
    <w:docPart>
      <w:docPartPr>
        <w:name w:val="4C82254BE5784480B7628F9B50DB0581"/>
        <w:category>
          <w:name w:val="General"/>
          <w:gallery w:val="placeholder"/>
        </w:category>
        <w:types>
          <w:type w:val="bbPlcHdr"/>
        </w:types>
        <w:behaviors>
          <w:behavior w:val="content"/>
        </w:behaviors>
        <w:guid w:val="{9A8991E6-CC05-40FC-A30C-D6E3B520F0C2}"/>
      </w:docPartPr>
      <w:docPartBody>
        <w:p w:rsidR="00D36F23" w:rsidRDefault="00BD0635" w:rsidP="00BD0635">
          <w:pPr>
            <w:pStyle w:val="4C82254BE5784480B7628F9B50DB0581"/>
          </w:pPr>
          <w:r>
            <w:rPr>
              <w:rFonts w:ascii="Arial" w:hAnsi="Arial" w:cs="Arial"/>
              <w:sz w:val="20"/>
              <w:szCs w:val="20"/>
            </w:rPr>
            <w:t xml:space="preserve"> </w:t>
          </w:r>
        </w:p>
      </w:docPartBody>
    </w:docPart>
    <w:docPart>
      <w:docPartPr>
        <w:name w:val="7B0BFC55D5934620B52CDBF687804DE7"/>
        <w:category>
          <w:name w:val="General"/>
          <w:gallery w:val="placeholder"/>
        </w:category>
        <w:types>
          <w:type w:val="bbPlcHdr"/>
        </w:types>
        <w:behaviors>
          <w:behavior w:val="content"/>
        </w:behaviors>
        <w:guid w:val="{7254EBF2-9396-466B-8B3A-A8A67FDD531B}"/>
      </w:docPartPr>
      <w:docPartBody>
        <w:p w:rsidR="00D36F23" w:rsidRDefault="00BD0635" w:rsidP="00BD0635">
          <w:pPr>
            <w:pStyle w:val="7B0BFC55D5934620B52CDBF687804DE7"/>
          </w:pPr>
          <w:r>
            <w:rPr>
              <w:rFonts w:ascii="Arial" w:hAnsi="Arial" w:cs="Arial"/>
              <w:color w:val="000000"/>
              <w:sz w:val="20"/>
              <w:szCs w:val="20"/>
            </w:rPr>
            <w:t xml:space="preserve"> </w:t>
          </w:r>
        </w:p>
      </w:docPartBody>
    </w:docPart>
    <w:docPart>
      <w:docPartPr>
        <w:name w:val="A024EA21726E4B38B9ABED18BC54C633"/>
        <w:category>
          <w:name w:val="General"/>
          <w:gallery w:val="placeholder"/>
        </w:category>
        <w:types>
          <w:type w:val="bbPlcHdr"/>
        </w:types>
        <w:behaviors>
          <w:behavior w:val="content"/>
        </w:behaviors>
        <w:guid w:val="{23A0323A-992A-4E3F-A148-46616B1B7931}"/>
      </w:docPartPr>
      <w:docPartBody>
        <w:p w:rsidR="00D36F23" w:rsidRDefault="00BD0635" w:rsidP="00BD0635">
          <w:pPr>
            <w:pStyle w:val="A024EA21726E4B38B9ABED18BC54C633"/>
          </w:pPr>
          <w:r>
            <w:rPr>
              <w:rFonts w:ascii="Arial" w:hAnsi="Arial" w:cs="Arial"/>
              <w:color w:val="000000"/>
              <w:sz w:val="20"/>
              <w:szCs w:val="20"/>
            </w:rPr>
            <w:t xml:space="preserve"> </w:t>
          </w:r>
        </w:p>
      </w:docPartBody>
    </w:docPart>
    <w:docPart>
      <w:docPartPr>
        <w:name w:val="C1209A5C00324570BD31549967EF045E"/>
        <w:category>
          <w:name w:val="General"/>
          <w:gallery w:val="placeholder"/>
        </w:category>
        <w:types>
          <w:type w:val="bbPlcHdr"/>
        </w:types>
        <w:behaviors>
          <w:behavior w:val="content"/>
        </w:behaviors>
        <w:guid w:val="{28A7B903-2762-4959-8E17-7649DCE29AFE}"/>
      </w:docPartPr>
      <w:docPartBody>
        <w:p w:rsidR="00D36F23" w:rsidRDefault="00BD0635" w:rsidP="00BD0635">
          <w:pPr>
            <w:pStyle w:val="C1209A5C00324570BD31549967EF045E"/>
          </w:pPr>
          <w:r>
            <w:rPr>
              <w:rStyle w:val="PlaceholderText"/>
            </w:rPr>
            <w:t xml:space="preserve"> </w:t>
          </w:r>
        </w:p>
      </w:docPartBody>
    </w:docPart>
    <w:docPart>
      <w:docPartPr>
        <w:name w:val="3B2C20C2D4CC416A971DD856C15CB708"/>
        <w:category>
          <w:name w:val="General"/>
          <w:gallery w:val="placeholder"/>
        </w:category>
        <w:types>
          <w:type w:val="bbPlcHdr"/>
        </w:types>
        <w:behaviors>
          <w:behavior w:val="content"/>
        </w:behaviors>
        <w:guid w:val="{2D3632FE-F39B-4761-B416-40B490482F65}"/>
      </w:docPartPr>
      <w:docPartBody>
        <w:p w:rsidR="00D36F23" w:rsidRDefault="00BD0635" w:rsidP="00BD0635">
          <w:pPr>
            <w:pStyle w:val="3B2C20C2D4CC416A971DD856C15CB708"/>
          </w:pPr>
          <w:r>
            <w:rPr>
              <w:rStyle w:val="PlaceholderText"/>
            </w:rPr>
            <w:t>Nositelji i suradnici</w:t>
          </w:r>
        </w:p>
      </w:docPartBody>
    </w:docPart>
    <w:docPart>
      <w:docPartPr>
        <w:name w:val="B76E9B41C503430EAA06723976A69ECC"/>
        <w:category>
          <w:name w:val="General"/>
          <w:gallery w:val="placeholder"/>
        </w:category>
        <w:types>
          <w:type w:val="bbPlcHdr"/>
        </w:types>
        <w:behaviors>
          <w:behavior w:val="content"/>
        </w:behaviors>
        <w:guid w:val="{C81C2EB4-3170-4C2B-B43F-D14C864F8517}"/>
      </w:docPartPr>
      <w:docPartBody>
        <w:p w:rsidR="00D36F23" w:rsidRDefault="00BD0635" w:rsidP="00BD0635">
          <w:pPr>
            <w:pStyle w:val="B76E9B41C503430EAA06723976A69ECC"/>
          </w:pPr>
          <w:r>
            <w:rPr>
              <w:rStyle w:val="PlaceholderText"/>
            </w:rPr>
            <w:t>Nositelji i suradnici</w:t>
          </w:r>
        </w:p>
      </w:docPartBody>
    </w:docPart>
    <w:docPart>
      <w:docPartPr>
        <w:name w:val="9917363644364C898BA4A8D9D0FE15E1"/>
        <w:category>
          <w:name w:val="General"/>
          <w:gallery w:val="placeholder"/>
        </w:category>
        <w:types>
          <w:type w:val="bbPlcHdr"/>
        </w:types>
        <w:behaviors>
          <w:behavior w:val="content"/>
        </w:behaviors>
        <w:guid w:val="{00A4128B-C4EE-4870-B7AB-4C4DECF0D047}"/>
      </w:docPartPr>
      <w:docPartBody>
        <w:p w:rsidR="00D36F23" w:rsidRDefault="00BD0635" w:rsidP="00BD0635">
          <w:pPr>
            <w:pStyle w:val="9917363644364C898BA4A8D9D0FE15E1"/>
          </w:pPr>
          <w:r>
            <w:rPr>
              <w:rStyle w:val="PlaceholderText"/>
            </w:rPr>
            <w:t>Nositelji i suradnici</w:t>
          </w:r>
        </w:p>
      </w:docPartBody>
    </w:docPart>
    <w:docPart>
      <w:docPartPr>
        <w:name w:val="6B64393815E74D86ABCE047E34DFF326"/>
        <w:category>
          <w:name w:val="General"/>
          <w:gallery w:val="placeholder"/>
        </w:category>
        <w:types>
          <w:type w:val="bbPlcHdr"/>
        </w:types>
        <w:behaviors>
          <w:behavior w:val="content"/>
        </w:behaviors>
        <w:guid w:val="{B86F3D5E-41E0-45EC-A472-70D5D4DBF004}"/>
      </w:docPartPr>
      <w:docPartBody>
        <w:p w:rsidR="00D36F23" w:rsidRDefault="00BD0635" w:rsidP="00BD0635">
          <w:pPr>
            <w:pStyle w:val="6B64393815E74D86ABCE047E34DFF326"/>
          </w:pPr>
          <w:r>
            <w:rPr>
              <w:rStyle w:val="PlaceholderText"/>
            </w:rPr>
            <w:t>Nositelji i suradnici</w:t>
          </w:r>
        </w:p>
      </w:docPartBody>
    </w:docPart>
    <w:docPart>
      <w:docPartPr>
        <w:name w:val="FC2051A49BAB4B75A9E32DC75F5D1BB7"/>
        <w:category>
          <w:name w:val="General"/>
          <w:gallery w:val="placeholder"/>
        </w:category>
        <w:types>
          <w:type w:val="bbPlcHdr"/>
        </w:types>
        <w:behaviors>
          <w:behavior w:val="content"/>
        </w:behaviors>
        <w:guid w:val="{1F9CFE30-178D-48C6-B331-3DD20BF7D367}"/>
      </w:docPartPr>
      <w:docPartBody>
        <w:p w:rsidR="00D36F23" w:rsidRDefault="00BD0635" w:rsidP="00BD0635">
          <w:pPr>
            <w:pStyle w:val="FC2051A49BAB4B75A9E32DC75F5D1BB7"/>
          </w:pPr>
          <w:r>
            <w:rPr>
              <w:rStyle w:val="PlaceholderText"/>
            </w:rPr>
            <w:t>Nositelji i suradnici</w:t>
          </w:r>
        </w:p>
      </w:docPartBody>
    </w:docPart>
    <w:docPart>
      <w:docPartPr>
        <w:name w:val="D0A03A423D634DB3B538C92C87C4CB21"/>
        <w:category>
          <w:name w:val="General"/>
          <w:gallery w:val="placeholder"/>
        </w:category>
        <w:types>
          <w:type w:val="bbPlcHdr"/>
        </w:types>
        <w:behaviors>
          <w:behavior w:val="content"/>
        </w:behaviors>
        <w:guid w:val="{75EDDEAF-BB1B-410B-BC0A-67FF65EA6155}"/>
      </w:docPartPr>
      <w:docPartBody>
        <w:p w:rsidR="00D36F23" w:rsidRDefault="00BD0635" w:rsidP="00BD0635">
          <w:pPr>
            <w:pStyle w:val="D0A03A423D634DB3B538C92C87C4CB21"/>
          </w:pPr>
          <w:r>
            <w:rPr>
              <w:rStyle w:val="PlaceholderText"/>
            </w:rPr>
            <w:t>Nositelji i suradnici</w:t>
          </w:r>
        </w:p>
      </w:docPartBody>
    </w:docPart>
    <w:docPart>
      <w:docPartPr>
        <w:name w:val="725D5BC8FD9E47FE85A0191F48BA972E"/>
        <w:category>
          <w:name w:val="General"/>
          <w:gallery w:val="placeholder"/>
        </w:category>
        <w:types>
          <w:type w:val="bbPlcHdr"/>
        </w:types>
        <w:behaviors>
          <w:behavior w:val="content"/>
        </w:behaviors>
        <w:guid w:val="{2577F670-024F-465C-BBE8-9D46F67D3933}"/>
      </w:docPartPr>
      <w:docPartBody>
        <w:p w:rsidR="00D36F23" w:rsidRDefault="00BD0635" w:rsidP="00BD0635">
          <w:pPr>
            <w:pStyle w:val="725D5BC8FD9E47FE85A0191F48BA972E"/>
          </w:pPr>
          <w:r>
            <w:rPr>
              <w:rStyle w:val="PlaceholderText"/>
            </w:rPr>
            <w:t>Semestar</w:t>
          </w:r>
        </w:p>
      </w:docPartBody>
    </w:docPart>
    <w:docPart>
      <w:docPartPr>
        <w:name w:val="7C44B3D1A80E41B8B2AD6D91814570C2"/>
        <w:category>
          <w:name w:val="General"/>
          <w:gallery w:val="placeholder"/>
        </w:category>
        <w:types>
          <w:type w:val="bbPlcHdr"/>
        </w:types>
        <w:behaviors>
          <w:behavior w:val="content"/>
        </w:behaviors>
        <w:guid w:val="{58F8656E-9E6E-45A4-9EB7-A78A15C3EF0F}"/>
      </w:docPartPr>
      <w:docPartBody>
        <w:p w:rsidR="00D36F23" w:rsidRDefault="00BD0635" w:rsidP="00BD0635">
          <w:pPr>
            <w:pStyle w:val="7C44B3D1A80E41B8B2AD6D91814570C2"/>
          </w:pPr>
          <w:r>
            <w:rPr>
              <w:rStyle w:val="PlaceholderText"/>
            </w:rPr>
            <w:t>Naziv predmeta</w:t>
          </w:r>
        </w:p>
      </w:docPartBody>
    </w:docPart>
    <w:docPart>
      <w:docPartPr>
        <w:name w:val="6A5DC667EFF54D6FBB0928516C22B32E"/>
        <w:category>
          <w:name w:val="General"/>
          <w:gallery w:val="placeholder"/>
        </w:category>
        <w:types>
          <w:type w:val="bbPlcHdr"/>
        </w:types>
        <w:behaviors>
          <w:behavior w:val="content"/>
        </w:behaviors>
        <w:guid w:val="{2D95FB1A-29CA-4D7A-A505-0071EFCEE941}"/>
      </w:docPartPr>
      <w:docPartBody>
        <w:p w:rsidR="00D36F23" w:rsidRDefault="00BD0635" w:rsidP="00BD0635">
          <w:pPr>
            <w:pStyle w:val="6A5DC667EFF54D6FBB0928516C22B32E"/>
          </w:pPr>
          <w:r>
            <w:rPr>
              <w:rStyle w:val="PlaceholderText"/>
            </w:rPr>
            <w:t>Naziv predmeta</w:t>
          </w:r>
        </w:p>
      </w:docPartBody>
    </w:docPart>
    <w:docPart>
      <w:docPartPr>
        <w:name w:val="B5A9092171AB4034A58373BD1A18E122"/>
        <w:category>
          <w:name w:val="General"/>
          <w:gallery w:val="placeholder"/>
        </w:category>
        <w:types>
          <w:type w:val="bbPlcHdr"/>
        </w:types>
        <w:behaviors>
          <w:behavior w:val="content"/>
        </w:behaviors>
        <w:guid w:val="{88682341-18C3-469C-8B46-27F295B2A710}"/>
      </w:docPartPr>
      <w:docPartBody>
        <w:p w:rsidR="00D36F23" w:rsidRDefault="00BD0635" w:rsidP="00BD0635">
          <w:pPr>
            <w:pStyle w:val="B5A9092171AB4034A58373BD1A18E122"/>
          </w:pPr>
          <w:r>
            <w:rPr>
              <w:rStyle w:val="PlaceholderText"/>
            </w:rPr>
            <w:t>Naziv predmeta</w:t>
          </w:r>
        </w:p>
      </w:docPartBody>
    </w:docPart>
    <w:docPart>
      <w:docPartPr>
        <w:name w:val="95F60946F2044B8DBC0CAEC2492B94B5"/>
        <w:category>
          <w:name w:val="General"/>
          <w:gallery w:val="placeholder"/>
        </w:category>
        <w:types>
          <w:type w:val="bbPlcHdr"/>
        </w:types>
        <w:behaviors>
          <w:behavior w:val="content"/>
        </w:behaviors>
        <w:guid w:val="{81BA8121-D04A-43F6-8772-8FDD6FF0FC6B}"/>
      </w:docPartPr>
      <w:docPartBody>
        <w:p w:rsidR="00D36F23" w:rsidRDefault="00BD0635" w:rsidP="00BD0635">
          <w:pPr>
            <w:pStyle w:val="95F60946F2044B8DBC0CAEC2492B94B5"/>
          </w:pPr>
          <w:r>
            <w:rPr>
              <w:rStyle w:val="PlaceholderText"/>
            </w:rPr>
            <w:t>Naziv predmeta</w:t>
          </w:r>
        </w:p>
      </w:docPartBody>
    </w:docPart>
    <w:docPart>
      <w:docPartPr>
        <w:name w:val="C3B5FF534F684D5F8AE3F9C1EE157A0F"/>
        <w:category>
          <w:name w:val="General"/>
          <w:gallery w:val="placeholder"/>
        </w:category>
        <w:types>
          <w:type w:val="bbPlcHdr"/>
        </w:types>
        <w:behaviors>
          <w:behavior w:val="content"/>
        </w:behaviors>
        <w:guid w:val="{A2FD6732-3FE6-4008-A60B-B3D814919EB5}"/>
      </w:docPartPr>
      <w:docPartBody>
        <w:p w:rsidR="00D36F23" w:rsidRDefault="00BD0635" w:rsidP="00BD0635">
          <w:pPr>
            <w:pStyle w:val="C3B5FF534F684D5F8AE3F9C1EE157A0F"/>
          </w:pPr>
          <w:r>
            <w:rPr>
              <w:rStyle w:val="PlaceholderText"/>
            </w:rPr>
            <w:t>ECTS bodovi</w:t>
          </w:r>
        </w:p>
      </w:docPartBody>
    </w:docPart>
    <w:docPart>
      <w:docPartPr>
        <w:name w:val="81932D50BABA4008A32319D051AB6BAD"/>
        <w:category>
          <w:name w:val="General"/>
          <w:gallery w:val="placeholder"/>
        </w:category>
        <w:types>
          <w:type w:val="bbPlcHdr"/>
        </w:types>
        <w:behaviors>
          <w:behavior w:val="content"/>
        </w:behaviors>
        <w:guid w:val="{0F938642-E3EB-42E5-A5D4-7CA5FDFAA4FE}"/>
      </w:docPartPr>
      <w:docPartBody>
        <w:p w:rsidR="00D36F23" w:rsidRDefault="00BD0635" w:rsidP="00BD0635">
          <w:pPr>
            <w:pStyle w:val="81932D50BABA4008A32319D051AB6BAD"/>
          </w:pPr>
          <w:r>
            <w:rPr>
              <w:rStyle w:val="PlaceholderText"/>
            </w:rPr>
            <w:t>Šifra predmeta</w:t>
          </w:r>
        </w:p>
      </w:docPartBody>
    </w:docPart>
    <w:docPart>
      <w:docPartPr>
        <w:name w:val="5B32C847D306481BAB74F7437BACA543"/>
        <w:category>
          <w:name w:val="General"/>
          <w:gallery w:val="placeholder"/>
        </w:category>
        <w:types>
          <w:type w:val="bbPlcHdr"/>
        </w:types>
        <w:behaviors>
          <w:behavior w:val="content"/>
        </w:behaviors>
        <w:guid w:val="{9E2B1A28-A0F9-4E4A-8CB0-2716230AEDE8}"/>
      </w:docPartPr>
      <w:docPartBody>
        <w:p w:rsidR="00D36F23" w:rsidRDefault="00BD0635" w:rsidP="00BD0635">
          <w:pPr>
            <w:pStyle w:val="5B32C847D306481BAB74F7437BACA543"/>
          </w:pPr>
          <w:r>
            <w:rPr>
              <w:rStyle w:val="PlaceholderText"/>
            </w:rPr>
            <w:t>Broj sati</w:t>
          </w:r>
        </w:p>
      </w:docPartBody>
    </w:docPart>
    <w:docPart>
      <w:docPartPr>
        <w:name w:val="6EE293EB7BB749FDA937AEFAD917A88B"/>
        <w:category>
          <w:name w:val="General"/>
          <w:gallery w:val="placeholder"/>
        </w:category>
        <w:types>
          <w:type w:val="bbPlcHdr"/>
        </w:types>
        <w:behaviors>
          <w:behavior w:val="content"/>
        </w:behaviors>
        <w:guid w:val="{01F414AF-F243-4F47-AC6D-67DB9CBA01A6}"/>
      </w:docPartPr>
      <w:docPartBody>
        <w:p w:rsidR="00D36F23" w:rsidRDefault="00BD0635" w:rsidP="00BD0635">
          <w:pPr>
            <w:pStyle w:val="6EE293EB7BB749FDA937AEFAD917A88B"/>
          </w:pPr>
          <w:r>
            <w:rPr>
              <w:rStyle w:val="PlaceholderText"/>
            </w:rPr>
            <w:t>Studijski program</w:t>
          </w:r>
        </w:p>
      </w:docPartBody>
    </w:docPart>
    <w:docPart>
      <w:docPartPr>
        <w:name w:val="4F6DC165412E422DB9305D31C27D22D0"/>
        <w:category>
          <w:name w:val="General"/>
          <w:gallery w:val="placeholder"/>
        </w:category>
        <w:types>
          <w:type w:val="bbPlcHdr"/>
        </w:types>
        <w:behaviors>
          <w:behavior w:val="content"/>
        </w:behaviors>
        <w:guid w:val="{5F5E9964-0EE9-459B-A780-AEEABBE39D72}"/>
      </w:docPartPr>
      <w:docPartBody>
        <w:p w:rsidR="00D36F23" w:rsidRDefault="00BD0635" w:rsidP="00BD0635">
          <w:pPr>
            <w:pStyle w:val="4F6DC165412E422DB9305D31C27D22D0"/>
          </w:pPr>
          <w:r>
            <w:rPr>
              <w:rStyle w:val="PlaceholderText"/>
            </w:rPr>
            <w:t>Broj studenata</w:t>
          </w:r>
        </w:p>
      </w:docPartBody>
    </w:docPart>
    <w:docPart>
      <w:docPartPr>
        <w:name w:val="CF8C75868BC941FA9B17AF7EE1657595"/>
        <w:category>
          <w:name w:val="General"/>
          <w:gallery w:val="placeholder"/>
        </w:category>
        <w:types>
          <w:type w:val="bbPlcHdr"/>
        </w:types>
        <w:behaviors>
          <w:behavior w:val="content"/>
        </w:behaviors>
        <w:guid w:val="{5F10E27F-AB21-4E79-8B73-B5279F48FDEB}"/>
      </w:docPartPr>
      <w:docPartBody>
        <w:p w:rsidR="00D36F23" w:rsidRDefault="00BD0635" w:rsidP="00BD0635">
          <w:pPr>
            <w:pStyle w:val="CF8C75868BC941FA9B17AF7EE1657595"/>
          </w:pPr>
          <w:r>
            <w:rPr>
              <w:rStyle w:val="PlaceholderText"/>
            </w:rPr>
            <w:t>Status predmeta</w:t>
          </w:r>
        </w:p>
      </w:docPartBody>
    </w:docPart>
    <w:docPart>
      <w:docPartPr>
        <w:name w:val="33EBD8109B9E42A39D24B3D781664D60"/>
        <w:category>
          <w:name w:val="General"/>
          <w:gallery w:val="placeholder"/>
        </w:category>
        <w:types>
          <w:type w:val="bbPlcHdr"/>
        </w:types>
        <w:behaviors>
          <w:behavior w:val="content"/>
        </w:behaviors>
        <w:guid w:val="{6A7DDD30-D71A-4918-A8F6-2C28F17390E6}"/>
      </w:docPartPr>
      <w:docPartBody>
        <w:p w:rsidR="00D36F23" w:rsidRDefault="00BD0635" w:rsidP="00BD0635">
          <w:pPr>
            <w:pStyle w:val="33EBD8109B9E42A39D24B3D781664D60"/>
          </w:pPr>
          <w:r>
            <w:rPr>
              <w:rStyle w:val="PlaceholderText"/>
            </w:rPr>
            <w:t>Razina e-učenja</w:t>
          </w:r>
        </w:p>
      </w:docPartBody>
    </w:docPart>
    <w:docPart>
      <w:docPartPr>
        <w:name w:val="06146DEDD7174E5D8301F1303551B7BC"/>
        <w:category>
          <w:name w:val="General"/>
          <w:gallery w:val="placeholder"/>
        </w:category>
        <w:types>
          <w:type w:val="bbPlcHdr"/>
        </w:types>
        <w:behaviors>
          <w:behavior w:val="content"/>
        </w:behaviors>
        <w:guid w:val="{19B0D9B0-1AF2-4CAA-8F3C-B5FAC7AFFBCB}"/>
      </w:docPartPr>
      <w:docPartBody>
        <w:p w:rsidR="00D36F23" w:rsidRDefault="00BD0635" w:rsidP="00BD0635">
          <w:pPr>
            <w:pStyle w:val="06146DEDD7174E5D8301F1303551B7BC"/>
          </w:pPr>
          <w:r>
            <w:rPr>
              <w:rStyle w:val="PlaceholderText"/>
            </w:rPr>
            <w:t>On-line</w:t>
          </w:r>
        </w:p>
      </w:docPartBody>
    </w:docPart>
    <w:docPart>
      <w:docPartPr>
        <w:name w:val="AFAC145497424C30AF665D7ACE018E0C"/>
        <w:category>
          <w:name w:val="General"/>
          <w:gallery w:val="placeholder"/>
        </w:category>
        <w:types>
          <w:type w:val="bbPlcHdr"/>
        </w:types>
        <w:behaviors>
          <w:behavior w:val="content"/>
        </w:behaviors>
        <w:guid w:val="{F696A4F6-EC03-4699-9F0E-DD18090DA3FD}"/>
      </w:docPartPr>
      <w:docPartBody>
        <w:p w:rsidR="00D36F23" w:rsidRDefault="00BD0635" w:rsidP="00BD0635">
          <w:pPr>
            <w:pStyle w:val="AFAC145497424C30AF665D7ACE018E0C"/>
          </w:pPr>
          <w:r>
            <w:rPr>
              <w:rStyle w:val="PlaceholderText"/>
            </w:rPr>
            <w:t>Mjesto izvođenja</w:t>
          </w:r>
        </w:p>
      </w:docPartBody>
    </w:docPart>
    <w:docPart>
      <w:docPartPr>
        <w:name w:val="9742CF550ACF4BC7B1153A7316C9212B"/>
        <w:category>
          <w:name w:val="General"/>
          <w:gallery w:val="placeholder"/>
        </w:category>
        <w:types>
          <w:type w:val="bbPlcHdr"/>
        </w:types>
        <w:behaviors>
          <w:behavior w:val="content"/>
        </w:behaviors>
        <w:guid w:val="{9BF23155-E59F-4A29-954A-440AB0EE2CE4}"/>
      </w:docPartPr>
      <w:docPartBody>
        <w:p w:rsidR="00D36F23" w:rsidRDefault="00BD0635" w:rsidP="00BD0635">
          <w:pPr>
            <w:pStyle w:val="9742CF550ACF4BC7B1153A7316C9212B"/>
          </w:pPr>
          <w:r>
            <w:rPr>
              <w:rStyle w:val="PlaceholderText"/>
            </w:rPr>
            <w:t>Jezik izvođenja</w:t>
          </w:r>
        </w:p>
      </w:docPartBody>
    </w:docPart>
    <w:docPart>
      <w:docPartPr>
        <w:name w:val="28C2A1053E8645C386082F46DDA763C3"/>
        <w:category>
          <w:name w:val="General"/>
          <w:gallery w:val="placeholder"/>
        </w:category>
        <w:types>
          <w:type w:val="bbPlcHdr"/>
        </w:types>
        <w:behaviors>
          <w:behavior w:val="content"/>
        </w:behaviors>
        <w:guid w:val="{FC16C3AB-1B97-4B1D-AA0B-FF37139CFE20}"/>
      </w:docPartPr>
      <w:docPartBody>
        <w:p w:rsidR="00D36F23" w:rsidRDefault="00BD0635" w:rsidP="00BD0635">
          <w:pPr>
            <w:pStyle w:val="28C2A1053E8645C386082F46DDA763C3"/>
          </w:pPr>
          <w:r>
            <w:rPr>
              <w:rStyle w:val="PlaceholderText"/>
            </w:rPr>
            <w:t>Godina studija</w:t>
          </w:r>
        </w:p>
      </w:docPartBody>
    </w:docPart>
    <w:docPart>
      <w:docPartPr>
        <w:name w:val="57809FE4DF6F4DF29DE2CB82AC6EF133"/>
        <w:category>
          <w:name w:val="General"/>
          <w:gallery w:val="placeholder"/>
        </w:category>
        <w:types>
          <w:type w:val="bbPlcHdr"/>
        </w:types>
        <w:behaviors>
          <w:behavior w:val="content"/>
        </w:behaviors>
        <w:guid w:val="{DB9B5F65-E76F-43A9-97A8-FA81BBDE5731}"/>
      </w:docPartPr>
      <w:docPartBody>
        <w:p w:rsidR="00D36F23" w:rsidRDefault="00BD0635" w:rsidP="00BD0635">
          <w:pPr>
            <w:pStyle w:val="57809FE4DF6F4DF29DE2CB82AC6EF133"/>
          </w:pPr>
          <w:r>
            <w:rPr>
              <w:rStyle w:val="PlaceholderText"/>
            </w:rPr>
            <w:t>Engleski jezik</w:t>
          </w:r>
        </w:p>
      </w:docPartBody>
    </w:docPart>
    <w:docPart>
      <w:docPartPr>
        <w:name w:val="0C5559B6099B4C59B5AEAB3C3AF7FDF6"/>
        <w:category>
          <w:name w:val="General"/>
          <w:gallery w:val="placeholder"/>
        </w:category>
        <w:types>
          <w:type w:val="bbPlcHdr"/>
        </w:types>
        <w:behaviors>
          <w:behavior w:val="content"/>
        </w:behaviors>
        <w:guid w:val="{59FC90EE-965F-499B-A06B-221DEA58F08B}"/>
      </w:docPartPr>
      <w:docPartBody>
        <w:p w:rsidR="00D36F23" w:rsidRDefault="00BD0635" w:rsidP="00BD0635">
          <w:pPr>
            <w:pStyle w:val="0C5559B6099B4C59B5AEAB3C3AF7FDF6"/>
          </w:pPr>
          <w:r>
            <w:rPr>
              <w:rStyle w:val="PlaceholderText"/>
            </w:rPr>
            <w:t>Ciljevi predmeta</w:t>
          </w:r>
        </w:p>
      </w:docPartBody>
    </w:docPart>
    <w:docPart>
      <w:docPartPr>
        <w:name w:val="05376499B0AD408B94DE5FB63C0EFEB5"/>
        <w:category>
          <w:name w:val="General"/>
          <w:gallery w:val="placeholder"/>
        </w:category>
        <w:types>
          <w:type w:val="bbPlcHdr"/>
        </w:types>
        <w:behaviors>
          <w:behavior w:val="content"/>
        </w:behaviors>
        <w:guid w:val="{F695F25B-2360-43B3-A6F8-87A1BAC1DCCA}"/>
      </w:docPartPr>
      <w:docPartBody>
        <w:p w:rsidR="00D36F23" w:rsidRDefault="00BD0635" w:rsidP="00BD0635">
          <w:pPr>
            <w:pStyle w:val="05376499B0AD408B94DE5FB63C0EFEB5"/>
          </w:pPr>
          <w:r>
            <w:rPr>
              <w:rStyle w:val="PlaceholderText"/>
            </w:rPr>
            <w:t>Preduvjeti</w:t>
          </w:r>
        </w:p>
      </w:docPartBody>
    </w:docPart>
    <w:docPart>
      <w:docPartPr>
        <w:name w:val="EEE71F34D2534BFE9A477B373A74B6FC"/>
        <w:category>
          <w:name w:val="General"/>
          <w:gallery w:val="placeholder"/>
        </w:category>
        <w:types>
          <w:type w:val="bbPlcHdr"/>
        </w:types>
        <w:behaviors>
          <w:behavior w:val="content"/>
        </w:behaviors>
        <w:guid w:val="{DC6A6D3D-8FA7-4615-AB57-7EE03C0CF610}"/>
      </w:docPartPr>
      <w:docPartBody>
        <w:p w:rsidR="00D36F23" w:rsidRDefault="00BD0635" w:rsidP="00BD0635">
          <w:pPr>
            <w:pStyle w:val="EEE71F34D2534BFE9A477B373A74B6FC"/>
          </w:pPr>
          <w:r>
            <w:rPr>
              <w:rStyle w:val="PlaceholderText"/>
            </w:rPr>
            <w:t>Doprinos ishodima učenja programa</w:t>
          </w:r>
        </w:p>
      </w:docPartBody>
    </w:docPart>
    <w:docPart>
      <w:docPartPr>
        <w:name w:val="B617EECEDC68499B86A471B9519A6CE7"/>
        <w:category>
          <w:name w:val="General"/>
          <w:gallery w:val="placeholder"/>
        </w:category>
        <w:types>
          <w:type w:val="bbPlcHdr"/>
        </w:types>
        <w:behaviors>
          <w:behavior w:val="content"/>
        </w:behaviors>
        <w:guid w:val="{7DDA9F12-B8E6-4669-9977-60BDE1A64E84}"/>
      </w:docPartPr>
      <w:docPartBody>
        <w:p w:rsidR="00D36F23" w:rsidRDefault="00BD0635" w:rsidP="00BD0635">
          <w:pPr>
            <w:pStyle w:val="B617EECEDC68499B86A471B9519A6CE7"/>
          </w:pPr>
          <w:r>
            <w:rPr>
              <w:rStyle w:val="PlaceholderText"/>
            </w:rPr>
            <w:t>Ishodi učenja predmeta</w:t>
          </w:r>
        </w:p>
      </w:docPartBody>
    </w:docPart>
    <w:docPart>
      <w:docPartPr>
        <w:name w:val="8F91E4101AEA4BF88AB0DBFAC0A5AE4E"/>
        <w:category>
          <w:name w:val="General"/>
          <w:gallery w:val="placeholder"/>
        </w:category>
        <w:types>
          <w:type w:val="bbPlcHdr"/>
        </w:types>
        <w:behaviors>
          <w:behavior w:val="content"/>
        </w:behaviors>
        <w:guid w:val="{71D0714C-DF07-47CB-9EB2-9BBC155BB186}"/>
      </w:docPartPr>
      <w:docPartBody>
        <w:p w:rsidR="00D36F23" w:rsidRDefault="00BD0635" w:rsidP="00BD0635">
          <w:pPr>
            <w:pStyle w:val="8F91E4101AEA4BF88AB0DBFAC0A5AE4E"/>
          </w:pPr>
          <w:r>
            <w:rPr>
              <w:rStyle w:val="PlaceholderText"/>
            </w:rPr>
            <w:t>Sadržaj predmeta</w:t>
          </w:r>
        </w:p>
      </w:docPartBody>
    </w:docPart>
    <w:docPart>
      <w:docPartPr>
        <w:name w:val="316320D595E74886BAB004BF8CDDE25C"/>
        <w:category>
          <w:name w:val="General"/>
          <w:gallery w:val="placeholder"/>
        </w:category>
        <w:types>
          <w:type w:val="bbPlcHdr"/>
        </w:types>
        <w:behaviors>
          <w:behavior w:val="content"/>
        </w:behaviors>
        <w:guid w:val="{94ADBB59-A6A9-4DF5-B5F2-828C6C24276D}"/>
      </w:docPartPr>
      <w:docPartBody>
        <w:p w:rsidR="00D36F23" w:rsidRDefault="00BD0635" w:rsidP="00BD0635">
          <w:pPr>
            <w:pStyle w:val="316320D595E74886BAB004BF8CDDE25C"/>
          </w:pPr>
          <w:r>
            <w:rPr>
              <w:rStyle w:val="PlaceholderText"/>
            </w:rPr>
            <w:t>Nositelji i suradnici</w:t>
          </w:r>
        </w:p>
      </w:docPartBody>
    </w:docPart>
    <w:docPart>
      <w:docPartPr>
        <w:name w:val="D39B15E206134A0BB4B0493D025DA0DC"/>
        <w:category>
          <w:name w:val="General"/>
          <w:gallery w:val="placeholder"/>
        </w:category>
        <w:types>
          <w:type w:val="bbPlcHdr"/>
        </w:types>
        <w:behaviors>
          <w:behavior w:val="content"/>
        </w:behaviors>
        <w:guid w:val="{481E9DAD-4ACE-4EA8-8800-106E1C3C4F50}"/>
      </w:docPartPr>
      <w:docPartBody>
        <w:p w:rsidR="00D36F23" w:rsidRDefault="00BD0635" w:rsidP="00BD0635">
          <w:pPr>
            <w:pStyle w:val="D39B15E206134A0BB4B0493D025DA0DC"/>
          </w:pPr>
          <w:r>
            <w:rPr>
              <w:rStyle w:val="PlaceholderText"/>
            </w:rPr>
            <w:t>Semestar</w:t>
          </w:r>
        </w:p>
      </w:docPartBody>
    </w:docPart>
    <w:docPart>
      <w:docPartPr>
        <w:name w:val="C9EFBCDDBFF5444293BB396827FD2AB8"/>
        <w:category>
          <w:name w:val="General"/>
          <w:gallery w:val="placeholder"/>
        </w:category>
        <w:types>
          <w:type w:val="bbPlcHdr"/>
        </w:types>
        <w:behaviors>
          <w:behavior w:val="content"/>
        </w:behaviors>
        <w:guid w:val="{A6F2AF13-2B12-4099-81DE-A7C38A99691C}"/>
      </w:docPartPr>
      <w:docPartBody>
        <w:p w:rsidR="00D36F23" w:rsidRDefault="00BD0635" w:rsidP="00BD0635">
          <w:pPr>
            <w:pStyle w:val="C9EFBCDDBFF5444293BB396827FD2AB8"/>
          </w:pPr>
          <w:r>
            <w:rPr>
              <w:rStyle w:val="PlaceholderText"/>
            </w:rPr>
            <w:t>Naziv predmeta</w:t>
          </w:r>
        </w:p>
      </w:docPartBody>
    </w:docPart>
    <w:docPart>
      <w:docPartPr>
        <w:name w:val="C58C8D79E792482AB5D73780D475D96F"/>
        <w:category>
          <w:name w:val="General"/>
          <w:gallery w:val="placeholder"/>
        </w:category>
        <w:types>
          <w:type w:val="bbPlcHdr"/>
        </w:types>
        <w:behaviors>
          <w:behavior w:val="content"/>
        </w:behaviors>
        <w:guid w:val="{78B90FFE-1867-4D4B-ABB8-FA66C60BAA36}"/>
      </w:docPartPr>
      <w:docPartBody>
        <w:p w:rsidR="00D36F23" w:rsidRDefault="00BD0635" w:rsidP="00BD0635">
          <w:pPr>
            <w:pStyle w:val="C58C8D79E792482AB5D73780D475D96F"/>
          </w:pPr>
          <w:r>
            <w:rPr>
              <w:rStyle w:val="PlaceholderText"/>
            </w:rPr>
            <w:t>ECTS bodovi</w:t>
          </w:r>
        </w:p>
      </w:docPartBody>
    </w:docPart>
    <w:docPart>
      <w:docPartPr>
        <w:name w:val="1FF2036CE0E84583B81C7EB6AFD215C2"/>
        <w:category>
          <w:name w:val="General"/>
          <w:gallery w:val="placeholder"/>
        </w:category>
        <w:types>
          <w:type w:val="bbPlcHdr"/>
        </w:types>
        <w:behaviors>
          <w:behavior w:val="content"/>
        </w:behaviors>
        <w:guid w:val="{C91F5475-9A46-4164-8E5D-09A797012568}"/>
      </w:docPartPr>
      <w:docPartBody>
        <w:p w:rsidR="00D36F23" w:rsidRDefault="00BD0635" w:rsidP="00BD0635">
          <w:pPr>
            <w:pStyle w:val="1FF2036CE0E84583B81C7EB6AFD215C2"/>
          </w:pPr>
          <w:r>
            <w:rPr>
              <w:rStyle w:val="PlaceholderText"/>
            </w:rPr>
            <w:t>Šifra predmeta</w:t>
          </w:r>
        </w:p>
      </w:docPartBody>
    </w:docPart>
    <w:docPart>
      <w:docPartPr>
        <w:name w:val="41227D67408D4BC69BC872CF757B077E"/>
        <w:category>
          <w:name w:val="General"/>
          <w:gallery w:val="placeholder"/>
        </w:category>
        <w:types>
          <w:type w:val="bbPlcHdr"/>
        </w:types>
        <w:behaviors>
          <w:behavior w:val="content"/>
        </w:behaviors>
        <w:guid w:val="{E4712C62-81F6-4B28-AF73-FB62E93F9868}"/>
      </w:docPartPr>
      <w:docPartBody>
        <w:p w:rsidR="00D36F23" w:rsidRDefault="00BD0635" w:rsidP="00BD0635">
          <w:pPr>
            <w:pStyle w:val="41227D67408D4BC69BC872CF757B077E"/>
          </w:pPr>
          <w:r>
            <w:rPr>
              <w:rStyle w:val="PlaceholderText"/>
            </w:rPr>
            <w:t>Broj sati</w:t>
          </w:r>
        </w:p>
      </w:docPartBody>
    </w:docPart>
    <w:docPart>
      <w:docPartPr>
        <w:name w:val="7DFD7454AF8E4A82B88D0BA6B74E665D"/>
        <w:category>
          <w:name w:val="General"/>
          <w:gallery w:val="placeholder"/>
        </w:category>
        <w:types>
          <w:type w:val="bbPlcHdr"/>
        </w:types>
        <w:behaviors>
          <w:behavior w:val="content"/>
        </w:behaviors>
        <w:guid w:val="{321C5DC3-867F-450B-8066-E6B9EAC2DDE6}"/>
      </w:docPartPr>
      <w:docPartBody>
        <w:p w:rsidR="00D36F23" w:rsidRDefault="00BD0635" w:rsidP="00BD0635">
          <w:pPr>
            <w:pStyle w:val="7DFD7454AF8E4A82B88D0BA6B74E665D"/>
          </w:pPr>
          <w:r>
            <w:rPr>
              <w:rStyle w:val="PlaceholderText"/>
            </w:rPr>
            <w:t>Studijski program</w:t>
          </w:r>
        </w:p>
      </w:docPartBody>
    </w:docPart>
    <w:docPart>
      <w:docPartPr>
        <w:name w:val="576721644D134A53B976F860AFF09097"/>
        <w:category>
          <w:name w:val="General"/>
          <w:gallery w:val="placeholder"/>
        </w:category>
        <w:types>
          <w:type w:val="bbPlcHdr"/>
        </w:types>
        <w:behaviors>
          <w:behavior w:val="content"/>
        </w:behaviors>
        <w:guid w:val="{F74439B0-C4BB-4C5A-90B1-A4BF80B9BE92}"/>
      </w:docPartPr>
      <w:docPartBody>
        <w:p w:rsidR="00D36F23" w:rsidRDefault="00BD0635" w:rsidP="00BD0635">
          <w:pPr>
            <w:pStyle w:val="576721644D134A53B976F860AFF09097"/>
          </w:pPr>
          <w:r>
            <w:rPr>
              <w:rStyle w:val="PlaceholderText"/>
            </w:rPr>
            <w:t>Broj studenata</w:t>
          </w:r>
        </w:p>
      </w:docPartBody>
    </w:docPart>
    <w:docPart>
      <w:docPartPr>
        <w:name w:val="A5A185D53ECA49A8936977BA0F90935B"/>
        <w:category>
          <w:name w:val="General"/>
          <w:gallery w:val="placeholder"/>
        </w:category>
        <w:types>
          <w:type w:val="bbPlcHdr"/>
        </w:types>
        <w:behaviors>
          <w:behavior w:val="content"/>
        </w:behaviors>
        <w:guid w:val="{06866E6A-1A69-4A8C-BC82-CA41345D5EF5}"/>
      </w:docPartPr>
      <w:docPartBody>
        <w:p w:rsidR="00D36F23" w:rsidRDefault="00BD0635" w:rsidP="00BD0635">
          <w:pPr>
            <w:pStyle w:val="A5A185D53ECA49A8936977BA0F90935B"/>
          </w:pPr>
          <w:r>
            <w:rPr>
              <w:rStyle w:val="PlaceholderText"/>
            </w:rPr>
            <w:t>Status predmeta</w:t>
          </w:r>
        </w:p>
      </w:docPartBody>
    </w:docPart>
    <w:docPart>
      <w:docPartPr>
        <w:name w:val="F4D9C902805C4DF9B6A55694C5D9A070"/>
        <w:category>
          <w:name w:val="General"/>
          <w:gallery w:val="placeholder"/>
        </w:category>
        <w:types>
          <w:type w:val="bbPlcHdr"/>
        </w:types>
        <w:behaviors>
          <w:behavior w:val="content"/>
        </w:behaviors>
        <w:guid w:val="{640579C4-512F-4F99-B9DD-9ADA00413716}"/>
      </w:docPartPr>
      <w:docPartBody>
        <w:p w:rsidR="00D36F23" w:rsidRDefault="00BD0635" w:rsidP="00BD0635">
          <w:pPr>
            <w:pStyle w:val="F4D9C902805C4DF9B6A55694C5D9A070"/>
          </w:pPr>
          <w:r>
            <w:rPr>
              <w:rStyle w:val="PlaceholderText"/>
            </w:rPr>
            <w:t>Razina e-učenja</w:t>
          </w:r>
        </w:p>
      </w:docPartBody>
    </w:docPart>
    <w:docPart>
      <w:docPartPr>
        <w:name w:val="47D2D0DA6B164B0EA7E90197BAD586E9"/>
        <w:category>
          <w:name w:val="General"/>
          <w:gallery w:val="placeholder"/>
        </w:category>
        <w:types>
          <w:type w:val="bbPlcHdr"/>
        </w:types>
        <w:behaviors>
          <w:behavior w:val="content"/>
        </w:behaviors>
        <w:guid w:val="{56A9435D-6AF7-4C71-AF42-70EED8C03112}"/>
      </w:docPartPr>
      <w:docPartBody>
        <w:p w:rsidR="00D36F23" w:rsidRDefault="00BD0635" w:rsidP="00BD0635">
          <w:pPr>
            <w:pStyle w:val="47D2D0DA6B164B0EA7E90197BAD586E9"/>
          </w:pPr>
          <w:r>
            <w:rPr>
              <w:rStyle w:val="PlaceholderText"/>
            </w:rPr>
            <w:t>On-line</w:t>
          </w:r>
        </w:p>
      </w:docPartBody>
    </w:docPart>
    <w:docPart>
      <w:docPartPr>
        <w:name w:val="2DCF4F049FBF4A9183442C1C66A15A02"/>
        <w:category>
          <w:name w:val="General"/>
          <w:gallery w:val="placeholder"/>
        </w:category>
        <w:types>
          <w:type w:val="bbPlcHdr"/>
        </w:types>
        <w:behaviors>
          <w:behavior w:val="content"/>
        </w:behaviors>
        <w:guid w:val="{B7510D8D-3831-459C-A168-4F01DDDC4162}"/>
      </w:docPartPr>
      <w:docPartBody>
        <w:p w:rsidR="00D36F23" w:rsidRDefault="00BD0635" w:rsidP="00BD0635">
          <w:pPr>
            <w:pStyle w:val="2DCF4F049FBF4A9183442C1C66A15A02"/>
          </w:pPr>
          <w:r>
            <w:rPr>
              <w:rStyle w:val="PlaceholderText"/>
            </w:rPr>
            <w:t>Mjesto izvođenja</w:t>
          </w:r>
        </w:p>
      </w:docPartBody>
    </w:docPart>
    <w:docPart>
      <w:docPartPr>
        <w:name w:val="ABF5E904A3024F25BB1CF13B88B7A9A1"/>
        <w:category>
          <w:name w:val="General"/>
          <w:gallery w:val="placeholder"/>
        </w:category>
        <w:types>
          <w:type w:val="bbPlcHdr"/>
        </w:types>
        <w:behaviors>
          <w:behavior w:val="content"/>
        </w:behaviors>
        <w:guid w:val="{6E434E9F-7FD9-4776-9EB1-E2A162381B3D}"/>
      </w:docPartPr>
      <w:docPartBody>
        <w:p w:rsidR="00D36F23" w:rsidRDefault="00BD0635" w:rsidP="00BD0635">
          <w:pPr>
            <w:pStyle w:val="ABF5E904A3024F25BB1CF13B88B7A9A1"/>
          </w:pPr>
          <w:r>
            <w:rPr>
              <w:rStyle w:val="PlaceholderText"/>
            </w:rPr>
            <w:t>Jezik izvođenja</w:t>
          </w:r>
        </w:p>
      </w:docPartBody>
    </w:docPart>
    <w:docPart>
      <w:docPartPr>
        <w:name w:val="E3406CD56776498AB52B7935036D79BD"/>
        <w:category>
          <w:name w:val="General"/>
          <w:gallery w:val="placeholder"/>
        </w:category>
        <w:types>
          <w:type w:val="bbPlcHdr"/>
        </w:types>
        <w:behaviors>
          <w:behavior w:val="content"/>
        </w:behaviors>
        <w:guid w:val="{B40902EA-0CA1-4230-93C0-544DEC10F43F}"/>
      </w:docPartPr>
      <w:docPartBody>
        <w:p w:rsidR="00D36F23" w:rsidRDefault="00BD0635" w:rsidP="00BD0635">
          <w:pPr>
            <w:pStyle w:val="E3406CD56776498AB52B7935036D79BD"/>
          </w:pPr>
          <w:r>
            <w:rPr>
              <w:rStyle w:val="PlaceholderText"/>
            </w:rPr>
            <w:t>Godina studija</w:t>
          </w:r>
        </w:p>
      </w:docPartBody>
    </w:docPart>
    <w:docPart>
      <w:docPartPr>
        <w:name w:val="14937C03DD8D44EE88EF6A6BF483ACE5"/>
        <w:category>
          <w:name w:val="General"/>
          <w:gallery w:val="placeholder"/>
        </w:category>
        <w:types>
          <w:type w:val="bbPlcHdr"/>
        </w:types>
        <w:behaviors>
          <w:behavior w:val="content"/>
        </w:behaviors>
        <w:guid w:val="{61F88107-967D-4FCA-9488-0080741C7128}"/>
      </w:docPartPr>
      <w:docPartBody>
        <w:p w:rsidR="00D36F23" w:rsidRDefault="00BD0635" w:rsidP="00BD0635">
          <w:pPr>
            <w:pStyle w:val="14937C03DD8D44EE88EF6A6BF483ACE5"/>
          </w:pPr>
          <w:r>
            <w:rPr>
              <w:rStyle w:val="PlaceholderText"/>
            </w:rPr>
            <w:t>Engleski jezik</w:t>
          </w:r>
        </w:p>
      </w:docPartBody>
    </w:docPart>
    <w:docPart>
      <w:docPartPr>
        <w:name w:val="D6CCF9D35AA04793A0FB72D0A5DB2CC4"/>
        <w:category>
          <w:name w:val="General"/>
          <w:gallery w:val="placeholder"/>
        </w:category>
        <w:types>
          <w:type w:val="bbPlcHdr"/>
        </w:types>
        <w:behaviors>
          <w:behavior w:val="content"/>
        </w:behaviors>
        <w:guid w:val="{E19670B1-AD9E-4593-B4BF-F124A151C305}"/>
      </w:docPartPr>
      <w:docPartBody>
        <w:p w:rsidR="00D36F23" w:rsidRDefault="00BD0635" w:rsidP="00BD0635">
          <w:pPr>
            <w:pStyle w:val="D6CCF9D35AA04793A0FB72D0A5DB2CC4"/>
          </w:pPr>
          <w:r>
            <w:rPr>
              <w:rStyle w:val="PlaceholderText"/>
            </w:rPr>
            <w:t>Ciljevi predmeta</w:t>
          </w:r>
        </w:p>
      </w:docPartBody>
    </w:docPart>
    <w:docPart>
      <w:docPartPr>
        <w:name w:val="4AE72CB359294104BF39CA85D5A0FABF"/>
        <w:category>
          <w:name w:val="General"/>
          <w:gallery w:val="placeholder"/>
        </w:category>
        <w:types>
          <w:type w:val="bbPlcHdr"/>
        </w:types>
        <w:behaviors>
          <w:behavior w:val="content"/>
        </w:behaviors>
        <w:guid w:val="{4C0B7371-16AB-41BA-BB30-E8185277B251}"/>
      </w:docPartPr>
      <w:docPartBody>
        <w:p w:rsidR="00D36F23" w:rsidRDefault="00BD0635" w:rsidP="00BD0635">
          <w:pPr>
            <w:pStyle w:val="4AE72CB359294104BF39CA85D5A0FABF"/>
          </w:pPr>
          <w:r>
            <w:rPr>
              <w:rStyle w:val="PlaceholderText"/>
            </w:rPr>
            <w:t>Preduvjeti</w:t>
          </w:r>
        </w:p>
      </w:docPartBody>
    </w:docPart>
    <w:docPart>
      <w:docPartPr>
        <w:name w:val="D9D9BCDC34434684B55F559E32C0AAB8"/>
        <w:category>
          <w:name w:val="General"/>
          <w:gallery w:val="placeholder"/>
        </w:category>
        <w:types>
          <w:type w:val="bbPlcHdr"/>
        </w:types>
        <w:behaviors>
          <w:behavior w:val="content"/>
        </w:behaviors>
        <w:guid w:val="{F69F6076-5489-4F63-A5E9-9FE0110CD39B}"/>
      </w:docPartPr>
      <w:docPartBody>
        <w:p w:rsidR="00D36F23" w:rsidRDefault="00BD0635" w:rsidP="00BD0635">
          <w:pPr>
            <w:pStyle w:val="D9D9BCDC34434684B55F559E32C0AAB8"/>
          </w:pPr>
          <w:r>
            <w:rPr>
              <w:rStyle w:val="PlaceholderText"/>
            </w:rPr>
            <w:t>Preduvjeti</w:t>
          </w:r>
        </w:p>
      </w:docPartBody>
    </w:docPart>
    <w:docPart>
      <w:docPartPr>
        <w:name w:val="B5C9A688C4B442CF918C9026F3AE17DE"/>
        <w:category>
          <w:name w:val="General"/>
          <w:gallery w:val="placeholder"/>
        </w:category>
        <w:types>
          <w:type w:val="bbPlcHdr"/>
        </w:types>
        <w:behaviors>
          <w:behavior w:val="content"/>
        </w:behaviors>
        <w:guid w:val="{D19B4824-CDBE-44FF-BE90-F328D180955E}"/>
      </w:docPartPr>
      <w:docPartBody>
        <w:p w:rsidR="00D36F23" w:rsidRDefault="00BD0635" w:rsidP="00BD0635">
          <w:pPr>
            <w:pStyle w:val="B5C9A688C4B442CF918C9026F3AE17DE"/>
          </w:pPr>
          <w:r>
            <w:rPr>
              <w:rStyle w:val="PlaceholderText"/>
            </w:rPr>
            <w:t>Doprinos ishodima učenja programa</w:t>
          </w:r>
        </w:p>
      </w:docPartBody>
    </w:docPart>
    <w:docPart>
      <w:docPartPr>
        <w:name w:val="C167400E35E4451780CC2CEAF1FF5D7B"/>
        <w:category>
          <w:name w:val="General"/>
          <w:gallery w:val="placeholder"/>
        </w:category>
        <w:types>
          <w:type w:val="bbPlcHdr"/>
        </w:types>
        <w:behaviors>
          <w:behavior w:val="content"/>
        </w:behaviors>
        <w:guid w:val="{766C9C4D-F4A1-4B93-B8CF-C3A701C61735}"/>
      </w:docPartPr>
      <w:docPartBody>
        <w:p w:rsidR="00D36F23" w:rsidRDefault="00BD0635" w:rsidP="00BD0635">
          <w:pPr>
            <w:pStyle w:val="C167400E35E4451780CC2CEAF1FF5D7B"/>
          </w:pPr>
          <w:r>
            <w:rPr>
              <w:rStyle w:val="PlaceholderText"/>
            </w:rPr>
            <w:t>Ishodi učenja predmeta</w:t>
          </w:r>
        </w:p>
      </w:docPartBody>
    </w:docPart>
    <w:docPart>
      <w:docPartPr>
        <w:name w:val="5DEF114081434829950E381922D03638"/>
        <w:category>
          <w:name w:val="General"/>
          <w:gallery w:val="placeholder"/>
        </w:category>
        <w:types>
          <w:type w:val="bbPlcHdr"/>
        </w:types>
        <w:behaviors>
          <w:behavior w:val="content"/>
        </w:behaviors>
        <w:guid w:val="{418ECBA2-A18E-42F9-8910-1D5C2BD350CB}"/>
      </w:docPartPr>
      <w:docPartBody>
        <w:p w:rsidR="00D36F23" w:rsidRDefault="00BD0635" w:rsidP="00BD0635">
          <w:pPr>
            <w:pStyle w:val="5DEF114081434829950E381922D03638"/>
          </w:pPr>
          <w:r>
            <w:rPr>
              <w:rStyle w:val="PlaceholderText"/>
            </w:rPr>
            <w:t>Sadržaj predmeta</w:t>
          </w:r>
        </w:p>
      </w:docPartBody>
    </w:docPart>
    <w:docPart>
      <w:docPartPr>
        <w:name w:val="9317CBCA147744BD80731C7D68A5FE97"/>
        <w:category>
          <w:name w:val="General"/>
          <w:gallery w:val="placeholder"/>
        </w:category>
        <w:types>
          <w:type w:val="bbPlcHdr"/>
        </w:types>
        <w:behaviors>
          <w:behavior w:val="content"/>
        </w:behaviors>
        <w:guid w:val="{37F2DBF9-CCEC-4623-9B83-E142B0127639}"/>
      </w:docPartPr>
      <w:docPartBody>
        <w:p w:rsidR="00D36F23" w:rsidRDefault="00BD0635" w:rsidP="00BD0635">
          <w:pPr>
            <w:pStyle w:val="9317CBCA147744BD80731C7D68A5FE97"/>
          </w:pPr>
          <w:r>
            <w:rPr>
              <w:rStyle w:val="PlaceholderText"/>
            </w:rPr>
            <w:t>Nositelji i suradnici</w:t>
          </w:r>
        </w:p>
      </w:docPartBody>
    </w:docPart>
    <w:docPart>
      <w:docPartPr>
        <w:name w:val="16EC60A1D77C4004A1A26855D875162F"/>
        <w:category>
          <w:name w:val="General"/>
          <w:gallery w:val="placeholder"/>
        </w:category>
        <w:types>
          <w:type w:val="bbPlcHdr"/>
        </w:types>
        <w:behaviors>
          <w:behavior w:val="content"/>
        </w:behaviors>
        <w:guid w:val="{3F8E1FC9-C3FE-4ECD-AF51-2A08F0374184}"/>
      </w:docPartPr>
      <w:docPartBody>
        <w:p w:rsidR="00D36F23" w:rsidRDefault="00BD0635" w:rsidP="00BD0635">
          <w:pPr>
            <w:pStyle w:val="16EC60A1D77C4004A1A26855D875162F"/>
          </w:pPr>
          <w:r>
            <w:rPr>
              <w:rStyle w:val="PlaceholderText"/>
            </w:rPr>
            <w:t>Semestar</w:t>
          </w:r>
        </w:p>
      </w:docPartBody>
    </w:docPart>
    <w:docPart>
      <w:docPartPr>
        <w:name w:val="AB274A3C8A584AF18B5C5BAC785FFE3C"/>
        <w:category>
          <w:name w:val="General"/>
          <w:gallery w:val="placeholder"/>
        </w:category>
        <w:types>
          <w:type w:val="bbPlcHdr"/>
        </w:types>
        <w:behaviors>
          <w:behavior w:val="content"/>
        </w:behaviors>
        <w:guid w:val="{985BDBD4-C869-4493-8B30-B28F8040FA31}"/>
      </w:docPartPr>
      <w:docPartBody>
        <w:p w:rsidR="00D36F23" w:rsidRDefault="00BD0635" w:rsidP="00BD0635">
          <w:pPr>
            <w:pStyle w:val="AB274A3C8A584AF18B5C5BAC785FFE3C"/>
          </w:pPr>
          <w:r>
            <w:rPr>
              <w:rStyle w:val="PlaceholderText"/>
            </w:rPr>
            <w:t>Naziv predmeta</w:t>
          </w:r>
        </w:p>
      </w:docPartBody>
    </w:docPart>
    <w:docPart>
      <w:docPartPr>
        <w:name w:val="D76100DC4E5F4FF8AB4FB72EF962F9B6"/>
        <w:category>
          <w:name w:val="General"/>
          <w:gallery w:val="placeholder"/>
        </w:category>
        <w:types>
          <w:type w:val="bbPlcHdr"/>
        </w:types>
        <w:behaviors>
          <w:behavior w:val="content"/>
        </w:behaviors>
        <w:guid w:val="{50E1B1CD-750F-446E-B81C-DD78A0B6B552}"/>
      </w:docPartPr>
      <w:docPartBody>
        <w:p w:rsidR="00D36F23" w:rsidRDefault="00BD0635" w:rsidP="00BD0635">
          <w:pPr>
            <w:pStyle w:val="D76100DC4E5F4FF8AB4FB72EF962F9B6"/>
          </w:pPr>
          <w:r>
            <w:rPr>
              <w:rStyle w:val="PlaceholderText"/>
            </w:rPr>
            <w:t>ECTS bodovi</w:t>
          </w:r>
        </w:p>
      </w:docPartBody>
    </w:docPart>
    <w:docPart>
      <w:docPartPr>
        <w:name w:val="F1B588D4AEBE4DB6A3956DA4F35CE9A9"/>
        <w:category>
          <w:name w:val="General"/>
          <w:gallery w:val="placeholder"/>
        </w:category>
        <w:types>
          <w:type w:val="bbPlcHdr"/>
        </w:types>
        <w:behaviors>
          <w:behavior w:val="content"/>
        </w:behaviors>
        <w:guid w:val="{12846222-AF3B-46F5-89C8-CD8991E7FB4E}"/>
      </w:docPartPr>
      <w:docPartBody>
        <w:p w:rsidR="00D36F23" w:rsidRDefault="00BD0635" w:rsidP="00BD0635">
          <w:pPr>
            <w:pStyle w:val="F1B588D4AEBE4DB6A3956DA4F35CE9A9"/>
          </w:pPr>
          <w:r>
            <w:rPr>
              <w:rStyle w:val="PlaceholderText"/>
            </w:rPr>
            <w:t>Šifra predmeta</w:t>
          </w:r>
        </w:p>
      </w:docPartBody>
    </w:docPart>
    <w:docPart>
      <w:docPartPr>
        <w:name w:val="EE01E7327FA447A6976D08E541C53163"/>
        <w:category>
          <w:name w:val="General"/>
          <w:gallery w:val="placeholder"/>
        </w:category>
        <w:types>
          <w:type w:val="bbPlcHdr"/>
        </w:types>
        <w:behaviors>
          <w:behavior w:val="content"/>
        </w:behaviors>
        <w:guid w:val="{8BD3A3EE-AC69-4F5D-8675-730F2B828DF4}"/>
      </w:docPartPr>
      <w:docPartBody>
        <w:p w:rsidR="00D36F23" w:rsidRDefault="00BD0635" w:rsidP="00BD0635">
          <w:pPr>
            <w:pStyle w:val="EE01E7327FA447A6976D08E541C53163"/>
          </w:pPr>
          <w:r>
            <w:rPr>
              <w:rStyle w:val="PlaceholderText"/>
            </w:rPr>
            <w:t>Broj sati</w:t>
          </w:r>
        </w:p>
      </w:docPartBody>
    </w:docPart>
    <w:docPart>
      <w:docPartPr>
        <w:name w:val="9EB2FE7B60BB4DF38574703AC83C815A"/>
        <w:category>
          <w:name w:val="General"/>
          <w:gallery w:val="placeholder"/>
        </w:category>
        <w:types>
          <w:type w:val="bbPlcHdr"/>
        </w:types>
        <w:behaviors>
          <w:behavior w:val="content"/>
        </w:behaviors>
        <w:guid w:val="{BDFB2709-2D6A-4348-A08E-2B823E378D9A}"/>
      </w:docPartPr>
      <w:docPartBody>
        <w:p w:rsidR="00D36F23" w:rsidRDefault="00BD0635" w:rsidP="00BD0635">
          <w:pPr>
            <w:pStyle w:val="9EB2FE7B60BB4DF38574703AC83C815A"/>
          </w:pPr>
          <w:r>
            <w:rPr>
              <w:rStyle w:val="PlaceholderText"/>
            </w:rPr>
            <w:t>Studijski program</w:t>
          </w:r>
        </w:p>
      </w:docPartBody>
    </w:docPart>
    <w:docPart>
      <w:docPartPr>
        <w:name w:val="F5EA7A8B68234C668234B392800FF68C"/>
        <w:category>
          <w:name w:val="General"/>
          <w:gallery w:val="placeholder"/>
        </w:category>
        <w:types>
          <w:type w:val="bbPlcHdr"/>
        </w:types>
        <w:behaviors>
          <w:behavior w:val="content"/>
        </w:behaviors>
        <w:guid w:val="{762CD83F-BA11-472E-BB6F-1652186DE949}"/>
      </w:docPartPr>
      <w:docPartBody>
        <w:p w:rsidR="00D36F23" w:rsidRDefault="00BD0635" w:rsidP="00BD0635">
          <w:pPr>
            <w:pStyle w:val="F5EA7A8B68234C668234B392800FF68C"/>
          </w:pPr>
          <w:r>
            <w:rPr>
              <w:rStyle w:val="PlaceholderText"/>
            </w:rPr>
            <w:t>Broj studenata</w:t>
          </w:r>
        </w:p>
      </w:docPartBody>
    </w:docPart>
    <w:docPart>
      <w:docPartPr>
        <w:name w:val="C08CC4E7004C4790933AE2821848C8C1"/>
        <w:category>
          <w:name w:val="General"/>
          <w:gallery w:val="placeholder"/>
        </w:category>
        <w:types>
          <w:type w:val="bbPlcHdr"/>
        </w:types>
        <w:behaviors>
          <w:behavior w:val="content"/>
        </w:behaviors>
        <w:guid w:val="{67AC4763-6D08-4144-9F36-ADF0BD6A01A2}"/>
      </w:docPartPr>
      <w:docPartBody>
        <w:p w:rsidR="00D36F23" w:rsidRDefault="00BD0635" w:rsidP="00BD0635">
          <w:pPr>
            <w:pStyle w:val="C08CC4E7004C4790933AE2821848C8C1"/>
          </w:pPr>
          <w:r>
            <w:rPr>
              <w:rStyle w:val="PlaceholderText"/>
            </w:rPr>
            <w:t>Status predmeta</w:t>
          </w:r>
        </w:p>
      </w:docPartBody>
    </w:docPart>
    <w:docPart>
      <w:docPartPr>
        <w:name w:val="9D5C7F61EBF940BB8B64DEBF33F718D1"/>
        <w:category>
          <w:name w:val="General"/>
          <w:gallery w:val="placeholder"/>
        </w:category>
        <w:types>
          <w:type w:val="bbPlcHdr"/>
        </w:types>
        <w:behaviors>
          <w:behavior w:val="content"/>
        </w:behaviors>
        <w:guid w:val="{DCBE441E-6ED4-43CE-BD9A-614DD2049CD5}"/>
      </w:docPartPr>
      <w:docPartBody>
        <w:p w:rsidR="00D36F23" w:rsidRDefault="00BD0635" w:rsidP="00BD0635">
          <w:pPr>
            <w:pStyle w:val="9D5C7F61EBF940BB8B64DEBF33F718D1"/>
          </w:pPr>
          <w:r>
            <w:rPr>
              <w:rStyle w:val="PlaceholderText"/>
            </w:rPr>
            <w:t>Razina e-učenja</w:t>
          </w:r>
        </w:p>
      </w:docPartBody>
    </w:docPart>
    <w:docPart>
      <w:docPartPr>
        <w:name w:val="852FFDD0C07341C5A9B558CB231C6559"/>
        <w:category>
          <w:name w:val="General"/>
          <w:gallery w:val="placeholder"/>
        </w:category>
        <w:types>
          <w:type w:val="bbPlcHdr"/>
        </w:types>
        <w:behaviors>
          <w:behavior w:val="content"/>
        </w:behaviors>
        <w:guid w:val="{10414896-3AB6-4FF0-B051-67F66B27AD39}"/>
      </w:docPartPr>
      <w:docPartBody>
        <w:p w:rsidR="00D36F23" w:rsidRDefault="00BD0635" w:rsidP="00BD0635">
          <w:pPr>
            <w:pStyle w:val="852FFDD0C07341C5A9B558CB231C6559"/>
          </w:pPr>
          <w:r>
            <w:rPr>
              <w:rStyle w:val="PlaceholderText"/>
            </w:rPr>
            <w:t>On-line</w:t>
          </w:r>
        </w:p>
      </w:docPartBody>
    </w:docPart>
    <w:docPart>
      <w:docPartPr>
        <w:name w:val="E70FDC0880F543F5BCE208E3E86F9002"/>
        <w:category>
          <w:name w:val="General"/>
          <w:gallery w:val="placeholder"/>
        </w:category>
        <w:types>
          <w:type w:val="bbPlcHdr"/>
        </w:types>
        <w:behaviors>
          <w:behavior w:val="content"/>
        </w:behaviors>
        <w:guid w:val="{7A6706A3-12E6-472D-90EC-4A4FAB42CEF2}"/>
      </w:docPartPr>
      <w:docPartBody>
        <w:p w:rsidR="00D36F23" w:rsidRDefault="00BD0635" w:rsidP="00BD0635">
          <w:pPr>
            <w:pStyle w:val="E70FDC0880F543F5BCE208E3E86F9002"/>
          </w:pPr>
          <w:r>
            <w:rPr>
              <w:rStyle w:val="PlaceholderText"/>
            </w:rPr>
            <w:t>Mjesto izvođenja</w:t>
          </w:r>
        </w:p>
      </w:docPartBody>
    </w:docPart>
    <w:docPart>
      <w:docPartPr>
        <w:name w:val="C6ABA30EDD9B43ED970180AB7884C0CF"/>
        <w:category>
          <w:name w:val="General"/>
          <w:gallery w:val="placeholder"/>
        </w:category>
        <w:types>
          <w:type w:val="bbPlcHdr"/>
        </w:types>
        <w:behaviors>
          <w:behavior w:val="content"/>
        </w:behaviors>
        <w:guid w:val="{5DA97456-07FB-4D5E-8144-6F11B6032EBD}"/>
      </w:docPartPr>
      <w:docPartBody>
        <w:p w:rsidR="00D36F23" w:rsidRDefault="00BD0635" w:rsidP="00BD0635">
          <w:pPr>
            <w:pStyle w:val="C6ABA30EDD9B43ED970180AB7884C0CF"/>
          </w:pPr>
          <w:r>
            <w:rPr>
              <w:rStyle w:val="PlaceholderText"/>
            </w:rPr>
            <w:t>Jezik izvođenja</w:t>
          </w:r>
        </w:p>
      </w:docPartBody>
    </w:docPart>
    <w:docPart>
      <w:docPartPr>
        <w:name w:val="91270511F1D140F2B245593680E9BCB5"/>
        <w:category>
          <w:name w:val="General"/>
          <w:gallery w:val="placeholder"/>
        </w:category>
        <w:types>
          <w:type w:val="bbPlcHdr"/>
        </w:types>
        <w:behaviors>
          <w:behavior w:val="content"/>
        </w:behaviors>
        <w:guid w:val="{B9E90797-5763-4DD0-BC8C-8F4D3DEED3FB}"/>
      </w:docPartPr>
      <w:docPartBody>
        <w:p w:rsidR="00D36F23" w:rsidRDefault="00BD0635" w:rsidP="00BD0635">
          <w:pPr>
            <w:pStyle w:val="91270511F1D140F2B245593680E9BCB5"/>
          </w:pPr>
          <w:r>
            <w:rPr>
              <w:rStyle w:val="PlaceholderText"/>
            </w:rPr>
            <w:t>Godina studija</w:t>
          </w:r>
        </w:p>
      </w:docPartBody>
    </w:docPart>
    <w:docPart>
      <w:docPartPr>
        <w:name w:val="2D5375D85270417EA723DAA5F5A6D2BF"/>
        <w:category>
          <w:name w:val="General"/>
          <w:gallery w:val="placeholder"/>
        </w:category>
        <w:types>
          <w:type w:val="bbPlcHdr"/>
        </w:types>
        <w:behaviors>
          <w:behavior w:val="content"/>
        </w:behaviors>
        <w:guid w:val="{64D9B36E-2AAE-4BB8-90B7-66DC689BE5B3}"/>
      </w:docPartPr>
      <w:docPartBody>
        <w:p w:rsidR="00D36F23" w:rsidRDefault="00BD0635" w:rsidP="00BD0635">
          <w:pPr>
            <w:pStyle w:val="2D5375D85270417EA723DAA5F5A6D2BF"/>
          </w:pPr>
          <w:r>
            <w:rPr>
              <w:rStyle w:val="PlaceholderText"/>
            </w:rPr>
            <w:t>Engleski jezik</w:t>
          </w:r>
        </w:p>
      </w:docPartBody>
    </w:docPart>
    <w:docPart>
      <w:docPartPr>
        <w:name w:val="4B498664CF354593B0A68B80CF1E5F22"/>
        <w:category>
          <w:name w:val="General"/>
          <w:gallery w:val="placeholder"/>
        </w:category>
        <w:types>
          <w:type w:val="bbPlcHdr"/>
        </w:types>
        <w:behaviors>
          <w:behavior w:val="content"/>
        </w:behaviors>
        <w:guid w:val="{43E0D266-1381-46D1-BBE4-6CA44F126E87}"/>
      </w:docPartPr>
      <w:docPartBody>
        <w:p w:rsidR="00D36F23" w:rsidRDefault="00BD0635" w:rsidP="00BD0635">
          <w:pPr>
            <w:pStyle w:val="4B498664CF354593B0A68B80CF1E5F22"/>
          </w:pPr>
          <w:r w:rsidRPr="00DE16E6">
            <w:rPr>
              <w:rStyle w:val="PlaceholderText"/>
            </w:rPr>
            <w:t>Click here to enter text.</w:t>
          </w:r>
        </w:p>
      </w:docPartBody>
    </w:docPart>
    <w:docPart>
      <w:docPartPr>
        <w:name w:val="00EAA7D480664B339B7630CC5677F008"/>
        <w:category>
          <w:name w:val="General"/>
          <w:gallery w:val="placeholder"/>
        </w:category>
        <w:types>
          <w:type w:val="bbPlcHdr"/>
        </w:types>
        <w:behaviors>
          <w:behavior w:val="content"/>
        </w:behaviors>
        <w:guid w:val="{41C8722D-8A74-4CA2-A7AC-24DF8AC88351}"/>
      </w:docPartPr>
      <w:docPartBody>
        <w:p w:rsidR="00D36F23" w:rsidRDefault="00BD0635" w:rsidP="00BD0635">
          <w:pPr>
            <w:pStyle w:val="00EAA7D480664B339B7630CC5677F008"/>
          </w:pPr>
          <w:r>
            <w:rPr>
              <w:rStyle w:val="PlaceholderText"/>
            </w:rPr>
            <w:t>Preduvjeti</w:t>
          </w:r>
        </w:p>
      </w:docPartBody>
    </w:docPart>
    <w:docPart>
      <w:docPartPr>
        <w:name w:val="019B5F8702FF4FA7AD6023626A3D8086"/>
        <w:category>
          <w:name w:val="General"/>
          <w:gallery w:val="placeholder"/>
        </w:category>
        <w:types>
          <w:type w:val="bbPlcHdr"/>
        </w:types>
        <w:behaviors>
          <w:behavior w:val="content"/>
        </w:behaviors>
        <w:guid w:val="{9AC11907-3EEF-4011-BA6B-01885D3C25B7}"/>
      </w:docPartPr>
      <w:docPartBody>
        <w:p w:rsidR="00D36F23" w:rsidRDefault="00BD0635" w:rsidP="00BD0635">
          <w:pPr>
            <w:pStyle w:val="019B5F8702FF4FA7AD6023626A3D8086"/>
          </w:pPr>
          <w:r>
            <w:rPr>
              <w:rStyle w:val="PlaceholderText"/>
            </w:rPr>
            <w:t>Preduvjeti</w:t>
          </w:r>
        </w:p>
      </w:docPartBody>
    </w:docPart>
    <w:docPart>
      <w:docPartPr>
        <w:name w:val="91926915C2A647D4982C287326D77BD5"/>
        <w:category>
          <w:name w:val="General"/>
          <w:gallery w:val="placeholder"/>
        </w:category>
        <w:types>
          <w:type w:val="bbPlcHdr"/>
        </w:types>
        <w:behaviors>
          <w:behavior w:val="content"/>
        </w:behaviors>
        <w:guid w:val="{E938FE92-9E45-48B6-8DB2-E2C70C1085A4}"/>
      </w:docPartPr>
      <w:docPartBody>
        <w:p w:rsidR="00D36F23" w:rsidRDefault="00BD0635" w:rsidP="00BD0635">
          <w:pPr>
            <w:pStyle w:val="91926915C2A647D4982C287326D77BD5"/>
          </w:pPr>
          <w:r>
            <w:rPr>
              <w:rStyle w:val="PlaceholderText"/>
            </w:rPr>
            <w:t>Doprinos ishodima učenja programa</w:t>
          </w:r>
        </w:p>
      </w:docPartBody>
    </w:docPart>
    <w:docPart>
      <w:docPartPr>
        <w:name w:val="934C284B1F934402A2528DC328E99577"/>
        <w:category>
          <w:name w:val="General"/>
          <w:gallery w:val="placeholder"/>
        </w:category>
        <w:types>
          <w:type w:val="bbPlcHdr"/>
        </w:types>
        <w:behaviors>
          <w:behavior w:val="content"/>
        </w:behaviors>
        <w:guid w:val="{B782F692-57B9-4C7C-9631-F2853E6808AF}"/>
      </w:docPartPr>
      <w:docPartBody>
        <w:p w:rsidR="00D36F23" w:rsidRDefault="00BD0635" w:rsidP="00BD0635">
          <w:pPr>
            <w:pStyle w:val="934C284B1F934402A2528DC328E99577"/>
          </w:pPr>
          <w:r>
            <w:rPr>
              <w:rStyle w:val="PlaceholderText"/>
            </w:rPr>
            <w:t>Ishodi učenja predmeta</w:t>
          </w:r>
        </w:p>
      </w:docPartBody>
    </w:docPart>
    <w:docPart>
      <w:docPartPr>
        <w:name w:val="26B4E8C47FC64B9AB94ADD6E1479545E"/>
        <w:category>
          <w:name w:val="General"/>
          <w:gallery w:val="placeholder"/>
        </w:category>
        <w:types>
          <w:type w:val="bbPlcHdr"/>
        </w:types>
        <w:behaviors>
          <w:behavior w:val="content"/>
        </w:behaviors>
        <w:guid w:val="{6C72EDA8-C4E0-491D-B25F-9F97F9F62866}"/>
      </w:docPartPr>
      <w:docPartBody>
        <w:p w:rsidR="00D36F23" w:rsidRDefault="00BD0635" w:rsidP="00BD0635">
          <w:pPr>
            <w:pStyle w:val="26B4E8C47FC64B9AB94ADD6E1479545E"/>
          </w:pPr>
          <w:r>
            <w:rPr>
              <w:rStyle w:val="PlaceholderText"/>
            </w:rPr>
            <w:t>Ishodi učenja predmeta</w:t>
          </w:r>
        </w:p>
      </w:docPartBody>
    </w:docPart>
    <w:docPart>
      <w:docPartPr>
        <w:name w:val="0BF844A7E8764CFA9BD9A704FB810101"/>
        <w:category>
          <w:name w:val="General"/>
          <w:gallery w:val="placeholder"/>
        </w:category>
        <w:types>
          <w:type w:val="bbPlcHdr"/>
        </w:types>
        <w:behaviors>
          <w:behavior w:val="content"/>
        </w:behaviors>
        <w:guid w:val="{E47D52C4-1A24-49E4-84E1-385D31419868}"/>
      </w:docPartPr>
      <w:docPartBody>
        <w:p w:rsidR="00D36F23" w:rsidRDefault="00BD0635" w:rsidP="00BD0635">
          <w:pPr>
            <w:pStyle w:val="0BF844A7E8764CFA9BD9A704FB810101"/>
          </w:pPr>
          <w:r>
            <w:rPr>
              <w:rStyle w:val="PlaceholderText"/>
            </w:rPr>
            <w:t>Sadržaj predmeta</w:t>
          </w:r>
        </w:p>
      </w:docPartBody>
    </w:docPart>
    <w:docPart>
      <w:docPartPr>
        <w:name w:val="CEC9648D0D2B48D1AB69D47CFB65B98A"/>
        <w:category>
          <w:name w:val="General"/>
          <w:gallery w:val="placeholder"/>
        </w:category>
        <w:types>
          <w:type w:val="bbPlcHdr"/>
        </w:types>
        <w:behaviors>
          <w:behavior w:val="content"/>
        </w:behaviors>
        <w:guid w:val="{7CBF89DF-1AB6-4172-A45B-C954F7108009}"/>
      </w:docPartPr>
      <w:docPartBody>
        <w:p w:rsidR="00D36F23" w:rsidRDefault="00BD0635" w:rsidP="00BD0635">
          <w:pPr>
            <w:pStyle w:val="CEC9648D0D2B48D1AB69D47CFB65B98A"/>
          </w:pPr>
          <w:r>
            <w:rPr>
              <w:rStyle w:val="PlaceholderText"/>
            </w:rPr>
            <w:t>Nositelji i suradnici</w:t>
          </w:r>
        </w:p>
      </w:docPartBody>
    </w:docPart>
    <w:docPart>
      <w:docPartPr>
        <w:name w:val="1A588F32062B49ACA645F3BA46816C67"/>
        <w:category>
          <w:name w:val="General"/>
          <w:gallery w:val="placeholder"/>
        </w:category>
        <w:types>
          <w:type w:val="bbPlcHdr"/>
        </w:types>
        <w:behaviors>
          <w:behavior w:val="content"/>
        </w:behaviors>
        <w:guid w:val="{638AFF08-F163-4B0A-A50F-D38D9BBAA16A}"/>
      </w:docPartPr>
      <w:docPartBody>
        <w:p w:rsidR="00D36F23" w:rsidRDefault="00BD0635" w:rsidP="00BD0635">
          <w:pPr>
            <w:pStyle w:val="1A588F32062B49ACA645F3BA46816C67"/>
          </w:pPr>
          <w:r>
            <w:rPr>
              <w:rStyle w:val="PlaceholderText"/>
            </w:rPr>
            <w:t>Semestar</w:t>
          </w:r>
        </w:p>
      </w:docPartBody>
    </w:docPart>
    <w:docPart>
      <w:docPartPr>
        <w:name w:val="A9A0F8C6BBF14C6DB1F814365FF44CA1"/>
        <w:category>
          <w:name w:val="General"/>
          <w:gallery w:val="placeholder"/>
        </w:category>
        <w:types>
          <w:type w:val="bbPlcHdr"/>
        </w:types>
        <w:behaviors>
          <w:behavior w:val="content"/>
        </w:behaviors>
        <w:guid w:val="{AE6B57DE-DB1B-46FE-A710-5ECCC7AC5739}"/>
      </w:docPartPr>
      <w:docPartBody>
        <w:p w:rsidR="00D36F23" w:rsidRDefault="00BD0635" w:rsidP="00BD0635">
          <w:pPr>
            <w:pStyle w:val="A9A0F8C6BBF14C6DB1F814365FF44CA1"/>
          </w:pPr>
          <w:r>
            <w:rPr>
              <w:rStyle w:val="PlaceholderText"/>
            </w:rPr>
            <w:t>Naziv predmeta</w:t>
          </w:r>
        </w:p>
      </w:docPartBody>
    </w:docPart>
    <w:docPart>
      <w:docPartPr>
        <w:name w:val="5257E4B2D5C44E3D95A8F936BA930027"/>
        <w:category>
          <w:name w:val="General"/>
          <w:gallery w:val="placeholder"/>
        </w:category>
        <w:types>
          <w:type w:val="bbPlcHdr"/>
        </w:types>
        <w:behaviors>
          <w:behavior w:val="content"/>
        </w:behaviors>
        <w:guid w:val="{66E0FAF2-8CD0-4CC6-A2FD-9951CB10F633}"/>
      </w:docPartPr>
      <w:docPartBody>
        <w:p w:rsidR="00D36F23" w:rsidRDefault="00BD0635" w:rsidP="00BD0635">
          <w:pPr>
            <w:pStyle w:val="5257E4B2D5C44E3D95A8F936BA930027"/>
          </w:pPr>
          <w:r>
            <w:rPr>
              <w:rStyle w:val="PlaceholderText"/>
            </w:rPr>
            <w:t>ECTS bodovi</w:t>
          </w:r>
        </w:p>
      </w:docPartBody>
    </w:docPart>
    <w:docPart>
      <w:docPartPr>
        <w:name w:val="193D66DB50F34EF0A3D2502705C40F6E"/>
        <w:category>
          <w:name w:val="General"/>
          <w:gallery w:val="placeholder"/>
        </w:category>
        <w:types>
          <w:type w:val="bbPlcHdr"/>
        </w:types>
        <w:behaviors>
          <w:behavior w:val="content"/>
        </w:behaviors>
        <w:guid w:val="{9F8F3E54-07F0-4BE8-83D8-2DD0526E5369}"/>
      </w:docPartPr>
      <w:docPartBody>
        <w:p w:rsidR="00D36F23" w:rsidRDefault="00BD0635" w:rsidP="00BD0635">
          <w:pPr>
            <w:pStyle w:val="193D66DB50F34EF0A3D2502705C40F6E"/>
          </w:pPr>
          <w:r>
            <w:rPr>
              <w:rStyle w:val="PlaceholderText"/>
            </w:rPr>
            <w:t>Šifra predmeta</w:t>
          </w:r>
        </w:p>
      </w:docPartBody>
    </w:docPart>
    <w:docPart>
      <w:docPartPr>
        <w:name w:val="BB4EFE88169D438794068488E21562D4"/>
        <w:category>
          <w:name w:val="General"/>
          <w:gallery w:val="placeholder"/>
        </w:category>
        <w:types>
          <w:type w:val="bbPlcHdr"/>
        </w:types>
        <w:behaviors>
          <w:behavior w:val="content"/>
        </w:behaviors>
        <w:guid w:val="{CB30E3A2-277E-422C-A8F4-EBEF8AED8226}"/>
      </w:docPartPr>
      <w:docPartBody>
        <w:p w:rsidR="00D36F23" w:rsidRDefault="00BD0635" w:rsidP="00BD0635">
          <w:pPr>
            <w:pStyle w:val="BB4EFE88169D438794068488E21562D4"/>
          </w:pPr>
          <w:r>
            <w:rPr>
              <w:rStyle w:val="PlaceholderText"/>
            </w:rPr>
            <w:t>Broj sati</w:t>
          </w:r>
        </w:p>
      </w:docPartBody>
    </w:docPart>
    <w:docPart>
      <w:docPartPr>
        <w:name w:val="E016F85BF4494C8EA717EEF9C4911B24"/>
        <w:category>
          <w:name w:val="General"/>
          <w:gallery w:val="placeholder"/>
        </w:category>
        <w:types>
          <w:type w:val="bbPlcHdr"/>
        </w:types>
        <w:behaviors>
          <w:behavior w:val="content"/>
        </w:behaviors>
        <w:guid w:val="{461C5BD0-B1B7-4D5F-A205-902EDA56E75A}"/>
      </w:docPartPr>
      <w:docPartBody>
        <w:p w:rsidR="00D36F23" w:rsidRDefault="00BD0635" w:rsidP="00BD0635">
          <w:pPr>
            <w:pStyle w:val="E016F85BF4494C8EA717EEF9C4911B24"/>
          </w:pPr>
          <w:r>
            <w:rPr>
              <w:rStyle w:val="PlaceholderText"/>
            </w:rPr>
            <w:t>Studijski program</w:t>
          </w:r>
        </w:p>
      </w:docPartBody>
    </w:docPart>
    <w:docPart>
      <w:docPartPr>
        <w:name w:val="2230C16C4B5948049E6C8B3A749EF82B"/>
        <w:category>
          <w:name w:val="General"/>
          <w:gallery w:val="placeholder"/>
        </w:category>
        <w:types>
          <w:type w:val="bbPlcHdr"/>
        </w:types>
        <w:behaviors>
          <w:behavior w:val="content"/>
        </w:behaviors>
        <w:guid w:val="{0A96DE00-BEF8-48F4-8329-0658619FBE8A}"/>
      </w:docPartPr>
      <w:docPartBody>
        <w:p w:rsidR="00D36F23" w:rsidRDefault="00BD0635" w:rsidP="00BD0635">
          <w:pPr>
            <w:pStyle w:val="2230C16C4B5948049E6C8B3A749EF82B"/>
          </w:pPr>
          <w:r>
            <w:rPr>
              <w:rStyle w:val="PlaceholderText"/>
            </w:rPr>
            <w:t>Broj studenata</w:t>
          </w:r>
        </w:p>
      </w:docPartBody>
    </w:docPart>
    <w:docPart>
      <w:docPartPr>
        <w:name w:val="8805316D3E884F18A0833EE3292CCA9C"/>
        <w:category>
          <w:name w:val="General"/>
          <w:gallery w:val="placeholder"/>
        </w:category>
        <w:types>
          <w:type w:val="bbPlcHdr"/>
        </w:types>
        <w:behaviors>
          <w:behavior w:val="content"/>
        </w:behaviors>
        <w:guid w:val="{55ACFCDE-FD5C-4D30-8F0C-58DBB93D378C}"/>
      </w:docPartPr>
      <w:docPartBody>
        <w:p w:rsidR="00D36F23" w:rsidRDefault="00BD0635" w:rsidP="00BD0635">
          <w:pPr>
            <w:pStyle w:val="8805316D3E884F18A0833EE3292CCA9C"/>
          </w:pPr>
          <w:r>
            <w:rPr>
              <w:rStyle w:val="PlaceholderText"/>
            </w:rPr>
            <w:t>Status predmeta</w:t>
          </w:r>
        </w:p>
      </w:docPartBody>
    </w:docPart>
    <w:docPart>
      <w:docPartPr>
        <w:name w:val="B06136C5C0FC4B4981F75B1FC3DDD0FF"/>
        <w:category>
          <w:name w:val="General"/>
          <w:gallery w:val="placeholder"/>
        </w:category>
        <w:types>
          <w:type w:val="bbPlcHdr"/>
        </w:types>
        <w:behaviors>
          <w:behavior w:val="content"/>
        </w:behaviors>
        <w:guid w:val="{EBA7BDD0-7E78-4EB9-BCE2-6E2DFE41C0B7}"/>
      </w:docPartPr>
      <w:docPartBody>
        <w:p w:rsidR="00D36F23" w:rsidRDefault="00BD0635" w:rsidP="00BD0635">
          <w:pPr>
            <w:pStyle w:val="B06136C5C0FC4B4981F75B1FC3DDD0FF"/>
          </w:pPr>
          <w:r>
            <w:rPr>
              <w:rStyle w:val="PlaceholderText"/>
            </w:rPr>
            <w:t>Razina e-učenja</w:t>
          </w:r>
        </w:p>
      </w:docPartBody>
    </w:docPart>
    <w:docPart>
      <w:docPartPr>
        <w:name w:val="7858E6272C0A4B9E968368C86EB2E2E7"/>
        <w:category>
          <w:name w:val="General"/>
          <w:gallery w:val="placeholder"/>
        </w:category>
        <w:types>
          <w:type w:val="bbPlcHdr"/>
        </w:types>
        <w:behaviors>
          <w:behavior w:val="content"/>
        </w:behaviors>
        <w:guid w:val="{750221C8-95CC-4427-ACFC-6B55EF05C30E}"/>
      </w:docPartPr>
      <w:docPartBody>
        <w:p w:rsidR="00D36F23" w:rsidRDefault="00BD0635" w:rsidP="00BD0635">
          <w:pPr>
            <w:pStyle w:val="7858E6272C0A4B9E968368C86EB2E2E7"/>
          </w:pPr>
          <w:r>
            <w:rPr>
              <w:rStyle w:val="PlaceholderText"/>
            </w:rPr>
            <w:t>On-line</w:t>
          </w:r>
        </w:p>
      </w:docPartBody>
    </w:docPart>
    <w:docPart>
      <w:docPartPr>
        <w:name w:val="AEE881E1A8384975BDE60C4F5DD19041"/>
        <w:category>
          <w:name w:val="General"/>
          <w:gallery w:val="placeholder"/>
        </w:category>
        <w:types>
          <w:type w:val="bbPlcHdr"/>
        </w:types>
        <w:behaviors>
          <w:behavior w:val="content"/>
        </w:behaviors>
        <w:guid w:val="{78FE6BF8-6D67-4491-857E-E61A35066001}"/>
      </w:docPartPr>
      <w:docPartBody>
        <w:p w:rsidR="00D36F23" w:rsidRDefault="00BD0635" w:rsidP="00BD0635">
          <w:pPr>
            <w:pStyle w:val="AEE881E1A8384975BDE60C4F5DD19041"/>
          </w:pPr>
          <w:r>
            <w:rPr>
              <w:rStyle w:val="PlaceholderText"/>
            </w:rPr>
            <w:t>Mjesto izvođenja</w:t>
          </w:r>
        </w:p>
      </w:docPartBody>
    </w:docPart>
    <w:docPart>
      <w:docPartPr>
        <w:name w:val="B4D50AEB1DC5488D847EB6C18E353A58"/>
        <w:category>
          <w:name w:val="General"/>
          <w:gallery w:val="placeholder"/>
        </w:category>
        <w:types>
          <w:type w:val="bbPlcHdr"/>
        </w:types>
        <w:behaviors>
          <w:behavior w:val="content"/>
        </w:behaviors>
        <w:guid w:val="{8AF87A40-368D-4262-BD2A-457577A1A111}"/>
      </w:docPartPr>
      <w:docPartBody>
        <w:p w:rsidR="00D36F23" w:rsidRDefault="00BD0635" w:rsidP="00BD0635">
          <w:pPr>
            <w:pStyle w:val="B4D50AEB1DC5488D847EB6C18E353A58"/>
          </w:pPr>
          <w:r>
            <w:rPr>
              <w:rStyle w:val="PlaceholderText"/>
            </w:rPr>
            <w:t>Jezik izvođenja</w:t>
          </w:r>
        </w:p>
      </w:docPartBody>
    </w:docPart>
    <w:docPart>
      <w:docPartPr>
        <w:name w:val="6A5BB3B06CDC42C7B6D819388423C4E3"/>
        <w:category>
          <w:name w:val="General"/>
          <w:gallery w:val="placeholder"/>
        </w:category>
        <w:types>
          <w:type w:val="bbPlcHdr"/>
        </w:types>
        <w:behaviors>
          <w:behavior w:val="content"/>
        </w:behaviors>
        <w:guid w:val="{CCF12A6D-89E4-486E-A79D-2062933C2E78}"/>
      </w:docPartPr>
      <w:docPartBody>
        <w:p w:rsidR="00D36F23" w:rsidRDefault="00BD0635" w:rsidP="00BD0635">
          <w:pPr>
            <w:pStyle w:val="6A5BB3B06CDC42C7B6D819388423C4E3"/>
          </w:pPr>
          <w:r>
            <w:rPr>
              <w:rStyle w:val="PlaceholderText"/>
            </w:rPr>
            <w:t>Godina studija</w:t>
          </w:r>
        </w:p>
      </w:docPartBody>
    </w:docPart>
    <w:docPart>
      <w:docPartPr>
        <w:name w:val="C17FD728FECC497FAC54B4C3C47F4A6C"/>
        <w:category>
          <w:name w:val="General"/>
          <w:gallery w:val="placeholder"/>
        </w:category>
        <w:types>
          <w:type w:val="bbPlcHdr"/>
        </w:types>
        <w:behaviors>
          <w:behavior w:val="content"/>
        </w:behaviors>
        <w:guid w:val="{2014E2A6-2B59-494D-A108-B96D4E541F88}"/>
      </w:docPartPr>
      <w:docPartBody>
        <w:p w:rsidR="00D36F23" w:rsidRDefault="00BD0635" w:rsidP="00BD0635">
          <w:pPr>
            <w:pStyle w:val="C17FD728FECC497FAC54B4C3C47F4A6C"/>
          </w:pPr>
          <w:r>
            <w:rPr>
              <w:rStyle w:val="PlaceholderText"/>
            </w:rPr>
            <w:t>Engleski jezik</w:t>
          </w:r>
        </w:p>
      </w:docPartBody>
    </w:docPart>
    <w:docPart>
      <w:docPartPr>
        <w:name w:val="1BAD90A16DF34953A4D89CABF54933AF"/>
        <w:category>
          <w:name w:val="General"/>
          <w:gallery w:val="placeholder"/>
        </w:category>
        <w:types>
          <w:type w:val="bbPlcHdr"/>
        </w:types>
        <w:behaviors>
          <w:behavior w:val="content"/>
        </w:behaviors>
        <w:guid w:val="{6D151CDE-5F34-4E20-8A14-E859960B5AFD}"/>
      </w:docPartPr>
      <w:docPartBody>
        <w:p w:rsidR="00D36F23" w:rsidRDefault="00BD0635" w:rsidP="00BD0635">
          <w:pPr>
            <w:pStyle w:val="1BAD90A16DF34953A4D89CABF54933AF"/>
          </w:pPr>
          <w:r>
            <w:rPr>
              <w:rStyle w:val="PlaceholderText"/>
            </w:rPr>
            <w:t>Ciljevi predmeta</w:t>
          </w:r>
        </w:p>
      </w:docPartBody>
    </w:docPart>
    <w:docPart>
      <w:docPartPr>
        <w:name w:val="721CCCD44C8A470E9ADA72CDAA889167"/>
        <w:category>
          <w:name w:val="General"/>
          <w:gallery w:val="placeholder"/>
        </w:category>
        <w:types>
          <w:type w:val="bbPlcHdr"/>
        </w:types>
        <w:behaviors>
          <w:behavior w:val="content"/>
        </w:behaviors>
        <w:guid w:val="{703AE039-E6FC-4FB1-9D66-B5D78DCC2436}"/>
      </w:docPartPr>
      <w:docPartBody>
        <w:p w:rsidR="00D36F23" w:rsidRDefault="00BD0635" w:rsidP="00BD0635">
          <w:pPr>
            <w:pStyle w:val="721CCCD44C8A470E9ADA72CDAA889167"/>
          </w:pPr>
          <w:r>
            <w:rPr>
              <w:rStyle w:val="PlaceholderText"/>
            </w:rPr>
            <w:t>Preduvjeti</w:t>
          </w:r>
        </w:p>
      </w:docPartBody>
    </w:docPart>
    <w:docPart>
      <w:docPartPr>
        <w:name w:val="585251F1558641DDAA753764EBB56787"/>
        <w:category>
          <w:name w:val="General"/>
          <w:gallery w:val="placeholder"/>
        </w:category>
        <w:types>
          <w:type w:val="bbPlcHdr"/>
        </w:types>
        <w:behaviors>
          <w:behavior w:val="content"/>
        </w:behaviors>
        <w:guid w:val="{455B584C-563B-4717-9329-9B45060D323F}"/>
      </w:docPartPr>
      <w:docPartBody>
        <w:p w:rsidR="00D36F23" w:rsidRDefault="00BD0635" w:rsidP="00BD0635">
          <w:pPr>
            <w:pStyle w:val="585251F1558641DDAA753764EBB56787"/>
          </w:pPr>
          <w:r>
            <w:rPr>
              <w:rStyle w:val="PlaceholderText"/>
            </w:rPr>
            <w:t>Preduvjeti</w:t>
          </w:r>
        </w:p>
      </w:docPartBody>
    </w:docPart>
    <w:docPart>
      <w:docPartPr>
        <w:name w:val="201D721C935244809C1D234D03A4D93B"/>
        <w:category>
          <w:name w:val="General"/>
          <w:gallery w:val="placeholder"/>
        </w:category>
        <w:types>
          <w:type w:val="bbPlcHdr"/>
        </w:types>
        <w:behaviors>
          <w:behavior w:val="content"/>
        </w:behaviors>
        <w:guid w:val="{41650C76-3EF8-4BAC-831C-DC892E9C82D3}"/>
      </w:docPartPr>
      <w:docPartBody>
        <w:p w:rsidR="00D36F23" w:rsidRDefault="00BD0635" w:rsidP="00BD0635">
          <w:pPr>
            <w:pStyle w:val="201D721C935244809C1D234D03A4D93B"/>
          </w:pPr>
          <w:r>
            <w:rPr>
              <w:rStyle w:val="PlaceholderText"/>
            </w:rPr>
            <w:t>Doprinos ishodima učenja programa</w:t>
          </w:r>
        </w:p>
      </w:docPartBody>
    </w:docPart>
    <w:docPart>
      <w:docPartPr>
        <w:name w:val="3CB7105B845A4A9E80F5A198664C1F3C"/>
        <w:category>
          <w:name w:val="General"/>
          <w:gallery w:val="placeholder"/>
        </w:category>
        <w:types>
          <w:type w:val="bbPlcHdr"/>
        </w:types>
        <w:behaviors>
          <w:behavior w:val="content"/>
        </w:behaviors>
        <w:guid w:val="{C4AF2E59-455A-4EBA-8767-713079236D89}"/>
      </w:docPartPr>
      <w:docPartBody>
        <w:p w:rsidR="00D36F23" w:rsidRDefault="00BD0635" w:rsidP="00BD0635">
          <w:pPr>
            <w:pStyle w:val="3CB7105B845A4A9E80F5A198664C1F3C"/>
          </w:pPr>
          <w:r>
            <w:rPr>
              <w:rStyle w:val="PlaceholderText"/>
            </w:rPr>
            <w:t>Ishodi učenja predmeta</w:t>
          </w:r>
        </w:p>
      </w:docPartBody>
    </w:docPart>
    <w:docPart>
      <w:docPartPr>
        <w:name w:val="E85ABCEA71B74D4FBCCE6E7281F6CE7C"/>
        <w:category>
          <w:name w:val="General"/>
          <w:gallery w:val="placeholder"/>
        </w:category>
        <w:types>
          <w:type w:val="bbPlcHdr"/>
        </w:types>
        <w:behaviors>
          <w:behavior w:val="content"/>
        </w:behaviors>
        <w:guid w:val="{5AB6D3E3-756A-4C41-9D27-F72C8540D0D6}"/>
      </w:docPartPr>
      <w:docPartBody>
        <w:p w:rsidR="00D36F23" w:rsidRDefault="00BD0635" w:rsidP="00BD0635">
          <w:pPr>
            <w:pStyle w:val="E85ABCEA71B74D4FBCCE6E7281F6CE7C"/>
          </w:pPr>
          <w:r>
            <w:rPr>
              <w:rStyle w:val="PlaceholderText"/>
            </w:rPr>
            <w:t>Sadržaj predmeta</w:t>
          </w:r>
        </w:p>
      </w:docPartBody>
    </w:docPart>
    <w:docPart>
      <w:docPartPr>
        <w:name w:val="748A7E4DE3E8440C8C7663C441B0774F"/>
        <w:category>
          <w:name w:val="General"/>
          <w:gallery w:val="placeholder"/>
        </w:category>
        <w:types>
          <w:type w:val="bbPlcHdr"/>
        </w:types>
        <w:behaviors>
          <w:behavior w:val="content"/>
        </w:behaviors>
        <w:guid w:val="{816FFA9A-92B8-4392-A725-3D98B1885DE8}"/>
      </w:docPartPr>
      <w:docPartBody>
        <w:p w:rsidR="00D36F23" w:rsidRDefault="00BD0635" w:rsidP="00BD0635">
          <w:pPr>
            <w:pStyle w:val="748A7E4DE3E8440C8C7663C441B0774F"/>
          </w:pPr>
          <w:r>
            <w:rPr>
              <w:rFonts w:ascii="Arial" w:hAnsi="Arial" w:cs="Arial"/>
              <w:sz w:val="20"/>
              <w:szCs w:val="20"/>
            </w:rPr>
            <w:t>(ostalo upisati)</w:t>
          </w:r>
          <w:r>
            <w:rPr>
              <w:rFonts w:ascii="Arial" w:hAnsi="Arial" w:cs="Arial"/>
              <w:b/>
              <w:sz w:val="20"/>
              <w:szCs w:val="20"/>
            </w:rPr>
            <w:t xml:space="preserve"> </w:t>
          </w:r>
        </w:p>
      </w:docPartBody>
    </w:docPart>
    <w:docPart>
      <w:docPartPr>
        <w:name w:val="ADF0D1304BA942BCBE2042816FBD9CDC"/>
        <w:category>
          <w:name w:val="General"/>
          <w:gallery w:val="placeholder"/>
        </w:category>
        <w:types>
          <w:type w:val="bbPlcHdr"/>
        </w:types>
        <w:behaviors>
          <w:behavior w:val="content"/>
        </w:behaviors>
        <w:guid w:val="{36E80C30-2D52-4CBD-93CA-24E5AD63EC91}"/>
      </w:docPartPr>
      <w:docPartBody>
        <w:p w:rsidR="00D36F23" w:rsidRDefault="00BD0635" w:rsidP="00BD0635">
          <w:pPr>
            <w:pStyle w:val="ADF0D1304BA942BCBE2042816FBD9CDC"/>
          </w:pPr>
          <w:r>
            <w:rPr>
              <w:rFonts w:ascii="Arial" w:hAnsi="Arial" w:cs="Arial"/>
              <w:sz w:val="20"/>
              <w:szCs w:val="20"/>
            </w:rPr>
            <w:t xml:space="preserve">  </w:t>
          </w:r>
        </w:p>
      </w:docPartBody>
    </w:docPart>
    <w:docPart>
      <w:docPartPr>
        <w:name w:val="FB21E36F2BD748D0B05A574999419800"/>
        <w:category>
          <w:name w:val="General"/>
          <w:gallery w:val="placeholder"/>
        </w:category>
        <w:types>
          <w:type w:val="bbPlcHdr"/>
        </w:types>
        <w:behaviors>
          <w:behavior w:val="content"/>
        </w:behaviors>
        <w:guid w:val="{A6E60A58-0284-4882-9DE8-CFDF3C2078D3}"/>
      </w:docPartPr>
      <w:docPartBody>
        <w:p w:rsidR="00D36F23" w:rsidRDefault="00BD0635" w:rsidP="00BD0635">
          <w:pPr>
            <w:pStyle w:val="FB21E36F2BD748D0B05A574999419800"/>
          </w:pPr>
          <w:r>
            <w:rPr>
              <w:rFonts w:ascii="Arial" w:hAnsi="Arial" w:cs="Arial"/>
              <w:color w:val="000000"/>
              <w:sz w:val="20"/>
              <w:szCs w:val="20"/>
            </w:rPr>
            <w:t xml:space="preserve"> </w:t>
          </w:r>
        </w:p>
      </w:docPartBody>
    </w:docPart>
    <w:docPart>
      <w:docPartPr>
        <w:name w:val="BB65460EE0C44DA5AD3B182D2DC97156"/>
        <w:category>
          <w:name w:val="General"/>
          <w:gallery w:val="placeholder"/>
        </w:category>
        <w:types>
          <w:type w:val="bbPlcHdr"/>
        </w:types>
        <w:behaviors>
          <w:behavior w:val="content"/>
        </w:behaviors>
        <w:guid w:val="{123C4781-580B-4CE3-8B51-A7C6CF704509}"/>
      </w:docPartPr>
      <w:docPartBody>
        <w:p w:rsidR="00D36F23" w:rsidRDefault="00BD0635" w:rsidP="00BD0635">
          <w:pPr>
            <w:pStyle w:val="BB65460EE0C44DA5AD3B182D2DC97156"/>
          </w:pPr>
          <w:r>
            <w:rPr>
              <w:rFonts w:ascii="Arial" w:hAnsi="Arial" w:cs="Arial"/>
              <w:color w:val="000000"/>
              <w:sz w:val="20"/>
              <w:szCs w:val="20"/>
            </w:rPr>
            <w:t xml:space="preserve"> </w:t>
          </w:r>
        </w:p>
      </w:docPartBody>
    </w:docPart>
    <w:docPart>
      <w:docPartPr>
        <w:name w:val="610F9E13F6634E97AE15E08A1B628841"/>
        <w:category>
          <w:name w:val="General"/>
          <w:gallery w:val="placeholder"/>
        </w:category>
        <w:types>
          <w:type w:val="bbPlcHdr"/>
        </w:types>
        <w:behaviors>
          <w:behavior w:val="content"/>
        </w:behaviors>
        <w:guid w:val="{5CF159C4-F86C-44C5-A47E-8810C50F019F}"/>
      </w:docPartPr>
      <w:docPartBody>
        <w:p w:rsidR="00D36F23" w:rsidRDefault="00BD0635" w:rsidP="00BD0635">
          <w:pPr>
            <w:pStyle w:val="610F9E13F6634E97AE15E08A1B628841"/>
          </w:pPr>
          <w:r>
            <w:rPr>
              <w:rFonts w:ascii="Arial" w:hAnsi="Arial" w:cs="Arial"/>
              <w:color w:val="000000"/>
              <w:sz w:val="20"/>
              <w:szCs w:val="20"/>
            </w:rPr>
            <w:t xml:space="preserve"> </w:t>
          </w:r>
        </w:p>
      </w:docPartBody>
    </w:docPart>
    <w:docPart>
      <w:docPartPr>
        <w:name w:val="6B9829FAE68B46A4A1A52682437E4E5A"/>
        <w:category>
          <w:name w:val="General"/>
          <w:gallery w:val="placeholder"/>
        </w:category>
        <w:types>
          <w:type w:val="bbPlcHdr"/>
        </w:types>
        <w:behaviors>
          <w:behavior w:val="content"/>
        </w:behaviors>
        <w:guid w:val="{DBA84CB1-FC1E-41B2-986F-648A8A2F4B7F}"/>
      </w:docPartPr>
      <w:docPartBody>
        <w:p w:rsidR="00D36F23" w:rsidRDefault="00BD0635" w:rsidP="00BD0635">
          <w:pPr>
            <w:pStyle w:val="6B9829FAE68B46A4A1A52682437E4E5A"/>
          </w:pPr>
          <w:r>
            <w:rPr>
              <w:rFonts w:ascii="Arial" w:hAnsi="Arial" w:cs="Arial"/>
              <w:color w:val="000000"/>
              <w:sz w:val="20"/>
              <w:szCs w:val="20"/>
            </w:rPr>
            <w:t xml:space="preserve"> </w:t>
          </w:r>
        </w:p>
      </w:docPartBody>
    </w:docPart>
    <w:docPart>
      <w:docPartPr>
        <w:name w:val="FD2ACEB5DBAF4674999AABE01EBBEB6A"/>
        <w:category>
          <w:name w:val="General"/>
          <w:gallery w:val="placeholder"/>
        </w:category>
        <w:types>
          <w:type w:val="bbPlcHdr"/>
        </w:types>
        <w:behaviors>
          <w:behavior w:val="content"/>
        </w:behaviors>
        <w:guid w:val="{2F4D1B50-3DBE-4C31-A280-4BFC98CC0F18}"/>
      </w:docPartPr>
      <w:docPartBody>
        <w:p w:rsidR="00D36F23" w:rsidRDefault="00BD0635" w:rsidP="00BD0635">
          <w:pPr>
            <w:pStyle w:val="FD2ACEB5DBAF4674999AABE01EBBEB6A"/>
          </w:pPr>
          <w:r>
            <w:rPr>
              <w:rFonts w:ascii="Arial" w:hAnsi="Arial" w:cs="Arial"/>
              <w:color w:val="000000"/>
              <w:sz w:val="20"/>
              <w:szCs w:val="20"/>
            </w:rPr>
            <w:t xml:space="preserve"> </w:t>
          </w:r>
        </w:p>
      </w:docPartBody>
    </w:docPart>
    <w:docPart>
      <w:docPartPr>
        <w:name w:val="AA8016E6781B41BA9D9BDAB9D6C8355E"/>
        <w:category>
          <w:name w:val="General"/>
          <w:gallery w:val="placeholder"/>
        </w:category>
        <w:types>
          <w:type w:val="bbPlcHdr"/>
        </w:types>
        <w:behaviors>
          <w:behavior w:val="content"/>
        </w:behaviors>
        <w:guid w:val="{FB2846AE-A292-4E86-9AA9-9FF1C125CB7D}"/>
      </w:docPartPr>
      <w:docPartBody>
        <w:p w:rsidR="00D36F23" w:rsidRDefault="00BD0635" w:rsidP="00BD0635">
          <w:pPr>
            <w:pStyle w:val="AA8016E6781B41BA9D9BDAB9D6C8355E"/>
          </w:pPr>
          <w:r>
            <w:rPr>
              <w:rFonts w:ascii="Arial" w:hAnsi="Arial" w:cs="Arial"/>
              <w:color w:val="000000"/>
              <w:sz w:val="20"/>
              <w:szCs w:val="20"/>
            </w:rPr>
            <w:t xml:space="preserve"> </w:t>
          </w:r>
        </w:p>
      </w:docPartBody>
    </w:docPart>
    <w:docPart>
      <w:docPartPr>
        <w:name w:val="7CD59DC534514250A4C684AB55D1BB7A"/>
        <w:category>
          <w:name w:val="General"/>
          <w:gallery w:val="placeholder"/>
        </w:category>
        <w:types>
          <w:type w:val="bbPlcHdr"/>
        </w:types>
        <w:behaviors>
          <w:behavior w:val="content"/>
        </w:behaviors>
        <w:guid w:val="{35B2CEA2-CF9A-4236-9ACA-7596161022D7}"/>
      </w:docPartPr>
      <w:docPartBody>
        <w:p w:rsidR="00D36F23" w:rsidRDefault="00BD0635" w:rsidP="00BD0635">
          <w:pPr>
            <w:pStyle w:val="7CD59DC534514250A4C684AB55D1BB7A"/>
          </w:pPr>
          <w:r>
            <w:rPr>
              <w:rFonts w:ascii="Arial" w:hAnsi="Arial" w:cs="Arial"/>
              <w:color w:val="000000"/>
              <w:sz w:val="20"/>
              <w:szCs w:val="20"/>
            </w:rPr>
            <w:t xml:space="preserve"> </w:t>
          </w:r>
        </w:p>
      </w:docPartBody>
    </w:docPart>
    <w:docPart>
      <w:docPartPr>
        <w:name w:val="A290EAA5EEB549A898A6B2530FF30E72"/>
        <w:category>
          <w:name w:val="General"/>
          <w:gallery w:val="placeholder"/>
        </w:category>
        <w:types>
          <w:type w:val="bbPlcHdr"/>
        </w:types>
        <w:behaviors>
          <w:behavior w:val="content"/>
        </w:behaviors>
        <w:guid w:val="{A03021D3-C26F-4375-B4F2-0B7F55C31DFE}"/>
      </w:docPartPr>
      <w:docPartBody>
        <w:p w:rsidR="00D36F23" w:rsidRDefault="00BD0635" w:rsidP="00BD0635">
          <w:pPr>
            <w:pStyle w:val="A290EAA5EEB549A898A6B2530FF30E72"/>
          </w:pPr>
          <w:r>
            <w:rPr>
              <w:rFonts w:ascii="Arial" w:hAnsi="Arial" w:cs="Arial"/>
              <w:color w:val="000000"/>
              <w:sz w:val="20"/>
              <w:szCs w:val="20"/>
            </w:rPr>
            <w:t xml:space="preserve"> </w:t>
          </w:r>
        </w:p>
      </w:docPartBody>
    </w:docPart>
    <w:docPart>
      <w:docPartPr>
        <w:name w:val="03DBC7EC37EA4C0E9E1E9F006B31CE0F"/>
        <w:category>
          <w:name w:val="General"/>
          <w:gallery w:val="placeholder"/>
        </w:category>
        <w:types>
          <w:type w:val="bbPlcHdr"/>
        </w:types>
        <w:behaviors>
          <w:behavior w:val="content"/>
        </w:behaviors>
        <w:guid w:val="{E19A6FB9-9209-4D65-A8E5-5750FC0ECD7B}"/>
      </w:docPartPr>
      <w:docPartBody>
        <w:p w:rsidR="00D36F23" w:rsidRDefault="00BD0635" w:rsidP="00BD0635">
          <w:pPr>
            <w:pStyle w:val="03DBC7EC37EA4C0E9E1E9F006B31CE0F"/>
          </w:pPr>
          <w:r>
            <w:rPr>
              <w:rFonts w:ascii="Arial" w:hAnsi="Arial" w:cs="Arial"/>
              <w:color w:val="000000"/>
              <w:sz w:val="20"/>
              <w:szCs w:val="20"/>
            </w:rPr>
            <w:t xml:space="preserve"> </w:t>
          </w:r>
        </w:p>
      </w:docPartBody>
    </w:docPart>
    <w:docPart>
      <w:docPartPr>
        <w:name w:val="6524746874DC4C49B9F5EF79834E1BD1"/>
        <w:category>
          <w:name w:val="General"/>
          <w:gallery w:val="placeholder"/>
        </w:category>
        <w:types>
          <w:type w:val="bbPlcHdr"/>
        </w:types>
        <w:behaviors>
          <w:behavior w:val="content"/>
        </w:behaviors>
        <w:guid w:val="{F16B6C36-A804-451E-B25B-2F4BB8108471}"/>
      </w:docPartPr>
      <w:docPartBody>
        <w:p w:rsidR="00D36F23" w:rsidRDefault="00BD0635" w:rsidP="00BD0635">
          <w:pPr>
            <w:pStyle w:val="6524746874DC4C49B9F5EF79834E1BD1"/>
          </w:pPr>
          <w:r>
            <w:rPr>
              <w:rFonts w:ascii="Arial" w:hAnsi="Arial" w:cs="Arial"/>
              <w:color w:val="000000"/>
              <w:sz w:val="20"/>
              <w:szCs w:val="20"/>
            </w:rPr>
            <w:t xml:space="preserve"> </w:t>
          </w:r>
        </w:p>
      </w:docPartBody>
    </w:docPart>
    <w:docPart>
      <w:docPartPr>
        <w:name w:val="C332E4691647435F95D3E3280F8C69BE"/>
        <w:category>
          <w:name w:val="General"/>
          <w:gallery w:val="placeholder"/>
        </w:category>
        <w:types>
          <w:type w:val="bbPlcHdr"/>
        </w:types>
        <w:behaviors>
          <w:behavior w:val="content"/>
        </w:behaviors>
        <w:guid w:val="{7C63A3D1-656B-4F75-99CA-DF8E82FABE26}"/>
      </w:docPartPr>
      <w:docPartBody>
        <w:p w:rsidR="00D36F23" w:rsidRDefault="00BD0635" w:rsidP="00BD0635">
          <w:pPr>
            <w:pStyle w:val="C332E4691647435F95D3E3280F8C69BE"/>
          </w:pPr>
          <w:r>
            <w:rPr>
              <w:rFonts w:ascii="Arial" w:hAnsi="Arial" w:cs="Arial"/>
              <w:sz w:val="20"/>
              <w:szCs w:val="20"/>
            </w:rPr>
            <w:t xml:space="preserve">(ostalo upisati) </w:t>
          </w:r>
        </w:p>
      </w:docPartBody>
    </w:docPart>
    <w:docPart>
      <w:docPartPr>
        <w:name w:val="D4F62570EF564114B0DBFBB2B16F7010"/>
        <w:category>
          <w:name w:val="General"/>
          <w:gallery w:val="placeholder"/>
        </w:category>
        <w:types>
          <w:type w:val="bbPlcHdr"/>
        </w:types>
        <w:behaviors>
          <w:behavior w:val="content"/>
        </w:behaviors>
        <w:guid w:val="{A5D1F4C2-85CE-4F47-90E7-882F0C8C0A24}"/>
      </w:docPartPr>
      <w:docPartBody>
        <w:p w:rsidR="00D36F23" w:rsidRDefault="00BD0635" w:rsidP="00BD0635">
          <w:pPr>
            <w:pStyle w:val="D4F62570EF564114B0DBFBB2B16F7010"/>
          </w:pPr>
          <w:r>
            <w:rPr>
              <w:rFonts w:ascii="Arial" w:hAnsi="Arial" w:cs="Arial"/>
              <w:color w:val="000000"/>
              <w:sz w:val="20"/>
              <w:szCs w:val="20"/>
            </w:rPr>
            <w:t xml:space="preserve"> </w:t>
          </w:r>
        </w:p>
      </w:docPartBody>
    </w:docPart>
    <w:docPart>
      <w:docPartPr>
        <w:name w:val="46B7816D7943423298418F6000B34507"/>
        <w:category>
          <w:name w:val="General"/>
          <w:gallery w:val="placeholder"/>
        </w:category>
        <w:types>
          <w:type w:val="bbPlcHdr"/>
        </w:types>
        <w:behaviors>
          <w:behavior w:val="content"/>
        </w:behaviors>
        <w:guid w:val="{F24669B9-0DA9-4778-8906-7B5019902F4B}"/>
      </w:docPartPr>
      <w:docPartBody>
        <w:p w:rsidR="00D36F23" w:rsidRDefault="00BD0635" w:rsidP="00BD0635">
          <w:pPr>
            <w:pStyle w:val="46B7816D7943423298418F6000B34507"/>
          </w:pPr>
          <w:r>
            <w:rPr>
              <w:rFonts w:ascii="Arial" w:hAnsi="Arial" w:cs="Arial"/>
              <w:color w:val="000000"/>
              <w:sz w:val="20"/>
              <w:szCs w:val="20"/>
            </w:rPr>
            <w:t xml:space="preserve"> </w:t>
          </w:r>
        </w:p>
      </w:docPartBody>
    </w:docPart>
    <w:docPart>
      <w:docPartPr>
        <w:name w:val="8BA2E5A4DBE54CB4AE9FDDB58BEDE235"/>
        <w:category>
          <w:name w:val="General"/>
          <w:gallery w:val="placeholder"/>
        </w:category>
        <w:types>
          <w:type w:val="bbPlcHdr"/>
        </w:types>
        <w:behaviors>
          <w:behavior w:val="content"/>
        </w:behaviors>
        <w:guid w:val="{D5C01339-D58C-4D02-9963-3F9C683DC2F1}"/>
      </w:docPartPr>
      <w:docPartBody>
        <w:p w:rsidR="00D36F23" w:rsidRDefault="00BD0635" w:rsidP="00BD0635">
          <w:pPr>
            <w:pStyle w:val="8BA2E5A4DBE54CB4AE9FDDB58BEDE235"/>
          </w:pPr>
          <w:r>
            <w:rPr>
              <w:rFonts w:ascii="Arial" w:hAnsi="Arial" w:cs="Arial"/>
              <w:color w:val="000000"/>
              <w:sz w:val="20"/>
              <w:szCs w:val="20"/>
            </w:rPr>
            <w:t xml:space="preserve"> </w:t>
          </w:r>
        </w:p>
      </w:docPartBody>
    </w:docPart>
    <w:docPart>
      <w:docPartPr>
        <w:name w:val="3E614FAA288545758978187C9A1B552D"/>
        <w:category>
          <w:name w:val="General"/>
          <w:gallery w:val="placeholder"/>
        </w:category>
        <w:types>
          <w:type w:val="bbPlcHdr"/>
        </w:types>
        <w:behaviors>
          <w:behavior w:val="content"/>
        </w:behaviors>
        <w:guid w:val="{D63B5E70-33D3-47DE-852D-9BF4854D309B}"/>
      </w:docPartPr>
      <w:docPartBody>
        <w:p w:rsidR="00D36F23" w:rsidRDefault="00BD0635" w:rsidP="00BD0635">
          <w:pPr>
            <w:pStyle w:val="3E614FAA288545758978187C9A1B552D"/>
          </w:pPr>
          <w:r>
            <w:rPr>
              <w:rFonts w:ascii="Arial" w:hAnsi="Arial" w:cs="Arial"/>
              <w:color w:val="000000"/>
              <w:sz w:val="20"/>
              <w:szCs w:val="20"/>
            </w:rPr>
            <w:t xml:space="preserve"> </w:t>
          </w:r>
        </w:p>
      </w:docPartBody>
    </w:docPart>
    <w:docPart>
      <w:docPartPr>
        <w:name w:val="D08EAE49F8A54974824F668A57E5EEAF"/>
        <w:category>
          <w:name w:val="General"/>
          <w:gallery w:val="placeholder"/>
        </w:category>
        <w:types>
          <w:type w:val="bbPlcHdr"/>
        </w:types>
        <w:behaviors>
          <w:behavior w:val="content"/>
        </w:behaviors>
        <w:guid w:val="{8A42222D-063E-470E-8E18-61B22D74CC4A}"/>
      </w:docPartPr>
      <w:docPartBody>
        <w:p w:rsidR="00D36F23" w:rsidRDefault="00BD0635" w:rsidP="00BD0635">
          <w:pPr>
            <w:pStyle w:val="D08EAE49F8A54974824F668A57E5EEAF"/>
          </w:pPr>
          <w:r>
            <w:rPr>
              <w:rFonts w:ascii="Arial" w:hAnsi="Arial" w:cs="Arial"/>
              <w:color w:val="000000"/>
              <w:sz w:val="20"/>
              <w:szCs w:val="20"/>
            </w:rPr>
            <w:t xml:space="preserve"> </w:t>
          </w:r>
        </w:p>
      </w:docPartBody>
    </w:docPart>
    <w:docPart>
      <w:docPartPr>
        <w:name w:val="007F21D5680C4BB09B42FEE5B753AC86"/>
        <w:category>
          <w:name w:val="General"/>
          <w:gallery w:val="placeholder"/>
        </w:category>
        <w:types>
          <w:type w:val="bbPlcHdr"/>
        </w:types>
        <w:behaviors>
          <w:behavior w:val="content"/>
        </w:behaviors>
        <w:guid w:val="{661EDFF0-C151-4DF3-9E92-132D1CFF49CF}"/>
      </w:docPartPr>
      <w:docPartBody>
        <w:p w:rsidR="00D36F23" w:rsidRDefault="00BD0635" w:rsidP="00BD0635">
          <w:pPr>
            <w:pStyle w:val="007F21D5680C4BB09B42FEE5B753AC86"/>
          </w:pPr>
          <w:r>
            <w:rPr>
              <w:rFonts w:ascii="Arial" w:hAnsi="Arial" w:cs="Arial"/>
              <w:color w:val="000000"/>
              <w:sz w:val="20"/>
              <w:szCs w:val="20"/>
            </w:rPr>
            <w:t xml:space="preserve"> </w:t>
          </w:r>
        </w:p>
      </w:docPartBody>
    </w:docPart>
    <w:docPart>
      <w:docPartPr>
        <w:name w:val="4E6D7EDDDDBC41EEA1F46D92C6756496"/>
        <w:category>
          <w:name w:val="General"/>
          <w:gallery w:val="placeholder"/>
        </w:category>
        <w:types>
          <w:type w:val="bbPlcHdr"/>
        </w:types>
        <w:behaviors>
          <w:behavior w:val="content"/>
        </w:behaviors>
        <w:guid w:val="{19608B3D-183C-4CB3-9D99-EB4D9E9FBDE5}"/>
      </w:docPartPr>
      <w:docPartBody>
        <w:p w:rsidR="00D36F23" w:rsidRDefault="00BD0635" w:rsidP="00BD0635">
          <w:pPr>
            <w:pStyle w:val="4E6D7EDDDDBC41EEA1F46D92C6756496"/>
          </w:pPr>
          <w:r>
            <w:rPr>
              <w:rFonts w:ascii="Arial" w:hAnsi="Arial" w:cs="Arial"/>
              <w:sz w:val="20"/>
              <w:szCs w:val="20"/>
            </w:rPr>
            <w:t xml:space="preserve">(ostalo upisati) </w:t>
          </w:r>
        </w:p>
      </w:docPartBody>
    </w:docPart>
    <w:docPart>
      <w:docPartPr>
        <w:name w:val="BC143DA2C7E24AFBB2C6140CDF358575"/>
        <w:category>
          <w:name w:val="General"/>
          <w:gallery w:val="placeholder"/>
        </w:category>
        <w:types>
          <w:type w:val="bbPlcHdr"/>
        </w:types>
        <w:behaviors>
          <w:behavior w:val="content"/>
        </w:behaviors>
        <w:guid w:val="{53CC7C4C-35C7-4280-88FC-DD6DD3C24716}"/>
      </w:docPartPr>
      <w:docPartBody>
        <w:p w:rsidR="00D36F23" w:rsidRDefault="00BD0635" w:rsidP="00BD0635">
          <w:pPr>
            <w:pStyle w:val="BC143DA2C7E24AFBB2C6140CDF358575"/>
          </w:pPr>
          <w:r>
            <w:rPr>
              <w:rFonts w:ascii="Arial" w:hAnsi="Arial" w:cs="Arial"/>
              <w:color w:val="000000"/>
              <w:sz w:val="20"/>
              <w:szCs w:val="20"/>
            </w:rPr>
            <w:t xml:space="preserve"> </w:t>
          </w:r>
        </w:p>
      </w:docPartBody>
    </w:docPart>
    <w:docPart>
      <w:docPartPr>
        <w:name w:val="A6A9453C4843452087D358B0BFDFBBE3"/>
        <w:category>
          <w:name w:val="General"/>
          <w:gallery w:val="placeholder"/>
        </w:category>
        <w:types>
          <w:type w:val="bbPlcHdr"/>
        </w:types>
        <w:behaviors>
          <w:behavior w:val="content"/>
        </w:behaviors>
        <w:guid w:val="{767A0994-73F9-47B7-8A01-298D5EBB6B08}"/>
      </w:docPartPr>
      <w:docPartBody>
        <w:p w:rsidR="00D36F23" w:rsidRDefault="00BD0635" w:rsidP="00BD0635">
          <w:pPr>
            <w:pStyle w:val="A6A9453C4843452087D358B0BFDFBBE3"/>
          </w:pPr>
          <w:r>
            <w:rPr>
              <w:rFonts w:ascii="Arial" w:hAnsi="Arial" w:cs="Arial"/>
              <w:color w:val="000000"/>
              <w:sz w:val="20"/>
              <w:szCs w:val="20"/>
            </w:rPr>
            <w:t xml:space="preserve"> </w:t>
          </w:r>
        </w:p>
      </w:docPartBody>
    </w:docPart>
    <w:docPart>
      <w:docPartPr>
        <w:name w:val="8638F2665CF148F8832DDB249D62BDEF"/>
        <w:category>
          <w:name w:val="General"/>
          <w:gallery w:val="placeholder"/>
        </w:category>
        <w:types>
          <w:type w:val="bbPlcHdr"/>
        </w:types>
        <w:behaviors>
          <w:behavior w:val="content"/>
        </w:behaviors>
        <w:guid w:val="{5CAFA1BC-22F2-449D-890A-5352FD76D273}"/>
      </w:docPartPr>
      <w:docPartBody>
        <w:p w:rsidR="00D36F23" w:rsidRDefault="00BD0635" w:rsidP="00BD0635">
          <w:pPr>
            <w:pStyle w:val="8638F2665CF148F8832DDB249D62BDEF"/>
          </w:pPr>
          <w:r>
            <w:rPr>
              <w:rFonts w:ascii="Arial" w:hAnsi="Arial" w:cs="Arial"/>
              <w:color w:val="000000"/>
              <w:sz w:val="20"/>
              <w:szCs w:val="20"/>
            </w:rPr>
            <w:t xml:space="preserve"> </w:t>
          </w:r>
        </w:p>
      </w:docPartBody>
    </w:docPart>
    <w:docPart>
      <w:docPartPr>
        <w:name w:val="5AF4572C76B846FD87D3C8B9732EE125"/>
        <w:category>
          <w:name w:val="General"/>
          <w:gallery w:val="placeholder"/>
        </w:category>
        <w:types>
          <w:type w:val="bbPlcHdr"/>
        </w:types>
        <w:behaviors>
          <w:behavior w:val="content"/>
        </w:behaviors>
        <w:guid w:val="{F4F539DF-025B-4C55-A02B-A59904E1BBDF}"/>
      </w:docPartPr>
      <w:docPartBody>
        <w:p w:rsidR="00D36F23" w:rsidRDefault="00BD0635" w:rsidP="00BD0635">
          <w:pPr>
            <w:pStyle w:val="5AF4572C76B846FD87D3C8B9732EE125"/>
          </w:pPr>
          <w:r>
            <w:rPr>
              <w:rFonts w:ascii="Arial" w:hAnsi="Arial" w:cs="Arial"/>
              <w:color w:val="000000"/>
              <w:sz w:val="20"/>
              <w:szCs w:val="20"/>
            </w:rPr>
            <w:t xml:space="preserve"> </w:t>
          </w:r>
        </w:p>
      </w:docPartBody>
    </w:docPart>
    <w:docPart>
      <w:docPartPr>
        <w:name w:val="F74BFAEF9C9A458BA91D7718F1B0D26A"/>
        <w:category>
          <w:name w:val="General"/>
          <w:gallery w:val="placeholder"/>
        </w:category>
        <w:types>
          <w:type w:val="bbPlcHdr"/>
        </w:types>
        <w:behaviors>
          <w:behavior w:val="content"/>
        </w:behaviors>
        <w:guid w:val="{881BE387-6BDA-4BD9-8CD7-B8E8F92A1DBC}"/>
      </w:docPartPr>
      <w:docPartBody>
        <w:p w:rsidR="00D36F23" w:rsidRDefault="00BD0635" w:rsidP="00BD0635">
          <w:pPr>
            <w:pStyle w:val="F74BFAEF9C9A458BA91D7718F1B0D26A"/>
          </w:pPr>
          <w:r>
            <w:rPr>
              <w:rFonts w:ascii="Arial" w:hAnsi="Arial" w:cs="Arial"/>
              <w:color w:val="000000"/>
              <w:sz w:val="20"/>
              <w:szCs w:val="20"/>
            </w:rPr>
            <w:t xml:space="preserve"> </w:t>
          </w:r>
        </w:p>
      </w:docPartBody>
    </w:docPart>
    <w:docPart>
      <w:docPartPr>
        <w:name w:val="B35CCB7924BB47638C1217FC1EDC981C"/>
        <w:category>
          <w:name w:val="General"/>
          <w:gallery w:val="placeholder"/>
        </w:category>
        <w:types>
          <w:type w:val="bbPlcHdr"/>
        </w:types>
        <w:behaviors>
          <w:behavior w:val="content"/>
        </w:behaviors>
        <w:guid w:val="{E1DD87F7-DC75-470F-8B03-AC62A3F3367E}"/>
      </w:docPartPr>
      <w:docPartBody>
        <w:p w:rsidR="00D36F23" w:rsidRDefault="00BD0635" w:rsidP="00BD0635">
          <w:pPr>
            <w:pStyle w:val="B35CCB7924BB47638C1217FC1EDC981C"/>
          </w:pPr>
          <w:r>
            <w:rPr>
              <w:rFonts w:ascii="Arial" w:hAnsi="Arial" w:cs="Arial"/>
              <w:color w:val="000000"/>
              <w:sz w:val="20"/>
              <w:szCs w:val="20"/>
            </w:rPr>
            <w:t xml:space="preserve"> </w:t>
          </w:r>
        </w:p>
      </w:docPartBody>
    </w:docPart>
    <w:docPart>
      <w:docPartPr>
        <w:name w:val="5AE1212F53E342F8A7DBE646A9F7B8C0"/>
        <w:category>
          <w:name w:val="General"/>
          <w:gallery w:val="placeholder"/>
        </w:category>
        <w:types>
          <w:type w:val="bbPlcHdr"/>
        </w:types>
        <w:behaviors>
          <w:behavior w:val="content"/>
        </w:behaviors>
        <w:guid w:val="{FA7D1D96-A045-44DB-A0DC-8A68D798CD7D}"/>
      </w:docPartPr>
      <w:docPartBody>
        <w:p w:rsidR="00D36F23" w:rsidRDefault="00BD0635" w:rsidP="00BD0635">
          <w:pPr>
            <w:pStyle w:val="5AE1212F53E342F8A7DBE646A9F7B8C0"/>
          </w:pPr>
          <w:r>
            <w:rPr>
              <w:rFonts w:ascii="Arial" w:hAnsi="Arial" w:cs="Arial"/>
              <w:sz w:val="20"/>
              <w:szCs w:val="20"/>
            </w:rPr>
            <w:t xml:space="preserve">(ostalo upisati) </w:t>
          </w:r>
        </w:p>
      </w:docPartBody>
    </w:docPart>
    <w:docPart>
      <w:docPartPr>
        <w:name w:val="60556DD3BF174A7B88ECF2EF24CA8155"/>
        <w:category>
          <w:name w:val="General"/>
          <w:gallery w:val="placeholder"/>
        </w:category>
        <w:types>
          <w:type w:val="bbPlcHdr"/>
        </w:types>
        <w:behaviors>
          <w:behavior w:val="content"/>
        </w:behaviors>
        <w:guid w:val="{6D5D1F1B-91A5-46D8-9BAB-473DDB46B357}"/>
      </w:docPartPr>
      <w:docPartBody>
        <w:p w:rsidR="00D36F23" w:rsidRDefault="00BD0635" w:rsidP="00BD0635">
          <w:pPr>
            <w:pStyle w:val="60556DD3BF174A7B88ECF2EF24CA8155"/>
          </w:pPr>
          <w:r>
            <w:rPr>
              <w:rFonts w:ascii="Arial" w:hAnsi="Arial" w:cs="Arial"/>
              <w:color w:val="000000"/>
              <w:sz w:val="20"/>
              <w:szCs w:val="20"/>
            </w:rPr>
            <w:t xml:space="preserve"> </w:t>
          </w:r>
        </w:p>
      </w:docPartBody>
    </w:docPart>
    <w:docPart>
      <w:docPartPr>
        <w:name w:val="5F4BA83FE33C49378052A0FCDA5C4D46"/>
        <w:category>
          <w:name w:val="General"/>
          <w:gallery w:val="placeholder"/>
        </w:category>
        <w:types>
          <w:type w:val="bbPlcHdr"/>
        </w:types>
        <w:behaviors>
          <w:behavior w:val="content"/>
        </w:behaviors>
        <w:guid w:val="{6E451AB5-9758-4C34-BF1A-E19C619E5F29}"/>
      </w:docPartPr>
      <w:docPartBody>
        <w:p w:rsidR="00D36F23" w:rsidRDefault="00BD0635" w:rsidP="00BD0635">
          <w:pPr>
            <w:pStyle w:val="5F4BA83FE33C49378052A0FCDA5C4D46"/>
          </w:pPr>
          <w:r>
            <w:rPr>
              <w:rFonts w:ascii="Arial" w:hAnsi="Arial" w:cs="Arial"/>
              <w:color w:val="000000"/>
              <w:sz w:val="20"/>
              <w:szCs w:val="20"/>
            </w:rPr>
            <w:t xml:space="preserve"> </w:t>
          </w:r>
        </w:p>
      </w:docPartBody>
    </w:docPart>
    <w:docPart>
      <w:docPartPr>
        <w:name w:val="6CA57F25C5184C06B0B3F4C356BDFFBC"/>
        <w:category>
          <w:name w:val="General"/>
          <w:gallery w:val="placeholder"/>
        </w:category>
        <w:types>
          <w:type w:val="bbPlcHdr"/>
        </w:types>
        <w:behaviors>
          <w:behavior w:val="content"/>
        </w:behaviors>
        <w:guid w:val="{A05DECF8-F054-4994-A022-8CC43746F5A5}"/>
      </w:docPartPr>
      <w:docPartBody>
        <w:p w:rsidR="00D36F23" w:rsidRDefault="00BD0635" w:rsidP="00BD0635">
          <w:pPr>
            <w:pStyle w:val="6CA57F25C5184C06B0B3F4C356BDFFBC"/>
          </w:pPr>
          <w:r>
            <w:rPr>
              <w:rFonts w:ascii="Arial" w:hAnsi="Arial" w:cs="Arial"/>
              <w:color w:val="000000"/>
              <w:sz w:val="20"/>
              <w:szCs w:val="20"/>
            </w:rPr>
            <w:t xml:space="preserve"> </w:t>
          </w:r>
        </w:p>
      </w:docPartBody>
    </w:docPart>
    <w:docPart>
      <w:docPartPr>
        <w:name w:val="7F283DA532D84A6C89C3FD94EDA8F063"/>
        <w:category>
          <w:name w:val="General"/>
          <w:gallery w:val="placeholder"/>
        </w:category>
        <w:types>
          <w:type w:val="bbPlcHdr"/>
        </w:types>
        <w:behaviors>
          <w:behavior w:val="content"/>
        </w:behaviors>
        <w:guid w:val="{73E73A6B-7291-4F60-B83C-D85FF0A61026}"/>
      </w:docPartPr>
      <w:docPartBody>
        <w:p w:rsidR="00D36F23" w:rsidRDefault="00BD0635" w:rsidP="00BD0635">
          <w:pPr>
            <w:pStyle w:val="7F283DA532D84A6C89C3FD94EDA8F063"/>
          </w:pPr>
          <w:r>
            <w:rPr>
              <w:rFonts w:ascii="Arial" w:hAnsi="Arial" w:cs="Arial"/>
              <w:color w:val="000000"/>
              <w:sz w:val="20"/>
              <w:szCs w:val="20"/>
            </w:rPr>
            <w:t xml:space="preserve">  </w:t>
          </w:r>
        </w:p>
      </w:docPartBody>
    </w:docPart>
    <w:docPart>
      <w:docPartPr>
        <w:name w:val="8AEBC01571494F128676274255C9915F"/>
        <w:category>
          <w:name w:val="General"/>
          <w:gallery w:val="placeholder"/>
        </w:category>
        <w:types>
          <w:type w:val="bbPlcHdr"/>
        </w:types>
        <w:behaviors>
          <w:behavior w:val="content"/>
        </w:behaviors>
        <w:guid w:val="{9166A599-C64D-4C62-8BAD-62D0C3C300DB}"/>
      </w:docPartPr>
      <w:docPartBody>
        <w:p w:rsidR="00D36F23" w:rsidRDefault="00BD0635" w:rsidP="00BD0635">
          <w:pPr>
            <w:pStyle w:val="8AEBC01571494F128676274255C9915F"/>
          </w:pPr>
          <w:r>
            <w:rPr>
              <w:rFonts w:ascii="Arial" w:hAnsi="Arial" w:cs="Arial"/>
              <w:color w:val="000000"/>
              <w:sz w:val="20"/>
              <w:szCs w:val="20"/>
            </w:rPr>
            <w:t xml:space="preserve"> </w:t>
          </w:r>
        </w:p>
      </w:docPartBody>
    </w:docPart>
    <w:docPart>
      <w:docPartPr>
        <w:name w:val="ABBE86C359F4449CBE6BA7ACAB078BC9"/>
        <w:category>
          <w:name w:val="General"/>
          <w:gallery w:val="placeholder"/>
        </w:category>
        <w:types>
          <w:type w:val="bbPlcHdr"/>
        </w:types>
        <w:behaviors>
          <w:behavior w:val="content"/>
        </w:behaviors>
        <w:guid w:val="{775D00D5-E2F1-40C6-988A-86E804C7B237}"/>
      </w:docPartPr>
      <w:docPartBody>
        <w:p w:rsidR="00D36F23" w:rsidRDefault="00BD0635" w:rsidP="00BD0635">
          <w:pPr>
            <w:pStyle w:val="ABBE86C359F4449CBE6BA7ACAB078BC9"/>
          </w:pPr>
          <w:r>
            <w:rPr>
              <w:rFonts w:ascii="Arial" w:hAnsi="Arial" w:cs="Arial"/>
              <w:color w:val="000000"/>
              <w:sz w:val="20"/>
              <w:szCs w:val="20"/>
            </w:rPr>
            <w:t xml:space="preserve"> </w:t>
          </w:r>
        </w:p>
      </w:docPartBody>
    </w:docPart>
    <w:docPart>
      <w:docPartPr>
        <w:name w:val="0A2FCE0B74EF4229AE8983D8617121FF"/>
        <w:category>
          <w:name w:val="General"/>
          <w:gallery w:val="placeholder"/>
        </w:category>
        <w:types>
          <w:type w:val="bbPlcHdr"/>
        </w:types>
        <w:behaviors>
          <w:behavior w:val="content"/>
        </w:behaviors>
        <w:guid w:val="{638A88CD-E491-4188-9512-6F6685A19465}"/>
      </w:docPartPr>
      <w:docPartBody>
        <w:p w:rsidR="00D36F23" w:rsidRDefault="00BD0635" w:rsidP="00BD0635">
          <w:pPr>
            <w:pStyle w:val="0A2FCE0B74EF4229AE8983D8617121FF"/>
          </w:pPr>
          <w:r>
            <w:rPr>
              <w:rStyle w:val="PlaceholderText"/>
            </w:rPr>
            <w:t>ECTS</w:t>
          </w:r>
        </w:p>
      </w:docPartBody>
    </w:docPart>
    <w:docPart>
      <w:docPartPr>
        <w:name w:val="33412359AF3443009D6EF2FFEE80F3E9"/>
        <w:category>
          <w:name w:val="General"/>
          <w:gallery w:val="placeholder"/>
        </w:category>
        <w:types>
          <w:type w:val="bbPlcHdr"/>
        </w:types>
        <w:behaviors>
          <w:behavior w:val="content"/>
        </w:behaviors>
        <w:guid w:val="{592FF4D2-7EF5-4E80-96E9-1704777F5D50}"/>
      </w:docPartPr>
      <w:docPartBody>
        <w:p w:rsidR="00D36F23" w:rsidRDefault="00BD0635" w:rsidP="00BD0635">
          <w:pPr>
            <w:pStyle w:val="33412359AF3443009D6EF2FFEE80F3E9"/>
          </w:pPr>
          <w:r>
            <w:rPr>
              <w:rStyle w:val="PlaceholderText"/>
            </w:rPr>
            <w:t>Metode i kriteriji vrednovanja</w:t>
          </w:r>
        </w:p>
      </w:docPartBody>
    </w:docPart>
    <w:docPart>
      <w:docPartPr>
        <w:name w:val="ABDC5E452A6448F98A66CDEDD012A537"/>
        <w:category>
          <w:name w:val="General"/>
          <w:gallery w:val="placeholder"/>
        </w:category>
        <w:types>
          <w:type w:val="bbPlcHdr"/>
        </w:types>
        <w:behaviors>
          <w:behavior w:val="content"/>
        </w:behaviors>
        <w:guid w:val="{C96E90CC-176E-4726-929A-A71851638430}"/>
      </w:docPartPr>
      <w:docPartBody>
        <w:p w:rsidR="00D36F23" w:rsidRDefault="00BD0635" w:rsidP="00BD0635">
          <w:pPr>
            <w:pStyle w:val="ABDC5E452A6448F98A66CDEDD012A537"/>
          </w:pPr>
          <w:r>
            <w:rPr>
              <w:rStyle w:val="PlaceholderText"/>
            </w:rPr>
            <w:t>Metode i kriteriji vrednovanja</w:t>
          </w:r>
        </w:p>
      </w:docPartBody>
    </w:docPart>
    <w:docPart>
      <w:docPartPr>
        <w:name w:val="91F54B8F79F343A48E02F6FCE3C8846C"/>
        <w:category>
          <w:name w:val="General"/>
          <w:gallery w:val="placeholder"/>
        </w:category>
        <w:types>
          <w:type w:val="bbPlcHdr"/>
        </w:types>
        <w:behaviors>
          <w:behavior w:val="content"/>
        </w:behaviors>
        <w:guid w:val="{AC376C8A-2722-4E5F-A8B8-D4B9EE4BB11D}"/>
      </w:docPartPr>
      <w:docPartBody>
        <w:p w:rsidR="00D36F23" w:rsidRDefault="00BD0635" w:rsidP="00BD0635">
          <w:pPr>
            <w:pStyle w:val="91F54B8F79F343A48E02F6FCE3C8846C"/>
          </w:pPr>
          <w:r>
            <w:rPr>
              <w:rStyle w:val="PlaceholderText"/>
            </w:rPr>
            <w:t>Metode i kriteriji vrednovanja</w:t>
          </w:r>
        </w:p>
      </w:docPartBody>
    </w:docPart>
    <w:docPart>
      <w:docPartPr>
        <w:name w:val="241D9795596F498993DEFA86A550C5F9"/>
        <w:category>
          <w:name w:val="General"/>
          <w:gallery w:val="placeholder"/>
        </w:category>
        <w:types>
          <w:type w:val="bbPlcHdr"/>
        </w:types>
        <w:behaviors>
          <w:behavior w:val="content"/>
        </w:behaviors>
        <w:guid w:val="{9A23B56D-88DA-4DB3-93D3-446C2CCC02B7}"/>
      </w:docPartPr>
      <w:docPartBody>
        <w:p w:rsidR="00D36F23" w:rsidRDefault="00BD0635" w:rsidP="00BD0635">
          <w:pPr>
            <w:pStyle w:val="241D9795596F498993DEFA86A550C5F9"/>
          </w:pPr>
          <w:r>
            <w:rPr>
              <w:rStyle w:val="PlaceholderText"/>
            </w:rPr>
            <w:t>Obveze studenata</w:t>
          </w:r>
        </w:p>
      </w:docPartBody>
    </w:docPart>
    <w:docPart>
      <w:docPartPr>
        <w:name w:val="5F5973D74F95458188B2BCE8E0E7D3F1"/>
        <w:category>
          <w:name w:val="General"/>
          <w:gallery w:val="placeholder"/>
        </w:category>
        <w:types>
          <w:type w:val="bbPlcHdr"/>
        </w:types>
        <w:behaviors>
          <w:behavior w:val="content"/>
        </w:behaviors>
        <w:guid w:val="{718EEEA9-C2E2-4E82-9113-7DA30CE30F3D}"/>
      </w:docPartPr>
      <w:docPartBody>
        <w:p w:rsidR="00D36F23" w:rsidRDefault="00BD0635" w:rsidP="00BD0635">
          <w:pPr>
            <w:pStyle w:val="5F5973D74F95458188B2BCE8E0E7D3F1"/>
          </w:pPr>
          <w:r>
            <w:rPr>
              <w:rStyle w:val="PlaceholderText"/>
            </w:rPr>
            <w:t>Obveze studenata</w:t>
          </w:r>
        </w:p>
      </w:docPartBody>
    </w:docPart>
    <w:docPart>
      <w:docPartPr>
        <w:name w:val="0F67A952FC5340E49DE3FFA91CBEFE60"/>
        <w:category>
          <w:name w:val="General"/>
          <w:gallery w:val="placeholder"/>
        </w:category>
        <w:types>
          <w:type w:val="bbPlcHdr"/>
        </w:types>
        <w:behaviors>
          <w:behavior w:val="content"/>
        </w:behaviors>
        <w:guid w:val="{A9D06EEE-D253-472B-97B9-90617A286D0C}"/>
      </w:docPartPr>
      <w:docPartBody>
        <w:p w:rsidR="00D36F23" w:rsidRDefault="00BD0635" w:rsidP="00BD0635">
          <w:pPr>
            <w:pStyle w:val="0F67A952FC5340E49DE3FFA91CBEFE60"/>
          </w:pPr>
          <w:r>
            <w:rPr>
              <w:rFonts w:ascii="Arial" w:hAnsi="Arial" w:cs="Arial"/>
              <w:color w:val="000000"/>
              <w:sz w:val="20"/>
              <w:szCs w:val="20"/>
            </w:rPr>
            <w:t xml:space="preserve"> </w:t>
          </w:r>
        </w:p>
      </w:docPartBody>
    </w:docPart>
    <w:docPart>
      <w:docPartPr>
        <w:name w:val="F30205250A174D46810DF7CB83691A96"/>
        <w:category>
          <w:name w:val="General"/>
          <w:gallery w:val="placeholder"/>
        </w:category>
        <w:types>
          <w:type w:val="bbPlcHdr"/>
        </w:types>
        <w:behaviors>
          <w:behavior w:val="content"/>
        </w:behaviors>
        <w:guid w:val="{5399A2BE-4FAE-4FCC-9D3A-29D46BD0593F}"/>
      </w:docPartPr>
      <w:docPartBody>
        <w:p w:rsidR="00D36F23" w:rsidRDefault="00BD0635" w:rsidP="00BD0635">
          <w:pPr>
            <w:pStyle w:val="F30205250A174D46810DF7CB83691A96"/>
          </w:pPr>
          <w:r>
            <w:rPr>
              <w:rFonts w:ascii="Arial" w:hAnsi="Arial" w:cs="Arial"/>
              <w:color w:val="000000"/>
              <w:sz w:val="20"/>
              <w:szCs w:val="20"/>
            </w:rPr>
            <w:t xml:space="preserve"> </w:t>
          </w:r>
        </w:p>
      </w:docPartBody>
    </w:docPart>
    <w:docPart>
      <w:docPartPr>
        <w:name w:val="C7FA49661FB648A780B4B0A6FF0753D4"/>
        <w:category>
          <w:name w:val="General"/>
          <w:gallery w:val="placeholder"/>
        </w:category>
        <w:types>
          <w:type w:val="bbPlcHdr"/>
        </w:types>
        <w:behaviors>
          <w:behavior w:val="content"/>
        </w:behaviors>
        <w:guid w:val="{2A8571E9-86FF-49E0-90FF-69F8F8EDFE39}"/>
      </w:docPartPr>
      <w:docPartBody>
        <w:p w:rsidR="00D36F23" w:rsidRDefault="00BD0635" w:rsidP="00BD0635">
          <w:pPr>
            <w:pStyle w:val="C7FA49661FB648A780B4B0A6FF0753D4"/>
          </w:pPr>
          <w:r>
            <w:rPr>
              <w:rFonts w:ascii="Arial" w:hAnsi="Arial" w:cs="Arial"/>
              <w:color w:val="000000"/>
              <w:sz w:val="20"/>
              <w:szCs w:val="20"/>
            </w:rPr>
            <w:t xml:space="preserve"> </w:t>
          </w:r>
        </w:p>
      </w:docPartBody>
    </w:docPart>
    <w:docPart>
      <w:docPartPr>
        <w:name w:val="DB9F139C01A74B118C93DEED692CDE94"/>
        <w:category>
          <w:name w:val="General"/>
          <w:gallery w:val="placeholder"/>
        </w:category>
        <w:types>
          <w:type w:val="bbPlcHdr"/>
        </w:types>
        <w:behaviors>
          <w:behavior w:val="content"/>
        </w:behaviors>
        <w:guid w:val="{7CE8CF82-4F4A-456E-97BA-F031CF7BEECE}"/>
      </w:docPartPr>
      <w:docPartBody>
        <w:p w:rsidR="00D36F23" w:rsidRDefault="00BD0635" w:rsidP="00BD0635">
          <w:pPr>
            <w:pStyle w:val="DB9F139C01A74B118C93DEED692CDE94"/>
          </w:pPr>
          <w:r>
            <w:rPr>
              <w:rFonts w:ascii="Arial" w:hAnsi="Arial" w:cs="Arial"/>
              <w:sz w:val="20"/>
              <w:szCs w:val="20"/>
            </w:rPr>
            <w:t xml:space="preserve"> </w:t>
          </w:r>
        </w:p>
      </w:docPartBody>
    </w:docPart>
    <w:docPart>
      <w:docPartPr>
        <w:name w:val="A2CBA4F9E23B484797E1DCEE8B5C0237"/>
        <w:category>
          <w:name w:val="General"/>
          <w:gallery w:val="placeholder"/>
        </w:category>
        <w:types>
          <w:type w:val="bbPlcHdr"/>
        </w:types>
        <w:behaviors>
          <w:behavior w:val="content"/>
        </w:behaviors>
        <w:guid w:val="{EA706E13-CDD4-48C4-9B56-0A254B245286}"/>
      </w:docPartPr>
      <w:docPartBody>
        <w:p w:rsidR="00D36F23" w:rsidRDefault="00BD0635" w:rsidP="00BD0635">
          <w:pPr>
            <w:pStyle w:val="A2CBA4F9E23B484797E1DCEE8B5C0237"/>
          </w:pPr>
          <w:r>
            <w:rPr>
              <w:rStyle w:val="PlaceholderText"/>
            </w:rPr>
            <w:t xml:space="preserve"> </w:t>
          </w:r>
        </w:p>
      </w:docPartBody>
    </w:docPart>
    <w:docPart>
      <w:docPartPr>
        <w:name w:val="739AFB105C5A47CB9DD09366D9572DE5"/>
        <w:category>
          <w:name w:val="General"/>
          <w:gallery w:val="placeholder"/>
        </w:category>
        <w:types>
          <w:type w:val="bbPlcHdr"/>
        </w:types>
        <w:behaviors>
          <w:behavior w:val="content"/>
        </w:behaviors>
        <w:guid w:val="{BB41E13E-5122-4732-9FCD-84BE66994736}"/>
      </w:docPartPr>
      <w:docPartBody>
        <w:p w:rsidR="00D36F23" w:rsidRDefault="00BD0635" w:rsidP="00BD0635">
          <w:pPr>
            <w:pStyle w:val="739AFB105C5A47CB9DD09366D9572DE5"/>
          </w:pPr>
          <w:r>
            <w:rPr>
              <w:rStyle w:val="PlaceholderText"/>
            </w:rPr>
            <w:t>Nositelji i suradnici</w:t>
          </w:r>
        </w:p>
      </w:docPartBody>
    </w:docPart>
    <w:docPart>
      <w:docPartPr>
        <w:name w:val="157E29F1B6004992BA47DE279A8A4041"/>
        <w:category>
          <w:name w:val="General"/>
          <w:gallery w:val="placeholder"/>
        </w:category>
        <w:types>
          <w:type w:val="bbPlcHdr"/>
        </w:types>
        <w:behaviors>
          <w:behavior w:val="content"/>
        </w:behaviors>
        <w:guid w:val="{BDC5710E-AE42-4A6B-82BA-D18ED64437C4}"/>
      </w:docPartPr>
      <w:docPartBody>
        <w:p w:rsidR="00D36F23" w:rsidRDefault="00BD0635" w:rsidP="00BD0635">
          <w:pPr>
            <w:pStyle w:val="157E29F1B6004992BA47DE279A8A4041"/>
          </w:pPr>
          <w:r>
            <w:rPr>
              <w:rStyle w:val="PlaceholderText"/>
            </w:rPr>
            <w:t>Semestar</w:t>
          </w:r>
        </w:p>
      </w:docPartBody>
    </w:docPart>
    <w:docPart>
      <w:docPartPr>
        <w:name w:val="2D12521D29DC4AB9AAA83ACF5790284A"/>
        <w:category>
          <w:name w:val="General"/>
          <w:gallery w:val="placeholder"/>
        </w:category>
        <w:types>
          <w:type w:val="bbPlcHdr"/>
        </w:types>
        <w:behaviors>
          <w:behavior w:val="content"/>
        </w:behaviors>
        <w:guid w:val="{72C8B1B7-2831-4B17-961A-D69D71CE707D}"/>
      </w:docPartPr>
      <w:docPartBody>
        <w:p w:rsidR="00D36F23" w:rsidRDefault="00BD0635" w:rsidP="00BD0635">
          <w:pPr>
            <w:pStyle w:val="2D12521D29DC4AB9AAA83ACF5790284A"/>
          </w:pPr>
          <w:r>
            <w:rPr>
              <w:rStyle w:val="PlaceholderText"/>
            </w:rPr>
            <w:t>Naziv predmeta</w:t>
          </w:r>
        </w:p>
      </w:docPartBody>
    </w:docPart>
    <w:docPart>
      <w:docPartPr>
        <w:name w:val="0B8ED14120504849A629EAFC086966F5"/>
        <w:category>
          <w:name w:val="General"/>
          <w:gallery w:val="placeholder"/>
        </w:category>
        <w:types>
          <w:type w:val="bbPlcHdr"/>
        </w:types>
        <w:behaviors>
          <w:behavior w:val="content"/>
        </w:behaviors>
        <w:guid w:val="{0AAD0767-CD54-4309-BCCE-870DA81A3B7F}"/>
      </w:docPartPr>
      <w:docPartBody>
        <w:p w:rsidR="00D36F23" w:rsidRDefault="00BD0635" w:rsidP="00BD0635">
          <w:pPr>
            <w:pStyle w:val="0B8ED14120504849A629EAFC086966F5"/>
          </w:pPr>
          <w:r>
            <w:rPr>
              <w:rStyle w:val="PlaceholderText"/>
            </w:rPr>
            <w:t>ECTS bodovi</w:t>
          </w:r>
        </w:p>
      </w:docPartBody>
    </w:docPart>
    <w:docPart>
      <w:docPartPr>
        <w:name w:val="E2CBBDD3EB234A2E85513E4FD2651980"/>
        <w:category>
          <w:name w:val="General"/>
          <w:gallery w:val="placeholder"/>
        </w:category>
        <w:types>
          <w:type w:val="bbPlcHdr"/>
        </w:types>
        <w:behaviors>
          <w:behavior w:val="content"/>
        </w:behaviors>
        <w:guid w:val="{0D4F8D8E-C28E-4980-9C5A-7BBECFC911D3}"/>
      </w:docPartPr>
      <w:docPartBody>
        <w:p w:rsidR="00D36F23" w:rsidRDefault="00BD0635" w:rsidP="00BD0635">
          <w:pPr>
            <w:pStyle w:val="E2CBBDD3EB234A2E85513E4FD2651980"/>
          </w:pPr>
          <w:r>
            <w:rPr>
              <w:rStyle w:val="PlaceholderText"/>
            </w:rPr>
            <w:t>Šifra predmeta</w:t>
          </w:r>
        </w:p>
      </w:docPartBody>
    </w:docPart>
    <w:docPart>
      <w:docPartPr>
        <w:name w:val="8A58273D8B2848FF90597CB1A532A4E7"/>
        <w:category>
          <w:name w:val="General"/>
          <w:gallery w:val="placeholder"/>
        </w:category>
        <w:types>
          <w:type w:val="bbPlcHdr"/>
        </w:types>
        <w:behaviors>
          <w:behavior w:val="content"/>
        </w:behaviors>
        <w:guid w:val="{C35F65C1-D849-4063-8397-37EF9E806A99}"/>
      </w:docPartPr>
      <w:docPartBody>
        <w:p w:rsidR="00D36F23" w:rsidRDefault="00BD0635" w:rsidP="00BD0635">
          <w:pPr>
            <w:pStyle w:val="8A58273D8B2848FF90597CB1A532A4E7"/>
          </w:pPr>
          <w:r>
            <w:rPr>
              <w:rStyle w:val="PlaceholderText"/>
            </w:rPr>
            <w:t>Broj sati</w:t>
          </w:r>
        </w:p>
      </w:docPartBody>
    </w:docPart>
    <w:docPart>
      <w:docPartPr>
        <w:name w:val="BCB120538CA5406D9992F55F7FBD969E"/>
        <w:category>
          <w:name w:val="General"/>
          <w:gallery w:val="placeholder"/>
        </w:category>
        <w:types>
          <w:type w:val="bbPlcHdr"/>
        </w:types>
        <w:behaviors>
          <w:behavior w:val="content"/>
        </w:behaviors>
        <w:guid w:val="{27126040-BE82-4961-83DB-B711455F3B22}"/>
      </w:docPartPr>
      <w:docPartBody>
        <w:p w:rsidR="00D36F23" w:rsidRDefault="00BD0635" w:rsidP="00BD0635">
          <w:pPr>
            <w:pStyle w:val="BCB120538CA5406D9992F55F7FBD969E"/>
          </w:pPr>
          <w:r>
            <w:rPr>
              <w:rStyle w:val="PlaceholderText"/>
            </w:rPr>
            <w:t>Studijski program</w:t>
          </w:r>
        </w:p>
      </w:docPartBody>
    </w:docPart>
    <w:docPart>
      <w:docPartPr>
        <w:name w:val="89AFDE5F606C485B8E13229E0C4F6972"/>
        <w:category>
          <w:name w:val="General"/>
          <w:gallery w:val="placeholder"/>
        </w:category>
        <w:types>
          <w:type w:val="bbPlcHdr"/>
        </w:types>
        <w:behaviors>
          <w:behavior w:val="content"/>
        </w:behaviors>
        <w:guid w:val="{CCD74B95-B06D-4DE4-9981-03E19D36C771}"/>
      </w:docPartPr>
      <w:docPartBody>
        <w:p w:rsidR="00D36F23" w:rsidRDefault="00BD0635" w:rsidP="00BD0635">
          <w:pPr>
            <w:pStyle w:val="89AFDE5F606C485B8E13229E0C4F6972"/>
          </w:pPr>
          <w:r>
            <w:rPr>
              <w:rStyle w:val="PlaceholderText"/>
            </w:rPr>
            <w:t>Broj studenata</w:t>
          </w:r>
        </w:p>
      </w:docPartBody>
    </w:docPart>
    <w:docPart>
      <w:docPartPr>
        <w:name w:val="8C0DDAC91C6A4C02B620D13F3FE1C991"/>
        <w:category>
          <w:name w:val="General"/>
          <w:gallery w:val="placeholder"/>
        </w:category>
        <w:types>
          <w:type w:val="bbPlcHdr"/>
        </w:types>
        <w:behaviors>
          <w:behavior w:val="content"/>
        </w:behaviors>
        <w:guid w:val="{897F9A62-1365-40FA-8A03-5BBAAFEB0303}"/>
      </w:docPartPr>
      <w:docPartBody>
        <w:p w:rsidR="00D36F23" w:rsidRDefault="00BD0635" w:rsidP="00BD0635">
          <w:pPr>
            <w:pStyle w:val="8C0DDAC91C6A4C02B620D13F3FE1C991"/>
          </w:pPr>
          <w:r>
            <w:rPr>
              <w:rStyle w:val="PlaceholderText"/>
            </w:rPr>
            <w:t>Status predmeta</w:t>
          </w:r>
        </w:p>
      </w:docPartBody>
    </w:docPart>
    <w:docPart>
      <w:docPartPr>
        <w:name w:val="0D7E5F02972B487AB194CB243D7B54A2"/>
        <w:category>
          <w:name w:val="General"/>
          <w:gallery w:val="placeholder"/>
        </w:category>
        <w:types>
          <w:type w:val="bbPlcHdr"/>
        </w:types>
        <w:behaviors>
          <w:behavior w:val="content"/>
        </w:behaviors>
        <w:guid w:val="{D736D601-3984-45B3-9343-8A32AC34B6DC}"/>
      </w:docPartPr>
      <w:docPartBody>
        <w:p w:rsidR="00D36F23" w:rsidRDefault="00BD0635" w:rsidP="00BD0635">
          <w:pPr>
            <w:pStyle w:val="0D7E5F02972B487AB194CB243D7B54A2"/>
          </w:pPr>
          <w:r>
            <w:rPr>
              <w:rStyle w:val="PlaceholderText"/>
            </w:rPr>
            <w:t>On-line</w:t>
          </w:r>
        </w:p>
      </w:docPartBody>
    </w:docPart>
    <w:docPart>
      <w:docPartPr>
        <w:name w:val="F537BAD9854C48DF9EAAB308EFC9CE07"/>
        <w:category>
          <w:name w:val="General"/>
          <w:gallery w:val="placeholder"/>
        </w:category>
        <w:types>
          <w:type w:val="bbPlcHdr"/>
        </w:types>
        <w:behaviors>
          <w:behavior w:val="content"/>
        </w:behaviors>
        <w:guid w:val="{6B766898-C2AD-4E7B-9B0A-1665491D8790}"/>
      </w:docPartPr>
      <w:docPartBody>
        <w:p w:rsidR="00D36F23" w:rsidRDefault="00BD0635" w:rsidP="00BD0635">
          <w:pPr>
            <w:pStyle w:val="F537BAD9854C48DF9EAAB308EFC9CE07"/>
          </w:pPr>
          <w:r>
            <w:rPr>
              <w:rStyle w:val="PlaceholderText"/>
            </w:rPr>
            <w:t>Mjesto izvođenja</w:t>
          </w:r>
        </w:p>
      </w:docPartBody>
    </w:docPart>
    <w:docPart>
      <w:docPartPr>
        <w:name w:val="7AF37BAB20DD4F3195C4D14F399E9282"/>
        <w:category>
          <w:name w:val="General"/>
          <w:gallery w:val="placeholder"/>
        </w:category>
        <w:types>
          <w:type w:val="bbPlcHdr"/>
        </w:types>
        <w:behaviors>
          <w:behavior w:val="content"/>
        </w:behaviors>
        <w:guid w:val="{4F3D6F1F-E9AB-43DB-99DC-C9CB9948C5DA}"/>
      </w:docPartPr>
      <w:docPartBody>
        <w:p w:rsidR="00D36F23" w:rsidRDefault="00BD0635" w:rsidP="00BD0635">
          <w:pPr>
            <w:pStyle w:val="7AF37BAB20DD4F3195C4D14F399E9282"/>
          </w:pPr>
          <w:r>
            <w:rPr>
              <w:rStyle w:val="PlaceholderText"/>
            </w:rPr>
            <w:t>Mjesto izvođenja</w:t>
          </w:r>
        </w:p>
      </w:docPartBody>
    </w:docPart>
    <w:docPart>
      <w:docPartPr>
        <w:name w:val="A0CB7D1B90074CDEAED50B1408A46C37"/>
        <w:category>
          <w:name w:val="General"/>
          <w:gallery w:val="placeholder"/>
        </w:category>
        <w:types>
          <w:type w:val="bbPlcHdr"/>
        </w:types>
        <w:behaviors>
          <w:behavior w:val="content"/>
        </w:behaviors>
        <w:guid w:val="{5138A4C8-834B-495A-8673-A3147AB2307E}"/>
      </w:docPartPr>
      <w:docPartBody>
        <w:p w:rsidR="00D36F23" w:rsidRDefault="00BD0635" w:rsidP="00BD0635">
          <w:pPr>
            <w:pStyle w:val="A0CB7D1B90074CDEAED50B1408A46C37"/>
          </w:pPr>
          <w:r>
            <w:rPr>
              <w:rStyle w:val="PlaceholderText"/>
            </w:rPr>
            <w:t>Jezik izvođenja</w:t>
          </w:r>
        </w:p>
      </w:docPartBody>
    </w:docPart>
    <w:docPart>
      <w:docPartPr>
        <w:name w:val="1A1D6353A25D469C8D3EDF245574949F"/>
        <w:category>
          <w:name w:val="General"/>
          <w:gallery w:val="placeholder"/>
        </w:category>
        <w:types>
          <w:type w:val="bbPlcHdr"/>
        </w:types>
        <w:behaviors>
          <w:behavior w:val="content"/>
        </w:behaviors>
        <w:guid w:val="{34E1B35F-5F96-4672-8BA0-AC466C74030D}"/>
      </w:docPartPr>
      <w:docPartBody>
        <w:p w:rsidR="00D36F23" w:rsidRDefault="00BD0635" w:rsidP="00BD0635">
          <w:pPr>
            <w:pStyle w:val="1A1D6353A25D469C8D3EDF245574949F"/>
          </w:pPr>
          <w:r>
            <w:rPr>
              <w:rStyle w:val="PlaceholderText"/>
            </w:rPr>
            <w:t>Godina studija</w:t>
          </w:r>
        </w:p>
      </w:docPartBody>
    </w:docPart>
    <w:docPart>
      <w:docPartPr>
        <w:name w:val="085D1AF214CE4AEB819BF2CFE20A946A"/>
        <w:category>
          <w:name w:val="General"/>
          <w:gallery w:val="placeholder"/>
        </w:category>
        <w:types>
          <w:type w:val="bbPlcHdr"/>
        </w:types>
        <w:behaviors>
          <w:behavior w:val="content"/>
        </w:behaviors>
        <w:guid w:val="{54B821D4-273D-4D40-B57B-915F4BA966F9}"/>
      </w:docPartPr>
      <w:docPartBody>
        <w:p w:rsidR="00D36F23" w:rsidRDefault="00BD0635" w:rsidP="00BD0635">
          <w:pPr>
            <w:pStyle w:val="085D1AF214CE4AEB819BF2CFE20A946A"/>
          </w:pPr>
          <w:r>
            <w:rPr>
              <w:rStyle w:val="PlaceholderText"/>
            </w:rPr>
            <w:t>Engleski jezik</w:t>
          </w:r>
        </w:p>
      </w:docPartBody>
    </w:docPart>
    <w:docPart>
      <w:docPartPr>
        <w:name w:val="505E4DBA7CAA4F06A64AF3AF9382E069"/>
        <w:category>
          <w:name w:val="General"/>
          <w:gallery w:val="placeholder"/>
        </w:category>
        <w:types>
          <w:type w:val="bbPlcHdr"/>
        </w:types>
        <w:behaviors>
          <w:behavior w:val="content"/>
        </w:behaviors>
        <w:guid w:val="{10FB8AD8-394C-4D77-963A-D3CC9DE401C3}"/>
      </w:docPartPr>
      <w:docPartBody>
        <w:p w:rsidR="00D36F23" w:rsidRDefault="00BD0635" w:rsidP="00BD0635">
          <w:pPr>
            <w:pStyle w:val="505E4DBA7CAA4F06A64AF3AF9382E069"/>
          </w:pPr>
          <w:r>
            <w:rPr>
              <w:rStyle w:val="PlaceholderText"/>
            </w:rPr>
            <w:t>Ciljevi predmeta</w:t>
          </w:r>
        </w:p>
      </w:docPartBody>
    </w:docPart>
    <w:docPart>
      <w:docPartPr>
        <w:name w:val="51D76096779D4ABFB5B02D7E500E6B24"/>
        <w:category>
          <w:name w:val="General"/>
          <w:gallery w:val="placeholder"/>
        </w:category>
        <w:types>
          <w:type w:val="bbPlcHdr"/>
        </w:types>
        <w:behaviors>
          <w:behavior w:val="content"/>
        </w:behaviors>
        <w:guid w:val="{59DCFD4D-37B6-4625-8525-1CC9F2441A30}"/>
      </w:docPartPr>
      <w:docPartBody>
        <w:p w:rsidR="00D36F23" w:rsidRDefault="00BD0635" w:rsidP="00BD0635">
          <w:pPr>
            <w:pStyle w:val="51D76096779D4ABFB5B02D7E500E6B24"/>
          </w:pPr>
          <w:r>
            <w:rPr>
              <w:rStyle w:val="PlaceholderText"/>
            </w:rPr>
            <w:t>Preduvjeti</w:t>
          </w:r>
        </w:p>
      </w:docPartBody>
    </w:docPart>
    <w:docPart>
      <w:docPartPr>
        <w:name w:val="7B087770E8D444B1A84C8A9A5893AE6B"/>
        <w:category>
          <w:name w:val="General"/>
          <w:gallery w:val="placeholder"/>
        </w:category>
        <w:types>
          <w:type w:val="bbPlcHdr"/>
        </w:types>
        <w:behaviors>
          <w:behavior w:val="content"/>
        </w:behaviors>
        <w:guid w:val="{B662D03D-2F99-4234-A63C-949C74901EAD}"/>
      </w:docPartPr>
      <w:docPartBody>
        <w:p w:rsidR="00D36F23" w:rsidRDefault="00BD0635" w:rsidP="00BD0635">
          <w:pPr>
            <w:pStyle w:val="7B087770E8D444B1A84C8A9A5893AE6B"/>
          </w:pPr>
          <w:r>
            <w:rPr>
              <w:rStyle w:val="PlaceholderText"/>
            </w:rPr>
            <w:t>Doprinos ishodima učenja programa</w:t>
          </w:r>
        </w:p>
      </w:docPartBody>
    </w:docPart>
    <w:docPart>
      <w:docPartPr>
        <w:name w:val="79F24C07D6884CDA8975522E6CF1F900"/>
        <w:category>
          <w:name w:val="General"/>
          <w:gallery w:val="placeholder"/>
        </w:category>
        <w:types>
          <w:type w:val="bbPlcHdr"/>
        </w:types>
        <w:behaviors>
          <w:behavior w:val="content"/>
        </w:behaviors>
        <w:guid w:val="{A66BE4D3-9491-460B-AC7A-315C16C07B81}"/>
      </w:docPartPr>
      <w:docPartBody>
        <w:p w:rsidR="00D36F23" w:rsidRDefault="00BD0635" w:rsidP="00BD0635">
          <w:pPr>
            <w:pStyle w:val="79F24C07D6884CDA8975522E6CF1F900"/>
          </w:pPr>
          <w:r>
            <w:rPr>
              <w:rStyle w:val="PlaceholderText"/>
            </w:rPr>
            <w:t>Ishodi učenja predmeta</w:t>
          </w:r>
        </w:p>
      </w:docPartBody>
    </w:docPart>
    <w:docPart>
      <w:docPartPr>
        <w:name w:val="60C054DBCC3C4C5DBF2BBBD2201B1D30"/>
        <w:category>
          <w:name w:val="General"/>
          <w:gallery w:val="placeholder"/>
        </w:category>
        <w:types>
          <w:type w:val="bbPlcHdr"/>
        </w:types>
        <w:behaviors>
          <w:behavior w:val="content"/>
        </w:behaviors>
        <w:guid w:val="{F2D29C91-E89E-4973-A9E4-692F450C04BB}"/>
      </w:docPartPr>
      <w:docPartBody>
        <w:p w:rsidR="00D36F23" w:rsidRDefault="00BD0635" w:rsidP="00BD0635">
          <w:pPr>
            <w:pStyle w:val="60C054DBCC3C4C5DBF2BBBD2201B1D30"/>
          </w:pPr>
          <w:r>
            <w:rPr>
              <w:rStyle w:val="PlaceholderText"/>
            </w:rPr>
            <w:t>Sadržaj predmeta</w:t>
          </w:r>
        </w:p>
      </w:docPartBody>
    </w:docPart>
    <w:docPart>
      <w:docPartPr>
        <w:name w:val="945D79748EFC46FFA1997E17D43C342A"/>
        <w:category>
          <w:name w:val="General"/>
          <w:gallery w:val="placeholder"/>
        </w:category>
        <w:types>
          <w:type w:val="bbPlcHdr"/>
        </w:types>
        <w:behaviors>
          <w:behavior w:val="content"/>
        </w:behaviors>
        <w:guid w:val="{3260D033-7CD7-4359-88C4-E266A1AF7C52}"/>
      </w:docPartPr>
      <w:docPartBody>
        <w:p w:rsidR="00D36F23" w:rsidRDefault="00BD0635" w:rsidP="00BD0635">
          <w:pPr>
            <w:pStyle w:val="945D79748EFC46FFA1997E17D43C342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A2B12DA29294007941D94D37C8A88E7"/>
        <w:category>
          <w:name w:val="General"/>
          <w:gallery w:val="placeholder"/>
        </w:category>
        <w:types>
          <w:type w:val="bbPlcHdr"/>
        </w:types>
        <w:behaviors>
          <w:behavior w:val="content"/>
        </w:behaviors>
        <w:guid w:val="{A49A6483-187C-4547-A2FC-85FBD13F8B63}"/>
      </w:docPartPr>
      <w:docPartBody>
        <w:p w:rsidR="00D36F23" w:rsidRDefault="00BD0635" w:rsidP="00BD0635">
          <w:pPr>
            <w:pStyle w:val="9A2B12DA29294007941D94D37C8A88E7"/>
          </w:pPr>
          <w:r>
            <w:rPr>
              <w:rFonts w:ascii="Arial" w:hAnsi="Arial" w:cs="Arial"/>
              <w:sz w:val="20"/>
              <w:szCs w:val="20"/>
            </w:rPr>
            <w:t xml:space="preserve">  </w:t>
          </w:r>
        </w:p>
      </w:docPartBody>
    </w:docPart>
    <w:docPart>
      <w:docPartPr>
        <w:name w:val="B5266DE9F64047D987A87AF45636DD93"/>
        <w:category>
          <w:name w:val="General"/>
          <w:gallery w:val="placeholder"/>
        </w:category>
        <w:types>
          <w:type w:val="bbPlcHdr"/>
        </w:types>
        <w:behaviors>
          <w:behavior w:val="content"/>
        </w:behaviors>
        <w:guid w:val="{0610CD78-45A3-41FF-B533-93E130271790}"/>
      </w:docPartPr>
      <w:docPartBody>
        <w:p w:rsidR="00D36F23" w:rsidRDefault="00BD0635" w:rsidP="00BD0635">
          <w:pPr>
            <w:pStyle w:val="B5266DE9F64047D987A87AF45636DD93"/>
          </w:pPr>
          <w:r>
            <w:rPr>
              <w:rFonts w:ascii="Arial" w:hAnsi="Arial" w:cs="Arial"/>
              <w:color w:val="000000"/>
              <w:sz w:val="20"/>
              <w:szCs w:val="20"/>
            </w:rPr>
            <w:t xml:space="preserve"> </w:t>
          </w:r>
        </w:p>
      </w:docPartBody>
    </w:docPart>
    <w:docPart>
      <w:docPartPr>
        <w:name w:val="0D5E10F1EDE74D6BA0E2C69AB8A438E2"/>
        <w:category>
          <w:name w:val="General"/>
          <w:gallery w:val="placeholder"/>
        </w:category>
        <w:types>
          <w:type w:val="bbPlcHdr"/>
        </w:types>
        <w:behaviors>
          <w:behavior w:val="content"/>
        </w:behaviors>
        <w:guid w:val="{FC231EB3-7A48-438A-93EB-52423BB19C8F}"/>
      </w:docPartPr>
      <w:docPartBody>
        <w:p w:rsidR="00D36F23" w:rsidRDefault="00BD0635" w:rsidP="00BD0635">
          <w:pPr>
            <w:pStyle w:val="0D5E10F1EDE74D6BA0E2C69AB8A438E2"/>
          </w:pPr>
          <w:r w:rsidRPr="001C096C">
            <w:rPr>
              <w:rFonts w:ascii="Arial" w:hAnsi="Arial" w:cs="Arial"/>
              <w:color w:val="000000"/>
              <w:sz w:val="20"/>
              <w:szCs w:val="20"/>
            </w:rPr>
            <w:t xml:space="preserve"> </w:t>
          </w:r>
        </w:p>
      </w:docPartBody>
    </w:docPart>
    <w:docPart>
      <w:docPartPr>
        <w:name w:val="7216B568CBC54B3596445E1245A4777D"/>
        <w:category>
          <w:name w:val="General"/>
          <w:gallery w:val="placeholder"/>
        </w:category>
        <w:types>
          <w:type w:val="bbPlcHdr"/>
        </w:types>
        <w:behaviors>
          <w:behavior w:val="content"/>
        </w:behaviors>
        <w:guid w:val="{22E7F948-EAF9-4598-88A9-6B13F138223C}"/>
      </w:docPartPr>
      <w:docPartBody>
        <w:p w:rsidR="00D36F23" w:rsidRDefault="00BD0635" w:rsidP="00BD0635">
          <w:pPr>
            <w:pStyle w:val="7216B568CBC54B3596445E1245A4777D"/>
          </w:pPr>
          <w:r w:rsidRPr="001C096C">
            <w:rPr>
              <w:rFonts w:ascii="Arial" w:hAnsi="Arial" w:cs="Arial"/>
              <w:color w:val="000000"/>
              <w:sz w:val="20"/>
              <w:szCs w:val="20"/>
            </w:rPr>
            <w:t xml:space="preserve"> </w:t>
          </w:r>
        </w:p>
      </w:docPartBody>
    </w:docPart>
    <w:docPart>
      <w:docPartPr>
        <w:name w:val="7272430B6A0C42278B022C374FD4CFD6"/>
        <w:category>
          <w:name w:val="General"/>
          <w:gallery w:val="placeholder"/>
        </w:category>
        <w:types>
          <w:type w:val="bbPlcHdr"/>
        </w:types>
        <w:behaviors>
          <w:behavior w:val="content"/>
        </w:behaviors>
        <w:guid w:val="{BBA7DF85-2097-40CC-BE9A-D45DB1B88F7C}"/>
      </w:docPartPr>
      <w:docPartBody>
        <w:p w:rsidR="00D36F23" w:rsidRDefault="00BD0635" w:rsidP="00BD0635">
          <w:pPr>
            <w:pStyle w:val="7272430B6A0C42278B022C374FD4CFD6"/>
          </w:pPr>
          <w:r w:rsidRPr="001C096C">
            <w:rPr>
              <w:rFonts w:ascii="Arial" w:hAnsi="Arial" w:cs="Arial"/>
              <w:color w:val="000000"/>
              <w:sz w:val="20"/>
              <w:szCs w:val="20"/>
            </w:rPr>
            <w:t xml:space="preserve"> </w:t>
          </w:r>
        </w:p>
      </w:docPartBody>
    </w:docPart>
    <w:docPart>
      <w:docPartPr>
        <w:name w:val="A876749E942E4E50B48585181D30E2D2"/>
        <w:category>
          <w:name w:val="General"/>
          <w:gallery w:val="placeholder"/>
        </w:category>
        <w:types>
          <w:type w:val="bbPlcHdr"/>
        </w:types>
        <w:behaviors>
          <w:behavior w:val="content"/>
        </w:behaviors>
        <w:guid w:val="{24ADF8EF-BF5C-4046-9A9F-7017260EB438}"/>
      </w:docPartPr>
      <w:docPartBody>
        <w:p w:rsidR="00D36F23" w:rsidRDefault="00BD0635" w:rsidP="00BD0635">
          <w:pPr>
            <w:pStyle w:val="A876749E942E4E50B48585181D30E2D2"/>
          </w:pPr>
          <w:r w:rsidRPr="001C096C">
            <w:rPr>
              <w:rFonts w:ascii="Arial" w:hAnsi="Arial" w:cs="Arial"/>
              <w:color w:val="000000"/>
              <w:sz w:val="20"/>
              <w:szCs w:val="20"/>
            </w:rPr>
            <w:t xml:space="preserve"> </w:t>
          </w:r>
        </w:p>
      </w:docPartBody>
    </w:docPart>
    <w:docPart>
      <w:docPartPr>
        <w:name w:val="C4FB9C1C05FB4DE28CF315055A7F17A9"/>
        <w:category>
          <w:name w:val="General"/>
          <w:gallery w:val="placeholder"/>
        </w:category>
        <w:types>
          <w:type w:val="bbPlcHdr"/>
        </w:types>
        <w:behaviors>
          <w:behavior w:val="content"/>
        </w:behaviors>
        <w:guid w:val="{22CD6023-CDCB-4215-9188-7201D57AFBA9}"/>
      </w:docPartPr>
      <w:docPartBody>
        <w:p w:rsidR="00D36F23" w:rsidRDefault="00BD0635" w:rsidP="00BD0635">
          <w:pPr>
            <w:pStyle w:val="C4FB9C1C05FB4DE28CF315055A7F17A9"/>
          </w:pPr>
          <w:r w:rsidRPr="001C096C">
            <w:rPr>
              <w:rFonts w:ascii="Arial" w:hAnsi="Arial" w:cs="Arial"/>
              <w:color w:val="000000"/>
              <w:sz w:val="20"/>
              <w:szCs w:val="20"/>
            </w:rPr>
            <w:t xml:space="preserve"> </w:t>
          </w:r>
        </w:p>
      </w:docPartBody>
    </w:docPart>
    <w:docPart>
      <w:docPartPr>
        <w:name w:val="A71AB7BFF81A4719AE3720F9A275A9D0"/>
        <w:category>
          <w:name w:val="General"/>
          <w:gallery w:val="placeholder"/>
        </w:category>
        <w:types>
          <w:type w:val="bbPlcHdr"/>
        </w:types>
        <w:behaviors>
          <w:behavior w:val="content"/>
        </w:behaviors>
        <w:guid w:val="{DC1BB0A3-BE83-4A49-B92F-1E133D2F0F68}"/>
      </w:docPartPr>
      <w:docPartBody>
        <w:p w:rsidR="00D36F23" w:rsidRDefault="00BD0635" w:rsidP="00BD0635">
          <w:pPr>
            <w:pStyle w:val="A71AB7BFF81A4719AE3720F9A275A9D0"/>
          </w:pPr>
          <w:r w:rsidRPr="001C096C">
            <w:rPr>
              <w:rFonts w:ascii="Arial" w:hAnsi="Arial" w:cs="Arial"/>
              <w:color w:val="000000"/>
              <w:sz w:val="20"/>
              <w:szCs w:val="20"/>
            </w:rPr>
            <w:t xml:space="preserve"> </w:t>
          </w:r>
        </w:p>
      </w:docPartBody>
    </w:docPart>
    <w:docPart>
      <w:docPartPr>
        <w:name w:val="AA1A28FD622E42B79AFDF63284A47E09"/>
        <w:category>
          <w:name w:val="General"/>
          <w:gallery w:val="placeholder"/>
        </w:category>
        <w:types>
          <w:type w:val="bbPlcHdr"/>
        </w:types>
        <w:behaviors>
          <w:behavior w:val="content"/>
        </w:behaviors>
        <w:guid w:val="{79EAF92E-8A13-4739-904C-F30053FB3FEE}"/>
      </w:docPartPr>
      <w:docPartBody>
        <w:p w:rsidR="00D36F23" w:rsidRDefault="00BD0635" w:rsidP="00BD0635">
          <w:pPr>
            <w:pStyle w:val="AA1A28FD622E42B79AFDF63284A47E09"/>
          </w:pPr>
          <w:r w:rsidRPr="001C096C">
            <w:rPr>
              <w:rFonts w:ascii="Arial" w:hAnsi="Arial" w:cs="Arial"/>
              <w:color w:val="000000"/>
              <w:sz w:val="20"/>
              <w:szCs w:val="20"/>
            </w:rPr>
            <w:t xml:space="preserve"> </w:t>
          </w:r>
        </w:p>
      </w:docPartBody>
    </w:docPart>
    <w:docPart>
      <w:docPartPr>
        <w:name w:val="DD462E6D49E64ABE9F588BFF22ED0074"/>
        <w:category>
          <w:name w:val="General"/>
          <w:gallery w:val="placeholder"/>
        </w:category>
        <w:types>
          <w:type w:val="bbPlcHdr"/>
        </w:types>
        <w:behaviors>
          <w:behavior w:val="content"/>
        </w:behaviors>
        <w:guid w:val="{78110AB2-AD5B-468E-8DE5-202135AF2F50}"/>
      </w:docPartPr>
      <w:docPartBody>
        <w:p w:rsidR="00D36F23" w:rsidRDefault="00BD0635" w:rsidP="00BD0635">
          <w:pPr>
            <w:pStyle w:val="DD462E6D49E64ABE9F588BFF22ED0074"/>
          </w:pPr>
          <w:r w:rsidRPr="001C096C">
            <w:rPr>
              <w:rFonts w:ascii="Arial" w:hAnsi="Arial" w:cs="Arial"/>
              <w:color w:val="000000"/>
              <w:sz w:val="20"/>
              <w:szCs w:val="20"/>
            </w:rPr>
            <w:t xml:space="preserve"> </w:t>
          </w:r>
        </w:p>
      </w:docPartBody>
    </w:docPart>
    <w:docPart>
      <w:docPartPr>
        <w:name w:val="AB26201BAFB64AB894DA1487EDD030B9"/>
        <w:category>
          <w:name w:val="General"/>
          <w:gallery w:val="placeholder"/>
        </w:category>
        <w:types>
          <w:type w:val="bbPlcHdr"/>
        </w:types>
        <w:behaviors>
          <w:behavior w:val="content"/>
        </w:behaviors>
        <w:guid w:val="{F91EFC98-51F5-4BBE-9FE6-1B69122177D0}"/>
      </w:docPartPr>
      <w:docPartBody>
        <w:p w:rsidR="00D36F23" w:rsidRDefault="00BD0635" w:rsidP="00BD0635">
          <w:pPr>
            <w:pStyle w:val="AB26201BAFB64AB894DA1487EDD030B9"/>
          </w:pPr>
          <w:r w:rsidRPr="001C096C">
            <w:rPr>
              <w:rFonts w:ascii="Arial" w:hAnsi="Arial" w:cs="Arial"/>
              <w:color w:val="000000"/>
              <w:sz w:val="20"/>
              <w:szCs w:val="20"/>
            </w:rPr>
            <w:t xml:space="preserve"> </w:t>
          </w:r>
        </w:p>
      </w:docPartBody>
    </w:docPart>
    <w:docPart>
      <w:docPartPr>
        <w:name w:val="B3DD9085ABC14F04923480C903E65AB1"/>
        <w:category>
          <w:name w:val="General"/>
          <w:gallery w:val="placeholder"/>
        </w:category>
        <w:types>
          <w:type w:val="bbPlcHdr"/>
        </w:types>
        <w:behaviors>
          <w:behavior w:val="content"/>
        </w:behaviors>
        <w:guid w:val="{7B363D1E-21C8-4037-83D4-666EFAC61D05}"/>
      </w:docPartPr>
      <w:docPartBody>
        <w:p w:rsidR="00D36F23" w:rsidRDefault="00BD0635" w:rsidP="00BD0635">
          <w:pPr>
            <w:pStyle w:val="B3DD9085ABC14F04923480C903E65AB1"/>
          </w:pPr>
          <w:r w:rsidRPr="001C096C">
            <w:rPr>
              <w:rFonts w:ascii="Arial" w:hAnsi="Arial" w:cs="Arial"/>
              <w:color w:val="000000"/>
              <w:sz w:val="20"/>
              <w:szCs w:val="20"/>
            </w:rPr>
            <w:t xml:space="preserve"> </w:t>
          </w:r>
        </w:p>
      </w:docPartBody>
    </w:docPart>
    <w:docPart>
      <w:docPartPr>
        <w:name w:val="60438473BE884A93AA7BB67E91022B52"/>
        <w:category>
          <w:name w:val="General"/>
          <w:gallery w:val="placeholder"/>
        </w:category>
        <w:types>
          <w:type w:val="bbPlcHdr"/>
        </w:types>
        <w:behaviors>
          <w:behavior w:val="content"/>
        </w:behaviors>
        <w:guid w:val="{3A999106-1E6E-4F7D-8B57-8D6D8ABE9059}"/>
      </w:docPartPr>
      <w:docPartBody>
        <w:p w:rsidR="00D36F23" w:rsidRDefault="00BD0635" w:rsidP="00BD0635">
          <w:pPr>
            <w:pStyle w:val="60438473BE884A93AA7BB67E91022B5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3D9F61A6BB4959995DB843E56C4A5E"/>
        <w:category>
          <w:name w:val="General"/>
          <w:gallery w:val="placeholder"/>
        </w:category>
        <w:types>
          <w:type w:val="bbPlcHdr"/>
        </w:types>
        <w:behaviors>
          <w:behavior w:val="content"/>
        </w:behaviors>
        <w:guid w:val="{B72515B8-2D23-4351-AAD8-E92FBB85708E}"/>
      </w:docPartPr>
      <w:docPartBody>
        <w:p w:rsidR="00D36F23" w:rsidRDefault="00BD0635" w:rsidP="00BD0635">
          <w:pPr>
            <w:pStyle w:val="FD3D9F61A6BB4959995DB843E56C4A5E"/>
          </w:pPr>
          <w:r w:rsidRPr="001C096C">
            <w:rPr>
              <w:rFonts w:ascii="Arial" w:hAnsi="Arial" w:cs="Arial"/>
              <w:color w:val="000000"/>
              <w:sz w:val="20"/>
              <w:szCs w:val="20"/>
            </w:rPr>
            <w:t xml:space="preserve"> </w:t>
          </w:r>
        </w:p>
      </w:docPartBody>
    </w:docPart>
    <w:docPart>
      <w:docPartPr>
        <w:name w:val="B60BDEBBA81148688AFF0F9A3BD755F1"/>
        <w:category>
          <w:name w:val="General"/>
          <w:gallery w:val="placeholder"/>
        </w:category>
        <w:types>
          <w:type w:val="bbPlcHdr"/>
        </w:types>
        <w:behaviors>
          <w:behavior w:val="content"/>
        </w:behaviors>
        <w:guid w:val="{8BC5FEAC-4A7B-4744-924E-AF030CCDFE98}"/>
      </w:docPartPr>
      <w:docPartBody>
        <w:p w:rsidR="00D36F23" w:rsidRDefault="00BD0635" w:rsidP="00BD0635">
          <w:pPr>
            <w:pStyle w:val="B60BDEBBA81148688AFF0F9A3BD755F1"/>
          </w:pPr>
          <w:r w:rsidRPr="001C096C">
            <w:rPr>
              <w:rFonts w:ascii="Arial" w:hAnsi="Arial" w:cs="Arial"/>
              <w:color w:val="000000"/>
              <w:sz w:val="20"/>
              <w:szCs w:val="20"/>
            </w:rPr>
            <w:t xml:space="preserve"> </w:t>
          </w:r>
        </w:p>
      </w:docPartBody>
    </w:docPart>
    <w:docPart>
      <w:docPartPr>
        <w:name w:val="74A128DD52AC40E685A55CCD16F70343"/>
        <w:category>
          <w:name w:val="General"/>
          <w:gallery w:val="placeholder"/>
        </w:category>
        <w:types>
          <w:type w:val="bbPlcHdr"/>
        </w:types>
        <w:behaviors>
          <w:behavior w:val="content"/>
        </w:behaviors>
        <w:guid w:val="{585721D1-F974-4BD8-ABFD-60B823B0C0DB}"/>
      </w:docPartPr>
      <w:docPartBody>
        <w:p w:rsidR="00D36F23" w:rsidRDefault="00BD0635" w:rsidP="00BD0635">
          <w:pPr>
            <w:pStyle w:val="74A128DD52AC40E685A55CCD16F70343"/>
          </w:pPr>
          <w:r w:rsidRPr="001C096C">
            <w:rPr>
              <w:rFonts w:ascii="Arial" w:hAnsi="Arial" w:cs="Arial"/>
              <w:color w:val="000000"/>
              <w:sz w:val="20"/>
              <w:szCs w:val="20"/>
            </w:rPr>
            <w:t xml:space="preserve"> </w:t>
          </w:r>
        </w:p>
      </w:docPartBody>
    </w:docPart>
    <w:docPart>
      <w:docPartPr>
        <w:name w:val="EF4073B948B0459A9DAA51BBD11FD6A1"/>
        <w:category>
          <w:name w:val="General"/>
          <w:gallery w:val="placeholder"/>
        </w:category>
        <w:types>
          <w:type w:val="bbPlcHdr"/>
        </w:types>
        <w:behaviors>
          <w:behavior w:val="content"/>
        </w:behaviors>
        <w:guid w:val="{FBA0BDB8-A55A-4494-8452-1616166002C1}"/>
      </w:docPartPr>
      <w:docPartBody>
        <w:p w:rsidR="00D36F23" w:rsidRDefault="00BD0635" w:rsidP="00BD0635">
          <w:pPr>
            <w:pStyle w:val="EF4073B948B0459A9DAA51BBD11FD6A1"/>
          </w:pPr>
          <w:r w:rsidRPr="001C096C">
            <w:rPr>
              <w:rFonts w:ascii="Arial" w:hAnsi="Arial" w:cs="Arial"/>
              <w:color w:val="000000"/>
              <w:sz w:val="20"/>
              <w:szCs w:val="20"/>
            </w:rPr>
            <w:t xml:space="preserve"> </w:t>
          </w:r>
        </w:p>
      </w:docPartBody>
    </w:docPart>
    <w:docPart>
      <w:docPartPr>
        <w:name w:val="29F61D991E924730B723D2141A057FFC"/>
        <w:category>
          <w:name w:val="General"/>
          <w:gallery w:val="placeholder"/>
        </w:category>
        <w:types>
          <w:type w:val="bbPlcHdr"/>
        </w:types>
        <w:behaviors>
          <w:behavior w:val="content"/>
        </w:behaviors>
        <w:guid w:val="{359A2AD4-7EEA-428E-B571-46FB2E724C37}"/>
      </w:docPartPr>
      <w:docPartBody>
        <w:p w:rsidR="00D36F23" w:rsidRDefault="00BD0635" w:rsidP="00BD0635">
          <w:pPr>
            <w:pStyle w:val="29F61D991E924730B723D2141A057FFC"/>
          </w:pPr>
          <w:r w:rsidRPr="001C096C">
            <w:rPr>
              <w:rFonts w:ascii="Arial" w:hAnsi="Arial" w:cs="Arial"/>
              <w:color w:val="000000"/>
              <w:sz w:val="20"/>
              <w:szCs w:val="20"/>
            </w:rPr>
            <w:t xml:space="preserve"> </w:t>
          </w:r>
        </w:p>
      </w:docPartBody>
    </w:docPart>
    <w:docPart>
      <w:docPartPr>
        <w:name w:val="C88B8D6E09E941F2A94030477C47FACE"/>
        <w:category>
          <w:name w:val="General"/>
          <w:gallery w:val="placeholder"/>
        </w:category>
        <w:types>
          <w:type w:val="bbPlcHdr"/>
        </w:types>
        <w:behaviors>
          <w:behavior w:val="content"/>
        </w:behaviors>
        <w:guid w:val="{88819297-081C-4CF8-AEF9-ED0DDB7C3D43}"/>
      </w:docPartPr>
      <w:docPartBody>
        <w:p w:rsidR="00D36F23" w:rsidRDefault="00BD0635" w:rsidP="00BD0635">
          <w:pPr>
            <w:pStyle w:val="C88B8D6E09E941F2A94030477C47FACE"/>
          </w:pPr>
          <w:r w:rsidRPr="001C096C">
            <w:rPr>
              <w:rFonts w:ascii="Arial" w:hAnsi="Arial" w:cs="Arial"/>
              <w:color w:val="000000"/>
              <w:sz w:val="20"/>
              <w:szCs w:val="20"/>
            </w:rPr>
            <w:t xml:space="preserve"> </w:t>
          </w:r>
        </w:p>
      </w:docPartBody>
    </w:docPart>
    <w:docPart>
      <w:docPartPr>
        <w:name w:val="CBA8681372FD41058AAC8AFA4836E4F0"/>
        <w:category>
          <w:name w:val="General"/>
          <w:gallery w:val="placeholder"/>
        </w:category>
        <w:types>
          <w:type w:val="bbPlcHdr"/>
        </w:types>
        <w:behaviors>
          <w:behavior w:val="content"/>
        </w:behaviors>
        <w:guid w:val="{10A2B828-4E10-4FC1-AC21-3D7570453635}"/>
      </w:docPartPr>
      <w:docPartBody>
        <w:p w:rsidR="00D36F23" w:rsidRDefault="00BD0635" w:rsidP="00BD0635">
          <w:pPr>
            <w:pStyle w:val="CBA8681372FD41058AAC8AFA4836E4F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4476E073A47430BBD2880E75CEC49A0"/>
        <w:category>
          <w:name w:val="General"/>
          <w:gallery w:val="placeholder"/>
        </w:category>
        <w:types>
          <w:type w:val="bbPlcHdr"/>
        </w:types>
        <w:behaviors>
          <w:behavior w:val="content"/>
        </w:behaviors>
        <w:guid w:val="{E99BB8BC-51DD-4380-A8AD-5BB088852C26}"/>
      </w:docPartPr>
      <w:docPartBody>
        <w:p w:rsidR="00D36F23" w:rsidRDefault="00BD0635" w:rsidP="00BD0635">
          <w:pPr>
            <w:pStyle w:val="74476E073A47430BBD2880E75CEC49A0"/>
          </w:pPr>
          <w:r w:rsidRPr="001C096C">
            <w:rPr>
              <w:rFonts w:ascii="Arial" w:hAnsi="Arial" w:cs="Arial"/>
              <w:color w:val="000000"/>
              <w:sz w:val="20"/>
              <w:szCs w:val="20"/>
            </w:rPr>
            <w:t xml:space="preserve"> </w:t>
          </w:r>
        </w:p>
      </w:docPartBody>
    </w:docPart>
    <w:docPart>
      <w:docPartPr>
        <w:name w:val="E4083A475B0A420DBE1D2149BC1454AB"/>
        <w:category>
          <w:name w:val="General"/>
          <w:gallery w:val="placeholder"/>
        </w:category>
        <w:types>
          <w:type w:val="bbPlcHdr"/>
        </w:types>
        <w:behaviors>
          <w:behavior w:val="content"/>
        </w:behaviors>
        <w:guid w:val="{E6ACD522-E51C-4694-98D9-F19F1A24287E}"/>
      </w:docPartPr>
      <w:docPartBody>
        <w:p w:rsidR="00D36F23" w:rsidRDefault="00BD0635" w:rsidP="00BD0635">
          <w:pPr>
            <w:pStyle w:val="E4083A475B0A420DBE1D2149BC1454AB"/>
          </w:pPr>
          <w:r w:rsidRPr="001C096C">
            <w:rPr>
              <w:rFonts w:ascii="Arial" w:hAnsi="Arial" w:cs="Arial"/>
              <w:color w:val="000000"/>
              <w:sz w:val="20"/>
              <w:szCs w:val="20"/>
            </w:rPr>
            <w:t xml:space="preserve"> </w:t>
          </w:r>
        </w:p>
      </w:docPartBody>
    </w:docPart>
    <w:docPart>
      <w:docPartPr>
        <w:name w:val="15930D5B70554B5786B17106FD4DA47A"/>
        <w:category>
          <w:name w:val="General"/>
          <w:gallery w:val="placeholder"/>
        </w:category>
        <w:types>
          <w:type w:val="bbPlcHdr"/>
        </w:types>
        <w:behaviors>
          <w:behavior w:val="content"/>
        </w:behaviors>
        <w:guid w:val="{4B7DE9F4-24B9-4439-8E24-9C81E4A2DC69}"/>
      </w:docPartPr>
      <w:docPartBody>
        <w:p w:rsidR="00D36F23" w:rsidRDefault="00BD0635" w:rsidP="00BD0635">
          <w:pPr>
            <w:pStyle w:val="15930D5B70554B5786B17106FD4DA47A"/>
          </w:pPr>
          <w:r w:rsidRPr="001C096C">
            <w:rPr>
              <w:rFonts w:ascii="Arial" w:hAnsi="Arial" w:cs="Arial"/>
              <w:color w:val="000000"/>
              <w:sz w:val="20"/>
              <w:szCs w:val="20"/>
            </w:rPr>
            <w:t xml:space="preserve"> </w:t>
          </w:r>
        </w:p>
      </w:docPartBody>
    </w:docPart>
    <w:docPart>
      <w:docPartPr>
        <w:name w:val="2811D32BCF974F72872DF631406084D6"/>
        <w:category>
          <w:name w:val="General"/>
          <w:gallery w:val="placeholder"/>
        </w:category>
        <w:types>
          <w:type w:val="bbPlcHdr"/>
        </w:types>
        <w:behaviors>
          <w:behavior w:val="content"/>
        </w:behaviors>
        <w:guid w:val="{6B58DB5B-73ED-4609-B4EB-3510ACFDD843}"/>
      </w:docPartPr>
      <w:docPartBody>
        <w:p w:rsidR="00D36F23" w:rsidRDefault="00BD0635" w:rsidP="00BD0635">
          <w:pPr>
            <w:pStyle w:val="2811D32BCF974F72872DF631406084D6"/>
          </w:pPr>
          <w:r w:rsidRPr="001C096C">
            <w:rPr>
              <w:rFonts w:ascii="Arial" w:hAnsi="Arial" w:cs="Arial"/>
              <w:color w:val="000000"/>
              <w:sz w:val="20"/>
              <w:szCs w:val="20"/>
            </w:rPr>
            <w:t xml:space="preserve"> </w:t>
          </w:r>
        </w:p>
      </w:docPartBody>
    </w:docPart>
    <w:docPart>
      <w:docPartPr>
        <w:name w:val="F910087157464BF69C2C0272820A2F3C"/>
        <w:category>
          <w:name w:val="General"/>
          <w:gallery w:val="placeholder"/>
        </w:category>
        <w:types>
          <w:type w:val="bbPlcHdr"/>
        </w:types>
        <w:behaviors>
          <w:behavior w:val="content"/>
        </w:behaviors>
        <w:guid w:val="{C624B6F5-9001-4D70-93D8-CC79E55BDDA6}"/>
      </w:docPartPr>
      <w:docPartBody>
        <w:p w:rsidR="00D36F23" w:rsidRDefault="00BD0635" w:rsidP="00BD0635">
          <w:pPr>
            <w:pStyle w:val="F910087157464BF69C2C0272820A2F3C"/>
          </w:pPr>
          <w:r w:rsidRPr="001C096C">
            <w:rPr>
              <w:rFonts w:ascii="Arial" w:hAnsi="Arial" w:cs="Arial"/>
              <w:color w:val="000000"/>
              <w:sz w:val="20"/>
              <w:szCs w:val="20"/>
            </w:rPr>
            <w:t xml:space="preserve"> </w:t>
          </w:r>
        </w:p>
      </w:docPartBody>
    </w:docPart>
    <w:docPart>
      <w:docPartPr>
        <w:name w:val="EE3934792B054715A2F211E23352A586"/>
        <w:category>
          <w:name w:val="General"/>
          <w:gallery w:val="placeholder"/>
        </w:category>
        <w:types>
          <w:type w:val="bbPlcHdr"/>
        </w:types>
        <w:behaviors>
          <w:behavior w:val="content"/>
        </w:behaviors>
        <w:guid w:val="{AB3728FA-2701-475A-B600-ACEA7DB91986}"/>
      </w:docPartPr>
      <w:docPartBody>
        <w:p w:rsidR="00D36F23" w:rsidRDefault="00BD0635" w:rsidP="00BD0635">
          <w:pPr>
            <w:pStyle w:val="EE3934792B054715A2F211E23352A586"/>
          </w:pPr>
          <w:r w:rsidRPr="001C096C">
            <w:rPr>
              <w:rFonts w:ascii="Arial" w:hAnsi="Arial" w:cs="Arial"/>
              <w:color w:val="000000"/>
              <w:sz w:val="20"/>
              <w:szCs w:val="20"/>
            </w:rPr>
            <w:t xml:space="preserve"> </w:t>
          </w:r>
        </w:p>
      </w:docPartBody>
    </w:docPart>
    <w:docPart>
      <w:docPartPr>
        <w:name w:val="A981FC4178A1465E986ABB1798BAE478"/>
        <w:category>
          <w:name w:val="General"/>
          <w:gallery w:val="placeholder"/>
        </w:category>
        <w:types>
          <w:type w:val="bbPlcHdr"/>
        </w:types>
        <w:behaviors>
          <w:behavior w:val="content"/>
        </w:behaviors>
        <w:guid w:val="{E71482EE-978C-4F32-B0D1-0E74198D1B6E}"/>
      </w:docPartPr>
      <w:docPartBody>
        <w:p w:rsidR="00D36F23" w:rsidRDefault="00BD0635" w:rsidP="00BD0635">
          <w:pPr>
            <w:pStyle w:val="A981FC4178A1465E986ABB1798BAE478"/>
          </w:pPr>
          <w:r w:rsidRPr="001C096C">
            <w:rPr>
              <w:rFonts w:ascii="Arial" w:hAnsi="Arial" w:cs="Arial"/>
              <w:color w:val="000000"/>
              <w:sz w:val="20"/>
              <w:szCs w:val="20"/>
            </w:rPr>
            <w:t xml:space="preserve"> </w:t>
          </w:r>
        </w:p>
      </w:docPartBody>
    </w:docPart>
    <w:docPart>
      <w:docPartPr>
        <w:name w:val="0B048360348845EE82545C3CAD85E56D"/>
        <w:category>
          <w:name w:val="General"/>
          <w:gallery w:val="placeholder"/>
        </w:category>
        <w:types>
          <w:type w:val="bbPlcHdr"/>
        </w:types>
        <w:behaviors>
          <w:behavior w:val="content"/>
        </w:behaviors>
        <w:guid w:val="{7FD6A53E-F99F-4B82-8BEC-437AB112654C}"/>
      </w:docPartPr>
      <w:docPartBody>
        <w:p w:rsidR="00D36F23" w:rsidRDefault="00BD0635" w:rsidP="00BD0635">
          <w:pPr>
            <w:pStyle w:val="0B048360348845EE82545C3CAD85E56D"/>
          </w:pPr>
          <w:r w:rsidRPr="001C096C">
            <w:rPr>
              <w:rFonts w:ascii="Arial" w:hAnsi="Arial" w:cs="Arial"/>
              <w:color w:val="000000"/>
              <w:sz w:val="20"/>
              <w:szCs w:val="20"/>
            </w:rPr>
            <w:t xml:space="preserve"> </w:t>
          </w:r>
        </w:p>
      </w:docPartBody>
    </w:docPart>
    <w:docPart>
      <w:docPartPr>
        <w:name w:val="307745BA7806488BA4EB6FA2FE1264F7"/>
        <w:category>
          <w:name w:val="General"/>
          <w:gallery w:val="placeholder"/>
        </w:category>
        <w:types>
          <w:type w:val="bbPlcHdr"/>
        </w:types>
        <w:behaviors>
          <w:behavior w:val="content"/>
        </w:behaviors>
        <w:guid w:val="{B5870C23-2A0B-4CE1-8145-EF25DFCC777C}"/>
      </w:docPartPr>
      <w:docPartBody>
        <w:p w:rsidR="00D36F23" w:rsidRDefault="00BD0635" w:rsidP="00BD0635">
          <w:pPr>
            <w:pStyle w:val="307745BA7806488BA4EB6FA2FE1264F7"/>
          </w:pPr>
          <w:r w:rsidRPr="002B6B3C">
            <w:rPr>
              <w:rFonts w:ascii="Arial" w:hAnsi="Arial" w:cs="Arial"/>
              <w:sz w:val="20"/>
              <w:szCs w:val="20"/>
            </w:rPr>
            <w:t xml:space="preserve">(ostalo upisati) </w:t>
          </w:r>
        </w:p>
      </w:docPartBody>
    </w:docPart>
    <w:docPart>
      <w:docPartPr>
        <w:name w:val="F2DC11F754CC4FED9E20ADA21D2FE5C5"/>
        <w:category>
          <w:name w:val="General"/>
          <w:gallery w:val="placeholder"/>
        </w:category>
        <w:types>
          <w:type w:val="bbPlcHdr"/>
        </w:types>
        <w:behaviors>
          <w:behavior w:val="content"/>
        </w:behaviors>
        <w:guid w:val="{B567560E-4509-436C-83A8-BAD62FF8AD70}"/>
      </w:docPartPr>
      <w:docPartBody>
        <w:p w:rsidR="00D36F23" w:rsidRDefault="00BD0635" w:rsidP="00BD0635">
          <w:pPr>
            <w:pStyle w:val="F2DC11F754CC4FED9E20ADA21D2FE5C5"/>
          </w:pPr>
          <w:r w:rsidRPr="001C096C">
            <w:rPr>
              <w:rFonts w:ascii="Arial" w:hAnsi="Arial" w:cs="Arial"/>
              <w:color w:val="000000"/>
              <w:sz w:val="20"/>
              <w:szCs w:val="20"/>
            </w:rPr>
            <w:t xml:space="preserve"> </w:t>
          </w:r>
        </w:p>
      </w:docPartBody>
    </w:docPart>
    <w:docPart>
      <w:docPartPr>
        <w:name w:val="78CB27AC777444228DC55A15E3C8AE4F"/>
        <w:category>
          <w:name w:val="General"/>
          <w:gallery w:val="placeholder"/>
        </w:category>
        <w:types>
          <w:type w:val="bbPlcHdr"/>
        </w:types>
        <w:behaviors>
          <w:behavior w:val="content"/>
        </w:behaviors>
        <w:guid w:val="{6B159471-A6B0-4B9E-A072-DB93E98C93DB}"/>
      </w:docPartPr>
      <w:docPartBody>
        <w:p w:rsidR="00D36F23" w:rsidRDefault="00BD0635" w:rsidP="00BD0635">
          <w:pPr>
            <w:pStyle w:val="78CB27AC777444228DC55A15E3C8AE4F"/>
          </w:pPr>
          <w:r w:rsidRPr="001C096C">
            <w:rPr>
              <w:rFonts w:ascii="Arial" w:hAnsi="Arial" w:cs="Arial"/>
              <w:color w:val="000000"/>
              <w:sz w:val="20"/>
              <w:szCs w:val="20"/>
            </w:rPr>
            <w:t xml:space="preserve"> </w:t>
          </w:r>
        </w:p>
      </w:docPartBody>
    </w:docPart>
    <w:docPart>
      <w:docPartPr>
        <w:name w:val="92376C753C1D459C8866448BA8BF42BB"/>
        <w:category>
          <w:name w:val="General"/>
          <w:gallery w:val="placeholder"/>
        </w:category>
        <w:types>
          <w:type w:val="bbPlcHdr"/>
        </w:types>
        <w:behaviors>
          <w:behavior w:val="content"/>
        </w:behaviors>
        <w:guid w:val="{C837E070-47EF-4720-B0A4-CA92D2AF4542}"/>
      </w:docPartPr>
      <w:docPartBody>
        <w:p w:rsidR="00D36F23" w:rsidRDefault="00BD0635" w:rsidP="00BD0635">
          <w:pPr>
            <w:pStyle w:val="92376C753C1D459C8866448BA8BF42BB"/>
          </w:pPr>
          <w:r w:rsidRPr="001C096C">
            <w:rPr>
              <w:rFonts w:ascii="Arial" w:hAnsi="Arial" w:cs="Arial"/>
              <w:color w:val="000000"/>
              <w:sz w:val="20"/>
              <w:szCs w:val="20"/>
            </w:rPr>
            <w:t xml:space="preserve"> </w:t>
          </w:r>
        </w:p>
      </w:docPartBody>
    </w:docPart>
    <w:docPart>
      <w:docPartPr>
        <w:name w:val="3E5F1B8FC3E041E2A9B06F0CEF0CF20E"/>
        <w:category>
          <w:name w:val="General"/>
          <w:gallery w:val="placeholder"/>
        </w:category>
        <w:types>
          <w:type w:val="bbPlcHdr"/>
        </w:types>
        <w:behaviors>
          <w:behavior w:val="content"/>
        </w:behaviors>
        <w:guid w:val="{A70E8064-2626-427F-9F9C-062C5F1701B8}"/>
      </w:docPartPr>
      <w:docPartBody>
        <w:p w:rsidR="00D36F23" w:rsidRDefault="00BD0635" w:rsidP="00BD0635">
          <w:pPr>
            <w:pStyle w:val="3E5F1B8FC3E041E2A9B06F0CEF0CF20E"/>
          </w:pPr>
          <w:r w:rsidRPr="001C096C">
            <w:rPr>
              <w:rFonts w:ascii="Arial" w:hAnsi="Arial" w:cs="Arial"/>
              <w:color w:val="000000"/>
              <w:sz w:val="20"/>
              <w:szCs w:val="20"/>
            </w:rPr>
            <w:t xml:space="preserve"> </w:t>
          </w:r>
        </w:p>
      </w:docPartBody>
    </w:docPart>
    <w:docPart>
      <w:docPartPr>
        <w:name w:val="3DEEDD8DAE8943D5B31FE0D0EAAA9E48"/>
        <w:category>
          <w:name w:val="General"/>
          <w:gallery w:val="placeholder"/>
        </w:category>
        <w:types>
          <w:type w:val="bbPlcHdr"/>
        </w:types>
        <w:behaviors>
          <w:behavior w:val="content"/>
        </w:behaviors>
        <w:guid w:val="{7121C82C-1761-4572-B220-62DA53239A75}"/>
      </w:docPartPr>
      <w:docPartBody>
        <w:p w:rsidR="00D36F23" w:rsidRDefault="00BD0635" w:rsidP="00BD0635">
          <w:pPr>
            <w:pStyle w:val="3DEEDD8DAE8943D5B31FE0D0EAAA9E48"/>
          </w:pPr>
          <w:r w:rsidRPr="001C096C">
            <w:rPr>
              <w:rFonts w:ascii="Arial" w:hAnsi="Arial" w:cs="Arial"/>
              <w:color w:val="000000"/>
              <w:sz w:val="20"/>
              <w:szCs w:val="20"/>
            </w:rPr>
            <w:t xml:space="preserve">  </w:t>
          </w:r>
        </w:p>
      </w:docPartBody>
    </w:docPart>
    <w:docPart>
      <w:docPartPr>
        <w:name w:val="47A8B38A2BA64E6083987905E9007177"/>
        <w:category>
          <w:name w:val="General"/>
          <w:gallery w:val="placeholder"/>
        </w:category>
        <w:types>
          <w:type w:val="bbPlcHdr"/>
        </w:types>
        <w:behaviors>
          <w:behavior w:val="content"/>
        </w:behaviors>
        <w:guid w:val="{60975502-C18D-4357-AFFE-A5907C39C5B0}"/>
      </w:docPartPr>
      <w:docPartBody>
        <w:p w:rsidR="00D36F23" w:rsidRDefault="00BD0635" w:rsidP="00BD0635">
          <w:pPr>
            <w:pStyle w:val="47A8B38A2BA64E6083987905E9007177"/>
          </w:pPr>
          <w:r w:rsidRPr="001C096C">
            <w:rPr>
              <w:rFonts w:ascii="Arial" w:hAnsi="Arial" w:cs="Arial"/>
              <w:color w:val="000000"/>
              <w:sz w:val="20"/>
              <w:szCs w:val="20"/>
            </w:rPr>
            <w:t xml:space="preserve"> </w:t>
          </w:r>
        </w:p>
      </w:docPartBody>
    </w:docPart>
    <w:docPart>
      <w:docPartPr>
        <w:name w:val="BCB02EDD21D349338C726C471C2236C3"/>
        <w:category>
          <w:name w:val="General"/>
          <w:gallery w:val="placeholder"/>
        </w:category>
        <w:types>
          <w:type w:val="bbPlcHdr"/>
        </w:types>
        <w:behaviors>
          <w:behavior w:val="content"/>
        </w:behaviors>
        <w:guid w:val="{E0A64634-1295-4FF9-BBB7-1B0607A428C4}"/>
      </w:docPartPr>
      <w:docPartBody>
        <w:p w:rsidR="00D36F23" w:rsidRDefault="00BD0635" w:rsidP="00BD0635">
          <w:pPr>
            <w:pStyle w:val="BCB02EDD21D349338C726C471C2236C3"/>
          </w:pPr>
          <w:r w:rsidRPr="001C096C">
            <w:rPr>
              <w:rFonts w:ascii="Arial" w:hAnsi="Arial" w:cs="Arial"/>
              <w:color w:val="000000"/>
              <w:sz w:val="20"/>
              <w:szCs w:val="20"/>
            </w:rPr>
            <w:t xml:space="preserve"> </w:t>
          </w:r>
        </w:p>
      </w:docPartBody>
    </w:docPart>
    <w:docPart>
      <w:docPartPr>
        <w:name w:val="F9E3057653104B85A895B109C1B58764"/>
        <w:category>
          <w:name w:val="General"/>
          <w:gallery w:val="placeholder"/>
        </w:category>
        <w:types>
          <w:type w:val="bbPlcHdr"/>
        </w:types>
        <w:behaviors>
          <w:behavior w:val="content"/>
        </w:behaviors>
        <w:guid w:val="{325C5A55-1194-4D89-94DA-5E5D77D84BC8}"/>
      </w:docPartPr>
      <w:docPartBody>
        <w:p w:rsidR="00D36F23" w:rsidRDefault="00BD0635" w:rsidP="00BD0635">
          <w:pPr>
            <w:pStyle w:val="F9E3057653104B85A895B109C1B58764"/>
          </w:pPr>
          <w:r>
            <w:rPr>
              <w:rStyle w:val="PlaceholderText"/>
            </w:rPr>
            <w:t>ECTS</w:t>
          </w:r>
        </w:p>
      </w:docPartBody>
    </w:docPart>
    <w:docPart>
      <w:docPartPr>
        <w:name w:val="30064A39EDB64D68A5DD802402C42DA0"/>
        <w:category>
          <w:name w:val="General"/>
          <w:gallery w:val="placeholder"/>
        </w:category>
        <w:types>
          <w:type w:val="bbPlcHdr"/>
        </w:types>
        <w:behaviors>
          <w:behavior w:val="content"/>
        </w:behaviors>
        <w:guid w:val="{D27D6FFA-9418-4CC4-AB24-24DB771DA56E}"/>
      </w:docPartPr>
      <w:docPartBody>
        <w:p w:rsidR="00D36F23" w:rsidRDefault="00BD0635" w:rsidP="00BD0635">
          <w:pPr>
            <w:pStyle w:val="30064A39EDB64D68A5DD802402C42DA0"/>
          </w:pPr>
          <w:r>
            <w:rPr>
              <w:rStyle w:val="PlaceholderText"/>
            </w:rPr>
            <w:t>Metode i kriteriji vrednovanja</w:t>
          </w:r>
        </w:p>
      </w:docPartBody>
    </w:docPart>
    <w:docPart>
      <w:docPartPr>
        <w:name w:val="3F34DDE053A34C1EACF3E0610FBA4E55"/>
        <w:category>
          <w:name w:val="General"/>
          <w:gallery w:val="placeholder"/>
        </w:category>
        <w:types>
          <w:type w:val="bbPlcHdr"/>
        </w:types>
        <w:behaviors>
          <w:behavior w:val="content"/>
        </w:behaviors>
        <w:guid w:val="{67FC109E-4C1C-4E27-AE9F-626AA50EF1B9}"/>
      </w:docPartPr>
      <w:docPartBody>
        <w:p w:rsidR="00D36F23" w:rsidRDefault="00BD0635" w:rsidP="00BD0635">
          <w:pPr>
            <w:pStyle w:val="3F34DDE053A34C1EACF3E0610FBA4E55"/>
          </w:pPr>
          <w:r>
            <w:rPr>
              <w:rStyle w:val="PlaceholderText"/>
            </w:rPr>
            <w:t>Metode i kriteriji vrednovanja</w:t>
          </w:r>
        </w:p>
      </w:docPartBody>
    </w:docPart>
    <w:docPart>
      <w:docPartPr>
        <w:name w:val="245F8435834F4DB7B7DAE366AB8C3D1A"/>
        <w:category>
          <w:name w:val="General"/>
          <w:gallery w:val="placeholder"/>
        </w:category>
        <w:types>
          <w:type w:val="bbPlcHdr"/>
        </w:types>
        <w:behaviors>
          <w:behavior w:val="content"/>
        </w:behaviors>
        <w:guid w:val="{1A43E4E0-BB12-42AF-B157-0ED48834690D}"/>
      </w:docPartPr>
      <w:docPartBody>
        <w:p w:rsidR="00D36F23" w:rsidRDefault="00BD0635" w:rsidP="00BD0635">
          <w:pPr>
            <w:pStyle w:val="245F8435834F4DB7B7DAE366AB8C3D1A"/>
          </w:pPr>
          <w:r>
            <w:rPr>
              <w:rStyle w:val="PlaceholderText"/>
            </w:rPr>
            <w:t>Obveze studenata</w:t>
          </w:r>
        </w:p>
      </w:docPartBody>
    </w:docPart>
    <w:docPart>
      <w:docPartPr>
        <w:name w:val="1B2796C70EDF49A78644355BC0077D9E"/>
        <w:category>
          <w:name w:val="General"/>
          <w:gallery w:val="placeholder"/>
        </w:category>
        <w:types>
          <w:type w:val="bbPlcHdr"/>
        </w:types>
        <w:behaviors>
          <w:behavior w:val="content"/>
        </w:behaviors>
        <w:guid w:val="{C8885165-1EA5-478F-A2FE-89FB100E64FE}"/>
      </w:docPartPr>
      <w:docPartBody>
        <w:p w:rsidR="00D36F23" w:rsidRDefault="00BD0635" w:rsidP="00BD0635">
          <w:pPr>
            <w:pStyle w:val="1B2796C70EDF49A78644355BC0077D9E"/>
          </w:pPr>
          <w:r w:rsidRPr="00DE16E6">
            <w:rPr>
              <w:rStyle w:val="PlaceholderText"/>
            </w:rPr>
            <w:t>Click here to enter text.</w:t>
          </w:r>
        </w:p>
      </w:docPartBody>
    </w:docPart>
    <w:docPart>
      <w:docPartPr>
        <w:name w:val="D7D612E259AF4CB2B8DD6C0B8613EEB1"/>
        <w:category>
          <w:name w:val="General"/>
          <w:gallery w:val="placeholder"/>
        </w:category>
        <w:types>
          <w:type w:val="bbPlcHdr"/>
        </w:types>
        <w:behaviors>
          <w:behavior w:val="content"/>
        </w:behaviors>
        <w:guid w:val="{DFC2028A-15E1-496E-93D0-3440587BE432}"/>
      </w:docPartPr>
      <w:docPartBody>
        <w:p w:rsidR="00D36F23" w:rsidRDefault="00BD0635" w:rsidP="00BD0635">
          <w:pPr>
            <w:pStyle w:val="D7D612E259AF4CB2B8DD6C0B8613EEB1"/>
          </w:pPr>
          <w:r>
            <w:rPr>
              <w:rFonts w:ascii="Arial" w:hAnsi="Arial" w:cs="Arial"/>
              <w:color w:val="000000"/>
              <w:sz w:val="20"/>
              <w:szCs w:val="20"/>
            </w:rPr>
            <w:t xml:space="preserve"> </w:t>
          </w:r>
        </w:p>
      </w:docPartBody>
    </w:docPart>
    <w:docPart>
      <w:docPartPr>
        <w:name w:val="CEF356A96B9D42D895564600C44D69BD"/>
        <w:category>
          <w:name w:val="General"/>
          <w:gallery w:val="placeholder"/>
        </w:category>
        <w:types>
          <w:type w:val="bbPlcHdr"/>
        </w:types>
        <w:behaviors>
          <w:behavior w:val="content"/>
        </w:behaviors>
        <w:guid w:val="{D2EA0058-9E4D-45B1-8D86-945F4A05D9DF}"/>
      </w:docPartPr>
      <w:docPartBody>
        <w:p w:rsidR="00D36F23" w:rsidRDefault="00BD0635" w:rsidP="00BD0635">
          <w:pPr>
            <w:pStyle w:val="CEF356A96B9D42D895564600C44D69BD"/>
          </w:pPr>
          <w:r>
            <w:rPr>
              <w:rFonts w:ascii="Arial" w:hAnsi="Arial" w:cs="Arial"/>
              <w:color w:val="000000"/>
              <w:sz w:val="20"/>
              <w:szCs w:val="20"/>
            </w:rPr>
            <w:t xml:space="preserve"> </w:t>
          </w:r>
        </w:p>
      </w:docPartBody>
    </w:docPart>
    <w:docPart>
      <w:docPartPr>
        <w:name w:val="1FDB2EDC480D4E909495D36B553C7CB5"/>
        <w:category>
          <w:name w:val="General"/>
          <w:gallery w:val="placeholder"/>
        </w:category>
        <w:types>
          <w:type w:val="bbPlcHdr"/>
        </w:types>
        <w:behaviors>
          <w:behavior w:val="content"/>
        </w:behaviors>
        <w:guid w:val="{1CB7896A-8896-481B-A461-E130B5C7E157}"/>
      </w:docPartPr>
      <w:docPartBody>
        <w:p w:rsidR="00D36F23" w:rsidRDefault="00BD0635" w:rsidP="00BD0635">
          <w:pPr>
            <w:pStyle w:val="1FDB2EDC480D4E909495D36B553C7CB5"/>
          </w:pPr>
          <w:r>
            <w:rPr>
              <w:rFonts w:ascii="Arial" w:hAnsi="Arial" w:cs="Arial"/>
              <w:color w:val="000000"/>
              <w:sz w:val="20"/>
              <w:szCs w:val="20"/>
            </w:rPr>
            <w:t xml:space="preserve"> </w:t>
          </w:r>
        </w:p>
      </w:docPartBody>
    </w:docPart>
    <w:docPart>
      <w:docPartPr>
        <w:name w:val="758F9BA923E04709851A0B739F79E9D7"/>
        <w:category>
          <w:name w:val="General"/>
          <w:gallery w:val="placeholder"/>
        </w:category>
        <w:types>
          <w:type w:val="bbPlcHdr"/>
        </w:types>
        <w:behaviors>
          <w:behavior w:val="content"/>
        </w:behaviors>
        <w:guid w:val="{795233CC-15A3-4A4D-BD7C-FDCD620D2C23}"/>
      </w:docPartPr>
      <w:docPartBody>
        <w:p w:rsidR="00D36F23" w:rsidRDefault="00BD0635" w:rsidP="00BD0635">
          <w:pPr>
            <w:pStyle w:val="758F9BA923E04709851A0B739F79E9D7"/>
          </w:pPr>
          <w:r>
            <w:rPr>
              <w:rFonts w:ascii="Arial" w:hAnsi="Arial" w:cs="Arial"/>
              <w:color w:val="000000"/>
              <w:sz w:val="20"/>
              <w:szCs w:val="20"/>
            </w:rPr>
            <w:t xml:space="preserve"> </w:t>
          </w:r>
        </w:p>
      </w:docPartBody>
    </w:docPart>
    <w:docPart>
      <w:docPartPr>
        <w:name w:val="81DB86892D55479EA50E55BF22F576BF"/>
        <w:category>
          <w:name w:val="General"/>
          <w:gallery w:val="placeholder"/>
        </w:category>
        <w:types>
          <w:type w:val="bbPlcHdr"/>
        </w:types>
        <w:behaviors>
          <w:behavior w:val="content"/>
        </w:behaviors>
        <w:guid w:val="{08F0FA9D-906F-4E67-8DEC-6390C9FABA1E}"/>
      </w:docPartPr>
      <w:docPartBody>
        <w:p w:rsidR="00D36F23" w:rsidRDefault="00BD0635" w:rsidP="00BD0635">
          <w:pPr>
            <w:pStyle w:val="81DB86892D55479EA50E55BF22F576BF"/>
          </w:pPr>
          <w:r>
            <w:rPr>
              <w:rFonts w:ascii="Arial" w:hAnsi="Arial" w:cs="Arial"/>
              <w:color w:val="000000"/>
              <w:sz w:val="20"/>
              <w:szCs w:val="20"/>
            </w:rPr>
            <w:t xml:space="preserve"> </w:t>
          </w:r>
        </w:p>
      </w:docPartBody>
    </w:docPart>
    <w:docPart>
      <w:docPartPr>
        <w:name w:val="BDB8C5921A714FB980FBF1AD570662BC"/>
        <w:category>
          <w:name w:val="General"/>
          <w:gallery w:val="placeholder"/>
        </w:category>
        <w:types>
          <w:type w:val="bbPlcHdr"/>
        </w:types>
        <w:behaviors>
          <w:behavior w:val="content"/>
        </w:behaviors>
        <w:guid w:val="{AFEFF840-290F-447C-80FE-78AFE1362CD0}"/>
      </w:docPartPr>
      <w:docPartBody>
        <w:p w:rsidR="00D36F23" w:rsidRDefault="00BD0635" w:rsidP="00BD0635">
          <w:pPr>
            <w:pStyle w:val="BDB8C5921A714FB980FBF1AD570662BC"/>
          </w:pPr>
          <w:r>
            <w:rPr>
              <w:rFonts w:ascii="Arial" w:hAnsi="Arial" w:cs="Arial"/>
              <w:color w:val="000000"/>
              <w:sz w:val="20"/>
              <w:szCs w:val="20"/>
            </w:rPr>
            <w:t xml:space="preserve"> </w:t>
          </w:r>
        </w:p>
      </w:docPartBody>
    </w:docPart>
    <w:docPart>
      <w:docPartPr>
        <w:name w:val="31789CB920B4419B8D429BD1BD0F8914"/>
        <w:category>
          <w:name w:val="General"/>
          <w:gallery w:val="placeholder"/>
        </w:category>
        <w:types>
          <w:type w:val="bbPlcHdr"/>
        </w:types>
        <w:behaviors>
          <w:behavior w:val="content"/>
        </w:behaviors>
        <w:guid w:val="{04396C2A-33F1-4397-A2B7-B99CBBF18295}"/>
      </w:docPartPr>
      <w:docPartBody>
        <w:p w:rsidR="00D36F23" w:rsidRDefault="00BD0635" w:rsidP="00BD0635">
          <w:pPr>
            <w:pStyle w:val="31789CB920B4419B8D429BD1BD0F8914"/>
          </w:pPr>
          <w:r>
            <w:rPr>
              <w:rFonts w:ascii="Arial" w:hAnsi="Arial" w:cs="Arial"/>
              <w:color w:val="000000"/>
              <w:sz w:val="20"/>
              <w:szCs w:val="20"/>
            </w:rPr>
            <w:t xml:space="preserve"> </w:t>
          </w:r>
        </w:p>
      </w:docPartBody>
    </w:docPart>
    <w:docPart>
      <w:docPartPr>
        <w:name w:val="92EAF0B5E8404E1694765344C03C2F60"/>
        <w:category>
          <w:name w:val="General"/>
          <w:gallery w:val="placeholder"/>
        </w:category>
        <w:types>
          <w:type w:val="bbPlcHdr"/>
        </w:types>
        <w:behaviors>
          <w:behavior w:val="content"/>
        </w:behaviors>
        <w:guid w:val="{F8B3DE3E-0450-415C-9BE0-5A7CE7374D52}"/>
      </w:docPartPr>
      <w:docPartBody>
        <w:p w:rsidR="00D36F23" w:rsidRDefault="00BD0635" w:rsidP="00BD0635">
          <w:pPr>
            <w:pStyle w:val="92EAF0B5E8404E1694765344C03C2F60"/>
          </w:pPr>
          <w:r>
            <w:rPr>
              <w:rFonts w:ascii="Arial" w:hAnsi="Arial" w:cs="Arial"/>
              <w:color w:val="000000"/>
              <w:sz w:val="20"/>
              <w:szCs w:val="20"/>
            </w:rPr>
            <w:t xml:space="preserve"> </w:t>
          </w:r>
        </w:p>
      </w:docPartBody>
    </w:docPart>
    <w:docPart>
      <w:docPartPr>
        <w:name w:val="9CA1A46C93B843E4A2E57FFF343F9678"/>
        <w:category>
          <w:name w:val="General"/>
          <w:gallery w:val="placeholder"/>
        </w:category>
        <w:types>
          <w:type w:val="bbPlcHdr"/>
        </w:types>
        <w:behaviors>
          <w:behavior w:val="content"/>
        </w:behaviors>
        <w:guid w:val="{B7991D8C-8E07-42EC-A664-93506E2C918C}"/>
      </w:docPartPr>
      <w:docPartBody>
        <w:p w:rsidR="00D36F23" w:rsidRDefault="00BD0635" w:rsidP="00BD0635">
          <w:pPr>
            <w:pStyle w:val="9CA1A46C93B843E4A2E57FFF343F9678"/>
          </w:pPr>
          <w:r>
            <w:rPr>
              <w:rFonts w:ascii="Arial" w:hAnsi="Arial" w:cs="Arial"/>
              <w:color w:val="000000"/>
              <w:sz w:val="20"/>
              <w:szCs w:val="20"/>
            </w:rPr>
            <w:t xml:space="preserve"> </w:t>
          </w:r>
        </w:p>
      </w:docPartBody>
    </w:docPart>
    <w:docPart>
      <w:docPartPr>
        <w:name w:val="8E867D4963874BE68BCFD4EA23EE5CEC"/>
        <w:category>
          <w:name w:val="General"/>
          <w:gallery w:val="placeholder"/>
        </w:category>
        <w:types>
          <w:type w:val="bbPlcHdr"/>
        </w:types>
        <w:behaviors>
          <w:behavior w:val="content"/>
        </w:behaviors>
        <w:guid w:val="{1315D168-28B9-4A31-91C6-7D001CA9AB59}"/>
      </w:docPartPr>
      <w:docPartBody>
        <w:p w:rsidR="00D36F23" w:rsidRDefault="00BD0635" w:rsidP="00BD0635">
          <w:pPr>
            <w:pStyle w:val="8E867D4963874BE68BCFD4EA23EE5CEC"/>
          </w:pPr>
          <w:r>
            <w:rPr>
              <w:rFonts w:ascii="Arial" w:hAnsi="Arial" w:cs="Arial"/>
              <w:color w:val="000000"/>
              <w:sz w:val="20"/>
              <w:szCs w:val="20"/>
            </w:rPr>
            <w:t xml:space="preserve"> </w:t>
          </w:r>
        </w:p>
      </w:docPartBody>
    </w:docPart>
    <w:docPart>
      <w:docPartPr>
        <w:name w:val="0ED0B2F1F93442A89A7594352B4DCBF4"/>
        <w:category>
          <w:name w:val="General"/>
          <w:gallery w:val="placeholder"/>
        </w:category>
        <w:types>
          <w:type w:val="bbPlcHdr"/>
        </w:types>
        <w:behaviors>
          <w:behavior w:val="content"/>
        </w:behaviors>
        <w:guid w:val="{5814D431-CCE0-4B8F-923D-82C607BCE1EC}"/>
      </w:docPartPr>
      <w:docPartBody>
        <w:p w:rsidR="00D36F23" w:rsidRDefault="00BD0635" w:rsidP="00BD0635">
          <w:pPr>
            <w:pStyle w:val="0ED0B2F1F93442A89A7594352B4DCBF4"/>
          </w:pPr>
          <w:r>
            <w:rPr>
              <w:rFonts w:ascii="Arial" w:hAnsi="Arial" w:cs="Arial"/>
              <w:color w:val="000000"/>
              <w:sz w:val="20"/>
              <w:szCs w:val="20"/>
            </w:rPr>
            <w:t xml:space="preserve"> </w:t>
          </w:r>
        </w:p>
      </w:docPartBody>
    </w:docPart>
    <w:docPart>
      <w:docPartPr>
        <w:name w:val="ECD23AA7F976422A85EA09CA198046B1"/>
        <w:category>
          <w:name w:val="General"/>
          <w:gallery w:val="placeholder"/>
        </w:category>
        <w:types>
          <w:type w:val="bbPlcHdr"/>
        </w:types>
        <w:behaviors>
          <w:behavior w:val="content"/>
        </w:behaviors>
        <w:guid w:val="{E37CEE01-ECB2-4AB4-B36C-ADFBAFFACF41}"/>
      </w:docPartPr>
      <w:docPartBody>
        <w:p w:rsidR="00D36F23" w:rsidRDefault="00BD0635" w:rsidP="00BD0635">
          <w:pPr>
            <w:pStyle w:val="ECD23AA7F976422A85EA09CA198046B1"/>
          </w:pPr>
          <w:r>
            <w:rPr>
              <w:rFonts w:ascii="Arial" w:hAnsi="Arial" w:cs="Arial"/>
              <w:color w:val="000000"/>
              <w:sz w:val="20"/>
              <w:szCs w:val="20"/>
            </w:rPr>
            <w:t xml:space="preserve"> </w:t>
          </w:r>
        </w:p>
      </w:docPartBody>
    </w:docPart>
    <w:docPart>
      <w:docPartPr>
        <w:name w:val="B4FD066B59E645619897C0A6BF100CC6"/>
        <w:category>
          <w:name w:val="General"/>
          <w:gallery w:val="placeholder"/>
        </w:category>
        <w:types>
          <w:type w:val="bbPlcHdr"/>
        </w:types>
        <w:behaviors>
          <w:behavior w:val="content"/>
        </w:behaviors>
        <w:guid w:val="{E93B0D2C-865F-4554-A11D-BAC9AC13B334}"/>
      </w:docPartPr>
      <w:docPartBody>
        <w:p w:rsidR="00D36F23" w:rsidRDefault="00BD0635" w:rsidP="00BD0635">
          <w:pPr>
            <w:pStyle w:val="B4FD066B59E645619897C0A6BF100CC6"/>
          </w:pPr>
          <w:r>
            <w:rPr>
              <w:rFonts w:ascii="Arial" w:hAnsi="Arial" w:cs="Arial"/>
              <w:color w:val="000000"/>
              <w:sz w:val="20"/>
              <w:szCs w:val="20"/>
            </w:rPr>
            <w:t xml:space="preserve"> </w:t>
          </w:r>
        </w:p>
      </w:docPartBody>
    </w:docPart>
    <w:docPart>
      <w:docPartPr>
        <w:name w:val="DF13D59E2543492385345ABE5DCBDCB4"/>
        <w:category>
          <w:name w:val="General"/>
          <w:gallery w:val="placeholder"/>
        </w:category>
        <w:types>
          <w:type w:val="bbPlcHdr"/>
        </w:types>
        <w:behaviors>
          <w:behavior w:val="content"/>
        </w:behaviors>
        <w:guid w:val="{88ADAF2F-7722-479F-9A69-463A54A977D2}"/>
      </w:docPartPr>
      <w:docPartBody>
        <w:p w:rsidR="00D36F23" w:rsidRDefault="00BD0635" w:rsidP="00BD0635">
          <w:pPr>
            <w:pStyle w:val="DF13D59E2543492385345ABE5DCBDCB4"/>
          </w:pPr>
          <w:r>
            <w:rPr>
              <w:rFonts w:ascii="Arial" w:hAnsi="Arial" w:cs="Arial"/>
              <w:color w:val="000000"/>
              <w:sz w:val="20"/>
              <w:szCs w:val="20"/>
            </w:rPr>
            <w:t xml:space="preserve"> </w:t>
          </w:r>
        </w:p>
      </w:docPartBody>
    </w:docPart>
    <w:docPart>
      <w:docPartPr>
        <w:name w:val="D7A45B2773074BFBAEC581513D561376"/>
        <w:category>
          <w:name w:val="General"/>
          <w:gallery w:val="placeholder"/>
        </w:category>
        <w:types>
          <w:type w:val="bbPlcHdr"/>
        </w:types>
        <w:behaviors>
          <w:behavior w:val="content"/>
        </w:behaviors>
        <w:guid w:val="{8308D23B-B071-4160-A5E7-59E38CD7F9EE}"/>
      </w:docPartPr>
      <w:docPartBody>
        <w:p w:rsidR="00D36F23" w:rsidRDefault="00BD0635" w:rsidP="00BD0635">
          <w:pPr>
            <w:pStyle w:val="D7A45B2773074BFBAEC581513D561376"/>
          </w:pPr>
          <w:r>
            <w:rPr>
              <w:rFonts w:ascii="Arial" w:hAnsi="Arial" w:cs="Arial"/>
              <w:sz w:val="20"/>
              <w:szCs w:val="20"/>
            </w:rPr>
            <w:t xml:space="preserve"> </w:t>
          </w:r>
        </w:p>
      </w:docPartBody>
    </w:docPart>
    <w:docPart>
      <w:docPartPr>
        <w:name w:val="E3B43511C1634AB5B06ACEE616536647"/>
        <w:category>
          <w:name w:val="General"/>
          <w:gallery w:val="placeholder"/>
        </w:category>
        <w:types>
          <w:type w:val="bbPlcHdr"/>
        </w:types>
        <w:behaviors>
          <w:behavior w:val="content"/>
        </w:behaviors>
        <w:guid w:val="{DD8F8235-6BB7-4785-A514-33549A10246E}"/>
      </w:docPartPr>
      <w:docPartBody>
        <w:p w:rsidR="00D36F23" w:rsidRDefault="00BD0635" w:rsidP="00BD0635">
          <w:pPr>
            <w:pStyle w:val="E3B43511C1634AB5B06ACEE616536647"/>
          </w:pPr>
          <w:r>
            <w:rPr>
              <w:rStyle w:val="PlaceholderText"/>
            </w:rPr>
            <w:t xml:space="preserve"> </w:t>
          </w:r>
        </w:p>
      </w:docPartBody>
    </w:docPart>
    <w:docPart>
      <w:docPartPr>
        <w:name w:val="D068F791F3944156A184AED1B29AA270"/>
        <w:category>
          <w:name w:val="General"/>
          <w:gallery w:val="placeholder"/>
        </w:category>
        <w:types>
          <w:type w:val="bbPlcHdr"/>
        </w:types>
        <w:behaviors>
          <w:behavior w:val="content"/>
        </w:behaviors>
        <w:guid w:val="{3B28A04A-C251-4296-ADC3-339871879344}"/>
      </w:docPartPr>
      <w:docPartBody>
        <w:p w:rsidR="00D36F23" w:rsidRDefault="00BD0635" w:rsidP="00BD0635">
          <w:pPr>
            <w:pStyle w:val="D068F791F3944156A184AED1B29AA270"/>
          </w:pPr>
          <w:r>
            <w:rPr>
              <w:rStyle w:val="PlaceholderText"/>
            </w:rPr>
            <w:t>Nositelji i suradnici</w:t>
          </w:r>
        </w:p>
      </w:docPartBody>
    </w:docPart>
    <w:docPart>
      <w:docPartPr>
        <w:name w:val="C21538EC982748839655B9F2117E61E1"/>
        <w:category>
          <w:name w:val="General"/>
          <w:gallery w:val="placeholder"/>
        </w:category>
        <w:types>
          <w:type w:val="bbPlcHdr"/>
        </w:types>
        <w:behaviors>
          <w:behavior w:val="content"/>
        </w:behaviors>
        <w:guid w:val="{B219289C-D50F-4832-A68B-9A795950F23B}"/>
      </w:docPartPr>
      <w:docPartBody>
        <w:p w:rsidR="00D36F23" w:rsidRDefault="00BD0635" w:rsidP="00BD0635">
          <w:pPr>
            <w:pStyle w:val="C21538EC982748839655B9F2117E61E1"/>
          </w:pPr>
          <w:r>
            <w:rPr>
              <w:rStyle w:val="PlaceholderText"/>
            </w:rPr>
            <w:t>Semestar</w:t>
          </w:r>
        </w:p>
      </w:docPartBody>
    </w:docPart>
    <w:docPart>
      <w:docPartPr>
        <w:name w:val="0F14F1E18DC24FDFB0871743F21BAB5B"/>
        <w:category>
          <w:name w:val="General"/>
          <w:gallery w:val="placeholder"/>
        </w:category>
        <w:types>
          <w:type w:val="bbPlcHdr"/>
        </w:types>
        <w:behaviors>
          <w:behavior w:val="content"/>
        </w:behaviors>
        <w:guid w:val="{D4573604-B2C9-4404-8666-6C2CD9CE2F87}"/>
      </w:docPartPr>
      <w:docPartBody>
        <w:p w:rsidR="00D36F23" w:rsidRDefault="00BD0635" w:rsidP="00BD0635">
          <w:pPr>
            <w:pStyle w:val="0F14F1E18DC24FDFB0871743F21BAB5B"/>
          </w:pPr>
          <w:r>
            <w:rPr>
              <w:rStyle w:val="PlaceholderText"/>
            </w:rPr>
            <w:t>Naziv predmeta</w:t>
          </w:r>
        </w:p>
      </w:docPartBody>
    </w:docPart>
    <w:docPart>
      <w:docPartPr>
        <w:name w:val="B4F380B3E8F547008ACEE75D831961A9"/>
        <w:category>
          <w:name w:val="General"/>
          <w:gallery w:val="placeholder"/>
        </w:category>
        <w:types>
          <w:type w:val="bbPlcHdr"/>
        </w:types>
        <w:behaviors>
          <w:behavior w:val="content"/>
        </w:behaviors>
        <w:guid w:val="{30BE50E5-66D5-46EB-8FD7-74DEF2C9B319}"/>
      </w:docPartPr>
      <w:docPartBody>
        <w:p w:rsidR="00D36F23" w:rsidRDefault="00BD0635" w:rsidP="00BD0635">
          <w:pPr>
            <w:pStyle w:val="B4F380B3E8F547008ACEE75D831961A9"/>
          </w:pPr>
          <w:r>
            <w:rPr>
              <w:rStyle w:val="PlaceholderText"/>
            </w:rPr>
            <w:t>ECTS bodovi</w:t>
          </w:r>
        </w:p>
      </w:docPartBody>
    </w:docPart>
    <w:docPart>
      <w:docPartPr>
        <w:name w:val="B6F6025D15DB4368B28B5767EACB7D05"/>
        <w:category>
          <w:name w:val="General"/>
          <w:gallery w:val="placeholder"/>
        </w:category>
        <w:types>
          <w:type w:val="bbPlcHdr"/>
        </w:types>
        <w:behaviors>
          <w:behavior w:val="content"/>
        </w:behaviors>
        <w:guid w:val="{A8F4789B-7006-439E-BDDE-CFA40B628550}"/>
      </w:docPartPr>
      <w:docPartBody>
        <w:p w:rsidR="00D36F23" w:rsidRDefault="00BD0635" w:rsidP="00BD0635">
          <w:pPr>
            <w:pStyle w:val="B6F6025D15DB4368B28B5767EACB7D05"/>
          </w:pPr>
          <w:r>
            <w:rPr>
              <w:rStyle w:val="PlaceholderText"/>
            </w:rPr>
            <w:t>Šifra predmeta</w:t>
          </w:r>
        </w:p>
      </w:docPartBody>
    </w:docPart>
    <w:docPart>
      <w:docPartPr>
        <w:name w:val="87AB5C0F9F6742FAA17150C10EA052CD"/>
        <w:category>
          <w:name w:val="General"/>
          <w:gallery w:val="placeholder"/>
        </w:category>
        <w:types>
          <w:type w:val="bbPlcHdr"/>
        </w:types>
        <w:behaviors>
          <w:behavior w:val="content"/>
        </w:behaviors>
        <w:guid w:val="{C9BE2F3C-7F09-416E-80C8-DD47B0000BAF}"/>
      </w:docPartPr>
      <w:docPartBody>
        <w:p w:rsidR="00D36F23" w:rsidRDefault="00BD0635" w:rsidP="00BD0635">
          <w:pPr>
            <w:pStyle w:val="87AB5C0F9F6742FAA17150C10EA052CD"/>
          </w:pPr>
          <w:r>
            <w:rPr>
              <w:rStyle w:val="PlaceholderText"/>
            </w:rPr>
            <w:t>Broj sati</w:t>
          </w:r>
        </w:p>
      </w:docPartBody>
    </w:docPart>
    <w:docPart>
      <w:docPartPr>
        <w:name w:val="D9447A51551E4E5DA77635B4CAADC406"/>
        <w:category>
          <w:name w:val="General"/>
          <w:gallery w:val="placeholder"/>
        </w:category>
        <w:types>
          <w:type w:val="bbPlcHdr"/>
        </w:types>
        <w:behaviors>
          <w:behavior w:val="content"/>
        </w:behaviors>
        <w:guid w:val="{21C76831-32DC-49CF-9EF4-71E232EB1EC6}"/>
      </w:docPartPr>
      <w:docPartBody>
        <w:p w:rsidR="00D36F23" w:rsidRDefault="00BD0635" w:rsidP="00BD0635">
          <w:pPr>
            <w:pStyle w:val="D9447A51551E4E5DA77635B4CAADC406"/>
          </w:pPr>
          <w:r>
            <w:rPr>
              <w:rStyle w:val="PlaceholderText"/>
            </w:rPr>
            <w:t>Studijski program</w:t>
          </w:r>
        </w:p>
      </w:docPartBody>
    </w:docPart>
    <w:docPart>
      <w:docPartPr>
        <w:name w:val="8AF8D9E407724ABB8581293CBDE3756D"/>
        <w:category>
          <w:name w:val="General"/>
          <w:gallery w:val="placeholder"/>
        </w:category>
        <w:types>
          <w:type w:val="bbPlcHdr"/>
        </w:types>
        <w:behaviors>
          <w:behavior w:val="content"/>
        </w:behaviors>
        <w:guid w:val="{82C20778-B29C-421B-A2B0-B10792F8673D}"/>
      </w:docPartPr>
      <w:docPartBody>
        <w:p w:rsidR="00D36F23" w:rsidRDefault="00BD0635" w:rsidP="00BD0635">
          <w:pPr>
            <w:pStyle w:val="8AF8D9E407724ABB8581293CBDE3756D"/>
          </w:pPr>
          <w:r>
            <w:rPr>
              <w:rStyle w:val="PlaceholderText"/>
            </w:rPr>
            <w:t>Broj studenata</w:t>
          </w:r>
        </w:p>
      </w:docPartBody>
    </w:docPart>
    <w:docPart>
      <w:docPartPr>
        <w:name w:val="492EF55FE5494780B16F205401004789"/>
        <w:category>
          <w:name w:val="General"/>
          <w:gallery w:val="placeholder"/>
        </w:category>
        <w:types>
          <w:type w:val="bbPlcHdr"/>
        </w:types>
        <w:behaviors>
          <w:behavior w:val="content"/>
        </w:behaviors>
        <w:guid w:val="{4169E913-16BA-4B42-B178-9B13E9C6AD7C}"/>
      </w:docPartPr>
      <w:docPartBody>
        <w:p w:rsidR="00D36F23" w:rsidRDefault="00BD0635" w:rsidP="00BD0635">
          <w:pPr>
            <w:pStyle w:val="492EF55FE5494780B16F205401004789"/>
          </w:pPr>
          <w:r>
            <w:rPr>
              <w:rStyle w:val="PlaceholderText"/>
            </w:rPr>
            <w:t>Status predmeta</w:t>
          </w:r>
        </w:p>
      </w:docPartBody>
    </w:docPart>
    <w:docPart>
      <w:docPartPr>
        <w:name w:val="1A3E091E09EA4EB09C8A323DFE7ED9C6"/>
        <w:category>
          <w:name w:val="General"/>
          <w:gallery w:val="placeholder"/>
        </w:category>
        <w:types>
          <w:type w:val="bbPlcHdr"/>
        </w:types>
        <w:behaviors>
          <w:behavior w:val="content"/>
        </w:behaviors>
        <w:guid w:val="{D09A5F92-D5CD-4715-880B-BBBFD18C357C}"/>
      </w:docPartPr>
      <w:docPartBody>
        <w:p w:rsidR="00D36F23" w:rsidRDefault="00BD0635" w:rsidP="00BD0635">
          <w:pPr>
            <w:pStyle w:val="1A3E091E09EA4EB09C8A323DFE7ED9C6"/>
          </w:pPr>
          <w:r>
            <w:rPr>
              <w:rStyle w:val="PlaceholderText"/>
            </w:rPr>
            <w:t>Razina e-učenja</w:t>
          </w:r>
        </w:p>
      </w:docPartBody>
    </w:docPart>
    <w:docPart>
      <w:docPartPr>
        <w:name w:val="967B60B4FCBC4C2DA12BFC5261B047BF"/>
        <w:category>
          <w:name w:val="General"/>
          <w:gallery w:val="placeholder"/>
        </w:category>
        <w:types>
          <w:type w:val="bbPlcHdr"/>
        </w:types>
        <w:behaviors>
          <w:behavior w:val="content"/>
        </w:behaviors>
        <w:guid w:val="{82D0E829-678C-4B05-9FC1-D843188CCBF0}"/>
      </w:docPartPr>
      <w:docPartBody>
        <w:p w:rsidR="00D36F23" w:rsidRDefault="00BD0635" w:rsidP="00BD0635">
          <w:pPr>
            <w:pStyle w:val="967B60B4FCBC4C2DA12BFC5261B047BF"/>
          </w:pPr>
          <w:r>
            <w:rPr>
              <w:rStyle w:val="PlaceholderText"/>
            </w:rPr>
            <w:t>On-line</w:t>
          </w:r>
        </w:p>
      </w:docPartBody>
    </w:docPart>
    <w:docPart>
      <w:docPartPr>
        <w:name w:val="B94893CAE5E04E8BB982C16041C66C3F"/>
        <w:category>
          <w:name w:val="General"/>
          <w:gallery w:val="placeholder"/>
        </w:category>
        <w:types>
          <w:type w:val="bbPlcHdr"/>
        </w:types>
        <w:behaviors>
          <w:behavior w:val="content"/>
        </w:behaviors>
        <w:guid w:val="{97144471-1D78-4785-B76E-16D327B248AF}"/>
      </w:docPartPr>
      <w:docPartBody>
        <w:p w:rsidR="00D36F23" w:rsidRDefault="00BD0635" w:rsidP="00BD0635">
          <w:pPr>
            <w:pStyle w:val="B94893CAE5E04E8BB982C16041C66C3F"/>
          </w:pPr>
          <w:r>
            <w:rPr>
              <w:rStyle w:val="PlaceholderText"/>
            </w:rPr>
            <w:t>Mjesto izvođenja</w:t>
          </w:r>
        </w:p>
      </w:docPartBody>
    </w:docPart>
    <w:docPart>
      <w:docPartPr>
        <w:name w:val="6CD18D0A9A7B45B0A0CC89A422538C92"/>
        <w:category>
          <w:name w:val="General"/>
          <w:gallery w:val="placeholder"/>
        </w:category>
        <w:types>
          <w:type w:val="bbPlcHdr"/>
        </w:types>
        <w:behaviors>
          <w:behavior w:val="content"/>
        </w:behaviors>
        <w:guid w:val="{C65A5B56-3611-4ED1-9800-116706257D4E}"/>
      </w:docPartPr>
      <w:docPartBody>
        <w:p w:rsidR="00D36F23" w:rsidRDefault="00BD0635" w:rsidP="00BD0635">
          <w:pPr>
            <w:pStyle w:val="6CD18D0A9A7B45B0A0CC89A422538C92"/>
          </w:pPr>
          <w:r>
            <w:rPr>
              <w:rStyle w:val="PlaceholderText"/>
            </w:rPr>
            <w:t>Jezik izvođenja</w:t>
          </w:r>
        </w:p>
      </w:docPartBody>
    </w:docPart>
    <w:docPart>
      <w:docPartPr>
        <w:name w:val="D71FE48F76194284BE3FF1334A2E7CFE"/>
        <w:category>
          <w:name w:val="General"/>
          <w:gallery w:val="placeholder"/>
        </w:category>
        <w:types>
          <w:type w:val="bbPlcHdr"/>
        </w:types>
        <w:behaviors>
          <w:behavior w:val="content"/>
        </w:behaviors>
        <w:guid w:val="{33DE5F71-8826-4913-B7B8-17978244D5E1}"/>
      </w:docPartPr>
      <w:docPartBody>
        <w:p w:rsidR="00D36F23" w:rsidRDefault="00BD0635" w:rsidP="00BD0635">
          <w:pPr>
            <w:pStyle w:val="D71FE48F76194284BE3FF1334A2E7CFE"/>
          </w:pPr>
          <w:r>
            <w:rPr>
              <w:rStyle w:val="PlaceholderText"/>
            </w:rPr>
            <w:t>Godina studija</w:t>
          </w:r>
        </w:p>
      </w:docPartBody>
    </w:docPart>
    <w:docPart>
      <w:docPartPr>
        <w:name w:val="D5AE9AF62D4845CA83FD0C05638DA4DB"/>
        <w:category>
          <w:name w:val="General"/>
          <w:gallery w:val="placeholder"/>
        </w:category>
        <w:types>
          <w:type w:val="bbPlcHdr"/>
        </w:types>
        <w:behaviors>
          <w:behavior w:val="content"/>
        </w:behaviors>
        <w:guid w:val="{ECA4B5B3-82F5-44BB-B844-F55EBF109686}"/>
      </w:docPartPr>
      <w:docPartBody>
        <w:p w:rsidR="00D36F23" w:rsidRDefault="00BD0635" w:rsidP="00BD0635">
          <w:pPr>
            <w:pStyle w:val="D5AE9AF62D4845CA83FD0C05638DA4DB"/>
          </w:pPr>
          <w:r>
            <w:rPr>
              <w:rStyle w:val="PlaceholderText"/>
            </w:rPr>
            <w:t>Engleski jezik</w:t>
          </w:r>
        </w:p>
      </w:docPartBody>
    </w:docPart>
    <w:docPart>
      <w:docPartPr>
        <w:name w:val="865F7732C8B4465A83C30B2D95265942"/>
        <w:category>
          <w:name w:val="General"/>
          <w:gallery w:val="placeholder"/>
        </w:category>
        <w:types>
          <w:type w:val="bbPlcHdr"/>
        </w:types>
        <w:behaviors>
          <w:behavior w:val="content"/>
        </w:behaviors>
        <w:guid w:val="{991D5F6B-2E14-49C1-82EC-ACF376166401}"/>
      </w:docPartPr>
      <w:docPartBody>
        <w:p w:rsidR="00D36F23" w:rsidRDefault="00BD0635" w:rsidP="00BD0635">
          <w:pPr>
            <w:pStyle w:val="865F7732C8B4465A83C30B2D95265942"/>
          </w:pPr>
          <w:r>
            <w:rPr>
              <w:rStyle w:val="PlaceholderText"/>
            </w:rPr>
            <w:t>Ciljevi predmeta</w:t>
          </w:r>
        </w:p>
      </w:docPartBody>
    </w:docPart>
    <w:docPart>
      <w:docPartPr>
        <w:name w:val="C727FEAF78BE4B3DB8D365A318D1C14F"/>
        <w:category>
          <w:name w:val="General"/>
          <w:gallery w:val="placeholder"/>
        </w:category>
        <w:types>
          <w:type w:val="bbPlcHdr"/>
        </w:types>
        <w:behaviors>
          <w:behavior w:val="content"/>
        </w:behaviors>
        <w:guid w:val="{CC42F963-C0BD-4FE7-95DA-9CC7EEA303EA}"/>
      </w:docPartPr>
      <w:docPartBody>
        <w:p w:rsidR="00D36F23" w:rsidRDefault="00BD0635" w:rsidP="00BD0635">
          <w:pPr>
            <w:pStyle w:val="C727FEAF78BE4B3DB8D365A318D1C14F"/>
          </w:pPr>
          <w:r>
            <w:rPr>
              <w:rStyle w:val="PlaceholderText"/>
            </w:rPr>
            <w:t>Preduvjeti</w:t>
          </w:r>
        </w:p>
      </w:docPartBody>
    </w:docPart>
    <w:docPart>
      <w:docPartPr>
        <w:name w:val="E4821A7E865E4694953C18E4435C06BB"/>
        <w:category>
          <w:name w:val="General"/>
          <w:gallery w:val="placeholder"/>
        </w:category>
        <w:types>
          <w:type w:val="bbPlcHdr"/>
        </w:types>
        <w:behaviors>
          <w:behavior w:val="content"/>
        </w:behaviors>
        <w:guid w:val="{71E8BA31-9661-4165-8546-9827AAF775CF}"/>
      </w:docPartPr>
      <w:docPartBody>
        <w:p w:rsidR="00D36F23" w:rsidRDefault="00BD0635" w:rsidP="00BD0635">
          <w:pPr>
            <w:pStyle w:val="E4821A7E865E4694953C18E4435C06BB"/>
          </w:pPr>
          <w:r>
            <w:rPr>
              <w:rStyle w:val="PlaceholderText"/>
            </w:rPr>
            <w:t>Preduvjeti</w:t>
          </w:r>
        </w:p>
      </w:docPartBody>
    </w:docPart>
    <w:docPart>
      <w:docPartPr>
        <w:name w:val="EF31080DFD28409F9BB7EFEF1C11460B"/>
        <w:category>
          <w:name w:val="General"/>
          <w:gallery w:val="placeholder"/>
        </w:category>
        <w:types>
          <w:type w:val="bbPlcHdr"/>
        </w:types>
        <w:behaviors>
          <w:behavior w:val="content"/>
        </w:behaviors>
        <w:guid w:val="{8D389CF5-C847-42EC-94FF-FB921492CF73}"/>
      </w:docPartPr>
      <w:docPartBody>
        <w:p w:rsidR="00D36F23" w:rsidRDefault="00BD0635" w:rsidP="00BD0635">
          <w:pPr>
            <w:pStyle w:val="EF31080DFD28409F9BB7EFEF1C11460B"/>
          </w:pPr>
          <w:r>
            <w:rPr>
              <w:rStyle w:val="PlaceholderText"/>
            </w:rPr>
            <w:t>Doprinos ishodima učenja programa</w:t>
          </w:r>
        </w:p>
      </w:docPartBody>
    </w:docPart>
    <w:docPart>
      <w:docPartPr>
        <w:name w:val="5A4118AAD55F4806BE05F75736828176"/>
        <w:category>
          <w:name w:val="General"/>
          <w:gallery w:val="placeholder"/>
        </w:category>
        <w:types>
          <w:type w:val="bbPlcHdr"/>
        </w:types>
        <w:behaviors>
          <w:behavior w:val="content"/>
        </w:behaviors>
        <w:guid w:val="{CC995397-36F3-4DAC-A43B-BBA4BCFEE6CE}"/>
      </w:docPartPr>
      <w:docPartBody>
        <w:p w:rsidR="00D36F23" w:rsidRDefault="00BD0635" w:rsidP="00BD0635">
          <w:pPr>
            <w:pStyle w:val="5A4118AAD55F4806BE05F75736828176"/>
          </w:pPr>
          <w:r>
            <w:rPr>
              <w:rStyle w:val="PlaceholderText"/>
            </w:rPr>
            <w:t>Ishodi učenja predmeta</w:t>
          </w:r>
        </w:p>
      </w:docPartBody>
    </w:docPart>
    <w:docPart>
      <w:docPartPr>
        <w:name w:val="BCAE1127D0564A47BD65CFA081F6511F"/>
        <w:category>
          <w:name w:val="General"/>
          <w:gallery w:val="placeholder"/>
        </w:category>
        <w:types>
          <w:type w:val="bbPlcHdr"/>
        </w:types>
        <w:behaviors>
          <w:behavior w:val="content"/>
        </w:behaviors>
        <w:guid w:val="{756F6F2F-0A90-4D9D-9D70-0D2AE61C0357}"/>
      </w:docPartPr>
      <w:docPartBody>
        <w:p w:rsidR="00D36F23" w:rsidRDefault="00BD0635" w:rsidP="00BD0635">
          <w:pPr>
            <w:pStyle w:val="BCAE1127D0564A47BD65CFA081F6511F"/>
          </w:pPr>
          <w:r>
            <w:rPr>
              <w:rStyle w:val="PlaceholderText"/>
            </w:rPr>
            <w:t>Sadržaj predmeta</w:t>
          </w:r>
        </w:p>
      </w:docPartBody>
    </w:docPart>
    <w:docPart>
      <w:docPartPr>
        <w:name w:val="D08BF53C070741C68CB4C6BEEA7F2938"/>
        <w:category>
          <w:name w:val="General"/>
          <w:gallery w:val="placeholder"/>
        </w:category>
        <w:types>
          <w:type w:val="bbPlcHdr"/>
        </w:types>
        <w:behaviors>
          <w:behavior w:val="content"/>
        </w:behaviors>
        <w:guid w:val="{7370FBF4-D119-4FBA-AAC3-D5192546A0D6}"/>
      </w:docPartPr>
      <w:docPartBody>
        <w:p w:rsidR="00D36F23" w:rsidRDefault="00BD0635" w:rsidP="00BD0635">
          <w:pPr>
            <w:pStyle w:val="D08BF53C070741C68CB4C6BEEA7F2938"/>
          </w:pPr>
          <w:r>
            <w:rPr>
              <w:rStyle w:val="PlaceholderText"/>
            </w:rPr>
            <w:t>Ciljevi predmeta</w:t>
          </w:r>
        </w:p>
      </w:docPartBody>
    </w:docPart>
    <w:docPart>
      <w:docPartPr>
        <w:name w:val="986B3A91E85E4955965F02CC8156471F"/>
        <w:category>
          <w:name w:val="General"/>
          <w:gallery w:val="placeholder"/>
        </w:category>
        <w:types>
          <w:type w:val="bbPlcHdr"/>
        </w:types>
        <w:behaviors>
          <w:behavior w:val="content"/>
        </w:behaviors>
        <w:guid w:val="{1E16F281-D12C-42BA-A791-A9B862700F34}"/>
      </w:docPartPr>
      <w:docPartBody>
        <w:p w:rsidR="00D36F23" w:rsidRDefault="00BD0635" w:rsidP="00BD0635">
          <w:pPr>
            <w:pStyle w:val="986B3A91E85E4955965F02CC8156471F"/>
          </w:pPr>
          <w:r>
            <w:rPr>
              <w:rStyle w:val="PlaceholderText"/>
            </w:rPr>
            <w:t>Nositelji i suradnici</w:t>
          </w:r>
        </w:p>
      </w:docPartBody>
    </w:docPart>
    <w:docPart>
      <w:docPartPr>
        <w:name w:val="CCAC92AFED084CA19AC5F3F30C5CFFBF"/>
        <w:category>
          <w:name w:val="General"/>
          <w:gallery w:val="placeholder"/>
        </w:category>
        <w:types>
          <w:type w:val="bbPlcHdr"/>
        </w:types>
        <w:behaviors>
          <w:behavior w:val="content"/>
        </w:behaviors>
        <w:guid w:val="{5AB146E0-D371-4BFD-8C90-388361DAEA6A}"/>
      </w:docPartPr>
      <w:docPartBody>
        <w:p w:rsidR="00D36F23" w:rsidRDefault="00BD0635" w:rsidP="00BD0635">
          <w:pPr>
            <w:pStyle w:val="CCAC92AFED084CA19AC5F3F30C5CFFBF"/>
          </w:pPr>
          <w:r>
            <w:rPr>
              <w:rStyle w:val="PlaceholderText"/>
            </w:rPr>
            <w:t>Semestar</w:t>
          </w:r>
        </w:p>
      </w:docPartBody>
    </w:docPart>
    <w:docPart>
      <w:docPartPr>
        <w:name w:val="F2D07E7B61D940549BE17D1011A62A57"/>
        <w:category>
          <w:name w:val="General"/>
          <w:gallery w:val="placeholder"/>
        </w:category>
        <w:types>
          <w:type w:val="bbPlcHdr"/>
        </w:types>
        <w:behaviors>
          <w:behavior w:val="content"/>
        </w:behaviors>
        <w:guid w:val="{5F02402A-5D0D-44C7-A2F4-C21D16DB67B3}"/>
      </w:docPartPr>
      <w:docPartBody>
        <w:p w:rsidR="00D36F23" w:rsidRDefault="00BD0635" w:rsidP="00BD0635">
          <w:pPr>
            <w:pStyle w:val="F2D07E7B61D940549BE17D1011A62A57"/>
          </w:pPr>
          <w:r>
            <w:rPr>
              <w:rStyle w:val="PlaceholderText"/>
            </w:rPr>
            <w:t>Naziv predmeta</w:t>
          </w:r>
        </w:p>
      </w:docPartBody>
    </w:docPart>
    <w:docPart>
      <w:docPartPr>
        <w:name w:val="82854F7D34D84445986D38ADDF225DFA"/>
        <w:category>
          <w:name w:val="General"/>
          <w:gallery w:val="placeholder"/>
        </w:category>
        <w:types>
          <w:type w:val="bbPlcHdr"/>
        </w:types>
        <w:behaviors>
          <w:behavior w:val="content"/>
        </w:behaviors>
        <w:guid w:val="{61ACF203-A10D-4F5C-863C-5C0322FCAA81}"/>
      </w:docPartPr>
      <w:docPartBody>
        <w:p w:rsidR="00D36F23" w:rsidRDefault="00BD0635" w:rsidP="00BD0635">
          <w:pPr>
            <w:pStyle w:val="82854F7D34D84445986D38ADDF225DFA"/>
          </w:pPr>
          <w:r>
            <w:rPr>
              <w:rStyle w:val="PlaceholderText"/>
            </w:rPr>
            <w:t>ECTS bodovi</w:t>
          </w:r>
        </w:p>
      </w:docPartBody>
    </w:docPart>
    <w:docPart>
      <w:docPartPr>
        <w:name w:val="B5F21C3A53334AC38075017C4B2C022A"/>
        <w:category>
          <w:name w:val="General"/>
          <w:gallery w:val="placeholder"/>
        </w:category>
        <w:types>
          <w:type w:val="bbPlcHdr"/>
        </w:types>
        <w:behaviors>
          <w:behavior w:val="content"/>
        </w:behaviors>
        <w:guid w:val="{1EBC93EC-F797-4779-BC01-ACE88CCD5008}"/>
      </w:docPartPr>
      <w:docPartBody>
        <w:p w:rsidR="00D36F23" w:rsidRDefault="00BD0635" w:rsidP="00BD0635">
          <w:pPr>
            <w:pStyle w:val="B5F21C3A53334AC38075017C4B2C022A"/>
          </w:pPr>
          <w:r>
            <w:rPr>
              <w:rStyle w:val="PlaceholderText"/>
            </w:rPr>
            <w:t>Šifra predmeta</w:t>
          </w:r>
        </w:p>
      </w:docPartBody>
    </w:docPart>
    <w:docPart>
      <w:docPartPr>
        <w:name w:val="94C72E6E660F4717AD42B065C3D70E51"/>
        <w:category>
          <w:name w:val="General"/>
          <w:gallery w:val="placeholder"/>
        </w:category>
        <w:types>
          <w:type w:val="bbPlcHdr"/>
        </w:types>
        <w:behaviors>
          <w:behavior w:val="content"/>
        </w:behaviors>
        <w:guid w:val="{44728B55-36E1-4472-B2D8-5C7C10579BDD}"/>
      </w:docPartPr>
      <w:docPartBody>
        <w:p w:rsidR="00D36F23" w:rsidRDefault="00BD0635" w:rsidP="00BD0635">
          <w:pPr>
            <w:pStyle w:val="94C72E6E660F4717AD42B065C3D70E51"/>
          </w:pPr>
          <w:r>
            <w:rPr>
              <w:rStyle w:val="PlaceholderText"/>
            </w:rPr>
            <w:t>Broj sati</w:t>
          </w:r>
        </w:p>
      </w:docPartBody>
    </w:docPart>
    <w:docPart>
      <w:docPartPr>
        <w:name w:val="2BE64C8104C54D709FDEC4B6BAC6CCFF"/>
        <w:category>
          <w:name w:val="General"/>
          <w:gallery w:val="placeholder"/>
        </w:category>
        <w:types>
          <w:type w:val="bbPlcHdr"/>
        </w:types>
        <w:behaviors>
          <w:behavior w:val="content"/>
        </w:behaviors>
        <w:guid w:val="{47E49F36-62DE-4377-A273-B1F9B29B1429}"/>
      </w:docPartPr>
      <w:docPartBody>
        <w:p w:rsidR="00D36F23" w:rsidRDefault="00BD0635" w:rsidP="00BD0635">
          <w:pPr>
            <w:pStyle w:val="2BE64C8104C54D709FDEC4B6BAC6CCFF"/>
          </w:pPr>
          <w:r>
            <w:rPr>
              <w:rStyle w:val="PlaceholderText"/>
            </w:rPr>
            <w:t>Studijski program</w:t>
          </w:r>
        </w:p>
      </w:docPartBody>
    </w:docPart>
    <w:docPart>
      <w:docPartPr>
        <w:name w:val="90DABCFAFC7241F2A935E896524BDC14"/>
        <w:category>
          <w:name w:val="General"/>
          <w:gallery w:val="placeholder"/>
        </w:category>
        <w:types>
          <w:type w:val="bbPlcHdr"/>
        </w:types>
        <w:behaviors>
          <w:behavior w:val="content"/>
        </w:behaviors>
        <w:guid w:val="{8FC29925-7131-4099-A98F-8B012CDBC3FC}"/>
      </w:docPartPr>
      <w:docPartBody>
        <w:p w:rsidR="00D36F23" w:rsidRDefault="00BD0635" w:rsidP="00BD0635">
          <w:pPr>
            <w:pStyle w:val="90DABCFAFC7241F2A935E896524BDC14"/>
          </w:pPr>
          <w:r>
            <w:rPr>
              <w:rStyle w:val="PlaceholderText"/>
            </w:rPr>
            <w:t>Broj studenata</w:t>
          </w:r>
        </w:p>
      </w:docPartBody>
    </w:docPart>
    <w:docPart>
      <w:docPartPr>
        <w:name w:val="B5DD07852A7A4FE09EBBCBAF8D958986"/>
        <w:category>
          <w:name w:val="General"/>
          <w:gallery w:val="placeholder"/>
        </w:category>
        <w:types>
          <w:type w:val="bbPlcHdr"/>
        </w:types>
        <w:behaviors>
          <w:behavior w:val="content"/>
        </w:behaviors>
        <w:guid w:val="{333BD0F1-45A8-43CE-8DC4-736D999B141C}"/>
      </w:docPartPr>
      <w:docPartBody>
        <w:p w:rsidR="00D36F23" w:rsidRDefault="00BD0635" w:rsidP="00BD0635">
          <w:pPr>
            <w:pStyle w:val="B5DD07852A7A4FE09EBBCBAF8D958986"/>
          </w:pPr>
          <w:r>
            <w:rPr>
              <w:rStyle w:val="PlaceholderText"/>
            </w:rPr>
            <w:t>Status predmeta</w:t>
          </w:r>
        </w:p>
      </w:docPartBody>
    </w:docPart>
    <w:docPart>
      <w:docPartPr>
        <w:name w:val="3E2235E187C14C38BEC7501FF9D7C88F"/>
        <w:category>
          <w:name w:val="General"/>
          <w:gallery w:val="placeholder"/>
        </w:category>
        <w:types>
          <w:type w:val="bbPlcHdr"/>
        </w:types>
        <w:behaviors>
          <w:behavior w:val="content"/>
        </w:behaviors>
        <w:guid w:val="{A95066D1-A95B-4A09-8046-3FC36963BD7D}"/>
      </w:docPartPr>
      <w:docPartBody>
        <w:p w:rsidR="00D36F23" w:rsidRDefault="00BD0635" w:rsidP="00BD0635">
          <w:pPr>
            <w:pStyle w:val="3E2235E187C14C38BEC7501FF9D7C88F"/>
          </w:pPr>
          <w:r>
            <w:rPr>
              <w:rStyle w:val="PlaceholderText"/>
            </w:rPr>
            <w:t>Razina e-učenja</w:t>
          </w:r>
        </w:p>
      </w:docPartBody>
    </w:docPart>
    <w:docPart>
      <w:docPartPr>
        <w:name w:val="80D3B151EE294A1FB27145D08AFAB189"/>
        <w:category>
          <w:name w:val="General"/>
          <w:gallery w:val="placeholder"/>
        </w:category>
        <w:types>
          <w:type w:val="bbPlcHdr"/>
        </w:types>
        <w:behaviors>
          <w:behavior w:val="content"/>
        </w:behaviors>
        <w:guid w:val="{87664A4F-A73C-48DB-B891-5AA5B7B07BDD}"/>
      </w:docPartPr>
      <w:docPartBody>
        <w:p w:rsidR="00D36F23" w:rsidRDefault="00BD0635" w:rsidP="00BD0635">
          <w:pPr>
            <w:pStyle w:val="80D3B151EE294A1FB27145D08AFAB189"/>
          </w:pPr>
          <w:r>
            <w:rPr>
              <w:rStyle w:val="PlaceholderText"/>
            </w:rPr>
            <w:t>On-line</w:t>
          </w:r>
        </w:p>
      </w:docPartBody>
    </w:docPart>
    <w:docPart>
      <w:docPartPr>
        <w:name w:val="C176060B96BE4AE9BE6A9AB1E931995A"/>
        <w:category>
          <w:name w:val="General"/>
          <w:gallery w:val="placeholder"/>
        </w:category>
        <w:types>
          <w:type w:val="bbPlcHdr"/>
        </w:types>
        <w:behaviors>
          <w:behavior w:val="content"/>
        </w:behaviors>
        <w:guid w:val="{E488B4E1-2D27-4A4D-A2C7-FB1F5BDB14F9}"/>
      </w:docPartPr>
      <w:docPartBody>
        <w:p w:rsidR="00D36F23" w:rsidRDefault="00BD0635" w:rsidP="00BD0635">
          <w:pPr>
            <w:pStyle w:val="C176060B96BE4AE9BE6A9AB1E931995A"/>
          </w:pPr>
          <w:r>
            <w:rPr>
              <w:rStyle w:val="PlaceholderText"/>
            </w:rPr>
            <w:t>Mjesto izvođenja</w:t>
          </w:r>
        </w:p>
      </w:docPartBody>
    </w:docPart>
    <w:docPart>
      <w:docPartPr>
        <w:name w:val="3E9A42906D7A416A9CAD851599FD4C27"/>
        <w:category>
          <w:name w:val="General"/>
          <w:gallery w:val="placeholder"/>
        </w:category>
        <w:types>
          <w:type w:val="bbPlcHdr"/>
        </w:types>
        <w:behaviors>
          <w:behavior w:val="content"/>
        </w:behaviors>
        <w:guid w:val="{DD877CBD-FEBB-406C-99A0-D37AD42B7E3B}"/>
      </w:docPartPr>
      <w:docPartBody>
        <w:p w:rsidR="00D36F23" w:rsidRDefault="00BD0635" w:rsidP="00BD0635">
          <w:pPr>
            <w:pStyle w:val="3E9A42906D7A416A9CAD851599FD4C27"/>
          </w:pPr>
          <w:r>
            <w:rPr>
              <w:rStyle w:val="PlaceholderText"/>
            </w:rPr>
            <w:t>Jezik izvođenja</w:t>
          </w:r>
        </w:p>
      </w:docPartBody>
    </w:docPart>
    <w:docPart>
      <w:docPartPr>
        <w:name w:val="0D200ED001864DFE89833FCDB0CA4BAA"/>
        <w:category>
          <w:name w:val="General"/>
          <w:gallery w:val="placeholder"/>
        </w:category>
        <w:types>
          <w:type w:val="bbPlcHdr"/>
        </w:types>
        <w:behaviors>
          <w:behavior w:val="content"/>
        </w:behaviors>
        <w:guid w:val="{AD904821-BFF6-4CDC-BB8D-3A93B8D7631B}"/>
      </w:docPartPr>
      <w:docPartBody>
        <w:p w:rsidR="00D36F23" w:rsidRDefault="00BD0635" w:rsidP="00BD0635">
          <w:pPr>
            <w:pStyle w:val="0D200ED001864DFE89833FCDB0CA4BAA"/>
          </w:pPr>
          <w:r>
            <w:rPr>
              <w:rStyle w:val="PlaceholderText"/>
            </w:rPr>
            <w:t>Godina studija</w:t>
          </w:r>
        </w:p>
      </w:docPartBody>
    </w:docPart>
    <w:docPart>
      <w:docPartPr>
        <w:name w:val="341B161D13064200BC0B360C6C4353B4"/>
        <w:category>
          <w:name w:val="General"/>
          <w:gallery w:val="placeholder"/>
        </w:category>
        <w:types>
          <w:type w:val="bbPlcHdr"/>
        </w:types>
        <w:behaviors>
          <w:behavior w:val="content"/>
        </w:behaviors>
        <w:guid w:val="{0DBA7231-422C-4C35-91C6-28C02C74B379}"/>
      </w:docPartPr>
      <w:docPartBody>
        <w:p w:rsidR="00D36F23" w:rsidRDefault="00BD0635" w:rsidP="00BD0635">
          <w:pPr>
            <w:pStyle w:val="341B161D13064200BC0B360C6C4353B4"/>
          </w:pPr>
          <w:r>
            <w:rPr>
              <w:rStyle w:val="PlaceholderText"/>
            </w:rPr>
            <w:t>Engleski jezik</w:t>
          </w:r>
        </w:p>
      </w:docPartBody>
    </w:docPart>
    <w:docPart>
      <w:docPartPr>
        <w:name w:val="BE5C284F032E4EAABC806AE3F107A0A7"/>
        <w:category>
          <w:name w:val="General"/>
          <w:gallery w:val="placeholder"/>
        </w:category>
        <w:types>
          <w:type w:val="bbPlcHdr"/>
        </w:types>
        <w:behaviors>
          <w:behavior w:val="content"/>
        </w:behaviors>
        <w:guid w:val="{460B2AB0-79BF-49BF-9941-AE39E82602B6}"/>
      </w:docPartPr>
      <w:docPartBody>
        <w:p w:rsidR="00D36F23" w:rsidRDefault="00BD0635" w:rsidP="00BD0635">
          <w:pPr>
            <w:pStyle w:val="BE5C284F032E4EAABC806AE3F107A0A7"/>
          </w:pPr>
          <w:r>
            <w:rPr>
              <w:rStyle w:val="PlaceholderText"/>
            </w:rPr>
            <w:t>Ciljevi predmeta</w:t>
          </w:r>
        </w:p>
      </w:docPartBody>
    </w:docPart>
    <w:docPart>
      <w:docPartPr>
        <w:name w:val="C457E8593A72487D829BDC10B635C1C3"/>
        <w:category>
          <w:name w:val="General"/>
          <w:gallery w:val="placeholder"/>
        </w:category>
        <w:types>
          <w:type w:val="bbPlcHdr"/>
        </w:types>
        <w:behaviors>
          <w:behavior w:val="content"/>
        </w:behaviors>
        <w:guid w:val="{52213A20-5DF7-4E94-BAB1-00A51FB7F854}"/>
      </w:docPartPr>
      <w:docPartBody>
        <w:p w:rsidR="00D36F23" w:rsidRDefault="00BD0635" w:rsidP="00BD0635">
          <w:pPr>
            <w:pStyle w:val="C457E8593A72487D829BDC10B635C1C3"/>
          </w:pPr>
          <w:r>
            <w:rPr>
              <w:rStyle w:val="PlaceholderText"/>
            </w:rPr>
            <w:t>Ciljevi predmeta</w:t>
          </w:r>
        </w:p>
      </w:docPartBody>
    </w:docPart>
    <w:docPart>
      <w:docPartPr>
        <w:name w:val="5AF70E7A728749ADB862316B8422C600"/>
        <w:category>
          <w:name w:val="General"/>
          <w:gallery w:val="placeholder"/>
        </w:category>
        <w:types>
          <w:type w:val="bbPlcHdr"/>
        </w:types>
        <w:behaviors>
          <w:behavior w:val="content"/>
        </w:behaviors>
        <w:guid w:val="{D3A536C5-D31D-41F6-A1DD-DF7BF2CF4BFF}"/>
      </w:docPartPr>
      <w:docPartBody>
        <w:p w:rsidR="00D36F23" w:rsidRDefault="00BD0635" w:rsidP="00BD0635">
          <w:pPr>
            <w:pStyle w:val="5AF70E7A728749ADB862316B8422C600"/>
          </w:pPr>
          <w:r>
            <w:rPr>
              <w:rStyle w:val="PlaceholderText"/>
            </w:rPr>
            <w:t>Preduvjeti</w:t>
          </w:r>
        </w:p>
      </w:docPartBody>
    </w:docPart>
    <w:docPart>
      <w:docPartPr>
        <w:name w:val="8C9FFCAE0F6543AFBCF8868BFB246673"/>
        <w:category>
          <w:name w:val="General"/>
          <w:gallery w:val="placeholder"/>
        </w:category>
        <w:types>
          <w:type w:val="bbPlcHdr"/>
        </w:types>
        <w:behaviors>
          <w:behavior w:val="content"/>
        </w:behaviors>
        <w:guid w:val="{A8024E33-44BB-43F4-AFA1-BF9F02E9F6AF}"/>
      </w:docPartPr>
      <w:docPartBody>
        <w:p w:rsidR="00D36F23" w:rsidRDefault="00BD0635" w:rsidP="00BD0635">
          <w:pPr>
            <w:pStyle w:val="8C9FFCAE0F6543AFBCF8868BFB246673"/>
          </w:pPr>
          <w:r>
            <w:rPr>
              <w:rStyle w:val="PlaceholderText"/>
            </w:rPr>
            <w:t>Preduvjeti</w:t>
          </w:r>
        </w:p>
      </w:docPartBody>
    </w:docPart>
    <w:docPart>
      <w:docPartPr>
        <w:name w:val="7885C5660CA54FFA9779DC3C1A779009"/>
        <w:category>
          <w:name w:val="General"/>
          <w:gallery w:val="placeholder"/>
        </w:category>
        <w:types>
          <w:type w:val="bbPlcHdr"/>
        </w:types>
        <w:behaviors>
          <w:behavior w:val="content"/>
        </w:behaviors>
        <w:guid w:val="{952A14FB-F515-4BA2-840C-7527EAD0C46C}"/>
      </w:docPartPr>
      <w:docPartBody>
        <w:p w:rsidR="00D36F23" w:rsidRDefault="00BD0635" w:rsidP="00BD0635">
          <w:pPr>
            <w:pStyle w:val="7885C5660CA54FFA9779DC3C1A779009"/>
          </w:pPr>
          <w:r>
            <w:rPr>
              <w:rStyle w:val="PlaceholderText"/>
            </w:rPr>
            <w:t>Preduvjeti</w:t>
          </w:r>
        </w:p>
      </w:docPartBody>
    </w:docPart>
    <w:docPart>
      <w:docPartPr>
        <w:name w:val="4C3A8B81CEB5408C8C00391D0A7F8DA5"/>
        <w:category>
          <w:name w:val="General"/>
          <w:gallery w:val="placeholder"/>
        </w:category>
        <w:types>
          <w:type w:val="bbPlcHdr"/>
        </w:types>
        <w:behaviors>
          <w:behavior w:val="content"/>
        </w:behaviors>
        <w:guid w:val="{9958EAF8-31D5-4857-BE10-4A2A22C33747}"/>
      </w:docPartPr>
      <w:docPartBody>
        <w:p w:rsidR="00D36F23" w:rsidRDefault="00BD0635" w:rsidP="00BD0635">
          <w:pPr>
            <w:pStyle w:val="4C3A8B81CEB5408C8C00391D0A7F8DA5"/>
          </w:pPr>
          <w:r>
            <w:rPr>
              <w:rStyle w:val="PlaceholderText"/>
            </w:rPr>
            <w:t>Preduvjeti</w:t>
          </w:r>
        </w:p>
      </w:docPartBody>
    </w:docPart>
    <w:docPart>
      <w:docPartPr>
        <w:name w:val="1B4FBEF934EA480F80C2239E7C5A4D4E"/>
        <w:category>
          <w:name w:val="General"/>
          <w:gallery w:val="placeholder"/>
        </w:category>
        <w:types>
          <w:type w:val="bbPlcHdr"/>
        </w:types>
        <w:behaviors>
          <w:behavior w:val="content"/>
        </w:behaviors>
        <w:guid w:val="{B2D930D7-7302-4849-AF1B-CFF4923CC855}"/>
      </w:docPartPr>
      <w:docPartBody>
        <w:p w:rsidR="00D36F23" w:rsidRDefault="00BD0635" w:rsidP="00BD0635">
          <w:pPr>
            <w:pStyle w:val="1B4FBEF934EA480F80C2239E7C5A4D4E"/>
          </w:pPr>
          <w:r>
            <w:rPr>
              <w:rStyle w:val="PlaceholderText"/>
            </w:rPr>
            <w:t>Doprinos ishodima učenja programa</w:t>
          </w:r>
        </w:p>
      </w:docPartBody>
    </w:docPart>
    <w:docPart>
      <w:docPartPr>
        <w:name w:val="9F2E3D6EFB9B42D0A5AC327A61E25DA1"/>
        <w:category>
          <w:name w:val="General"/>
          <w:gallery w:val="placeholder"/>
        </w:category>
        <w:types>
          <w:type w:val="bbPlcHdr"/>
        </w:types>
        <w:behaviors>
          <w:behavior w:val="content"/>
        </w:behaviors>
        <w:guid w:val="{003B651F-06BD-4168-AAFB-94DE526D79DE}"/>
      </w:docPartPr>
      <w:docPartBody>
        <w:p w:rsidR="00D36F23" w:rsidRDefault="00BD0635" w:rsidP="00BD0635">
          <w:pPr>
            <w:pStyle w:val="9F2E3D6EFB9B42D0A5AC327A61E25DA1"/>
          </w:pPr>
          <w:r>
            <w:rPr>
              <w:rStyle w:val="PlaceholderText"/>
            </w:rPr>
            <w:t>Doprinos ishodima učenja programa</w:t>
          </w:r>
        </w:p>
      </w:docPartBody>
    </w:docPart>
    <w:docPart>
      <w:docPartPr>
        <w:name w:val="F4784BE448AD48D3BD24B71B45A15AAC"/>
        <w:category>
          <w:name w:val="General"/>
          <w:gallery w:val="placeholder"/>
        </w:category>
        <w:types>
          <w:type w:val="bbPlcHdr"/>
        </w:types>
        <w:behaviors>
          <w:behavior w:val="content"/>
        </w:behaviors>
        <w:guid w:val="{26E73128-2154-4879-8AF3-7766998ABBC1}"/>
      </w:docPartPr>
      <w:docPartBody>
        <w:p w:rsidR="00D36F23" w:rsidRDefault="00BD0635" w:rsidP="00BD0635">
          <w:pPr>
            <w:pStyle w:val="F4784BE448AD48D3BD24B71B45A15AAC"/>
          </w:pPr>
          <w:r>
            <w:rPr>
              <w:rStyle w:val="PlaceholderText"/>
            </w:rPr>
            <w:t>Doprinos ishodima učenja programa</w:t>
          </w:r>
        </w:p>
      </w:docPartBody>
    </w:docPart>
    <w:docPart>
      <w:docPartPr>
        <w:name w:val="16B4034D9452493D8AE94CEEEA0A927D"/>
        <w:category>
          <w:name w:val="General"/>
          <w:gallery w:val="placeholder"/>
        </w:category>
        <w:types>
          <w:type w:val="bbPlcHdr"/>
        </w:types>
        <w:behaviors>
          <w:behavior w:val="content"/>
        </w:behaviors>
        <w:guid w:val="{2F6E34DA-4A82-4373-A705-F551C20AAB0B}"/>
      </w:docPartPr>
      <w:docPartBody>
        <w:p w:rsidR="00D36F23" w:rsidRDefault="00BD0635" w:rsidP="00BD0635">
          <w:pPr>
            <w:pStyle w:val="16B4034D9452493D8AE94CEEEA0A927D"/>
          </w:pPr>
          <w:r>
            <w:rPr>
              <w:rStyle w:val="PlaceholderText"/>
            </w:rPr>
            <w:t>Ishodi učenja predmeta</w:t>
          </w:r>
        </w:p>
      </w:docPartBody>
    </w:docPart>
    <w:docPart>
      <w:docPartPr>
        <w:name w:val="BC0E473E54D24E32B15F77190F9805E6"/>
        <w:category>
          <w:name w:val="General"/>
          <w:gallery w:val="placeholder"/>
        </w:category>
        <w:types>
          <w:type w:val="bbPlcHdr"/>
        </w:types>
        <w:behaviors>
          <w:behavior w:val="content"/>
        </w:behaviors>
        <w:guid w:val="{F3AB420C-8EC9-4E6F-9A9F-E2503CD00A9C}"/>
      </w:docPartPr>
      <w:docPartBody>
        <w:p w:rsidR="00D36F23" w:rsidRDefault="00BD0635" w:rsidP="00BD0635">
          <w:pPr>
            <w:pStyle w:val="BC0E473E54D24E32B15F77190F9805E6"/>
          </w:pPr>
          <w:r>
            <w:rPr>
              <w:rStyle w:val="PlaceholderText"/>
            </w:rPr>
            <w:t>Sadržaj predmeta</w:t>
          </w:r>
        </w:p>
      </w:docPartBody>
    </w:docPart>
    <w:docPart>
      <w:docPartPr>
        <w:name w:val="1DD7F7DAC4C94F5883617C30A083EA10"/>
        <w:category>
          <w:name w:val="General"/>
          <w:gallery w:val="placeholder"/>
        </w:category>
        <w:types>
          <w:type w:val="bbPlcHdr"/>
        </w:types>
        <w:behaviors>
          <w:behavior w:val="content"/>
        </w:behaviors>
        <w:guid w:val="{6A00C0A7-435C-4DE1-AF66-20B9B64416AA}"/>
      </w:docPartPr>
      <w:docPartBody>
        <w:p w:rsidR="00D36F23" w:rsidRDefault="00BD0635" w:rsidP="00BD0635">
          <w:pPr>
            <w:pStyle w:val="1DD7F7DAC4C94F5883617C30A083EA10"/>
          </w:pPr>
          <w:r>
            <w:rPr>
              <w:rStyle w:val="PlaceholderText"/>
            </w:rPr>
            <w:t>Sadržaj predmeta</w:t>
          </w:r>
        </w:p>
      </w:docPartBody>
    </w:docPart>
    <w:docPart>
      <w:docPartPr>
        <w:name w:val="FEADDAEC5783456A80DCB5C77AB62F23"/>
        <w:category>
          <w:name w:val="General"/>
          <w:gallery w:val="placeholder"/>
        </w:category>
        <w:types>
          <w:type w:val="bbPlcHdr"/>
        </w:types>
        <w:behaviors>
          <w:behavior w:val="content"/>
        </w:behaviors>
        <w:guid w:val="{5171AB8E-E4FE-4B5E-8BFC-8512A1B7DB9E}"/>
      </w:docPartPr>
      <w:docPartBody>
        <w:p w:rsidR="00D36F23" w:rsidRDefault="00BD0635" w:rsidP="00BD0635">
          <w:pPr>
            <w:pStyle w:val="FEADDAEC5783456A80DCB5C77AB62F2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5116C0B01C6402B89C1F1AC34358789"/>
        <w:category>
          <w:name w:val="General"/>
          <w:gallery w:val="placeholder"/>
        </w:category>
        <w:types>
          <w:type w:val="bbPlcHdr"/>
        </w:types>
        <w:behaviors>
          <w:behavior w:val="content"/>
        </w:behaviors>
        <w:guid w:val="{26E512D3-02C1-4ACA-A464-94664262B007}"/>
      </w:docPartPr>
      <w:docPartBody>
        <w:p w:rsidR="00D36F23" w:rsidRDefault="00BD0635" w:rsidP="00BD0635">
          <w:pPr>
            <w:pStyle w:val="25116C0B01C6402B89C1F1AC34358789"/>
          </w:pPr>
          <w:r>
            <w:rPr>
              <w:rFonts w:ascii="Arial" w:hAnsi="Arial" w:cs="Arial"/>
              <w:sz w:val="20"/>
              <w:szCs w:val="20"/>
            </w:rPr>
            <w:t xml:space="preserve">  </w:t>
          </w:r>
        </w:p>
      </w:docPartBody>
    </w:docPart>
    <w:docPart>
      <w:docPartPr>
        <w:name w:val="9005829D955A4AC4B7A0B7C2C653E7EF"/>
        <w:category>
          <w:name w:val="General"/>
          <w:gallery w:val="placeholder"/>
        </w:category>
        <w:types>
          <w:type w:val="bbPlcHdr"/>
        </w:types>
        <w:behaviors>
          <w:behavior w:val="content"/>
        </w:behaviors>
        <w:guid w:val="{9E5339AC-5F40-4E09-9B44-0690F70C2F3D}"/>
      </w:docPartPr>
      <w:docPartBody>
        <w:p w:rsidR="00D36F23" w:rsidRDefault="00BD0635" w:rsidP="00BD0635">
          <w:pPr>
            <w:pStyle w:val="9005829D955A4AC4B7A0B7C2C653E7EF"/>
          </w:pPr>
          <w:r>
            <w:rPr>
              <w:rFonts w:ascii="Arial" w:hAnsi="Arial" w:cs="Arial"/>
              <w:color w:val="000000"/>
              <w:sz w:val="20"/>
              <w:szCs w:val="20"/>
            </w:rPr>
            <w:t xml:space="preserve"> </w:t>
          </w:r>
        </w:p>
      </w:docPartBody>
    </w:docPart>
    <w:docPart>
      <w:docPartPr>
        <w:name w:val="0EC9E90F6EF949E599C7E82C6DD7B360"/>
        <w:category>
          <w:name w:val="General"/>
          <w:gallery w:val="placeholder"/>
        </w:category>
        <w:types>
          <w:type w:val="bbPlcHdr"/>
        </w:types>
        <w:behaviors>
          <w:behavior w:val="content"/>
        </w:behaviors>
        <w:guid w:val="{B8318A57-50DE-41FF-9AA8-E22B17ED280B}"/>
      </w:docPartPr>
      <w:docPartBody>
        <w:p w:rsidR="00D36F23" w:rsidRDefault="00BD0635" w:rsidP="00BD0635">
          <w:pPr>
            <w:pStyle w:val="0EC9E90F6EF949E599C7E82C6DD7B360"/>
          </w:pPr>
          <w:r w:rsidRPr="001C096C">
            <w:rPr>
              <w:rFonts w:ascii="Arial" w:hAnsi="Arial" w:cs="Arial"/>
              <w:color w:val="000000"/>
              <w:sz w:val="20"/>
              <w:szCs w:val="20"/>
            </w:rPr>
            <w:t xml:space="preserve"> </w:t>
          </w:r>
        </w:p>
      </w:docPartBody>
    </w:docPart>
    <w:docPart>
      <w:docPartPr>
        <w:name w:val="56374AE8874C406B9D32ECAAE46280A2"/>
        <w:category>
          <w:name w:val="General"/>
          <w:gallery w:val="placeholder"/>
        </w:category>
        <w:types>
          <w:type w:val="bbPlcHdr"/>
        </w:types>
        <w:behaviors>
          <w:behavior w:val="content"/>
        </w:behaviors>
        <w:guid w:val="{16A2BDAD-6F42-4AA4-B9EE-8D2F68964CAD}"/>
      </w:docPartPr>
      <w:docPartBody>
        <w:p w:rsidR="00D36F23" w:rsidRDefault="00BD0635" w:rsidP="00BD0635">
          <w:pPr>
            <w:pStyle w:val="56374AE8874C406B9D32ECAAE46280A2"/>
          </w:pPr>
          <w:r w:rsidRPr="001C096C">
            <w:rPr>
              <w:rFonts w:ascii="Arial" w:hAnsi="Arial" w:cs="Arial"/>
              <w:color w:val="000000"/>
              <w:sz w:val="20"/>
              <w:szCs w:val="20"/>
            </w:rPr>
            <w:t xml:space="preserve"> </w:t>
          </w:r>
        </w:p>
      </w:docPartBody>
    </w:docPart>
    <w:docPart>
      <w:docPartPr>
        <w:name w:val="F53C24D05F66412EA9623DB32457AB50"/>
        <w:category>
          <w:name w:val="General"/>
          <w:gallery w:val="placeholder"/>
        </w:category>
        <w:types>
          <w:type w:val="bbPlcHdr"/>
        </w:types>
        <w:behaviors>
          <w:behavior w:val="content"/>
        </w:behaviors>
        <w:guid w:val="{09A43F12-4417-4F85-BD08-AAF7C137A813}"/>
      </w:docPartPr>
      <w:docPartBody>
        <w:p w:rsidR="00D36F23" w:rsidRDefault="00BD0635" w:rsidP="00BD0635">
          <w:pPr>
            <w:pStyle w:val="F53C24D05F66412EA9623DB32457AB50"/>
          </w:pPr>
          <w:r w:rsidRPr="001C096C">
            <w:rPr>
              <w:rFonts w:ascii="Arial" w:hAnsi="Arial" w:cs="Arial"/>
              <w:color w:val="000000"/>
              <w:sz w:val="20"/>
              <w:szCs w:val="20"/>
            </w:rPr>
            <w:t xml:space="preserve"> </w:t>
          </w:r>
        </w:p>
      </w:docPartBody>
    </w:docPart>
    <w:docPart>
      <w:docPartPr>
        <w:name w:val="E4B1319FC47F4C4EA7D64AF32DFE1201"/>
        <w:category>
          <w:name w:val="General"/>
          <w:gallery w:val="placeholder"/>
        </w:category>
        <w:types>
          <w:type w:val="bbPlcHdr"/>
        </w:types>
        <w:behaviors>
          <w:behavior w:val="content"/>
        </w:behaviors>
        <w:guid w:val="{2B9682CA-9BDF-4EC1-804C-C5388CA3D124}"/>
      </w:docPartPr>
      <w:docPartBody>
        <w:p w:rsidR="00D36F23" w:rsidRDefault="00BD0635" w:rsidP="00BD0635">
          <w:pPr>
            <w:pStyle w:val="E4B1319FC47F4C4EA7D64AF32DFE1201"/>
          </w:pPr>
          <w:r w:rsidRPr="001C096C">
            <w:rPr>
              <w:rFonts w:ascii="Arial" w:hAnsi="Arial" w:cs="Arial"/>
              <w:color w:val="000000"/>
              <w:sz w:val="20"/>
              <w:szCs w:val="20"/>
            </w:rPr>
            <w:t xml:space="preserve"> </w:t>
          </w:r>
        </w:p>
      </w:docPartBody>
    </w:docPart>
    <w:docPart>
      <w:docPartPr>
        <w:name w:val="E8E9F18E0F2B42C1B60C9C2EFCB4C2E2"/>
        <w:category>
          <w:name w:val="General"/>
          <w:gallery w:val="placeholder"/>
        </w:category>
        <w:types>
          <w:type w:val="bbPlcHdr"/>
        </w:types>
        <w:behaviors>
          <w:behavior w:val="content"/>
        </w:behaviors>
        <w:guid w:val="{2E40C18C-2742-440C-A467-5C664D10205C}"/>
      </w:docPartPr>
      <w:docPartBody>
        <w:p w:rsidR="00D36F23" w:rsidRDefault="00BD0635" w:rsidP="00BD0635">
          <w:pPr>
            <w:pStyle w:val="E8E9F18E0F2B42C1B60C9C2EFCB4C2E2"/>
          </w:pPr>
          <w:r w:rsidRPr="001C096C">
            <w:rPr>
              <w:rFonts w:ascii="Arial" w:hAnsi="Arial" w:cs="Arial"/>
              <w:color w:val="000000"/>
              <w:sz w:val="20"/>
              <w:szCs w:val="20"/>
            </w:rPr>
            <w:t xml:space="preserve"> </w:t>
          </w:r>
        </w:p>
      </w:docPartBody>
    </w:docPart>
    <w:docPart>
      <w:docPartPr>
        <w:name w:val="641B6E4A221546E78759DD07CF1BA41B"/>
        <w:category>
          <w:name w:val="General"/>
          <w:gallery w:val="placeholder"/>
        </w:category>
        <w:types>
          <w:type w:val="bbPlcHdr"/>
        </w:types>
        <w:behaviors>
          <w:behavior w:val="content"/>
        </w:behaviors>
        <w:guid w:val="{0E222B8A-24B6-42B9-BBD6-A8D51576E637}"/>
      </w:docPartPr>
      <w:docPartBody>
        <w:p w:rsidR="00D36F23" w:rsidRDefault="00BD0635" w:rsidP="00BD0635">
          <w:pPr>
            <w:pStyle w:val="641B6E4A221546E78759DD07CF1BA41B"/>
          </w:pPr>
          <w:r w:rsidRPr="001C096C">
            <w:rPr>
              <w:rFonts w:ascii="Arial" w:hAnsi="Arial" w:cs="Arial"/>
              <w:color w:val="000000"/>
              <w:sz w:val="20"/>
              <w:szCs w:val="20"/>
            </w:rPr>
            <w:t xml:space="preserve"> </w:t>
          </w:r>
        </w:p>
      </w:docPartBody>
    </w:docPart>
    <w:docPart>
      <w:docPartPr>
        <w:name w:val="B93EA31FBA1849BBB747E623142B8232"/>
        <w:category>
          <w:name w:val="General"/>
          <w:gallery w:val="placeholder"/>
        </w:category>
        <w:types>
          <w:type w:val="bbPlcHdr"/>
        </w:types>
        <w:behaviors>
          <w:behavior w:val="content"/>
        </w:behaviors>
        <w:guid w:val="{4AEBBE86-1BD6-49FF-9F6D-0707D8EE90AA}"/>
      </w:docPartPr>
      <w:docPartBody>
        <w:p w:rsidR="00D36F23" w:rsidRDefault="00BD0635" w:rsidP="00BD0635">
          <w:pPr>
            <w:pStyle w:val="B93EA31FBA1849BBB747E623142B8232"/>
          </w:pPr>
          <w:r w:rsidRPr="001C096C">
            <w:rPr>
              <w:rFonts w:ascii="Arial" w:hAnsi="Arial" w:cs="Arial"/>
              <w:color w:val="000000"/>
              <w:sz w:val="20"/>
              <w:szCs w:val="20"/>
            </w:rPr>
            <w:t xml:space="preserve"> </w:t>
          </w:r>
        </w:p>
      </w:docPartBody>
    </w:docPart>
    <w:docPart>
      <w:docPartPr>
        <w:name w:val="4266B83236D0489F9E4B0122F8D03A92"/>
        <w:category>
          <w:name w:val="General"/>
          <w:gallery w:val="placeholder"/>
        </w:category>
        <w:types>
          <w:type w:val="bbPlcHdr"/>
        </w:types>
        <w:behaviors>
          <w:behavior w:val="content"/>
        </w:behaviors>
        <w:guid w:val="{F4E3F5DE-C74A-494E-B813-9300F46AB167}"/>
      </w:docPartPr>
      <w:docPartBody>
        <w:p w:rsidR="00D36F23" w:rsidRDefault="00BD0635" w:rsidP="00BD0635">
          <w:pPr>
            <w:pStyle w:val="4266B83236D0489F9E4B0122F8D03A92"/>
          </w:pPr>
          <w:r w:rsidRPr="001C096C">
            <w:rPr>
              <w:rFonts w:ascii="Arial" w:hAnsi="Arial" w:cs="Arial"/>
              <w:color w:val="000000"/>
              <w:sz w:val="20"/>
              <w:szCs w:val="20"/>
            </w:rPr>
            <w:t xml:space="preserve"> </w:t>
          </w:r>
        </w:p>
      </w:docPartBody>
    </w:docPart>
    <w:docPart>
      <w:docPartPr>
        <w:name w:val="AB402530049F41EEB742BC252D66EF5F"/>
        <w:category>
          <w:name w:val="General"/>
          <w:gallery w:val="placeholder"/>
        </w:category>
        <w:types>
          <w:type w:val="bbPlcHdr"/>
        </w:types>
        <w:behaviors>
          <w:behavior w:val="content"/>
        </w:behaviors>
        <w:guid w:val="{2D91DE5F-5E07-42CB-B23F-F85FD326B42C}"/>
      </w:docPartPr>
      <w:docPartBody>
        <w:p w:rsidR="00D36F23" w:rsidRDefault="00BD0635" w:rsidP="00BD0635">
          <w:pPr>
            <w:pStyle w:val="AB402530049F41EEB742BC252D66EF5F"/>
          </w:pPr>
          <w:r w:rsidRPr="001C096C">
            <w:rPr>
              <w:rFonts w:ascii="Arial" w:hAnsi="Arial" w:cs="Arial"/>
              <w:color w:val="000000"/>
              <w:sz w:val="20"/>
              <w:szCs w:val="20"/>
            </w:rPr>
            <w:t xml:space="preserve"> </w:t>
          </w:r>
        </w:p>
      </w:docPartBody>
    </w:docPart>
    <w:docPart>
      <w:docPartPr>
        <w:name w:val="3D9DB629D4BA4584975407C99AE695DB"/>
        <w:category>
          <w:name w:val="General"/>
          <w:gallery w:val="placeholder"/>
        </w:category>
        <w:types>
          <w:type w:val="bbPlcHdr"/>
        </w:types>
        <w:behaviors>
          <w:behavior w:val="content"/>
        </w:behaviors>
        <w:guid w:val="{2C64AD3A-0294-4374-BC19-08BAC116E64D}"/>
      </w:docPartPr>
      <w:docPartBody>
        <w:p w:rsidR="00D36F23" w:rsidRDefault="00BD0635" w:rsidP="00BD0635">
          <w:pPr>
            <w:pStyle w:val="3D9DB629D4BA4584975407C99AE695D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A1A9881887047CEAEC25AE1FA10D855"/>
        <w:category>
          <w:name w:val="General"/>
          <w:gallery w:val="placeholder"/>
        </w:category>
        <w:types>
          <w:type w:val="bbPlcHdr"/>
        </w:types>
        <w:behaviors>
          <w:behavior w:val="content"/>
        </w:behaviors>
        <w:guid w:val="{400BFC78-8496-43D5-8944-7E6A5B2334B1}"/>
      </w:docPartPr>
      <w:docPartBody>
        <w:p w:rsidR="00D36F23" w:rsidRDefault="00BD0635" w:rsidP="00BD0635">
          <w:pPr>
            <w:pStyle w:val="EA1A9881887047CEAEC25AE1FA10D855"/>
          </w:pPr>
          <w:r w:rsidRPr="001C096C">
            <w:rPr>
              <w:rFonts w:ascii="Arial" w:hAnsi="Arial" w:cs="Arial"/>
              <w:color w:val="000000"/>
              <w:sz w:val="20"/>
              <w:szCs w:val="20"/>
            </w:rPr>
            <w:t xml:space="preserve"> </w:t>
          </w:r>
        </w:p>
      </w:docPartBody>
    </w:docPart>
    <w:docPart>
      <w:docPartPr>
        <w:name w:val="C974C10717494FAFA9E89E6B7D90698F"/>
        <w:category>
          <w:name w:val="General"/>
          <w:gallery w:val="placeholder"/>
        </w:category>
        <w:types>
          <w:type w:val="bbPlcHdr"/>
        </w:types>
        <w:behaviors>
          <w:behavior w:val="content"/>
        </w:behaviors>
        <w:guid w:val="{713B381D-387D-4960-8C8C-B7BBC3B523F0}"/>
      </w:docPartPr>
      <w:docPartBody>
        <w:p w:rsidR="00D36F23" w:rsidRDefault="00BD0635" w:rsidP="00BD0635">
          <w:pPr>
            <w:pStyle w:val="C974C10717494FAFA9E89E6B7D90698F"/>
          </w:pPr>
          <w:r w:rsidRPr="001C096C">
            <w:rPr>
              <w:rFonts w:ascii="Arial" w:hAnsi="Arial" w:cs="Arial"/>
              <w:color w:val="000000"/>
              <w:sz w:val="20"/>
              <w:szCs w:val="20"/>
            </w:rPr>
            <w:t xml:space="preserve"> </w:t>
          </w:r>
        </w:p>
      </w:docPartBody>
    </w:docPart>
    <w:docPart>
      <w:docPartPr>
        <w:name w:val="DB71E4BCAD914951AE44BD8490A1894F"/>
        <w:category>
          <w:name w:val="General"/>
          <w:gallery w:val="placeholder"/>
        </w:category>
        <w:types>
          <w:type w:val="bbPlcHdr"/>
        </w:types>
        <w:behaviors>
          <w:behavior w:val="content"/>
        </w:behaviors>
        <w:guid w:val="{93548C99-FCE3-4167-BCF8-3B11083010FD}"/>
      </w:docPartPr>
      <w:docPartBody>
        <w:p w:rsidR="00D36F23" w:rsidRDefault="00BD0635" w:rsidP="00BD0635">
          <w:pPr>
            <w:pStyle w:val="DB71E4BCAD914951AE44BD8490A1894F"/>
          </w:pPr>
          <w:r w:rsidRPr="001C096C">
            <w:rPr>
              <w:rFonts w:ascii="Arial" w:hAnsi="Arial" w:cs="Arial"/>
              <w:color w:val="000000"/>
              <w:sz w:val="20"/>
              <w:szCs w:val="20"/>
            </w:rPr>
            <w:t xml:space="preserve"> </w:t>
          </w:r>
        </w:p>
      </w:docPartBody>
    </w:docPart>
    <w:docPart>
      <w:docPartPr>
        <w:name w:val="CC25614012924113A0C85A090D26A037"/>
        <w:category>
          <w:name w:val="General"/>
          <w:gallery w:val="placeholder"/>
        </w:category>
        <w:types>
          <w:type w:val="bbPlcHdr"/>
        </w:types>
        <w:behaviors>
          <w:behavior w:val="content"/>
        </w:behaviors>
        <w:guid w:val="{7D3622FC-68FD-4AE3-8994-B3BBFB589E77}"/>
      </w:docPartPr>
      <w:docPartBody>
        <w:p w:rsidR="00D36F23" w:rsidRDefault="00BD0635" w:rsidP="00BD0635">
          <w:pPr>
            <w:pStyle w:val="CC25614012924113A0C85A090D26A037"/>
          </w:pPr>
          <w:r w:rsidRPr="001C096C">
            <w:rPr>
              <w:rFonts w:ascii="Arial" w:hAnsi="Arial" w:cs="Arial"/>
              <w:color w:val="000000"/>
              <w:sz w:val="20"/>
              <w:szCs w:val="20"/>
            </w:rPr>
            <w:t xml:space="preserve"> </w:t>
          </w:r>
        </w:p>
      </w:docPartBody>
    </w:docPart>
    <w:docPart>
      <w:docPartPr>
        <w:name w:val="F436FA5474D64FD98A77165B514886AA"/>
        <w:category>
          <w:name w:val="General"/>
          <w:gallery w:val="placeholder"/>
        </w:category>
        <w:types>
          <w:type w:val="bbPlcHdr"/>
        </w:types>
        <w:behaviors>
          <w:behavior w:val="content"/>
        </w:behaviors>
        <w:guid w:val="{B3C5A6C0-7B7D-4764-ADCE-6F74EE62C2C7}"/>
      </w:docPartPr>
      <w:docPartBody>
        <w:p w:rsidR="00D36F23" w:rsidRDefault="00BD0635" w:rsidP="00BD0635">
          <w:pPr>
            <w:pStyle w:val="F436FA5474D64FD98A77165B514886AA"/>
          </w:pPr>
          <w:r w:rsidRPr="001C096C">
            <w:rPr>
              <w:rFonts w:ascii="Arial" w:hAnsi="Arial" w:cs="Arial"/>
              <w:color w:val="000000"/>
              <w:sz w:val="20"/>
              <w:szCs w:val="20"/>
            </w:rPr>
            <w:t xml:space="preserve"> </w:t>
          </w:r>
        </w:p>
      </w:docPartBody>
    </w:docPart>
    <w:docPart>
      <w:docPartPr>
        <w:name w:val="D0E16811E5B643229AB4D20CD7A31FD0"/>
        <w:category>
          <w:name w:val="General"/>
          <w:gallery w:val="placeholder"/>
        </w:category>
        <w:types>
          <w:type w:val="bbPlcHdr"/>
        </w:types>
        <w:behaviors>
          <w:behavior w:val="content"/>
        </w:behaviors>
        <w:guid w:val="{852296CF-FFCA-4DA5-BBB0-DF23F2DB3E95}"/>
      </w:docPartPr>
      <w:docPartBody>
        <w:p w:rsidR="00D36F23" w:rsidRDefault="00BD0635" w:rsidP="00BD0635">
          <w:pPr>
            <w:pStyle w:val="D0E16811E5B643229AB4D20CD7A31FD0"/>
          </w:pPr>
          <w:r w:rsidRPr="001C096C">
            <w:rPr>
              <w:rFonts w:ascii="Arial" w:hAnsi="Arial" w:cs="Arial"/>
              <w:color w:val="000000"/>
              <w:sz w:val="20"/>
              <w:szCs w:val="20"/>
            </w:rPr>
            <w:t xml:space="preserve"> </w:t>
          </w:r>
        </w:p>
      </w:docPartBody>
    </w:docPart>
    <w:docPart>
      <w:docPartPr>
        <w:name w:val="E97E436FE1CE420085900D467FC2C22E"/>
        <w:category>
          <w:name w:val="General"/>
          <w:gallery w:val="placeholder"/>
        </w:category>
        <w:types>
          <w:type w:val="bbPlcHdr"/>
        </w:types>
        <w:behaviors>
          <w:behavior w:val="content"/>
        </w:behaviors>
        <w:guid w:val="{B107C754-1B16-42E3-91EA-716AA7E7D83C}"/>
      </w:docPartPr>
      <w:docPartBody>
        <w:p w:rsidR="00D36F23" w:rsidRDefault="00BD0635" w:rsidP="00BD0635">
          <w:pPr>
            <w:pStyle w:val="E97E436FE1CE420085900D467FC2C22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838B5CAED1241299FA7CCB547FA555D"/>
        <w:category>
          <w:name w:val="General"/>
          <w:gallery w:val="placeholder"/>
        </w:category>
        <w:types>
          <w:type w:val="bbPlcHdr"/>
        </w:types>
        <w:behaviors>
          <w:behavior w:val="content"/>
        </w:behaviors>
        <w:guid w:val="{5412EB1F-1CF6-4B8B-8500-18B413C6FB33}"/>
      </w:docPartPr>
      <w:docPartBody>
        <w:p w:rsidR="00D36F23" w:rsidRDefault="00BD0635" w:rsidP="00BD0635">
          <w:pPr>
            <w:pStyle w:val="1838B5CAED1241299FA7CCB547FA555D"/>
          </w:pPr>
          <w:r w:rsidRPr="001C096C">
            <w:rPr>
              <w:rFonts w:ascii="Arial" w:hAnsi="Arial" w:cs="Arial"/>
              <w:color w:val="000000"/>
              <w:sz w:val="20"/>
              <w:szCs w:val="20"/>
            </w:rPr>
            <w:t xml:space="preserve"> </w:t>
          </w:r>
        </w:p>
      </w:docPartBody>
    </w:docPart>
    <w:docPart>
      <w:docPartPr>
        <w:name w:val="8FB108D842EF49BBB3EE9715235C0C27"/>
        <w:category>
          <w:name w:val="General"/>
          <w:gallery w:val="placeholder"/>
        </w:category>
        <w:types>
          <w:type w:val="bbPlcHdr"/>
        </w:types>
        <w:behaviors>
          <w:behavior w:val="content"/>
        </w:behaviors>
        <w:guid w:val="{C7F93964-FD44-4399-8257-5B6BA47F2C7C}"/>
      </w:docPartPr>
      <w:docPartBody>
        <w:p w:rsidR="00D36F23" w:rsidRDefault="00BD0635" w:rsidP="00BD0635">
          <w:pPr>
            <w:pStyle w:val="8FB108D842EF49BBB3EE9715235C0C27"/>
          </w:pPr>
          <w:r w:rsidRPr="001C096C">
            <w:rPr>
              <w:rFonts w:ascii="Arial" w:hAnsi="Arial" w:cs="Arial"/>
              <w:color w:val="000000"/>
              <w:sz w:val="20"/>
              <w:szCs w:val="20"/>
            </w:rPr>
            <w:t xml:space="preserve"> </w:t>
          </w:r>
        </w:p>
      </w:docPartBody>
    </w:docPart>
    <w:docPart>
      <w:docPartPr>
        <w:name w:val="51D357C8FCAD4C939C9627BF40D15A0A"/>
        <w:category>
          <w:name w:val="General"/>
          <w:gallery w:val="placeholder"/>
        </w:category>
        <w:types>
          <w:type w:val="bbPlcHdr"/>
        </w:types>
        <w:behaviors>
          <w:behavior w:val="content"/>
        </w:behaviors>
        <w:guid w:val="{ABACB042-3B63-4160-B020-2837E6B0B80E}"/>
      </w:docPartPr>
      <w:docPartBody>
        <w:p w:rsidR="00D36F23" w:rsidRDefault="00BD0635" w:rsidP="00BD0635">
          <w:pPr>
            <w:pStyle w:val="51D357C8FCAD4C939C9627BF40D15A0A"/>
          </w:pPr>
          <w:r w:rsidRPr="001C096C">
            <w:rPr>
              <w:rFonts w:ascii="Arial" w:hAnsi="Arial" w:cs="Arial"/>
              <w:color w:val="000000"/>
              <w:sz w:val="20"/>
              <w:szCs w:val="20"/>
            </w:rPr>
            <w:t xml:space="preserve"> </w:t>
          </w:r>
        </w:p>
      </w:docPartBody>
    </w:docPart>
    <w:docPart>
      <w:docPartPr>
        <w:name w:val="55EA2A88661942A5A01EA223D08CCE67"/>
        <w:category>
          <w:name w:val="General"/>
          <w:gallery w:val="placeholder"/>
        </w:category>
        <w:types>
          <w:type w:val="bbPlcHdr"/>
        </w:types>
        <w:behaviors>
          <w:behavior w:val="content"/>
        </w:behaviors>
        <w:guid w:val="{46150F42-5E40-4B58-8562-38FCB78B41DF}"/>
      </w:docPartPr>
      <w:docPartBody>
        <w:p w:rsidR="00D36F23" w:rsidRDefault="00BD0635" w:rsidP="00BD0635">
          <w:pPr>
            <w:pStyle w:val="55EA2A88661942A5A01EA223D08CCE67"/>
          </w:pPr>
          <w:r w:rsidRPr="001C096C">
            <w:rPr>
              <w:rFonts w:ascii="Arial" w:hAnsi="Arial" w:cs="Arial"/>
              <w:color w:val="000000"/>
              <w:sz w:val="20"/>
              <w:szCs w:val="20"/>
            </w:rPr>
            <w:t xml:space="preserve"> </w:t>
          </w:r>
        </w:p>
      </w:docPartBody>
    </w:docPart>
    <w:docPart>
      <w:docPartPr>
        <w:name w:val="94D6BE6D552843FBAF38F07F27381DE7"/>
        <w:category>
          <w:name w:val="General"/>
          <w:gallery w:val="placeholder"/>
        </w:category>
        <w:types>
          <w:type w:val="bbPlcHdr"/>
        </w:types>
        <w:behaviors>
          <w:behavior w:val="content"/>
        </w:behaviors>
        <w:guid w:val="{03F95ADA-1F81-4160-9BF3-ECF38794F2E2}"/>
      </w:docPartPr>
      <w:docPartBody>
        <w:p w:rsidR="00D36F23" w:rsidRDefault="00BD0635" w:rsidP="00BD0635">
          <w:pPr>
            <w:pStyle w:val="94D6BE6D552843FBAF38F07F27381DE7"/>
          </w:pPr>
          <w:r w:rsidRPr="001C096C">
            <w:rPr>
              <w:rFonts w:ascii="Arial" w:hAnsi="Arial" w:cs="Arial"/>
              <w:color w:val="000000"/>
              <w:sz w:val="20"/>
              <w:szCs w:val="20"/>
            </w:rPr>
            <w:t xml:space="preserve"> </w:t>
          </w:r>
        </w:p>
      </w:docPartBody>
    </w:docPart>
    <w:docPart>
      <w:docPartPr>
        <w:name w:val="F1D76F51318C471EAFC03F722C0541DE"/>
        <w:category>
          <w:name w:val="General"/>
          <w:gallery w:val="placeholder"/>
        </w:category>
        <w:types>
          <w:type w:val="bbPlcHdr"/>
        </w:types>
        <w:behaviors>
          <w:behavior w:val="content"/>
        </w:behaviors>
        <w:guid w:val="{B7627FCC-A2C6-417B-A2DB-70186BAEA895}"/>
      </w:docPartPr>
      <w:docPartBody>
        <w:p w:rsidR="00D36F23" w:rsidRDefault="00BD0635" w:rsidP="00BD0635">
          <w:pPr>
            <w:pStyle w:val="F1D76F51318C471EAFC03F722C0541DE"/>
          </w:pPr>
          <w:r w:rsidRPr="001C096C">
            <w:rPr>
              <w:rFonts w:ascii="Arial" w:hAnsi="Arial" w:cs="Arial"/>
              <w:color w:val="000000"/>
              <w:sz w:val="20"/>
              <w:szCs w:val="20"/>
            </w:rPr>
            <w:t xml:space="preserve"> </w:t>
          </w:r>
        </w:p>
      </w:docPartBody>
    </w:docPart>
    <w:docPart>
      <w:docPartPr>
        <w:name w:val="E75828885A6648CC8FFEC39363FDA7A2"/>
        <w:category>
          <w:name w:val="General"/>
          <w:gallery w:val="placeholder"/>
        </w:category>
        <w:types>
          <w:type w:val="bbPlcHdr"/>
        </w:types>
        <w:behaviors>
          <w:behavior w:val="content"/>
        </w:behaviors>
        <w:guid w:val="{81ACDC74-17C0-490F-B713-076E3AD8EE9A}"/>
      </w:docPartPr>
      <w:docPartBody>
        <w:p w:rsidR="00D36F23" w:rsidRDefault="00BD0635" w:rsidP="00BD0635">
          <w:pPr>
            <w:pStyle w:val="E75828885A6648CC8FFEC39363FDA7A2"/>
          </w:pPr>
          <w:r w:rsidRPr="002B6B3C">
            <w:rPr>
              <w:rFonts w:ascii="Arial" w:hAnsi="Arial" w:cs="Arial"/>
              <w:sz w:val="20"/>
              <w:szCs w:val="20"/>
            </w:rPr>
            <w:t xml:space="preserve">(ostalo upisati) </w:t>
          </w:r>
        </w:p>
      </w:docPartBody>
    </w:docPart>
    <w:docPart>
      <w:docPartPr>
        <w:name w:val="213F86AB30884582B5D99510DBC4F104"/>
        <w:category>
          <w:name w:val="General"/>
          <w:gallery w:val="placeholder"/>
        </w:category>
        <w:types>
          <w:type w:val="bbPlcHdr"/>
        </w:types>
        <w:behaviors>
          <w:behavior w:val="content"/>
        </w:behaviors>
        <w:guid w:val="{F58E176F-3646-46F9-9F76-70EC0D95829B}"/>
      </w:docPartPr>
      <w:docPartBody>
        <w:p w:rsidR="00D36F23" w:rsidRDefault="00BD0635" w:rsidP="00BD0635">
          <w:pPr>
            <w:pStyle w:val="213F86AB30884582B5D99510DBC4F104"/>
          </w:pPr>
          <w:r w:rsidRPr="001C096C">
            <w:rPr>
              <w:rFonts w:ascii="Arial" w:hAnsi="Arial" w:cs="Arial"/>
              <w:color w:val="000000"/>
              <w:sz w:val="20"/>
              <w:szCs w:val="20"/>
            </w:rPr>
            <w:t xml:space="preserve"> </w:t>
          </w:r>
        </w:p>
      </w:docPartBody>
    </w:docPart>
    <w:docPart>
      <w:docPartPr>
        <w:name w:val="25BD3608F6744F1F99C42E7DB037EA28"/>
        <w:category>
          <w:name w:val="General"/>
          <w:gallery w:val="placeholder"/>
        </w:category>
        <w:types>
          <w:type w:val="bbPlcHdr"/>
        </w:types>
        <w:behaviors>
          <w:behavior w:val="content"/>
        </w:behaviors>
        <w:guid w:val="{7194941A-0346-446F-B1AF-950C71B8BD70}"/>
      </w:docPartPr>
      <w:docPartBody>
        <w:p w:rsidR="00D36F23" w:rsidRDefault="00BD0635" w:rsidP="00BD0635">
          <w:pPr>
            <w:pStyle w:val="25BD3608F6744F1F99C42E7DB037EA28"/>
          </w:pPr>
          <w:r w:rsidRPr="001C096C">
            <w:rPr>
              <w:rFonts w:ascii="Arial" w:hAnsi="Arial" w:cs="Arial"/>
              <w:color w:val="000000"/>
              <w:sz w:val="20"/>
              <w:szCs w:val="20"/>
            </w:rPr>
            <w:t xml:space="preserve"> </w:t>
          </w:r>
        </w:p>
      </w:docPartBody>
    </w:docPart>
    <w:docPart>
      <w:docPartPr>
        <w:name w:val="FB90251F83D74F2081CD338E52CF76D0"/>
        <w:category>
          <w:name w:val="General"/>
          <w:gallery w:val="placeholder"/>
        </w:category>
        <w:types>
          <w:type w:val="bbPlcHdr"/>
        </w:types>
        <w:behaviors>
          <w:behavior w:val="content"/>
        </w:behaviors>
        <w:guid w:val="{D85CC8C6-F5BD-42E9-850B-7C50BCF32306}"/>
      </w:docPartPr>
      <w:docPartBody>
        <w:p w:rsidR="00D36F23" w:rsidRDefault="00BD0635" w:rsidP="00BD0635">
          <w:pPr>
            <w:pStyle w:val="FB90251F83D74F2081CD338E52CF76D0"/>
          </w:pPr>
          <w:r w:rsidRPr="001C096C">
            <w:rPr>
              <w:rFonts w:ascii="Arial" w:hAnsi="Arial" w:cs="Arial"/>
              <w:color w:val="000000"/>
              <w:sz w:val="20"/>
              <w:szCs w:val="20"/>
            </w:rPr>
            <w:t xml:space="preserve"> </w:t>
          </w:r>
        </w:p>
      </w:docPartBody>
    </w:docPart>
    <w:docPart>
      <w:docPartPr>
        <w:name w:val="A8A1A51231BD4F3792D04B39B8F0AE74"/>
        <w:category>
          <w:name w:val="General"/>
          <w:gallery w:val="placeholder"/>
        </w:category>
        <w:types>
          <w:type w:val="bbPlcHdr"/>
        </w:types>
        <w:behaviors>
          <w:behavior w:val="content"/>
        </w:behaviors>
        <w:guid w:val="{0F056919-8F86-447F-B8EB-3F1483700326}"/>
      </w:docPartPr>
      <w:docPartBody>
        <w:p w:rsidR="00D36F23" w:rsidRDefault="00BD0635" w:rsidP="00BD0635">
          <w:pPr>
            <w:pStyle w:val="A8A1A51231BD4F3792D04B39B8F0AE74"/>
          </w:pPr>
          <w:r w:rsidRPr="001C096C">
            <w:rPr>
              <w:rFonts w:ascii="Arial" w:hAnsi="Arial" w:cs="Arial"/>
              <w:color w:val="000000"/>
              <w:sz w:val="20"/>
              <w:szCs w:val="20"/>
            </w:rPr>
            <w:t xml:space="preserve">  </w:t>
          </w:r>
        </w:p>
      </w:docPartBody>
    </w:docPart>
    <w:docPart>
      <w:docPartPr>
        <w:name w:val="408F22ADF09746F4B8F84ACC0420A4F0"/>
        <w:category>
          <w:name w:val="General"/>
          <w:gallery w:val="placeholder"/>
        </w:category>
        <w:types>
          <w:type w:val="bbPlcHdr"/>
        </w:types>
        <w:behaviors>
          <w:behavior w:val="content"/>
        </w:behaviors>
        <w:guid w:val="{0382B010-ED5B-481B-8BF7-B801EA77D35F}"/>
      </w:docPartPr>
      <w:docPartBody>
        <w:p w:rsidR="00D36F23" w:rsidRDefault="00BD0635" w:rsidP="00BD0635">
          <w:pPr>
            <w:pStyle w:val="408F22ADF09746F4B8F84ACC0420A4F0"/>
          </w:pPr>
          <w:r w:rsidRPr="001C096C">
            <w:rPr>
              <w:rFonts w:ascii="Arial" w:hAnsi="Arial" w:cs="Arial"/>
              <w:color w:val="000000"/>
              <w:sz w:val="20"/>
              <w:szCs w:val="20"/>
            </w:rPr>
            <w:t xml:space="preserve"> </w:t>
          </w:r>
        </w:p>
      </w:docPartBody>
    </w:docPart>
    <w:docPart>
      <w:docPartPr>
        <w:name w:val="5D2E16F029484116B6516C112540201D"/>
        <w:category>
          <w:name w:val="General"/>
          <w:gallery w:val="placeholder"/>
        </w:category>
        <w:types>
          <w:type w:val="bbPlcHdr"/>
        </w:types>
        <w:behaviors>
          <w:behavior w:val="content"/>
        </w:behaviors>
        <w:guid w:val="{A5372AD9-DB4D-4B91-A110-A2167EB17763}"/>
      </w:docPartPr>
      <w:docPartBody>
        <w:p w:rsidR="00D36F23" w:rsidRDefault="00BD0635" w:rsidP="00BD0635">
          <w:pPr>
            <w:pStyle w:val="5D2E16F029484116B6516C112540201D"/>
          </w:pPr>
          <w:r w:rsidRPr="001C096C">
            <w:rPr>
              <w:rFonts w:ascii="Arial" w:hAnsi="Arial" w:cs="Arial"/>
              <w:color w:val="000000"/>
              <w:sz w:val="20"/>
              <w:szCs w:val="20"/>
            </w:rPr>
            <w:t xml:space="preserve"> </w:t>
          </w:r>
        </w:p>
      </w:docPartBody>
    </w:docPart>
    <w:docPart>
      <w:docPartPr>
        <w:name w:val="2A45540E84124F868159F2FB90811BFB"/>
        <w:category>
          <w:name w:val="General"/>
          <w:gallery w:val="placeholder"/>
        </w:category>
        <w:types>
          <w:type w:val="bbPlcHdr"/>
        </w:types>
        <w:behaviors>
          <w:behavior w:val="content"/>
        </w:behaviors>
        <w:guid w:val="{EB6D2A67-66C4-4682-8399-570A297A3C31}"/>
      </w:docPartPr>
      <w:docPartBody>
        <w:p w:rsidR="00D36F23" w:rsidRDefault="00BD0635" w:rsidP="00BD0635">
          <w:pPr>
            <w:pStyle w:val="2A45540E84124F868159F2FB90811BFB"/>
          </w:pPr>
          <w:r>
            <w:rPr>
              <w:rStyle w:val="PlaceholderText"/>
            </w:rPr>
            <w:t>ECTS</w:t>
          </w:r>
        </w:p>
      </w:docPartBody>
    </w:docPart>
    <w:docPart>
      <w:docPartPr>
        <w:name w:val="76E5AC97EE554614BBADBF3435C35770"/>
        <w:category>
          <w:name w:val="General"/>
          <w:gallery w:val="placeholder"/>
        </w:category>
        <w:types>
          <w:type w:val="bbPlcHdr"/>
        </w:types>
        <w:behaviors>
          <w:behavior w:val="content"/>
        </w:behaviors>
        <w:guid w:val="{84874C3D-CAE1-413C-A76E-58A03758DCB2}"/>
      </w:docPartPr>
      <w:docPartBody>
        <w:p w:rsidR="00D36F23" w:rsidRDefault="00BD0635" w:rsidP="00BD0635">
          <w:pPr>
            <w:pStyle w:val="76E5AC97EE554614BBADBF3435C35770"/>
          </w:pPr>
          <w:r>
            <w:rPr>
              <w:rStyle w:val="PlaceholderText"/>
            </w:rPr>
            <w:t>Metode i kriteriji vrednovanja</w:t>
          </w:r>
        </w:p>
      </w:docPartBody>
    </w:docPart>
    <w:docPart>
      <w:docPartPr>
        <w:name w:val="3630232E697F42D6B3F8E154E4F6A054"/>
        <w:category>
          <w:name w:val="General"/>
          <w:gallery w:val="placeholder"/>
        </w:category>
        <w:types>
          <w:type w:val="bbPlcHdr"/>
        </w:types>
        <w:behaviors>
          <w:behavior w:val="content"/>
        </w:behaviors>
        <w:guid w:val="{6F50425B-B0F8-4F86-8708-44452DE1085F}"/>
      </w:docPartPr>
      <w:docPartBody>
        <w:p w:rsidR="00D36F23" w:rsidRDefault="00BD0635" w:rsidP="00BD0635">
          <w:pPr>
            <w:pStyle w:val="3630232E697F42D6B3F8E154E4F6A054"/>
          </w:pPr>
          <w:r>
            <w:rPr>
              <w:rStyle w:val="PlaceholderText"/>
            </w:rPr>
            <w:t>Metode i kriteriji vrednovanja</w:t>
          </w:r>
        </w:p>
      </w:docPartBody>
    </w:docPart>
    <w:docPart>
      <w:docPartPr>
        <w:name w:val="AF70D455ADFB4EEE900CEE3659FF5302"/>
        <w:category>
          <w:name w:val="General"/>
          <w:gallery w:val="placeholder"/>
        </w:category>
        <w:types>
          <w:type w:val="bbPlcHdr"/>
        </w:types>
        <w:behaviors>
          <w:behavior w:val="content"/>
        </w:behaviors>
        <w:guid w:val="{0F78EDAE-DEA1-4D3B-B83E-C17FF6F4DB50}"/>
      </w:docPartPr>
      <w:docPartBody>
        <w:p w:rsidR="00D36F23" w:rsidRDefault="00BD0635" w:rsidP="00BD0635">
          <w:pPr>
            <w:pStyle w:val="AF70D455ADFB4EEE900CEE3659FF5302"/>
          </w:pPr>
          <w:r>
            <w:rPr>
              <w:rStyle w:val="PlaceholderText"/>
            </w:rPr>
            <w:t>Obveze studenata</w:t>
          </w:r>
        </w:p>
      </w:docPartBody>
    </w:docPart>
    <w:docPart>
      <w:docPartPr>
        <w:name w:val="7EFE8884AD314660A6EF58B83901AA28"/>
        <w:category>
          <w:name w:val="General"/>
          <w:gallery w:val="placeholder"/>
        </w:category>
        <w:types>
          <w:type w:val="bbPlcHdr"/>
        </w:types>
        <w:behaviors>
          <w:behavior w:val="content"/>
        </w:behaviors>
        <w:guid w:val="{0D75C8C8-BE00-41F3-BC50-6DDB2856D53E}"/>
      </w:docPartPr>
      <w:docPartBody>
        <w:p w:rsidR="00D36F23" w:rsidRDefault="00BD0635" w:rsidP="00BD0635">
          <w:pPr>
            <w:pStyle w:val="7EFE8884AD314660A6EF58B83901AA28"/>
          </w:pPr>
          <w:r>
            <w:rPr>
              <w:rStyle w:val="PlaceholderText"/>
            </w:rPr>
            <w:t>Obveze studenata</w:t>
          </w:r>
        </w:p>
      </w:docPartBody>
    </w:docPart>
    <w:docPart>
      <w:docPartPr>
        <w:name w:val="79919DCA2A4C427F8DE8BED8954E1DFC"/>
        <w:category>
          <w:name w:val="General"/>
          <w:gallery w:val="placeholder"/>
        </w:category>
        <w:types>
          <w:type w:val="bbPlcHdr"/>
        </w:types>
        <w:behaviors>
          <w:behavior w:val="content"/>
        </w:behaviors>
        <w:guid w:val="{1E62A6BD-E539-4BA6-A5A9-1EEF80519FEF}"/>
      </w:docPartPr>
      <w:docPartBody>
        <w:p w:rsidR="00D36F23" w:rsidRDefault="00BD0635" w:rsidP="00BD0635">
          <w:pPr>
            <w:pStyle w:val="79919DCA2A4C427F8DE8BED8954E1DFC"/>
          </w:pPr>
          <w:r>
            <w:rPr>
              <w:rFonts w:ascii="Arial" w:hAnsi="Arial" w:cs="Arial"/>
              <w:color w:val="000000"/>
              <w:sz w:val="20"/>
              <w:szCs w:val="20"/>
            </w:rPr>
            <w:t xml:space="preserve"> </w:t>
          </w:r>
        </w:p>
      </w:docPartBody>
    </w:docPart>
    <w:docPart>
      <w:docPartPr>
        <w:name w:val="D623B4FDE2914FDF8E2ECED4F295625D"/>
        <w:category>
          <w:name w:val="General"/>
          <w:gallery w:val="placeholder"/>
        </w:category>
        <w:types>
          <w:type w:val="bbPlcHdr"/>
        </w:types>
        <w:behaviors>
          <w:behavior w:val="content"/>
        </w:behaviors>
        <w:guid w:val="{53CD8D59-F992-415D-8B80-61EB801A0F20}"/>
      </w:docPartPr>
      <w:docPartBody>
        <w:p w:rsidR="00D36F23" w:rsidRDefault="00BD0635" w:rsidP="00BD0635">
          <w:pPr>
            <w:pStyle w:val="D623B4FDE2914FDF8E2ECED4F295625D"/>
          </w:pPr>
          <w:r>
            <w:rPr>
              <w:rFonts w:ascii="Arial" w:hAnsi="Arial" w:cs="Arial"/>
              <w:color w:val="000000"/>
              <w:sz w:val="20"/>
              <w:szCs w:val="20"/>
            </w:rPr>
            <w:t xml:space="preserve"> </w:t>
          </w:r>
        </w:p>
      </w:docPartBody>
    </w:docPart>
    <w:docPart>
      <w:docPartPr>
        <w:name w:val="CB98DF81B1CB4C1FBE348A71ED09AA60"/>
        <w:category>
          <w:name w:val="General"/>
          <w:gallery w:val="placeholder"/>
        </w:category>
        <w:types>
          <w:type w:val="bbPlcHdr"/>
        </w:types>
        <w:behaviors>
          <w:behavior w:val="content"/>
        </w:behaviors>
        <w:guid w:val="{D41764E4-73FC-44AE-8953-D88613E96311}"/>
      </w:docPartPr>
      <w:docPartBody>
        <w:p w:rsidR="00D36F23" w:rsidRDefault="00BD0635" w:rsidP="00BD0635">
          <w:pPr>
            <w:pStyle w:val="CB98DF81B1CB4C1FBE348A71ED09AA60"/>
          </w:pPr>
          <w:r>
            <w:rPr>
              <w:rFonts w:ascii="Arial" w:hAnsi="Arial" w:cs="Arial"/>
              <w:color w:val="000000"/>
              <w:sz w:val="20"/>
              <w:szCs w:val="20"/>
            </w:rPr>
            <w:t xml:space="preserve"> </w:t>
          </w:r>
        </w:p>
      </w:docPartBody>
    </w:docPart>
    <w:docPart>
      <w:docPartPr>
        <w:name w:val="0E4E57BB398B48C9B506748560082676"/>
        <w:category>
          <w:name w:val="General"/>
          <w:gallery w:val="placeholder"/>
        </w:category>
        <w:types>
          <w:type w:val="bbPlcHdr"/>
        </w:types>
        <w:behaviors>
          <w:behavior w:val="content"/>
        </w:behaviors>
        <w:guid w:val="{3E5C7B49-DF21-4BB3-9BE7-7BE15C380C2C}"/>
      </w:docPartPr>
      <w:docPartBody>
        <w:p w:rsidR="00D36F23" w:rsidRDefault="00BD0635" w:rsidP="00BD0635">
          <w:pPr>
            <w:pStyle w:val="0E4E57BB398B48C9B506748560082676"/>
          </w:pPr>
          <w:r>
            <w:rPr>
              <w:rFonts w:ascii="Arial" w:hAnsi="Arial" w:cs="Arial"/>
              <w:color w:val="000000"/>
              <w:sz w:val="20"/>
              <w:szCs w:val="20"/>
            </w:rPr>
            <w:t xml:space="preserve"> </w:t>
          </w:r>
        </w:p>
      </w:docPartBody>
    </w:docPart>
    <w:docPart>
      <w:docPartPr>
        <w:name w:val="7982CC13B3324A52B2CE66A47294A1F0"/>
        <w:category>
          <w:name w:val="General"/>
          <w:gallery w:val="placeholder"/>
        </w:category>
        <w:types>
          <w:type w:val="bbPlcHdr"/>
        </w:types>
        <w:behaviors>
          <w:behavior w:val="content"/>
        </w:behaviors>
        <w:guid w:val="{731AED57-48FA-4F35-BABC-141C15CE60E3}"/>
      </w:docPartPr>
      <w:docPartBody>
        <w:p w:rsidR="00D36F23" w:rsidRDefault="00BD0635" w:rsidP="00BD0635">
          <w:pPr>
            <w:pStyle w:val="7982CC13B3324A52B2CE66A47294A1F0"/>
          </w:pPr>
          <w:r>
            <w:rPr>
              <w:rFonts w:ascii="Arial" w:hAnsi="Arial" w:cs="Arial"/>
              <w:color w:val="000000"/>
              <w:sz w:val="20"/>
              <w:szCs w:val="20"/>
            </w:rPr>
            <w:t xml:space="preserve"> </w:t>
          </w:r>
        </w:p>
      </w:docPartBody>
    </w:docPart>
    <w:docPart>
      <w:docPartPr>
        <w:name w:val="E46A53FC3DFF4C19A866E4F802A3B937"/>
        <w:category>
          <w:name w:val="General"/>
          <w:gallery w:val="placeholder"/>
        </w:category>
        <w:types>
          <w:type w:val="bbPlcHdr"/>
        </w:types>
        <w:behaviors>
          <w:behavior w:val="content"/>
        </w:behaviors>
        <w:guid w:val="{65122D9A-E5E1-4F89-BB22-48C771EA270F}"/>
      </w:docPartPr>
      <w:docPartBody>
        <w:p w:rsidR="00D36F23" w:rsidRDefault="00BD0635" w:rsidP="00BD0635">
          <w:pPr>
            <w:pStyle w:val="E46A53FC3DFF4C19A866E4F802A3B937"/>
          </w:pPr>
          <w:r>
            <w:rPr>
              <w:rFonts w:ascii="Arial" w:hAnsi="Arial" w:cs="Arial"/>
              <w:color w:val="000000"/>
              <w:sz w:val="20"/>
              <w:szCs w:val="20"/>
            </w:rPr>
            <w:t xml:space="preserve"> </w:t>
          </w:r>
        </w:p>
      </w:docPartBody>
    </w:docPart>
    <w:docPart>
      <w:docPartPr>
        <w:name w:val="9C1B9559F006466BB2439218B10ECE90"/>
        <w:category>
          <w:name w:val="General"/>
          <w:gallery w:val="placeholder"/>
        </w:category>
        <w:types>
          <w:type w:val="bbPlcHdr"/>
        </w:types>
        <w:behaviors>
          <w:behavior w:val="content"/>
        </w:behaviors>
        <w:guid w:val="{529AD865-8AB0-4006-8707-BCDE73C98958}"/>
      </w:docPartPr>
      <w:docPartBody>
        <w:p w:rsidR="00D36F23" w:rsidRDefault="00BD0635" w:rsidP="00BD0635">
          <w:pPr>
            <w:pStyle w:val="9C1B9559F006466BB2439218B10ECE90"/>
          </w:pPr>
          <w:r>
            <w:rPr>
              <w:rFonts w:ascii="Arial" w:hAnsi="Arial" w:cs="Arial"/>
              <w:color w:val="000000"/>
              <w:sz w:val="20"/>
              <w:szCs w:val="20"/>
            </w:rPr>
            <w:t xml:space="preserve"> </w:t>
          </w:r>
        </w:p>
      </w:docPartBody>
    </w:docPart>
    <w:docPart>
      <w:docPartPr>
        <w:name w:val="F876F9AA44C84438AFB1039337652521"/>
        <w:category>
          <w:name w:val="General"/>
          <w:gallery w:val="placeholder"/>
        </w:category>
        <w:types>
          <w:type w:val="bbPlcHdr"/>
        </w:types>
        <w:behaviors>
          <w:behavior w:val="content"/>
        </w:behaviors>
        <w:guid w:val="{F2A36FF8-3F5A-47E8-9CF1-B46B45218988}"/>
      </w:docPartPr>
      <w:docPartBody>
        <w:p w:rsidR="00D36F23" w:rsidRDefault="00BD0635" w:rsidP="00BD0635">
          <w:pPr>
            <w:pStyle w:val="F876F9AA44C84438AFB1039337652521"/>
          </w:pPr>
          <w:r>
            <w:rPr>
              <w:rFonts w:ascii="Arial" w:hAnsi="Arial" w:cs="Arial"/>
              <w:color w:val="000000"/>
              <w:sz w:val="20"/>
              <w:szCs w:val="20"/>
            </w:rPr>
            <w:t xml:space="preserve"> </w:t>
          </w:r>
        </w:p>
      </w:docPartBody>
    </w:docPart>
    <w:docPart>
      <w:docPartPr>
        <w:name w:val="2913C538B5684BC2AA815FC630C144B7"/>
        <w:category>
          <w:name w:val="General"/>
          <w:gallery w:val="placeholder"/>
        </w:category>
        <w:types>
          <w:type w:val="bbPlcHdr"/>
        </w:types>
        <w:behaviors>
          <w:behavior w:val="content"/>
        </w:behaviors>
        <w:guid w:val="{6B08EE6E-912A-4721-8E0C-7D1B4D02370D}"/>
      </w:docPartPr>
      <w:docPartBody>
        <w:p w:rsidR="00D36F23" w:rsidRDefault="00BD0635" w:rsidP="00BD0635">
          <w:pPr>
            <w:pStyle w:val="2913C538B5684BC2AA815FC630C144B7"/>
          </w:pPr>
          <w:r>
            <w:rPr>
              <w:rFonts w:ascii="Arial" w:hAnsi="Arial" w:cs="Arial"/>
              <w:sz w:val="20"/>
              <w:szCs w:val="20"/>
            </w:rPr>
            <w:t xml:space="preserve"> </w:t>
          </w:r>
        </w:p>
      </w:docPartBody>
    </w:docPart>
    <w:docPart>
      <w:docPartPr>
        <w:name w:val="550B26A58721479C9C0786F312CE446A"/>
        <w:category>
          <w:name w:val="General"/>
          <w:gallery w:val="placeholder"/>
        </w:category>
        <w:types>
          <w:type w:val="bbPlcHdr"/>
        </w:types>
        <w:behaviors>
          <w:behavior w:val="content"/>
        </w:behaviors>
        <w:guid w:val="{3363A26E-B688-424B-8824-1A32B89C14D3}"/>
      </w:docPartPr>
      <w:docPartBody>
        <w:p w:rsidR="00D36F23" w:rsidRDefault="00BD0635" w:rsidP="00BD0635">
          <w:pPr>
            <w:pStyle w:val="550B26A58721479C9C0786F312CE446A"/>
          </w:pPr>
          <w:r>
            <w:rPr>
              <w:rStyle w:val="PlaceholderText"/>
            </w:rPr>
            <w:t xml:space="preserve"> </w:t>
          </w:r>
        </w:p>
      </w:docPartBody>
    </w:docPart>
    <w:docPart>
      <w:docPartPr>
        <w:name w:val="41D2DEDC55B04C0FAD529156FDF94F64"/>
        <w:category>
          <w:name w:val="General"/>
          <w:gallery w:val="placeholder"/>
        </w:category>
        <w:types>
          <w:type w:val="bbPlcHdr"/>
        </w:types>
        <w:behaviors>
          <w:behavior w:val="content"/>
        </w:behaviors>
        <w:guid w:val="{044F75BF-40A2-45F3-A2E6-A9EAD5C54484}"/>
      </w:docPartPr>
      <w:docPartBody>
        <w:p w:rsidR="00D36F23" w:rsidRDefault="00BD0635" w:rsidP="00BD0635">
          <w:pPr>
            <w:pStyle w:val="41D2DEDC55B04C0FAD529156FDF94F64"/>
          </w:pPr>
          <w:r>
            <w:rPr>
              <w:rStyle w:val="PlaceholderText"/>
            </w:rPr>
            <w:t>Nositelji i suradnici</w:t>
          </w:r>
        </w:p>
      </w:docPartBody>
    </w:docPart>
    <w:docPart>
      <w:docPartPr>
        <w:name w:val="FA521716973240A493EE563911A59210"/>
        <w:category>
          <w:name w:val="General"/>
          <w:gallery w:val="placeholder"/>
        </w:category>
        <w:types>
          <w:type w:val="bbPlcHdr"/>
        </w:types>
        <w:behaviors>
          <w:behavior w:val="content"/>
        </w:behaviors>
        <w:guid w:val="{7A9D1698-D284-462A-8B25-FD58E5F74C18}"/>
      </w:docPartPr>
      <w:docPartBody>
        <w:p w:rsidR="00D36F23" w:rsidRDefault="00BD0635" w:rsidP="00BD0635">
          <w:pPr>
            <w:pStyle w:val="FA521716973240A493EE563911A59210"/>
          </w:pPr>
          <w:r>
            <w:rPr>
              <w:rStyle w:val="PlaceholderText"/>
            </w:rPr>
            <w:t>Semestar</w:t>
          </w:r>
        </w:p>
      </w:docPartBody>
    </w:docPart>
    <w:docPart>
      <w:docPartPr>
        <w:name w:val="7BB16358A4534DBF857921A46B59E693"/>
        <w:category>
          <w:name w:val="General"/>
          <w:gallery w:val="placeholder"/>
        </w:category>
        <w:types>
          <w:type w:val="bbPlcHdr"/>
        </w:types>
        <w:behaviors>
          <w:behavior w:val="content"/>
        </w:behaviors>
        <w:guid w:val="{994DE779-8973-478D-A1DE-66769F2E5057}"/>
      </w:docPartPr>
      <w:docPartBody>
        <w:p w:rsidR="00D36F23" w:rsidRDefault="00BD0635" w:rsidP="00BD0635">
          <w:pPr>
            <w:pStyle w:val="7BB16358A4534DBF857921A46B59E693"/>
          </w:pPr>
          <w:r>
            <w:rPr>
              <w:rStyle w:val="PlaceholderText"/>
            </w:rPr>
            <w:t>Naziv predmeta</w:t>
          </w:r>
        </w:p>
      </w:docPartBody>
    </w:docPart>
    <w:docPart>
      <w:docPartPr>
        <w:name w:val="8EC04F4AA6CF418FB5D9FE83C02B3598"/>
        <w:category>
          <w:name w:val="General"/>
          <w:gallery w:val="placeholder"/>
        </w:category>
        <w:types>
          <w:type w:val="bbPlcHdr"/>
        </w:types>
        <w:behaviors>
          <w:behavior w:val="content"/>
        </w:behaviors>
        <w:guid w:val="{A691FB4B-1065-4393-8C6F-18A979E70A9F}"/>
      </w:docPartPr>
      <w:docPartBody>
        <w:p w:rsidR="00D36F23" w:rsidRDefault="00BD0635" w:rsidP="00BD0635">
          <w:pPr>
            <w:pStyle w:val="8EC04F4AA6CF418FB5D9FE83C02B3598"/>
          </w:pPr>
          <w:r>
            <w:rPr>
              <w:rStyle w:val="PlaceholderText"/>
            </w:rPr>
            <w:t>ECTS bodovi</w:t>
          </w:r>
        </w:p>
      </w:docPartBody>
    </w:docPart>
    <w:docPart>
      <w:docPartPr>
        <w:name w:val="0CD6EB1EB0D941BD94E883CDD1A5CD51"/>
        <w:category>
          <w:name w:val="General"/>
          <w:gallery w:val="placeholder"/>
        </w:category>
        <w:types>
          <w:type w:val="bbPlcHdr"/>
        </w:types>
        <w:behaviors>
          <w:behavior w:val="content"/>
        </w:behaviors>
        <w:guid w:val="{4469725F-5041-469B-B10E-093889F48C7B}"/>
      </w:docPartPr>
      <w:docPartBody>
        <w:p w:rsidR="00D36F23" w:rsidRDefault="00BD0635" w:rsidP="00BD0635">
          <w:pPr>
            <w:pStyle w:val="0CD6EB1EB0D941BD94E883CDD1A5CD51"/>
          </w:pPr>
          <w:r>
            <w:rPr>
              <w:rStyle w:val="PlaceholderText"/>
            </w:rPr>
            <w:t>Šifra predmeta</w:t>
          </w:r>
        </w:p>
      </w:docPartBody>
    </w:docPart>
    <w:docPart>
      <w:docPartPr>
        <w:name w:val="9B265ACE90E3400FA4E772369C4C3EA4"/>
        <w:category>
          <w:name w:val="General"/>
          <w:gallery w:val="placeholder"/>
        </w:category>
        <w:types>
          <w:type w:val="bbPlcHdr"/>
        </w:types>
        <w:behaviors>
          <w:behavior w:val="content"/>
        </w:behaviors>
        <w:guid w:val="{FDC8969C-BD86-4CE6-9668-FD96FF0454F0}"/>
      </w:docPartPr>
      <w:docPartBody>
        <w:p w:rsidR="00D36F23" w:rsidRDefault="00BD0635" w:rsidP="00BD0635">
          <w:pPr>
            <w:pStyle w:val="9B265ACE90E3400FA4E772369C4C3EA4"/>
          </w:pPr>
          <w:r>
            <w:rPr>
              <w:rStyle w:val="PlaceholderText"/>
            </w:rPr>
            <w:t>Broj sati</w:t>
          </w:r>
        </w:p>
      </w:docPartBody>
    </w:docPart>
    <w:docPart>
      <w:docPartPr>
        <w:name w:val="6BC91485D8184BDAAB7A8C54C906EEBD"/>
        <w:category>
          <w:name w:val="General"/>
          <w:gallery w:val="placeholder"/>
        </w:category>
        <w:types>
          <w:type w:val="bbPlcHdr"/>
        </w:types>
        <w:behaviors>
          <w:behavior w:val="content"/>
        </w:behaviors>
        <w:guid w:val="{8E96C179-ED3E-43B9-A050-C568DC6FF36E}"/>
      </w:docPartPr>
      <w:docPartBody>
        <w:p w:rsidR="00D36F23" w:rsidRDefault="00BD0635" w:rsidP="00BD0635">
          <w:pPr>
            <w:pStyle w:val="6BC91485D8184BDAAB7A8C54C906EEBD"/>
          </w:pPr>
          <w:r>
            <w:rPr>
              <w:rStyle w:val="PlaceholderText"/>
            </w:rPr>
            <w:t>Studijski program</w:t>
          </w:r>
        </w:p>
      </w:docPartBody>
    </w:docPart>
    <w:docPart>
      <w:docPartPr>
        <w:name w:val="0D1887E071C84E5B8CB517811C21709A"/>
        <w:category>
          <w:name w:val="General"/>
          <w:gallery w:val="placeholder"/>
        </w:category>
        <w:types>
          <w:type w:val="bbPlcHdr"/>
        </w:types>
        <w:behaviors>
          <w:behavior w:val="content"/>
        </w:behaviors>
        <w:guid w:val="{37C3272A-478D-4896-A3EE-C5935A28034A}"/>
      </w:docPartPr>
      <w:docPartBody>
        <w:p w:rsidR="00D36F23" w:rsidRDefault="00BD0635" w:rsidP="00BD0635">
          <w:pPr>
            <w:pStyle w:val="0D1887E071C84E5B8CB517811C21709A"/>
          </w:pPr>
          <w:r>
            <w:rPr>
              <w:rStyle w:val="PlaceholderText"/>
            </w:rPr>
            <w:t>Broj studenata</w:t>
          </w:r>
        </w:p>
      </w:docPartBody>
    </w:docPart>
    <w:docPart>
      <w:docPartPr>
        <w:name w:val="C6313500CF454EC287F09D543FD7DF3D"/>
        <w:category>
          <w:name w:val="General"/>
          <w:gallery w:val="placeholder"/>
        </w:category>
        <w:types>
          <w:type w:val="bbPlcHdr"/>
        </w:types>
        <w:behaviors>
          <w:behavior w:val="content"/>
        </w:behaviors>
        <w:guid w:val="{A43742D3-53E5-46B4-BB12-58EA1E0717D1}"/>
      </w:docPartPr>
      <w:docPartBody>
        <w:p w:rsidR="00D36F23" w:rsidRDefault="00BD0635" w:rsidP="00BD0635">
          <w:pPr>
            <w:pStyle w:val="C6313500CF454EC287F09D543FD7DF3D"/>
          </w:pPr>
          <w:r>
            <w:rPr>
              <w:rStyle w:val="PlaceholderText"/>
            </w:rPr>
            <w:t>Status predmeta</w:t>
          </w:r>
        </w:p>
      </w:docPartBody>
    </w:docPart>
    <w:docPart>
      <w:docPartPr>
        <w:name w:val="69542AEFE5F349F4917EE1D4F0B2C83B"/>
        <w:category>
          <w:name w:val="General"/>
          <w:gallery w:val="placeholder"/>
        </w:category>
        <w:types>
          <w:type w:val="bbPlcHdr"/>
        </w:types>
        <w:behaviors>
          <w:behavior w:val="content"/>
        </w:behaviors>
        <w:guid w:val="{31DF7466-E120-44ED-9277-0BD7FF79AAF6}"/>
      </w:docPartPr>
      <w:docPartBody>
        <w:p w:rsidR="00D36F23" w:rsidRDefault="00BD0635" w:rsidP="00BD0635">
          <w:pPr>
            <w:pStyle w:val="69542AEFE5F349F4917EE1D4F0B2C83B"/>
          </w:pPr>
          <w:r>
            <w:rPr>
              <w:rStyle w:val="PlaceholderText"/>
            </w:rPr>
            <w:t>Razina e-učenja</w:t>
          </w:r>
        </w:p>
      </w:docPartBody>
    </w:docPart>
    <w:docPart>
      <w:docPartPr>
        <w:name w:val="214B089B0B6F4B4787F2EE659FFFA228"/>
        <w:category>
          <w:name w:val="General"/>
          <w:gallery w:val="placeholder"/>
        </w:category>
        <w:types>
          <w:type w:val="bbPlcHdr"/>
        </w:types>
        <w:behaviors>
          <w:behavior w:val="content"/>
        </w:behaviors>
        <w:guid w:val="{183565AA-E241-4A04-BACC-C38C7094D1AA}"/>
      </w:docPartPr>
      <w:docPartBody>
        <w:p w:rsidR="00D36F23" w:rsidRDefault="00BD0635" w:rsidP="00BD0635">
          <w:pPr>
            <w:pStyle w:val="214B089B0B6F4B4787F2EE659FFFA228"/>
          </w:pPr>
          <w:r>
            <w:rPr>
              <w:rStyle w:val="PlaceholderText"/>
            </w:rPr>
            <w:t>On-line</w:t>
          </w:r>
        </w:p>
      </w:docPartBody>
    </w:docPart>
    <w:docPart>
      <w:docPartPr>
        <w:name w:val="03473738949F4B1193F4D9C1A03B1B94"/>
        <w:category>
          <w:name w:val="General"/>
          <w:gallery w:val="placeholder"/>
        </w:category>
        <w:types>
          <w:type w:val="bbPlcHdr"/>
        </w:types>
        <w:behaviors>
          <w:behavior w:val="content"/>
        </w:behaviors>
        <w:guid w:val="{322B678A-534C-4DB8-87E6-668C35EBD8FE}"/>
      </w:docPartPr>
      <w:docPartBody>
        <w:p w:rsidR="00D36F23" w:rsidRDefault="00BD0635" w:rsidP="00BD0635">
          <w:pPr>
            <w:pStyle w:val="03473738949F4B1193F4D9C1A03B1B94"/>
          </w:pPr>
          <w:r>
            <w:rPr>
              <w:rStyle w:val="PlaceholderText"/>
            </w:rPr>
            <w:t>Mjesto izvođenja</w:t>
          </w:r>
        </w:p>
      </w:docPartBody>
    </w:docPart>
    <w:docPart>
      <w:docPartPr>
        <w:name w:val="AA2E4A026DF04886BE3CBA328C3F64D5"/>
        <w:category>
          <w:name w:val="General"/>
          <w:gallery w:val="placeholder"/>
        </w:category>
        <w:types>
          <w:type w:val="bbPlcHdr"/>
        </w:types>
        <w:behaviors>
          <w:behavior w:val="content"/>
        </w:behaviors>
        <w:guid w:val="{210B4438-1170-42C4-BAC2-59814FBD9162}"/>
      </w:docPartPr>
      <w:docPartBody>
        <w:p w:rsidR="00D36F23" w:rsidRDefault="00BD0635" w:rsidP="00BD0635">
          <w:pPr>
            <w:pStyle w:val="AA2E4A026DF04886BE3CBA328C3F64D5"/>
          </w:pPr>
          <w:r>
            <w:rPr>
              <w:rStyle w:val="PlaceholderText"/>
            </w:rPr>
            <w:t>Jezik izvođenja</w:t>
          </w:r>
        </w:p>
      </w:docPartBody>
    </w:docPart>
    <w:docPart>
      <w:docPartPr>
        <w:name w:val="0847892B6F29404FBA69492BB25EB7D7"/>
        <w:category>
          <w:name w:val="General"/>
          <w:gallery w:val="placeholder"/>
        </w:category>
        <w:types>
          <w:type w:val="bbPlcHdr"/>
        </w:types>
        <w:behaviors>
          <w:behavior w:val="content"/>
        </w:behaviors>
        <w:guid w:val="{D4FBFFBB-7D63-4E18-962D-D38304E0AA5D}"/>
      </w:docPartPr>
      <w:docPartBody>
        <w:p w:rsidR="00D36F23" w:rsidRDefault="00BD0635" w:rsidP="00BD0635">
          <w:pPr>
            <w:pStyle w:val="0847892B6F29404FBA69492BB25EB7D7"/>
          </w:pPr>
          <w:r>
            <w:rPr>
              <w:rStyle w:val="PlaceholderText"/>
            </w:rPr>
            <w:t>Godina studija</w:t>
          </w:r>
        </w:p>
      </w:docPartBody>
    </w:docPart>
    <w:docPart>
      <w:docPartPr>
        <w:name w:val="FCC77A63858E4C9A95C6712E63618DA1"/>
        <w:category>
          <w:name w:val="General"/>
          <w:gallery w:val="placeholder"/>
        </w:category>
        <w:types>
          <w:type w:val="bbPlcHdr"/>
        </w:types>
        <w:behaviors>
          <w:behavior w:val="content"/>
        </w:behaviors>
        <w:guid w:val="{7FFCD8AE-3524-4C00-8116-FEE80CFF0785}"/>
      </w:docPartPr>
      <w:docPartBody>
        <w:p w:rsidR="00D36F23" w:rsidRDefault="00BD0635" w:rsidP="00BD0635">
          <w:pPr>
            <w:pStyle w:val="FCC77A63858E4C9A95C6712E63618DA1"/>
          </w:pPr>
          <w:r>
            <w:rPr>
              <w:rStyle w:val="PlaceholderText"/>
            </w:rPr>
            <w:t>Engleski jezik</w:t>
          </w:r>
        </w:p>
      </w:docPartBody>
    </w:docPart>
    <w:docPart>
      <w:docPartPr>
        <w:name w:val="ECAB22EFC6D34744A25DD75616727F33"/>
        <w:category>
          <w:name w:val="General"/>
          <w:gallery w:val="placeholder"/>
        </w:category>
        <w:types>
          <w:type w:val="bbPlcHdr"/>
        </w:types>
        <w:behaviors>
          <w:behavior w:val="content"/>
        </w:behaviors>
        <w:guid w:val="{077E56E9-4B85-44E6-A4A3-88699418B7D3}"/>
      </w:docPartPr>
      <w:docPartBody>
        <w:p w:rsidR="00D36F23" w:rsidRDefault="00BD0635" w:rsidP="00BD0635">
          <w:pPr>
            <w:pStyle w:val="ECAB22EFC6D34744A25DD75616727F33"/>
          </w:pPr>
          <w:r>
            <w:rPr>
              <w:rStyle w:val="PlaceholderText"/>
            </w:rPr>
            <w:t>Ciljevi predmeta</w:t>
          </w:r>
        </w:p>
      </w:docPartBody>
    </w:docPart>
    <w:docPart>
      <w:docPartPr>
        <w:name w:val="62206622F62E4188ACCDFAA57DE7CAE8"/>
        <w:category>
          <w:name w:val="General"/>
          <w:gallery w:val="placeholder"/>
        </w:category>
        <w:types>
          <w:type w:val="bbPlcHdr"/>
        </w:types>
        <w:behaviors>
          <w:behavior w:val="content"/>
        </w:behaviors>
        <w:guid w:val="{00F9ED90-7992-45E4-BA37-ECB1C12E40E4}"/>
      </w:docPartPr>
      <w:docPartBody>
        <w:p w:rsidR="00D36F23" w:rsidRDefault="00BD0635" w:rsidP="00BD0635">
          <w:pPr>
            <w:pStyle w:val="62206622F62E4188ACCDFAA57DE7CAE8"/>
          </w:pPr>
          <w:r>
            <w:rPr>
              <w:rStyle w:val="PlaceholderText"/>
            </w:rPr>
            <w:t>Preduvjeti</w:t>
          </w:r>
        </w:p>
      </w:docPartBody>
    </w:docPart>
    <w:docPart>
      <w:docPartPr>
        <w:name w:val="F885AC12D4304ED693AE54906FC6DC13"/>
        <w:category>
          <w:name w:val="General"/>
          <w:gallery w:val="placeholder"/>
        </w:category>
        <w:types>
          <w:type w:val="bbPlcHdr"/>
        </w:types>
        <w:behaviors>
          <w:behavior w:val="content"/>
        </w:behaviors>
        <w:guid w:val="{8FCD698D-77D6-4B47-843D-767C5BAB8FD3}"/>
      </w:docPartPr>
      <w:docPartBody>
        <w:p w:rsidR="00D36F23" w:rsidRDefault="00BD0635" w:rsidP="00BD0635">
          <w:pPr>
            <w:pStyle w:val="F885AC12D4304ED693AE54906FC6DC13"/>
          </w:pPr>
          <w:r>
            <w:rPr>
              <w:rStyle w:val="PlaceholderText"/>
            </w:rPr>
            <w:t>Preduvjeti</w:t>
          </w:r>
        </w:p>
      </w:docPartBody>
    </w:docPart>
    <w:docPart>
      <w:docPartPr>
        <w:name w:val="5249EB138DE94099B822915FB48A8102"/>
        <w:category>
          <w:name w:val="General"/>
          <w:gallery w:val="placeholder"/>
        </w:category>
        <w:types>
          <w:type w:val="bbPlcHdr"/>
        </w:types>
        <w:behaviors>
          <w:behavior w:val="content"/>
        </w:behaviors>
        <w:guid w:val="{80FA1DD8-BB7A-4C64-8410-03BBF880E5D9}"/>
      </w:docPartPr>
      <w:docPartBody>
        <w:p w:rsidR="00D36F23" w:rsidRDefault="00BD0635" w:rsidP="00BD0635">
          <w:pPr>
            <w:pStyle w:val="5249EB138DE94099B822915FB48A8102"/>
          </w:pPr>
          <w:r>
            <w:rPr>
              <w:rStyle w:val="PlaceholderText"/>
            </w:rPr>
            <w:t>Doprinos ishodima učenja programa</w:t>
          </w:r>
        </w:p>
      </w:docPartBody>
    </w:docPart>
    <w:docPart>
      <w:docPartPr>
        <w:name w:val="A773C21FEE334A4590A1927F38AA891A"/>
        <w:category>
          <w:name w:val="General"/>
          <w:gallery w:val="placeholder"/>
        </w:category>
        <w:types>
          <w:type w:val="bbPlcHdr"/>
        </w:types>
        <w:behaviors>
          <w:behavior w:val="content"/>
        </w:behaviors>
        <w:guid w:val="{D851CC99-ACA5-4BED-820D-A77BD2BB60A3}"/>
      </w:docPartPr>
      <w:docPartBody>
        <w:p w:rsidR="00D36F23" w:rsidRDefault="00BD0635" w:rsidP="00BD0635">
          <w:pPr>
            <w:pStyle w:val="A773C21FEE334A4590A1927F38AA891A"/>
          </w:pPr>
          <w:r>
            <w:rPr>
              <w:rStyle w:val="PlaceholderText"/>
            </w:rPr>
            <w:t>Ishodi učenja predmeta</w:t>
          </w:r>
        </w:p>
      </w:docPartBody>
    </w:docPart>
    <w:docPart>
      <w:docPartPr>
        <w:name w:val="4AEEE56E48C94A6BB8AE6E513A3A6768"/>
        <w:category>
          <w:name w:val="General"/>
          <w:gallery w:val="placeholder"/>
        </w:category>
        <w:types>
          <w:type w:val="bbPlcHdr"/>
        </w:types>
        <w:behaviors>
          <w:behavior w:val="content"/>
        </w:behaviors>
        <w:guid w:val="{4A4D28B7-C10D-49F8-875B-F9150428F080}"/>
      </w:docPartPr>
      <w:docPartBody>
        <w:p w:rsidR="00D36F23" w:rsidRDefault="00BD0635" w:rsidP="00BD0635">
          <w:pPr>
            <w:pStyle w:val="4AEEE56E48C94A6BB8AE6E513A3A6768"/>
          </w:pPr>
          <w:r>
            <w:rPr>
              <w:rStyle w:val="PlaceholderText"/>
            </w:rPr>
            <w:t>Sadržaj predmeta</w:t>
          </w:r>
        </w:p>
      </w:docPartBody>
    </w:docPart>
    <w:docPart>
      <w:docPartPr>
        <w:name w:val="4616ED8F7FB74AF49FEE908411B0862E"/>
        <w:category>
          <w:name w:val="General"/>
          <w:gallery w:val="placeholder"/>
        </w:category>
        <w:types>
          <w:type w:val="bbPlcHdr"/>
        </w:types>
        <w:behaviors>
          <w:behavior w:val="content"/>
        </w:behaviors>
        <w:guid w:val="{4D050131-8260-462A-BCC5-2170286F5B0A}"/>
      </w:docPartPr>
      <w:docPartBody>
        <w:p w:rsidR="00D36F23" w:rsidRDefault="00BD0635" w:rsidP="00BD0635">
          <w:pPr>
            <w:pStyle w:val="4616ED8F7FB74AF49FEE908411B0862E"/>
          </w:pPr>
          <w:r>
            <w:rPr>
              <w:rStyle w:val="PlaceholderText"/>
            </w:rPr>
            <w:t>Nositelji i suradnici</w:t>
          </w:r>
        </w:p>
      </w:docPartBody>
    </w:docPart>
    <w:docPart>
      <w:docPartPr>
        <w:name w:val="5798399BDE9B47F1A5DA6FD8209CE0FA"/>
        <w:category>
          <w:name w:val="General"/>
          <w:gallery w:val="placeholder"/>
        </w:category>
        <w:types>
          <w:type w:val="bbPlcHdr"/>
        </w:types>
        <w:behaviors>
          <w:behavior w:val="content"/>
        </w:behaviors>
        <w:guid w:val="{E5D99DF2-C996-4EB8-83C7-961EC0A2E787}"/>
      </w:docPartPr>
      <w:docPartBody>
        <w:p w:rsidR="00D36F23" w:rsidRDefault="00BD0635" w:rsidP="00BD0635">
          <w:pPr>
            <w:pStyle w:val="5798399BDE9B47F1A5DA6FD8209CE0FA"/>
          </w:pPr>
          <w:r>
            <w:rPr>
              <w:rStyle w:val="PlaceholderText"/>
            </w:rPr>
            <w:t>Semestar</w:t>
          </w:r>
        </w:p>
      </w:docPartBody>
    </w:docPart>
    <w:docPart>
      <w:docPartPr>
        <w:name w:val="BACA0F58D88B409F9C47252CB0C0061B"/>
        <w:category>
          <w:name w:val="General"/>
          <w:gallery w:val="placeholder"/>
        </w:category>
        <w:types>
          <w:type w:val="bbPlcHdr"/>
        </w:types>
        <w:behaviors>
          <w:behavior w:val="content"/>
        </w:behaviors>
        <w:guid w:val="{5ADFD645-6B26-4A3F-BD9C-915F583497AD}"/>
      </w:docPartPr>
      <w:docPartBody>
        <w:p w:rsidR="00D36F23" w:rsidRDefault="00BD0635" w:rsidP="00BD0635">
          <w:pPr>
            <w:pStyle w:val="BACA0F58D88B409F9C47252CB0C0061B"/>
          </w:pPr>
          <w:r>
            <w:rPr>
              <w:rStyle w:val="PlaceholderText"/>
            </w:rPr>
            <w:t>Naziv predmeta</w:t>
          </w:r>
        </w:p>
      </w:docPartBody>
    </w:docPart>
    <w:docPart>
      <w:docPartPr>
        <w:name w:val="5411A276519843EDBBCA0EC70E15A8C4"/>
        <w:category>
          <w:name w:val="General"/>
          <w:gallery w:val="placeholder"/>
        </w:category>
        <w:types>
          <w:type w:val="bbPlcHdr"/>
        </w:types>
        <w:behaviors>
          <w:behavior w:val="content"/>
        </w:behaviors>
        <w:guid w:val="{CF716931-02E8-43E0-8641-1E58F753C8B0}"/>
      </w:docPartPr>
      <w:docPartBody>
        <w:p w:rsidR="00D36F23" w:rsidRDefault="00BD0635" w:rsidP="00BD0635">
          <w:pPr>
            <w:pStyle w:val="5411A276519843EDBBCA0EC70E15A8C4"/>
          </w:pPr>
          <w:r>
            <w:rPr>
              <w:rStyle w:val="PlaceholderText"/>
            </w:rPr>
            <w:t>ECTS bodovi</w:t>
          </w:r>
        </w:p>
      </w:docPartBody>
    </w:docPart>
    <w:docPart>
      <w:docPartPr>
        <w:name w:val="8605D31A7E5E481897BBAAEE069045FA"/>
        <w:category>
          <w:name w:val="General"/>
          <w:gallery w:val="placeholder"/>
        </w:category>
        <w:types>
          <w:type w:val="bbPlcHdr"/>
        </w:types>
        <w:behaviors>
          <w:behavior w:val="content"/>
        </w:behaviors>
        <w:guid w:val="{5D49CEDC-4592-49C3-BDE6-5E9BBA418E07}"/>
      </w:docPartPr>
      <w:docPartBody>
        <w:p w:rsidR="00D36F23" w:rsidRDefault="00BD0635" w:rsidP="00BD0635">
          <w:pPr>
            <w:pStyle w:val="8605D31A7E5E481897BBAAEE069045FA"/>
          </w:pPr>
          <w:r>
            <w:rPr>
              <w:rStyle w:val="PlaceholderText"/>
            </w:rPr>
            <w:t>Šifra predmeta</w:t>
          </w:r>
        </w:p>
      </w:docPartBody>
    </w:docPart>
    <w:docPart>
      <w:docPartPr>
        <w:name w:val="A12566008DD744638DCE229578005CBD"/>
        <w:category>
          <w:name w:val="General"/>
          <w:gallery w:val="placeholder"/>
        </w:category>
        <w:types>
          <w:type w:val="bbPlcHdr"/>
        </w:types>
        <w:behaviors>
          <w:behavior w:val="content"/>
        </w:behaviors>
        <w:guid w:val="{E0DA1FC2-5CBC-434E-9C50-514E8CC3F296}"/>
      </w:docPartPr>
      <w:docPartBody>
        <w:p w:rsidR="00D36F23" w:rsidRDefault="00BD0635" w:rsidP="00BD0635">
          <w:pPr>
            <w:pStyle w:val="A12566008DD744638DCE229578005CBD"/>
          </w:pPr>
          <w:r>
            <w:rPr>
              <w:rStyle w:val="PlaceholderText"/>
            </w:rPr>
            <w:t>Broj sati</w:t>
          </w:r>
        </w:p>
      </w:docPartBody>
    </w:docPart>
    <w:docPart>
      <w:docPartPr>
        <w:name w:val="D4C4559BD19745F9A6097CA443C50C9C"/>
        <w:category>
          <w:name w:val="General"/>
          <w:gallery w:val="placeholder"/>
        </w:category>
        <w:types>
          <w:type w:val="bbPlcHdr"/>
        </w:types>
        <w:behaviors>
          <w:behavior w:val="content"/>
        </w:behaviors>
        <w:guid w:val="{6AD3DA2E-5208-44A5-9DE8-F3B1B38E64BC}"/>
      </w:docPartPr>
      <w:docPartBody>
        <w:p w:rsidR="00D36F23" w:rsidRDefault="00BD0635" w:rsidP="00BD0635">
          <w:pPr>
            <w:pStyle w:val="D4C4559BD19745F9A6097CA443C50C9C"/>
          </w:pPr>
          <w:r>
            <w:rPr>
              <w:rStyle w:val="PlaceholderText"/>
            </w:rPr>
            <w:t>Studijski program</w:t>
          </w:r>
        </w:p>
      </w:docPartBody>
    </w:docPart>
    <w:docPart>
      <w:docPartPr>
        <w:name w:val="66CF3DB7195D48B9A49A508AF8430942"/>
        <w:category>
          <w:name w:val="General"/>
          <w:gallery w:val="placeholder"/>
        </w:category>
        <w:types>
          <w:type w:val="bbPlcHdr"/>
        </w:types>
        <w:behaviors>
          <w:behavior w:val="content"/>
        </w:behaviors>
        <w:guid w:val="{B941C6C4-1110-40AD-8127-071D7E0F6AF9}"/>
      </w:docPartPr>
      <w:docPartBody>
        <w:p w:rsidR="00D36F23" w:rsidRDefault="00BD0635" w:rsidP="00BD0635">
          <w:pPr>
            <w:pStyle w:val="66CF3DB7195D48B9A49A508AF8430942"/>
          </w:pPr>
          <w:r>
            <w:rPr>
              <w:rStyle w:val="PlaceholderText"/>
            </w:rPr>
            <w:t>Broj studenata</w:t>
          </w:r>
        </w:p>
      </w:docPartBody>
    </w:docPart>
    <w:docPart>
      <w:docPartPr>
        <w:name w:val="562522DEA3B546CC80F6A470304F77C5"/>
        <w:category>
          <w:name w:val="General"/>
          <w:gallery w:val="placeholder"/>
        </w:category>
        <w:types>
          <w:type w:val="bbPlcHdr"/>
        </w:types>
        <w:behaviors>
          <w:behavior w:val="content"/>
        </w:behaviors>
        <w:guid w:val="{AAD3427A-7FB4-47AE-9D8B-CFE0DDFC055B}"/>
      </w:docPartPr>
      <w:docPartBody>
        <w:p w:rsidR="00D36F23" w:rsidRDefault="00BD0635" w:rsidP="00BD0635">
          <w:pPr>
            <w:pStyle w:val="562522DEA3B546CC80F6A470304F77C5"/>
          </w:pPr>
          <w:r>
            <w:rPr>
              <w:rStyle w:val="PlaceholderText"/>
            </w:rPr>
            <w:t>Status predmeta</w:t>
          </w:r>
        </w:p>
      </w:docPartBody>
    </w:docPart>
    <w:docPart>
      <w:docPartPr>
        <w:name w:val="9D693731C0F64503BADB39B1A127204C"/>
        <w:category>
          <w:name w:val="General"/>
          <w:gallery w:val="placeholder"/>
        </w:category>
        <w:types>
          <w:type w:val="bbPlcHdr"/>
        </w:types>
        <w:behaviors>
          <w:behavior w:val="content"/>
        </w:behaviors>
        <w:guid w:val="{958FD258-89D0-44E4-ABEB-3D45415B4018}"/>
      </w:docPartPr>
      <w:docPartBody>
        <w:p w:rsidR="00D36F23" w:rsidRDefault="00BD0635" w:rsidP="00BD0635">
          <w:pPr>
            <w:pStyle w:val="9D693731C0F64503BADB39B1A127204C"/>
          </w:pPr>
          <w:r>
            <w:rPr>
              <w:rStyle w:val="PlaceholderText"/>
            </w:rPr>
            <w:t>Razina e-učenja</w:t>
          </w:r>
        </w:p>
      </w:docPartBody>
    </w:docPart>
    <w:docPart>
      <w:docPartPr>
        <w:name w:val="43AACB734E2A4747A7F7D1890F4B32EE"/>
        <w:category>
          <w:name w:val="General"/>
          <w:gallery w:val="placeholder"/>
        </w:category>
        <w:types>
          <w:type w:val="bbPlcHdr"/>
        </w:types>
        <w:behaviors>
          <w:behavior w:val="content"/>
        </w:behaviors>
        <w:guid w:val="{EB451D4D-1F07-4543-BC0B-EC48D77671F4}"/>
      </w:docPartPr>
      <w:docPartBody>
        <w:p w:rsidR="00D36F23" w:rsidRDefault="00BD0635" w:rsidP="00BD0635">
          <w:pPr>
            <w:pStyle w:val="43AACB734E2A4747A7F7D1890F4B32EE"/>
          </w:pPr>
          <w:r>
            <w:rPr>
              <w:rStyle w:val="PlaceholderText"/>
            </w:rPr>
            <w:t>On-line</w:t>
          </w:r>
        </w:p>
      </w:docPartBody>
    </w:docPart>
    <w:docPart>
      <w:docPartPr>
        <w:name w:val="345302C6E67B4B99B12226C046723E8B"/>
        <w:category>
          <w:name w:val="General"/>
          <w:gallery w:val="placeholder"/>
        </w:category>
        <w:types>
          <w:type w:val="bbPlcHdr"/>
        </w:types>
        <w:behaviors>
          <w:behavior w:val="content"/>
        </w:behaviors>
        <w:guid w:val="{57D80D8A-51BD-47C5-9FAD-90E899C3055E}"/>
      </w:docPartPr>
      <w:docPartBody>
        <w:p w:rsidR="00D36F23" w:rsidRDefault="00BD0635" w:rsidP="00BD0635">
          <w:pPr>
            <w:pStyle w:val="345302C6E67B4B99B12226C046723E8B"/>
          </w:pPr>
          <w:r>
            <w:rPr>
              <w:rStyle w:val="PlaceholderText"/>
            </w:rPr>
            <w:t>Mjesto izvođenja</w:t>
          </w:r>
        </w:p>
      </w:docPartBody>
    </w:docPart>
    <w:docPart>
      <w:docPartPr>
        <w:name w:val="70186E4F9CB24C7BAA77AADCB072E026"/>
        <w:category>
          <w:name w:val="General"/>
          <w:gallery w:val="placeholder"/>
        </w:category>
        <w:types>
          <w:type w:val="bbPlcHdr"/>
        </w:types>
        <w:behaviors>
          <w:behavior w:val="content"/>
        </w:behaviors>
        <w:guid w:val="{CF1690AB-EC36-4082-9DA8-72BB6532C6FB}"/>
      </w:docPartPr>
      <w:docPartBody>
        <w:p w:rsidR="00D36F23" w:rsidRDefault="00BD0635" w:rsidP="00BD0635">
          <w:pPr>
            <w:pStyle w:val="70186E4F9CB24C7BAA77AADCB072E026"/>
          </w:pPr>
          <w:r>
            <w:rPr>
              <w:rStyle w:val="PlaceholderText"/>
            </w:rPr>
            <w:t>Jezik izvođenja</w:t>
          </w:r>
        </w:p>
      </w:docPartBody>
    </w:docPart>
    <w:docPart>
      <w:docPartPr>
        <w:name w:val="8D554181DF2347E9A7B6AE7D0AD7D82D"/>
        <w:category>
          <w:name w:val="General"/>
          <w:gallery w:val="placeholder"/>
        </w:category>
        <w:types>
          <w:type w:val="bbPlcHdr"/>
        </w:types>
        <w:behaviors>
          <w:behavior w:val="content"/>
        </w:behaviors>
        <w:guid w:val="{0188C46A-9B07-4065-A46F-DF8B4D66925B}"/>
      </w:docPartPr>
      <w:docPartBody>
        <w:p w:rsidR="00D36F23" w:rsidRDefault="00BD0635" w:rsidP="00BD0635">
          <w:pPr>
            <w:pStyle w:val="8D554181DF2347E9A7B6AE7D0AD7D82D"/>
          </w:pPr>
          <w:r>
            <w:rPr>
              <w:rStyle w:val="PlaceholderText"/>
            </w:rPr>
            <w:t>Godina studija</w:t>
          </w:r>
        </w:p>
      </w:docPartBody>
    </w:docPart>
    <w:docPart>
      <w:docPartPr>
        <w:name w:val="59DBA00FAE204974B9607CAD411A97A1"/>
        <w:category>
          <w:name w:val="General"/>
          <w:gallery w:val="placeholder"/>
        </w:category>
        <w:types>
          <w:type w:val="bbPlcHdr"/>
        </w:types>
        <w:behaviors>
          <w:behavior w:val="content"/>
        </w:behaviors>
        <w:guid w:val="{22910C4F-80BF-4CAB-BF13-9372C691D38A}"/>
      </w:docPartPr>
      <w:docPartBody>
        <w:p w:rsidR="00D36F23" w:rsidRDefault="00BD0635" w:rsidP="00BD0635">
          <w:pPr>
            <w:pStyle w:val="59DBA00FAE204974B9607CAD411A97A1"/>
          </w:pPr>
          <w:r>
            <w:rPr>
              <w:rStyle w:val="PlaceholderText"/>
            </w:rPr>
            <w:t>Engleski jezik</w:t>
          </w:r>
        </w:p>
      </w:docPartBody>
    </w:docPart>
    <w:docPart>
      <w:docPartPr>
        <w:name w:val="A0E9D95344B74A8F9E23D79611A26464"/>
        <w:category>
          <w:name w:val="General"/>
          <w:gallery w:val="placeholder"/>
        </w:category>
        <w:types>
          <w:type w:val="bbPlcHdr"/>
        </w:types>
        <w:behaviors>
          <w:behavior w:val="content"/>
        </w:behaviors>
        <w:guid w:val="{B1F10064-BAB9-44D0-A18B-529BDA58B97B}"/>
      </w:docPartPr>
      <w:docPartBody>
        <w:p w:rsidR="00D36F23" w:rsidRDefault="00BD0635" w:rsidP="00BD0635">
          <w:pPr>
            <w:pStyle w:val="A0E9D95344B74A8F9E23D79611A26464"/>
          </w:pPr>
          <w:r>
            <w:rPr>
              <w:rStyle w:val="PlaceholderText"/>
            </w:rPr>
            <w:t>Ciljevi predmeta</w:t>
          </w:r>
        </w:p>
      </w:docPartBody>
    </w:docPart>
    <w:docPart>
      <w:docPartPr>
        <w:name w:val="64353A08DACF421D8B49A4621A09E716"/>
        <w:category>
          <w:name w:val="General"/>
          <w:gallery w:val="placeholder"/>
        </w:category>
        <w:types>
          <w:type w:val="bbPlcHdr"/>
        </w:types>
        <w:behaviors>
          <w:behavior w:val="content"/>
        </w:behaviors>
        <w:guid w:val="{4D37A3F1-CBB4-498D-8DDD-24299EF07EA1}"/>
      </w:docPartPr>
      <w:docPartBody>
        <w:p w:rsidR="00D36F23" w:rsidRDefault="00BD0635" w:rsidP="00BD0635">
          <w:pPr>
            <w:pStyle w:val="64353A08DACF421D8B49A4621A09E716"/>
          </w:pPr>
          <w:r>
            <w:rPr>
              <w:rStyle w:val="PlaceholderText"/>
            </w:rPr>
            <w:t>Ciljevi predmeta</w:t>
          </w:r>
        </w:p>
      </w:docPartBody>
    </w:docPart>
    <w:docPart>
      <w:docPartPr>
        <w:name w:val="599628F4D7AE4CF5B415ECE7A13954ED"/>
        <w:category>
          <w:name w:val="General"/>
          <w:gallery w:val="placeholder"/>
        </w:category>
        <w:types>
          <w:type w:val="bbPlcHdr"/>
        </w:types>
        <w:behaviors>
          <w:behavior w:val="content"/>
        </w:behaviors>
        <w:guid w:val="{B925AA66-34AF-4A0D-94A6-0C0EF2E9A4F3}"/>
      </w:docPartPr>
      <w:docPartBody>
        <w:p w:rsidR="00D36F23" w:rsidRDefault="00BD0635" w:rsidP="00BD0635">
          <w:pPr>
            <w:pStyle w:val="599628F4D7AE4CF5B415ECE7A13954ED"/>
          </w:pPr>
          <w:r>
            <w:rPr>
              <w:rStyle w:val="PlaceholderText"/>
            </w:rPr>
            <w:t>Preduvjeti</w:t>
          </w:r>
        </w:p>
      </w:docPartBody>
    </w:docPart>
    <w:docPart>
      <w:docPartPr>
        <w:name w:val="74D84DF7E52243DD9BA6429A763C2A1E"/>
        <w:category>
          <w:name w:val="General"/>
          <w:gallery w:val="placeholder"/>
        </w:category>
        <w:types>
          <w:type w:val="bbPlcHdr"/>
        </w:types>
        <w:behaviors>
          <w:behavior w:val="content"/>
        </w:behaviors>
        <w:guid w:val="{88CEA8AB-E939-4A23-B9ED-F69E42F1FF82}"/>
      </w:docPartPr>
      <w:docPartBody>
        <w:p w:rsidR="00D36F23" w:rsidRDefault="00BD0635" w:rsidP="00BD0635">
          <w:pPr>
            <w:pStyle w:val="74D84DF7E52243DD9BA6429A763C2A1E"/>
          </w:pPr>
          <w:r>
            <w:rPr>
              <w:rStyle w:val="PlaceholderText"/>
            </w:rPr>
            <w:t>Preduvjeti</w:t>
          </w:r>
        </w:p>
      </w:docPartBody>
    </w:docPart>
    <w:docPart>
      <w:docPartPr>
        <w:name w:val="2903FB6DF1C7471DAF1B631D3121E5B5"/>
        <w:category>
          <w:name w:val="General"/>
          <w:gallery w:val="placeholder"/>
        </w:category>
        <w:types>
          <w:type w:val="bbPlcHdr"/>
        </w:types>
        <w:behaviors>
          <w:behavior w:val="content"/>
        </w:behaviors>
        <w:guid w:val="{5785003E-9880-4C7E-8B97-022EDD0D7BB4}"/>
      </w:docPartPr>
      <w:docPartBody>
        <w:p w:rsidR="00D36F23" w:rsidRDefault="00BD0635" w:rsidP="00BD0635">
          <w:pPr>
            <w:pStyle w:val="2903FB6DF1C7471DAF1B631D3121E5B5"/>
          </w:pPr>
          <w:r>
            <w:rPr>
              <w:rStyle w:val="PlaceholderText"/>
            </w:rPr>
            <w:t>Doprinos ishodima učenja programa</w:t>
          </w:r>
        </w:p>
      </w:docPartBody>
    </w:docPart>
    <w:docPart>
      <w:docPartPr>
        <w:name w:val="4B8123E7556F48E29B6D388C10228424"/>
        <w:category>
          <w:name w:val="General"/>
          <w:gallery w:val="placeholder"/>
        </w:category>
        <w:types>
          <w:type w:val="bbPlcHdr"/>
        </w:types>
        <w:behaviors>
          <w:behavior w:val="content"/>
        </w:behaviors>
        <w:guid w:val="{5EB1C86C-6DAC-47C7-B3C1-919680763409}"/>
      </w:docPartPr>
      <w:docPartBody>
        <w:p w:rsidR="00D36F23" w:rsidRDefault="00BD0635" w:rsidP="00BD0635">
          <w:pPr>
            <w:pStyle w:val="4B8123E7556F48E29B6D388C10228424"/>
          </w:pPr>
          <w:r>
            <w:rPr>
              <w:rStyle w:val="PlaceholderText"/>
            </w:rPr>
            <w:t>Ishodi učenja predmeta</w:t>
          </w:r>
        </w:p>
      </w:docPartBody>
    </w:docPart>
    <w:docPart>
      <w:docPartPr>
        <w:name w:val="4C5944EBCDD5409A95301324C6515AE0"/>
        <w:category>
          <w:name w:val="General"/>
          <w:gallery w:val="placeholder"/>
        </w:category>
        <w:types>
          <w:type w:val="bbPlcHdr"/>
        </w:types>
        <w:behaviors>
          <w:behavior w:val="content"/>
        </w:behaviors>
        <w:guid w:val="{BFF00B25-257E-440B-9D47-7F8AB25A7A9F}"/>
      </w:docPartPr>
      <w:docPartBody>
        <w:p w:rsidR="00D36F23" w:rsidRDefault="00BD0635" w:rsidP="00BD0635">
          <w:pPr>
            <w:pStyle w:val="4C5944EBCDD5409A95301324C6515AE0"/>
          </w:pPr>
          <w:r>
            <w:rPr>
              <w:rStyle w:val="PlaceholderText"/>
            </w:rPr>
            <w:t>Sadržaj predmeta</w:t>
          </w:r>
        </w:p>
      </w:docPartBody>
    </w:docPart>
    <w:docPart>
      <w:docPartPr>
        <w:name w:val="40D79A28E86F4B25BC74DCBCD2818026"/>
        <w:category>
          <w:name w:val="General"/>
          <w:gallery w:val="placeholder"/>
        </w:category>
        <w:types>
          <w:type w:val="bbPlcHdr"/>
        </w:types>
        <w:behaviors>
          <w:behavior w:val="content"/>
        </w:behaviors>
        <w:guid w:val="{793EF44C-D4F6-4C73-AEF1-CF9EA7AC6B40}"/>
      </w:docPartPr>
      <w:docPartBody>
        <w:p w:rsidR="00D36F23" w:rsidRDefault="00BD0635" w:rsidP="00BD0635">
          <w:pPr>
            <w:pStyle w:val="40D79A28E86F4B25BC74DCBCD281802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D7D540A8F0C4D29B7869D751798A386"/>
        <w:category>
          <w:name w:val="General"/>
          <w:gallery w:val="placeholder"/>
        </w:category>
        <w:types>
          <w:type w:val="bbPlcHdr"/>
        </w:types>
        <w:behaviors>
          <w:behavior w:val="content"/>
        </w:behaviors>
        <w:guid w:val="{80D18B41-A2EF-4F5C-8879-14DFA2B07654}"/>
      </w:docPartPr>
      <w:docPartBody>
        <w:p w:rsidR="00D36F23" w:rsidRDefault="00BD0635" w:rsidP="00BD0635">
          <w:pPr>
            <w:pStyle w:val="5D7D540A8F0C4D29B7869D751798A386"/>
          </w:pPr>
          <w:r>
            <w:rPr>
              <w:rFonts w:ascii="Arial" w:hAnsi="Arial" w:cs="Arial"/>
              <w:sz w:val="20"/>
              <w:szCs w:val="20"/>
            </w:rPr>
            <w:t xml:space="preserve">  </w:t>
          </w:r>
        </w:p>
      </w:docPartBody>
    </w:docPart>
    <w:docPart>
      <w:docPartPr>
        <w:name w:val="385EA0691E35402DBA09E4A867B69DE4"/>
        <w:category>
          <w:name w:val="General"/>
          <w:gallery w:val="placeholder"/>
        </w:category>
        <w:types>
          <w:type w:val="bbPlcHdr"/>
        </w:types>
        <w:behaviors>
          <w:behavior w:val="content"/>
        </w:behaviors>
        <w:guid w:val="{D7862B80-6E60-4021-8693-F692C65AEBEC}"/>
      </w:docPartPr>
      <w:docPartBody>
        <w:p w:rsidR="00D36F23" w:rsidRDefault="00BD0635" w:rsidP="00BD0635">
          <w:pPr>
            <w:pStyle w:val="385EA0691E35402DBA09E4A867B69DE4"/>
          </w:pPr>
          <w:r>
            <w:rPr>
              <w:rFonts w:ascii="Arial" w:hAnsi="Arial" w:cs="Arial"/>
              <w:color w:val="000000"/>
              <w:sz w:val="20"/>
              <w:szCs w:val="20"/>
            </w:rPr>
            <w:t xml:space="preserve"> </w:t>
          </w:r>
        </w:p>
      </w:docPartBody>
    </w:docPart>
    <w:docPart>
      <w:docPartPr>
        <w:name w:val="DB3A8E7E978B41D6B12DECFB5F074498"/>
        <w:category>
          <w:name w:val="General"/>
          <w:gallery w:val="placeholder"/>
        </w:category>
        <w:types>
          <w:type w:val="bbPlcHdr"/>
        </w:types>
        <w:behaviors>
          <w:behavior w:val="content"/>
        </w:behaviors>
        <w:guid w:val="{B0061EC3-50A4-4E86-AB44-C936055DC15E}"/>
      </w:docPartPr>
      <w:docPartBody>
        <w:p w:rsidR="00D36F23" w:rsidRDefault="00BD0635" w:rsidP="00BD0635">
          <w:pPr>
            <w:pStyle w:val="DB3A8E7E978B41D6B12DECFB5F074498"/>
          </w:pPr>
          <w:r w:rsidRPr="001C096C">
            <w:rPr>
              <w:rFonts w:ascii="Arial" w:hAnsi="Arial" w:cs="Arial"/>
              <w:color w:val="000000"/>
              <w:sz w:val="20"/>
              <w:szCs w:val="20"/>
            </w:rPr>
            <w:t xml:space="preserve"> </w:t>
          </w:r>
        </w:p>
      </w:docPartBody>
    </w:docPart>
    <w:docPart>
      <w:docPartPr>
        <w:name w:val="46ADDB6C4E8B43F9A6D1F183854B4ABC"/>
        <w:category>
          <w:name w:val="General"/>
          <w:gallery w:val="placeholder"/>
        </w:category>
        <w:types>
          <w:type w:val="bbPlcHdr"/>
        </w:types>
        <w:behaviors>
          <w:behavior w:val="content"/>
        </w:behaviors>
        <w:guid w:val="{44552BC9-A5F7-482D-9976-643E64424211}"/>
      </w:docPartPr>
      <w:docPartBody>
        <w:p w:rsidR="00D36F23" w:rsidRDefault="00BD0635" w:rsidP="00BD0635">
          <w:pPr>
            <w:pStyle w:val="46ADDB6C4E8B43F9A6D1F183854B4ABC"/>
          </w:pPr>
          <w:r w:rsidRPr="001C096C">
            <w:rPr>
              <w:rFonts w:ascii="Arial" w:hAnsi="Arial" w:cs="Arial"/>
              <w:color w:val="000000"/>
              <w:sz w:val="20"/>
              <w:szCs w:val="20"/>
            </w:rPr>
            <w:t xml:space="preserve"> </w:t>
          </w:r>
        </w:p>
      </w:docPartBody>
    </w:docPart>
    <w:docPart>
      <w:docPartPr>
        <w:name w:val="6341AFC074684F09862838EA564BF053"/>
        <w:category>
          <w:name w:val="General"/>
          <w:gallery w:val="placeholder"/>
        </w:category>
        <w:types>
          <w:type w:val="bbPlcHdr"/>
        </w:types>
        <w:behaviors>
          <w:behavior w:val="content"/>
        </w:behaviors>
        <w:guid w:val="{E81C0729-A5B2-4CE0-9231-B7DD90435A26}"/>
      </w:docPartPr>
      <w:docPartBody>
        <w:p w:rsidR="00D36F23" w:rsidRDefault="00BD0635" w:rsidP="00BD0635">
          <w:pPr>
            <w:pStyle w:val="6341AFC074684F09862838EA564BF053"/>
          </w:pPr>
          <w:r w:rsidRPr="001C096C">
            <w:rPr>
              <w:rFonts w:ascii="Arial" w:hAnsi="Arial" w:cs="Arial"/>
              <w:color w:val="000000"/>
              <w:sz w:val="20"/>
              <w:szCs w:val="20"/>
            </w:rPr>
            <w:t xml:space="preserve"> </w:t>
          </w:r>
        </w:p>
      </w:docPartBody>
    </w:docPart>
    <w:docPart>
      <w:docPartPr>
        <w:name w:val="98344283BEAB462885BDB38D4A5B4639"/>
        <w:category>
          <w:name w:val="General"/>
          <w:gallery w:val="placeholder"/>
        </w:category>
        <w:types>
          <w:type w:val="bbPlcHdr"/>
        </w:types>
        <w:behaviors>
          <w:behavior w:val="content"/>
        </w:behaviors>
        <w:guid w:val="{F6BEAB5F-33DD-4CBC-BBF2-9848CCCB0585}"/>
      </w:docPartPr>
      <w:docPartBody>
        <w:p w:rsidR="00D36F23" w:rsidRDefault="00BD0635" w:rsidP="00BD0635">
          <w:pPr>
            <w:pStyle w:val="98344283BEAB462885BDB38D4A5B4639"/>
          </w:pPr>
          <w:r w:rsidRPr="001C096C">
            <w:rPr>
              <w:rFonts w:ascii="Arial" w:hAnsi="Arial" w:cs="Arial"/>
              <w:color w:val="000000"/>
              <w:sz w:val="20"/>
              <w:szCs w:val="20"/>
            </w:rPr>
            <w:t xml:space="preserve"> </w:t>
          </w:r>
        </w:p>
      </w:docPartBody>
    </w:docPart>
    <w:docPart>
      <w:docPartPr>
        <w:name w:val="D1D72F00D7824B9CBF444FE3AD2CC84A"/>
        <w:category>
          <w:name w:val="General"/>
          <w:gallery w:val="placeholder"/>
        </w:category>
        <w:types>
          <w:type w:val="bbPlcHdr"/>
        </w:types>
        <w:behaviors>
          <w:behavior w:val="content"/>
        </w:behaviors>
        <w:guid w:val="{62E95F50-EABE-4211-8F83-82E33998258D}"/>
      </w:docPartPr>
      <w:docPartBody>
        <w:p w:rsidR="00D36F23" w:rsidRDefault="00BD0635" w:rsidP="00BD0635">
          <w:pPr>
            <w:pStyle w:val="D1D72F00D7824B9CBF444FE3AD2CC84A"/>
          </w:pPr>
          <w:r w:rsidRPr="001C096C">
            <w:rPr>
              <w:rFonts w:ascii="Arial" w:hAnsi="Arial" w:cs="Arial"/>
              <w:color w:val="000000"/>
              <w:sz w:val="20"/>
              <w:szCs w:val="20"/>
            </w:rPr>
            <w:t xml:space="preserve"> </w:t>
          </w:r>
        </w:p>
      </w:docPartBody>
    </w:docPart>
    <w:docPart>
      <w:docPartPr>
        <w:name w:val="5ABE34D411174400A531E0BB27D32B73"/>
        <w:category>
          <w:name w:val="General"/>
          <w:gallery w:val="placeholder"/>
        </w:category>
        <w:types>
          <w:type w:val="bbPlcHdr"/>
        </w:types>
        <w:behaviors>
          <w:behavior w:val="content"/>
        </w:behaviors>
        <w:guid w:val="{DDDD0DE1-A8C9-4CF4-96C4-4A584F8F099E}"/>
      </w:docPartPr>
      <w:docPartBody>
        <w:p w:rsidR="00D36F23" w:rsidRDefault="00BD0635" w:rsidP="00BD0635">
          <w:pPr>
            <w:pStyle w:val="5ABE34D411174400A531E0BB27D32B73"/>
          </w:pPr>
          <w:r w:rsidRPr="001C096C">
            <w:rPr>
              <w:rFonts w:ascii="Arial" w:hAnsi="Arial" w:cs="Arial"/>
              <w:color w:val="000000"/>
              <w:sz w:val="20"/>
              <w:szCs w:val="20"/>
            </w:rPr>
            <w:t xml:space="preserve"> </w:t>
          </w:r>
        </w:p>
      </w:docPartBody>
    </w:docPart>
    <w:docPart>
      <w:docPartPr>
        <w:name w:val="7E1979CC2AB74645A8D846FAD385B9EC"/>
        <w:category>
          <w:name w:val="General"/>
          <w:gallery w:val="placeholder"/>
        </w:category>
        <w:types>
          <w:type w:val="bbPlcHdr"/>
        </w:types>
        <w:behaviors>
          <w:behavior w:val="content"/>
        </w:behaviors>
        <w:guid w:val="{E775CD74-AE2A-4D90-8CF1-FF89D830E5F8}"/>
      </w:docPartPr>
      <w:docPartBody>
        <w:p w:rsidR="00D36F23" w:rsidRDefault="00BD0635" w:rsidP="00BD0635">
          <w:pPr>
            <w:pStyle w:val="7E1979CC2AB74645A8D846FAD385B9EC"/>
          </w:pPr>
          <w:r w:rsidRPr="001C096C">
            <w:rPr>
              <w:rFonts w:ascii="Arial" w:hAnsi="Arial" w:cs="Arial"/>
              <w:color w:val="000000"/>
              <w:sz w:val="20"/>
              <w:szCs w:val="20"/>
            </w:rPr>
            <w:t xml:space="preserve"> </w:t>
          </w:r>
        </w:p>
      </w:docPartBody>
    </w:docPart>
    <w:docPart>
      <w:docPartPr>
        <w:name w:val="7FECB2F53F7D4DBCA3F29E1D9ED7B8DF"/>
        <w:category>
          <w:name w:val="General"/>
          <w:gallery w:val="placeholder"/>
        </w:category>
        <w:types>
          <w:type w:val="bbPlcHdr"/>
        </w:types>
        <w:behaviors>
          <w:behavior w:val="content"/>
        </w:behaviors>
        <w:guid w:val="{E36B9C30-58A6-43CD-96AC-46E8ACB76FF5}"/>
      </w:docPartPr>
      <w:docPartBody>
        <w:p w:rsidR="00D36F23" w:rsidRDefault="00BD0635" w:rsidP="00BD0635">
          <w:pPr>
            <w:pStyle w:val="7FECB2F53F7D4DBCA3F29E1D9ED7B8DF"/>
          </w:pPr>
          <w:r w:rsidRPr="001C096C">
            <w:rPr>
              <w:rFonts w:ascii="Arial" w:hAnsi="Arial" w:cs="Arial"/>
              <w:color w:val="000000"/>
              <w:sz w:val="20"/>
              <w:szCs w:val="20"/>
            </w:rPr>
            <w:t xml:space="preserve"> </w:t>
          </w:r>
        </w:p>
      </w:docPartBody>
    </w:docPart>
    <w:docPart>
      <w:docPartPr>
        <w:name w:val="DEE18C81EEC644298F4F2526AEBFFAFB"/>
        <w:category>
          <w:name w:val="General"/>
          <w:gallery w:val="placeholder"/>
        </w:category>
        <w:types>
          <w:type w:val="bbPlcHdr"/>
        </w:types>
        <w:behaviors>
          <w:behavior w:val="content"/>
        </w:behaviors>
        <w:guid w:val="{4F38C244-94A6-4165-8C4C-C190E47D2F10}"/>
      </w:docPartPr>
      <w:docPartBody>
        <w:p w:rsidR="00D36F23" w:rsidRDefault="00BD0635" w:rsidP="00BD0635">
          <w:pPr>
            <w:pStyle w:val="DEE18C81EEC644298F4F2526AEBFFAFB"/>
          </w:pPr>
          <w:r w:rsidRPr="001C096C">
            <w:rPr>
              <w:rFonts w:ascii="Arial" w:hAnsi="Arial" w:cs="Arial"/>
              <w:color w:val="000000"/>
              <w:sz w:val="20"/>
              <w:szCs w:val="20"/>
            </w:rPr>
            <w:t xml:space="preserve"> </w:t>
          </w:r>
        </w:p>
      </w:docPartBody>
    </w:docPart>
    <w:docPart>
      <w:docPartPr>
        <w:name w:val="018E0E5A2939445B9FEC535C203EE8CC"/>
        <w:category>
          <w:name w:val="General"/>
          <w:gallery w:val="placeholder"/>
        </w:category>
        <w:types>
          <w:type w:val="bbPlcHdr"/>
        </w:types>
        <w:behaviors>
          <w:behavior w:val="content"/>
        </w:behaviors>
        <w:guid w:val="{790CB95D-B066-4689-A24C-3A5F8A587059}"/>
      </w:docPartPr>
      <w:docPartBody>
        <w:p w:rsidR="00D36F23" w:rsidRDefault="00BD0635" w:rsidP="00BD0635">
          <w:pPr>
            <w:pStyle w:val="018E0E5A2939445B9FEC535C203EE8C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ACBF14BD8D4A689599722711A0EDAE"/>
        <w:category>
          <w:name w:val="General"/>
          <w:gallery w:val="placeholder"/>
        </w:category>
        <w:types>
          <w:type w:val="bbPlcHdr"/>
        </w:types>
        <w:behaviors>
          <w:behavior w:val="content"/>
        </w:behaviors>
        <w:guid w:val="{77B9BB0C-FE4E-4698-BBBB-30F02D75B933}"/>
      </w:docPartPr>
      <w:docPartBody>
        <w:p w:rsidR="00D36F23" w:rsidRDefault="00BD0635" w:rsidP="00BD0635">
          <w:pPr>
            <w:pStyle w:val="3CACBF14BD8D4A689599722711A0EDAE"/>
          </w:pPr>
          <w:r w:rsidRPr="001C096C">
            <w:rPr>
              <w:rFonts w:ascii="Arial" w:hAnsi="Arial" w:cs="Arial"/>
              <w:color w:val="000000"/>
              <w:sz w:val="20"/>
              <w:szCs w:val="20"/>
            </w:rPr>
            <w:t xml:space="preserve"> </w:t>
          </w:r>
        </w:p>
      </w:docPartBody>
    </w:docPart>
    <w:docPart>
      <w:docPartPr>
        <w:name w:val="B2D6F3ADD05F448FBD7F3CFBF54A9473"/>
        <w:category>
          <w:name w:val="General"/>
          <w:gallery w:val="placeholder"/>
        </w:category>
        <w:types>
          <w:type w:val="bbPlcHdr"/>
        </w:types>
        <w:behaviors>
          <w:behavior w:val="content"/>
        </w:behaviors>
        <w:guid w:val="{8B63B869-50FD-4643-9C51-BC2345669A4F}"/>
      </w:docPartPr>
      <w:docPartBody>
        <w:p w:rsidR="00D36F23" w:rsidRDefault="00BD0635" w:rsidP="00BD0635">
          <w:pPr>
            <w:pStyle w:val="B2D6F3ADD05F448FBD7F3CFBF54A9473"/>
          </w:pPr>
          <w:r w:rsidRPr="001C096C">
            <w:rPr>
              <w:rFonts w:ascii="Arial" w:hAnsi="Arial" w:cs="Arial"/>
              <w:color w:val="000000"/>
              <w:sz w:val="20"/>
              <w:szCs w:val="20"/>
            </w:rPr>
            <w:t xml:space="preserve"> </w:t>
          </w:r>
        </w:p>
      </w:docPartBody>
    </w:docPart>
    <w:docPart>
      <w:docPartPr>
        <w:name w:val="C55AA088FE534F96859A71F2C9BC0B7B"/>
        <w:category>
          <w:name w:val="General"/>
          <w:gallery w:val="placeholder"/>
        </w:category>
        <w:types>
          <w:type w:val="bbPlcHdr"/>
        </w:types>
        <w:behaviors>
          <w:behavior w:val="content"/>
        </w:behaviors>
        <w:guid w:val="{1E400527-7016-4457-BD9B-C8E36C71F00B}"/>
      </w:docPartPr>
      <w:docPartBody>
        <w:p w:rsidR="00D36F23" w:rsidRDefault="00BD0635" w:rsidP="00BD0635">
          <w:pPr>
            <w:pStyle w:val="C55AA088FE534F96859A71F2C9BC0B7B"/>
          </w:pPr>
          <w:r w:rsidRPr="001C096C">
            <w:rPr>
              <w:rFonts w:ascii="Arial" w:hAnsi="Arial" w:cs="Arial"/>
              <w:color w:val="000000"/>
              <w:sz w:val="20"/>
              <w:szCs w:val="20"/>
            </w:rPr>
            <w:t xml:space="preserve"> </w:t>
          </w:r>
        </w:p>
      </w:docPartBody>
    </w:docPart>
    <w:docPart>
      <w:docPartPr>
        <w:name w:val="FC084A2CEFD144668D1E104A0A39EFD6"/>
        <w:category>
          <w:name w:val="General"/>
          <w:gallery w:val="placeholder"/>
        </w:category>
        <w:types>
          <w:type w:val="bbPlcHdr"/>
        </w:types>
        <w:behaviors>
          <w:behavior w:val="content"/>
        </w:behaviors>
        <w:guid w:val="{780E460C-DA08-4885-B289-5DC575626D98}"/>
      </w:docPartPr>
      <w:docPartBody>
        <w:p w:rsidR="00D36F23" w:rsidRDefault="00BD0635" w:rsidP="00BD0635">
          <w:pPr>
            <w:pStyle w:val="FC084A2CEFD144668D1E104A0A39EFD6"/>
          </w:pPr>
          <w:r w:rsidRPr="001C096C">
            <w:rPr>
              <w:rFonts w:ascii="Arial" w:hAnsi="Arial" w:cs="Arial"/>
              <w:color w:val="000000"/>
              <w:sz w:val="20"/>
              <w:szCs w:val="20"/>
            </w:rPr>
            <w:t xml:space="preserve"> </w:t>
          </w:r>
        </w:p>
      </w:docPartBody>
    </w:docPart>
    <w:docPart>
      <w:docPartPr>
        <w:name w:val="6779798103F440289A4A66E4838B9272"/>
        <w:category>
          <w:name w:val="General"/>
          <w:gallery w:val="placeholder"/>
        </w:category>
        <w:types>
          <w:type w:val="bbPlcHdr"/>
        </w:types>
        <w:behaviors>
          <w:behavior w:val="content"/>
        </w:behaviors>
        <w:guid w:val="{66A2BB4C-E704-48AC-BC70-658C23F065D3}"/>
      </w:docPartPr>
      <w:docPartBody>
        <w:p w:rsidR="00D36F23" w:rsidRDefault="00BD0635" w:rsidP="00BD0635">
          <w:pPr>
            <w:pStyle w:val="6779798103F440289A4A66E4838B9272"/>
          </w:pPr>
          <w:r w:rsidRPr="001C096C">
            <w:rPr>
              <w:rFonts w:ascii="Arial" w:hAnsi="Arial" w:cs="Arial"/>
              <w:color w:val="000000"/>
              <w:sz w:val="20"/>
              <w:szCs w:val="20"/>
            </w:rPr>
            <w:t xml:space="preserve"> </w:t>
          </w:r>
        </w:p>
      </w:docPartBody>
    </w:docPart>
    <w:docPart>
      <w:docPartPr>
        <w:name w:val="2D31FAFC2346469C864E05B98E452233"/>
        <w:category>
          <w:name w:val="General"/>
          <w:gallery w:val="placeholder"/>
        </w:category>
        <w:types>
          <w:type w:val="bbPlcHdr"/>
        </w:types>
        <w:behaviors>
          <w:behavior w:val="content"/>
        </w:behaviors>
        <w:guid w:val="{B209DDAC-170D-401F-BC28-395767FFB0C1}"/>
      </w:docPartPr>
      <w:docPartBody>
        <w:p w:rsidR="00D36F23" w:rsidRDefault="00BD0635" w:rsidP="00BD0635">
          <w:pPr>
            <w:pStyle w:val="2D31FAFC2346469C864E05B98E452233"/>
          </w:pPr>
          <w:r w:rsidRPr="001C096C">
            <w:rPr>
              <w:rFonts w:ascii="Arial" w:hAnsi="Arial" w:cs="Arial"/>
              <w:color w:val="000000"/>
              <w:sz w:val="20"/>
              <w:szCs w:val="20"/>
            </w:rPr>
            <w:t xml:space="preserve"> </w:t>
          </w:r>
        </w:p>
      </w:docPartBody>
    </w:docPart>
    <w:docPart>
      <w:docPartPr>
        <w:name w:val="1C317937C708488FBA45430D1D30C6A8"/>
        <w:category>
          <w:name w:val="General"/>
          <w:gallery w:val="placeholder"/>
        </w:category>
        <w:types>
          <w:type w:val="bbPlcHdr"/>
        </w:types>
        <w:behaviors>
          <w:behavior w:val="content"/>
        </w:behaviors>
        <w:guid w:val="{41780056-8E12-47C0-AE7E-048B03D44E4B}"/>
      </w:docPartPr>
      <w:docPartBody>
        <w:p w:rsidR="00D36F23" w:rsidRDefault="00BD0635" w:rsidP="00BD0635">
          <w:pPr>
            <w:pStyle w:val="1C317937C708488FBA45430D1D30C6A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BFFB117AEB4567843CF06A4A88246F"/>
        <w:category>
          <w:name w:val="General"/>
          <w:gallery w:val="placeholder"/>
        </w:category>
        <w:types>
          <w:type w:val="bbPlcHdr"/>
        </w:types>
        <w:behaviors>
          <w:behavior w:val="content"/>
        </w:behaviors>
        <w:guid w:val="{85D9B17E-A4D9-47B7-B915-2A778C5A6F80}"/>
      </w:docPartPr>
      <w:docPartBody>
        <w:p w:rsidR="00D36F23" w:rsidRDefault="00BD0635" w:rsidP="00BD0635">
          <w:pPr>
            <w:pStyle w:val="F1BFFB117AEB4567843CF06A4A88246F"/>
          </w:pPr>
          <w:r w:rsidRPr="001C096C">
            <w:rPr>
              <w:rFonts w:ascii="Arial" w:hAnsi="Arial" w:cs="Arial"/>
              <w:color w:val="000000"/>
              <w:sz w:val="20"/>
              <w:szCs w:val="20"/>
            </w:rPr>
            <w:t xml:space="preserve"> </w:t>
          </w:r>
        </w:p>
      </w:docPartBody>
    </w:docPart>
    <w:docPart>
      <w:docPartPr>
        <w:name w:val="1B6E707B65A447F095AB7D13D49804E2"/>
        <w:category>
          <w:name w:val="General"/>
          <w:gallery w:val="placeholder"/>
        </w:category>
        <w:types>
          <w:type w:val="bbPlcHdr"/>
        </w:types>
        <w:behaviors>
          <w:behavior w:val="content"/>
        </w:behaviors>
        <w:guid w:val="{F4B9E5C1-736D-4943-AB80-56B1D0E52974}"/>
      </w:docPartPr>
      <w:docPartBody>
        <w:p w:rsidR="00D36F23" w:rsidRDefault="00BD0635" w:rsidP="00BD0635">
          <w:pPr>
            <w:pStyle w:val="1B6E707B65A447F095AB7D13D49804E2"/>
          </w:pPr>
          <w:r w:rsidRPr="001C096C">
            <w:rPr>
              <w:rFonts w:ascii="Arial" w:hAnsi="Arial" w:cs="Arial"/>
              <w:color w:val="000000"/>
              <w:sz w:val="20"/>
              <w:szCs w:val="20"/>
            </w:rPr>
            <w:t xml:space="preserve"> </w:t>
          </w:r>
        </w:p>
      </w:docPartBody>
    </w:docPart>
    <w:docPart>
      <w:docPartPr>
        <w:name w:val="050790A5B1AA4C6D975344D08765831C"/>
        <w:category>
          <w:name w:val="General"/>
          <w:gallery w:val="placeholder"/>
        </w:category>
        <w:types>
          <w:type w:val="bbPlcHdr"/>
        </w:types>
        <w:behaviors>
          <w:behavior w:val="content"/>
        </w:behaviors>
        <w:guid w:val="{DA9CEE85-8827-4996-BA64-C4807B2F9A99}"/>
      </w:docPartPr>
      <w:docPartBody>
        <w:p w:rsidR="00D36F23" w:rsidRDefault="00BD0635" w:rsidP="00BD0635">
          <w:pPr>
            <w:pStyle w:val="050790A5B1AA4C6D975344D08765831C"/>
          </w:pPr>
          <w:r w:rsidRPr="001C096C">
            <w:rPr>
              <w:rFonts w:ascii="Arial" w:hAnsi="Arial" w:cs="Arial"/>
              <w:color w:val="000000"/>
              <w:sz w:val="20"/>
              <w:szCs w:val="20"/>
            </w:rPr>
            <w:t xml:space="preserve"> </w:t>
          </w:r>
        </w:p>
      </w:docPartBody>
    </w:docPart>
    <w:docPart>
      <w:docPartPr>
        <w:name w:val="DFA88A9737424609BE7970E302B5623E"/>
        <w:category>
          <w:name w:val="General"/>
          <w:gallery w:val="placeholder"/>
        </w:category>
        <w:types>
          <w:type w:val="bbPlcHdr"/>
        </w:types>
        <w:behaviors>
          <w:behavior w:val="content"/>
        </w:behaviors>
        <w:guid w:val="{1721212B-2ABA-434A-B449-B1D656DD802E}"/>
      </w:docPartPr>
      <w:docPartBody>
        <w:p w:rsidR="00D36F23" w:rsidRDefault="00BD0635" w:rsidP="00BD0635">
          <w:pPr>
            <w:pStyle w:val="DFA88A9737424609BE7970E302B5623E"/>
          </w:pPr>
          <w:r w:rsidRPr="001C096C">
            <w:rPr>
              <w:rFonts w:ascii="Arial" w:hAnsi="Arial" w:cs="Arial"/>
              <w:color w:val="000000"/>
              <w:sz w:val="20"/>
              <w:szCs w:val="20"/>
            </w:rPr>
            <w:t xml:space="preserve"> </w:t>
          </w:r>
        </w:p>
      </w:docPartBody>
    </w:docPart>
    <w:docPart>
      <w:docPartPr>
        <w:name w:val="D1AEDEBE200B4374A4CE01A903AFE271"/>
        <w:category>
          <w:name w:val="General"/>
          <w:gallery w:val="placeholder"/>
        </w:category>
        <w:types>
          <w:type w:val="bbPlcHdr"/>
        </w:types>
        <w:behaviors>
          <w:behavior w:val="content"/>
        </w:behaviors>
        <w:guid w:val="{68C6DA5D-5C31-45F7-8972-ED4B81DD0B10}"/>
      </w:docPartPr>
      <w:docPartBody>
        <w:p w:rsidR="00D36F23" w:rsidRDefault="00BD0635" w:rsidP="00BD0635">
          <w:pPr>
            <w:pStyle w:val="D1AEDEBE200B4374A4CE01A903AFE271"/>
          </w:pPr>
          <w:r w:rsidRPr="001C096C">
            <w:rPr>
              <w:rFonts w:ascii="Arial" w:hAnsi="Arial" w:cs="Arial"/>
              <w:color w:val="000000"/>
              <w:sz w:val="20"/>
              <w:szCs w:val="20"/>
            </w:rPr>
            <w:t xml:space="preserve"> </w:t>
          </w:r>
        </w:p>
      </w:docPartBody>
    </w:docPart>
    <w:docPart>
      <w:docPartPr>
        <w:name w:val="EA9E06844E194A89804DE85224FCA2F3"/>
        <w:category>
          <w:name w:val="General"/>
          <w:gallery w:val="placeholder"/>
        </w:category>
        <w:types>
          <w:type w:val="bbPlcHdr"/>
        </w:types>
        <w:behaviors>
          <w:behavior w:val="content"/>
        </w:behaviors>
        <w:guid w:val="{D1E8C562-5729-4E14-94B7-67F4C397F059}"/>
      </w:docPartPr>
      <w:docPartBody>
        <w:p w:rsidR="00D36F23" w:rsidRDefault="00BD0635" w:rsidP="00BD0635">
          <w:pPr>
            <w:pStyle w:val="EA9E06844E194A89804DE85224FCA2F3"/>
          </w:pPr>
          <w:r w:rsidRPr="001C096C">
            <w:rPr>
              <w:rFonts w:ascii="Arial" w:hAnsi="Arial" w:cs="Arial"/>
              <w:color w:val="000000"/>
              <w:sz w:val="20"/>
              <w:szCs w:val="20"/>
            </w:rPr>
            <w:t xml:space="preserve"> </w:t>
          </w:r>
        </w:p>
      </w:docPartBody>
    </w:docPart>
    <w:docPart>
      <w:docPartPr>
        <w:name w:val="CC1C52755A0042959380854360CCC255"/>
        <w:category>
          <w:name w:val="General"/>
          <w:gallery w:val="placeholder"/>
        </w:category>
        <w:types>
          <w:type w:val="bbPlcHdr"/>
        </w:types>
        <w:behaviors>
          <w:behavior w:val="content"/>
        </w:behaviors>
        <w:guid w:val="{66A764E9-A627-41EB-B72F-E3EA35C8AF07}"/>
      </w:docPartPr>
      <w:docPartBody>
        <w:p w:rsidR="00D36F23" w:rsidRDefault="00BD0635" w:rsidP="00BD0635">
          <w:pPr>
            <w:pStyle w:val="CC1C52755A0042959380854360CCC255"/>
          </w:pPr>
          <w:r w:rsidRPr="002B6B3C">
            <w:rPr>
              <w:rFonts w:ascii="Arial" w:hAnsi="Arial" w:cs="Arial"/>
              <w:sz w:val="20"/>
              <w:szCs w:val="20"/>
            </w:rPr>
            <w:t xml:space="preserve">(ostalo upisati) </w:t>
          </w:r>
        </w:p>
      </w:docPartBody>
    </w:docPart>
    <w:docPart>
      <w:docPartPr>
        <w:name w:val="1DEC7CA830AD478481CAF8160BC4E685"/>
        <w:category>
          <w:name w:val="General"/>
          <w:gallery w:val="placeholder"/>
        </w:category>
        <w:types>
          <w:type w:val="bbPlcHdr"/>
        </w:types>
        <w:behaviors>
          <w:behavior w:val="content"/>
        </w:behaviors>
        <w:guid w:val="{A37DB63D-B950-4A8A-8B5F-4F45EDB609A6}"/>
      </w:docPartPr>
      <w:docPartBody>
        <w:p w:rsidR="00D36F23" w:rsidRDefault="00BD0635" w:rsidP="00BD0635">
          <w:pPr>
            <w:pStyle w:val="1DEC7CA830AD478481CAF8160BC4E685"/>
          </w:pPr>
          <w:r w:rsidRPr="001C096C">
            <w:rPr>
              <w:rFonts w:ascii="Arial" w:hAnsi="Arial" w:cs="Arial"/>
              <w:color w:val="000000"/>
              <w:sz w:val="20"/>
              <w:szCs w:val="20"/>
            </w:rPr>
            <w:t xml:space="preserve"> </w:t>
          </w:r>
        </w:p>
      </w:docPartBody>
    </w:docPart>
    <w:docPart>
      <w:docPartPr>
        <w:name w:val="3194F365DB8749B68146FDABF1DF1C09"/>
        <w:category>
          <w:name w:val="General"/>
          <w:gallery w:val="placeholder"/>
        </w:category>
        <w:types>
          <w:type w:val="bbPlcHdr"/>
        </w:types>
        <w:behaviors>
          <w:behavior w:val="content"/>
        </w:behaviors>
        <w:guid w:val="{9FED3CB6-E5E3-47E9-B954-50A97AAC3D1A}"/>
      </w:docPartPr>
      <w:docPartBody>
        <w:p w:rsidR="00D36F23" w:rsidRDefault="00BD0635" w:rsidP="00BD0635">
          <w:pPr>
            <w:pStyle w:val="3194F365DB8749B68146FDABF1DF1C09"/>
          </w:pPr>
          <w:r w:rsidRPr="001C096C">
            <w:rPr>
              <w:rFonts w:ascii="Arial" w:hAnsi="Arial" w:cs="Arial"/>
              <w:color w:val="000000"/>
              <w:sz w:val="20"/>
              <w:szCs w:val="20"/>
            </w:rPr>
            <w:t xml:space="preserve"> </w:t>
          </w:r>
        </w:p>
      </w:docPartBody>
    </w:docPart>
    <w:docPart>
      <w:docPartPr>
        <w:name w:val="53D6B146D890493B8852E4699D83966F"/>
        <w:category>
          <w:name w:val="General"/>
          <w:gallery w:val="placeholder"/>
        </w:category>
        <w:types>
          <w:type w:val="bbPlcHdr"/>
        </w:types>
        <w:behaviors>
          <w:behavior w:val="content"/>
        </w:behaviors>
        <w:guid w:val="{37E3C22D-1A76-44C6-8008-42FFE5B13C6C}"/>
      </w:docPartPr>
      <w:docPartBody>
        <w:p w:rsidR="00D36F23" w:rsidRDefault="00BD0635" w:rsidP="00BD0635">
          <w:pPr>
            <w:pStyle w:val="53D6B146D890493B8852E4699D83966F"/>
          </w:pPr>
          <w:r w:rsidRPr="001C096C">
            <w:rPr>
              <w:rFonts w:ascii="Arial" w:hAnsi="Arial" w:cs="Arial"/>
              <w:color w:val="000000"/>
              <w:sz w:val="20"/>
              <w:szCs w:val="20"/>
            </w:rPr>
            <w:t xml:space="preserve"> </w:t>
          </w:r>
        </w:p>
      </w:docPartBody>
    </w:docPart>
    <w:docPart>
      <w:docPartPr>
        <w:name w:val="B57F7EEA3BD54CC186C1178BFD1581D0"/>
        <w:category>
          <w:name w:val="General"/>
          <w:gallery w:val="placeholder"/>
        </w:category>
        <w:types>
          <w:type w:val="bbPlcHdr"/>
        </w:types>
        <w:behaviors>
          <w:behavior w:val="content"/>
        </w:behaviors>
        <w:guid w:val="{D47CFE57-F833-4EE4-B18B-FA5C81C771B8}"/>
      </w:docPartPr>
      <w:docPartBody>
        <w:p w:rsidR="00D36F23" w:rsidRDefault="00BD0635" w:rsidP="00BD0635">
          <w:pPr>
            <w:pStyle w:val="B57F7EEA3BD54CC186C1178BFD1581D0"/>
          </w:pPr>
          <w:r w:rsidRPr="001C096C">
            <w:rPr>
              <w:rFonts w:ascii="Arial" w:hAnsi="Arial" w:cs="Arial"/>
              <w:color w:val="000000"/>
              <w:sz w:val="20"/>
              <w:szCs w:val="20"/>
            </w:rPr>
            <w:t xml:space="preserve">  </w:t>
          </w:r>
        </w:p>
      </w:docPartBody>
    </w:docPart>
    <w:docPart>
      <w:docPartPr>
        <w:name w:val="89C1A5362D034A70A7B15E68B4C080AD"/>
        <w:category>
          <w:name w:val="General"/>
          <w:gallery w:val="placeholder"/>
        </w:category>
        <w:types>
          <w:type w:val="bbPlcHdr"/>
        </w:types>
        <w:behaviors>
          <w:behavior w:val="content"/>
        </w:behaviors>
        <w:guid w:val="{D3D3AB19-CFD4-49E5-877A-50B1851D9C06}"/>
      </w:docPartPr>
      <w:docPartBody>
        <w:p w:rsidR="00D36F23" w:rsidRDefault="00BD0635" w:rsidP="00BD0635">
          <w:pPr>
            <w:pStyle w:val="89C1A5362D034A70A7B15E68B4C080AD"/>
          </w:pPr>
          <w:r w:rsidRPr="001C096C">
            <w:rPr>
              <w:rFonts w:ascii="Arial" w:hAnsi="Arial" w:cs="Arial"/>
              <w:color w:val="000000"/>
              <w:sz w:val="20"/>
              <w:szCs w:val="20"/>
            </w:rPr>
            <w:t xml:space="preserve"> </w:t>
          </w:r>
        </w:p>
      </w:docPartBody>
    </w:docPart>
    <w:docPart>
      <w:docPartPr>
        <w:name w:val="10F491D9862A4B539026020401068E23"/>
        <w:category>
          <w:name w:val="General"/>
          <w:gallery w:val="placeholder"/>
        </w:category>
        <w:types>
          <w:type w:val="bbPlcHdr"/>
        </w:types>
        <w:behaviors>
          <w:behavior w:val="content"/>
        </w:behaviors>
        <w:guid w:val="{6568F2F2-72FC-45AA-B050-0332A62AF780}"/>
      </w:docPartPr>
      <w:docPartBody>
        <w:p w:rsidR="00D36F23" w:rsidRDefault="00BD0635" w:rsidP="00BD0635">
          <w:pPr>
            <w:pStyle w:val="10F491D9862A4B539026020401068E23"/>
          </w:pPr>
          <w:r w:rsidRPr="001C096C">
            <w:rPr>
              <w:rFonts w:ascii="Arial" w:hAnsi="Arial" w:cs="Arial"/>
              <w:color w:val="000000"/>
              <w:sz w:val="20"/>
              <w:szCs w:val="20"/>
            </w:rPr>
            <w:t xml:space="preserve"> </w:t>
          </w:r>
        </w:p>
      </w:docPartBody>
    </w:docPart>
    <w:docPart>
      <w:docPartPr>
        <w:name w:val="0A0B8416A9F24C6D88280BADE9C1C666"/>
        <w:category>
          <w:name w:val="General"/>
          <w:gallery w:val="placeholder"/>
        </w:category>
        <w:types>
          <w:type w:val="bbPlcHdr"/>
        </w:types>
        <w:behaviors>
          <w:behavior w:val="content"/>
        </w:behaviors>
        <w:guid w:val="{D1D8BC17-05EF-4382-80AC-550053BDA7A6}"/>
      </w:docPartPr>
      <w:docPartBody>
        <w:p w:rsidR="00D36F23" w:rsidRDefault="00BD0635" w:rsidP="00BD0635">
          <w:pPr>
            <w:pStyle w:val="0A0B8416A9F24C6D88280BADE9C1C666"/>
          </w:pPr>
          <w:r>
            <w:rPr>
              <w:rStyle w:val="PlaceholderText"/>
            </w:rPr>
            <w:t>ECTS</w:t>
          </w:r>
        </w:p>
      </w:docPartBody>
    </w:docPart>
    <w:docPart>
      <w:docPartPr>
        <w:name w:val="1EA91A9734A64D62860A88E1D7F9DFDE"/>
        <w:category>
          <w:name w:val="General"/>
          <w:gallery w:val="placeholder"/>
        </w:category>
        <w:types>
          <w:type w:val="bbPlcHdr"/>
        </w:types>
        <w:behaviors>
          <w:behavior w:val="content"/>
        </w:behaviors>
        <w:guid w:val="{41A598D0-1C7C-4098-BA4C-42BD44EC8753}"/>
      </w:docPartPr>
      <w:docPartBody>
        <w:p w:rsidR="00D36F23" w:rsidRDefault="00BD0635" w:rsidP="00BD0635">
          <w:pPr>
            <w:pStyle w:val="1EA91A9734A64D62860A88E1D7F9DFDE"/>
          </w:pPr>
          <w:r>
            <w:rPr>
              <w:rStyle w:val="PlaceholderText"/>
            </w:rPr>
            <w:t>Metode i kriteriji vrednovanja</w:t>
          </w:r>
        </w:p>
      </w:docPartBody>
    </w:docPart>
    <w:docPart>
      <w:docPartPr>
        <w:name w:val="E1BB127416704B26A9F06DD2B8C112CC"/>
        <w:category>
          <w:name w:val="General"/>
          <w:gallery w:val="placeholder"/>
        </w:category>
        <w:types>
          <w:type w:val="bbPlcHdr"/>
        </w:types>
        <w:behaviors>
          <w:behavior w:val="content"/>
        </w:behaviors>
        <w:guid w:val="{E8D0EF34-89BA-4834-834F-F7EF800DF881}"/>
      </w:docPartPr>
      <w:docPartBody>
        <w:p w:rsidR="00D36F23" w:rsidRDefault="00BD0635" w:rsidP="00BD0635">
          <w:pPr>
            <w:pStyle w:val="E1BB127416704B26A9F06DD2B8C112CC"/>
          </w:pPr>
          <w:r>
            <w:rPr>
              <w:rStyle w:val="PlaceholderText"/>
            </w:rPr>
            <w:t>Obveze studenata</w:t>
          </w:r>
        </w:p>
      </w:docPartBody>
    </w:docPart>
    <w:docPart>
      <w:docPartPr>
        <w:name w:val="EC11806A69FD4CD8B6F708F6E331B1CC"/>
        <w:category>
          <w:name w:val="General"/>
          <w:gallery w:val="placeholder"/>
        </w:category>
        <w:types>
          <w:type w:val="bbPlcHdr"/>
        </w:types>
        <w:behaviors>
          <w:behavior w:val="content"/>
        </w:behaviors>
        <w:guid w:val="{3CDBB148-45C2-4726-A79B-D7A696AD3CED}"/>
      </w:docPartPr>
      <w:docPartBody>
        <w:p w:rsidR="00D36F23" w:rsidRDefault="00BD0635" w:rsidP="00BD0635">
          <w:pPr>
            <w:pStyle w:val="EC11806A69FD4CD8B6F708F6E331B1CC"/>
          </w:pPr>
          <w:r>
            <w:rPr>
              <w:rFonts w:ascii="Arial" w:hAnsi="Arial" w:cs="Arial"/>
              <w:color w:val="000000"/>
              <w:sz w:val="20"/>
              <w:szCs w:val="20"/>
            </w:rPr>
            <w:t xml:space="preserve"> </w:t>
          </w:r>
        </w:p>
      </w:docPartBody>
    </w:docPart>
    <w:docPart>
      <w:docPartPr>
        <w:name w:val="F8C8F64DC2764F418007430BAD556EE9"/>
        <w:category>
          <w:name w:val="General"/>
          <w:gallery w:val="placeholder"/>
        </w:category>
        <w:types>
          <w:type w:val="bbPlcHdr"/>
        </w:types>
        <w:behaviors>
          <w:behavior w:val="content"/>
        </w:behaviors>
        <w:guid w:val="{FE39847B-36BE-4149-B3B5-5DE9B2B2709F}"/>
      </w:docPartPr>
      <w:docPartBody>
        <w:p w:rsidR="00D36F23" w:rsidRDefault="00BD0635" w:rsidP="00BD0635">
          <w:pPr>
            <w:pStyle w:val="F8C8F64DC2764F418007430BAD556EE9"/>
          </w:pPr>
          <w:r>
            <w:rPr>
              <w:rFonts w:ascii="Arial" w:hAnsi="Arial" w:cs="Arial"/>
              <w:color w:val="000000"/>
              <w:sz w:val="20"/>
              <w:szCs w:val="20"/>
            </w:rPr>
            <w:t xml:space="preserve"> </w:t>
          </w:r>
        </w:p>
      </w:docPartBody>
    </w:docPart>
    <w:docPart>
      <w:docPartPr>
        <w:name w:val="ED25051B381246CD9DA8AA9F2ED7E9D4"/>
        <w:category>
          <w:name w:val="General"/>
          <w:gallery w:val="placeholder"/>
        </w:category>
        <w:types>
          <w:type w:val="bbPlcHdr"/>
        </w:types>
        <w:behaviors>
          <w:behavior w:val="content"/>
        </w:behaviors>
        <w:guid w:val="{6B6B5132-AC7B-488E-A150-912393A446A1}"/>
      </w:docPartPr>
      <w:docPartBody>
        <w:p w:rsidR="00D36F23" w:rsidRDefault="00BD0635" w:rsidP="00BD0635">
          <w:pPr>
            <w:pStyle w:val="ED25051B381246CD9DA8AA9F2ED7E9D4"/>
          </w:pPr>
          <w:r>
            <w:rPr>
              <w:rFonts w:ascii="Arial" w:hAnsi="Arial" w:cs="Arial"/>
              <w:color w:val="000000"/>
              <w:sz w:val="20"/>
              <w:szCs w:val="20"/>
            </w:rPr>
            <w:t xml:space="preserve"> </w:t>
          </w:r>
        </w:p>
      </w:docPartBody>
    </w:docPart>
    <w:docPart>
      <w:docPartPr>
        <w:name w:val="3B242A906770400FBAEDE305943649A1"/>
        <w:category>
          <w:name w:val="General"/>
          <w:gallery w:val="placeholder"/>
        </w:category>
        <w:types>
          <w:type w:val="bbPlcHdr"/>
        </w:types>
        <w:behaviors>
          <w:behavior w:val="content"/>
        </w:behaviors>
        <w:guid w:val="{53D5177E-F192-45AA-9AE5-66BFF2AFE6E2}"/>
      </w:docPartPr>
      <w:docPartBody>
        <w:p w:rsidR="00D36F23" w:rsidRDefault="00BD0635" w:rsidP="00BD0635">
          <w:pPr>
            <w:pStyle w:val="3B242A906770400FBAEDE305943649A1"/>
          </w:pPr>
          <w:r>
            <w:rPr>
              <w:rFonts w:ascii="Arial" w:hAnsi="Arial" w:cs="Arial"/>
              <w:color w:val="000000"/>
              <w:sz w:val="20"/>
              <w:szCs w:val="20"/>
            </w:rPr>
            <w:t xml:space="preserve"> </w:t>
          </w:r>
        </w:p>
      </w:docPartBody>
    </w:docPart>
    <w:docPart>
      <w:docPartPr>
        <w:name w:val="2C1B4F9D8AD744658426724238BCCABA"/>
        <w:category>
          <w:name w:val="General"/>
          <w:gallery w:val="placeholder"/>
        </w:category>
        <w:types>
          <w:type w:val="bbPlcHdr"/>
        </w:types>
        <w:behaviors>
          <w:behavior w:val="content"/>
        </w:behaviors>
        <w:guid w:val="{38B786E2-25CF-4B26-876B-33FB70CA4907}"/>
      </w:docPartPr>
      <w:docPartBody>
        <w:p w:rsidR="00D36F23" w:rsidRDefault="00BD0635" w:rsidP="00BD0635">
          <w:pPr>
            <w:pStyle w:val="2C1B4F9D8AD744658426724238BCCABA"/>
          </w:pPr>
          <w:r>
            <w:rPr>
              <w:rFonts w:ascii="Arial" w:hAnsi="Arial" w:cs="Arial"/>
              <w:color w:val="000000"/>
              <w:sz w:val="20"/>
              <w:szCs w:val="20"/>
            </w:rPr>
            <w:t xml:space="preserve"> </w:t>
          </w:r>
        </w:p>
      </w:docPartBody>
    </w:docPart>
    <w:docPart>
      <w:docPartPr>
        <w:name w:val="70A637DC20A24B05B4DFB2A169346CA7"/>
        <w:category>
          <w:name w:val="General"/>
          <w:gallery w:val="placeholder"/>
        </w:category>
        <w:types>
          <w:type w:val="bbPlcHdr"/>
        </w:types>
        <w:behaviors>
          <w:behavior w:val="content"/>
        </w:behaviors>
        <w:guid w:val="{989A2E49-F6A7-41FF-B0A6-11D92A20097D}"/>
      </w:docPartPr>
      <w:docPartBody>
        <w:p w:rsidR="00D36F23" w:rsidRDefault="00BD0635" w:rsidP="00BD0635">
          <w:pPr>
            <w:pStyle w:val="70A637DC20A24B05B4DFB2A169346CA7"/>
          </w:pPr>
          <w:r>
            <w:rPr>
              <w:rFonts w:ascii="Arial" w:hAnsi="Arial" w:cs="Arial"/>
              <w:color w:val="000000"/>
              <w:sz w:val="20"/>
              <w:szCs w:val="20"/>
            </w:rPr>
            <w:t xml:space="preserve"> </w:t>
          </w:r>
        </w:p>
      </w:docPartBody>
    </w:docPart>
    <w:docPart>
      <w:docPartPr>
        <w:name w:val="2361EF65F8164A95B4F2E5C096928FED"/>
        <w:category>
          <w:name w:val="General"/>
          <w:gallery w:val="placeholder"/>
        </w:category>
        <w:types>
          <w:type w:val="bbPlcHdr"/>
        </w:types>
        <w:behaviors>
          <w:behavior w:val="content"/>
        </w:behaviors>
        <w:guid w:val="{7847012E-8B23-4124-8B24-A65F397E7A9A}"/>
      </w:docPartPr>
      <w:docPartBody>
        <w:p w:rsidR="00D36F23" w:rsidRDefault="00BD0635" w:rsidP="00BD0635">
          <w:pPr>
            <w:pStyle w:val="2361EF65F8164A95B4F2E5C096928FED"/>
          </w:pPr>
          <w:r>
            <w:rPr>
              <w:rFonts w:ascii="Arial" w:hAnsi="Arial" w:cs="Arial"/>
              <w:sz w:val="20"/>
              <w:szCs w:val="20"/>
            </w:rPr>
            <w:t xml:space="preserve"> </w:t>
          </w:r>
        </w:p>
      </w:docPartBody>
    </w:docPart>
    <w:docPart>
      <w:docPartPr>
        <w:name w:val="8241AC691585410DA751EF4C20F93E11"/>
        <w:category>
          <w:name w:val="General"/>
          <w:gallery w:val="placeholder"/>
        </w:category>
        <w:types>
          <w:type w:val="bbPlcHdr"/>
        </w:types>
        <w:behaviors>
          <w:behavior w:val="content"/>
        </w:behaviors>
        <w:guid w:val="{A9471D28-4B59-4F93-98E9-199044DE3B25}"/>
      </w:docPartPr>
      <w:docPartBody>
        <w:p w:rsidR="00D36F23" w:rsidRDefault="00BD0635" w:rsidP="00BD0635">
          <w:pPr>
            <w:pStyle w:val="8241AC691585410DA751EF4C20F93E11"/>
          </w:pPr>
          <w:r>
            <w:rPr>
              <w:rStyle w:val="PlaceholderText"/>
            </w:rPr>
            <w:t xml:space="preserve"> </w:t>
          </w:r>
        </w:p>
      </w:docPartBody>
    </w:docPart>
    <w:docPart>
      <w:docPartPr>
        <w:name w:val="E157CB66E47C45C7816D386F6EC02559"/>
        <w:category>
          <w:name w:val="General"/>
          <w:gallery w:val="placeholder"/>
        </w:category>
        <w:types>
          <w:type w:val="bbPlcHdr"/>
        </w:types>
        <w:behaviors>
          <w:behavior w:val="content"/>
        </w:behaviors>
        <w:guid w:val="{878FA077-44FB-45DA-AED4-DC694DE882D0}"/>
      </w:docPartPr>
      <w:docPartBody>
        <w:p w:rsidR="00D36F23" w:rsidRDefault="00BD0635" w:rsidP="00BD0635">
          <w:pPr>
            <w:pStyle w:val="E157CB66E47C45C7816D386F6EC02559"/>
          </w:pPr>
          <w:r>
            <w:rPr>
              <w:rStyle w:val="PlaceholderText"/>
            </w:rPr>
            <w:t>Nositelji i suradnici</w:t>
          </w:r>
        </w:p>
      </w:docPartBody>
    </w:docPart>
    <w:docPart>
      <w:docPartPr>
        <w:name w:val="9FEE605B2CDB47C2A23525D36D5D4DBD"/>
        <w:category>
          <w:name w:val="General"/>
          <w:gallery w:val="placeholder"/>
        </w:category>
        <w:types>
          <w:type w:val="bbPlcHdr"/>
        </w:types>
        <w:behaviors>
          <w:behavior w:val="content"/>
        </w:behaviors>
        <w:guid w:val="{2C6EC6C6-C121-40D1-8000-C542E62853D8}"/>
      </w:docPartPr>
      <w:docPartBody>
        <w:p w:rsidR="00D36F23" w:rsidRDefault="00BD0635" w:rsidP="00BD0635">
          <w:pPr>
            <w:pStyle w:val="9FEE605B2CDB47C2A23525D36D5D4DBD"/>
          </w:pPr>
          <w:r>
            <w:rPr>
              <w:rStyle w:val="PlaceholderText"/>
            </w:rPr>
            <w:t>Semestar</w:t>
          </w:r>
        </w:p>
      </w:docPartBody>
    </w:docPart>
    <w:docPart>
      <w:docPartPr>
        <w:name w:val="81FCD1F7918C45EA808B04F63E6A9EA6"/>
        <w:category>
          <w:name w:val="General"/>
          <w:gallery w:val="placeholder"/>
        </w:category>
        <w:types>
          <w:type w:val="bbPlcHdr"/>
        </w:types>
        <w:behaviors>
          <w:behavior w:val="content"/>
        </w:behaviors>
        <w:guid w:val="{889A1B1D-2B9C-4E34-BE97-F3BFEE20D296}"/>
      </w:docPartPr>
      <w:docPartBody>
        <w:p w:rsidR="00D36F23" w:rsidRDefault="00BD0635" w:rsidP="00BD0635">
          <w:pPr>
            <w:pStyle w:val="81FCD1F7918C45EA808B04F63E6A9EA6"/>
          </w:pPr>
          <w:r>
            <w:rPr>
              <w:rStyle w:val="PlaceholderText"/>
            </w:rPr>
            <w:t>Naziv predmeta</w:t>
          </w:r>
        </w:p>
      </w:docPartBody>
    </w:docPart>
    <w:docPart>
      <w:docPartPr>
        <w:name w:val="D587D4182A6347F8B84636D2D49F3301"/>
        <w:category>
          <w:name w:val="General"/>
          <w:gallery w:val="placeholder"/>
        </w:category>
        <w:types>
          <w:type w:val="bbPlcHdr"/>
        </w:types>
        <w:behaviors>
          <w:behavior w:val="content"/>
        </w:behaviors>
        <w:guid w:val="{6495A088-59FB-44FB-9CB3-3438FC7E3104}"/>
      </w:docPartPr>
      <w:docPartBody>
        <w:p w:rsidR="00D36F23" w:rsidRDefault="00BD0635" w:rsidP="00BD0635">
          <w:pPr>
            <w:pStyle w:val="D587D4182A6347F8B84636D2D49F3301"/>
          </w:pPr>
          <w:r>
            <w:rPr>
              <w:rStyle w:val="PlaceholderText"/>
            </w:rPr>
            <w:t>ECTS bodovi</w:t>
          </w:r>
        </w:p>
      </w:docPartBody>
    </w:docPart>
    <w:docPart>
      <w:docPartPr>
        <w:name w:val="C03963E0E0484823BF56F0CC5937A97E"/>
        <w:category>
          <w:name w:val="General"/>
          <w:gallery w:val="placeholder"/>
        </w:category>
        <w:types>
          <w:type w:val="bbPlcHdr"/>
        </w:types>
        <w:behaviors>
          <w:behavior w:val="content"/>
        </w:behaviors>
        <w:guid w:val="{2A699E04-BDC9-4509-9FE9-7C55DFAF5338}"/>
      </w:docPartPr>
      <w:docPartBody>
        <w:p w:rsidR="00D36F23" w:rsidRDefault="00BD0635" w:rsidP="00BD0635">
          <w:pPr>
            <w:pStyle w:val="C03963E0E0484823BF56F0CC5937A97E"/>
          </w:pPr>
          <w:r>
            <w:rPr>
              <w:rStyle w:val="PlaceholderText"/>
            </w:rPr>
            <w:t>Šifra predmeta</w:t>
          </w:r>
        </w:p>
      </w:docPartBody>
    </w:docPart>
    <w:docPart>
      <w:docPartPr>
        <w:name w:val="43847ABB4F7A42D69B7B4D9E2FF52EAB"/>
        <w:category>
          <w:name w:val="General"/>
          <w:gallery w:val="placeholder"/>
        </w:category>
        <w:types>
          <w:type w:val="bbPlcHdr"/>
        </w:types>
        <w:behaviors>
          <w:behavior w:val="content"/>
        </w:behaviors>
        <w:guid w:val="{C8DD490B-7FD3-4188-B6BB-C0B2225BC973}"/>
      </w:docPartPr>
      <w:docPartBody>
        <w:p w:rsidR="00D36F23" w:rsidRDefault="00BD0635" w:rsidP="00BD0635">
          <w:pPr>
            <w:pStyle w:val="43847ABB4F7A42D69B7B4D9E2FF52EAB"/>
          </w:pPr>
          <w:r>
            <w:rPr>
              <w:rStyle w:val="PlaceholderText"/>
            </w:rPr>
            <w:t>Broj sati</w:t>
          </w:r>
        </w:p>
      </w:docPartBody>
    </w:docPart>
    <w:docPart>
      <w:docPartPr>
        <w:name w:val="F75D1E58D8A44CD289345776B19667C0"/>
        <w:category>
          <w:name w:val="General"/>
          <w:gallery w:val="placeholder"/>
        </w:category>
        <w:types>
          <w:type w:val="bbPlcHdr"/>
        </w:types>
        <w:behaviors>
          <w:behavior w:val="content"/>
        </w:behaviors>
        <w:guid w:val="{688C2184-2FAE-4DC8-930B-82DCE6C98393}"/>
      </w:docPartPr>
      <w:docPartBody>
        <w:p w:rsidR="00D36F23" w:rsidRDefault="00BD0635" w:rsidP="00BD0635">
          <w:pPr>
            <w:pStyle w:val="F75D1E58D8A44CD289345776B19667C0"/>
          </w:pPr>
          <w:r>
            <w:rPr>
              <w:rStyle w:val="PlaceholderText"/>
            </w:rPr>
            <w:t>Studijski program</w:t>
          </w:r>
        </w:p>
      </w:docPartBody>
    </w:docPart>
    <w:docPart>
      <w:docPartPr>
        <w:name w:val="5FD7179033974FF481DEF51FEA928248"/>
        <w:category>
          <w:name w:val="General"/>
          <w:gallery w:val="placeholder"/>
        </w:category>
        <w:types>
          <w:type w:val="bbPlcHdr"/>
        </w:types>
        <w:behaviors>
          <w:behavior w:val="content"/>
        </w:behaviors>
        <w:guid w:val="{E4EDFB25-2854-4DAD-85D0-26DBA4A52A35}"/>
      </w:docPartPr>
      <w:docPartBody>
        <w:p w:rsidR="00D36F23" w:rsidRDefault="00BD0635" w:rsidP="00BD0635">
          <w:pPr>
            <w:pStyle w:val="5FD7179033974FF481DEF51FEA928248"/>
          </w:pPr>
          <w:r>
            <w:rPr>
              <w:rStyle w:val="PlaceholderText"/>
            </w:rPr>
            <w:t>Broj studenata</w:t>
          </w:r>
        </w:p>
      </w:docPartBody>
    </w:docPart>
    <w:docPart>
      <w:docPartPr>
        <w:name w:val="07FB5853563D4AE485737684DA859424"/>
        <w:category>
          <w:name w:val="General"/>
          <w:gallery w:val="placeholder"/>
        </w:category>
        <w:types>
          <w:type w:val="bbPlcHdr"/>
        </w:types>
        <w:behaviors>
          <w:behavior w:val="content"/>
        </w:behaviors>
        <w:guid w:val="{7A1061D8-4B5C-4B17-B8E0-6B11EEA16C4D}"/>
      </w:docPartPr>
      <w:docPartBody>
        <w:p w:rsidR="00D36F23" w:rsidRDefault="00BD0635" w:rsidP="00BD0635">
          <w:pPr>
            <w:pStyle w:val="07FB5853563D4AE485737684DA859424"/>
          </w:pPr>
          <w:r>
            <w:rPr>
              <w:rStyle w:val="PlaceholderText"/>
            </w:rPr>
            <w:t>Status predmeta</w:t>
          </w:r>
        </w:p>
      </w:docPartBody>
    </w:docPart>
    <w:docPart>
      <w:docPartPr>
        <w:name w:val="0AE82BF13045422A96E0A2F696F77DBF"/>
        <w:category>
          <w:name w:val="General"/>
          <w:gallery w:val="placeholder"/>
        </w:category>
        <w:types>
          <w:type w:val="bbPlcHdr"/>
        </w:types>
        <w:behaviors>
          <w:behavior w:val="content"/>
        </w:behaviors>
        <w:guid w:val="{E59DF97F-81AC-41C7-A490-73886B8021CC}"/>
      </w:docPartPr>
      <w:docPartBody>
        <w:p w:rsidR="00D36F23" w:rsidRDefault="00BD0635" w:rsidP="00BD0635">
          <w:pPr>
            <w:pStyle w:val="0AE82BF13045422A96E0A2F696F77DBF"/>
          </w:pPr>
          <w:r>
            <w:rPr>
              <w:rStyle w:val="PlaceholderText"/>
            </w:rPr>
            <w:t>Razina e-učenja</w:t>
          </w:r>
        </w:p>
      </w:docPartBody>
    </w:docPart>
    <w:docPart>
      <w:docPartPr>
        <w:name w:val="19C744CCA6444E6AA5CD1C9EF00258A2"/>
        <w:category>
          <w:name w:val="General"/>
          <w:gallery w:val="placeholder"/>
        </w:category>
        <w:types>
          <w:type w:val="bbPlcHdr"/>
        </w:types>
        <w:behaviors>
          <w:behavior w:val="content"/>
        </w:behaviors>
        <w:guid w:val="{1FEC902D-E74B-4864-B6F5-ECAF1D898D52}"/>
      </w:docPartPr>
      <w:docPartBody>
        <w:p w:rsidR="00D36F23" w:rsidRDefault="00BD0635" w:rsidP="00BD0635">
          <w:pPr>
            <w:pStyle w:val="19C744CCA6444E6AA5CD1C9EF00258A2"/>
          </w:pPr>
          <w:r>
            <w:rPr>
              <w:rStyle w:val="PlaceholderText"/>
            </w:rPr>
            <w:t>On-line</w:t>
          </w:r>
        </w:p>
      </w:docPartBody>
    </w:docPart>
    <w:docPart>
      <w:docPartPr>
        <w:name w:val="ACCB53CB74424EADA67AD4A9E728E206"/>
        <w:category>
          <w:name w:val="General"/>
          <w:gallery w:val="placeholder"/>
        </w:category>
        <w:types>
          <w:type w:val="bbPlcHdr"/>
        </w:types>
        <w:behaviors>
          <w:behavior w:val="content"/>
        </w:behaviors>
        <w:guid w:val="{5DB11A3B-804B-42E1-AF2A-090F59B71696}"/>
      </w:docPartPr>
      <w:docPartBody>
        <w:p w:rsidR="00D36F23" w:rsidRDefault="00BD0635" w:rsidP="00BD0635">
          <w:pPr>
            <w:pStyle w:val="ACCB53CB74424EADA67AD4A9E728E206"/>
          </w:pPr>
          <w:r>
            <w:rPr>
              <w:rStyle w:val="PlaceholderText"/>
            </w:rPr>
            <w:t>Mjesto izvođenja</w:t>
          </w:r>
        </w:p>
      </w:docPartBody>
    </w:docPart>
    <w:docPart>
      <w:docPartPr>
        <w:name w:val="3E30E8D050684825ABA8E1642DD472BE"/>
        <w:category>
          <w:name w:val="General"/>
          <w:gallery w:val="placeholder"/>
        </w:category>
        <w:types>
          <w:type w:val="bbPlcHdr"/>
        </w:types>
        <w:behaviors>
          <w:behavior w:val="content"/>
        </w:behaviors>
        <w:guid w:val="{76294778-0002-49C4-8DA4-E5724443B733}"/>
      </w:docPartPr>
      <w:docPartBody>
        <w:p w:rsidR="00D36F23" w:rsidRDefault="00BD0635" w:rsidP="00BD0635">
          <w:pPr>
            <w:pStyle w:val="3E30E8D050684825ABA8E1642DD472BE"/>
          </w:pPr>
          <w:r>
            <w:rPr>
              <w:rStyle w:val="PlaceholderText"/>
            </w:rPr>
            <w:t>Jezik izvođenja</w:t>
          </w:r>
        </w:p>
      </w:docPartBody>
    </w:docPart>
    <w:docPart>
      <w:docPartPr>
        <w:name w:val="164FA6AB6D0A4760A39A12291E674D1B"/>
        <w:category>
          <w:name w:val="General"/>
          <w:gallery w:val="placeholder"/>
        </w:category>
        <w:types>
          <w:type w:val="bbPlcHdr"/>
        </w:types>
        <w:behaviors>
          <w:behavior w:val="content"/>
        </w:behaviors>
        <w:guid w:val="{C4DAAC01-BED7-4623-84E0-0DBCB5945E95}"/>
      </w:docPartPr>
      <w:docPartBody>
        <w:p w:rsidR="00D36F23" w:rsidRDefault="00BD0635" w:rsidP="00BD0635">
          <w:pPr>
            <w:pStyle w:val="164FA6AB6D0A4760A39A12291E674D1B"/>
          </w:pPr>
          <w:r>
            <w:rPr>
              <w:rStyle w:val="PlaceholderText"/>
            </w:rPr>
            <w:t>Godina studija</w:t>
          </w:r>
        </w:p>
      </w:docPartBody>
    </w:docPart>
    <w:docPart>
      <w:docPartPr>
        <w:name w:val="27AFED6CCEF2459185369A764D9FB1F6"/>
        <w:category>
          <w:name w:val="General"/>
          <w:gallery w:val="placeholder"/>
        </w:category>
        <w:types>
          <w:type w:val="bbPlcHdr"/>
        </w:types>
        <w:behaviors>
          <w:behavior w:val="content"/>
        </w:behaviors>
        <w:guid w:val="{A0894A2B-570C-4739-B0EE-78A00A44509A}"/>
      </w:docPartPr>
      <w:docPartBody>
        <w:p w:rsidR="00D36F23" w:rsidRDefault="00BD0635" w:rsidP="00BD0635">
          <w:pPr>
            <w:pStyle w:val="27AFED6CCEF2459185369A764D9FB1F6"/>
          </w:pPr>
          <w:r>
            <w:rPr>
              <w:rStyle w:val="PlaceholderText"/>
            </w:rPr>
            <w:t>Engleski jezik</w:t>
          </w:r>
        </w:p>
      </w:docPartBody>
    </w:docPart>
    <w:docPart>
      <w:docPartPr>
        <w:name w:val="165D502824A14886A76F9C5F8343B590"/>
        <w:category>
          <w:name w:val="General"/>
          <w:gallery w:val="placeholder"/>
        </w:category>
        <w:types>
          <w:type w:val="bbPlcHdr"/>
        </w:types>
        <w:behaviors>
          <w:behavior w:val="content"/>
        </w:behaviors>
        <w:guid w:val="{1ABD9422-CEEE-4EBE-A9CC-8805F40B1B5A}"/>
      </w:docPartPr>
      <w:docPartBody>
        <w:p w:rsidR="00D36F23" w:rsidRDefault="00BD0635" w:rsidP="00BD0635">
          <w:pPr>
            <w:pStyle w:val="165D502824A14886A76F9C5F8343B590"/>
          </w:pPr>
          <w:r>
            <w:rPr>
              <w:rStyle w:val="PlaceholderText"/>
            </w:rPr>
            <w:t>Ciljevi predmeta</w:t>
          </w:r>
        </w:p>
      </w:docPartBody>
    </w:docPart>
    <w:docPart>
      <w:docPartPr>
        <w:name w:val="561F96667B9B491BBA8A041AC9860E2B"/>
        <w:category>
          <w:name w:val="General"/>
          <w:gallery w:val="placeholder"/>
        </w:category>
        <w:types>
          <w:type w:val="bbPlcHdr"/>
        </w:types>
        <w:behaviors>
          <w:behavior w:val="content"/>
        </w:behaviors>
        <w:guid w:val="{7FE8B75A-96BC-4C0F-8D1B-A110F57C5C5A}"/>
      </w:docPartPr>
      <w:docPartBody>
        <w:p w:rsidR="00D36F23" w:rsidRDefault="00BD0635" w:rsidP="00BD0635">
          <w:pPr>
            <w:pStyle w:val="561F96667B9B491BBA8A041AC9860E2B"/>
          </w:pPr>
          <w:r>
            <w:rPr>
              <w:rStyle w:val="PlaceholderText"/>
            </w:rPr>
            <w:t>Preduvjeti</w:t>
          </w:r>
        </w:p>
      </w:docPartBody>
    </w:docPart>
    <w:docPart>
      <w:docPartPr>
        <w:name w:val="C4B45014011B48C6837E9A466BEA73D1"/>
        <w:category>
          <w:name w:val="General"/>
          <w:gallery w:val="placeholder"/>
        </w:category>
        <w:types>
          <w:type w:val="bbPlcHdr"/>
        </w:types>
        <w:behaviors>
          <w:behavior w:val="content"/>
        </w:behaviors>
        <w:guid w:val="{DD886A27-4696-4738-AE45-FFA0A43CDDC7}"/>
      </w:docPartPr>
      <w:docPartBody>
        <w:p w:rsidR="00D36F23" w:rsidRDefault="00BD0635" w:rsidP="00BD0635">
          <w:pPr>
            <w:pStyle w:val="C4B45014011B48C6837E9A466BEA73D1"/>
          </w:pPr>
          <w:r>
            <w:rPr>
              <w:rStyle w:val="PlaceholderText"/>
            </w:rPr>
            <w:t>Preduvjeti</w:t>
          </w:r>
        </w:p>
      </w:docPartBody>
    </w:docPart>
    <w:docPart>
      <w:docPartPr>
        <w:name w:val="08988613BE0A4EBA86FFBC2DBF14AA50"/>
        <w:category>
          <w:name w:val="General"/>
          <w:gallery w:val="placeholder"/>
        </w:category>
        <w:types>
          <w:type w:val="bbPlcHdr"/>
        </w:types>
        <w:behaviors>
          <w:behavior w:val="content"/>
        </w:behaviors>
        <w:guid w:val="{5EDEDEEB-1A0A-459C-BDBB-4AEC075D27A5}"/>
      </w:docPartPr>
      <w:docPartBody>
        <w:p w:rsidR="00D36F23" w:rsidRDefault="00BD0635" w:rsidP="00BD0635">
          <w:pPr>
            <w:pStyle w:val="08988613BE0A4EBA86FFBC2DBF14AA50"/>
          </w:pPr>
          <w:r>
            <w:rPr>
              <w:rStyle w:val="PlaceholderText"/>
            </w:rPr>
            <w:t>Doprinos ishodima učenja programa</w:t>
          </w:r>
        </w:p>
      </w:docPartBody>
    </w:docPart>
    <w:docPart>
      <w:docPartPr>
        <w:name w:val="D60900330AB64B149ED3189DC95535B7"/>
        <w:category>
          <w:name w:val="General"/>
          <w:gallery w:val="placeholder"/>
        </w:category>
        <w:types>
          <w:type w:val="bbPlcHdr"/>
        </w:types>
        <w:behaviors>
          <w:behavior w:val="content"/>
        </w:behaviors>
        <w:guid w:val="{4835037F-DD39-498B-A257-0C5818FC0F1A}"/>
      </w:docPartPr>
      <w:docPartBody>
        <w:p w:rsidR="00D36F23" w:rsidRDefault="00BD0635" w:rsidP="00BD0635">
          <w:pPr>
            <w:pStyle w:val="D60900330AB64B149ED3189DC95535B7"/>
          </w:pPr>
          <w:r>
            <w:rPr>
              <w:rStyle w:val="PlaceholderText"/>
            </w:rPr>
            <w:t>Ishodi učenja predmeta</w:t>
          </w:r>
        </w:p>
      </w:docPartBody>
    </w:docPart>
    <w:docPart>
      <w:docPartPr>
        <w:name w:val="FCBD58E407454405A0BC47AD2CAE6478"/>
        <w:category>
          <w:name w:val="General"/>
          <w:gallery w:val="placeholder"/>
        </w:category>
        <w:types>
          <w:type w:val="bbPlcHdr"/>
        </w:types>
        <w:behaviors>
          <w:behavior w:val="content"/>
        </w:behaviors>
        <w:guid w:val="{581683BD-BD22-4647-93D7-577C9FF79F6C}"/>
      </w:docPartPr>
      <w:docPartBody>
        <w:p w:rsidR="00D36F23" w:rsidRDefault="00BD0635" w:rsidP="00BD0635">
          <w:pPr>
            <w:pStyle w:val="FCBD58E407454405A0BC47AD2CAE6478"/>
          </w:pPr>
          <w:r>
            <w:rPr>
              <w:rStyle w:val="PlaceholderText"/>
            </w:rPr>
            <w:t>Sadržaj predmeta</w:t>
          </w:r>
        </w:p>
      </w:docPartBody>
    </w:docPart>
    <w:docPart>
      <w:docPartPr>
        <w:name w:val="2A377EC2CCC449A28950224806D66BD3"/>
        <w:category>
          <w:name w:val="General"/>
          <w:gallery w:val="placeholder"/>
        </w:category>
        <w:types>
          <w:type w:val="bbPlcHdr"/>
        </w:types>
        <w:behaviors>
          <w:behavior w:val="content"/>
        </w:behaviors>
        <w:guid w:val="{2FAB67CF-279B-4907-9825-787EAB96769D}"/>
      </w:docPartPr>
      <w:docPartBody>
        <w:p w:rsidR="00D36F23" w:rsidRDefault="00BD0635" w:rsidP="00BD0635">
          <w:pPr>
            <w:pStyle w:val="2A377EC2CCC449A28950224806D66BD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531101C9BB4E40ADC3259DDF27B216"/>
        <w:category>
          <w:name w:val="General"/>
          <w:gallery w:val="placeholder"/>
        </w:category>
        <w:types>
          <w:type w:val="bbPlcHdr"/>
        </w:types>
        <w:behaviors>
          <w:behavior w:val="content"/>
        </w:behaviors>
        <w:guid w:val="{21A1A42D-6704-4F29-9556-84A9331468C1}"/>
      </w:docPartPr>
      <w:docPartBody>
        <w:p w:rsidR="00D36F23" w:rsidRDefault="00BD0635" w:rsidP="00BD0635">
          <w:pPr>
            <w:pStyle w:val="BE531101C9BB4E40ADC3259DDF27B216"/>
          </w:pPr>
          <w:r>
            <w:rPr>
              <w:rFonts w:ascii="Arial" w:hAnsi="Arial" w:cs="Arial"/>
              <w:sz w:val="20"/>
              <w:szCs w:val="20"/>
            </w:rPr>
            <w:t xml:space="preserve">  </w:t>
          </w:r>
        </w:p>
      </w:docPartBody>
    </w:docPart>
    <w:docPart>
      <w:docPartPr>
        <w:name w:val="89177498EA7B4256A1AB440AE57CE92A"/>
        <w:category>
          <w:name w:val="General"/>
          <w:gallery w:val="placeholder"/>
        </w:category>
        <w:types>
          <w:type w:val="bbPlcHdr"/>
        </w:types>
        <w:behaviors>
          <w:behavior w:val="content"/>
        </w:behaviors>
        <w:guid w:val="{6A05BE10-F01A-41F7-B0CB-57EF34EE2E8F}"/>
      </w:docPartPr>
      <w:docPartBody>
        <w:p w:rsidR="00D36F23" w:rsidRDefault="00BD0635" w:rsidP="00BD0635">
          <w:pPr>
            <w:pStyle w:val="89177498EA7B4256A1AB440AE57CE92A"/>
          </w:pPr>
          <w:r>
            <w:rPr>
              <w:rFonts w:ascii="Arial" w:hAnsi="Arial" w:cs="Arial"/>
              <w:color w:val="000000"/>
              <w:sz w:val="20"/>
              <w:szCs w:val="20"/>
            </w:rPr>
            <w:t xml:space="preserve"> </w:t>
          </w:r>
        </w:p>
      </w:docPartBody>
    </w:docPart>
    <w:docPart>
      <w:docPartPr>
        <w:name w:val="9E28BE0365934470BE4DFF3AE03C98DB"/>
        <w:category>
          <w:name w:val="General"/>
          <w:gallery w:val="placeholder"/>
        </w:category>
        <w:types>
          <w:type w:val="bbPlcHdr"/>
        </w:types>
        <w:behaviors>
          <w:behavior w:val="content"/>
        </w:behaviors>
        <w:guid w:val="{93739A81-6219-424C-9B0D-4BBDFC8534AE}"/>
      </w:docPartPr>
      <w:docPartBody>
        <w:p w:rsidR="00D36F23" w:rsidRDefault="00BD0635" w:rsidP="00BD0635">
          <w:pPr>
            <w:pStyle w:val="9E28BE0365934470BE4DFF3AE03C98DB"/>
          </w:pPr>
          <w:r w:rsidRPr="001C096C">
            <w:rPr>
              <w:rFonts w:ascii="Arial" w:hAnsi="Arial" w:cs="Arial"/>
              <w:color w:val="000000"/>
              <w:sz w:val="20"/>
              <w:szCs w:val="20"/>
            </w:rPr>
            <w:t xml:space="preserve"> </w:t>
          </w:r>
        </w:p>
      </w:docPartBody>
    </w:docPart>
    <w:docPart>
      <w:docPartPr>
        <w:name w:val="C5F0632FFC91467DA14F4E3C8D538D81"/>
        <w:category>
          <w:name w:val="General"/>
          <w:gallery w:val="placeholder"/>
        </w:category>
        <w:types>
          <w:type w:val="bbPlcHdr"/>
        </w:types>
        <w:behaviors>
          <w:behavior w:val="content"/>
        </w:behaviors>
        <w:guid w:val="{37ED0386-0D94-4C9B-B70F-B7B3C3054860}"/>
      </w:docPartPr>
      <w:docPartBody>
        <w:p w:rsidR="00D36F23" w:rsidRDefault="00BD0635" w:rsidP="00BD0635">
          <w:pPr>
            <w:pStyle w:val="C5F0632FFC91467DA14F4E3C8D538D81"/>
          </w:pPr>
          <w:r w:rsidRPr="001C096C">
            <w:rPr>
              <w:rFonts w:ascii="Arial" w:hAnsi="Arial" w:cs="Arial"/>
              <w:color w:val="000000"/>
              <w:sz w:val="20"/>
              <w:szCs w:val="20"/>
            </w:rPr>
            <w:t xml:space="preserve"> </w:t>
          </w:r>
        </w:p>
      </w:docPartBody>
    </w:docPart>
    <w:docPart>
      <w:docPartPr>
        <w:name w:val="E05824AA0B054BBF8192C76B275DBADF"/>
        <w:category>
          <w:name w:val="General"/>
          <w:gallery w:val="placeholder"/>
        </w:category>
        <w:types>
          <w:type w:val="bbPlcHdr"/>
        </w:types>
        <w:behaviors>
          <w:behavior w:val="content"/>
        </w:behaviors>
        <w:guid w:val="{D9F76DD8-A6DB-47BC-AD8A-10EA07F2AC4C}"/>
      </w:docPartPr>
      <w:docPartBody>
        <w:p w:rsidR="00D36F23" w:rsidRDefault="00BD0635" w:rsidP="00BD0635">
          <w:pPr>
            <w:pStyle w:val="E05824AA0B054BBF8192C76B275DBADF"/>
          </w:pPr>
          <w:r w:rsidRPr="001C096C">
            <w:rPr>
              <w:rFonts w:ascii="Arial" w:hAnsi="Arial" w:cs="Arial"/>
              <w:color w:val="000000"/>
              <w:sz w:val="20"/>
              <w:szCs w:val="20"/>
            </w:rPr>
            <w:t xml:space="preserve"> </w:t>
          </w:r>
        </w:p>
      </w:docPartBody>
    </w:docPart>
    <w:docPart>
      <w:docPartPr>
        <w:name w:val="6220BCA59A444080A0CB10DA28908213"/>
        <w:category>
          <w:name w:val="General"/>
          <w:gallery w:val="placeholder"/>
        </w:category>
        <w:types>
          <w:type w:val="bbPlcHdr"/>
        </w:types>
        <w:behaviors>
          <w:behavior w:val="content"/>
        </w:behaviors>
        <w:guid w:val="{7012329E-8F7E-4930-9932-D304DCD96F67}"/>
      </w:docPartPr>
      <w:docPartBody>
        <w:p w:rsidR="00D36F23" w:rsidRDefault="00BD0635" w:rsidP="00BD0635">
          <w:pPr>
            <w:pStyle w:val="6220BCA59A444080A0CB10DA28908213"/>
          </w:pPr>
          <w:r w:rsidRPr="001C096C">
            <w:rPr>
              <w:rFonts w:ascii="Arial" w:hAnsi="Arial" w:cs="Arial"/>
              <w:color w:val="000000"/>
              <w:sz w:val="20"/>
              <w:szCs w:val="20"/>
            </w:rPr>
            <w:t xml:space="preserve"> </w:t>
          </w:r>
        </w:p>
      </w:docPartBody>
    </w:docPart>
    <w:docPart>
      <w:docPartPr>
        <w:name w:val="415138C54DD549D3BF97E6DEE42480DF"/>
        <w:category>
          <w:name w:val="General"/>
          <w:gallery w:val="placeholder"/>
        </w:category>
        <w:types>
          <w:type w:val="bbPlcHdr"/>
        </w:types>
        <w:behaviors>
          <w:behavior w:val="content"/>
        </w:behaviors>
        <w:guid w:val="{9BCA5296-D0BB-437A-8786-DD00EEFEF865}"/>
      </w:docPartPr>
      <w:docPartBody>
        <w:p w:rsidR="00D36F23" w:rsidRDefault="00BD0635" w:rsidP="00BD0635">
          <w:pPr>
            <w:pStyle w:val="415138C54DD549D3BF97E6DEE42480DF"/>
          </w:pPr>
          <w:r w:rsidRPr="001C096C">
            <w:rPr>
              <w:rFonts w:ascii="Arial" w:hAnsi="Arial" w:cs="Arial"/>
              <w:color w:val="000000"/>
              <w:sz w:val="20"/>
              <w:szCs w:val="20"/>
            </w:rPr>
            <w:t xml:space="preserve"> </w:t>
          </w:r>
        </w:p>
      </w:docPartBody>
    </w:docPart>
    <w:docPart>
      <w:docPartPr>
        <w:name w:val="C000A7F114DB45E58A3977510DEBCEE3"/>
        <w:category>
          <w:name w:val="General"/>
          <w:gallery w:val="placeholder"/>
        </w:category>
        <w:types>
          <w:type w:val="bbPlcHdr"/>
        </w:types>
        <w:behaviors>
          <w:behavior w:val="content"/>
        </w:behaviors>
        <w:guid w:val="{BE3DE068-E605-4D7B-98CA-4468BEE58E14}"/>
      </w:docPartPr>
      <w:docPartBody>
        <w:p w:rsidR="00D36F23" w:rsidRDefault="00BD0635" w:rsidP="00BD0635">
          <w:pPr>
            <w:pStyle w:val="C000A7F114DB45E58A3977510DEBCEE3"/>
          </w:pPr>
          <w:r w:rsidRPr="001C096C">
            <w:rPr>
              <w:rFonts w:ascii="Arial" w:hAnsi="Arial" w:cs="Arial"/>
              <w:color w:val="000000"/>
              <w:sz w:val="20"/>
              <w:szCs w:val="20"/>
            </w:rPr>
            <w:t xml:space="preserve"> </w:t>
          </w:r>
        </w:p>
      </w:docPartBody>
    </w:docPart>
    <w:docPart>
      <w:docPartPr>
        <w:name w:val="478CE7DBE1ED403AA1ECDDF0F2AEB5B9"/>
        <w:category>
          <w:name w:val="General"/>
          <w:gallery w:val="placeholder"/>
        </w:category>
        <w:types>
          <w:type w:val="bbPlcHdr"/>
        </w:types>
        <w:behaviors>
          <w:behavior w:val="content"/>
        </w:behaviors>
        <w:guid w:val="{E4653B0A-C73C-44E7-BC1D-66AD18622FE5}"/>
      </w:docPartPr>
      <w:docPartBody>
        <w:p w:rsidR="00D36F23" w:rsidRDefault="00BD0635" w:rsidP="00BD0635">
          <w:pPr>
            <w:pStyle w:val="478CE7DBE1ED403AA1ECDDF0F2AEB5B9"/>
          </w:pPr>
          <w:r w:rsidRPr="001C096C">
            <w:rPr>
              <w:rFonts w:ascii="Arial" w:hAnsi="Arial" w:cs="Arial"/>
              <w:color w:val="000000"/>
              <w:sz w:val="20"/>
              <w:szCs w:val="20"/>
            </w:rPr>
            <w:t xml:space="preserve"> </w:t>
          </w:r>
        </w:p>
      </w:docPartBody>
    </w:docPart>
    <w:docPart>
      <w:docPartPr>
        <w:name w:val="F56D3FDB5D674F8BB77EAB37E8A4DEE0"/>
        <w:category>
          <w:name w:val="General"/>
          <w:gallery w:val="placeholder"/>
        </w:category>
        <w:types>
          <w:type w:val="bbPlcHdr"/>
        </w:types>
        <w:behaviors>
          <w:behavior w:val="content"/>
        </w:behaviors>
        <w:guid w:val="{838AEA13-29C9-41EC-AD52-4DF8724867BB}"/>
      </w:docPartPr>
      <w:docPartBody>
        <w:p w:rsidR="00D36F23" w:rsidRDefault="00BD0635" w:rsidP="00BD0635">
          <w:pPr>
            <w:pStyle w:val="F56D3FDB5D674F8BB77EAB37E8A4DEE0"/>
          </w:pPr>
          <w:r w:rsidRPr="001C096C">
            <w:rPr>
              <w:rFonts w:ascii="Arial" w:hAnsi="Arial" w:cs="Arial"/>
              <w:color w:val="000000"/>
              <w:sz w:val="20"/>
              <w:szCs w:val="20"/>
            </w:rPr>
            <w:t xml:space="preserve"> </w:t>
          </w:r>
        </w:p>
      </w:docPartBody>
    </w:docPart>
    <w:docPart>
      <w:docPartPr>
        <w:name w:val="A082585EA6C342C1BCAFF518B05B4E7F"/>
        <w:category>
          <w:name w:val="General"/>
          <w:gallery w:val="placeholder"/>
        </w:category>
        <w:types>
          <w:type w:val="bbPlcHdr"/>
        </w:types>
        <w:behaviors>
          <w:behavior w:val="content"/>
        </w:behaviors>
        <w:guid w:val="{4D471AE9-8A25-41DB-8B3D-B1BEBFDB2B2E}"/>
      </w:docPartPr>
      <w:docPartBody>
        <w:p w:rsidR="00D36F23" w:rsidRDefault="00BD0635" w:rsidP="00BD0635">
          <w:pPr>
            <w:pStyle w:val="A082585EA6C342C1BCAFF518B05B4E7F"/>
          </w:pPr>
          <w:r w:rsidRPr="001C096C">
            <w:rPr>
              <w:rFonts w:ascii="Arial" w:hAnsi="Arial" w:cs="Arial"/>
              <w:color w:val="000000"/>
              <w:sz w:val="20"/>
              <w:szCs w:val="20"/>
            </w:rPr>
            <w:t xml:space="preserve"> </w:t>
          </w:r>
        </w:p>
      </w:docPartBody>
    </w:docPart>
    <w:docPart>
      <w:docPartPr>
        <w:name w:val="005777EA027E4CBEA522254CBC081ABB"/>
        <w:category>
          <w:name w:val="General"/>
          <w:gallery w:val="placeholder"/>
        </w:category>
        <w:types>
          <w:type w:val="bbPlcHdr"/>
        </w:types>
        <w:behaviors>
          <w:behavior w:val="content"/>
        </w:behaviors>
        <w:guid w:val="{D429FED8-5A07-4245-806C-CB1970A55BB8}"/>
      </w:docPartPr>
      <w:docPartBody>
        <w:p w:rsidR="00D36F23" w:rsidRDefault="00BD0635" w:rsidP="00BD0635">
          <w:pPr>
            <w:pStyle w:val="005777EA027E4CBEA522254CBC081AB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15E01D7909A49ECA6FFA496ADC8B5CD"/>
        <w:category>
          <w:name w:val="General"/>
          <w:gallery w:val="placeholder"/>
        </w:category>
        <w:types>
          <w:type w:val="bbPlcHdr"/>
        </w:types>
        <w:behaviors>
          <w:behavior w:val="content"/>
        </w:behaviors>
        <w:guid w:val="{B4CBA8EB-4A70-4CD2-94CF-ADF6EA008A78}"/>
      </w:docPartPr>
      <w:docPartBody>
        <w:p w:rsidR="00D36F23" w:rsidRDefault="00BD0635" w:rsidP="00BD0635">
          <w:pPr>
            <w:pStyle w:val="015E01D7909A49ECA6FFA496ADC8B5CD"/>
          </w:pPr>
          <w:r w:rsidRPr="001C096C">
            <w:rPr>
              <w:rFonts w:ascii="Arial" w:hAnsi="Arial" w:cs="Arial"/>
              <w:color w:val="000000"/>
              <w:sz w:val="20"/>
              <w:szCs w:val="20"/>
            </w:rPr>
            <w:t xml:space="preserve"> </w:t>
          </w:r>
        </w:p>
      </w:docPartBody>
    </w:docPart>
    <w:docPart>
      <w:docPartPr>
        <w:name w:val="1C179B785EE74B2194D127B21549573F"/>
        <w:category>
          <w:name w:val="General"/>
          <w:gallery w:val="placeholder"/>
        </w:category>
        <w:types>
          <w:type w:val="bbPlcHdr"/>
        </w:types>
        <w:behaviors>
          <w:behavior w:val="content"/>
        </w:behaviors>
        <w:guid w:val="{B4A906CB-DA5C-4A2F-A40D-DAF4F942468B}"/>
      </w:docPartPr>
      <w:docPartBody>
        <w:p w:rsidR="00D36F23" w:rsidRDefault="00BD0635" w:rsidP="00BD0635">
          <w:pPr>
            <w:pStyle w:val="1C179B785EE74B2194D127B21549573F"/>
          </w:pPr>
          <w:r w:rsidRPr="001C096C">
            <w:rPr>
              <w:rFonts w:ascii="Arial" w:hAnsi="Arial" w:cs="Arial"/>
              <w:color w:val="000000"/>
              <w:sz w:val="20"/>
              <w:szCs w:val="20"/>
            </w:rPr>
            <w:t xml:space="preserve"> </w:t>
          </w:r>
        </w:p>
      </w:docPartBody>
    </w:docPart>
    <w:docPart>
      <w:docPartPr>
        <w:name w:val="D1B5092C0C794FE48235B417065B053A"/>
        <w:category>
          <w:name w:val="General"/>
          <w:gallery w:val="placeholder"/>
        </w:category>
        <w:types>
          <w:type w:val="bbPlcHdr"/>
        </w:types>
        <w:behaviors>
          <w:behavior w:val="content"/>
        </w:behaviors>
        <w:guid w:val="{F6E63B69-2F21-4CF9-BDE8-445F2DB3A67B}"/>
      </w:docPartPr>
      <w:docPartBody>
        <w:p w:rsidR="00D36F23" w:rsidRDefault="00BD0635" w:rsidP="00BD0635">
          <w:pPr>
            <w:pStyle w:val="D1B5092C0C794FE48235B417065B053A"/>
          </w:pPr>
          <w:r w:rsidRPr="001C096C">
            <w:rPr>
              <w:rFonts w:ascii="Arial" w:hAnsi="Arial" w:cs="Arial"/>
              <w:color w:val="000000"/>
              <w:sz w:val="20"/>
              <w:szCs w:val="20"/>
            </w:rPr>
            <w:t xml:space="preserve"> </w:t>
          </w:r>
        </w:p>
      </w:docPartBody>
    </w:docPart>
    <w:docPart>
      <w:docPartPr>
        <w:name w:val="AB58CC4BB2014EACA6BAE62B57FCF25E"/>
        <w:category>
          <w:name w:val="General"/>
          <w:gallery w:val="placeholder"/>
        </w:category>
        <w:types>
          <w:type w:val="bbPlcHdr"/>
        </w:types>
        <w:behaviors>
          <w:behavior w:val="content"/>
        </w:behaviors>
        <w:guid w:val="{4783F576-C6A3-4DEA-8311-D4AE663374BF}"/>
      </w:docPartPr>
      <w:docPartBody>
        <w:p w:rsidR="00D36F23" w:rsidRDefault="00BD0635" w:rsidP="00BD0635">
          <w:pPr>
            <w:pStyle w:val="AB58CC4BB2014EACA6BAE62B57FCF25E"/>
          </w:pPr>
          <w:r w:rsidRPr="001C096C">
            <w:rPr>
              <w:rFonts w:ascii="Arial" w:hAnsi="Arial" w:cs="Arial"/>
              <w:color w:val="000000"/>
              <w:sz w:val="20"/>
              <w:szCs w:val="20"/>
            </w:rPr>
            <w:t xml:space="preserve"> </w:t>
          </w:r>
        </w:p>
      </w:docPartBody>
    </w:docPart>
    <w:docPart>
      <w:docPartPr>
        <w:name w:val="078141ABD3BE45D4BB5325EDC60E2B85"/>
        <w:category>
          <w:name w:val="General"/>
          <w:gallery w:val="placeholder"/>
        </w:category>
        <w:types>
          <w:type w:val="bbPlcHdr"/>
        </w:types>
        <w:behaviors>
          <w:behavior w:val="content"/>
        </w:behaviors>
        <w:guid w:val="{C803B0DB-1731-47FB-988B-480B1074E01A}"/>
      </w:docPartPr>
      <w:docPartBody>
        <w:p w:rsidR="00D36F23" w:rsidRDefault="00BD0635" w:rsidP="00BD0635">
          <w:pPr>
            <w:pStyle w:val="078141ABD3BE45D4BB5325EDC60E2B85"/>
          </w:pPr>
          <w:r w:rsidRPr="001C096C">
            <w:rPr>
              <w:rFonts w:ascii="Arial" w:hAnsi="Arial" w:cs="Arial"/>
              <w:color w:val="000000"/>
              <w:sz w:val="20"/>
              <w:szCs w:val="20"/>
            </w:rPr>
            <w:t xml:space="preserve"> </w:t>
          </w:r>
        </w:p>
      </w:docPartBody>
    </w:docPart>
    <w:docPart>
      <w:docPartPr>
        <w:name w:val="29AD0DC02FBF450195EC30D9FF5F72BE"/>
        <w:category>
          <w:name w:val="General"/>
          <w:gallery w:val="placeholder"/>
        </w:category>
        <w:types>
          <w:type w:val="bbPlcHdr"/>
        </w:types>
        <w:behaviors>
          <w:behavior w:val="content"/>
        </w:behaviors>
        <w:guid w:val="{65200CAA-0D5C-4A95-A31D-61886C3A3F3D}"/>
      </w:docPartPr>
      <w:docPartBody>
        <w:p w:rsidR="00D36F23" w:rsidRDefault="00BD0635" w:rsidP="00BD0635">
          <w:pPr>
            <w:pStyle w:val="29AD0DC02FBF450195EC30D9FF5F72BE"/>
          </w:pPr>
          <w:r w:rsidRPr="001C096C">
            <w:rPr>
              <w:rFonts w:ascii="Arial" w:hAnsi="Arial" w:cs="Arial"/>
              <w:color w:val="000000"/>
              <w:sz w:val="20"/>
              <w:szCs w:val="20"/>
            </w:rPr>
            <w:t xml:space="preserve"> </w:t>
          </w:r>
        </w:p>
      </w:docPartBody>
    </w:docPart>
    <w:docPart>
      <w:docPartPr>
        <w:name w:val="4D8BD267D26D40E59D2DD03BEAB27F3A"/>
        <w:category>
          <w:name w:val="General"/>
          <w:gallery w:val="placeholder"/>
        </w:category>
        <w:types>
          <w:type w:val="bbPlcHdr"/>
        </w:types>
        <w:behaviors>
          <w:behavior w:val="content"/>
        </w:behaviors>
        <w:guid w:val="{8DAFDEF5-4F8F-4E29-85E0-898FC6F297AD}"/>
      </w:docPartPr>
      <w:docPartBody>
        <w:p w:rsidR="00D36F23" w:rsidRDefault="00BD0635" w:rsidP="00BD0635">
          <w:pPr>
            <w:pStyle w:val="4D8BD267D26D40E59D2DD03BEAB27F3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43CC2F9DF42410695E0B3D4B3B5E222"/>
        <w:category>
          <w:name w:val="General"/>
          <w:gallery w:val="placeholder"/>
        </w:category>
        <w:types>
          <w:type w:val="bbPlcHdr"/>
        </w:types>
        <w:behaviors>
          <w:behavior w:val="content"/>
        </w:behaviors>
        <w:guid w:val="{F03E1AEF-50A6-437F-8B0F-1C1D6C3083E3}"/>
      </w:docPartPr>
      <w:docPartBody>
        <w:p w:rsidR="00D36F23" w:rsidRDefault="00BD0635" w:rsidP="00BD0635">
          <w:pPr>
            <w:pStyle w:val="143CC2F9DF42410695E0B3D4B3B5E222"/>
          </w:pPr>
          <w:r w:rsidRPr="001C096C">
            <w:rPr>
              <w:rFonts w:ascii="Arial" w:hAnsi="Arial" w:cs="Arial"/>
              <w:color w:val="000000"/>
              <w:sz w:val="20"/>
              <w:szCs w:val="20"/>
            </w:rPr>
            <w:t xml:space="preserve"> </w:t>
          </w:r>
        </w:p>
      </w:docPartBody>
    </w:docPart>
    <w:docPart>
      <w:docPartPr>
        <w:name w:val="391231C626C34CF69B9E9AE6728C4433"/>
        <w:category>
          <w:name w:val="General"/>
          <w:gallery w:val="placeholder"/>
        </w:category>
        <w:types>
          <w:type w:val="bbPlcHdr"/>
        </w:types>
        <w:behaviors>
          <w:behavior w:val="content"/>
        </w:behaviors>
        <w:guid w:val="{992927FE-DC3C-4CA9-8AE5-4B41D5FAECAA}"/>
      </w:docPartPr>
      <w:docPartBody>
        <w:p w:rsidR="00D36F23" w:rsidRDefault="00BD0635" w:rsidP="00BD0635">
          <w:pPr>
            <w:pStyle w:val="391231C626C34CF69B9E9AE6728C4433"/>
          </w:pPr>
          <w:r w:rsidRPr="001C096C">
            <w:rPr>
              <w:rFonts w:ascii="Arial" w:hAnsi="Arial" w:cs="Arial"/>
              <w:color w:val="000000"/>
              <w:sz w:val="20"/>
              <w:szCs w:val="20"/>
            </w:rPr>
            <w:t xml:space="preserve"> </w:t>
          </w:r>
        </w:p>
      </w:docPartBody>
    </w:docPart>
    <w:docPart>
      <w:docPartPr>
        <w:name w:val="D548FEA907154B0BA60CBFA726A00CB0"/>
        <w:category>
          <w:name w:val="General"/>
          <w:gallery w:val="placeholder"/>
        </w:category>
        <w:types>
          <w:type w:val="bbPlcHdr"/>
        </w:types>
        <w:behaviors>
          <w:behavior w:val="content"/>
        </w:behaviors>
        <w:guid w:val="{E5E69B6D-4372-4BE7-BCAD-473AE97DAD0E}"/>
      </w:docPartPr>
      <w:docPartBody>
        <w:p w:rsidR="00D36F23" w:rsidRDefault="00BD0635" w:rsidP="00BD0635">
          <w:pPr>
            <w:pStyle w:val="D548FEA907154B0BA60CBFA726A00CB0"/>
          </w:pPr>
          <w:r w:rsidRPr="001C096C">
            <w:rPr>
              <w:rFonts w:ascii="Arial" w:hAnsi="Arial" w:cs="Arial"/>
              <w:color w:val="000000"/>
              <w:sz w:val="20"/>
              <w:szCs w:val="20"/>
            </w:rPr>
            <w:t xml:space="preserve"> </w:t>
          </w:r>
        </w:p>
      </w:docPartBody>
    </w:docPart>
    <w:docPart>
      <w:docPartPr>
        <w:name w:val="63BDB30F077C40F3BF28C1EB9F802E39"/>
        <w:category>
          <w:name w:val="General"/>
          <w:gallery w:val="placeholder"/>
        </w:category>
        <w:types>
          <w:type w:val="bbPlcHdr"/>
        </w:types>
        <w:behaviors>
          <w:behavior w:val="content"/>
        </w:behaviors>
        <w:guid w:val="{C1B569C7-E11B-424B-A796-48484140D5DD}"/>
      </w:docPartPr>
      <w:docPartBody>
        <w:p w:rsidR="00D36F23" w:rsidRDefault="00BD0635" w:rsidP="00BD0635">
          <w:pPr>
            <w:pStyle w:val="63BDB30F077C40F3BF28C1EB9F802E39"/>
          </w:pPr>
          <w:r w:rsidRPr="001C096C">
            <w:rPr>
              <w:rFonts w:ascii="Arial" w:hAnsi="Arial" w:cs="Arial"/>
              <w:color w:val="000000"/>
              <w:sz w:val="20"/>
              <w:szCs w:val="20"/>
            </w:rPr>
            <w:t xml:space="preserve"> </w:t>
          </w:r>
        </w:p>
      </w:docPartBody>
    </w:docPart>
    <w:docPart>
      <w:docPartPr>
        <w:name w:val="4BB2687A93554A44AB487E42DB6802E5"/>
        <w:category>
          <w:name w:val="General"/>
          <w:gallery w:val="placeholder"/>
        </w:category>
        <w:types>
          <w:type w:val="bbPlcHdr"/>
        </w:types>
        <w:behaviors>
          <w:behavior w:val="content"/>
        </w:behaviors>
        <w:guid w:val="{EFD23E07-58EE-4BA7-9631-99C8E8C9CCBC}"/>
      </w:docPartPr>
      <w:docPartBody>
        <w:p w:rsidR="00D36F23" w:rsidRDefault="00BD0635" w:rsidP="00BD0635">
          <w:pPr>
            <w:pStyle w:val="4BB2687A93554A44AB487E42DB6802E5"/>
          </w:pPr>
          <w:r w:rsidRPr="001C096C">
            <w:rPr>
              <w:rFonts w:ascii="Arial" w:hAnsi="Arial" w:cs="Arial"/>
              <w:color w:val="000000"/>
              <w:sz w:val="20"/>
              <w:szCs w:val="20"/>
            </w:rPr>
            <w:t xml:space="preserve"> </w:t>
          </w:r>
        </w:p>
      </w:docPartBody>
    </w:docPart>
    <w:docPart>
      <w:docPartPr>
        <w:name w:val="1544ED9B61704E5BA79D3F3B3707712B"/>
        <w:category>
          <w:name w:val="General"/>
          <w:gallery w:val="placeholder"/>
        </w:category>
        <w:types>
          <w:type w:val="bbPlcHdr"/>
        </w:types>
        <w:behaviors>
          <w:behavior w:val="content"/>
        </w:behaviors>
        <w:guid w:val="{F429F4DD-3BDD-4F03-9BF3-BC78F712ACD8}"/>
      </w:docPartPr>
      <w:docPartBody>
        <w:p w:rsidR="00D36F23" w:rsidRDefault="00BD0635" w:rsidP="00BD0635">
          <w:pPr>
            <w:pStyle w:val="1544ED9B61704E5BA79D3F3B3707712B"/>
          </w:pPr>
          <w:r w:rsidRPr="001C096C">
            <w:rPr>
              <w:rFonts w:ascii="Arial" w:hAnsi="Arial" w:cs="Arial"/>
              <w:color w:val="000000"/>
              <w:sz w:val="20"/>
              <w:szCs w:val="20"/>
            </w:rPr>
            <w:t xml:space="preserve"> </w:t>
          </w:r>
        </w:p>
      </w:docPartBody>
    </w:docPart>
    <w:docPart>
      <w:docPartPr>
        <w:name w:val="FA33885F60B941DBB70D91572E822E2E"/>
        <w:category>
          <w:name w:val="General"/>
          <w:gallery w:val="placeholder"/>
        </w:category>
        <w:types>
          <w:type w:val="bbPlcHdr"/>
        </w:types>
        <w:behaviors>
          <w:behavior w:val="content"/>
        </w:behaviors>
        <w:guid w:val="{2F33D37B-575A-48A7-AC16-5D4843DCE42C}"/>
      </w:docPartPr>
      <w:docPartBody>
        <w:p w:rsidR="00D36F23" w:rsidRDefault="00BD0635" w:rsidP="00BD0635">
          <w:pPr>
            <w:pStyle w:val="FA33885F60B941DBB70D91572E822E2E"/>
          </w:pPr>
          <w:r w:rsidRPr="002B6B3C">
            <w:rPr>
              <w:rFonts w:ascii="Arial" w:hAnsi="Arial" w:cs="Arial"/>
              <w:sz w:val="20"/>
              <w:szCs w:val="20"/>
            </w:rPr>
            <w:t xml:space="preserve">(ostalo upisati) </w:t>
          </w:r>
        </w:p>
      </w:docPartBody>
    </w:docPart>
    <w:docPart>
      <w:docPartPr>
        <w:name w:val="8287C507008A481F9897A4617A1F0CAA"/>
        <w:category>
          <w:name w:val="General"/>
          <w:gallery w:val="placeholder"/>
        </w:category>
        <w:types>
          <w:type w:val="bbPlcHdr"/>
        </w:types>
        <w:behaviors>
          <w:behavior w:val="content"/>
        </w:behaviors>
        <w:guid w:val="{4F5BF0AF-851D-4581-A86F-49E47CEB5183}"/>
      </w:docPartPr>
      <w:docPartBody>
        <w:p w:rsidR="00D36F23" w:rsidRDefault="00BD0635" w:rsidP="00BD0635">
          <w:pPr>
            <w:pStyle w:val="8287C507008A481F9897A4617A1F0CAA"/>
          </w:pPr>
          <w:r w:rsidRPr="001C096C">
            <w:rPr>
              <w:rFonts w:ascii="Arial" w:hAnsi="Arial" w:cs="Arial"/>
              <w:color w:val="000000"/>
              <w:sz w:val="20"/>
              <w:szCs w:val="20"/>
            </w:rPr>
            <w:t xml:space="preserve"> </w:t>
          </w:r>
        </w:p>
      </w:docPartBody>
    </w:docPart>
    <w:docPart>
      <w:docPartPr>
        <w:name w:val="D4B8164D30844A84B5E86A53487F68E5"/>
        <w:category>
          <w:name w:val="General"/>
          <w:gallery w:val="placeholder"/>
        </w:category>
        <w:types>
          <w:type w:val="bbPlcHdr"/>
        </w:types>
        <w:behaviors>
          <w:behavior w:val="content"/>
        </w:behaviors>
        <w:guid w:val="{91898268-C013-4774-B8BF-A0A780724928}"/>
      </w:docPartPr>
      <w:docPartBody>
        <w:p w:rsidR="00D36F23" w:rsidRDefault="00BD0635" w:rsidP="00BD0635">
          <w:pPr>
            <w:pStyle w:val="D4B8164D30844A84B5E86A53487F68E5"/>
          </w:pPr>
          <w:r w:rsidRPr="001C096C">
            <w:rPr>
              <w:rFonts w:ascii="Arial" w:hAnsi="Arial" w:cs="Arial"/>
              <w:color w:val="000000"/>
              <w:sz w:val="20"/>
              <w:szCs w:val="20"/>
            </w:rPr>
            <w:t xml:space="preserve"> </w:t>
          </w:r>
        </w:p>
      </w:docPartBody>
    </w:docPart>
    <w:docPart>
      <w:docPartPr>
        <w:name w:val="061520BE0B71467D99DBCF27BBB7CF82"/>
        <w:category>
          <w:name w:val="General"/>
          <w:gallery w:val="placeholder"/>
        </w:category>
        <w:types>
          <w:type w:val="bbPlcHdr"/>
        </w:types>
        <w:behaviors>
          <w:behavior w:val="content"/>
        </w:behaviors>
        <w:guid w:val="{878259B0-3BD4-4819-B94F-F6D2E58E1EB5}"/>
      </w:docPartPr>
      <w:docPartBody>
        <w:p w:rsidR="00D36F23" w:rsidRDefault="00BD0635" w:rsidP="00BD0635">
          <w:pPr>
            <w:pStyle w:val="061520BE0B71467D99DBCF27BBB7CF82"/>
          </w:pPr>
          <w:r w:rsidRPr="001C096C">
            <w:rPr>
              <w:rFonts w:ascii="Arial" w:hAnsi="Arial" w:cs="Arial"/>
              <w:color w:val="000000"/>
              <w:sz w:val="20"/>
              <w:szCs w:val="20"/>
            </w:rPr>
            <w:t xml:space="preserve"> </w:t>
          </w:r>
        </w:p>
      </w:docPartBody>
    </w:docPart>
    <w:docPart>
      <w:docPartPr>
        <w:name w:val="5B24499DCBA546BFBD05957DA95D460B"/>
        <w:category>
          <w:name w:val="General"/>
          <w:gallery w:val="placeholder"/>
        </w:category>
        <w:types>
          <w:type w:val="bbPlcHdr"/>
        </w:types>
        <w:behaviors>
          <w:behavior w:val="content"/>
        </w:behaviors>
        <w:guid w:val="{A91BFFB4-A768-48CA-81F8-05F27BC0FC94}"/>
      </w:docPartPr>
      <w:docPartBody>
        <w:p w:rsidR="00D36F23" w:rsidRDefault="00BD0635" w:rsidP="00BD0635">
          <w:pPr>
            <w:pStyle w:val="5B24499DCBA546BFBD05957DA95D460B"/>
          </w:pPr>
          <w:r w:rsidRPr="001C096C">
            <w:rPr>
              <w:rFonts w:ascii="Arial" w:hAnsi="Arial" w:cs="Arial"/>
              <w:color w:val="000000"/>
              <w:sz w:val="20"/>
              <w:szCs w:val="20"/>
            </w:rPr>
            <w:t xml:space="preserve">  </w:t>
          </w:r>
        </w:p>
      </w:docPartBody>
    </w:docPart>
    <w:docPart>
      <w:docPartPr>
        <w:name w:val="A353C78E1F6248418B1B8775EF4B2FB9"/>
        <w:category>
          <w:name w:val="General"/>
          <w:gallery w:val="placeholder"/>
        </w:category>
        <w:types>
          <w:type w:val="bbPlcHdr"/>
        </w:types>
        <w:behaviors>
          <w:behavior w:val="content"/>
        </w:behaviors>
        <w:guid w:val="{AAF8025A-C9CA-4EBD-BA1F-603C86F6D311}"/>
      </w:docPartPr>
      <w:docPartBody>
        <w:p w:rsidR="00D36F23" w:rsidRDefault="00BD0635" w:rsidP="00BD0635">
          <w:pPr>
            <w:pStyle w:val="A353C78E1F6248418B1B8775EF4B2FB9"/>
          </w:pPr>
          <w:r w:rsidRPr="001C096C">
            <w:rPr>
              <w:rFonts w:ascii="Arial" w:hAnsi="Arial" w:cs="Arial"/>
              <w:color w:val="000000"/>
              <w:sz w:val="20"/>
              <w:szCs w:val="20"/>
            </w:rPr>
            <w:t xml:space="preserve"> </w:t>
          </w:r>
        </w:p>
      </w:docPartBody>
    </w:docPart>
    <w:docPart>
      <w:docPartPr>
        <w:name w:val="EBC556F278F24B4198F738772901D550"/>
        <w:category>
          <w:name w:val="General"/>
          <w:gallery w:val="placeholder"/>
        </w:category>
        <w:types>
          <w:type w:val="bbPlcHdr"/>
        </w:types>
        <w:behaviors>
          <w:behavior w:val="content"/>
        </w:behaviors>
        <w:guid w:val="{C752CD29-8FA6-4903-92C8-D8411B062954}"/>
      </w:docPartPr>
      <w:docPartBody>
        <w:p w:rsidR="00D36F23" w:rsidRDefault="00BD0635" w:rsidP="00BD0635">
          <w:pPr>
            <w:pStyle w:val="EBC556F278F24B4198F738772901D550"/>
          </w:pPr>
          <w:r w:rsidRPr="001C096C">
            <w:rPr>
              <w:rFonts w:ascii="Arial" w:hAnsi="Arial" w:cs="Arial"/>
              <w:color w:val="000000"/>
              <w:sz w:val="20"/>
              <w:szCs w:val="20"/>
            </w:rPr>
            <w:t xml:space="preserve"> </w:t>
          </w:r>
        </w:p>
      </w:docPartBody>
    </w:docPart>
    <w:docPart>
      <w:docPartPr>
        <w:name w:val="71D1AD437DD74840867616E59886ACD9"/>
        <w:category>
          <w:name w:val="General"/>
          <w:gallery w:val="placeholder"/>
        </w:category>
        <w:types>
          <w:type w:val="bbPlcHdr"/>
        </w:types>
        <w:behaviors>
          <w:behavior w:val="content"/>
        </w:behaviors>
        <w:guid w:val="{0768EF65-02DA-470C-A498-AD67619D9C83}"/>
      </w:docPartPr>
      <w:docPartBody>
        <w:p w:rsidR="00D36F23" w:rsidRDefault="00BD0635" w:rsidP="00BD0635">
          <w:pPr>
            <w:pStyle w:val="71D1AD437DD74840867616E59886ACD9"/>
          </w:pPr>
          <w:r>
            <w:rPr>
              <w:rStyle w:val="PlaceholderText"/>
            </w:rPr>
            <w:t>ECTS</w:t>
          </w:r>
        </w:p>
      </w:docPartBody>
    </w:docPart>
    <w:docPart>
      <w:docPartPr>
        <w:name w:val="09CD3BF6D11E47D69928208514C0BFD9"/>
        <w:category>
          <w:name w:val="General"/>
          <w:gallery w:val="placeholder"/>
        </w:category>
        <w:types>
          <w:type w:val="bbPlcHdr"/>
        </w:types>
        <w:behaviors>
          <w:behavior w:val="content"/>
        </w:behaviors>
        <w:guid w:val="{72D1BEC5-D43E-40A8-8C2F-34EA5889B052}"/>
      </w:docPartPr>
      <w:docPartBody>
        <w:p w:rsidR="00D36F23" w:rsidRDefault="00BD0635" w:rsidP="00BD0635">
          <w:pPr>
            <w:pStyle w:val="09CD3BF6D11E47D69928208514C0BFD9"/>
          </w:pPr>
          <w:r>
            <w:rPr>
              <w:rStyle w:val="PlaceholderText"/>
            </w:rPr>
            <w:t>Metode i kriteriji vrednovanja</w:t>
          </w:r>
        </w:p>
      </w:docPartBody>
    </w:docPart>
    <w:docPart>
      <w:docPartPr>
        <w:name w:val="CE6C49FE20EB4FE8868B8595353E25EC"/>
        <w:category>
          <w:name w:val="General"/>
          <w:gallery w:val="placeholder"/>
        </w:category>
        <w:types>
          <w:type w:val="bbPlcHdr"/>
        </w:types>
        <w:behaviors>
          <w:behavior w:val="content"/>
        </w:behaviors>
        <w:guid w:val="{17764AF3-9F8F-4A43-B382-9B022B048660}"/>
      </w:docPartPr>
      <w:docPartBody>
        <w:p w:rsidR="00D36F23" w:rsidRDefault="00BD0635" w:rsidP="00BD0635">
          <w:pPr>
            <w:pStyle w:val="CE6C49FE20EB4FE8868B8595353E25EC"/>
          </w:pPr>
          <w:r>
            <w:rPr>
              <w:rStyle w:val="PlaceholderText"/>
            </w:rPr>
            <w:t>Obveze studenata</w:t>
          </w:r>
        </w:p>
      </w:docPartBody>
    </w:docPart>
    <w:docPart>
      <w:docPartPr>
        <w:name w:val="E6E319A52F3A4DBF8B8DE1F8D4F29F13"/>
        <w:category>
          <w:name w:val="General"/>
          <w:gallery w:val="placeholder"/>
        </w:category>
        <w:types>
          <w:type w:val="bbPlcHdr"/>
        </w:types>
        <w:behaviors>
          <w:behavior w:val="content"/>
        </w:behaviors>
        <w:guid w:val="{B079C96B-4468-4F16-8127-F93C4F9C557E}"/>
      </w:docPartPr>
      <w:docPartBody>
        <w:p w:rsidR="00D36F23" w:rsidRDefault="00BD0635" w:rsidP="00BD0635">
          <w:pPr>
            <w:pStyle w:val="E6E319A52F3A4DBF8B8DE1F8D4F29F13"/>
          </w:pPr>
          <w:r>
            <w:rPr>
              <w:rFonts w:ascii="Arial" w:hAnsi="Arial" w:cs="Arial"/>
              <w:color w:val="000000"/>
              <w:sz w:val="20"/>
              <w:szCs w:val="20"/>
            </w:rPr>
            <w:t xml:space="preserve"> </w:t>
          </w:r>
        </w:p>
      </w:docPartBody>
    </w:docPart>
    <w:docPart>
      <w:docPartPr>
        <w:name w:val="D4156C71A38F467B9E35B027CF4A392C"/>
        <w:category>
          <w:name w:val="General"/>
          <w:gallery w:val="placeholder"/>
        </w:category>
        <w:types>
          <w:type w:val="bbPlcHdr"/>
        </w:types>
        <w:behaviors>
          <w:behavior w:val="content"/>
        </w:behaviors>
        <w:guid w:val="{12A4ECC9-C98F-4FF8-B306-DECB9A8EDE97}"/>
      </w:docPartPr>
      <w:docPartBody>
        <w:p w:rsidR="00D36F23" w:rsidRDefault="00BD0635" w:rsidP="00BD0635">
          <w:pPr>
            <w:pStyle w:val="D4156C71A38F467B9E35B027CF4A392C"/>
          </w:pPr>
          <w:r>
            <w:rPr>
              <w:rFonts w:ascii="Arial" w:hAnsi="Arial" w:cs="Arial"/>
              <w:color w:val="000000"/>
              <w:sz w:val="20"/>
              <w:szCs w:val="20"/>
            </w:rPr>
            <w:t xml:space="preserve"> </w:t>
          </w:r>
        </w:p>
      </w:docPartBody>
    </w:docPart>
    <w:docPart>
      <w:docPartPr>
        <w:name w:val="372431C2CE7E4E1F9B41B76848E82E73"/>
        <w:category>
          <w:name w:val="General"/>
          <w:gallery w:val="placeholder"/>
        </w:category>
        <w:types>
          <w:type w:val="bbPlcHdr"/>
        </w:types>
        <w:behaviors>
          <w:behavior w:val="content"/>
        </w:behaviors>
        <w:guid w:val="{B761FACC-16F3-4C17-8C4F-F849F1670B22}"/>
      </w:docPartPr>
      <w:docPartBody>
        <w:p w:rsidR="00D36F23" w:rsidRDefault="00BD0635" w:rsidP="00BD0635">
          <w:pPr>
            <w:pStyle w:val="372431C2CE7E4E1F9B41B76848E82E73"/>
          </w:pPr>
          <w:r>
            <w:rPr>
              <w:rFonts w:ascii="Arial" w:hAnsi="Arial" w:cs="Arial"/>
              <w:color w:val="000000"/>
              <w:sz w:val="20"/>
              <w:szCs w:val="20"/>
            </w:rPr>
            <w:t xml:space="preserve"> </w:t>
          </w:r>
        </w:p>
      </w:docPartBody>
    </w:docPart>
    <w:docPart>
      <w:docPartPr>
        <w:name w:val="77D5F5D7120B4E3DBA44C41129B570E0"/>
        <w:category>
          <w:name w:val="General"/>
          <w:gallery w:val="placeholder"/>
        </w:category>
        <w:types>
          <w:type w:val="bbPlcHdr"/>
        </w:types>
        <w:behaviors>
          <w:behavior w:val="content"/>
        </w:behaviors>
        <w:guid w:val="{4C4D127E-7305-4E35-A2A7-38E42A94C249}"/>
      </w:docPartPr>
      <w:docPartBody>
        <w:p w:rsidR="00D36F23" w:rsidRDefault="00BD0635" w:rsidP="00BD0635">
          <w:pPr>
            <w:pStyle w:val="77D5F5D7120B4E3DBA44C41129B570E0"/>
          </w:pPr>
          <w:r>
            <w:rPr>
              <w:rFonts w:ascii="Arial" w:hAnsi="Arial" w:cs="Arial"/>
              <w:color w:val="000000"/>
              <w:sz w:val="20"/>
              <w:szCs w:val="20"/>
            </w:rPr>
            <w:t xml:space="preserve"> </w:t>
          </w:r>
        </w:p>
      </w:docPartBody>
    </w:docPart>
    <w:docPart>
      <w:docPartPr>
        <w:name w:val="F1FC44BFE63D4C888D20DFD04B7F064C"/>
        <w:category>
          <w:name w:val="General"/>
          <w:gallery w:val="placeholder"/>
        </w:category>
        <w:types>
          <w:type w:val="bbPlcHdr"/>
        </w:types>
        <w:behaviors>
          <w:behavior w:val="content"/>
        </w:behaviors>
        <w:guid w:val="{9D870421-953A-44BA-9E2C-C07B8A20E08A}"/>
      </w:docPartPr>
      <w:docPartBody>
        <w:p w:rsidR="00D36F23" w:rsidRDefault="00BD0635" w:rsidP="00BD0635">
          <w:pPr>
            <w:pStyle w:val="F1FC44BFE63D4C888D20DFD04B7F064C"/>
          </w:pPr>
          <w:r>
            <w:rPr>
              <w:rFonts w:ascii="Arial" w:hAnsi="Arial" w:cs="Arial"/>
              <w:color w:val="000000"/>
              <w:sz w:val="20"/>
              <w:szCs w:val="20"/>
            </w:rPr>
            <w:t xml:space="preserve"> </w:t>
          </w:r>
        </w:p>
      </w:docPartBody>
    </w:docPart>
    <w:docPart>
      <w:docPartPr>
        <w:name w:val="2CC12AA029DE4783BE34129094F86AAE"/>
        <w:category>
          <w:name w:val="General"/>
          <w:gallery w:val="placeholder"/>
        </w:category>
        <w:types>
          <w:type w:val="bbPlcHdr"/>
        </w:types>
        <w:behaviors>
          <w:behavior w:val="content"/>
        </w:behaviors>
        <w:guid w:val="{56C8377E-293B-4140-A4AF-EB0EAC82C4CB}"/>
      </w:docPartPr>
      <w:docPartBody>
        <w:p w:rsidR="00D36F23" w:rsidRDefault="00BD0635" w:rsidP="00BD0635">
          <w:pPr>
            <w:pStyle w:val="2CC12AA029DE4783BE34129094F86AAE"/>
          </w:pPr>
          <w:r>
            <w:rPr>
              <w:rFonts w:ascii="Arial" w:hAnsi="Arial" w:cs="Arial"/>
              <w:color w:val="000000"/>
              <w:sz w:val="20"/>
              <w:szCs w:val="20"/>
            </w:rPr>
            <w:t xml:space="preserve"> </w:t>
          </w:r>
        </w:p>
      </w:docPartBody>
    </w:docPart>
    <w:docPart>
      <w:docPartPr>
        <w:name w:val="9325D41838354EE5B15933ADE25A2081"/>
        <w:category>
          <w:name w:val="General"/>
          <w:gallery w:val="placeholder"/>
        </w:category>
        <w:types>
          <w:type w:val="bbPlcHdr"/>
        </w:types>
        <w:behaviors>
          <w:behavior w:val="content"/>
        </w:behaviors>
        <w:guid w:val="{DD2E77B5-3DFF-4501-8B5E-864ABE7201BC}"/>
      </w:docPartPr>
      <w:docPartBody>
        <w:p w:rsidR="00D36F23" w:rsidRDefault="00BD0635" w:rsidP="00BD0635">
          <w:pPr>
            <w:pStyle w:val="9325D41838354EE5B15933ADE25A2081"/>
          </w:pPr>
          <w:r>
            <w:rPr>
              <w:rFonts w:ascii="Arial" w:hAnsi="Arial" w:cs="Arial"/>
              <w:sz w:val="20"/>
              <w:szCs w:val="20"/>
            </w:rPr>
            <w:t xml:space="preserve"> </w:t>
          </w:r>
        </w:p>
      </w:docPartBody>
    </w:docPart>
    <w:docPart>
      <w:docPartPr>
        <w:name w:val="2DAA9E8636374072B37E6F201FE6B152"/>
        <w:category>
          <w:name w:val="General"/>
          <w:gallery w:val="placeholder"/>
        </w:category>
        <w:types>
          <w:type w:val="bbPlcHdr"/>
        </w:types>
        <w:behaviors>
          <w:behavior w:val="content"/>
        </w:behaviors>
        <w:guid w:val="{4303C054-E140-491D-9B88-40F3153A0B47}"/>
      </w:docPartPr>
      <w:docPartBody>
        <w:p w:rsidR="00D36F23" w:rsidRDefault="00BD0635" w:rsidP="00BD0635">
          <w:pPr>
            <w:pStyle w:val="2DAA9E8636374072B37E6F201FE6B152"/>
          </w:pPr>
          <w:r>
            <w:rPr>
              <w:rStyle w:val="PlaceholderText"/>
            </w:rPr>
            <w:t xml:space="preserve"> </w:t>
          </w:r>
        </w:p>
      </w:docPartBody>
    </w:docPart>
    <w:docPart>
      <w:docPartPr>
        <w:name w:val="B0E253F4C66F46FCB608CAEC65CE54D0"/>
        <w:category>
          <w:name w:val="General"/>
          <w:gallery w:val="placeholder"/>
        </w:category>
        <w:types>
          <w:type w:val="bbPlcHdr"/>
        </w:types>
        <w:behaviors>
          <w:behavior w:val="content"/>
        </w:behaviors>
        <w:guid w:val="{CA25132C-B515-4DA5-B050-0104636CB178}"/>
      </w:docPartPr>
      <w:docPartBody>
        <w:p w:rsidR="00D36F23" w:rsidRDefault="00BD0635" w:rsidP="00BD0635">
          <w:pPr>
            <w:pStyle w:val="B0E253F4C66F46FCB608CAEC65CE54D0"/>
          </w:pPr>
          <w:r>
            <w:rPr>
              <w:rStyle w:val="PlaceholderText"/>
            </w:rPr>
            <w:t>Nositelji i suradnici</w:t>
          </w:r>
        </w:p>
      </w:docPartBody>
    </w:docPart>
    <w:docPart>
      <w:docPartPr>
        <w:name w:val="7158C40E676B4DA0BED768FCC09EFFC1"/>
        <w:category>
          <w:name w:val="General"/>
          <w:gallery w:val="placeholder"/>
        </w:category>
        <w:types>
          <w:type w:val="bbPlcHdr"/>
        </w:types>
        <w:behaviors>
          <w:behavior w:val="content"/>
        </w:behaviors>
        <w:guid w:val="{BA4F6BB9-409E-4669-A18E-9AA06FD2E23D}"/>
      </w:docPartPr>
      <w:docPartBody>
        <w:p w:rsidR="00D36F23" w:rsidRDefault="00BD0635" w:rsidP="00BD0635">
          <w:pPr>
            <w:pStyle w:val="7158C40E676B4DA0BED768FCC09EFFC1"/>
          </w:pPr>
          <w:r>
            <w:rPr>
              <w:rStyle w:val="PlaceholderText"/>
            </w:rPr>
            <w:t>Semestar</w:t>
          </w:r>
        </w:p>
      </w:docPartBody>
    </w:docPart>
    <w:docPart>
      <w:docPartPr>
        <w:name w:val="D8D502D9ED9E49B2ABE50E3AA157F9C0"/>
        <w:category>
          <w:name w:val="General"/>
          <w:gallery w:val="placeholder"/>
        </w:category>
        <w:types>
          <w:type w:val="bbPlcHdr"/>
        </w:types>
        <w:behaviors>
          <w:behavior w:val="content"/>
        </w:behaviors>
        <w:guid w:val="{BED02106-6C4C-43C9-880B-13C182849CE9}"/>
      </w:docPartPr>
      <w:docPartBody>
        <w:p w:rsidR="00D36F23" w:rsidRDefault="00BD0635" w:rsidP="00BD0635">
          <w:pPr>
            <w:pStyle w:val="D8D502D9ED9E49B2ABE50E3AA157F9C0"/>
          </w:pPr>
          <w:r>
            <w:rPr>
              <w:rStyle w:val="PlaceholderText"/>
            </w:rPr>
            <w:t>Naziv predmeta</w:t>
          </w:r>
        </w:p>
      </w:docPartBody>
    </w:docPart>
    <w:docPart>
      <w:docPartPr>
        <w:name w:val="777F9381FEC84605B4175953FE03E46A"/>
        <w:category>
          <w:name w:val="General"/>
          <w:gallery w:val="placeholder"/>
        </w:category>
        <w:types>
          <w:type w:val="bbPlcHdr"/>
        </w:types>
        <w:behaviors>
          <w:behavior w:val="content"/>
        </w:behaviors>
        <w:guid w:val="{6AEE2F4D-78DB-48E5-ABAD-A80CF4D91A62}"/>
      </w:docPartPr>
      <w:docPartBody>
        <w:p w:rsidR="00D36F23" w:rsidRDefault="00BD0635" w:rsidP="00BD0635">
          <w:pPr>
            <w:pStyle w:val="777F9381FEC84605B4175953FE03E46A"/>
          </w:pPr>
          <w:r>
            <w:rPr>
              <w:rStyle w:val="PlaceholderText"/>
            </w:rPr>
            <w:t>ECTS bodovi</w:t>
          </w:r>
        </w:p>
      </w:docPartBody>
    </w:docPart>
    <w:docPart>
      <w:docPartPr>
        <w:name w:val="59974584FF6B4B07AC15EAFE0C3120C7"/>
        <w:category>
          <w:name w:val="General"/>
          <w:gallery w:val="placeholder"/>
        </w:category>
        <w:types>
          <w:type w:val="bbPlcHdr"/>
        </w:types>
        <w:behaviors>
          <w:behavior w:val="content"/>
        </w:behaviors>
        <w:guid w:val="{838A0C86-346B-43F3-B747-8E54F9DA97BC}"/>
      </w:docPartPr>
      <w:docPartBody>
        <w:p w:rsidR="00D36F23" w:rsidRDefault="00BD0635" w:rsidP="00BD0635">
          <w:pPr>
            <w:pStyle w:val="59974584FF6B4B07AC15EAFE0C3120C7"/>
          </w:pPr>
          <w:r>
            <w:rPr>
              <w:rStyle w:val="PlaceholderText"/>
            </w:rPr>
            <w:t>Šifra predmeta</w:t>
          </w:r>
        </w:p>
      </w:docPartBody>
    </w:docPart>
    <w:docPart>
      <w:docPartPr>
        <w:name w:val="9E338A084A5443D4AFB3C14EA9CDB90C"/>
        <w:category>
          <w:name w:val="General"/>
          <w:gallery w:val="placeholder"/>
        </w:category>
        <w:types>
          <w:type w:val="bbPlcHdr"/>
        </w:types>
        <w:behaviors>
          <w:behavior w:val="content"/>
        </w:behaviors>
        <w:guid w:val="{D0109975-8056-4F50-ABE0-1DBECB1DFD80}"/>
      </w:docPartPr>
      <w:docPartBody>
        <w:p w:rsidR="00D36F23" w:rsidRDefault="00BD0635" w:rsidP="00BD0635">
          <w:pPr>
            <w:pStyle w:val="9E338A084A5443D4AFB3C14EA9CDB90C"/>
          </w:pPr>
          <w:r>
            <w:rPr>
              <w:rStyle w:val="PlaceholderText"/>
            </w:rPr>
            <w:t>Broj sati</w:t>
          </w:r>
        </w:p>
      </w:docPartBody>
    </w:docPart>
    <w:docPart>
      <w:docPartPr>
        <w:name w:val="B5E22189BB3F4C289E8F7B66A8427D73"/>
        <w:category>
          <w:name w:val="General"/>
          <w:gallery w:val="placeholder"/>
        </w:category>
        <w:types>
          <w:type w:val="bbPlcHdr"/>
        </w:types>
        <w:behaviors>
          <w:behavior w:val="content"/>
        </w:behaviors>
        <w:guid w:val="{0ED1BF62-D9AF-4346-9526-398671F49022}"/>
      </w:docPartPr>
      <w:docPartBody>
        <w:p w:rsidR="00D36F23" w:rsidRDefault="00BD0635" w:rsidP="00BD0635">
          <w:pPr>
            <w:pStyle w:val="B5E22189BB3F4C289E8F7B66A8427D73"/>
          </w:pPr>
          <w:r>
            <w:rPr>
              <w:rStyle w:val="PlaceholderText"/>
            </w:rPr>
            <w:t>Studijski program</w:t>
          </w:r>
        </w:p>
      </w:docPartBody>
    </w:docPart>
    <w:docPart>
      <w:docPartPr>
        <w:name w:val="044A831A8BE34299A5EBAA73C950BA42"/>
        <w:category>
          <w:name w:val="General"/>
          <w:gallery w:val="placeholder"/>
        </w:category>
        <w:types>
          <w:type w:val="bbPlcHdr"/>
        </w:types>
        <w:behaviors>
          <w:behavior w:val="content"/>
        </w:behaviors>
        <w:guid w:val="{2BDA153A-E5AA-45A5-BC5F-D8DCE66A7804}"/>
      </w:docPartPr>
      <w:docPartBody>
        <w:p w:rsidR="00D36F23" w:rsidRDefault="00BD0635" w:rsidP="00BD0635">
          <w:pPr>
            <w:pStyle w:val="044A831A8BE34299A5EBAA73C950BA42"/>
          </w:pPr>
          <w:r>
            <w:rPr>
              <w:rStyle w:val="PlaceholderText"/>
            </w:rPr>
            <w:t>Broj studenata</w:t>
          </w:r>
        </w:p>
      </w:docPartBody>
    </w:docPart>
    <w:docPart>
      <w:docPartPr>
        <w:name w:val="9ED218D08D6B41B089A3B1EE08AC5443"/>
        <w:category>
          <w:name w:val="General"/>
          <w:gallery w:val="placeholder"/>
        </w:category>
        <w:types>
          <w:type w:val="bbPlcHdr"/>
        </w:types>
        <w:behaviors>
          <w:behavior w:val="content"/>
        </w:behaviors>
        <w:guid w:val="{C07639B9-08AF-45EA-9EE2-ABC69E301D5F}"/>
      </w:docPartPr>
      <w:docPartBody>
        <w:p w:rsidR="00D36F23" w:rsidRDefault="00BD0635" w:rsidP="00BD0635">
          <w:pPr>
            <w:pStyle w:val="9ED218D08D6B41B089A3B1EE08AC5443"/>
          </w:pPr>
          <w:r>
            <w:rPr>
              <w:rStyle w:val="PlaceholderText"/>
            </w:rPr>
            <w:t>Status predmeta</w:t>
          </w:r>
        </w:p>
      </w:docPartBody>
    </w:docPart>
    <w:docPart>
      <w:docPartPr>
        <w:name w:val="236C6A92320A4D39AD59D53D0568D6E6"/>
        <w:category>
          <w:name w:val="General"/>
          <w:gallery w:val="placeholder"/>
        </w:category>
        <w:types>
          <w:type w:val="bbPlcHdr"/>
        </w:types>
        <w:behaviors>
          <w:behavior w:val="content"/>
        </w:behaviors>
        <w:guid w:val="{93486190-AD79-455D-80D0-F67F44FB3F41}"/>
      </w:docPartPr>
      <w:docPartBody>
        <w:p w:rsidR="00D36F23" w:rsidRDefault="00BD0635" w:rsidP="00BD0635">
          <w:pPr>
            <w:pStyle w:val="236C6A92320A4D39AD59D53D0568D6E6"/>
          </w:pPr>
          <w:r>
            <w:rPr>
              <w:rStyle w:val="PlaceholderText"/>
            </w:rPr>
            <w:t>Razina e-učenja</w:t>
          </w:r>
        </w:p>
      </w:docPartBody>
    </w:docPart>
    <w:docPart>
      <w:docPartPr>
        <w:name w:val="2448F389788C4920824D2A6B4A8E18BA"/>
        <w:category>
          <w:name w:val="General"/>
          <w:gallery w:val="placeholder"/>
        </w:category>
        <w:types>
          <w:type w:val="bbPlcHdr"/>
        </w:types>
        <w:behaviors>
          <w:behavior w:val="content"/>
        </w:behaviors>
        <w:guid w:val="{1752AC57-CFA8-4A6C-B1C9-0B78A2A8D932}"/>
      </w:docPartPr>
      <w:docPartBody>
        <w:p w:rsidR="00D36F23" w:rsidRDefault="00BD0635" w:rsidP="00BD0635">
          <w:pPr>
            <w:pStyle w:val="2448F389788C4920824D2A6B4A8E18BA"/>
          </w:pPr>
          <w:r>
            <w:rPr>
              <w:rStyle w:val="PlaceholderText"/>
            </w:rPr>
            <w:t>On-line</w:t>
          </w:r>
        </w:p>
      </w:docPartBody>
    </w:docPart>
    <w:docPart>
      <w:docPartPr>
        <w:name w:val="0E1BA7483C404DDC99AD1C95DAE18393"/>
        <w:category>
          <w:name w:val="General"/>
          <w:gallery w:val="placeholder"/>
        </w:category>
        <w:types>
          <w:type w:val="bbPlcHdr"/>
        </w:types>
        <w:behaviors>
          <w:behavior w:val="content"/>
        </w:behaviors>
        <w:guid w:val="{7FCEF5F5-0EFB-4872-A34C-70EA5A1B1138}"/>
      </w:docPartPr>
      <w:docPartBody>
        <w:p w:rsidR="00D36F23" w:rsidRDefault="00BD0635" w:rsidP="00BD0635">
          <w:pPr>
            <w:pStyle w:val="0E1BA7483C404DDC99AD1C95DAE18393"/>
          </w:pPr>
          <w:r>
            <w:rPr>
              <w:rStyle w:val="PlaceholderText"/>
            </w:rPr>
            <w:t>Mjesto izvođenja</w:t>
          </w:r>
        </w:p>
      </w:docPartBody>
    </w:docPart>
    <w:docPart>
      <w:docPartPr>
        <w:name w:val="1FA820CC9F074A6CAC009171E0171DEF"/>
        <w:category>
          <w:name w:val="General"/>
          <w:gallery w:val="placeholder"/>
        </w:category>
        <w:types>
          <w:type w:val="bbPlcHdr"/>
        </w:types>
        <w:behaviors>
          <w:behavior w:val="content"/>
        </w:behaviors>
        <w:guid w:val="{A5206C7D-FD4F-4A7B-BDF7-417C6D388426}"/>
      </w:docPartPr>
      <w:docPartBody>
        <w:p w:rsidR="00D36F23" w:rsidRDefault="00BD0635" w:rsidP="00BD0635">
          <w:pPr>
            <w:pStyle w:val="1FA820CC9F074A6CAC009171E0171DEF"/>
          </w:pPr>
          <w:r>
            <w:rPr>
              <w:rStyle w:val="PlaceholderText"/>
            </w:rPr>
            <w:t>Jezik izvođenja</w:t>
          </w:r>
        </w:p>
      </w:docPartBody>
    </w:docPart>
    <w:docPart>
      <w:docPartPr>
        <w:name w:val="80CFA4CBCA924122A052D344E5F99561"/>
        <w:category>
          <w:name w:val="General"/>
          <w:gallery w:val="placeholder"/>
        </w:category>
        <w:types>
          <w:type w:val="bbPlcHdr"/>
        </w:types>
        <w:behaviors>
          <w:behavior w:val="content"/>
        </w:behaviors>
        <w:guid w:val="{470B3BE5-BA33-48F4-BAC5-01327A7E38B7}"/>
      </w:docPartPr>
      <w:docPartBody>
        <w:p w:rsidR="00D36F23" w:rsidRDefault="00BD0635" w:rsidP="00BD0635">
          <w:pPr>
            <w:pStyle w:val="80CFA4CBCA924122A052D344E5F99561"/>
          </w:pPr>
          <w:r>
            <w:rPr>
              <w:rStyle w:val="PlaceholderText"/>
            </w:rPr>
            <w:t>Godina studija</w:t>
          </w:r>
        </w:p>
      </w:docPartBody>
    </w:docPart>
    <w:docPart>
      <w:docPartPr>
        <w:name w:val="63C02EDED98041F0AFC02AC8A9B935B7"/>
        <w:category>
          <w:name w:val="General"/>
          <w:gallery w:val="placeholder"/>
        </w:category>
        <w:types>
          <w:type w:val="bbPlcHdr"/>
        </w:types>
        <w:behaviors>
          <w:behavior w:val="content"/>
        </w:behaviors>
        <w:guid w:val="{F68A77D3-719E-401E-9073-83428EB3B143}"/>
      </w:docPartPr>
      <w:docPartBody>
        <w:p w:rsidR="00D36F23" w:rsidRDefault="00BD0635" w:rsidP="00BD0635">
          <w:pPr>
            <w:pStyle w:val="63C02EDED98041F0AFC02AC8A9B935B7"/>
          </w:pPr>
          <w:r>
            <w:rPr>
              <w:rStyle w:val="PlaceholderText"/>
            </w:rPr>
            <w:t>Engleski jezik</w:t>
          </w:r>
        </w:p>
      </w:docPartBody>
    </w:docPart>
    <w:docPart>
      <w:docPartPr>
        <w:name w:val="8F41D77382A64FF0AAC068DC5FF2E480"/>
        <w:category>
          <w:name w:val="General"/>
          <w:gallery w:val="placeholder"/>
        </w:category>
        <w:types>
          <w:type w:val="bbPlcHdr"/>
        </w:types>
        <w:behaviors>
          <w:behavior w:val="content"/>
        </w:behaviors>
        <w:guid w:val="{793BAB96-380B-4FC7-AF69-D20E68842F2B}"/>
      </w:docPartPr>
      <w:docPartBody>
        <w:p w:rsidR="00D36F23" w:rsidRDefault="00BD0635" w:rsidP="00BD0635">
          <w:pPr>
            <w:pStyle w:val="8F41D77382A64FF0AAC068DC5FF2E480"/>
          </w:pPr>
          <w:r>
            <w:rPr>
              <w:rStyle w:val="PlaceholderText"/>
            </w:rPr>
            <w:t>Ciljevi predmeta</w:t>
          </w:r>
        </w:p>
      </w:docPartBody>
    </w:docPart>
    <w:docPart>
      <w:docPartPr>
        <w:name w:val="241F710E2AC34366B20BC418550A7F30"/>
        <w:category>
          <w:name w:val="General"/>
          <w:gallery w:val="placeholder"/>
        </w:category>
        <w:types>
          <w:type w:val="bbPlcHdr"/>
        </w:types>
        <w:behaviors>
          <w:behavior w:val="content"/>
        </w:behaviors>
        <w:guid w:val="{CACF8135-1991-4F4C-A954-4BC92F614DCD}"/>
      </w:docPartPr>
      <w:docPartBody>
        <w:p w:rsidR="00D36F23" w:rsidRDefault="00BD0635" w:rsidP="00BD0635">
          <w:pPr>
            <w:pStyle w:val="241F710E2AC34366B20BC418550A7F30"/>
          </w:pPr>
          <w:r>
            <w:rPr>
              <w:rStyle w:val="PlaceholderText"/>
            </w:rPr>
            <w:t>Preduvjeti</w:t>
          </w:r>
        </w:p>
      </w:docPartBody>
    </w:docPart>
    <w:docPart>
      <w:docPartPr>
        <w:name w:val="F72279F80D02453D831D9FF8D214DA52"/>
        <w:category>
          <w:name w:val="General"/>
          <w:gallery w:val="placeholder"/>
        </w:category>
        <w:types>
          <w:type w:val="bbPlcHdr"/>
        </w:types>
        <w:behaviors>
          <w:behavior w:val="content"/>
        </w:behaviors>
        <w:guid w:val="{8666EEE8-D1DC-4696-948F-8A92B7C9C20C}"/>
      </w:docPartPr>
      <w:docPartBody>
        <w:p w:rsidR="00D36F23" w:rsidRDefault="00BD0635" w:rsidP="00BD0635">
          <w:pPr>
            <w:pStyle w:val="F72279F80D02453D831D9FF8D214DA52"/>
          </w:pPr>
          <w:r>
            <w:rPr>
              <w:rStyle w:val="PlaceholderText"/>
            </w:rPr>
            <w:t>Preduvjeti</w:t>
          </w:r>
        </w:p>
      </w:docPartBody>
    </w:docPart>
    <w:docPart>
      <w:docPartPr>
        <w:name w:val="244238F866484BEE9A82C3C5A45004E5"/>
        <w:category>
          <w:name w:val="General"/>
          <w:gallery w:val="placeholder"/>
        </w:category>
        <w:types>
          <w:type w:val="bbPlcHdr"/>
        </w:types>
        <w:behaviors>
          <w:behavior w:val="content"/>
        </w:behaviors>
        <w:guid w:val="{A30080C2-01D6-47AA-AF05-99A7030F271A}"/>
      </w:docPartPr>
      <w:docPartBody>
        <w:p w:rsidR="00D36F23" w:rsidRDefault="00BD0635" w:rsidP="00BD0635">
          <w:pPr>
            <w:pStyle w:val="244238F866484BEE9A82C3C5A45004E5"/>
          </w:pPr>
          <w:r>
            <w:rPr>
              <w:rStyle w:val="PlaceholderText"/>
            </w:rPr>
            <w:t>Doprinos ishodima učenja programa</w:t>
          </w:r>
        </w:p>
      </w:docPartBody>
    </w:docPart>
    <w:docPart>
      <w:docPartPr>
        <w:name w:val="3463958EE03A4AAD88E2B3E0DB588449"/>
        <w:category>
          <w:name w:val="General"/>
          <w:gallery w:val="placeholder"/>
        </w:category>
        <w:types>
          <w:type w:val="bbPlcHdr"/>
        </w:types>
        <w:behaviors>
          <w:behavior w:val="content"/>
        </w:behaviors>
        <w:guid w:val="{ECB7B397-9763-4D09-AF36-7B6AC796DDE0}"/>
      </w:docPartPr>
      <w:docPartBody>
        <w:p w:rsidR="00D36F23" w:rsidRDefault="00BD0635" w:rsidP="00BD0635">
          <w:pPr>
            <w:pStyle w:val="3463958EE03A4AAD88E2B3E0DB588449"/>
          </w:pPr>
          <w:r>
            <w:rPr>
              <w:rStyle w:val="PlaceholderText"/>
            </w:rPr>
            <w:t>Ishodi učenja predmeta</w:t>
          </w:r>
        </w:p>
      </w:docPartBody>
    </w:docPart>
    <w:docPart>
      <w:docPartPr>
        <w:name w:val="73EF5A1F994C48369AFFA6F4A7C1711F"/>
        <w:category>
          <w:name w:val="General"/>
          <w:gallery w:val="placeholder"/>
        </w:category>
        <w:types>
          <w:type w:val="bbPlcHdr"/>
        </w:types>
        <w:behaviors>
          <w:behavior w:val="content"/>
        </w:behaviors>
        <w:guid w:val="{2FE25829-C64D-4A3C-8E14-DC9CD3642852}"/>
      </w:docPartPr>
      <w:docPartBody>
        <w:p w:rsidR="00D36F23" w:rsidRDefault="00BD0635" w:rsidP="00BD0635">
          <w:pPr>
            <w:pStyle w:val="73EF5A1F994C48369AFFA6F4A7C1711F"/>
          </w:pPr>
          <w:r>
            <w:rPr>
              <w:rStyle w:val="PlaceholderText"/>
            </w:rPr>
            <w:t>Sadržaj predmeta</w:t>
          </w:r>
        </w:p>
      </w:docPartBody>
    </w:docPart>
    <w:docPart>
      <w:docPartPr>
        <w:name w:val="1BC2279F611B4931B1ABC20E8BD62B5B"/>
        <w:category>
          <w:name w:val="General"/>
          <w:gallery w:val="placeholder"/>
        </w:category>
        <w:types>
          <w:type w:val="bbPlcHdr"/>
        </w:types>
        <w:behaviors>
          <w:behavior w:val="content"/>
        </w:behaviors>
        <w:guid w:val="{F2DDF305-08F3-4740-91AA-57384C40A7BF}"/>
      </w:docPartPr>
      <w:docPartBody>
        <w:p w:rsidR="00D36F23" w:rsidRDefault="00BD0635" w:rsidP="00BD0635">
          <w:pPr>
            <w:pStyle w:val="1BC2279F611B4931B1ABC20E8BD62B5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626252CA3AE4025BA0716FA62257064"/>
        <w:category>
          <w:name w:val="General"/>
          <w:gallery w:val="placeholder"/>
        </w:category>
        <w:types>
          <w:type w:val="bbPlcHdr"/>
        </w:types>
        <w:behaviors>
          <w:behavior w:val="content"/>
        </w:behaviors>
        <w:guid w:val="{ECE0BFCF-3E74-4E4D-9C61-8A63988FEF0A}"/>
      </w:docPartPr>
      <w:docPartBody>
        <w:p w:rsidR="00D36F23" w:rsidRDefault="00BD0635" w:rsidP="00BD0635">
          <w:pPr>
            <w:pStyle w:val="1626252CA3AE4025BA0716FA62257064"/>
          </w:pPr>
          <w:r>
            <w:rPr>
              <w:rFonts w:ascii="Arial" w:hAnsi="Arial" w:cs="Arial"/>
              <w:sz w:val="20"/>
              <w:szCs w:val="20"/>
            </w:rPr>
            <w:t xml:space="preserve">  </w:t>
          </w:r>
        </w:p>
      </w:docPartBody>
    </w:docPart>
    <w:docPart>
      <w:docPartPr>
        <w:name w:val="4C21AF1DB9314C3D860336E5BCB24E60"/>
        <w:category>
          <w:name w:val="General"/>
          <w:gallery w:val="placeholder"/>
        </w:category>
        <w:types>
          <w:type w:val="bbPlcHdr"/>
        </w:types>
        <w:behaviors>
          <w:behavior w:val="content"/>
        </w:behaviors>
        <w:guid w:val="{06C696EB-360A-47F5-9E09-D10B7AD32ECE}"/>
      </w:docPartPr>
      <w:docPartBody>
        <w:p w:rsidR="00D36F23" w:rsidRDefault="00BD0635" w:rsidP="00BD0635">
          <w:pPr>
            <w:pStyle w:val="4C21AF1DB9314C3D860336E5BCB24E60"/>
          </w:pPr>
          <w:r>
            <w:rPr>
              <w:rFonts w:ascii="Arial" w:hAnsi="Arial" w:cs="Arial"/>
              <w:color w:val="000000"/>
              <w:sz w:val="20"/>
              <w:szCs w:val="20"/>
            </w:rPr>
            <w:t xml:space="preserve"> </w:t>
          </w:r>
        </w:p>
      </w:docPartBody>
    </w:docPart>
    <w:docPart>
      <w:docPartPr>
        <w:name w:val="42E5DF6A2FE94C7DBAA85CDA6903D3A9"/>
        <w:category>
          <w:name w:val="General"/>
          <w:gallery w:val="placeholder"/>
        </w:category>
        <w:types>
          <w:type w:val="bbPlcHdr"/>
        </w:types>
        <w:behaviors>
          <w:behavior w:val="content"/>
        </w:behaviors>
        <w:guid w:val="{F490E43C-9AE9-479E-AD86-82E3CD8D3666}"/>
      </w:docPartPr>
      <w:docPartBody>
        <w:p w:rsidR="00D36F23" w:rsidRDefault="00BD0635" w:rsidP="00BD0635">
          <w:pPr>
            <w:pStyle w:val="42E5DF6A2FE94C7DBAA85CDA6903D3A9"/>
          </w:pPr>
          <w:r w:rsidRPr="001C096C">
            <w:rPr>
              <w:rFonts w:ascii="Arial" w:hAnsi="Arial" w:cs="Arial"/>
              <w:color w:val="000000"/>
              <w:sz w:val="20"/>
              <w:szCs w:val="20"/>
            </w:rPr>
            <w:t xml:space="preserve"> </w:t>
          </w:r>
        </w:p>
      </w:docPartBody>
    </w:docPart>
    <w:docPart>
      <w:docPartPr>
        <w:name w:val="CE90F4E885F7495AB3770D44EDDB4CF5"/>
        <w:category>
          <w:name w:val="General"/>
          <w:gallery w:val="placeholder"/>
        </w:category>
        <w:types>
          <w:type w:val="bbPlcHdr"/>
        </w:types>
        <w:behaviors>
          <w:behavior w:val="content"/>
        </w:behaviors>
        <w:guid w:val="{003A920F-54EC-415E-8AEB-80C8C211E2F3}"/>
      </w:docPartPr>
      <w:docPartBody>
        <w:p w:rsidR="00D36F23" w:rsidRDefault="00BD0635" w:rsidP="00BD0635">
          <w:pPr>
            <w:pStyle w:val="CE90F4E885F7495AB3770D44EDDB4CF5"/>
          </w:pPr>
          <w:r w:rsidRPr="001C096C">
            <w:rPr>
              <w:rFonts w:ascii="Arial" w:hAnsi="Arial" w:cs="Arial"/>
              <w:color w:val="000000"/>
              <w:sz w:val="20"/>
              <w:szCs w:val="20"/>
            </w:rPr>
            <w:t xml:space="preserve"> </w:t>
          </w:r>
        </w:p>
      </w:docPartBody>
    </w:docPart>
    <w:docPart>
      <w:docPartPr>
        <w:name w:val="59F6803C12A6484CB69AD8269C971783"/>
        <w:category>
          <w:name w:val="General"/>
          <w:gallery w:val="placeholder"/>
        </w:category>
        <w:types>
          <w:type w:val="bbPlcHdr"/>
        </w:types>
        <w:behaviors>
          <w:behavior w:val="content"/>
        </w:behaviors>
        <w:guid w:val="{8BD774BC-C05B-40B9-AC61-908311AD47D2}"/>
      </w:docPartPr>
      <w:docPartBody>
        <w:p w:rsidR="00D36F23" w:rsidRDefault="00BD0635" w:rsidP="00BD0635">
          <w:pPr>
            <w:pStyle w:val="59F6803C12A6484CB69AD8269C971783"/>
          </w:pPr>
          <w:r w:rsidRPr="001C096C">
            <w:rPr>
              <w:rFonts w:ascii="Arial" w:hAnsi="Arial" w:cs="Arial"/>
              <w:color w:val="000000"/>
              <w:sz w:val="20"/>
              <w:szCs w:val="20"/>
            </w:rPr>
            <w:t xml:space="preserve"> </w:t>
          </w:r>
        </w:p>
      </w:docPartBody>
    </w:docPart>
    <w:docPart>
      <w:docPartPr>
        <w:name w:val="C57C001EEE4D49E2B88ED45943FA4894"/>
        <w:category>
          <w:name w:val="General"/>
          <w:gallery w:val="placeholder"/>
        </w:category>
        <w:types>
          <w:type w:val="bbPlcHdr"/>
        </w:types>
        <w:behaviors>
          <w:behavior w:val="content"/>
        </w:behaviors>
        <w:guid w:val="{60BE60CA-3059-4586-85A1-EFDFA65D88BC}"/>
      </w:docPartPr>
      <w:docPartBody>
        <w:p w:rsidR="00D36F23" w:rsidRDefault="00BD0635" w:rsidP="00BD0635">
          <w:pPr>
            <w:pStyle w:val="C57C001EEE4D49E2B88ED45943FA4894"/>
          </w:pPr>
          <w:r w:rsidRPr="001C096C">
            <w:rPr>
              <w:rFonts w:ascii="Arial" w:hAnsi="Arial" w:cs="Arial"/>
              <w:color w:val="000000"/>
              <w:sz w:val="20"/>
              <w:szCs w:val="20"/>
            </w:rPr>
            <w:t xml:space="preserve"> </w:t>
          </w:r>
        </w:p>
      </w:docPartBody>
    </w:docPart>
    <w:docPart>
      <w:docPartPr>
        <w:name w:val="4FDC866DC8FC4174B6917D053E7DB751"/>
        <w:category>
          <w:name w:val="General"/>
          <w:gallery w:val="placeholder"/>
        </w:category>
        <w:types>
          <w:type w:val="bbPlcHdr"/>
        </w:types>
        <w:behaviors>
          <w:behavior w:val="content"/>
        </w:behaviors>
        <w:guid w:val="{1F9D5395-2C63-4D8F-A66D-1399D4D790C9}"/>
      </w:docPartPr>
      <w:docPartBody>
        <w:p w:rsidR="00D36F23" w:rsidRDefault="00BD0635" w:rsidP="00BD0635">
          <w:pPr>
            <w:pStyle w:val="4FDC866DC8FC4174B6917D053E7DB751"/>
          </w:pPr>
          <w:r w:rsidRPr="001C096C">
            <w:rPr>
              <w:rFonts w:ascii="Arial" w:hAnsi="Arial" w:cs="Arial"/>
              <w:color w:val="000000"/>
              <w:sz w:val="20"/>
              <w:szCs w:val="20"/>
            </w:rPr>
            <w:t xml:space="preserve"> </w:t>
          </w:r>
        </w:p>
      </w:docPartBody>
    </w:docPart>
    <w:docPart>
      <w:docPartPr>
        <w:name w:val="5927BBB2CE7943C99887243676B22FE4"/>
        <w:category>
          <w:name w:val="General"/>
          <w:gallery w:val="placeholder"/>
        </w:category>
        <w:types>
          <w:type w:val="bbPlcHdr"/>
        </w:types>
        <w:behaviors>
          <w:behavior w:val="content"/>
        </w:behaviors>
        <w:guid w:val="{AAF9141D-709C-41CE-8258-A78B97E5E8F7}"/>
      </w:docPartPr>
      <w:docPartBody>
        <w:p w:rsidR="00D36F23" w:rsidRDefault="00BD0635" w:rsidP="00BD0635">
          <w:pPr>
            <w:pStyle w:val="5927BBB2CE7943C99887243676B22FE4"/>
          </w:pPr>
          <w:r w:rsidRPr="001C096C">
            <w:rPr>
              <w:rFonts w:ascii="Arial" w:hAnsi="Arial" w:cs="Arial"/>
              <w:color w:val="000000"/>
              <w:sz w:val="20"/>
              <w:szCs w:val="20"/>
            </w:rPr>
            <w:t xml:space="preserve"> </w:t>
          </w:r>
        </w:p>
      </w:docPartBody>
    </w:docPart>
    <w:docPart>
      <w:docPartPr>
        <w:name w:val="823DB57FD31840FD9A7CEEE8917BC4B9"/>
        <w:category>
          <w:name w:val="General"/>
          <w:gallery w:val="placeholder"/>
        </w:category>
        <w:types>
          <w:type w:val="bbPlcHdr"/>
        </w:types>
        <w:behaviors>
          <w:behavior w:val="content"/>
        </w:behaviors>
        <w:guid w:val="{A27666D0-E9A7-49D8-851C-11FCD00EB4A6}"/>
      </w:docPartPr>
      <w:docPartBody>
        <w:p w:rsidR="00D36F23" w:rsidRDefault="00BD0635" w:rsidP="00BD0635">
          <w:pPr>
            <w:pStyle w:val="823DB57FD31840FD9A7CEEE8917BC4B9"/>
          </w:pPr>
          <w:r w:rsidRPr="001C096C">
            <w:rPr>
              <w:rFonts w:ascii="Arial" w:hAnsi="Arial" w:cs="Arial"/>
              <w:color w:val="000000"/>
              <w:sz w:val="20"/>
              <w:szCs w:val="20"/>
            </w:rPr>
            <w:t xml:space="preserve"> </w:t>
          </w:r>
        </w:p>
      </w:docPartBody>
    </w:docPart>
    <w:docPart>
      <w:docPartPr>
        <w:name w:val="4EBCB85DDB924AC8ADAE1FE3B55B8AEA"/>
        <w:category>
          <w:name w:val="General"/>
          <w:gallery w:val="placeholder"/>
        </w:category>
        <w:types>
          <w:type w:val="bbPlcHdr"/>
        </w:types>
        <w:behaviors>
          <w:behavior w:val="content"/>
        </w:behaviors>
        <w:guid w:val="{56E64DEE-6AB5-43F0-8538-B20288AF3DAF}"/>
      </w:docPartPr>
      <w:docPartBody>
        <w:p w:rsidR="00D36F23" w:rsidRDefault="00BD0635" w:rsidP="00BD0635">
          <w:pPr>
            <w:pStyle w:val="4EBCB85DDB924AC8ADAE1FE3B55B8AEA"/>
          </w:pPr>
          <w:r w:rsidRPr="001C096C">
            <w:rPr>
              <w:rFonts w:ascii="Arial" w:hAnsi="Arial" w:cs="Arial"/>
              <w:color w:val="000000"/>
              <w:sz w:val="20"/>
              <w:szCs w:val="20"/>
            </w:rPr>
            <w:t xml:space="preserve"> </w:t>
          </w:r>
        </w:p>
      </w:docPartBody>
    </w:docPart>
    <w:docPart>
      <w:docPartPr>
        <w:name w:val="80493BAB686147B38AA5073C7331F4E9"/>
        <w:category>
          <w:name w:val="General"/>
          <w:gallery w:val="placeholder"/>
        </w:category>
        <w:types>
          <w:type w:val="bbPlcHdr"/>
        </w:types>
        <w:behaviors>
          <w:behavior w:val="content"/>
        </w:behaviors>
        <w:guid w:val="{A5E48FAE-88AE-4A1D-92B8-FB81EA4867C6}"/>
      </w:docPartPr>
      <w:docPartBody>
        <w:p w:rsidR="00D36F23" w:rsidRDefault="00BD0635" w:rsidP="00BD0635">
          <w:pPr>
            <w:pStyle w:val="80493BAB686147B38AA5073C7331F4E9"/>
          </w:pPr>
          <w:r w:rsidRPr="001C096C">
            <w:rPr>
              <w:rFonts w:ascii="Arial" w:hAnsi="Arial" w:cs="Arial"/>
              <w:color w:val="000000"/>
              <w:sz w:val="20"/>
              <w:szCs w:val="20"/>
            </w:rPr>
            <w:t xml:space="preserve"> </w:t>
          </w:r>
        </w:p>
      </w:docPartBody>
    </w:docPart>
    <w:docPart>
      <w:docPartPr>
        <w:name w:val="726EE8EC98654155A48CB33D433B055C"/>
        <w:category>
          <w:name w:val="General"/>
          <w:gallery w:val="placeholder"/>
        </w:category>
        <w:types>
          <w:type w:val="bbPlcHdr"/>
        </w:types>
        <w:behaviors>
          <w:behavior w:val="content"/>
        </w:behaviors>
        <w:guid w:val="{91921CC4-D321-4A10-8BE6-063E1FC050DF}"/>
      </w:docPartPr>
      <w:docPartBody>
        <w:p w:rsidR="00D36F23" w:rsidRDefault="00BD0635" w:rsidP="00BD0635">
          <w:pPr>
            <w:pStyle w:val="726EE8EC98654155A48CB33D433B055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E5FCD498C2E429F9D9CA47DA54B1CFB"/>
        <w:category>
          <w:name w:val="General"/>
          <w:gallery w:val="placeholder"/>
        </w:category>
        <w:types>
          <w:type w:val="bbPlcHdr"/>
        </w:types>
        <w:behaviors>
          <w:behavior w:val="content"/>
        </w:behaviors>
        <w:guid w:val="{29AA26EB-FE52-421F-A34F-CEBCD835A654}"/>
      </w:docPartPr>
      <w:docPartBody>
        <w:p w:rsidR="00D36F23" w:rsidRDefault="00BD0635" w:rsidP="00BD0635">
          <w:pPr>
            <w:pStyle w:val="DE5FCD498C2E429F9D9CA47DA54B1CFB"/>
          </w:pPr>
          <w:r w:rsidRPr="001C096C">
            <w:rPr>
              <w:rFonts w:ascii="Arial" w:hAnsi="Arial" w:cs="Arial"/>
              <w:color w:val="000000"/>
              <w:sz w:val="20"/>
              <w:szCs w:val="20"/>
            </w:rPr>
            <w:t xml:space="preserve"> </w:t>
          </w:r>
        </w:p>
      </w:docPartBody>
    </w:docPart>
    <w:docPart>
      <w:docPartPr>
        <w:name w:val="6176B7B1C0C4489E98B4E5FC761EB35E"/>
        <w:category>
          <w:name w:val="General"/>
          <w:gallery w:val="placeholder"/>
        </w:category>
        <w:types>
          <w:type w:val="bbPlcHdr"/>
        </w:types>
        <w:behaviors>
          <w:behavior w:val="content"/>
        </w:behaviors>
        <w:guid w:val="{0BDCC3F4-FEFE-4B20-B315-999FE1F45ADB}"/>
      </w:docPartPr>
      <w:docPartBody>
        <w:p w:rsidR="00D36F23" w:rsidRDefault="00BD0635" w:rsidP="00BD0635">
          <w:pPr>
            <w:pStyle w:val="6176B7B1C0C4489E98B4E5FC761EB35E"/>
          </w:pPr>
          <w:r w:rsidRPr="001C096C">
            <w:rPr>
              <w:rFonts w:ascii="Arial" w:hAnsi="Arial" w:cs="Arial"/>
              <w:color w:val="000000"/>
              <w:sz w:val="20"/>
              <w:szCs w:val="20"/>
            </w:rPr>
            <w:t xml:space="preserve"> </w:t>
          </w:r>
        </w:p>
      </w:docPartBody>
    </w:docPart>
    <w:docPart>
      <w:docPartPr>
        <w:name w:val="DFA3E3781640414EBE095FE879858CEB"/>
        <w:category>
          <w:name w:val="General"/>
          <w:gallery w:val="placeholder"/>
        </w:category>
        <w:types>
          <w:type w:val="bbPlcHdr"/>
        </w:types>
        <w:behaviors>
          <w:behavior w:val="content"/>
        </w:behaviors>
        <w:guid w:val="{44014DE1-B6A9-40F0-B7E4-76299A63D465}"/>
      </w:docPartPr>
      <w:docPartBody>
        <w:p w:rsidR="00D36F23" w:rsidRDefault="00BD0635" w:rsidP="00BD0635">
          <w:pPr>
            <w:pStyle w:val="DFA3E3781640414EBE095FE879858CEB"/>
          </w:pPr>
          <w:r w:rsidRPr="001C096C">
            <w:rPr>
              <w:rFonts w:ascii="Arial" w:hAnsi="Arial" w:cs="Arial"/>
              <w:color w:val="000000"/>
              <w:sz w:val="20"/>
              <w:szCs w:val="20"/>
            </w:rPr>
            <w:t xml:space="preserve"> </w:t>
          </w:r>
        </w:p>
      </w:docPartBody>
    </w:docPart>
    <w:docPart>
      <w:docPartPr>
        <w:name w:val="DE81056C74E943C78E7024E1A5CC6D74"/>
        <w:category>
          <w:name w:val="General"/>
          <w:gallery w:val="placeholder"/>
        </w:category>
        <w:types>
          <w:type w:val="bbPlcHdr"/>
        </w:types>
        <w:behaviors>
          <w:behavior w:val="content"/>
        </w:behaviors>
        <w:guid w:val="{12B9CB54-D414-4F56-94A8-C9F7244451A9}"/>
      </w:docPartPr>
      <w:docPartBody>
        <w:p w:rsidR="00D36F23" w:rsidRDefault="00BD0635" w:rsidP="00BD0635">
          <w:pPr>
            <w:pStyle w:val="DE81056C74E943C78E7024E1A5CC6D74"/>
          </w:pPr>
          <w:r w:rsidRPr="001C096C">
            <w:rPr>
              <w:rFonts w:ascii="Arial" w:hAnsi="Arial" w:cs="Arial"/>
              <w:color w:val="000000"/>
              <w:sz w:val="20"/>
              <w:szCs w:val="20"/>
            </w:rPr>
            <w:t xml:space="preserve"> </w:t>
          </w:r>
        </w:p>
      </w:docPartBody>
    </w:docPart>
    <w:docPart>
      <w:docPartPr>
        <w:name w:val="DD447CEE35F24F7F81B607975B13D94F"/>
        <w:category>
          <w:name w:val="General"/>
          <w:gallery w:val="placeholder"/>
        </w:category>
        <w:types>
          <w:type w:val="bbPlcHdr"/>
        </w:types>
        <w:behaviors>
          <w:behavior w:val="content"/>
        </w:behaviors>
        <w:guid w:val="{5A63C344-DD90-45DD-97DA-DA402495B2A1}"/>
      </w:docPartPr>
      <w:docPartBody>
        <w:p w:rsidR="00D36F23" w:rsidRDefault="00BD0635" w:rsidP="00BD0635">
          <w:pPr>
            <w:pStyle w:val="DD447CEE35F24F7F81B607975B13D94F"/>
          </w:pPr>
          <w:r w:rsidRPr="001C096C">
            <w:rPr>
              <w:rFonts w:ascii="Arial" w:hAnsi="Arial" w:cs="Arial"/>
              <w:color w:val="000000"/>
              <w:sz w:val="20"/>
              <w:szCs w:val="20"/>
            </w:rPr>
            <w:t xml:space="preserve"> </w:t>
          </w:r>
        </w:p>
      </w:docPartBody>
    </w:docPart>
    <w:docPart>
      <w:docPartPr>
        <w:name w:val="1F746BFB140D447AB4360206AAAC20C9"/>
        <w:category>
          <w:name w:val="General"/>
          <w:gallery w:val="placeholder"/>
        </w:category>
        <w:types>
          <w:type w:val="bbPlcHdr"/>
        </w:types>
        <w:behaviors>
          <w:behavior w:val="content"/>
        </w:behaviors>
        <w:guid w:val="{AEB8DD7B-735B-44B7-B9BA-A6DAAADC498C}"/>
      </w:docPartPr>
      <w:docPartBody>
        <w:p w:rsidR="00D36F23" w:rsidRDefault="00BD0635" w:rsidP="00BD0635">
          <w:pPr>
            <w:pStyle w:val="1F746BFB140D447AB4360206AAAC20C9"/>
          </w:pPr>
          <w:r w:rsidRPr="001C096C">
            <w:rPr>
              <w:rFonts w:ascii="Arial" w:hAnsi="Arial" w:cs="Arial"/>
              <w:color w:val="000000"/>
              <w:sz w:val="20"/>
              <w:szCs w:val="20"/>
            </w:rPr>
            <w:t xml:space="preserve"> </w:t>
          </w:r>
        </w:p>
      </w:docPartBody>
    </w:docPart>
    <w:docPart>
      <w:docPartPr>
        <w:name w:val="4FFA9F39A7F04FD8A28915388C20844F"/>
        <w:category>
          <w:name w:val="General"/>
          <w:gallery w:val="placeholder"/>
        </w:category>
        <w:types>
          <w:type w:val="bbPlcHdr"/>
        </w:types>
        <w:behaviors>
          <w:behavior w:val="content"/>
        </w:behaviors>
        <w:guid w:val="{47877512-651C-4B37-AE76-ABF1DB0C8F76}"/>
      </w:docPartPr>
      <w:docPartBody>
        <w:p w:rsidR="00D36F23" w:rsidRDefault="00BD0635" w:rsidP="00BD0635">
          <w:pPr>
            <w:pStyle w:val="4FFA9F39A7F04FD8A28915388C20844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A8EC2C10FB4F29BBEFD597C4909486"/>
        <w:category>
          <w:name w:val="General"/>
          <w:gallery w:val="placeholder"/>
        </w:category>
        <w:types>
          <w:type w:val="bbPlcHdr"/>
        </w:types>
        <w:behaviors>
          <w:behavior w:val="content"/>
        </w:behaviors>
        <w:guid w:val="{A361F4FD-8328-4D7C-8CB0-FBC0254C24CD}"/>
      </w:docPartPr>
      <w:docPartBody>
        <w:p w:rsidR="00D36F23" w:rsidRDefault="00BD0635" w:rsidP="00BD0635">
          <w:pPr>
            <w:pStyle w:val="FCA8EC2C10FB4F29BBEFD597C4909486"/>
          </w:pPr>
          <w:r w:rsidRPr="001C096C">
            <w:rPr>
              <w:rFonts w:ascii="Arial" w:hAnsi="Arial" w:cs="Arial"/>
              <w:color w:val="000000"/>
              <w:sz w:val="20"/>
              <w:szCs w:val="20"/>
            </w:rPr>
            <w:t xml:space="preserve"> </w:t>
          </w:r>
        </w:p>
      </w:docPartBody>
    </w:docPart>
    <w:docPart>
      <w:docPartPr>
        <w:name w:val="706E27CC52404E438D21ADFB1932F4C2"/>
        <w:category>
          <w:name w:val="General"/>
          <w:gallery w:val="placeholder"/>
        </w:category>
        <w:types>
          <w:type w:val="bbPlcHdr"/>
        </w:types>
        <w:behaviors>
          <w:behavior w:val="content"/>
        </w:behaviors>
        <w:guid w:val="{CCF0E1C6-36B1-49BE-84EA-E5ED5A04836B}"/>
      </w:docPartPr>
      <w:docPartBody>
        <w:p w:rsidR="00D36F23" w:rsidRDefault="00BD0635" w:rsidP="00BD0635">
          <w:pPr>
            <w:pStyle w:val="706E27CC52404E438D21ADFB1932F4C2"/>
          </w:pPr>
          <w:r w:rsidRPr="001C096C">
            <w:rPr>
              <w:rFonts w:ascii="Arial" w:hAnsi="Arial" w:cs="Arial"/>
              <w:color w:val="000000"/>
              <w:sz w:val="20"/>
              <w:szCs w:val="20"/>
            </w:rPr>
            <w:t xml:space="preserve"> </w:t>
          </w:r>
        </w:p>
      </w:docPartBody>
    </w:docPart>
    <w:docPart>
      <w:docPartPr>
        <w:name w:val="673CF84E9C4749BFADBA0454760E8FAF"/>
        <w:category>
          <w:name w:val="General"/>
          <w:gallery w:val="placeholder"/>
        </w:category>
        <w:types>
          <w:type w:val="bbPlcHdr"/>
        </w:types>
        <w:behaviors>
          <w:behavior w:val="content"/>
        </w:behaviors>
        <w:guid w:val="{5E3FECA8-C4A7-4C43-A364-71919B89146A}"/>
      </w:docPartPr>
      <w:docPartBody>
        <w:p w:rsidR="00D36F23" w:rsidRDefault="00BD0635" w:rsidP="00BD0635">
          <w:pPr>
            <w:pStyle w:val="673CF84E9C4749BFADBA0454760E8FAF"/>
          </w:pPr>
          <w:r w:rsidRPr="001C096C">
            <w:rPr>
              <w:rFonts w:ascii="Arial" w:hAnsi="Arial" w:cs="Arial"/>
              <w:color w:val="000000"/>
              <w:sz w:val="20"/>
              <w:szCs w:val="20"/>
            </w:rPr>
            <w:t xml:space="preserve"> </w:t>
          </w:r>
        </w:p>
      </w:docPartBody>
    </w:docPart>
    <w:docPart>
      <w:docPartPr>
        <w:name w:val="1C0880AB81AA4141A019D113ACCA3FF8"/>
        <w:category>
          <w:name w:val="General"/>
          <w:gallery w:val="placeholder"/>
        </w:category>
        <w:types>
          <w:type w:val="bbPlcHdr"/>
        </w:types>
        <w:behaviors>
          <w:behavior w:val="content"/>
        </w:behaviors>
        <w:guid w:val="{A044D321-1D78-4BD8-8518-F35201829003}"/>
      </w:docPartPr>
      <w:docPartBody>
        <w:p w:rsidR="00D36F23" w:rsidRDefault="00BD0635" w:rsidP="00BD0635">
          <w:pPr>
            <w:pStyle w:val="1C0880AB81AA4141A019D113ACCA3FF8"/>
          </w:pPr>
          <w:r w:rsidRPr="001C096C">
            <w:rPr>
              <w:rFonts w:ascii="Arial" w:hAnsi="Arial" w:cs="Arial"/>
              <w:color w:val="000000"/>
              <w:sz w:val="20"/>
              <w:szCs w:val="20"/>
            </w:rPr>
            <w:t xml:space="preserve"> </w:t>
          </w:r>
        </w:p>
      </w:docPartBody>
    </w:docPart>
    <w:docPart>
      <w:docPartPr>
        <w:name w:val="5BBA11ADF2C244F18C39A1C9D47FBB3A"/>
        <w:category>
          <w:name w:val="General"/>
          <w:gallery w:val="placeholder"/>
        </w:category>
        <w:types>
          <w:type w:val="bbPlcHdr"/>
        </w:types>
        <w:behaviors>
          <w:behavior w:val="content"/>
        </w:behaviors>
        <w:guid w:val="{AC03B9E5-5780-4F38-ACC3-E781FE6C7869}"/>
      </w:docPartPr>
      <w:docPartBody>
        <w:p w:rsidR="00D36F23" w:rsidRDefault="00BD0635" w:rsidP="00BD0635">
          <w:pPr>
            <w:pStyle w:val="5BBA11ADF2C244F18C39A1C9D47FBB3A"/>
          </w:pPr>
          <w:r w:rsidRPr="001C096C">
            <w:rPr>
              <w:rFonts w:ascii="Arial" w:hAnsi="Arial" w:cs="Arial"/>
              <w:color w:val="000000"/>
              <w:sz w:val="20"/>
              <w:szCs w:val="20"/>
            </w:rPr>
            <w:t xml:space="preserve"> </w:t>
          </w:r>
        </w:p>
      </w:docPartBody>
    </w:docPart>
    <w:docPart>
      <w:docPartPr>
        <w:name w:val="BABF2D37DA4541CBA58CF3AB728FF3F7"/>
        <w:category>
          <w:name w:val="General"/>
          <w:gallery w:val="placeholder"/>
        </w:category>
        <w:types>
          <w:type w:val="bbPlcHdr"/>
        </w:types>
        <w:behaviors>
          <w:behavior w:val="content"/>
        </w:behaviors>
        <w:guid w:val="{BB2A9F2E-6C40-4E34-A5C2-EBF09D8A7A61}"/>
      </w:docPartPr>
      <w:docPartBody>
        <w:p w:rsidR="00D36F23" w:rsidRDefault="00BD0635" w:rsidP="00BD0635">
          <w:pPr>
            <w:pStyle w:val="BABF2D37DA4541CBA58CF3AB728FF3F7"/>
          </w:pPr>
          <w:r w:rsidRPr="001C096C">
            <w:rPr>
              <w:rFonts w:ascii="Arial" w:hAnsi="Arial" w:cs="Arial"/>
              <w:color w:val="000000"/>
              <w:sz w:val="20"/>
              <w:szCs w:val="20"/>
            </w:rPr>
            <w:t xml:space="preserve"> </w:t>
          </w:r>
        </w:p>
      </w:docPartBody>
    </w:docPart>
    <w:docPart>
      <w:docPartPr>
        <w:name w:val="689E1FC6436747D3A419DB0FC71778E8"/>
        <w:category>
          <w:name w:val="General"/>
          <w:gallery w:val="placeholder"/>
        </w:category>
        <w:types>
          <w:type w:val="bbPlcHdr"/>
        </w:types>
        <w:behaviors>
          <w:behavior w:val="content"/>
        </w:behaviors>
        <w:guid w:val="{C2A014A6-8341-472C-981F-CE31A1B84D47}"/>
      </w:docPartPr>
      <w:docPartBody>
        <w:p w:rsidR="00D36F23" w:rsidRDefault="00BD0635" w:rsidP="00BD0635">
          <w:pPr>
            <w:pStyle w:val="689E1FC6436747D3A419DB0FC71778E8"/>
          </w:pPr>
          <w:r w:rsidRPr="002B6B3C">
            <w:rPr>
              <w:rFonts w:ascii="Arial" w:hAnsi="Arial" w:cs="Arial"/>
              <w:sz w:val="20"/>
              <w:szCs w:val="20"/>
            </w:rPr>
            <w:t xml:space="preserve">(ostalo upisati) </w:t>
          </w:r>
        </w:p>
      </w:docPartBody>
    </w:docPart>
    <w:docPart>
      <w:docPartPr>
        <w:name w:val="5C89B14107614116B3E2355C9ADE827F"/>
        <w:category>
          <w:name w:val="General"/>
          <w:gallery w:val="placeholder"/>
        </w:category>
        <w:types>
          <w:type w:val="bbPlcHdr"/>
        </w:types>
        <w:behaviors>
          <w:behavior w:val="content"/>
        </w:behaviors>
        <w:guid w:val="{97C3035C-2054-4E85-868B-81A4A3E2E1C2}"/>
      </w:docPartPr>
      <w:docPartBody>
        <w:p w:rsidR="00D36F23" w:rsidRDefault="00BD0635" w:rsidP="00BD0635">
          <w:pPr>
            <w:pStyle w:val="5C89B14107614116B3E2355C9ADE827F"/>
          </w:pPr>
          <w:r w:rsidRPr="001C096C">
            <w:rPr>
              <w:rFonts w:ascii="Arial" w:hAnsi="Arial" w:cs="Arial"/>
              <w:color w:val="000000"/>
              <w:sz w:val="20"/>
              <w:szCs w:val="20"/>
            </w:rPr>
            <w:t xml:space="preserve"> </w:t>
          </w:r>
        </w:p>
      </w:docPartBody>
    </w:docPart>
    <w:docPart>
      <w:docPartPr>
        <w:name w:val="24F55BEB29124245BAEF1B1CF89DB37E"/>
        <w:category>
          <w:name w:val="General"/>
          <w:gallery w:val="placeholder"/>
        </w:category>
        <w:types>
          <w:type w:val="bbPlcHdr"/>
        </w:types>
        <w:behaviors>
          <w:behavior w:val="content"/>
        </w:behaviors>
        <w:guid w:val="{E946CE50-6854-4BE4-ABDE-9C029E39B3F8}"/>
      </w:docPartPr>
      <w:docPartBody>
        <w:p w:rsidR="00D36F23" w:rsidRDefault="00BD0635" w:rsidP="00BD0635">
          <w:pPr>
            <w:pStyle w:val="24F55BEB29124245BAEF1B1CF89DB37E"/>
          </w:pPr>
          <w:r w:rsidRPr="001C096C">
            <w:rPr>
              <w:rFonts w:ascii="Arial" w:hAnsi="Arial" w:cs="Arial"/>
              <w:color w:val="000000"/>
              <w:sz w:val="20"/>
              <w:szCs w:val="20"/>
            </w:rPr>
            <w:t xml:space="preserve"> </w:t>
          </w:r>
        </w:p>
      </w:docPartBody>
    </w:docPart>
    <w:docPart>
      <w:docPartPr>
        <w:name w:val="B49232CBD2B1422FADC44EBCFEA3AD55"/>
        <w:category>
          <w:name w:val="General"/>
          <w:gallery w:val="placeholder"/>
        </w:category>
        <w:types>
          <w:type w:val="bbPlcHdr"/>
        </w:types>
        <w:behaviors>
          <w:behavior w:val="content"/>
        </w:behaviors>
        <w:guid w:val="{A99F9645-EE16-4979-8EB8-E3BB33FE6201}"/>
      </w:docPartPr>
      <w:docPartBody>
        <w:p w:rsidR="00D36F23" w:rsidRDefault="00BD0635" w:rsidP="00BD0635">
          <w:pPr>
            <w:pStyle w:val="B49232CBD2B1422FADC44EBCFEA3AD55"/>
          </w:pPr>
          <w:r w:rsidRPr="001C096C">
            <w:rPr>
              <w:rFonts w:ascii="Arial" w:hAnsi="Arial" w:cs="Arial"/>
              <w:color w:val="000000"/>
              <w:sz w:val="20"/>
              <w:szCs w:val="20"/>
            </w:rPr>
            <w:t xml:space="preserve"> </w:t>
          </w:r>
        </w:p>
      </w:docPartBody>
    </w:docPart>
    <w:docPart>
      <w:docPartPr>
        <w:name w:val="97360F5E288C4430AB26540F8E0FA877"/>
        <w:category>
          <w:name w:val="General"/>
          <w:gallery w:val="placeholder"/>
        </w:category>
        <w:types>
          <w:type w:val="bbPlcHdr"/>
        </w:types>
        <w:behaviors>
          <w:behavior w:val="content"/>
        </w:behaviors>
        <w:guid w:val="{98A51B11-A200-44E9-AABB-9941B549AB64}"/>
      </w:docPartPr>
      <w:docPartBody>
        <w:p w:rsidR="00D36F23" w:rsidRDefault="00BD0635" w:rsidP="00BD0635">
          <w:pPr>
            <w:pStyle w:val="97360F5E288C4430AB26540F8E0FA877"/>
          </w:pPr>
          <w:r w:rsidRPr="001C096C">
            <w:rPr>
              <w:rFonts w:ascii="Arial" w:hAnsi="Arial" w:cs="Arial"/>
              <w:color w:val="000000"/>
              <w:sz w:val="20"/>
              <w:szCs w:val="20"/>
            </w:rPr>
            <w:t xml:space="preserve">  </w:t>
          </w:r>
        </w:p>
      </w:docPartBody>
    </w:docPart>
    <w:docPart>
      <w:docPartPr>
        <w:name w:val="49F0CF9BACCD442490319DE52FC898E9"/>
        <w:category>
          <w:name w:val="General"/>
          <w:gallery w:val="placeholder"/>
        </w:category>
        <w:types>
          <w:type w:val="bbPlcHdr"/>
        </w:types>
        <w:behaviors>
          <w:behavior w:val="content"/>
        </w:behaviors>
        <w:guid w:val="{F976707C-82B5-4C36-A9FD-C36C0EAE04C6}"/>
      </w:docPartPr>
      <w:docPartBody>
        <w:p w:rsidR="00D36F23" w:rsidRDefault="00BD0635" w:rsidP="00BD0635">
          <w:pPr>
            <w:pStyle w:val="49F0CF9BACCD442490319DE52FC898E9"/>
          </w:pPr>
          <w:r w:rsidRPr="001C096C">
            <w:rPr>
              <w:rFonts w:ascii="Arial" w:hAnsi="Arial" w:cs="Arial"/>
              <w:color w:val="000000"/>
              <w:sz w:val="20"/>
              <w:szCs w:val="20"/>
            </w:rPr>
            <w:t xml:space="preserve"> </w:t>
          </w:r>
        </w:p>
      </w:docPartBody>
    </w:docPart>
    <w:docPart>
      <w:docPartPr>
        <w:name w:val="E06588A4209445FAADE643FC424F1450"/>
        <w:category>
          <w:name w:val="General"/>
          <w:gallery w:val="placeholder"/>
        </w:category>
        <w:types>
          <w:type w:val="bbPlcHdr"/>
        </w:types>
        <w:behaviors>
          <w:behavior w:val="content"/>
        </w:behaviors>
        <w:guid w:val="{2CCE325C-4655-4B4C-88D9-208D77613CFE}"/>
      </w:docPartPr>
      <w:docPartBody>
        <w:p w:rsidR="00D36F23" w:rsidRDefault="00BD0635" w:rsidP="00BD0635">
          <w:pPr>
            <w:pStyle w:val="E06588A4209445FAADE643FC424F1450"/>
          </w:pPr>
          <w:r w:rsidRPr="001C096C">
            <w:rPr>
              <w:rFonts w:ascii="Arial" w:hAnsi="Arial" w:cs="Arial"/>
              <w:color w:val="000000"/>
              <w:sz w:val="20"/>
              <w:szCs w:val="20"/>
            </w:rPr>
            <w:t xml:space="preserve"> </w:t>
          </w:r>
        </w:p>
      </w:docPartBody>
    </w:docPart>
    <w:docPart>
      <w:docPartPr>
        <w:name w:val="1C65532E86584C99A863255DADCB35CC"/>
        <w:category>
          <w:name w:val="General"/>
          <w:gallery w:val="placeholder"/>
        </w:category>
        <w:types>
          <w:type w:val="bbPlcHdr"/>
        </w:types>
        <w:behaviors>
          <w:behavior w:val="content"/>
        </w:behaviors>
        <w:guid w:val="{95612EC8-FB2C-4346-8F95-539F81E2D74B}"/>
      </w:docPartPr>
      <w:docPartBody>
        <w:p w:rsidR="00D36F23" w:rsidRDefault="00BD0635" w:rsidP="00BD0635">
          <w:pPr>
            <w:pStyle w:val="1C65532E86584C99A863255DADCB35CC"/>
          </w:pPr>
          <w:r>
            <w:rPr>
              <w:rStyle w:val="PlaceholderText"/>
            </w:rPr>
            <w:t>ECTS</w:t>
          </w:r>
        </w:p>
      </w:docPartBody>
    </w:docPart>
    <w:docPart>
      <w:docPartPr>
        <w:name w:val="BFB076B722974518B3D5F5538B8DADE7"/>
        <w:category>
          <w:name w:val="General"/>
          <w:gallery w:val="placeholder"/>
        </w:category>
        <w:types>
          <w:type w:val="bbPlcHdr"/>
        </w:types>
        <w:behaviors>
          <w:behavior w:val="content"/>
        </w:behaviors>
        <w:guid w:val="{589A67BA-A475-48BE-8EB7-A9ADB6596D12}"/>
      </w:docPartPr>
      <w:docPartBody>
        <w:p w:rsidR="00D36F23" w:rsidRDefault="00BD0635" w:rsidP="00BD0635">
          <w:pPr>
            <w:pStyle w:val="BFB076B722974518B3D5F5538B8DADE7"/>
          </w:pPr>
          <w:r>
            <w:rPr>
              <w:rStyle w:val="PlaceholderText"/>
            </w:rPr>
            <w:t>Metode i kriteriji vrednovanja</w:t>
          </w:r>
        </w:p>
      </w:docPartBody>
    </w:docPart>
    <w:docPart>
      <w:docPartPr>
        <w:name w:val="607C89AAB7B94DC2AED5E56AAE9ED33C"/>
        <w:category>
          <w:name w:val="General"/>
          <w:gallery w:val="placeholder"/>
        </w:category>
        <w:types>
          <w:type w:val="bbPlcHdr"/>
        </w:types>
        <w:behaviors>
          <w:behavior w:val="content"/>
        </w:behaviors>
        <w:guid w:val="{013FD55E-54DB-477F-8817-A3F6A7DC541D}"/>
      </w:docPartPr>
      <w:docPartBody>
        <w:p w:rsidR="00D36F23" w:rsidRDefault="00BD0635" w:rsidP="00BD0635">
          <w:pPr>
            <w:pStyle w:val="607C89AAB7B94DC2AED5E56AAE9ED33C"/>
          </w:pPr>
          <w:r>
            <w:rPr>
              <w:rStyle w:val="PlaceholderText"/>
            </w:rPr>
            <w:t>Obveze studenata</w:t>
          </w:r>
        </w:p>
      </w:docPartBody>
    </w:docPart>
    <w:docPart>
      <w:docPartPr>
        <w:name w:val="6D5352CE297E4C6898D8AEF78821EAA8"/>
        <w:category>
          <w:name w:val="General"/>
          <w:gallery w:val="placeholder"/>
        </w:category>
        <w:types>
          <w:type w:val="bbPlcHdr"/>
        </w:types>
        <w:behaviors>
          <w:behavior w:val="content"/>
        </w:behaviors>
        <w:guid w:val="{B694F4C6-412D-44CE-9744-31C65EF67D04}"/>
      </w:docPartPr>
      <w:docPartBody>
        <w:p w:rsidR="00D36F23" w:rsidRDefault="00BD0635" w:rsidP="00BD0635">
          <w:pPr>
            <w:pStyle w:val="6D5352CE297E4C6898D8AEF78821EAA8"/>
          </w:pPr>
          <w:r>
            <w:rPr>
              <w:rFonts w:ascii="Arial" w:hAnsi="Arial" w:cs="Arial"/>
              <w:color w:val="000000"/>
              <w:sz w:val="20"/>
              <w:szCs w:val="20"/>
            </w:rPr>
            <w:t xml:space="preserve"> </w:t>
          </w:r>
        </w:p>
      </w:docPartBody>
    </w:docPart>
    <w:docPart>
      <w:docPartPr>
        <w:name w:val="CFF5CA4074AE4B8AAB89BB2E84D1248F"/>
        <w:category>
          <w:name w:val="General"/>
          <w:gallery w:val="placeholder"/>
        </w:category>
        <w:types>
          <w:type w:val="bbPlcHdr"/>
        </w:types>
        <w:behaviors>
          <w:behavior w:val="content"/>
        </w:behaviors>
        <w:guid w:val="{10AC43B4-051C-49B5-A1BD-D573F7CB9C9C}"/>
      </w:docPartPr>
      <w:docPartBody>
        <w:p w:rsidR="00D36F23" w:rsidRDefault="00BD0635" w:rsidP="00BD0635">
          <w:pPr>
            <w:pStyle w:val="CFF5CA4074AE4B8AAB89BB2E84D1248F"/>
          </w:pPr>
          <w:r>
            <w:rPr>
              <w:rFonts w:ascii="Arial" w:hAnsi="Arial" w:cs="Arial"/>
              <w:color w:val="000000"/>
              <w:sz w:val="20"/>
              <w:szCs w:val="20"/>
            </w:rPr>
            <w:t xml:space="preserve"> </w:t>
          </w:r>
        </w:p>
      </w:docPartBody>
    </w:docPart>
    <w:docPart>
      <w:docPartPr>
        <w:name w:val="7926B27DEC0E4767B9F72ED7AE8AB909"/>
        <w:category>
          <w:name w:val="General"/>
          <w:gallery w:val="placeholder"/>
        </w:category>
        <w:types>
          <w:type w:val="bbPlcHdr"/>
        </w:types>
        <w:behaviors>
          <w:behavior w:val="content"/>
        </w:behaviors>
        <w:guid w:val="{5CCD11A7-B978-42CB-BAD8-110DADF87BBB}"/>
      </w:docPartPr>
      <w:docPartBody>
        <w:p w:rsidR="00D36F23" w:rsidRDefault="00BD0635" w:rsidP="00BD0635">
          <w:pPr>
            <w:pStyle w:val="7926B27DEC0E4767B9F72ED7AE8AB909"/>
          </w:pPr>
          <w:r>
            <w:rPr>
              <w:rFonts w:ascii="Arial" w:hAnsi="Arial" w:cs="Arial"/>
              <w:color w:val="000000"/>
              <w:sz w:val="20"/>
              <w:szCs w:val="20"/>
            </w:rPr>
            <w:t xml:space="preserve"> </w:t>
          </w:r>
        </w:p>
      </w:docPartBody>
    </w:docPart>
    <w:docPart>
      <w:docPartPr>
        <w:name w:val="6C54B5E97EC64FC69C849A45A4FB4A54"/>
        <w:category>
          <w:name w:val="General"/>
          <w:gallery w:val="placeholder"/>
        </w:category>
        <w:types>
          <w:type w:val="bbPlcHdr"/>
        </w:types>
        <w:behaviors>
          <w:behavior w:val="content"/>
        </w:behaviors>
        <w:guid w:val="{E71516DB-4A89-4A06-9779-BAC6919F2976}"/>
      </w:docPartPr>
      <w:docPartBody>
        <w:p w:rsidR="00D36F23" w:rsidRDefault="00BD0635" w:rsidP="00BD0635">
          <w:pPr>
            <w:pStyle w:val="6C54B5E97EC64FC69C849A45A4FB4A54"/>
          </w:pPr>
          <w:r>
            <w:rPr>
              <w:rFonts w:ascii="Arial" w:hAnsi="Arial" w:cs="Arial"/>
              <w:color w:val="000000"/>
              <w:sz w:val="20"/>
              <w:szCs w:val="20"/>
            </w:rPr>
            <w:t xml:space="preserve"> </w:t>
          </w:r>
        </w:p>
      </w:docPartBody>
    </w:docPart>
    <w:docPart>
      <w:docPartPr>
        <w:name w:val="9950A6D74F65448AB1CB26BB840415DE"/>
        <w:category>
          <w:name w:val="General"/>
          <w:gallery w:val="placeholder"/>
        </w:category>
        <w:types>
          <w:type w:val="bbPlcHdr"/>
        </w:types>
        <w:behaviors>
          <w:behavior w:val="content"/>
        </w:behaviors>
        <w:guid w:val="{D0EFEA1F-C3F0-409D-8485-86E6755D368B}"/>
      </w:docPartPr>
      <w:docPartBody>
        <w:p w:rsidR="00D36F23" w:rsidRDefault="00BD0635" w:rsidP="00BD0635">
          <w:pPr>
            <w:pStyle w:val="9950A6D74F65448AB1CB26BB840415DE"/>
          </w:pPr>
          <w:r>
            <w:rPr>
              <w:rFonts w:ascii="Arial" w:hAnsi="Arial" w:cs="Arial"/>
              <w:color w:val="000000"/>
              <w:sz w:val="20"/>
              <w:szCs w:val="20"/>
            </w:rPr>
            <w:t xml:space="preserve"> </w:t>
          </w:r>
        </w:p>
      </w:docPartBody>
    </w:docPart>
    <w:docPart>
      <w:docPartPr>
        <w:name w:val="8A4A9CEC38214733983E08637F6D1709"/>
        <w:category>
          <w:name w:val="General"/>
          <w:gallery w:val="placeholder"/>
        </w:category>
        <w:types>
          <w:type w:val="bbPlcHdr"/>
        </w:types>
        <w:behaviors>
          <w:behavior w:val="content"/>
        </w:behaviors>
        <w:guid w:val="{DCB93398-8975-44FD-B163-EF423BC8D41B}"/>
      </w:docPartPr>
      <w:docPartBody>
        <w:p w:rsidR="00D36F23" w:rsidRDefault="00BD0635" w:rsidP="00BD0635">
          <w:pPr>
            <w:pStyle w:val="8A4A9CEC38214733983E08637F6D1709"/>
          </w:pPr>
          <w:r>
            <w:rPr>
              <w:rFonts w:ascii="Arial" w:hAnsi="Arial" w:cs="Arial"/>
              <w:color w:val="000000"/>
              <w:sz w:val="20"/>
              <w:szCs w:val="20"/>
            </w:rPr>
            <w:t xml:space="preserve"> </w:t>
          </w:r>
        </w:p>
      </w:docPartBody>
    </w:docPart>
    <w:docPart>
      <w:docPartPr>
        <w:name w:val="893280798979451D9FAE5B61958623BB"/>
        <w:category>
          <w:name w:val="General"/>
          <w:gallery w:val="placeholder"/>
        </w:category>
        <w:types>
          <w:type w:val="bbPlcHdr"/>
        </w:types>
        <w:behaviors>
          <w:behavior w:val="content"/>
        </w:behaviors>
        <w:guid w:val="{42B78723-9B1F-462E-B78A-4806E7A0B494}"/>
      </w:docPartPr>
      <w:docPartBody>
        <w:p w:rsidR="00D36F23" w:rsidRDefault="00BD0635" w:rsidP="00BD0635">
          <w:pPr>
            <w:pStyle w:val="893280798979451D9FAE5B61958623BB"/>
          </w:pPr>
          <w:r>
            <w:rPr>
              <w:rStyle w:val="PlaceholderText"/>
            </w:rPr>
            <w:t>Nositelji i suradnici</w:t>
          </w:r>
        </w:p>
      </w:docPartBody>
    </w:docPart>
    <w:docPart>
      <w:docPartPr>
        <w:name w:val="7F874B597B1745D5A07C2B2C051A4D32"/>
        <w:category>
          <w:name w:val="General"/>
          <w:gallery w:val="placeholder"/>
        </w:category>
        <w:types>
          <w:type w:val="bbPlcHdr"/>
        </w:types>
        <w:behaviors>
          <w:behavior w:val="content"/>
        </w:behaviors>
        <w:guid w:val="{3523E439-2584-448B-AD0E-739BB09E04EF}"/>
      </w:docPartPr>
      <w:docPartBody>
        <w:p w:rsidR="00D36F23" w:rsidRDefault="00BD0635" w:rsidP="00BD0635">
          <w:pPr>
            <w:pStyle w:val="7F874B597B1745D5A07C2B2C051A4D32"/>
          </w:pPr>
          <w:r>
            <w:rPr>
              <w:rStyle w:val="PlaceholderText"/>
            </w:rPr>
            <w:t>Semestar</w:t>
          </w:r>
        </w:p>
      </w:docPartBody>
    </w:docPart>
    <w:docPart>
      <w:docPartPr>
        <w:name w:val="ECE718FE1A354418A0567927E7D8A342"/>
        <w:category>
          <w:name w:val="General"/>
          <w:gallery w:val="placeholder"/>
        </w:category>
        <w:types>
          <w:type w:val="bbPlcHdr"/>
        </w:types>
        <w:behaviors>
          <w:behavior w:val="content"/>
        </w:behaviors>
        <w:guid w:val="{C20272DE-0F2E-4A75-A413-5142588FCEC4}"/>
      </w:docPartPr>
      <w:docPartBody>
        <w:p w:rsidR="00D36F23" w:rsidRDefault="00BD0635" w:rsidP="00BD0635">
          <w:pPr>
            <w:pStyle w:val="ECE718FE1A354418A0567927E7D8A342"/>
          </w:pPr>
          <w:r>
            <w:rPr>
              <w:rStyle w:val="PlaceholderText"/>
            </w:rPr>
            <w:t>Naziv predmeta</w:t>
          </w:r>
        </w:p>
      </w:docPartBody>
    </w:docPart>
    <w:docPart>
      <w:docPartPr>
        <w:name w:val="9BD4F4EBE2EC4804BEF4DBDA843C45D7"/>
        <w:category>
          <w:name w:val="General"/>
          <w:gallery w:val="placeholder"/>
        </w:category>
        <w:types>
          <w:type w:val="bbPlcHdr"/>
        </w:types>
        <w:behaviors>
          <w:behavior w:val="content"/>
        </w:behaviors>
        <w:guid w:val="{352B2590-AED5-4665-BA4C-515303B4DCBF}"/>
      </w:docPartPr>
      <w:docPartBody>
        <w:p w:rsidR="00D36F23" w:rsidRDefault="00BD0635" w:rsidP="00BD0635">
          <w:pPr>
            <w:pStyle w:val="9BD4F4EBE2EC4804BEF4DBDA843C45D7"/>
          </w:pPr>
          <w:r>
            <w:rPr>
              <w:rStyle w:val="PlaceholderText"/>
            </w:rPr>
            <w:t>ECTS bodovi</w:t>
          </w:r>
        </w:p>
      </w:docPartBody>
    </w:docPart>
    <w:docPart>
      <w:docPartPr>
        <w:name w:val="29ACE699976547B88B6C3ED8F37F86E4"/>
        <w:category>
          <w:name w:val="General"/>
          <w:gallery w:val="placeholder"/>
        </w:category>
        <w:types>
          <w:type w:val="bbPlcHdr"/>
        </w:types>
        <w:behaviors>
          <w:behavior w:val="content"/>
        </w:behaviors>
        <w:guid w:val="{04E27CEE-9069-4B7F-9AD1-1CF22E08A798}"/>
      </w:docPartPr>
      <w:docPartBody>
        <w:p w:rsidR="00D36F23" w:rsidRDefault="00BD0635" w:rsidP="00BD0635">
          <w:pPr>
            <w:pStyle w:val="29ACE699976547B88B6C3ED8F37F86E4"/>
          </w:pPr>
          <w:r>
            <w:rPr>
              <w:rStyle w:val="PlaceholderText"/>
            </w:rPr>
            <w:t>Šifra predmeta</w:t>
          </w:r>
        </w:p>
      </w:docPartBody>
    </w:docPart>
    <w:docPart>
      <w:docPartPr>
        <w:name w:val="6B3A1DA8EBD440D5AF09D05731C0F9E6"/>
        <w:category>
          <w:name w:val="General"/>
          <w:gallery w:val="placeholder"/>
        </w:category>
        <w:types>
          <w:type w:val="bbPlcHdr"/>
        </w:types>
        <w:behaviors>
          <w:behavior w:val="content"/>
        </w:behaviors>
        <w:guid w:val="{40EC4276-4931-4E33-883F-B9BE68B7AD3C}"/>
      </w:docPartPr>
      <w:docPartBody>
        <w:p w:rsidR="00D36F23" w:rsidRDefault="00BD0635" w:rsidP="00BD0635">
          <w:pPr>
            <w:pStyle w:val="6B3A1DA8EBD440D5AF09D05731C0F9E6"/>
          </w:pPr>
          <w:r>
            <w:rPr>
              <w:rStyle w:val="PlaceholderText"/>
            </w:rPr>
            <w:t>Broj sati</w:t>
          </w:r>
        </w:p>
      </w:docPartBody>
    </w:docPart>
    <w:docPart>
      <w:docPartPr>
        <w:name w:val="7674A9283E974D558A2CE6DCB741191C"/>
        <w:category>
          <w:name w:val="General"/>
          <w:gallery w:val="placeholder"/>
        </w:category>
        <w:types>
          <w:type w:val="bbPlcHdr"/>
        </w:types>
        <w:behaviors>
          <w:behavior w:val="content"/>
        </w:behaviors>
        <w:guid w:val="{134A9D20-380E-4792-BF82-098C996AE488}"/>
      </w:docPartPr>
      <w:docPartBody>
        <w:p w:rsidR="00D36F23" w:rsidRDefault="00BD0635" w:rsidP="00BD0635">
          <w:pPr>
            <w:pStyle w:val="7674A9283E974D558A2CE6DCB741191C"/>
          </w:pPr>
          <w:r>
            <w:rPr>
              <w:rStyle w:val="PlaceholderText"/>
            </w:rPr>
            <w:t>Studijski program</w:t>
          </w:r>
        </w:p>
      </w:docPartBody>
    </w:docPart>
    <w:docPart>
      <w:docPartPr>
        <w:name w:val="FBBD329C617F4248BCA5838CC0DFAE6B"/>
        <w:category>
          <w:name w:val="General"/>
          <w:gallery w:val="placeholder"/>
        </w:category>
        <w:types>
          <w:type w:val="bbPlcHdr"/>
        </w:types>
        <w:behaviors>
          <w:behavior w:val="content"/>
        </w:behaviors>
        <w:guid w:val="{70DC6761-6C10-48D8-BC5F-9053CF8F5F21}"/>
      </w:docPartPr>
      <w:docPartBody>
        <w:p w:rsidR="00D36F23" w:rsidRDefault="00BD0635" w:rsidP="00BD0635">
          <w:pPr>
            <w:pStyle w:val="FBBD329C617F4248BCA5838CC0DFAE6B"/>
          </w:pPr>
          <w:r>
            <w:rPr>
              <w:rStyle w:val="PlaceholderText"/>
            </w:rPr>
            <w:t>Broj studenata</w:t>
          </w:r>
        </w:p>
      </w:docPartBody>
    </w:docPart>
    <w:docPart>
      <w:docPartPr>
        <w:name w:val="0E657E8737334D9E9E190487407477DC"/>
        <w:category>
          <w:name w:val="General"/>
          <w:gallery w:val="placeholder"/>
        </w:category>
        <w:types>
          <w:type w:val="bbPlcHdr"/>
        </w:types>
        <w:behaviors>
          <w:behavior w:val="content"/>
        </w:behaviors>
        <w:guid w:val="{A1F7A154-7CFB-48CF-A864-DABFE0F714C2}"/>
      </w:docPartPr>
      <w:docPartBody>
        <w:p w:rsidR="00D36F23" w:rsidRDefault="00BD0635" w:rsidP="00BD0635">
          <w:pPr>
            <w:pStyle w:val="0E657E8737334D9E9E190487407477DC"/>
          </w:pPr>
          <w:r>
            <w:rPr>
              <w:rStyle w:val="PlaceholderText"/>
            </w:rPr>
            <w:t>Status predmeta</w:t>
          </w:r>
        </w:p>
      </w:docPartBody>
    </w:docPart>
    <w:docPart>
      <w:docPartPr>
        <w:name w:val="9BD746F2E6004AF6B24234223524BBCB"/>
        <w:category>
          <w:name w:val="General"/>
          <w:gallery w:val="placeholder"/>
        </w:category>
        <w:types>
          <w:type w:val="bbPlcHdr"/>
        </w:types>
        <w:behaviors>
          <w:behavior w:val="content"/>
        </w:behaviors>
        <w:guid w:val="{388FD35D-64AA-44C7-BDA1-92045FDA5645}"/>
      </w:docPartPr>
      <w:docPartBody>
        <w:p w:rsidR="00D36F23" w:rsidRDefault="00BD0635" w:rsidP="00BD0635">
          <w:pPr>
            <w:pStyle w:val="9BD746F2E6004AF6B24234223524BBCB"/>
          </w:pPr>
          <w:r>
            <w:rPr>
              <w:rStyle w:val="PlaceholderText"/>
            </w:rPr>
            <w:t>Razina e-učenja</w:t>
          </w:r>
        </w:p>
      </w:docPartBody>
    </w:docPart>
    <w:docPart>
      <w:docPartPr>
        <w:name w:val="1FE7CC05B1554589AC510B9520A1AEC2"/>
        <w:category>
          <w:name w:val="General"/>
          <w:gallery w:val="placeholder"/>
        </w:category>
        <w:types>
          <w:type w:val="bbPlcHdr"/>
        </w:types>
        <w:behaviors>
          <w:behavior w:val="content"/>
        </w:behaviors>
        <w:guid w:val="{3F36DF7E-0EDD-4545-96D0-CFD4812816A1}"/>
      </w:docPartPr>
      <w:docPartBody>
        <w:p w:rsidR="00D36F23" w:rsidRDefault="00BD0635" w:rsidP="00BD0635">
          <w:pPr>
            <w:pStyle w:val="1FE7CC05B1554589AC510B9520A1AEC2"/>
          </w:pPr>
          <w:r>
            <w:rPr>
              <w:rStyle w:val="PlaceholderText"/>
            </w:rPr>
            <w:t>On-line</w:t>
          </w:r>
        </w:p>
      </w:docPartBody>
    </w:docPart>
    <w:docPart>
      <w:docPartPr>
        <w:name w:val="FA734534B7DD46C8ACB693738724A6FF"/>
        <w:category>
          <w:name w:val="General"/>
          <w:gallery w:val="placeholder"/>
        </w:category>
        <w:types>
          <w:type w:val="bbPlcHdr"/>
        </w:types>
        <w:behaviors>
          <w:behavior w:val="content"/>
        </w:behaviors>
        <w:guid w:val="{EAA299E3-0405-4C2B-869E-61E942FC998D}"/>
      </w:docPartPr>
      <w:docPartBody>
        <w:p w:rsidR="00D36F23" w:rsidRDefault="00BD0635" w:rsidP="00BD0635">
          <w:pPr>
            <w:pStyle w:val="FA734534B7DD46C8ACB693738724A6FF"/>
          </w:pPr>
          <w:r>
            <w:rPr>
              <w:rStyle w:val="PlaceholderText"/>
            </w:rPr>
            <w:t>Mjesto izvođenja</w:t>
          </w:r>
        </w:p>
      </w:docPartBody>
    </w:docPart>
    <w:docPart>
      <w:docPartPr>
        <w:name w:val="8190344588E5423DBC2B76652A424DB1"/>
        <w:category>
          <w:name w:val="General"/>
          <w:gallery w:val="placeholder"/>
        </w:category>
        <w:types>
          <w:type w:val="bbPlcHdr"/>
        </w:types>
        <w:behaviors>
          <w:behavior w:val="content"/>
        </w:behaviors>
        <w:guid w:val="{7508CA96-14CC-4F9F-BAF1-6F305ABEB8E0}"/>
      </w:docPartPr>
      <w:docPartBody>
        <w:p w:rsidR="00D36F23" w:rsidRDefault="00BD0635" w:rsidP="00BD0635">
          <w:pPr>
            <w:pStyle w:val="8190344588E5423DBC2B76652A424DB1"/>
          </w:pPr>
          <w:r>
            <w:rPr>
              <w:rStyle w:val="PlaceholderText"/>
            </w:rPr>
            <w:t>Jezik izvođenja</w:t>
          </w:r>
        </w:p>
      </w:docPartBody>
    </w:docPart>
    <w:docPart>
      <w:docPartPr>
        <w:name w:val="890268443799457B91B2815A6CAFA952"/>
        <w:category>
          <w:name w:val="General"/>
          <w:gallery w:val="placeholder"/>
        </w:category>
        <w:types>
          <w:type w:val="bbPlcHdr"/>
        </w:types>
        <w:behaviors>
          <w:behavior w:val="content"/>
        </w:behaviors>
        <w:guid w:val="{DAF45906-28BB-44BA-9111-CB6194150F73}"/>
      </w:docPartPr>
      <w:docPartBody>
        <w:p w:rsidR="00D36F23" w:rsidRDefault="00BD0635" w:rsidP="00BD0635">
          <w:pPr>
            <w:pStyle w:val="890268443799457B91B2815A6CAFA952"/>
          </w:pPr>
          <w:r>
            <w:rPr>
              <w:rStyle w:val="PlaceholderText"/>
            </w:rPr>
            <w:t>Godina studija</w:t>
          </w:r>
        </w:p>
      </w:docPartBody>
    </w:docPart>
    <w:docPart>
      <w:docPartPr>
        <w:name w:val="5CABD95989F349E3B5245574A6DDEB3F"/>
        <w:category>
          <w:name w:val="General"/>
          <w:gallery w:val="placeholder"/>
        </w:category>
        <w:types>
          <w:type w:val="bbPlcHdr"/>
        </w:types>
        <w:behaviors>
          <w:behavior w:val="content"/>
        </w:behaviors>
        <w:guid w:val="{4CD3FFC4-B55E-41A4-ADE2-89FFC71D36E1}"/>
      </w:docPartPr>
      <w:docPartBody>
        <w:p w:rsidR="00D36F23" w:rsidRDefault="00BD0635" w:rsidP="00BD0635">
          <w:pPr>
            <w:pStyle w:val="5CABD95989F349E3B5245574A6DDEB3F"/>
          </w:pPr>
          <w:r>
            <w:rPr>
              <w:rStyle w:val="PlaceholderText"/>
            </w:rPr>
            <w:t>Engleski jezik</w:t>
          </w:r>
        </w:p>
      </w:docPartBody>
    </w:docPart>
    <w:docPart>
      <w:docPartPr>
        <w:name w:val="5B67EAF8D48B4FF7BEDB1A10226A277F"/>
        <w:category>
          <w:name w:val="General"/>
          <w:gallery w:val="placeholder"/>
        </w:category>
        <w:types>
          <w:type w:val="bbPlcHdr"/>
        </w:types>
        <w:behaviors>
          <w:behavior w:val="content"/>
        </w:behaviors>
        <w:guid w:val="{3DF66C73-1D9F-4792-BAAC-DD6C10E39FF6}"/>
      </w:docPartPr>
      <w:docPartBody>
        <w:p w:rsidR="00D36F23" w:rsidRDefault="00BD0635" w:rsidP="00BD0635">
          <w:pPr>
            <w:pStyle w:val="5B67EAF8D48B4FF7BEDB1A10226A277F"/>
          </w:pPr>
          <w:r>
            <w:rPr>
              <w:rStyle w:val="PlaceholderText"/>
            </w:rPr>
            <w:t>Ciljevi predmeta</w:t>
          </w:r>
        </w:p>
      </w:docPartBody>
    </w:docPart>
    <w:docPart>
      <w:docPartPr>
        <w:name w:val="E93A8D7C520D4FEFBFF4CDCFBD61D093"/>
        <w:category>
          <w:name w:val="General"/>
          <w:gallery w:val="placeholder"/>
        </w:category>
        <w:types>
          <w:type w:val="bbPlcHdr"/>
        </w:types>
        <w:behaviors>
          <w:behavior w:val="content"/>
        </w:behaviors>
        <w:guid w:val="{39D3FB60-A09F-42DE-B8BA-097AE2DD72F3}"/>
      </w:docPartPr>
      <w:docPartBody>
        <w:p w:rsidR="00D36F23" w:rsidRDefault="00BD0635" w:rsidP="00BD0635">
          <w:pPr>
            <w:pStyle w:val="E93A8D7C520D4FEFBFF4CDCFBD61D093"/>
          </w:pPr>
          <w:r>
            <w:rPr>
              <w:rStyle w:val="PlaceholderText"/>
            </w:rPr>
            <w:t>Preduvjeti</w:t>
          </w:r>
        </w:p>
      </w:docPartBody>
    </w:docPart>
    <w:docPart>
      <w:docPartPr>
        <w:name w:val="0ADF5890FEBC445E9E0DA1FA11290FDE"/>
        <w:category>
          <w:name w:val="General"/>
          <w:gallery w:val="placeholder"/>
        </w:category>
        <w:types>
          <w:type w:val="bbPlcHdr"/>
        </w:types>
        <w:behaviors>
          <w:behavior w:val="content"/>
        </w:behaviors>
        <w:guid w:val="{6BAE1E78-765E-4307-A165-1C46E372C38C}"/>
      </w:docPartPr>
      <w:docPartBody>
        <w:p w:rsidR="00D36F23" w:rsidRDefault="00BD0635" w:rsidP="00BD0635">
          <w:pPr>
            <w:pStyle w:val="0ADF5890FEBC445E9E0DA1FA11290FDE"/>
          </w:pPr>
          <w:r>
            <w:rPr>
              <w:rStyle w:val="PlaceholderText"/>
            </w:rPr>
            <w:t>Doprinos ishodima učenja programa</w:t>
          </w:r>
        </w:p>
      </w:docPartBody>
    </w:docPart>
    <w:docPart>
      <w:docPartPr>
        <w:name w:val="D9C970F955324AA99643A9FC6FF86CA9"/>
        <w:category>
          <w:name w:val="General"/>
          <w:gallery w:val="placeholder"/>
        </w:category>
        <w:types>
          <w:type w:val="bbPlcHdr"/>
        </w:types>
        <w:behaviors>
          <w:behavior w:val="content"/>
        </w:behaviors>
        <w:guid w:val="{342CA1EA-27E0-4550-936F-6B47F6B637C9}"/>
      </w:docPartPr>
      <w:docPartBody>
        <w:p w:rsidR="00D36F23" w:rsidRDefault="00BD0635" w:rsidP="00BD0635">
          <w:pPr>
            <w:pStyle w:val="D9C970F955324AA99643A9FC6FF86CA9"/>
          </w:pPr>
          <w:r>
            <w:rPr>
              <w:rStyle w:val="PlaceholderText"/>
            </w:rPr>
            <w:t>Ishodi učenja predmeta</w:t>
          </w:r>
        </w:p>
      </w:docPartBody>
    </w:docPart>
    <w:docPart>
      <w:docPartPr>
        <w:name w:val="3515DFDBBE5B4746AF0101B4DD9670FF"/>
        <w:category>
          <w:name w:val="General"/>
          <w:gallery w:val="placeholder"/>
        </w:category>
        <w:types>
          <w:type w:val="bbPlcHdr"/>
        </w:types>
        <w:behaviors>
          <w:behavior w:val="content"/>
        </w:behaviors>
        <w:guid w:val="{735D435F-DE6E-4009-AE8A-A6794B613C4C}"/>
      </w:docPartPr>
      <w:docPartBody>
        <w:p w:rsidR="00D36F23" w:rsidRDefault="00BD0635" w:rsidP="00BD0635">
          <w:pPr>
            <w:pStyle w:val="3515DFDBBE5B4746AF0101B4DD9670FF"/>
          </w:pPr>
          <w:r>
            <w:rPr>
              <w:rStyle w:val="PlaceholderText"/>
            </w:rPr>
            <w:t>Sadržaj predmeta</w:t>
          </w:r>
        </w:p>
      </w:docPartBody>
    </w:docPart>
    <w:docPart>
      <w:docPartPr>
        <w:name w:val="CC1D02B799C9421AB263336981262A5C"/>
        <w:category>
          <w:name w:val="General"/>
          <w:gallery w:val="placeholder"/>
        </w:category>
        <w:types>
          <w:type w:val="bbPlcHdr"/>
        </w:types>
        <w:behaviors>
          <w:behavior w:val="content"/>
        </w:behaviors>
        <w:guid w:val="{D419F682-9240-435B-B7CC-76A5F398B467}"/>
      </w:docPartPr>
      <w:docPartBody>
        <w:p w:rsidR="00D36F23" w:rsidRDefault="00BD0635" w:rsidP="00BD0635">
          <w:pPr>
            <w:pStyle w:val="CC1D02B799C9421AB263336981262A5C"/>
          </w:pPr>
          <w:r>
            <w:rPr>
              <w:rStyle w:val="PlaceholderText"/>
            </w:rPr>
            <w:t>Ciljevi predmeta</w:t>
          </w:r>
        </w:p>
      </w:docPartBody>
    </w:docPart>
    <w:docPart>
      <w:docPartPr>
        <w:name w:val="A5C6E5BD140C463A92C2FEC40F653CE8"/>
        <w:category>
          <w:name w:val="General"/>
          <w:gallery w:val="placeholder"/>
        </w:category>
        <w:types>
          <w:type w:val="bbPlcHdr"/>
        </w:types>
        <w:behaviors>
          <w:behavior w:val="content"/>
        </w:behaviors>
        <w:guid w:val="{FBE8F21D-722B-414D-88FB-6D347B84E60D}"/>
      </w:docPartPr>
      <w:docPartBody>
        <w:p w:rsidR="00D36F23" w:rsidRDefault="00BD0635" w:rsidP="00BD0635">
          <w:pPr>
            <w:pStyle w:val="A5C6E5BD140C463A92C2FEC40F653CE8"/>
          </w:pPr>
          <w:r>
            <w:rPr>
              <w:rStyle w:val="PlaceholderText"/>
            </w:rPr>
            <w:t>Nositelji i suradnici</w:t>
          </w:r>
        </w:p>
      </w:docPartBody>
    </w:docPart>
    <w:docPart>
      <w:docPartPr>
        <w:name w:val="0551F16A3B4245729F875907CD9DDB73"/>
        <w:category>
          <w:name w:val="General"/>
          <w:gallery w:val="placeholder"/>
        </w:category>
        <w:types>
          <w:type w:val="bbPlcHdr"/>
        </w:types>
        <w:behaviors>
          <w:behavior w:val="content"/>
        </w:behaviors>
        <w:guid w:val="{1E4ADFC7-363D-4654-BD94-442A199EB2FC}"/>
      </w:docPartPr>
      <w:docPartBody>
        <w:p w:rsidR="00D36F23" w:rsidRDefault="00BD0635" w:rsidP="00BD0635">
          <w:pPr>
            <w:pStyle w:val="0551F16A3B4245729F875907CD9DDB73"/>
          </w:pPr>
          <w:r>
            <w:rPr>
              <w:rStyle w:val="PlaceholderText"/>
            </w:rPr>
            <w:t>Semestar</w:t>
          </w:r>
        </w:p>
      </w:docPartBody>
    </w:docPart>
    <w:docPart>
      <w:docPartPr>
        <w:name w:val="9088815A64F24DDCB628268B9F11BE29"/>
        <w:category>
          <w:name w:val="General"/>
          <w:gallery w:val="placeholder"/>
        </w:category>
        <w:types>
          <w:type w:val="bbPlcHdr"/>
        </w:types>
        <w:behaviors>
          <w:behavior w:val="content"/>
        </w:behaviors>
        <w:guid w:val="{25954554-5867-454D-9224-889E2B3E4A73}"/>
      </w:docPartPr>
      <w:docPartBody>
        <w:p w:rsidR="00D36F23" w:rsidRDefault="00BD0635" w:rsidP="00BD0635">
          <w:pPr>
            <w:pStyle w:val="9088815A64F24DDCB628268B9F11BE29"/>
          </w:pPr>
          <w:r>
            <w:rPr>
              <w:rStyle w:val="PlaceholderText"/>
            </w:rPr>
            <w:t>Naziv predmeta</w:t>
          </w:r>
        </w:p>
      </w:docPartBody>
    </w:docPart>
    <w:docPart>
      <w:docPartPr>
        <w:name w:val="ED1DFF840AE24C36869B0B7DA34CE650"/>
        <w:category>
          <w:name w:val="General"/>
          <w:gallery w:val="placeholder"/>
        </w:category>
        <w:types>
          <w:type w:val="bbPlcHdr"/>
        </w:types>
        <w:behaviors>
          <w:behavior w:val="content"/>
        </w:behaviors>
        <w:guid w:val="{658D9282-CAA3-44AB-B8C6-ADEEAB468A96}"/>
      </w:docPartPr>
      <w:docPartBody>
        <w:p w:rsidR="00D36F23" w:rsidRDefault="00BD0635" w:rsidP="00BD0635">
          <w:pPr>
            <w:pStyle w:val="ED1DFF840AE24C36869B0B7DA34CE650"/>
          </w:pPr>
          <w:r>
            <w:rPr>
              <w:rStyle w:val="PlaceholderText"/>
            </w:rPr>
            <w:t>ECTS bodovi</w:t>
          </w:r>
        </w:p>
      </w:docPartBody>
    </w:docPart>
    <w:docPart>
      <w:docPartPr>
        <w:name w:val="27282D4B88D344B7914D88FD7E84D098"/>
        <w:category>
          <w:name w:val="General"/>
          <w:gallery w:val="placeholder"/>
        </w:category>
        <w:types>
          <w:type w:val="bbPlcHdr"/>
        </w:types>
        <w:behaviors>
          <w:behavior w:val="content"/>
        </w:behaviors>
        <w:guid w:val="{87EF36FF-50DA-4C5B-AD5F-44904A1557A2}"/>
      </w:docPartPr>
      <w:docPartBody>
        <w:p w:rsidR="00D36F23" w:rsidRDefault="00BD0635" w:rsidP="00BD0635">
          <w:pPr>
            <w:pStyle w:val="27282D4B88D344B7914D88FD7E84D098"/>
          </w:pPr>
          <w:r>
            <w:rPr>
              <w:rStyle w:val="PlaceholderText"/>
            </w:rPr>
            <w:t>Šifra predmeta</w:t>
          </w:r>
        </w:p>
      </w:docPartBody>
    </w:docPart>
    <w:docPart>
      <w:docPartPr>
        <w:name w:val="5E2DB9DCF080430EA49EA1C4BEBEE4C0"/>
        <w:category>
          <w:name w:val="General"/>
          <w:gallery w:val="placeholder"/>
        </w:category>
        <w:types>
          <w:type w:val="bbPlcHdr"/>
        </w:types>
        <w:behaviors>
          <w:behavior w:val="content"/>
        </w:behaviors>
        <w:guid w:val="{9F788E32-13B1-4155-A4D8-FE28B76F0131}"/>
      </w:docPartPr>
      <w:docPartBody>
        <w:p w:rsidR="00D36F23" w:rsidRDefault="00BD0635" w:rsidP="00BD0635">
          <w:pPr>
            <w:pStyle w:val="5E2DB9DCF080430EA49EA1C4BEBEE4C0"/>
          </w:pPr>
          <w:r>
            <w:rPr>
              <w:rStyle w:val="PlaceholderText"/>
            </w:rPr>
            <w:t>Broj sati</w:t>
          </w:r>
        </w:p>
      </w:docPartBody>
    </w:docPart>
    <w:docPart>
      <w:docPartPr>
        <w:name w:val="BC60D79210A949B3B27AB2EE8FBB6E1C"/>
        <w:category>
          <w:name w:val="General"/>
          <w:gallery w:val="placeholder"/>
        </w:category>
        <w:types>
          <w:type w:val="bbPlcHdr"/>
        </w:types>
        <w:behaviors>
          <w:behavior w:val="content"/>
        </w:behaviors>
        <w:guid w:val="{2C6273A4-7923-4972-90D9-7907DEFDE493}"/>
      </w:docPartPr>
      <w:docPartBody>
        <w:p w:rsidR="00D36F23" w:rsidRDefault="00BD0635" w:rsidP="00BD0635">
          <w:pPr>
            <w:pStyle w:val="BC60D79210A949B3B27AB2EE8FBB6E1C"/>
          </w:pPr>
          <w:r>
            <w:rPr>
              <w:rStyle w:val="PlaceholderText"/>
            </w:rPr>
            <w:t>Studijski program</w:t>
          </w:r>
        </w:p>
      </w:docPartBody>
    </w:docPart>
    <w:docPart>
      <w:docPartPr>
        <w:name w:val="EA1E48167F4E40548DD1F79499A3CEE6"/>
        <w:category>
          <w:name w:val="General"/>
          <w:gallery w:val="placeholder"/>
        </w:category>
        <w:types>
          <w:type w:val="bbPlcHdr"/>
        </w:types>
        <w:behaviors>
          <w:behavior w:val="content"/>
        </w:behaviors>
        <w:guid w:val="{44DC959E-55BF-40EA-8397-39581C03B0EC}"/>
      </w:docPartPr>
      <w:docPartBody>
        <w:p w:rsidR="00D36F23" w:rsidRDefault="00BD0635" w:rsidP="00BD0635">
          <w:pPr>
            <w:pStyle w:val="EA1E48167F4E40548DD1F79499A3CEE6"/>
          </w:pPr>
          <w:r>
            <w:rPr>
              <w:rStyle w:val="PlaceholderText"/>
            </w:rPr>
            <w:t>Broj studenata</w:t>
          </w:r>
        </w:p>
      </w:docPartBody>
    </w:docPart>
    <w:docPart>
      <w:docPartPr>
        <w:name w:val="4C77C559966044EEB916B2E62F5CF32E"/>
        <w:category>
          <w:name w:val="General"/>
          <w:gallery w:val="placeholder"/>
        </w:category>
        <w:types>
          <w:type w:val="bbPlcHdr"/>
        </w:types>
        <w:behaviors>
          <w:behavior w:val="content"/>
        </w:behaviors>
        <w:guid w:val="{6B9BBEE6-D1C9-492F-ACFD-FA3DE86971B7}"/>
      </w:docPartPr>
      <w:docPartBody>
        <w:p w:rsidR="00D36F23" w:rsidRDefault="00BD0635" w:rsidP="00BD0635">
          <w:pPr>
            <w:pStyle w:val="4C77C559966044EEB916B2E62F5CF32E"/>
          </w:pPr>
          <w:r>
            <w:rPr>
              <w:rStyle w:val="PlaceholderText"/>
            </w:rPr>
            <w:t>Status predmeta</w:t>
          </w:r>
        </w:p>
      </w:docPartBody>
    </w:docPart>
    <w:docPart>
      <w:docPartPr>
        <w:name w:val="2CD65C7BB2754C47B4AE83F3A74FBC2B"/>
        <w:category>
          <w:name w:val="General"/>
          <w:gallery w:val="placeholder"/>
        </w:category>
        <w:types>
          <w:type w:val="bbPlcHdr"/>
        </w:types>
        <w:behaviors>
          <w:behavior w:val="content"/>
        </w:behaviors>
        <w:guid w:val="{FE75CCB1-839B-4813-B07F-6DD32911193E}"/>
      </w:docPartPr>
      <w:docPartBody>
        <w:p w:rsidR="00D36F23" w:rsidRDefault="00BD0635" w:rsidP="00BD0635">
          <w:pPr>
            <w:pStyle w:val="2CD65C7BB2754C47B4AE83F3A74FBC2B"/>
          </w:pPr>
          <w:r>
            <w:rPr>
              <w:rStyle w:val="PlaceholderText"/>
            </w:rPr>
            <w:t>Razina e-učenja</w:t>
          </w:r>
        </w:p>
      </w:docPartBody>
    </w:docPart>
    <w:docPart>
      <w:docPartPr>
        <w:name w:val="42ABE603670E4C8BA502621BC1C4B452"/>
        <w:category>
          <w:name w:val="General"/>
          <w:gallery w:val="placeholder"/>
        </w:category>
        <w:types>
          <w:type w:val="bbPlcHdr"/>
        </w:types>
        <w:behaviors>
          <w:behavior w:val="content"/>
        </w:behaviors>
        <w:guid w:val="{9CE16AC5-539D-4706-81EF-30F0CFA9BE1E}"/>
      </w:docPartPr>
      <w:docPartBody>
        <w:p w:rsidR="00D36F23" w:rsidRDefault="00BD0635" w:rsidP="00BD0635">
          <w:pPr>
            <w:pStyle w:val="42ABE603670E4C8BA502621BC1C4B452"/>
          </w:pPr>
          <w:r>
            <w:rPr>
              <w:rStyle w:val="PlaceholderText"/>
            </w:rPr>
            <w:t>On-line</w:t>
          </w:r>
        </w:p>
      </w:docPartBody>
    </w:docPart>
    <w:docPart>
      <w:docPartPr>
        <w:name w:val="517EF4BB4167463BB35728A7BFCB42CF"/>
        <w:category>
          <w:name w:val="General"/>
          <w:gallery w:val="placeholder"/>
        </w:category>
        <w:types>
          <w:type w:val="bbPlcHdr"/>
        </w:types>
        <w:behaviors>
          <w:behavior w:val="content"/>
        </w:behaviors>
        <w:guid w:val="{E70135E7-D66F-4C1E-91D8-EA45035E61C6}"/>
      </w:docPartPr>
      <w:docPartBody>
        <w:p w:rsidR="00D36F23" w:rsidRDefault="00BD0635" w:rsidP="00BD0635">
          <w:pPr>
            <w:pStyle w:val="517EF4BB4167463BB35728A7BFCB42CF"/>
          </w:pPr>
          <w:r>
            <w:rPr>
              <w:rStyle w:val="PlaceholderText"/>
            </w:rPr>
            <w:t>Mjesto izvođenja</w:t>
          </w:r>
        </w:p>
      </w:docPartBody>
    </w:docPart>
    <w:docPart>
      <w:docPartPr>
        <w:name w:val="2C96E55C40C548C0AE6C98BCAA75D10D"/>
        <w:category>
          <w:name w:val="General"/>
          <w:gallery w:val="placeholder"/>
        </w:category>
        <w:types>
          <w:type w:val="bbPlcHdr"/>
        </w:types>
        <w:behaviors>
          <w:behavior w:val="content"/>
        </w:behaviors>
        <w:guid w:val="{DE804138-A1CC-4150-9DE7-0AA4B3BBABB6}"/>
      </w:docPartPr>
      <w:docPartBody>
        <w:p w:rsidR="00D36F23" w:rsidRDefault="00BD0635" w:rsidP="00BD0635">
          <w:pPr>
            <w:pStyle w:val="2C96E55C40C548C0AE6C98BCAA75D10D"/>
          </w:pPr>
          <w:r>
            <w:rPr>
              <w:rStyle w:val="PlaceholderText"/>
            </w:rPr>
            <w:t>Jezik izvođenja</w:t>
          </w:r>
        </w:p>
      </w:docPartBody>
    </w:docPart>
    <w:docPart>
      <w:docPartPr>
        <w:name w:val="2D5F6D9332D8460F8BF5ADB88D04F979"/>
        <w:category>
          <w:name w:val="General"/>
          <w:gallery w:val="placeholder"/>
        </w:category>
        <w:types>
          <w:type w:val="bbPlcHdr"/>
        </w:types>
        <w:behaviors>
          <w:behavior w:val="content"/>
        </w:behaviors>
        <w:guid w:val="{954590AA-EB1B-45C1-865C-9F27A2DD9252}"/>
      </w:docPartPr>
      <w:docPartBody>
        <w:p w:rsidR="00D36F23" w:rsidRDefault="00BD0635" w:rsidP="00BD0635">
          <w:pPr>
            <w:pStyle w:val="2D5F6D9332D8460F8BF5ADB88D04F979"/>
          </w:pPr>
          <w:r>
            <w:rPr>
              <w:rStyle w:val="PlaceholderText"/>
            </w:rPr>
            <w:t>Godina studija</w:t>
          </w:r>
        </w:p>
      </w:docPartBody>
    </w:docPart>
    <w:docPart>
      <w:docPartPr>
        <w:name w:val="411DC9B5DA8844738F4C13DC3D3C8A3D"/>
        <w:category>
          <w:name w:val="General"/>
          <w:gallery w:val="placeholder"/>
        </w:category>
        <w:types>
          <w:type w:val="bbPlcHdr"/>
        </w:types>
        <w:behaviors>
          <w:behavior w:val="content"/>
        </w:behaviors>
        <w:guid w:val="{AEA22907-C9A7-4DFD-9426-E818CFEB699E}"/>
      </w:docPartPr>
      <w:docPartBody>
        <w:p w:rsidR="00D36F23" w:rsidRDefault="00BD0635" w:rsidP="00BD0635">
          <w:pPr>
            <w:pStyle w:val="411DC9B5DA8844738F4C13DC3D3C8A3D"/>
          </w:pPr>
          <w:r>
            <w:rPr>
              <w:rStyle w:val="PlaceholderText"/>
            </w:rPr>
            <w:t>Engleski jezik</w:t>
          </w:r>
        </w:p>
      </w:docPartBody>
    </w:docPart>
    <w:docPart>
      <w:docPartPr>
        <w:name w:val="5FD83FB844FF42DD9E9207EC92B1C187"/>
        <w:category>
          <w:name w:val="General"/>
          <w:gallery w:val="placeholder"/>
        </w:category>
        <w:types>
          <w:type w:val="bbPlcHdr"/>
        </w:types>
        <w:behaviors>
          <w:behavior w:val="content"/>
        </w:behaviors>
        <w:guid w:val="{536E47D6-7A67-4BFF-BE61-C88890DB6AB7}"/>
      </w:docPartPr>
      <w:docPartBody>
        <w:p w:rsidR="00D36F23" w:rsidRDefault="00BD0635" w:rsidP="00BD0635">
          <w:pPr>
            <w:pStyle w:val="5FD83FB844FF42DD9E9207EC92B1C187"/>
          </w:pPr>
          <w:r>
            <w:rPr>
              <w:rStyle w:val="PlaceholderText"/>
            </w:rPr>
            <w:t>Ciljevi predmeta</w:t>
          </w:r>
        </w:p>
      </w:docPartBody>
    </w:docPart>
    <w:docPart>
      <w:docPartPr>
        <w:name w:val="98DEA8988FB6485A8FFEB2D6A9B5DC5F"/>
        <w:category>
          <w:name w:val="General"/>
          <w:gallery w:val="placeholder"/>
        </w:category>
        <w:types>
          <w:type w:val="bbPlcHdr"/>
        </w:types>
        <w:behaviors>
          <w:behavior w:val="content"/>
        </w:behaviors>
        <w:guid w:val="{2EECCF93-D825-478F-8F71-1523E10AA461}"/>
      </w:docPartPr>
      <w:docPartBody>
        <w:p w:rsidR="00D36F23" w:rsidRDefault="00BD0635" w:rsidP="00BD0635">
          <w:pPr>
            <w:pStyle w:val="98DEA8988FB6485A8FFEB2D6A9B5DC5F"/>
          </w:pPr>
          <w:r>
            <w:rPr>
              <w:rStyle w:val="PlaceholderText"/>
            </w:rPr>
            <w:t>Preduvjeti</w:t>
          </w:r>
        </w:p>
      </w:docPartBody>
    </w:docPart>
    <w:docPart>
      <w:docPartPr>
        <w:name w:val="EBBB7C0BF0B04D888853223F6F760C02"/>
        <w:category>
          <w:name w:val="General"/>
          <w:gallery w:val="placeholder"/>
        </w:category>
        <w:types>
          <w:type w:val="bbPlcHdr"/>
        </w:types>
        <w:behaviors>
          <w:behavior w:val="content"/>
        </w:behaviors>
        <w:guid w:val="{7BC9C553-995F-49E9-AF0E-A0567E50BA99}"/>
      </w:docPartPr>
      <w:docPartBody>
        <w:p w:rsidR="00D36F23" w:rsidRDefault="00BD0635" w:rsidP="00BD0635">
          <w:pPr>
            <w:pStyle w:val="EBBB7C0BF0B04D888853223F6F760C02"/>
          </w:pPr>
          <w:r>
            <w:rPr>
              <w:rStyle w:val="PlaceholderText"/>
            </w:rPr>
            <w:t>Preduvjeti</w:t>
          </w:r>
        </w:p>
      </w:docPartBody>
    </w:docPart>
    <w:docPart>
      <w:docPartPr>
        <w:name w:val="67261B40CB5841F6BD3778CEC3F1AA91"/>
        <w:category>
          <w:name w:val="General"/>
          <w:gallery w:val="placeholder"/>
        </w:category>
        <w:types>
          <w:type w:val="bbPlcHdr"/>
        </w:types>
        <w:behaviors>
          <w:behavior w:val="content"/>
        </w:behaviors>
        <w:guid w:val="{E23BBE82-95F4-49BE-B2C3-C4B7C9B32C40}"/>
      </w:docPartPr>
      <w:docPartBody>
        <w:p w:rsidR="00D36F23" w:rsidRDefault="00BD0635" w:rsidP="00BD0635">
          <w:pPr>
            <w:pStyle w:val="67261B40CB5841F6BD3778CEC3F1AA91"/>
          </w:pPr>
          <w:r>
            <w:rPr>
              <w:rStyle w:val="PlaceholderText"/>
            </w:rPr>
            <w:t>Doprinos ishodima učenja programa</w:t>
          </w:r>
        </w:p>
      </w:docPartBody>
    </w:docPart>
    <w:docPart>
      <w:docPartPr>
        <w:name w:val="72056E2390C8454880B0CAA5F5A1C603"/>
        <w:category>
          <w:name w:val="General"/>
          <w:gallery w:val="placeholder"/>
        </w:category>
        <w:types>
          <w:type w:val="bbPlcHdr"/>
        </w:types>
        <w:behaviors>
          <w:behavior w:val="content"/>
        </w:behaviors>
        <w:guid w:val="{FBAE7DEA-0662-4DC5-8EC8-6658281A7A34}"/>
      </w:docPartPr>
      <w:docPartBody>
        <w:p w:rsidR="00D36F23" w:rsidRDefault="00BD0635" w:rsidP="00BD0635">
          <w:pPr>
            <w:pStyle w:val="72056E2390C8454880B0CAA5F5A1C603"/>
          </w:pPr>
          <w:r>
            <w:rPr>
              <w:rStyle w:val="PlaceholderText"/>
            </w:rPr>
            <w:t>Ishodi učenja predmeta</w:t>
          </w:r>
        </w:p>
      </w:docPartBody>
    </w:docPart>
    <w:docPart>
      <w:docPartPr>
        <w:name w:val="FC7DB9857AC341F287E03A69D1CF1F76"/>
        <w:category>
          <w:name w:val="General"/>
          <w:gallery w:val="placeholder"/>
        </w:category>
        <w:types>
          <w:type w:val="bbPlcHdr"/>
        </w:types>
        <w:behaviors>
          <w:behavior w:val="content"/>
        </w:behaviors>
        <w:guid w:val="{AE9342C8-C8BF-41BA-AF0F-35BADD0BE161}"/>
      </w:docPartPr>
      <w:docPartBody>
        <w:p w:rsidR="00D36F23" w:rsidRDefault="00BD0635" w:rsidP="00BD0635">
          <w:pPr>
            <w:pStyle w:val="FC7DB9857AC341F287E03A69D1CF1F76"/>
          </w:pPr>
          <w:r>
            <w:rPr>
              <w:rStyle w:val="PlaceholderText"/>
            </w:rPr>
            <w:t>Sadržaj predmeta</w:t>
          </w:r>
        </w:p>
      </w:docPartBody>
    </w:docPart>
    <w:docPart>
      <w:docPartPr>
        <w:name w:val="5147A4CD1B7D408E94088D4A0BCCC73B"/>
        <w:category>
          <w:name w:val="General"/>
          <w:gallery w:val="placeholder"/>
        </w:category>
        <w:types>
          <w:type w:val="bbPlcHdr"/>
        </w:types>
        <w:behaviors>
          <w:behavior w:val="content"/>
        </w:behaviors>
        <w:guid w:val="{541700A6-299F-415F-BC2C-F5CC0A30C72F}"/>
      </w:docPartPr>
      <w:docPartBody>
        <w:p w:rsidR="00D36F23" w:rsidRDefault="00BD0635" w:rsidP="00BD0635">
          <w:pPr>
            <w:pStyle w:val="5147A4CD1B7D408E94088D4A0BCCC73B"/>
          </w:pPr>
          <w:r>
            <w:rPr>
              <w:rStyle w:val="PlaceholderText"/>
            </w:rPr>
            <w:t>Ciljevi predmeta</w:t>
          </w:r>
        </w:p>
      </w:docPartBody>
    </w:docPart>
    <w:docPart>
      <w:docPartPr>
        <w:name w:val="DDBD037BE6804C47B6877C8401A9266E"/>
        <w:category>
          <w:name w:val="General"/>
          <w:gallery w:val="placeholder"/>
        </w:category>
        <w:types>
          <w:type w:val="bbPlcHdr"/>
        </w:types>
        <w:behaviors>
          <w:behavior w:val="content"/>
        </w:behaviors>
        <w:guid w:val="{55AEA6BA-0E15-4658-9726-B8758880D915}"/>
      </w:docPartPr>
      <w:docPartBody>
        <w:p w:rsidR="00D36F23" w:rsidRDefault="00BD0635" w:rsidP="00BD0635">
          <w:pPr>
            <w:pStyle w:val="DDBD037BE6804C47B6877C8401A9266E"/>
          </w:pPr>
          <w:r>
            <w:rPr>
              <w:rStyle w:val="PlaceholderText"/>
            </w:rPr>
            <w:t>Nositelji i suradnici</w:t>
          </w:r>
        </w:p>
      </w:docPartBody>
    </w:docPart>
    <w:docPart>
      <w:docPartPr>
        <w:name w:val="2416A725ACE54C349696B87D54710136"/>
        <w:category>
          <w:name w:val="General"/>
          <w:gallery w:val="placeholder"/>
        </w:category>
        <w:types>
          <w:type w:val="bbPlcHdr"/>
        </w:types>
        <w:behaviors>
          <w:behavior w:val="content"/>
        </w:behaviors>
        <w:guid w:val="{55F82569-49AA-46A2-83C2-A51C8E9FE466}"/>
      </w:docPartPr>
      <w:docPartBody>
        <w:p w:rsidR="00D36F23" w:rsidRDefault="00BD0635" w:rsidP="00BD0635">
          <w:pPr>
            <w:pStyle w:val="2416A725ACE54C349696B87D54710136"/>
          </w:pPr>
          <w:r>
            <w:rPr>
              <w:rStyle w:val="PlaceholderText"/>
            </w:rPr>
            <w:t>Semestar</w:t>
          </w:r>
        </w:p>
      </w:docPartBody>
    </w:docPart>
    <w:docPart>
      <w:docPartPr>
        <w:name w:val="BA49E9AD2D51400D9C620EEFB45E4AB2"/>
        <w:category>
          <w:name w:val="General"/>
          <w:gallery w:val="placeholder"/>
        </w:category>
        <w:types>
          <w:type w:val="bbPlcHdr"/>
        </w:types>
        <w:behaviors>
          <w:behavior w:val="content"/>
        </w:behaviors>
        <w:guid w:val="{1CD21628-48CB-41F8-9C2F-46664626716B}"/>
      </w:docPartPr>
      <w:docPartBody>
        <w:p w:rsidR="00D36F23" w:rsidRDefault="00BD0635" w:rsidP="00BD0635">
          <w:pPr>
            <w:pStyle w:val="BA49E9AD2D51400D9C620EEFB45E4AB2"/>
          </w:pPr>
          <w:r>
            <w:rPr>
              <w:rStyle w:val="PlaceholderText"/>
            </w:rPr>
            <w:t>Naziv predmeta</w:t>
          </w:r>
        </w:p>
      </w:docPartBody>
    </w:docPart>
    <w:docPart>
      <w:docPartPr>
        <w:name w:val="51717D86D94D4CC39FAD9E43E1F0D664"/>
        <w:category>
          <w:name w:val="General"/>
          <w:gallery w:val="placeholder"/>
        </w:category>
        <w:types>
          <w:type w:val="bbPlcHdr"/>
        </w:types>
        <w:behaviors>
          <w:behavior w:val="content"/>
        </w:behaviors>
        <w:guid w:val="{EF2661B0-3B8A-4A7D-AC53-041B6A7DC006}"/>
      </w:docPartPr>
      <w:docPartBody>
        <w:p w:rsidR="00D36F23" w:rsidRDefault="00BD0635" w:rsidP="00BD0635">
          <w:pPr>
            <w:pStyle w:val="51717D86D94D4CC39FAD9E43E1F0D664"/>
          </w:pPr>
          <w:r>
            <w:rPr>
              <w:rStyle w:val="PlaceholderText"/>
            </w:rPr>
            <w:t>ECTS bodovi</w:t>
          </w:r>
        </w:p>
      </w:docPartBody>
    </w:docPart>
    <w:docPart>
      <w:docPartPr>
        <w:name w:val="5096503545BF4848B9A5ED3FF2E92A65"/>
        <w:category>
          <w:name w:val="General"/>
          <w:gallery w:val="placeholder"/>
        </w:category>
        <w:types>
          <w:type w:val="bbPlcHdr"/>
        </w:types>
        <w:behaviors>
          <w:behavior w:val="content"/>
        </w:behaviors>
        <w:guid w:val="{13F8D4F0-0DEA-45DE-8B6C-7F893A02F46D}"/>
      </w:docPartPr>
      <w:docPartBody>
        <w:p w:rsidR="00D36F23" w:rsidRDefault="00BD0635" w:rsidP="00BD0635">
          <w:pPr>
            <w:pStyle w:val="5096503545BF4848B9A5ED3FF2E92A65"/>
          </w:pPr>
          <w:r>
            <w:rPr>
              <w:rStyle w:val="PlaceholderText"/>
            </w:rPr>
            <w:t>Šifra predmeta</w:t>
          </w:r>
        </w:p>
      </w:docPartBody>
    </w:docPart>
    <w:docPart>
      <w:docPartPr>
        <w:name w:val="40952102774642ED9BD53CFE1635B5F8"/>
        <w:category>
          <w:name w:val="General"/>
          <w:gallery w:val="placeholder"/>
        </w:category>
        <w:types>
          <w:type w:val="bbPlcHdr"/>
        </w:types>
        <w:behaviors>
          <w:behavior w:val="content"/>
        </w:behaviors>
        <w:guid w:val="{98E6AC76-0313-43BB-8223-E6178F305EA3}"/>
      </w:docPartPr>
      <w:docPartBody>
        <w:p w:rsidR="00D36F23" w:rsidRDefault="00BD0635" w:rsidP="00BD0635">
          <w:pPr>
            <w:pStyle w:val="40952102774642ED9BD53CFE1635B5F8"/>
          </w:pPr>
          <w:r>
            <w:rPr>
              <w:rStyle w:val="PlaceholderText"/>
            </w:rPr>
            <w:t>Broj sati</w:t>
          </w:r>
        </w:p>
      </w:docPartBody>
    </w:docPart>
    <w:docPart>
      <w:docPartPr>
        <w:name w:val="A8E5C6874710425A98EAFD205B8D1499"/>
        <w:category>
          <w:name w:val="General"/>
          <w:gallery w:val="placeholder"/>
        </w:category>
        <w:types>
          <w:type w:val="bbPlcHdr"/>
        </w:types>
        <w:behaviors>
          <w:behavior w:val="content"/>
        </w:behaviors>
        <w:guid w:val="{88579180-C019-43CE-A1C6-775A61211B03}"/>
      </w:docPartPr>
      <w:docPartBody>
        <w:p w:rsidR="00D36F23" w:rsidRDefault="00BD0635" w:rsidP="00BD0635">
          <w:pPr>
            <w:pStyle w:val="A8E5C6874710425A98EAFD205B8D1499"/>
          </w:pPr>
          <w:r>
            <w:rPr>
              <w:rStyle w:val="PlaceholderText"/>
            </w:rPr>
            <w:t>Studijski program</w:t>
          </w:r>
        </w:p>
      </w:docPartBody>
    </w:docPart>
    <w:docPart>
      <w:docPartPr>
        <w:name w:val="555CFD4DE46548908C2A4024665BD097"/>
        <w:category>
          <w:name w:val="General"/>
          <w:gallery w:val="placeholder"/>
        </w:category>
        <w:types>
          <w:type w:val="bbPlcHdr"/>
        </w:types>
        <w:behaviors>
          <w:behavior w:val="content"/>
        </w:behaviors>
        <w:guid w:val="{82262AF7-34D9-4B89-A40D-F22A7AD44834}"/>
      </w:docPartPr>
      <w:docPartBody>
        <w:p w:rsidR="00D36F23" w:rsidRDefault="00BD0635" w:rsidP="00BD0635">
          <w:pPr>
            <w:pStyle w:val="555CFD4DE46548908C2A4024665BD097"/>
          </w:pPr>
          <w:r>
            <w:rPr>
              <w:rStyle w:val="PlaceholderText"/>
            </w:rPr>
            <w:t>Broj studenata</w:t>
          </w:r>
        </w:p>
      </w:docPartBody>
    </w:docPart>
    <w:docPart>
      <w:docPartPr>
        <w:name w:val="AE2E51BE697A48C1A2880BE4C5053ED7"/>
        <w:category>
          <w:name w:val="General"/>
          <w:gallery w:val="placeholder"/>
        </w:category>
        <w:types>
          <w:type w:val="bbPlcHdr"/>
        </w:types>
        <w:behaviors>
          <w:behavior w:val="content"/>
        </w:behaviors>
        <w:guid w:val="{E29A3285-33FA-4EBA-9548-81323901771F}"/>
      </w:docPartPr>
      <w:docPartBody>
        <w:p w:rsidR="00D36F23" w:rsidRDefault="00BD0635" w:rsidP="00BD0635">
          <w:pPr>
            <w:pStyle w:val="AE2E51BE697A48C1A2880BE4C5053ED7"/>
          </w:pPr>
          <w:r>
            <w:rPr>
              <w:rStyle w:val="PlaceholderText"/>
            </w:rPr>
            <w:t>Status predmeta</w:t>
          </w:r>
        </w:p>
      </w:docPartBody>
    </w:docPart>
    <w:docPart>
      <w:docPartPr>
        <w:name w:val="A8C5D837EEF14AFA87EDE688FA631349"/>
        <w:category>
          <w:name w:val="General"/>
          <w:gallery w:val="placeholder"/>
        </w:category>
        <w:types>
          <w:type w:val="bbPlcHdr"/>
        </w:types>
        <w:behaviors>
          <w:behavior w:val="content"/>
        </w:behaviors>
        <w:guid w:val="{919FB3E1-5132-474F-85F2-02A0C4AA6788}"/>
      </w:docPartPr>
      <w:docPartBody>
        <w:p w:rsidR="00D36F23" w:rsidRDefault="00BD0635" w:rsidP="00BD0635">
          <w:pPr>
            <w:pStyle w:val="A8C5D837EEF14AFA87EDE688FA631349"/>
          </w:pPr>
          <w:r>
            <w:rPr>
              <w:rStyle w:val="PlaceholderText"/>
            </w:rPr>
            <w:t>Razina e-učenja</w:t>
          </w:r>
        </w:p>
      </w:docPartBody>
    </w:docPart>
    <w:docPart>
      <w:docPartPr>
        <w:name w:val="A4BFA7EFB63B4C209E6EA63C71399649"/>
        <w:category>
          <w:name w:val="General"/>
          <w:gallery w:val="placeholder"/>
        </w:category>
        <w:types>
          <w:type w:val="bbPlcHdr"/>
        </w:types>
        <w:behaviors>
          <w:behavior w:val="content"/>
        </w:behaviors>
        <w:guid w:val="{60805369-56C8-4C1B-BA95-A4B7EA2C43D4}"/>
      </w:docPartPr>
      <w:docPartBody>
        <w:p w:rsidR="00D36F23" w:rsidRDefault="00BD0635" w:rsidP="00BD0635">
          <w:pPr>
            <w:pStyle w:val="A4BFA7EFB63B4C209E6EA63C71399649"/>
          </w:pPr>
          <w:r>
            <w:rPr>
              <w:rStyle w:val="PlaceholderText"/>
            </w:rPr>
            <w:t>On-line</w:t>
          </w:r>
        </w:p>
      </w:docPartBody>
    </w:docPart>
    <w:docPart>
      <w:docPartPr>
        <w:name w:val="4D29ED6DC20A4FACA9ECD34D82C4B845"/>
        <w:category>
          <w:name w:val="General"/>
          <w:gallery w:val="placeholder"/>
        </w:category>
        <w:types>
          <w:type w:val="bbPlcHdr"/>
        </w:types>
        <w:behaviors>
          <w:behavior w:val="content"/>
        </w:behaviors>
        <w:guid w:val="{714FE505-5300-4830-A2B3-672B1ADB0E22}"/>
      </w:docPartPr>
      <w:docPartBody>
        <w:p w:rsidR="00D36F23" w:rsidRDefault="00BD0635" w:rsidP="00BD0635">
          <w:pPr>
            <w:pStyle w:val="4D29ED6DC20A4FACA9ECD34D82C4B845"/>
          </w:pPr>
          <w:r>
            <w:rPr>
              <w:rStyle w:val="PlaceholderText"/>
            </w:rPr>
            <w:t>Mjesto izvođenja</w:t>
          </w:r>
        </w:p>
      </w:docPartBody>
    </w:docPart>
    <w:docPart>
      <w:docPartPr>
        <w:name w:val="E8AC65A1F08B424DAF39421CE3EA7A23"/>
        <w:category>
          <w:name w:val="General"/>
          <w:gallery w:val="placeholder"/>
        </w:category>
        <w:types>
          <w:type w:val="bbPlcHdr"/>
        </w:types>
        <w:behaviors>
          <w:behavior w:val="content"/>
        </w:behaviors>
        <w:guid w:val="{B15F6423-ECDB-4294-BE88-AF8A0B801A54}"/>
      </w:docPartPr>
      <w:docPartBody>
        <w:p w:rsidR="00D36F23" w:rsidRDefault="00BD0635" w:rsidP="00BD0635">
          <w:pPr>
            <w:pStyle w:val="E8AC65A1F08B424DAF39421CE3EA7A23"/>
          </w:pPr>
          <w:r>
            <w:rPr>
              <w:rStyle w:val="PlaceholderText"/>
            </w:rPr>
            <w:t>Jezik izvođenja</w:t>
          </w:r>
        </w:p>
      </w:docPartBody>
    </w:docPart>
    <w:docPart>
      <w:docPartPr>
        <w:name w:val="4EFA7A509A6F4BDFBCB47C69D32BFC19"/>
        <w:category>
          <w:name w:val="General"/>
          <w:gallery w:val="placeholder"/>
        </w:category>
        <w:types>
          <w:type w:val="bbPlcHdr"/>
        </w:types>
        <w:behaviors>
          <w:behavior w:val="content"/>
        </w:behaviors>
        <w:guid w:val="{DF2E7AFA-EC38-4815-8495-9CDFB1DD407C}"/>
      </w:docPartPr>
      <w:docPartBody>
        <w:p w:rsidR="00D36F23" w:rsidRDefault="00BD0635" w:rsidP="00BD0635">
          <w:pPr>
            <w:pStyle w:val="4EFA7A509A6F4BDFBCB47C69D32BFC19"/>
          </w:pPr>
          <w:r>
            <w:rPr>
              <w:rStyle w:val="PlaceholderText"/>
            </w:rPr>
            <w:t>Godina studija</w:t>
          </w:r>
        </w:p>
      </w:docPartBody>
    </w:docPart>
    <w:docPart>
      <w:docPartPr>
        <w:name w:val="F209950BE2294761A72F802DABC86434"/>
        <w:category>
          <w:name w:val="General"/>
          <w:gallery w:val="placeholder"/>
        </w:category>
        <w:types>
          <w:type w:val="bbPlcHdr"/>
        </w:types>
        <w:behaviors>
          <w:behavior w:val="content"/>
        </w:behaviors>
        <w:guid w:val="{5A8D2396-446F-4DF4-B00E-FA54E17B77D1}"/>
      </w:docPartPr>
      <w:docPartBody>
        <w:p w:rsidR="00D36F23" w:rsidRDefault="00BD0635" w:rsidP="00BD0635">
          <w:pPr>
            <w:pStyle w:val="F209950BE2294761A72F802DABC86434"/>
          </w:pPr>
          <w:r>
            <w:rPr>
              <w:rStyle w:val="PlaceholderText"/>
            </w:rPr>
            <w:t>Engleski jezik</w:t>
          </w:r>
        </w:p>
      </w:docPartBody>
    </w:docPart>
    <w:docPart>
      <w:docPartPr>
        <w:name w:val="50734C1197584FA79FB90764A466D4C8"/>
        <w:category>
          <w:name w:val="General"/>
          <w:gallery w:val="placeholder"/>
        </w:category>
        <w:types>
          <w:type w:val="bbPlcHdr"/>
        </w:types>
        <w:behaviors>
          <w:behavior w:val="content"/>
        </w:behaviors>
        <w:guid w:val="{6E7E2914-0A7F-4FA8-8758-3821E28B9DC5}"/>
      </w:docPartPr>
      <w:docPartBody>
        <w:p w:rsidR="00D36F23" w:rsidRDefault="00BD0635" w:rsidP="00BD0635">
          <w:pPr>
            <w:pStyle w:val="50734C1197584FA79FB90764A466D4C8"/>
          </w:pPr>
          <w:r>
            <w:rPr>
              <w:rStyle w:val="PlaceholderText"/>
            </w:rPr>
            <w:t>Ciljevi predmeta</w:t>
          </w:r>
        </w:p>
      </w:docPartBody>
    </w:docPart>
    <w:docPart>
      <w:docPartPr>
        <w:name w:val="02062D69C0B84C2D9F73D2ACE11B09F8"/>
        <w:category>
          <w:name w:val="General"/>
          <w:gallery w:val="placeholder"/>
        </w:category>
        <w:types>
          <w:type w:val="bbPlcHdr"/>
        </w:types>
        <w:behaviors>
          <w:behavior w:val="content"/>
        </w:behaviors>
        <w:guid w:val="{42DB2CD5-2CE0-4A0B-9E12-F07FF2346015}"/>
      </w:docPartPr>
      <w:docPartBody>
        <w:p w:rsidR="00D36F23" w:rsidRDefault="00BD0635" w:rsidP="00BD0635">
          <w:pPr>
            <w:pStyle w:val="02062D69C0B84C2D9F73D2ACE11B09F8"/>
          </w:pPr>
          <w:r>
            <w:rPr>
              <w:rStyle w:val="PlaceholderText"/>
            </w:rPr>
            <w:t>Preduvjeti</w:t>
          </w:r>
        </w:p>
      </w:docPartBody>
    </w:docPart>
    <w:docPart>
      <w:docPartPr>
        <w:name w:val="986C80BAC0B2412EB7B05B170907636C"/>
        <w:category>
          <w:name w:val="General"/>
          <w:gallery w:val="placeholder"/>
        </w:category>
        <w:types>
          <w:type w:val="bbPlcHdr"/>
        </w:types>
        <w:behaviors>
          <w:behavior w:val="content"/>
        </w:behaviors>
        <w:guid w:val="{1B24E3E5-6D41-43D3-BC4F-20923BABA34F}"/>
      </w:docPartPr>
      <w:docPartBody>
        <w:p w:rsidR="00D36F23" w:rsidRDefault="00BD0635" w:rsidP="00BD0635">
          <w:pPr>
            <w:pStyle w:val="986C80BAC0B2412EB7B05B170907636C"/>
          </w:pPr>
          <w:r>
            <w:rPr>
              <w:rStyle w:val="PlaceholderText"/>
            </w:rPr>
            <w:t>Preduvjeti</w:t>
          </w:r>
        </w:p>
      </w:docPartBody>
    </w:docPart>
    <w:docPart>
      <w:docPartPr>
        <w:name w:val="7F57A662252A4F05A437319784E7027E"/>
        <w:category>
          <w:name w:val="General"/>
          <w:gallery w:val="placeholder"/>
        </w:category>
        <w:types>
          <w:type w:val="bbPlcHdr"/>
        </w:types>
        <w:behaviors>
          <w:behavior w:val="content"/>
        </w:behaviors>
        <w:guid w:val="{636BF619-28C4-4A17-BE39-67DBEE02E1AA}"/>
      </w:docPartPr>
      <w:docPartBody>
        <w:p w:rsidR="00D36F23" w:rsidRDefault="00BD0635" w:rsidP="00BD0635">
          <w:pPr>
            <w:pStyle w:val="7F57A662252A4F05A437319784E7027E"/>
          </w:pPr>
          <w:r>
            <w:rPr>
              <w:rStyle w:val="PlaceholderText"/>
            </w:rPr>
            <w:t>Doprinos ishodima učenja programa</w:t>
          </w:r>
        </w:p>
      </w:docPartBody>
    </w:docPart>
    <w:docPart>
      <w:docPartPr>
        <w:name w:val="9C1B58DAE1BA442A9F0BAE284B41E9C6"/>
        <w:category>
          <w:name w:val="General"/>
          <w:gallery w:val="placeholder"/>
        </w:category>
        <w:types>
          <w:type w:val="bbPlcHdr"/>
        </w:types>
        <w:behaviors>
          <w:behavior w:val="content"/>
        </w:behaviors>
        <w:guid w:val="{9D4706ED-9F6A-4B91-86E1-3C5F0EBA5F94}"/>
      </w:docPartPr>
      <w:docPartBody>
        <w:p w:rsidR="00D36F23" w:rsidRDefault="00BD0635" w:rsidP="00BD0635">
          <w:pPr>
            <w:pStyle w:val="9C1B58DAE1BA442A9F0BAE284B41E9C6"/>
          </w:pPr>
          <w:r>
            <w:rPr>
              <w:rStyle w:val="PlaceholderText"/>
            </w:rPr>
            <w:t>Doprinos ishodima učenja programa</w:t>
          </w:r>
        </w:p>
      </w:docPartBody>
    </w:docPart>
    <w:docPart>
      <w:docPartPr>
        <w:name w:val="0F6E517196A644E9951B814DD4C9FC14"/>
        <w:category>
          <w:name w:val="General"/>
          <w:gallery w:val="placeholder"/>
        </w:category>
        <w:types>
          <w:type w:val="bbPlcHdr"/>
        </w:types>
        <w:behaviors>
          <w:behavior w:val="content"/>
        </w:behaviors>
        <w:guid w:val="{14EE80DA-FC1A-47E5-8FBF-979F1E343BB2}"/>
      </w:docPartPr>
      <w:docPartBody>
        <w:p w:rsidR="00D36F23" w:rsidRDefault="00BD0635" w:rsidP="00BD0635">
          <w:pPr>
            <w:pStyle w:val="0F6E517196A644E9951B814DD4C9FC14"/>
          </w:pPr>
          <w:r>
            <w:rPr>
              <w:rStyle w:val="PlaceholderText"/>
            </w:rPr>
            <w:t>Ishodi učenja predmeta</w:t>
          </w:r>
        </w:p>
      </w:docPartBody>
    </w:docPart>
    <w:docPart>
      <w:docPartPr>
        <w:name w:val="B07C956368394B5988AAB3EFFC55B692"/>
        <w:category>
          <w:name w:val="General"/>
          <w:gallery w:val="placeholder"/>
        </w:category>
        <w:types>
          <w:type w:val="bbPlcHdr"/>
        </w:types>
        <w:behaviors>
          <w:behavior w:val="content"/>
        </w:behaviors>
        <w:guid w:val="{2520CEF5-0CA2-4EA5-BA85-D38160D6D192}"/>
      </w:docPartPr>
      <w:docPartBody>
        <w:p w:rsidR="00D36F23" w:rsidRDefault="00BD0635" w:rsidP="00BD0635">
          <w:pPr>
            <w:pStyle w:val="B07C956368394B5988AAB3EFFC55B692"/>
          </w:pPr>
          <w:r>
            <w:rPr>
              <w:rStyle w:val="PlaceholderText"/>
            </w:rPr>
            <w:t>Sadržaj predmeta</w:t>
          </w:r>
        </w:p>
      </w:docPartBody>
    </w:docPart>
    <w:docPart>
      <w:docPartPr>
        <w:name w:val="7E3F4852984743BF92ED8AB2A805A179"/>
        <w:category>
          <w:name w:val="General"/>
          <w:gallery w:val="placeholder"/>
        </w:category>
        <w:types>
          <w:type w:val="bbPlcHdr"/>
        </w:types>
        <w:behaviors>
          <w:behavior w:val="content"/>
        </w:behaviors>
        <w:guid w:val="{8463BDA1-A030-4187-AD01-895C95C9EE5C}"/>
      </w:docPartPr>
      <w:docPartBody>
        <w:p w:rsidR="00D36F23" w:rsidRDefault="00BD0635" w:rsidP="00BD0635">
          <w:pPr>
            <w:pStyle w:val="7E3F4852984743BF92ED8AB2A805A179"/>
          </w:pPr>
          <w:r>
            <w:rPr>
              <w:rStyle w:val="PlaceholderText"/>
            </w:rPr>
            <w:t>Ciljevi predmeta</w:t>
          </w:r>
        </w:p>
      </w:docPartBody>
    </w:docPart>
    <w:docPart>
      <w:docPartPr>
        <w:name w:val="5EF7D83011584074A4C125CDA3685C4F"/>
        <w:category>
          <w:name w:val="General"/>
          <w:gallery w:val="placeholder"/>
        </w:category>
        <w:types>
          <w:type w:val="bbPlcHdr"/>
        </w:types>
        <w:behaviors>
          <w:behavior w:val="content"/>
        </w:behaviors>
        <w:guid w:val="{BE828687-ABC5-4785-BEA4-238BA9F334ED}"/>
      </w:docPartPr>
      <w:docPartBody>
        <w:p w:rsidR="00D36F23" w:rsidRDefault="00BD0635" w:rsidP="00BD0635">
          <w:pPr>
            <w:pStyle w:val="5EF7D83011584074A4C125CDA3685C4F"/>
          </w:pPr>
          <w:r>
            <w:rPr>
              <w:rStyle w:val="PlaceholderText"/>
            </w:rPr>
            <w:t>Nositelji i suradnici</w:t>
          </w:r>
        </w:p>
      </w:docPartBody>
    </w:docPart>
    <w:docPart>
      <w:docPartPr>
        <w:name w:val="B636931E649A4D5C96278080AF5B79EA"/>
        <w:category>
          <w:name w:val="General"/>
          <w:gallery w:val="placeholder"/>
        </w:category>
        <w:types>
          <w:type w:val="bbPlcHdr"/>
        </w:types>
        <w:behaviors>
          <w:behavior w:val="content"/>
        </w:behaviors>
        <w:guid w:val="{21692DA7-BCF9-4B66-A62E-3559370E0CEB}"/>
      </w:docPartPr>
      <w:docPartBody>
        <w:p w:rsidR="00D36F23" w:rsidRDefault="00BD0635" w:rsidP="00BD0635">
          <w:pPr>
            <w:pStyle w:val="B636931E649A4D5C96278080AF5B79EA"/>
          </w:pPr>
          <w:r>
            <w:rPr>
              <w:rStyle w:val="PlaceholderText"/>
            </w:rPr>
            <w:t>Semestar</w:t>
          </w:r>
        </w:p>
      </w:docPartBody>
    </w:docPart>
    <w:docPart>
      <w:docPartPr>
        <w:name w:val="6A8E562C665D4F438E485D43B405A0B9"/>
        <w:category>
          <w:name w:val="General"/>
          <w:gallery w:val="placeholder"/>
        </w:category>
        <w:types>
          <w:type w:val="bbPlcHdr"/>
        </w:types>
        <w:behaviors>
          <w:behavior w:val="content"/>
        </w:behaviors>
        <w:guid w:val="{7C279C8B-21B8-435E-B05F-E7D20C94EF01}"/>
      </w:docPartPr>
      <w:docPartBody>
        <w:p w:rsidR="00D36F23" w:rsidRDefault="00BD0635" w:rsidP="00BD0635">
          <w:pPr>
            <w:pStyle w:val="6A8E562C665D4F438E485D43B405A0B9"/>
          </w:pPr>
          <w:r>
            <w:rPr>
              <w:rStyle w:val="PlaceholderText"/>
            </w:rPr>
            <w:t>Naziv predmeta</w:t>
          </w:r>
        </w:p>
      </w:docPartBody>
    </w:docPart>
    <w:docPart>
      <w:docPartPr>
        <w:name w:val="8D829C4074F9471A9BC286E9C9B6C066"/>
        <w:category>
          <w:name w:val="General"/>
          <w:gallery w:val="placeholder"/>
        </w:category>
        <w:types>
          <w:type w:val="bbPlcHdr"/>
        </w:types>
        <w:behaviors>
          <w:behavior w:val="content"/>
        </w:behaviors>
        <w:guid w:val="{7178B434-235A-46CF-8436-CF6186646F38}"/>
      </w:docPartPr>
      <w:docPartBody>
        <w:p w:rsidR="00D36F23" w:rsidRDefault="00BD0635" w:rsidP="00BD0635">
          <w:pPr>
            <w:pStyle w:val="8D829C4074F9471A9BC286E9C9B6C066"/>
          </w:pPr>
          <w:r>
            <w:rPr>
              <w:rStyle w:val="PlaceholderText"/>
            </w:rPr>
            <w:t>ECTS bodovi</w:t>
          </w:r>
        </w:p>
      </w:docPartBody>
    </w:docPart>
    <w:docPart>
      <w:docPartPr>
        <w:name w:val="39253D13329941A49B268A1A6ECD091F"/>
        <w:category>
          <w:name w:val="General"/>
          <w:gallery w:val="placeholder"/>
        </w:category>
        <w:types>
          <w:type w:val="bbPlcHdr"/>
        </w:types>
        <w:behaviors>
          <w:behavior w:val="content"/>
        </w:behaviors>
        <w:guid w:val="{17082331-AC2E-4145-A7F6-95F1A0507A8A}"/>
      </w:docPartPr>
      <w:docPartBody>
        <w:p w:rsidR="00D36F23" w:rsidRDefault="00BD0635" w:rsidP="00BD0635">
          <w:pPr>
            <w:pStyle w:val="39253D13329941A49B268A1A6ECD091F"/>
          </w:pPr>
          <w:r>
            <w:rPr>
              <w:rStyle w:val="PlaceholderText"/>
            </w:rPr>
            <w:t>Šifra predmeta</w:t>
          </w:r>
        </w:p>
      </w:docPartBody>
    </w:docPart>
    <w:docPart>
      <w:docPartPr>
        <w:name w:val="B8F1DDDD8CF04EBFA318F2C06006C145"/>
        <w:category>
          <w:name w:val="General"/>
          <w:gallery w:val="placeholder"/>
        </w:category>
        <w:types>
          <w:type w:val="bbPlcHdr"/>
        </w:types>
        <w:behaviors>
          <w:behavior w:val="content"/>
        </w:behaviors>
        <w:guid w:val="{3B0A4742-6B37-4A57-9965-90896D535D76}"/>
      </w:docPartPr>
      <w:docPartBody>
        <w:p w:rsidR="00D36F23" w:rsidRDefault="00BD0635" w:rsidP="00BD0635">
          <w:pPr>
            <w:pStyle w:val="B8F1DDDD8CF04EBFA318F2C06006C145"/>
          </w:pPr>
          <w:r>
            <w:rPr>
              <w:rStyle w:val="PlaceholderText"/>
            </w:rPr>
            <w:t>Broj sati</w:t>
          </w:r>
        </w:p>
      </w:docPartBody>
    </w:docPart>
    <w:docPart>
      <w:docPartPr>
        <w:name w:val="C5E06D0E442144F3BC23D65147CA1D0D"/>
        <w:category>
          <w:name w:val="General"/>
          <w:gallery w:val="placeholder"/>
        </w:category>
        <w:types>
          <w:type w:val="bbPlcHdr"/>
        </w:types>
        <w:behaviors>
          <w:behavior w:val="content"/>
        </w:behaviors>
        <w:guid w:val="{253BC029-30B1-478F-830B-BD163E44162B}"/>
      </w:docPartPr>
      <w:docPartBody>
        <w:p w:rsidR="00D36F23" w:rsidRDefault="00BD0635" w:rsidP="00BD0635">
          <w:pPr>
            <w:pStyle w:val="C5E06D0E442144F3BC23D65147CA1D0D"/>
          </w:pPr>
          <w:r>
            <w:rPr>
              <w:rStyle w:val="PlaceholderText"/>
            </w:rPr>
            <w:t>Studijski program</w:t>
          </w:r>
        </w:p>
      </w:docPartBody>
    </w:docPart>
    <w:docPart>
      <w:docPartPr>
        <w:name w:val="6B097936F3D04F0592F8B2089CADE79C"/>
        <w:category>
          <w:name w:val="General"/>
          <w:gallery w:val="placeholder"/>
        </w:category>
        <w:types>
          <w:type w:val="bbPlcHdr"/>
        </w:types>
        <w:behaviors>
          <w:behavior w:val="content"/>
        </w:behaviors>
        <w:guid w:val="{BF1DDF00-5A58-4D4D-93DC-928FE9BF86D5}"/>
      </w:docPartPr>
      <w:docPartBody>
        <w:p w:rsidR="00D36F23" w:rsidRDefault="00BD0635" w:rsidP="00BD0635">
          <w:pPr>
            <w:pStyle w:val="6B097936F3D04F0592F8B2089CADE79C"/>
          </w:pPr>
          <w:r>
            <w:rPr>
              <w:rStyle w:val="PlaceholderText"/>
            </w:rPr>
            <w:t>Broj studenata</w:t>
          </w:r>
        </w:p>
      </w:docPartBody>
    </w:docPart>
    <w:docPart>
      <w:docPartPr>
        <w:name w:val="10CF346C21904AB79903C649F13CF4CF"/>
        <w:category>
          <w:name w:val="General"/>
          <w:gallery w:val="placeholder"/>
        </w:category>
        <w:types>
          <w:type w:val="bbPlcHdr"/>
        </w:types>
        <w:behaviors>
          <w:behavior w:val="content"/>
        </w:behaviors>
        <w:guid w:val="{E932F06E-020B-4FF9-9B4F-B9E138D5963B}"/>
      </w:docPartPr>
      <w:docPartBody>
        <w:p w:rsidR="00D36F23" w:rsidRDefault="00BD0635" w:rsidP="00BD0635">
          <w:pPr>
            <w:pStyle w:val="10CF346C21904AB79903C649F13CF4CF"/>
          </w:pPr>
          <w:r>
            <w:rPr>
              <w:rStyle w:val="PlaceholderText"/>
            </w:rPr>
            <w:t>Status predmeta</w:t>
          </w:r>
        </w:p>
      </w:docPartBody>
    </w:docPart>
    <w:docPart>
      <w:docPartPr>
        <w:name w:val="3BEF0402846C4FBBAA5822290BF75224"/>
        <w:category>
          <w:name w:val="General"/>
          <w:gallery w:val="placeholder"/>
        </w:category>
        <w:types>
          <w:type w:val="bbPlcHdr"/>
        </w:types>
        <w:behaviors>
          <w:behavior w:val="content"/>
        </w:behaviors>
        <w:guid w:val="{32F51C8F-3E8A-4712-A3A9-3D6C77EB55A6}"/>
      </w:docPartPr>
      <w:docPartBody>
        <w:p w:rsidR="00D36F23" w:rsidRDefault="00BD0635" w:rsidP="00BD0635">
          <w:pPr>
            <w:pStyle w:val="3BEF0402846C4FBBAA5822290BF75224"/>
          </w:pPr>
          <w:r>
            <w:rPr>
              <w:rStyle w:val="PlaceholderText"/>
            </w:rPr>
            <w:t>Razina e-učenja</w:t>
          </w:r>
        </w:p>
      </w:docPartBody>
    </w:docPart>
    <w:docPart>
      <w:docPartPr>
        <w:name w:val="E462366E1AC04DB1B4BDDA0FBF4A819A"/>
        <w:category>
          <w:name w:val="General"/>
          <w:gallery w:val="placeholder"/>
        </w:category>
        <w:types>
          <w:type w:val="bbPlcHdr"/>
        </w:types>
        <w:behaviors>
          <w:behavior w:val="content"/>
        </w:behaviors>
        <w:guid w:val="{EAB9198C-4888-43AF-9404-22E5DF4C905F}"/>
      </w:docPartPr>
      <w:docPartBody>
        <w:p w:rsidR="00D36F23" w:rsidRDefault="00BD0635" w:rsidP="00BD0635">
          <w:pPr>
            <w:pStyle w:val="E462366E1AC04DB1B4BDDA0FBF4A819A"/>
          </w:pPr>
          <w:r>
            <w:rPr>
              <w:rStyle w:val="PlaceholderText"/>
            </w:rPr>
            <w:t>On-line</w:t>
          </w:r>
        </w:p>
      </w:docPartBody>
    </w:docPart>
    <w:docPart>
      <w:docPartPr>
        <w:name w:val="3FC8CC939CB9450CA964F8CD13DC0A33"/>
        <w:category>
          <w:name w:val="General"/>
          <w:gallery w:val="placeholder"/>
        </w:category>
        <w:types>
          <w:type w:val="bbPlcHdr"/>
        </w:types>
        <w:behaviors>
          <w:behavior w:val="content"/>
        </w:behaviors>
        <w:guid w:val="{EBF5725E-ADE1-4734-BAE9-FDACFDC19F68}"/>
      </w:docPartPr>
      <w:docPartBody>
        <w:p w:rsidR="00D36F23" w:rsidRDefault="00BD0635" w:rsidP="00BD0635">
          <w:pPr>
            <w:pStyle w:val="3FC8CC939CB9450CA964F8CD13DC0A33"/>
          </w:pPr>
          <w:r>
            <w:rPr>
              <w:rStyle w:val="PlaceholderText"/>
            </w:rPr>
            <w:t>Mjesto izvođenja</w:t>
          </w:r>
        </w:p>
      </w:docPartBody>
    </w:docPart>
    <w:docPart>
      <w:docPartPr>
        <w:name w:val="273ACF578441449D8BD795CEC0B3ED94"/>
        <w:category>
          <w:name w:val="General"/>
          <w:gallery w:val="placeholder"/>
        </w:category>
        <w:types>
          <w:type w:val="bbPlcHdr"/>
        </w:types>
        <w:behaviors>
          <w:behavior w:val="content"/>
        </w:behaviors>
        <w:guid w:val="{B43A1B9E-78F8-4DB8-99D7-8289EAF4B906}"/>
      </w:docPartPr>
      <w:docPartBody>
        <w:p w:rsidR="00D36F23" w:rsidRDefault="00BD0635" w:rsidP="00BD0635">
          <w:pPr>
            <w:pStyle w:val="273ACF578441449D8BD795CEC0B3ED94"/>
          </w:pPr>
          <w:r>
            <w:rPr>
              <w:rStyle w:val="PlaceholderText"/>
            </w:rPr>
            <w:t>Jezik izvođenja</w:t>
          </w:r>
        </w:p>
      </w:docPartBody>
    </w:docPart>
    <w:docPart>
      <w:docPartPr>
        <w:name w:val="3C1461BFD22C47F29D1CA8E8CE3EC647"/>
        <w:category>
          <w:name w:val="General"/>
          <w:gallery w:val="placeholder"/>
        </w:category>
        <w:types>
          <w:type w:val="bbPlcHdr"/>
        </w:types>
        <w:behaviors>
          <w:behavior w:val="content"/>
        </w:behaviors>
        <w:guid w:val="{147DB2CB-61D1-4D44-993B-03B97E629E41}"/>
      </w:docPartPr>
      <w:docPartBody>
        <w:p w:rsidR="00D36F23" w:rsidRDefault="00BD0635" w:rsidP="00BD0635">
          <w:pPr>
            <w:pStyle w:val="3C1461BFD22C47F29D1CA8E8CE3EC647"/>
          </w:pPr>
          <w:r>
            <w:rPr>
              <w:rStyle w:val="PlaceholderText"/>
            </w:rPr>
            <w:t>Godina studija</w:t>
          </w:r>
        </w:p>
      </w:docPartBody>
    </w:docPart>
    <w:docPart>
      <w:docPartPr>
        <w:name w:val="4AB083EE9C3D4CB0BB803CCAB6FF4740"/>
        <w:category>
          <w:name w:val="General"/>
          <w:gallery w:val="placeholder"/>
        </w:category>
        <w:types>
          <w:type w:val="bbPlcHdr"/>
        </w:types>
        <w:behaviors>
          <w:behavior w:val="content"/>
        </w:behaviors>
        <w:guid w:val="{B0420DEE-B567-48CD-A2E3-52486468F2B9}"/>
      </w:docPartPr>
      <w:docPartBody>
        <w:p w:rsidR="00D36F23" w:rsidRDefault="00BD0635" w:rsidP="00BD0635">
          <w:pPr>
            <w:pStyle w:val="4AB083EE9C3D4CB0BB803CCAB6FF4740"/>
          </w:pPr>
          <w:r>
            <w:rPr>
              <w:rStyle w:val="PlaceholderText"/>
            </w:rPr>
            <w:t>Engleski jezik</w:t>
          </w:r>
        </w:p>
      </w:docPartBody>
    </w:docPart>
    <w:docPart>
      <w:docPartPr>
        <w:name w:val="37B800C4C71541F78904289C22EBB1B6"/>
        <w:category>
          <w:name w:val="General"/>
          <w:gallery w:val="placeholder"/>
        </w:category>
        <w:types>
          <w:type w:val="bbPlcHdr"/>
        </w:types>
        <w:behaviors>
          <w:behavior w:val="content"/>
        </w:behaviors>
        <w:guid w:val="{58374B29-871A-42FA-9C67-546F38C61E32}"/>
      </w:docPartPr>
      <w:docPartBody>
        <w:p w:rsidR="00D36F23" w:rsidRDefault="00BD0635" w:rsidP="00BD0635">
          <w:pPr>
            <w:pStyle w:val="37B800C4C71541F78904289C22EBB1B6"/>
          </w:pPr>
          <w:r>
            <w:rPr>
              <w:rStyle w:val="PlaceholderText"/>
            </w:rPr>
            <w:t>Ciljevi predmeta</w:t>
          </w:r>
        </w:p>
      </w:docPartBody>
    </w:docPart>
    <w:docPart>
      <w:docPartPr>
        <w:name w:val="022C361A53374F64BD652AB89C2D8F51"/>
        <w:category>
          <w:name w:val="General"/>
          <w:gallery w:val="placeholder"/>
        </w:category>
        <w:types>
          <w:type w:val="bbPlcHdr"/>
        </w:types>
        <w:behaviors>
          <w:behavior w:val="content"/>
        </w:behaviors>
        <w:guid w:val="{990F8A74-EB8C-44E0-B947-8EC879EC9654}"/>
      </w:docPartPr>
      <w:docPartBody>
        <w:p w:rsidR="00D36F23" w:rsidRDefault="00BD0635" w:rsidP="00BD0635">
          <w:pPr>
            <w:pStyle w:val="022C361A53374F64BD652AB89C2D8F51"/>
          </w:pPr>
          <w:r>
            <w:rPr>
              <w:rStyle w:val="PlaceholderText"/>
            </w:rPr>
            <w:t>Preduvjeti</w:t>
          </w:r>
        </w:p>
      </w:docPartBody>
    </w:docPart>
    <w:docPart>
      <w:docPartPr>
        <w:name w:val="B0B775EB2BA64D86BCB87E16109DBEF2"/>
        <w:category>
          <w:name w:val="General"/>
          <w:gallery w:val="placeholder"/>
        </w:category>
        <w:types>
          <w:type w:val="bbPlcHdr"/>
        </w:types>
        <w:behaviors>
          <w:behavior w:val="content"/>
        </w:behaviors>
        <w:guid w:val="{A19CB9CA-44C6-4534-9322-C68DA181CCDC}"/>
      </w:docPartPr>
      <w:docPartBody>
        <w:p w:rsidR="00D36F23" w:rsidRDefault="00BD0635" w:rsidP="00BD0635">
          <w:pPr>
            <w:pStyle w:val="B0B775EB2BA64D86BCB87E16109DBEF2"/>
          </w:pPr>
          <w:r>
            <w:rPr>
              <w:rStyle w:val="PlaceholderText"/>
            </w:rPr>
            <w:t>Preduvjeti</w:t>
          </w:r>
        </w:p>
      </w:docPartBody>
    </w:docPart>
    <w:docPart>
      <w:docPartPr>
        <w:name w:val="1FB6055612C64C009789DF549CD48B27"/>
        <w:category>
          <w:name w:val="General"/>
          <w:gallery w:val="placeholder"/>
        </w:category>
        <w:types>
          <w:type w:val="bbPlcHdr"/>
        </w:types>
        <w:behaviors>
          <w:behavior w:val="content"/>
        </w:behaviors>
        <w:guid w:val="{E1F42C3B-7E3D-47F7-B456-513561628184}"/>
      </w:docPartPr>
      <w:docPartBody>
        <w:p w:rsidR="00D36F23" w:rsidRDefault="00BD0635" w:rsidP="00BD0635">
          <w:pPr>
            <w:pStyle w:val="1FB6055612C64C009789DF549CD48B27"/>
          </w:pPr>
          <w:r>
            <w:rPr>
              <w:rStyle w:val="PlaceholderText"/>
            </w:rPr>
            <w:t>Doprinos ishodima učenja programa</w:t>
          </w:r>
        </w:p>
      </w:docPartBody>
    </w:docPart>
    <w:docPart>
      <w:docPartPr>
        <w:name w:val="7E3EF03650ED4572B98BA9519F1AA298"/>
        <w:category>
          <w:name w:val="General"/>
          <w:gallery w:val="placeholder"/>
        </w:category>
        <w:types>
          <w:type w:val="bbPlcHdr"/>
        </w:types>
        <w:behaviors>
          <w:behavior w:val="content"/>
        </w:behaviors>
        <w:guid w:val="{E680AD33-676E-4037-909E-643DB5BC4076}"/>
      </w:docPartPr>
      <w:docPartBody>
        <w:p w:rsidR="00D36F23" w:rsidRDefault="00BD0635" w:rsidP="00BD0635">
          <w:pPr>
            <w:pStyle w:val="7E3EF03650ED4572B98BA9519F1AA298"/>
          </w:pPr>
          <w:r>
            <w:rPr>
              <w:rStyle w:val="PlaceholderText"/>
            </w:rPr>
            <w:t>Ishodi učenja predmeta</w:t>
          </w:r>
        </w:p>
      </w:docPartBody>
    </w:docPart>
    <w:docPart>
      <w:docPartPr>
        <w:name w:val="BD2371D6497145519B893D9F62939234"/>
        <w:category>
          <w:name w:val="General"/>
          <w:gallery w:val="placeholder"/>
        </w:category>
        <w:types>
          <w:type w:val="bbPlcHdr"/>
        </w:types>
        <w:behaviors>
          <w:behavior w:val="content"/>
        </w:behaviors>
        <w:guid w:val="{5DD6755C-88A5-4660-A3C8-08ECB5B7D785}"/>
      </w:docPartPr>
      <w:docPartBody>
        <w:p w:rsidR="00D36F23" w:rsidRDefault="00BD0635" w:rsidP="00BD0635">
          <w:pPr>
            <w:pStyle w:val="BD2371D6497145519B893D9F62939234"/>
          </w:pPr>
          <w:r>
            <w:rPr>
              <w:rStyle w:val="PlaceholderText"/>
            </w:rPr>
            <w:t>Sadržaj predmeta</w:t>
          </w:r>
        </w:p>
      </w:docPartBody>
    </w:docPart>
    <w:docPart>
      <w:docPartPr>
        <w:name w:val="E28C13F90D6E4449920F6E41BC2DB517"/>
        <w:category>
          <w:name w:val="General"/>
          <w:gallery w:val="placeholder"/>
        </w:category>
        <w:types>
          <w:type w:val="bbPlcHdr"/>
        </w:types>
        <w:behaviors>
          <w:behavior w:val="content"/>
        </w:behaviors>
        <w:guid w:val="{082C5A6B-8718-4696-B4B6-460C115E7D66}"/>
      </w:docPartPr>
      <w:docPartBody>
        <w:p w:rsidR="00D36F23" w:rsidRDefault="00BD0635" w:rsidP="00BD0635">
          <w:pPr>
            <w:pStyle w:val="E28C13F90D6E4449920F6E41BC2DB51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8B95FB0E4A94C56B6C92E1409E75D07"/>
        <w:category>
          <w:name w:val="General"/>
          <w:gallery w:val="placeholder"/>
        </w:category>
        <w:types>
          <w:type w:val="bbPlcHdr"/>
        </w:types>
        <w:behaviors>
          <w:behavior w:val="content"/>
        </w:behaviors>
        <w:guid w:val="{650D921D-FBFE-437B-B380-7751DB530A4F}"/>
      </w:docPartPr>
      <w:docPartBody>
        <w:p w:rsidR="00D36F23" w:rsidRDefault="00BD0635" w:rsidP="00BD0635">
          <w:pPr>
            <w:pStyle w:val="D8B95FB0E4A94C56B6C92E1409E75D07"/>
          </w:pPr>
          <w:r>
            <w:rPr>
              <w:rFonts w:ascii="Arial" w:hAnsi="Arial" w:cs="Arial"/>
              <w:sz w:val="20"/>
              <w:szCs w:val="20"/>
            </w:rPr>
            <w:t xml:space="preserve">  </w:t>
          </w:r>
        </w:p>
      </w:docPartBody>
    </w:docPart>
    <w:docPart>
      <w:docPartPr>
        <w:name w:val="1C9A150FFB11400788316D4CC347929A"/>
        <w:category>
          <w:name w:val="General"/>
          <w:gallery w:val="placeholder"/>
        </w:category>
        <w:types>
          <w:type w:val="bbPlcHdr"/>
        </w:types>
        <w:behaviors>
          <w:behavior w:val="content"/>
        </w:behaviors>
        <w:guid w:val="{E3B3A795-184C-4FD1-9FB4-2361BCAE97F9}"/>
      </w:docPartPr>
      <w:docPartBody>
        <w:p w:rsidR="00D36F23" w:rsidRDefault="00BD0635" w:rsidP="00BD0635">
          <w:pPr>
            <w:pStyle w:val="1C9A150FFB11400788316D4CC347929A"/>
          </w:pPr>
          <w:r>
            <w:rPr>
              <w:rFonts w:ascii="Arial" w:hAnsi="Arial" w:cs="Arial"/>
              <w:color w:val="000000"/>
              <w:sz w:val="20"/>
              <w:szCs w:val="20"/>
            </w:rPr>
            <w:t xml:space="preserve"> </w:t>
          </w:r>
        </w:p>
      </w:docPartBody>
    </w:docPart>
    <w:docPart>
      <w:docPartPr>
        <w:name w:val="E69A5E7452EC417D8D6F41A40811AB1A"/>
        <w:category>
          <w:name w:val="General"/>
          <w:gallery w:val="placeholder"/>
        </w:category>
        <w:types>
          <w:type w:val="bbPlcHdr"/>
        </w:types>
        <w:behaviors>
          <w:behavior w:val="content"/>
        </w:behaviors>
        <w:guid w:val="{F52FC2B1-ADDE-4AD0-9DDA-B78F878272BD}"/>
      </w:docPartPr>
      <w:docPartBody>
        <w:p w:rsidR="00D36F23" w:rsidRDefault="00BD0635" w:rsidP="00BD0635">
          <w:pPr>
            <w:pStyle w:val="E69A5E7452EC417D8D6F41A40811AB1A"/>
          </w:pPr>
          <w:r w:rsidRPr="001C096C">
            <w:rPr>
              <w:rFonts w:ascii="Arial" w:hAnsi="Arial" w:cs="Arial"/>
              <w:color w:val="000000"/>
              <w:sz w:val="20"/>
              <w:szCs w:val="20"/>
            </w:rPr>
            <w:t xml:space="preserve"> </w:t>
          </w:r>
        </w:p>
      </w:docPartBody>
    </w:docPart>
    <w:docPart>
      <w:docPartPr>
        <w:name w:val="0F86E7183F714BE3BD8F9964B541406B"/>
        <w:category>
          <w:name w:val="General"/>
          <w:gallery w:val="placeholder"/>
        </w:category>
        <w:types>
          <w:type w:val="bbPlcHdr"/>
        </w:types>
        <w:behaviors>
          <w:behavior w:val="content"/>
        </w:behaviors>
        <w:guid w:val="{3B202549-67D7-451C-BDA3-856E8BB30797}"/>
      </w:docPartPr>
      <w:docPartBody>
        <w:p w:rsidR="00D36F23" w:rsidRDefault="00BD0635" w:rsidP="00BD0635">
          <w:pPr>
            <w:pStyle w:val="0F86E7183F714BE3BD8F9964B541406B"/>
          </w:pPr>
          <w:r w:rsidRPr="001C096C">
            <w:rPr>
              <w:rFonts w:ascii="Arial" w:hAnsi="Arial" w:cs="Arial"/>
              <w:color w:val="000000"/>
              <w:sz w:val="20"/>
              <w:szCs w:val="20"/>
            </w:rPr>
            <w:t xml:space="preserve"> </w:t>
          </w:r>
        </w:p>
      </w:docPartBody>
    </w:docPart>
    <w:docPart>
      <w:docPartPr>
        <w:name w:val="23AB5BCE16874F72A0E5EAD38C5DD953"/>
        <w:category>
          <w:name w:val="General"/>
          <w:gallery w:val="placeholder"/>
        </w:category>
        <w:types>
          <w:type w:val="bbPlcHdr"/>
        </w:types>
        <w:behaviors>
          <w:behavior w:val="content"/>
        </w:behaviors>
        <w:guid w:val="{479DC36B-4AED-487A-94AA-C5F6ABBA1306}"/>
      </w:docPartPr>
      <w:docPartBody>
        <w:p w:rsidR="00D36F23" w:rsidRDefault="00BD0635" w:rsidP="00BD0635">
          <w:pPr>
            <w:pStyle w:val="23AB5BCE16874F72A0E5EAD38C5DD953"/>
          </w:pPr>
          <w:r w:rsidRPr="001C096C">
            <w:rPr>
              <w:rFonts w:ascii="Arial" w:hAnsi="Arial" w:cs="Arial"/>
              <w:color w:val="000000"/>
              <w:sz w:val="20"/>
              <w:szCs w:val="20"/>
            </w:rPr>
            <w:t xml:space="preserve"> </w:t>
          </w:r>
        </w:p>
      </w:docPartBody>
    </w:docPart>
    <w:docPart>
      <w:docPartPr>
        <w:name w:val="B2D6F859B70D4B36A66EC67B1A4434CC"/>
        <w:category>
          <w:name w:val="General"/>
          <w:gallery w:val="placeholder"/>
        </w:category>
        <w:types>
          <w:type w:val="bbPlcHdr"/>
        </w:types>
        <w:behaviors>
          <w:behavior w:val="content"/>
        </w:behaviors>
        <w:guid w:val="{4CCF20ED-EAC9-4DF3-9A85-9998253F5968}"/>
      </w:docPartPr>
      <w:docPartBody>
        <w:p w:rsidR="00D36F23" w:rsidRDefault="00BD0635" w:rsidP="00BD0635">
          <w:pPr>
            <w:pStyle w:val="B2D6F859B70D4B36A66EC67B1A4434CC"/>
          </w:pPr>
          <w:r w:rsidRPr="001C096C">
            <w:rPr>
              <w:rFonts w:ascii="Arial" w:hAnsi="Arial" w:cs="Arial"/>
              <w:color w:val="000000"/>
              <w:sz w:val="20"/>
              <w:szCs w:val="20"/>
            </w:rPr>
            <w:t xml:space="preserve"> </w:t>
          </w:r>
        </w:p>
      </w:docPartBody>
    </w:docPart>
    <w:docPart>
      <w:docPartPr>
        <w:name w:val="025B3B1E21D243A7AE223C9E2F7F5367"/>
        <w:category>
          <w:name w:val="General"/>
          <w:gallery w:val="placeholder"/>
        </w:category>
        <w:types>
          <w:type w:val="bbPlcHdr"/>
        </w:types>
        <w:behaviors>
          <w:behavior w:val="content"/>
        </w:behaviors>
        <w:guid w:val="{93D17F8E-AD0D-4E7C-8F4C-B837116EA84C}"/>
      </w:docPartPr>
      <w:docPartBody>
        <w:p w:rsidR="00D36F23" w:rsidRDefault="00BD0635" w:rsidP="00BD0635">
          <w:pPr>
            <w:pStyle w:val="025B3B1E21D243A7AE223C9E2F7F5367"/>
          </w:pPr>
          <w:r w:rsidRPr="001C096C">
            <w:rPr>
              <w:rFonts w:ascii="Arial" w:hAnsi="Arial" w:cs="Arial"/>
              <w:color w:val="000000"/>
              <w:sz w:val="20"/>
              <w:szCs w:val="20"/>
            </w:rPr>
            <w:t xml:space="preserve"> </w:t>
          </w:r>
        </w:p>
      </w:docPartBody>
    </w:docPart>
    <w:docPart>
      <w:docPartPr>
        <w:name w:val="CB0A402ED6E642E3B901C75BCFB46B3D"/>
        <w:category>
          <w:name w:val="General"/>
          <w:gallery w:val="placeholder"/>
        </w:category>
        <w:types>
          <w:type w:val="bbPlcHdr"/>
        </w:types>
        <w:behaviors>
          <w:behavior w:val="content"/>
        </w:behaviors>
        <w:guid w:val="{3E0B2E13-01E2-4D95-AFF8-5A9231B3BDE1}"/>
      </w:docPartPr>
      <w:docPartBody>
        <w:p w:rsidR="00D36F23" w:rsidRDefault="00BD0635" w:rsidP="00BD0635">
          <w:pPr>
            <w:pStyle w:val="CB0A402ED6E642E3B901C75BCFB46B3D"/>
          </w:pPr>
          <w:r w:rsidRPr="001C096C">
            <w:rPr>
              <w:rFonts w:ascii="Arial" w:hAnsi="Arial" w:cs="Arial"/>
              <w:color w:val="000000"/>
              <w:sz w:val="20"/>
              <w:szCs w:val="20"/>
            </w:rPr>
            <w:t xml:space="preserve"> </w:t>
          </w:r>
        </w:p>
      </w:docPartBody>
    </w:docPart>
    <w:docPart>
      <w:docPartPr>
        <w:name w:val="47CC0A3C131B47C6943B5A60244FC6E8"/>
        <w:category>
          <w:name w:val="General"/>
          <w:gallery w:val="placeholder"/>
        </w:category>
        <w:types>
          <w:type w:val="bbPlcHdr"/>
        </w:types>
        <w:behaviors>
          <w:behavior w:val="content"/>
        </w:behaviors>
        <w:guid w:val="{4E507143-CCBC-4D76-B6F9-4B21B53BABCA}"/>
      </w:docPartPr>
      <w:docPartBody>
        <w:p w:rsidR="00D36F23" w:rsidRDefault="00BD0635" w:rsidP="00BD0635">
          <w:pPr>
            <w:pStyle w:val="47CC0A3C131B47C6943B5A60244FC6E8"/>
          </w:pPr>
          <w:r w:rsidRPr="001C096C">
            <w:rPr>
              <w:rFonts w:ascii="Arial" w:hAnsi="Arial" w:cs="Arial"/>
              <w:color w:val="000000"/>
              <w:sz w:val="20"/>
              <w:szCs w:val="20"/>
            </w:rPr>
            <w:t xml:space="preserve"> </w:t>
          </w:r>
        </w:p>
      </w:docPartBody>
    </w:docPart>
    <w:docPart>
      <w:docPartPr>
        <w:name w:val="541E79EAD41549FC900E4CA0DB2E69D7"/>
        <w:category>
          <w:name w:val="General"/>
          <w:gallery w:val="placeholder"/>
        </w:category>
        <w:types>
          <w:type w:val="bbPlcHdr"/>
        </w:types>
        <w:behaviors>
          <w:behavior w:val="content"/>
        </w:behaviors>
        <w:guid w:val="{F0410FB3-9D6A-45CC-A0F0-9CAAEB414A3C}"/>
      </w:docPartPr>
      <w:docPartBody>
        <w:p w:rsidR="00D36F23" w:rsidRDefault="00BD0635" w:rsidP="00BD0635">
          <w:pPr>
            <w:pStyle w:val="541E79EAD41549FC900E4CA0DB2E69D7"/>
          </w:pPr>
          <w:r w:rsidRPr="001C096C">
            <w:rPr>
              <w:rFonts w:ascii="Arial" w:hAnsi="Arial" w:cs="Arial"/>
              <w:color w:val="000000"/>
              <w:sz w:val="20"/>
              <w:szCs w:val="20"/>
            </w:rPr>
            <w:t xml:space="preserve"> </w:t>
          </w:r>
        </w:p>
      </w:docPartBody>
    </w:docPart>
    <w:docPart>
      <w:docPartPr>
        <w:name w:val="6C1A925986A242659A7436ED1D04EB6A"/>
        <w:category>
          <w:name w:val="General"/>
          <w:gallery w:val="placeholder"/>
        </w:category>
        <w:types>
          <w:type w:val="bbPlcHdr"/>
        </w:types>
        <w:behaviors>
          <w:behavior w:val="content"/>
        </w:behaviors>
        <w:guid w:val="{BDCFFCE3-AB17-416A-8E16-B7494E2C1920}"/>
      </w:docPartPr>
      <w:docPartBody>
        <w:p w:rsidR="00D36F23" w:rsidRDefault="00BD0635" w:rsidP="00BD0635">
          <w:pPr>
            <w:pStyle w:val="6C1A925986A242659A7436ED1D04EB6A"/>
          </w:pPr>
          <w:r w:rsidRPr="001C096C">
            <w:rPr>
              <w:rFonts w:ascii="Arial" w:hAnsi="Arial" w:cs="Arial"/>
              <w:color w:val="000000"/>
              <w:sz w:val="20"/>
              <w:szCs w:val="20"/>
            </w:rPr>
            <w:t xml:space="preserve"> </w:t>
          </w:r>
        </w:p>
      </w:docPartBody>
    </w:docPart>
    <w:docPart>
      <w:docPartPr>
        <w:name w:val="87BB5C131FC14F53A674428B4D5ED68F"/>
        <w:category>
          <w:name w:val="General"/>
          <w:gallery w:val="placeholder"/>
        </w:category>
        <w:types>
          <w:type w:val="bbPlcHdr"/>
        </w:types>
        <w:behaviors>
          <w:behavior w:val="content"/>
        </w:behaviors>
        <w:guid w:val="{7DFC18DA-FC79-459E-8AB2-3D8E70E5B621}"/>
      </w:docPartPr>
      <w:docPartBody>
        <w:p w:rsidR="00D36F23" w:rsidRDefault="00BD0635" w:rsidP="00BD0635">
          <w:pPr>
            <w:pStyle w:val="87BB5C131FC14F53A674428B4D5ED68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D729555244543B0BFA534E795AEAD8C"/>
        <w:category>
          <w:name w:val="General"/>
          <w:gallery w:val="placeholder"/>
        </w:category>
        <w:types>
          <w:type w:val="bbPlcHdr"/>
        </w:types>
        <w:behaviors>
          <w:behavior w:val="content"/>
        </w:behaviors>
        <w:guid w:val="{5FC507D6-F377-4FBC-9186-0F301224841F}"/>
      </w:docPartPr>
      <w:docPartBody>
        <w:p w:rsidR="00D36F23" w:rsidRDefault="00BD0635" w:rsidP="00BD0635">
          <w:pPr>
            <w:pStyle w:val="DD729555244543B0BFA534E795AEAD8C"/>
          </w:pPr>
          <w:r w:rsidRPr="001C096C">
            <w:rPr>
              <w:rFonts w:ascii="Arial" w:hAnsi="Arial" w:cs="Arial"/>
              <w:color w:val="000000"/>
              <w:sz w:val="20"/>
              <w:szCs w:val="20"/>
            </w:rPr>
            <w:t xml:space="preserve"> </w:t>
          </w:r>
        </w:p>
      </w:docPartBody>
    </w:docPart>
    <w:docPart>
      <w:docPartPr>
        <w:name w:val="EFAC65873E704662AB86E87015CDCF35"/>
        <w:category>
          <w:name w:val="General"/>
          <w:gallery w:val="placeholder"/>
        </w:category>
        <w:types>
          <w:type w:val="bbPlcHdr"/>
        </w:types>
        <w:behaviors>
          <w:behavior w:val="content"/>
        </w:behaviors>
        <w:guid w:val="{4B55824E-28CA-4873-9489-F3D14BD804A8}"/>
      </w:docPartPr>
      <w:docPartBody>
        <w:p w:rsidR="00D36F23" w:rsidRDefault="00BD0635" w:rsidP="00BD0635">
          <w:pPr>
            <w:pStyle w:val="EFAC65873E704662AB86E87015CDCF35"/>
          </w:pPr>
          <w:r w:rsidRPr="001C096C">
            <w:rPr>
              <w:rFonts w:ascii="Arial" w:hAnsi="Arial" w:cs="Arial"/>
              <w:color w:val="000000"/>
              <w:sz w:val="20"/>
              <w:szCs w:val="20"/>
            </w:rPr>
            <w:t xml:space="preserve"> </w:t>
          </w:r>
        </w:p>
      </w:docPartBody>
    </w:docPart>
    <w:docPart>
      <w:docPartPr>
        <w:name w:val="637062160836442BA61490363152E9A1"/>
        <w:category>
          <w:name w:val="General"/>
          <w:gallery w:val="placeholder"/>
        </w:category>
        <w:types>
          <w:type w:val="bbPlcHdr"/>
        </w:types>
        <w:behaviors>
          <w:behavior w:val="content"/>
        </w:behaviors>
        <w:guid w:val="{E3DB4253-D902-4281-9F71-67F2F3423AB3}"/>
      </w:docPartPr>
      <w:docPartBody>
        <w:p w:rsidR="00D36F23" w:rsidRDefault="00BD0635" w:rsidP="00BD0635">
          <w:pPr>
            <w:pStyle w:val="637062160836442BA61490363152E9A1"/>
          </w:pPr>
          <w:r w:rsidRPr="001C096C">
            <w:rPr>
              <w:rFonts w:ascii="Arial" w:hAnsi="Arial" w:cs="Arial"/>
              <w:color w:val="000000"/>
              <w:sz w:val="20"/>
              <w:szCs w:val="20"/>
            </w:rPr>
            <w:t xml:space="preserve"> </w:t>
          </w:r>
        </w:p>
      </w:docPartBody>
    </w:docPart>
    <w:docPart>
      <w:docPartPr>
        <w:name w:val="484D8AF153D34CBB8A99512F0DE57F9A"/>
        <w:category>
          <w:name w:val="General"/>
          <w:gallery w:val="placeholder"/>
        </w:category>
        <w:types>
          <w:type w:val="bbPlcHdr"/>
        </w:types>
        <w:behaviors>
          <w:behavior w:val="content"/>
        </w:behaviors>
        <w:guid w:val="{DB04F347-D098-449A-AFC5-1AA3219D09FE}"/>
      </w:docPartPr>
      <w:docPartBody>
        <w:p w:rsidR="00D36F23" w:rsidRDefault="00BD0635" w:rsidP="00BD0635">
          <w:pPr>
            <w:pStyle w:val="484D8AF153D34CBB8A99512F0DE57F9A"/>
          </w:pPr>
          <w:r w:rsidRPr="001C096C">
            <w:rPr>
              <w:rFonts w:ascii="Arial" w:hAnsi="Arial" w:cs="Arial"/>
              <w:color w:val="000000"/>
              <w:sz w:val="20"/>
              <w:szCs w:val="20"/>
            </w:rPr>
            <w:t xml:space="preserve"> </w:t>
          </w:r>
        </w:p>
      </w:docPartBody>
    </w:docPart>
    <w:docPart>
      <w:docPartPr>
        <w:name w:val="FE549813331746DF8AE8A62D3984AC4A"/>
        <w:category>
          <w:name w:val="General"/>
          <w:gallery w:val="placeholder"/>
        </w:category>
        <w:types>
          <w:type w:val="bbPlcHdr"/>
        </w:types>
        <w:behaviors>
          <w:behavior w:val="content"/>
        </w:behaviors>
        <w:guid w:val="{2B3C64DA-215B-43FF-A007-731B46401523}"/>
      </w:docPartPr>
      <w:docPartBody>
        <w:p w:rsidR="00D36F23" w:rsidRDefault="00BD0635" w:rsidP="00BD0635">
          <w:pPr>
            <w:pStyle w:val="FE549813331746DF8AE8A62D3984AC4A"/>
          </w:pPr>
          <w:r w:rsidRPr="001C096C">
            <w:rPr>
              <w:rFonts w:ascii="Arial" w:hAnsi="Arial" w:cs="Arial"/>
              <w:color w:val="000000"/>
              <w:sz w:val="20"/>
              <w:szCs w:val="20"/>
            </w:rPr>
            <w:t xml:space="preserve"> </w:t>
          </w:r>
        </w:p>
      </w:docPartBody>
    </w:docPart>
    <w:docPart>
      <w:docPartPr>
        <w:name w:val="9206B13A5B5A45CA93EA0899A88226DA"/>
        <w:category>
          <w:name w:val="General"/>
          <w:gallery w:val="placeholder"/>
        </w:category>
        <w:types>
          <w:type w:val="bbPlcHdr"/>
        </w:types>
        <w:behaviors>
          <w:behavior w:val="content"/>
        </w:behaviors>
        <w:guid w:val="{20122045-553E-45CA-BE2B-0329A1C68C72}"/>
      </w:docPartPr>
      <w:docPartBody>
        <w:p w:rsidR="00D36F23" w:rsidRDefault="00BD0635" w:rsidP="00BD0635">
          <w:pPr>
            <w:pStyle w:val="9206B13A5B5A45CA93EA0899A88226DA"/>
          </w:pPr>
          <w:r w:rsidRPr="001C096C">
            <w:rPr>
              <w:rFonts w:ascii="Arial" w:hAnsi="Arial" w:cs="Arial"/>
              <w:color w:val="000000"/>
              <w:sz w:val="20"/>
              <w:szCs w:val="20"/>
            </w:rPr>
            <w:t xml:space="preserve"> </w:t>
          </w:r>
        </w:p>
      </w:docPartBody>
    </w:docPart>
    <w:docPart>
      <w:docPartPr>
        <w:name w:val="6A5763224EF44C42A31D3DE800019996"/>
        <w:category>
          <w:name w:val="General"/>
          <w:gallery w:val="placeholder"/>
        </w:category>
        <w:types>
          <w:type w:val="bbPlcHdr"/>
        </w:types>
        <w:behaviors>
          <w:behavior w:val="content"/>
        </w:behaviors>
        <w:guid w:val="{E82E532C-E7B4-49AB-9CF9-5604961CE3B7}"/>
      </w:docPartPr>
      <w:docPartBody>
        <w:p w:rsidR="00D36F23" w:rsidRDefault="00BD0635" w:rsidP="00BD0635">
          <w:pPr>
            <w:pStyle w:val="6A5763224EF44C42A31D3DE80001999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F805F5F9054A3B9112523E5B13C6DE"/>
        <w:category>
          <w:name w:val="General"/>
          <w:gallery w:val="placeholder"/>
        </w:category>
        <w:types>
          <w:type w:val="bbPlcHdr"/>
        </w:types>
        <w:behaviors>
          <w:behavior w:val="content"/>
        </w:behaviors>
        <w:guid w:val="{39A1F5C7-C74E-49CD-91FD-9E572D08B3D3}"/>
      </w:docPartPr>
      <w:docPartBody>
        <w:p w:rsidR="00D36F23" w:rsidRDefault="00BD0635" w:rsidP="00BD0635">
          <w:pPr>
            <w:pStyle w:val="67F805F5F9054A3B9112523E5B13C6DE"/>
          </w:pPr>
          <w:r w:rsidRPr="001C096C">
            <w:rPr>
              <w:rFonts w:ascii="Arial" w:hAnsi="Arial" w:cs="Arial"/>
              <w:color w:val="000000"/>
              <w:sz w:val="20"/>
              <w:szCs w:val="20"/>
            </w:rPr>
            <w:t xml:space="preserve"> </w:t>
          </w:r>
        </w:p>
      </w:docPartBody>
    </w:docPart>
    <w:docPart>
      <w:docPartPr>
        <w:name w:val="C81C40FB02BF43958D49FAB6CCDEC114"/>
        <w:category>
          <w:name w:val="General"/>
          <w:gallery w:val="placeholder"/>
        </w:category>
        <w:types>
          <w:type w:val="bbPlcHdr"/>
        </w:types>
        <w:behaviors>
          <w:behavior w:val="content"/>
        </w:behaviors>
        <w:guid w:val="{8D5FA2BA-C2C7-4222-86EB-000D1A1608E6}"/>
      </w:docPartPr>
      <w:docPartBody>
        <w:p w:rsidR="00D36F23" w:rsidRDefault="00BD0635" w:rsidP="00BD0635">
          <w:pPr>
            <w:pStyle w:val="C81C40FB02BF43958D49FAB6CCDEC114"/>
          </w:pPr>
          <w:r w:rsidRPr="001C096C">
            <w:rPr>
              <w:rFonts w:ascii="Arial" w:hAnsi="Arial" w:cs="Arial"/>
              <w:color w:val="000000"/>
              <w:sz w:val="20"/>
              <w:szCs w:val="20"/>
            </w:rPr>
            <w:t xml:space="preserve"> </w:t>
          </w:r>
        </w:p>
      </w:docPartBody>
    </w:docPart>
    <w:docPart>
      <w:docPartPr>
        <w:name w:val="C2F0D3BD9BB74750AAE76B324DEDD435"/>
        <w:category>
          <w:name w:val="General"/>
          <w:gallery w:val="placeholder"/>
        </w:category>
        <w:types>
          <w:type w:val="bbPlcHdr"/>
        </w:types>
        <w:behaviors>
          <w:behavior w:val="content"/>
        </w:behaviors>
        <w:guid w:val="{8D4C7E12-BCC6-49C1-9E3E-EA0B5DA53CC2}"/>
      </w:docPartPr>
      <w:docPartBody>
        <w:p w:rsidR="00D36F23" w:rsidRDefault="00BD0635" w:rsidP="00BD0635">
          <w:pPr>
            <w:pStyle w:val="C2F0D3BD9BB74750AAE76B324DEDD435"/>
          </w:pPr>
          <w:r w:rsidRPr="001C096C">
            <w:rPr>
              <w:rFonts w:ascii="Arial" w:hAnsi="Arial" w:cs="Arial"/>
              <w:color w:val="000000"/>
              <w:sz w:val="20"/>
              <w:szCs w:val="20"/>
            </w:rPr>
            <w:t xml:space="preserve"> </w:t>
          </w:r>
        </w:p>
      </w:docPartBody>
    </w:docPart>
    <w:docPart>
      <w:docPartPr>
        <w:name w:val="E3CEF72AD52B4A95B9AC1A3E02C126E9"/>
        <w:category>
          <w:name w:val="General"/>
          <w:gallery w:val="placeholder"/>
        </w:category>
        <w:types>
          <w:type w:val="bbPlcHdr"/>
        </w:types>
        <w:behaviors>
          <w:behavior w:val="content"/>
        </w:behaviors>
        <w:guid w:val="{A59E4EFE-593F-4CF3-A330-3A44CDB5B717}"/>
      </w:docPartPr>
      <w:docPartBody>
        <w:p w:rsidR="00D36F23" w:rsidRDefault="00BD0635" w:rsidP="00BD0635">
          <w:pPr>
            <w:pStyle w:val="E3CEF72AD52B4A95B9AC1A3E02C126E9"/>
          </w:pPr>
          <w:r w:rsidRPr="001C096C">
            <w:rPr>
              <w:rFonts w:ascii="Arial" w:hAnsi="Arial" w:cs="Arial"/>
              <w:color w:val="000000"/>
              <w:sz w:val="20"/>
              <w:szCs w:val="20"/>
            </w:rPr>
            <w:t xml:space="preserve"> </w:t>
          </w:r>
        </w:p>
      </w:docPartBody>
    </w:docPart>
    <w:docPart>
      <w:docPartPr>
        <w:name w:val="4855D2E284364F4F85A42501D65D9304"/>
        <w:category>
          <w:name w:val="General"/>
          <w:gallery w:val="placeholder"/>
        </w:category>
        <w:types>
          <w:type w:val="bbPlcHdr"/>
        </w:types>
        <w:behaviors>
          <w:behavior w:val="content"/>
        </w:behaviors>
        <w:guid w:val="{A016D2F7-3D9A-4B70-BA40-E3E6542688DE}"/>
      </w:docPartPr>
      <w:docPartBody>
        <w:p w:rsidR="00D36F23" w:rsidRDefault="00BD0635" w:rsidP="00BD0635">
          <w:pPr>
            <w:pStyle w:val="4855D2E284364F4F85A42501D65D9304"/>
          </w:pPr>
          <w:r w:rsidRPr="001C096C">
            <w:rPr>
              <w:rFonts w:ascii="Arial" w:hAnsi="Arial" w:cs="Arial"/>
              <w:color w:val="000000"/>
              <w:sz w:val="20"/>
              <w:szCs w:val="20"/>
            </w:rPr>
            <w:t xml:space="preserve"> </w:t>
          </w:r>
        </w:p>
      </w:docPartBody>
    </w:docPart>
    <w:docPart>
      <w:docPartPr>
        <w:name w:val="E004F799CE3847219F1716D15413281E"/>
        <w:category>
          <w:name w:val="General"/>
          <w:gallery w:val="placeholder"/>
        </w:category>
        <w:types>
          <w:type w:val="bbPlcHdr"/>
        </w:types>
        <w:behaviors>
          <w:behavior w:val="content"/>
        </w:behaviors>
        <w:guid w:val="{5DDBB1CB-019A-439D-8E21-28FFD446647D}"/>
      </w:docPartPr>
      <w:docPartBody>
        <w:p w:rsidR="00D36F23" w:rsidRDefault="00BD0635" w:rsidP="00BD0635">
          <w:pPr>
            <w:pStyle w:val="E004F799CE3847219F1716D15413281E"/>
          </w:pPr>
          <w:r w:rsidRPr="001C096C">
            <w:rPr>
              <w:rFonts w:ascii="Arial" w:hAnsi="Arial" w:cs="Arial"/>
              <w:color w:val="000000"/>
              <w:sz w:val="20"/>
              <w:szCs w:val="20"/>
            </w:rPr>
            <w:t xml:space="preserve"> </w:t>
          </w:r>
        </w:p>
      </w:docPartBody>
    </w:docPart>
    <w:docPart>
      <w:docPartPr>
        <w:name w:val="3AD081C171F941368642DBFCE9CBA982"/>
        <w:category>
          <w:name w:val="General"/>
          <w:gallery w:val="placeholder"/>
        </w:category>
        <w:types>
          <w:type w:val="bbPlcHdr"/>
        </w:types>
        <w:behaviors>
          <w:behavior w:val="content"/>
        </w:behaviors>
        <w:guid w:val="{B28F7C28-3F58-45B6-A38F-69244CC68585}"/>
      </w:docPartPr>
      <w:docPartBody>
        <w:p w:rsidR="00D36F23" w:rsidRDefault="00BD0635" w:rsidP="00BD0635">
          <w:pPr>
            <w:pStyle w:val="3AD081C171F941368642DBFCE9CBA982"/>
          </w:pPr>
          <w:r w:rsidRPr="002B6B3C">
            <w:rPr>
              <w:rFonts w:ascii="Arial" w:hAnsi="Arial" w:cs="Arial"/>
              <w:sz w:val="20"/>
              <w:szCs w:val="20"/>
            </w:rPr>
            <w:t xml:space="preserve">(ostalo upisati) </w:t>
          </w:r>
        </w:p>
      </w:docPartBody>
    </w:docPart>
    <w:docPart>
      <w:docPartPr>
        <w:name w:val="179B49F2EE384F5499EB6ABD34577A10"/>
        <w:category>
          <w:name w:val="General"/>
          <w:gallery w:val="placeholder"/>
        </w:category>
        <w:types>
          <w:type w:val="bbPlcHdr"/>
        </w:types>
        <w:behaviors>
          <w:behavior w:val="content"/>
        </w:behaviors>
        <w:guid w:val="{80ABC98A-D461-4375-9843-32B23EFBC5B8}"/>
      </w:docPartPr>
      <w:docPartBody>
        <w:p w:rsidR="00D36F23" w:rsidRDefault="00BD0635" w:rsidP="00BD0635">
          <w:pPr>
            <w:pStyle w:val="179B49F2EE384F5499EB6ABD34577A10"/>
          </w:pPr>
          <w:r w:rsidRPr="001C096C">
            <w:rPr>
              <w:rFonts w:ascii="Arial" w:hAnsi="Arial" w:cs="Arial"/>
              <w:color w:val="000000"/>
              <w:sz w:val="20"/>
              <w:szCs w:val="20"/>
            </w:rPr>
            <w:t xml:space="preserve"> </w:t>
          </w:r>
        </w:p>
      </w:docPartBody>
    </w:docPart>
    <w:docPart>
      <w:docPartPr>
        <w:name w:val="9D563298E92D4EDF965A695E90261DFD"/>
        <w:category>
          <w:name w:val="General"/>
          <w:gallery w:val="placeholder"/>
        </w:category>
        <w:types>
          <w:type w:val="bbPlcHdr"/>
        </w:types>
        <w:behaviors>
          <w:behavior w:val="content"/>
        </w:behaviors>
        <w:guid w:val="{5B9AE7FC-754F-4F56-BFD8-B08CECCD26B7}"/>
      </w:docPartPr>
      <w:docPartBody>
        <w:p w:rsidR="00D36F23" w:rsidRDefault="00BD0635" w:rsidP="00BD0635">
          <w:pPr>
            <w:pStyle w:val="9D563298E92D4EDF965A695E90261DFD"/>
          </w:pPr>
          <w:r w:rsidRPr="001C096C">
            <w:rPr>
              <w:rFonts w:ascii="Arial" w:hAnsi="Arial" w:cs="Arial"/>
              <w:color w:val="000000"/>
              <w:sz w:val="20"/>
              <w:szCs w:val="20"/>
            </w:rPr>
            <w:t xml:space="preserve"> </w:t>
          </w:r>
        </w:p>
      </w:docPartBody>
    </w:docPart>
    <w:docPart>
      <w:docPartPr>
        <w:name w:val="0A2037608B07489296295E986D21980D"/>
        <w:category>
          <w:name w:val="General"/>
          <w:gallery w:val="placeholder"/>
        </w:category>
        <w:types>
          <w:type w:val="bbPlcHdr"/>
        </w:types>
        <w:behaviors>
          <w:behavior w:val="content"/>
        </w:behaviors>
        <w:guid w:val="{D1CB1780-FA51-4F02-BA31-A07C05C2FC2F}"/>
      </w:docPartPr>
      <w:docPartBody>
        <w:p w:rsidR="00D36F23" w:rsidRDefault="00BD0635" w:rsidP="00BD0635">
          <w:pPr>
            <w:pStyle w:val="0A2037608B07489296295E986D21980D"/>
          </w:pPr>
          <w:r w:rsidRPr="001C096C">
            <w:rPr>
              <w:rFonts w:ascii="Arial" w:hAnsi="Arial" w:cs="Arial"/>
              <w:color w:val="000000"/>
              <w:sz w:val="20"/>
              <w:szCs w:val="20"/>
            </w:rPr>
            <w:t xml:space="preserve"> </w:t>
          </w:r>
        </w:p>
      </w:docPartBody>
    </w:docPart>
    <w:docPart>
      <w:docPartPr>
        <w:name w:val="C4FBF30E4F8D44D09BD34C348ACAE055"/>
        <w:category>
          <w:name w:val="General"/>
          <w:gallery w:val="placeholder"/>
        </w:category>
        <w:types>
          <w:type w:val="bbPlcHdr"/>
        </w:types>
        <w:behaviors>
          <w:behavior w:val="content"/>
        </w:behaviors>
        <w:guid w:val="{50CBD8F1-26B6-4B3E-84F4-D877B13E3B26}"/>
      </w:docPartPr>
      <w:docPartBody>
        <w:p w:rsidR="00D36F23" w:rsidRDefault="00BD0635" w:rsidP="00BD0635">
          <w:pPr>
            <w:pStyle w:val="C4FBF30E4F8D44D09BD34C348ACAE055"/>
          </w:pPr>
          <w:r w:rsidRPr="001C096C">
            <w:rPr>
              <w:rFonts w:ascii="Arial" w:hAnsi="Arial" w:cs="Arial"/>
              <w:color w:val="000000"/>
              <w:sz w:val="20"/>
              <w:szCs w:val="20"/>
            </w:rPr>
            <w:t xml:space="preserve">  </w:t>
          </w:r>
        </w:p>
      </w:docPartBody>
    </w:docPart>
    <w:docPart>
      <w:docPartPr>
        <w:name w:val="1B1FF864E0664A10956CBD671B435829"/>
        <w:category>
          <w:name w:val="General"/>
          <w:gallery w:val="placeholder"/>
        </w:category>
        <w:types>
          <w:type w:val="bbPlcHdr"/>
        </w:types>
        <w:behaviors>
          <w:behavior w:val="content"/>
        </w:behaviors>
        <w:guid w:val="{63BA009F-BA85-4281-8A72-C910E3DA48D3}"/>
      </w:docPartPr>
      <w:docPartBody>
        <w:p w:rsidR="00D36F23" w:rsidRDefault="00BD0635" w:rsidP="00BD0635">
          <w:pPr>
            <w:pStyle w:val="1B1FF864E0664A10956CBD671B435829"/>
          </w:pPr>
          <w:r w:rsidRPr="001C096C">
            <w:rPr>
              <w:rFonts w:ascii="Arial" w:hAnsi="Arial" w:cs="Arial"/>
              <w:color w:val="000000"/>
              <w:sz w:val="20"/>
              <w:szCs w:val="20"/>
            </w:rPr>
            <w:t xml:space="preserve"> </w:t>
          </w:r>
        </w:p>
      </w:docPartBody>
    </w:docPart>
    <w:docPart>
      <w:docPartPr>
        <w:name w:val="89CB928EF7CC427AA4AF9025315C6762"/>
        <w:category>
          <w:name w:val="General"/>
          <w:gallery w:val="placeholder"/>
        </w:category>
        <w:types>
          <w:type w:val="bbPlcHdr"/>
        </w:types>
        <w:behaviors>
          <w:behavior w:val="content"/>
        </w:behaviors>
        <w:guid w:val="{1F4AF982-F2DD-44EF-A7DD-E8B37BC26BF6}"/>
      </w:docPartPr>
      <w:docPartBody>
        <w:p w:rsidR="00D36F23" w:rsidRDefault="00BD0635" w:rsidP="00BD0635">
          <w:pPr>
            <w:pStyle w:val="89CB928EF7CC427AA4AF9025315C6762"/>
          </w:pPr>
          <w:r w:rsidRPr="001C096C">
            <w:rPr>
              <w:rFonts w:ascii="Arial" w:hAnsi="Arial" w:cs="Arial"/>
              <w:color w:val="000000"/>
              <w:sz w:val="20"/>
              <w:szCs w:val="20"/>
            </w:rPr>
            <w:t xml:space="preserve"> </w:t>
          </w:r>
        </w:p>
      </w:docPartBody>
    </w:docPart>
    <w:docPart>
      <w:docPartPr>
        <w:name w:val="83ECABC918D24F6EB7A4D1E633FA6D91"/>
        <w:category>
          <w:name w:val="General"/>
          <w:gallery w:val="placeholder"/>
        </w:category>
        <w:types>
          <w:type w:val="bbPlcHdr"/>
        </w:types>
        <w:behaviors>
          <w:behavior w:val="content"/>
        </w:behaviors>
        <w:guid w:val="{D8ED2CD3-0CA0-432C-85EA-5206D604E3E7}"/>
      </w:docPartPr>
      <w:docPartBody>
        <w:p w:rsidR="00D36F23" w:rsidRDefault="00BD0635" w:rsidP="00BD0635">
          <w:pPr>
            <w:pStyle w:val="83ECABC918D24F6EB7A4D1E633FA6D91"/>
          </w:pPr>
          <w:r>
            <w:rPr>
              <w:rStyle w:val="PlaceholderText"/>
            </w:rPr>
            <w:t>ECTS</w:t>
          </w:r>
        </w:p>
      </w:docPartBody>
    </w:docPart>
    <w:docPart>
      <w:docPartPr>
        <w:name w:val="86D1F0A5FBB540FBA3813854A9D4600C"/>
        <w:category>
          <w:name w:val="General"/>
          <w:gallery w:val="placeholder"/>
        </w:category>
        <w:types>
          <w:type w:val="bbPlcHdr"/>
        </w:types>
        <w:behaviors>
          <w:behavior w:val="content"/>
        </w:behaviors>
        <w:guid w:val="{E7D00333-F305-4725-9879-717BA5431A18}"/>
      </w:docPartPr>
      <w:docPartBody>
        <w:p w:rsidR="00D36F23" w:rsidRDefault="00BD0635" w:rsidP="00BD0635">
          <w:pPr>
            <w:pStyle w:val="86D1F0A5FBB540FBA3813854A9D4600C"/>
          </w:pPr>
          <w:r>
            <w:rPr>
              <w:rStyle w:val="PlaceholderText"/>
            </w:rPr>
            <w:t>Metode i kriteriji vrednovanja</w:t>
          </w:r>
        </w:p>
      </w:docPartBody>
    </w:docPart>
    <w:docPart>
      <w:docPartPr>
        <w:name w:val="1C83544B49CE4D5CB22B4B855B990EB4"/>
        <w:category>
          <w:name w:val="General"/>
          <w:gallery w:val="placeholder"/>
        </w:category>
        <w:types>
          <w:type w:val="bbPlcHdr"/>
        </w:types>
        <w:behaviors>
          <w:behavior w:val="content"/>
        </w:behaviors>
        <w:guid w:val="{69961645-6032-487B-88EC-D27DFC2444DB}"/>
      </w:docPartPr>
      <w:docPartBody>
        <w:p w:rsidR="00D36F23" w:rsidRDefault="00BD0635" w:rsidP="00BD0635">
          <w:pPr>
            <w:pStyle w:val="1C83544B49CE4D5CB22B4B855B990EB4"/>
          </w:pPr>
          <w:r>
            <w:rPr>
              <w:rStyle w:val="PlaceholderText"/>
            </w:rPr>
            <w:t>Obveze studenata</w:t>
          </w:r>
        </w:p>
      </w:docPartBody>
    </w:docPart>
    <w:docPart>
      <w:docPartPr>
        <w:name w:val="E48A10C546E44882B4EC6665508DADBC"/>
        <w:category>
          <w:name w:val="General"/>
          <w:gallery w:val="placeholder"/>
        </w:category>
        <w:types>
          <w:type w:val="bbPlcHdr"/>
        </w:types>
        <w:behaviors>
          <w:behavior w:val="content"/>
        </w:behaviors>
        <w:guid w:val="{5947E349-80E1-406C-BF88-2EB9022AB38C}"/>
      </w:docPartPr>
      <w:docPartBody>
        <w:p w:rsidR="00D36F23" w:rsidRDefault="00BD0635" w:rsidP="00BD0635">
          <w:pPr>
            <w:pStyle w:val="E48A10C546E44882B4EC6665508DADBC"/>
          </w:pPr>
          <w:r>
            <w:rPr>
              <w:rFonts w:ascii="Arial" w:hAnsi="Arial" w:cs="Arial"/>
              <w:color w:val="000000"/>
              <w:sz w:val="20"/>
              <w:szCs w:val="20"/>
            </w:rPr>
            <w:t xml:space="preserve"> </w:t>
          </w:r>
        </w:p>
      </w:docPartBody>
    </w:docPart>
    <w:docPart>
      <w:docPartPr>
        <w:name w:val="8CB477730A8040B4A1E131C0BBA62E06"/>
        <w:category>
          <w:name w:val="General"/>
          <w:gallery w:val="placeholder"/>
        </w:category>
        <w:types>
          <w:type w:val="bbPlcHdr"/>
        </w:types>
        <w:behaviors>
          <w:behavior w:val="content"/>
        </w:behaviors>
        <w:guid w:val="{D0456FF4-271E-4392-9919-809D9215190A}"/>
      </w:docPartPr>
      <w:docPartBody>
        <w:p w:rsidR="00D36F23" w:rsidRDefault="00BD0635" w:rsidP="00BD0635">
          <w:pPr>
            <w:pStyle w:val="8CB477730A8040B4A1E131C0BBA62E06"/>
          </w:pPr>
          <w:r>
            <w:rPr>
              <w:rFonts w:ascii="Arial" w:hAnsi="Arial" w:cs="Arial"/>
              <w:color w:val="000000"/>
              <w:sz w:val="20"/>
              <w:szCs w:val="20"/>
            </w:rPr>
            <w:t xml:space="preserve"> </w:t>
          </w:r>
        </w:p>
      </w:docPartBody>
    </w:docPart>
    <w:docPart>
      <w:docPartPr>
        <w:name w:val="1E29A25267D1476EA2FF29FCF2CC3A9B"/>
        <w:category>
          <w:name w:val="General"/>
          <w:gallery w:val="placeholder"/>
        </w:category>
        <w:types>
          <w:type w:val="bbPlcHdr"/>
        </w:types>
        <w:behaviors>
          <w:behavior w:val="content"/>
        </w:behaviors>
        <w:guid w:val="{1034A7A7-6BD8-4493-A9F7-4141BB774734}"/>
      </w:docPartPr>
      <w:docPartBody>
        <w:p w:rsidR="00D36F23" w:rsidRDefault="00BD0635" w:rsidP="00BD0635">
          <w:pPr>
            <w:pStyle w:val="1E29A25267D1476EA2FF29FCF2CC3A9B"/>
          </w:pPr>
          <w:r>
            <w:rPr>
              <w:rFonts w:ascii="Arial" w:hAnsi="Arial" w:cs="Arial"/>
              <w:color w:val="000000"/>
              <w:sz w:val="20"/>
              <w:szCs w:val="20"/>
            </w:rPr>
            <w:t xml:space="preserve"> </w:t>
          </w:r>
        </w:p>
      </w:docPartBody>
    </w:docPart>
    <w:docPart>
      <w:docPartPr>
        <w:name w:val="3941C28FE1E3400FB0155BA468698031"/>
        <w:category>
          <w:name w:val="General"/>
          <w:gallery w:val="placeholder"/>
        </w:category>
        <w:types>
          <w:type w:val="bbPlcHdr"/>
        </w:types>
        <w:behaviors>
          <w:behavior w:val="content"/>
        </w:behaviors>
        <w:guid w:val="{AEE2CE92-D459-4C36-AA16-0E7FA9884633}"/>
      </w:docPartPr>
      <w:docPartBody>
        <w:p w:rsidR="00D36F23" w:rsidRDefault="00BD0635" w:rsidP="00BD0635">
          <w:pPr>
            <w:pStyle w:val="3941C28FE1E3400FB0155BA468698031"/>
          </w:pPr>
          <w:r>
            <w:rPr>
              <w:rFonts w:ascii="Arial" w:hAnsi="Arial" w:cs="Arial"/>
              <w:sz w:val="20"/>
              <w:szCs w:val="20"/>
            </w:rPr>
            <w:t xml:space="preserve"> </w:t>
          </w:r>
        </w:p>
      </w:docPartBody>
    </w:docPart>
    <w:docPart>
      <w:docPartPr>
        <w:name w:val="28062397BFFF4D62B442A9273E4DA5DB"/>
        <w:category>
          <w:name w:val="General"/>
          <w:gallery w:val="placeholder"/>
        </w:category>
        <w:types>
          <w:type w:val="bbPlcHdr"/>
        </w:types>
        <w:behaviors>
          <w:behavior w:val="content"/>
        </w:behaviors>
        <w:guid w:val="{EDDBC443-20A1-4C4D-B810-8FC0DF83186A}"/>
      </w:docPartPr>
      <w:docPartBody>
        <w:p w:rsidR="00D36F23" w:rsidRDefault="00BD0635" w:rsidP="00BD0635">
          <w:pPr>
            <w:pStyle w:val="28062397BFFF4D62B442A9273E4DA5DB"/>
          </w:pPr>
          <w:r>
            <w:rPr>
              <w:rStyle w:val="PlaceholderText"/>
            </w:rPr>
            <w:t xml:space="preserve"> </w:t>
          </w:r>
        </w:p>
      </w:docPartBody>
    </w:docPart>
    <w:docPart>
      <w:docPartPr>
        <w:name w:val="8E2FEBD35ADC493E82220AD3EC9160C9"/>
        <w:category>
          <w:name w:val="General"/>
          <w:gallery w:val="placeholder"/>
        </w:category>
        <w:types>
          <w:type w:val="bbPlcHdr"/>
        </w:types>
        <w:behaviors>
          <w:behavior w:val="content"/>
        </w:behaviors>
        <w:guid w:val="{DC11F5A7-94EA-4FBC-B7F7-0BD788570724}"/>
      </w:docPartPr>
      <w:docPartBody>
        <w:p w:rsidR="00D36F23" w:rsidRDefault="00BD0635" w:rsidP="00BD0635">
          <w:pPr>
            <w:pStyle w:val="8E2FEBD35ADC493E82220AD3EC9160C9"/>
          </w:pPr>
          <w:r>
            <w:rPr>
              <w:rStyle w:val="PlaceholderText"/>
            </w:rPr>
            <w:t>Nositelji i suradnici</w:t>
          </w:r>
        </w:p>
      </w:docPartBody>
    </w:docPart>
    <w:docPart>
      <w:docPartPr>
        <w:name w:val="6B56F6F7786D4A498D3CD2E11930404F"/>
        <w:category>
          <w:name w:val="General"/>
          <w:gallery w:val="placeholder"/>
        </w:category>
        <w:types>
          <w:type w:val="bbPlcHdr"/>
        </w:types>
        <w:behaviors>
          <w:behavior w:val="content"/>
        </w:behaviors>
        <w:guid w:val="{CB15579C-BC15-4126-8834-5B4323AF7D06}"/>
      </w:docPartPr>
      <w:docPartBody>
        <w:p w:rsidR="00D36F23" w:rsidRDefault="00BD0635" w:rsidP="00BD0635">
          <w:pPr>
            <w:pStyle w:val="6B56F6F7786D4A498D3CD2E11930404F"/>
          </w:pPr>
          <w:r>
            <w:rPr>
              <w:rStyle w:val="PlaceholderText"/>
            </w:rPr>
            <w:t>Semestar</w:t>
          </w:r>
        </w:p>
      </w:docPartBody>
    </w:docPart>
    <w:docPart>
      <w:docPartPr>
        <w:name w:val="282E90DD5B4D4B6DA6AA0F8DD79CDDB9"/>
        <w:category>
          <w:name w:val="General"/>
          <w:gallery w:val="placeholder"/>
        </w:category>
        <w:types>
          <w:type w:val="bbPlcHdr"/>
        </w:types>
        <w:behaviors>
          <w:behavior w:val="content"/>
        </w:behaviors>
        <w:guid w:val="{86E49990-B607-44CE-B3BF-A11EF06C88D3}"/>
      </w:docPartPr>
      <w:docPartBody>
        <w:p w:rsidR="00D36F23" w:rsidRDefault="00BD0635" w:rsidP="00BD0635">
          <w:pPr>
            <w:pStyle w:val="282E90DD5B4D4B6DA6AA0F8DD79CDDB9"/>
          </w:pPr>
          <w:r>
            <w:rPr>
              <w:rStyle w:val="PlaceholderText"/>
            </w:rPr>
            <w:t>Naziv predmeta</w:t>
          </w:r>
        </w:p>
      </w:docPartBody>
    </w:docPart>
    <w:docPart>
      <w:docPartPr>
        <w:name w:val="AE19615F7F2B440E8D76B5100A493AA4"/>
        <w:category>
          <w:name w:val="General"/>
          <w:gallery w:val="placeholder"/>
        </w:category>
        <w:types>
          <w:type w:val="bbPlcHdr"/>
        </w:types>
        <w:behaviors>
          <w:behavior w:val="content"/>
        </w:behaviors>
        <w:guid w:val="{7DDAD1E1-32E3-43FF-B1B2-6AE2E0D54DAF}"/>
      </w:docPartPr>
      <w:docPartBody>
        <w:p w:rsidR="00D36F23" w:rsidRDefault="00BD0635" w:rsidP="00BD0635">
          <w:pPr>
            <w:pStyle w:val="AE19615F7F2B440E8D76B5100A493AA4"/>
          </w:pPr>
          <w:r>
            <w:rPr>
              <w:rStyle w:val="PlaceholderText"/>
            </w:rPr>
            <w:t>Šifra predmeta</w:t>
          </w:r>
        </w:p>
      </w:docPartBody>
    </w:docPart>
    <w:docPart>
      <w:docPartPr>
        <w:name w:val="7C2B6EFE68884B87898DC337DEA36887"/>
        <w:category>
          <w:name w:val="General"/>
          <w:gallery w:val="placeholder"/>
        </w:category>
        <w:types>
          <w:type w:val="bbPlcHdr"/>
        </w:types>
        <w:behaviors>
          <w:behavior w:val="content"/>
        </w:behaviors>
        <w:guid w:val="{2F45A002-847E-4610-9B9A-5BD5F1B80F7A}"/>
      </w:docPartPr>
      <w:docPartBody>
        <w:p w:rsidR="00D36F23" w:rsidRDefault="00BD0635" w:rsidP="00BD0635">
          <w:pPr>
            <w:pStyle w:val="7C2B6EFE68884B87898DC337DEA36887"/>
          </w:pPr>
          <w:r>
            <w:rPr>
              <w:rStyle w:val="PlaceholderText"/>
            </w:rPr>
            <w:t>Broj sati</w:t>
          </w:r>
        </w:p>
      </w:docPartBody>
    </w:docPart>
    <w:docPart>
      <w:docPartPr>
        <w:name w:val="B7407EFACA5146238F4FE77509DF7764"/>
        <w:category>
          <w:name w:val="General"/>
          <w:gallery w:val="placeholder"/>
        </w:category>
        <w:types>
          <w:type w:val="bbPlcHdr"/>
        </w:types>
        <w:behaviors>
          <w:behavior w:val="content"/>
        </w:behaviors>
        <w:guid w:val="{9F0F7287-1655-4575-8FF7-71AFEB140B36}"/>
      </w:docPartPr>
      <w:docPartBody>
        <w:p w:rsidR="00D36F23" w:rsidRDefault="00BD0635" w:rsidP="00BD0635">
          <w:pPr>
            <w:pStyle w:val="B7407EFACA5146238F4FE77509DF7764"/>
          </w:pPr>
          <w:r>
            <w:rPr>
              <w:rStyle w:val="PlaceholderText"/>
            </w:rPr>
            <w:t>Studijski program</w:t>
          </w:r>
        </w:p>
      </w:docPartBody>
    </w:docPart>
    <w:docPart>
      <w:docPartPr>
        <w:name w:val="05B3BD694B904EC69830F553DB48068E"/>
        <w:category>
          <w:name w:val="General"/>
          <w:gallery w:val="placeholder"/>
        </w:category>
        <w:types>
          <w:type w:val="bbPlcHdr"/>
        </w:types>
        <w:behaviors>
          <w:behavior w:val="content"/>
        </w:behaviors>
        <w:guid w:val="{6ECB810A-DF0B-4E30-91E7-2F4F635EC13E}"/>
      </w:docPartPr>
      <w:docPartBody>
        <w:p w:rsidR="00D36F23" w:rsidRDefault="00BD0635" w:rsidP="00BD0635">
          <w:pPr>
            <w:pStyle w:val="05B3BD694B904EC69830F553DB48068E"/>
          </w:pPr>
          <w:r>
            <w:rPr>
              <w:rStyle w:val="PlaceholderText"/>
            </w:rPr>
            <w:t>Broj studenata</w:t>
          </w:r>
        </w:p>
      </w:docPartBody>
    </w:docPart>
    <w:docPart>
      <w:docPartPr>
        <w:name w:val="C7D8EFEA9F3B4EA1B5A3ADBB7C24CA54"/>
        <w:category>
          <w:name w:val="General"/>
          <w:gallery w:val="placeholder"/>
        </w:category>
        <w:types>
          <w:type w:val="bbPlcHdr"/>
        </w:types>
        <w:behaviors>
          <w:behavior w:val="content"/>
        </w:behaviors>
        <w:guid w:val="{FDF63A96-079D-4ABA-9757-8BE0B9D13794}"/>
      </w:docPartPr>
      <w:docPartBody>
        <w:p w:rsidR="00D36F23" w:rsidRDefault="00BD0635" w:rsidP="00BD0635">
          <w:pPr>
            <w:pStyle w:val="C7D8EFEA9F3B4EA1B5A3ADBB7C24CA54"/>
          </w:pPr>
          <w:r>
            <w:rPr>
              <w:rStyle w:val="PlaceholderText"/>
            </w:rPr>
            <w:t>Status predmeta</w:t>
          </w:r>
        </w:p>
      </w:docPartBody>
    </w:docPart>
    <w:docPart>
      <w:docPartPr>
        <w:name w:val="E837C8DC2BAD4999B6C1D2185E6B0C8A"/>
        <w:category>
          <w:name w:val="General"/>
          <w:gallery w:val="placeholder"/>
        </w:category>
        <w:types>
          <w:type w:val="bbPlcHdr"/>
        </w:types>
        <w:behaviors>
          <w:behavior w:val="content"/>
        </w:behaviors>
        <w:guid w:val="{DE4456A8-08A5-416A-BBFC-F09E4CC592F7}"/>
      </w:docPartPr>
      <w:docPartBody>
        <w:p w:rsidR="00D36F23" w:rsidRDefault="00BD0635" w:rsidP="00BD0635">
          <w:pPr>
            <w:pStyle w:val="E837C8DC2BAD4999B6C1D2185E6B0C8A"/>
          </w:pPr>
          <w:r>
            <w:rPr>
              <w:rStyle w:val="PlaceholderText"/>
            </w:rPr>
            <w:t>Razina e-učenja</w:t>
          </w:r>
        </w:p>
      </w:docPartBody>
    </w:docPart>
    <w:docPart>
      <w:docPartPr>
        <w:name w:val="5338213272624E148F295FF425F03FDC"/>
        <w:category>
          <w:name w:val="General"/>
          <w:gallery w:val="placeholder"/>
        </w:category>
        <w:types>
          <w:type w:val="bbPlcHdr"/>
        </w:types>
        <w:behaviors>
          <w:behavior w:val="content"/>
        </w:behaviors>
        <w:guid w:val="{85369DDC-AEF2-461D-A11B-FE0E0ADC2611}"/>
      </w:docPartPr>
      <w:docPartBody>
        <w:p w:rsidR="00D36F23" w:rsidRDefault="00BD0635" w:rsidP="00BD0635">
          <w:pPr>
            <w:pStyle w:val="5338213272624E148F295FF425F03FDC"/>
          </w:pPr>
          <w:r>
            <w:rPr>
              <w:rStyle w:val="PlaceholderText"/>
            </w:rPr>
            <w:t>On-line</w:t>
          </w:r>
        </w:p>
      </w:docPartBody>
    </w:docPart>
    <w:docPart>
      <w:docPartPr>
        <w:name w:val="F4AA456799AD4EA9AED7164F572F2471"/>
        <w:category>
          <w:name w:val="General"/>
          <w:gallery w:val="placeholder"/>
        </w:category>
        <w:types>
          <w:type w:val="bbPlcHdr"/>
        </w:types>
        <w:behaviors>
          <w:behavior w:val="content"/>
        </w:behaviors>
        <w:guid w:val="{76C41460-C8F1-4436-BCE8-28CE2ABCF0AA}"/>
      </w:docPartPr>
      <w:docPartBody>
        <w:p w:rsidR="00D36F23" w:rsidRDefault="00BD0635" w:rsidP="00BD0635">
          <w:pPr>
            <w:pStyle w:val="F4AA456799AD4EA9AED7164F572F2471"/>
          </w:pPr>
          <w:r>
            <w:rPr>
              <w:rStyle w:val="PlaceholderText"/>
            </w:rPr>
            <w:t>Mjesto izvođenja</w:t>
          </w:r>
        </w:p>
      </w:docPartBody>
    </w:docPart>
    <w:docPart>
      <w:docPartPr>
        <w:name w:val="BA9D4F54B7014403B799780593365A7B"/>
        <w:category>
          <w:name w:val="General"/>
          <w:gallery w:val="placeholder"/>
        </w:category>
        <w:types>
          <w:type w:val="bbPlcHdr"/>
        </w:types>
        <w:behaviors>
          <w:behavior w:val="content"/>
        </w:behaviors>
        <w:guid w:val="{452BFDF6-FE89-4DD5-B77E-65A191ECDBCF}"/>
      </w:docPartPr>
      <w:docPartBody>
        <w:p w:rsidR="00D36F23" w:rsidRDefault="00BD0635" w:rsidP="00BD0635">
          <w:pPr>
            <w:pStyle w:val="BA9D4F54B7014403B799780593365A7B"/>
          </w:pPr>
          <w:r>
            <w:rPr>
              <w:rStyle w:val="PlaceholderText"/>
            </w:rPr>
            <w:t>Jezik izvođenja</w:t>
          </w:r>
        </w:p>
      </w:docPartBody>
    </w:docPart>
    <w:docPart>
      <w:docPartPr>
        <w:name w:val="A2D2CAB211A247808364D40C46A85472"/>
        <w:category>
          <w:name w:val="General"/>
          <w:gallery w:val="placeholder"/>
        </w:category>
        <w:types>
          <w:type w:val="bbPlcHdr"/>
        </w:types>
        <w:behaviors>
          <w:behavior w:val="content"/>
        </w:behaviors>
        <w:guid w:val="{1A3385AA-5FAD-47E1-AF83-B91CE59193E2}"/>
      </w:docPartPr>
      <w:docPartBody>
        <w:p w:rsidR="00D36F23" w:rsidRDefault="00BD0635" w:rsidP="00BD0635">
          <w:pPr>
            <w:pStyle w:val="A2D2CAB211A247808364D40C46A85472"/>
          </w:pPr>
          <w:r>
            <w:rPr>
              <w:rStyle w:val="PlaceholderText"/>
            </w:rPr>
            <w:t>Godina studija</w:t>
          </w:r>
        </w:p>
      </w:docPartBody>
    </w:docPart>
    <w:docPart>
      <w:docPartPr>
        <w:name w:val="8508FC96D2184C7786843DA6ECB70823"/>
        <w:category>
          <w:name w:val="General"/>
          <w:gallery w:val="placeholder"/>
        </w:category>
        <w:types>
          <w:type w:val="bbPlcHdr"/>
        </w:types>
        <w:behaviors>
          <w:behavior w:val="content"/>
        </w:behaviors>
        <w:guid w:val="{79F85A20-0349-43EA-B1AF-D40B12E65E07}"/>
      </w:docPartPr>
      <w:docPartBody>
        <w:p w:rsidR="00D36F23" w:rsidRDefault="00BD0635" w:rsidP="00BD0635">
          <w:pPr>
            <w:pStyle w:val="8508FC96D2184C7786843DA6ECB70823"/>
          </w:pPr>
          <w:r>
            <w:rPr>
              <w:rStyle w:val="PlaceholderText"/>
            </w:rPr>
            <w:t>Ciljevi predmeta</w:t>
          </w:r>
        </w:p>
      </w:docPartBody>
    </w:docPart>
    <w:docPart>
      <w:docPartPr>
        <w:name w:val="A86A8CC7A59B4A458ECD0168FED64BC9"/>
        <w:category>
          <w:name w:val="General"/>
          <w:gallery w:val="placeholder"/>
        </w:category>
        <w:types>
          <w:type w:val="bbPlcHdr"/>
        </w:types>
        <w:behaviors>
          <w:behavior w:val="content"/>
        </w:behaviors>
        <w:guid w:val="{09297ECE-207D-4C8D-9D6E-EBCF93BE453A}"/>
      </w:docPartPr>
      <w:docPartBody>
        <w:p w:rsidR="00D36F23" w:rsidRDefault="00BD0635" w:rsidP="00BD0635">
          <w:pPr>
            <w:pStyle w:val="A86A8CC7A59B4A458ECD0168FED64BC9"/>
          </w:pPr>
          <w:r>
            <w:rPr>
              <w:rStyle w:val="PlaceholderText"/>
            </w:rPr>
            <w:t>Preduvjeti</w:t>
          </w:r>
        </w:p>
      </w:docPartBody>
    </w:docPart>
    <w:docPart>
      <w:docPartPr>
        <w:name w:val="230DDDAEBF39458799127426D5A66CC7"/>
        <w:category>
          <w:name w:val="General"/>
          <w:gallery w:val="placeholder"/>
        </w:category>
        <w:types>
          <w:type w:val="bbPlcHdr"/>
        </w:types>
        <w:behaviors>
          <w:behavior w:val="content"/>
        </w:behaviors>
        <w:guid w:val="{D9B30299-A683-43D3-9D98-45145BFC661F}"/>
      </w:docPartPr>
      <w:docPartBody>
        <w:p w:rsidR="00D36F23" w:rsidRDefault="00BD0635" w:rsidP="00BD0635">
          <w:pPr>
            <w:pStyle w:val="230DDDAEBF39458799127426D5A66CC7"/>
          </w:pPr>
          <w:r>
            <w:rPr>
              <w:rStyle w:val="PlaceholderText"/>
            </w:rPr>
            <w:t>Preduvjeti</w:t>
          </w:r>
        </w:p>
      </w:docPartBody>
    </w:docPart>
    <w:docPart>
      <w:docPartPr>
        <w:name w:val="02A9FEE34C75450E885A6BBEEAC84D02"/>
        <w:category>
          <w:name w:val="General"/>
          <w:gallery w:val="placeholder"/>
        </w:category>
        <w:types>
          <w:type w:val="bbPlcHdr"/>
        </w:types>
        <w:behaviors>
          <w:behavior w:val="content"/>
        </w:behaviors>
        <w:guid w:val="{F498D3E7-9A0E-45EA-9E4C-A609AEABB19A}"/>
      </w:docPartPr>
      <w:docPartBody>
        <w:p w:rsidR="00D36F23" w:rsidRDefault="00BD0635" w:rsidP="00BD0635">
          <w:pPr>
            <w:pStyle w:val="02A9FEE34C75450E885A6BBEEAC84D02"/>
          </w:pPr>
          <w:r>
            <w:rPr>
              <w:rStyle w:val="PlaceholderText"/>
            </w:rPr>
            <w:t>Doprinos ishodima učenja programa</w:t>
          </w:r>
        </w:p>
      </w:docPartBody>
    </w:docPart>
    <w:docPart>
      <w:docPartPr>
        <w:name w:val="8BBDCA5435F3460F83E0D6342D30A0C9"/>
        <w:category>
          <w:name w:val="General"/>
          <w:gallery w:val="placeholder"/>
        </w:category>
        <w:types>
          <w:type w:val="bbPlcHdr"/>
        </w:types>
        <w:behaviors>
          <w:behavior w:val="content"/>
        </w:behaviors>
        <w:guid w:val="{2903A9A8-0344-4A57-BB9F-241B4ADC3AE5}"/>
      </w:docPartPr>
      <w:docPartBody>
        <w:p w:rsidR="00D36F23" w:rsidRDefault="00BD0635" w:rsidP="00BD0635">
          <w:pPr>
            <w:pStyle w:val="8BBDCA5435F3460F83E0D6342D30A0C9"/>
          </w:pPr>
          <w:r>
            <w:rPr>
              <w:rStyle w:val="PlaceholderText"/>
            </w:rPr>
            <w:t>Ishodi učenja predmeta</w:t>
          </w:r>
        </w:p>
      </w:docPartBody>
    </w:docPart>
    <w:docPart>
      <w:docPartPr>
        <w:name w:val="51282367152E49A0B6654740AF86EF94"/>
        <w:category>
          <w:name w:val="General"/>
          <w:gallery w:val="placeholder"/>
        </w:category>
        <w:types>
          <w:type w:val="bbPlcHdr"/>
        </w:types>
        <w:behaviors>
          <w:behavior w:val="content"/>
        </w:behaviors>
        <w:guid w:val="{A74E0F9B-E6EF-4B8F-A8B8-36D5B0F666ED}"/>
      </w:docPartPr>
      <w:docPartBody>
        <w:p w:rsidR="00D36F23" w:rsidRDefault="00BD0635" w:rsidP="00BD0635">
          <w:pPr>
            <w:pStyle w:val="51282367152E49A0B6654740AF86EF94"/>
          </w:pPr>
          <w:r>
            <w:rPr>
              <w:rStyle w:val="PlaceholderText"/>
            </w:rPr>
            <w:t>Sadržaj predmeta</w:t>
          </w:r>
        </w:p>
      </w:docPartBody>
    </w:docPart>
    <w:docPart>
      <w:docPartPr>
        <w:name w:val="B4D20B37B604480A96FD78B14BCDE58C"/>
        <w:category>
          <w:name w:val="General"/>
          <w:gallery w:val="placeholder"/>
        </w:category>
        <w:types>
          <w:type w:val="bbPlcHdr"/>
        </w:types>
        <w:behaviors>
          <w:behavior w:val="content"/>
        </w:behaviors>
        <w:guid w:val="{CEA2D3CB-8065-402D-ABBF-2F1DD08DA679}"/>
      </w:docPartPr>
      <w:docPartBody>
        <w:p w:rsidR="00D36F23" w:rsidRDefault="00BD0635" w:rsidP="00BD0635">
          <w:pPr>
            <w:pStyle w:val="B4D20B37B604480A96FD78B14BCDE58C"/>
          </w:pPr>
          <w:r>
            <w:rPr>
              <w:rStyle w:val="PlaceholderText"/>
            </w:rPr>
            <w:t>Nositelji i suradnici</w:t>
          </w:r>
        </w:p>
      </w:docPartBody>
    </w:docPart>
    <w:docPart>
      <w:docPartPr>
        <w:name w:val="CD65DD6745F84571A04484F0D08EFD43"/>
        <w:category>
          <w:name w:val="General"/>
          <w:gallery w:val="placeholder"/>
        </w:category>
        <w:types>
          <w:type w:val="bbPlcHdr"/>
        </w:types>
        <w:behaviors>
          <w:behavior w:val="content"/>
        </w:behaviors>
        <w:guid w:val="{82EC27CA-0F33-4C87-8D35-4C749D089536}"/>
      </w:docPartPr>
      <w:docPartBody>
        <w:p w:rsidR="00D36F23" w:rsidRDefault="00BD0635" w:rsidP="00BD0635">
          <w:pPr>
            <w:pStyle w:val="CD65DD6745F84571A04484F0D08EFD43"/>
          </w:pPr>
          <w:r>
            <w:rPr>
              <w:rStyle w:val="PlaceholderText"/>
            </w:rPr>
            <w:t>Semestar</w:t>
          </w:r>
        </w:p>
      </w:docPartBody>
    </w:docPart>
    <w:docPart>
      <w:docPartPr>
        <w:name w:val="77D4F722CDBA433988EC386B420556A9"/>
        <w:category>
          <w:name w:val="General"/>
          <w:gallery w:val="placeholder"/>
        </w:category>
        <w:types>
          <w:type w:val="bbPlcHdr"/>
        </w:types>
        <w:behaviors>
          <w:behavior w:val="content"/>
        </w:behaviors>
        <w:guid w:val="{C5FF3983-E3C6-4E8D-9876-30FB75C5CC73}"/>
      </w:docPartPr>
      <w:docPartBody>
        <w:p w:rsidR="00D36F23" w:rsidRDefault="00BD0635" w:rsidP="00BD0635">
          <w:pPr>
            <w:pStyle w:val="77D4F722CDBA433988EC386B420556A9"/>
          </w:pPr>
          <w:r>
            <w:rPr>
              <w:rStyle w:val="PlaceholderText"/>
            </w:rPr>
            <w:t>Naziv predmeta</w:t>
          </w:r>
        </w:p>
      </w:docPartBody>
    </w:docPart>
    <w:docPart>
      <w:docPartPr>
        <w:name w:val="CDCEB79107DA42838492F83D746BA58E"/>
        <w:category>
          <w:name w:val="General"/>
          <w:gallery w:val="placeholder"/>
        </w:category>
        <w:types>
          <w:type w:val="bbPlcHdr"/>
        </w:types>
        <w:behaviors>
          <w:behavior w:val="content"/>
        </w:behaviors>
        <w:guid w:val="{AA9C76DD-375E-4B26-AE7A-A4E38E61143A}"/>
      </w:docPartPr>
      <w:docPartBody>
        <w:p w:rsidR="00D36F23" w:rsidRDefault="00BD0635" w:rsidP="00BD0635">
          <w:pPr>
            <w:pStyle w:val="CDCEB79107DA42838492F83D746BA58E"/>
          </w:pPr>
          <w:r>
            <w:rPr>
              <w:rStyle w:val="PlaceholderText"/>
            </w:rPr>
            <w:t>ECTS bodovi</w:t>
          </w:r>
        </w:p>
      </w:docPartBody>
    </w:docPart>
    <w:docPart>
      <w:docPartPr>
        <w:name w:val="07007FB7199446428D445ABEB6C4D13E"/>
        <w:category>
          <w:name w:val="General"/>
          <w:gallery w:val="placeholder"/>
        </w:category>
        <w:types>
          <w:type w:val="bbPlcHdr"/>
        </w:types>
        <w:behaviors>
          <w:behavior w:val="content"/>
        </w:behaviors>
        <w:guid w:val="{D8190BF4-4389-46FE-87EE-B9BB343E778F}"/>
      </w:docPartPr>
      <w:docPartBody>
        <w:p w:rsidR="00D36F23" w:rsidRDefault="00BD0635" w:rsidP="00BD0635">
          <w:pPr>
            <w:pStyle w:val="07007FB7199446428D445ABEB6C4D13E"/>
          </w:pPr>
          <w:r>
            <w:rPr>
              <w:rStyle w:val="PlaceholderText"/>
            </w:rPr>
            <w:t>Šifra predmeta</w:t>
          </w:r>
        </w:p>
      </w:docPartBody>
    </w:docPart>
    <w:docPart>
      <w:docPartPr>
        <w:name w:val="E042903E11DF4F079248D2980279AA6A"/>
        <w:category>
          <w:name w:val="General"/>
          <w:gallery w:val="placeholder"/>
        </w:category>
        <w:types>
          <w:type w:val="bbPlcHdr"/>
        </w:types>
        <w:behaviors>
          <w:behavior w:val="content"/>
        </w:behaviors>
        <w:guid w:val="{C4CC7373-75BB-4694-9E7C-E7BF96843894}"/>
      </w:docPartPr>
      <w:docPartBody>
        <w:p w:rsidR="00D36F23" w:rsidRDefault="00BD0635" w:rsidP="00BD0635">
          <w:pPr>
            <w:pStyle w:val="E042903E11DF4F079248D2980279AA6A"/>
          </w:pPr>
          <w:r>
            <w:rPr>
              <w:rStyle w:val="PlaceholderText"/>
            </w:rPr>
            <w:t>Broj sati</w:t>
          </w:r>
        </w:p>
      </w:docPartBody>
    </w:docPart>
    <w:docPart>
      <w:docPartPr>
        <w:name w:val="F88B71E75BDC4F92B9BE12ADB30AE01A"/>
        <w:category>
          <w:name w:val="General"/>
          <w:gallery w:val="placeholder"/>
        </w:category>
        <w:types>
          <w:type w:val="bbPlcHdr"/>
        </w:types>
        <w:behaviors>
          <w:behavior w:val="content"/>
        </w:behaviors>
        <w:guid w:val="{BE1B48C8-B0E1-4AEF-AA5C-DB3BC232A1A6}"/>
      </w:docPartPr>
      <w:docPartBody>
        <w:p w:rsidR="00D36F23" w:rsidRDefault="00BD0635" w:rsidP="00BD0635">
          <w:pPr>
            <w:pStyle w:val="F88B71E75BDC4F92B9BE12ADB30AE01A"/>
          </w:pPr>
          <w:r>
            <w:rPr>
              <w:rStyle w:val="PlaceholderText"/>
            </w:rPr>
            <w:t>Studijski program</w:t>
          </w:r>
        </w:p>
      </w:docPartBody>
    </w:docPart>
    <w:docPart>
      <w:docPartPr>
        <w:name w:val="5AFDF8648EE64B239666B7B0D66E2F69"/>
        <w:category>
          <w:name w:val="General"/>
          <w:gallery w:val="placeholder"/>
        </w:category>
        <w:types>
          <w:type w:val="bbPlcHdr"/>
        </w:types>
        <w:behaviors>
          <w:behavior w:val="content"/>
        </w:behaviors>
        <w:guid w:val="{170FF0ED-C852-4B64-A150-0975F27D3CCB}"/>
      </w:docPartPr>
      <w:docPartBody>
        <w:p w:rsidR="00D36F23" w:rsidRDefault="00BD0635" w:rsidP="00BD0635">
          <w:pPr>
            <w:pStyle w:val="5AFDF8648EE64B239666B7B0D66E2F69"/>
          </w:pPr>
          <w:r>
            <w:rPr>
              <w:rStyle w:val="PlaceholderText"/>
            </w:rPr>
            <w:t>Broj studenata</w:t>
          </w:r>
        </w:p>
      </w:docPartBody>
    </w:docPart>
    <w:docPart>
      <w:docPartPr>
        <w:name w:val="7D4BB20AA6254AFF8116F334343201E6"/>
        <w:category>
          <w:name w:val="General"/>
          <w:gallery w:val="placeholder"/>
        </w:category>
        <w:types>
          <w:type w:val="bbPlcHdr"/>
        </w:types>
        <w:behaviors>
          <w:behavior w:val="content"/>
        </w:behaviors>
        <w:guid w:val="{3EAE8444-F744-4EB4-A3C6-AF73B3202C22}"/>
      </w:docPartPr>
      <w:docPartBody>
        <w:p w:rsidR="00D36F23" w:rsidRDefault="00BD0635" w:rsidP="00BD0635">
          <w:pPr>
            <w:pStyle w:val="7D4BB20AA6254AFF8116F334343201E6"/>
          </w:pPr>
          <w:r>
            <w:rPr>
              <w:rStyle w:val="PlaceholderText"/>
            </w:rPr>
            <w:t>Status predmeta</w:t>
          </w:r>
        </w:p>
      </w:docPartBody>
    </w:docPart>
    <w:docPart>
      <w:docPartPr>
        <w:name w:val="C2FF942FEBC14F528F761B5F8C2BE5E8"/>
        <w:category>
          <w:name w:val="General"/>
          <w:gallery w:val="placeholder"/>
        </w:category>
        <w:types>
          <w:type w:val="bbPlcHdr"/>
        </w:types>
        <w:behaviors>
          <w:behavior w:val="content"/>
        </w:behaviors>
        <w:guid w:val="{15AF14A4-7976-4045-93F9-CC6CCED740C0}"/>
      </w:docPartPr>
      <w:docPartBody>
        <w:p w:rsidR="00D36F23" w:rsidRDefault="00BD0635" w:rsidP="00BD0635">
          <w:pPr>
            <w:pStyle w:val="C2FF942FEBC14F528F761B5F8C2BE5E8"/>
          </w:pPr>
          <w:r>
            <w:rPr>
              <w:rStyle w:val="PlaceholderText"/>
            </w:rPr>
            <w:t>Mjesto izvođenja</w:t>
          </w:r>
        </w:p>
      </w:docPartBody>
    </w:docPart>
    <w:docPart>
      <w:docPartPr>
        <w:name w:val="3D5D8BEFFFD24EE28FF801264964E5CA"/>
        <w:category>
          <w:name w:val="General"/>
          <w:gallery w:val="placeholder"/>
        </w:category>
        <w:types>
          <w:type w:val="bbPlcHdr"/>
        </w:types>
        <w:behaviors>
          <w:behavior w:val="content"/>
        </w:behaviors>
        <w:guid w:val="{792FA51F-D6D4-4163-9A7E-4E034AD3C611}"/>
      </w:docPartPr>
      <w:docPartBody>
        <w:p w:rsidR="00D36F23" w:rsidRDefault="00BD0635" w:rsidP="00BD0635">
          <w:pPr>
            <w:pStyle w:val="3D5D8BEFFFD24EE28FF801264964E5CA"/>
          </w:pPr>
          <w:r>
            <w:rPr>
              <w:rStyle w:val="PlaceholderText"/>
            </w:rPr>
            <w:t>Jezik izvođenja</w:t>
          </w:r>
        </w:p>
      </w:docPartBody>
    </w:docPart>
    <w:docPart>
      <w:docPartPr>
        <w:name w:val="2694B3B506AA4DA18C1516122A4F92F2"/>
        <w:category>
          <w:name w:val="General"/>
          <w:gallery w:val="placeholder"/>
        </w:category>
        <w:types>
          <w:type w:val="bbPlcHdr"/>
        </w:types>
        <w:behaviors>
          <w:behavior w:val="content"/>
        </w:behaviors>
        <w:guid w:val="{EEDCDE06-203E-4578-BB87-AE8830A951A9}"/>
      </w:docPartPr>
      <w:docPartBody>
        <w:p w:rsidR="00D36F23" w:rsidRDefault="00BD0635" w:rsidP="00BD0635">
          <w:pPr>
            <w:pStyle w:val="2694B3B506AA4DA18C1516122A4F92F2"/>
          </w:pPr>
          <w:r>
            <w:rPr>
              <w:rStyle w:val="PlaceholderText"/>
            </w:rPr>
            <w:t>Godina studija</w:t>
          </w:r>
        </w:p>
      </w:docPartBody>
    </w:docPart>
    <w:docPart>
      <w:docPartPr>
        <w:name w:val="B9A237AA5CAC4D45AC02493B846F9392"/>
        <w:category>
          <w:name w:val="General"/>
          <w:gallery w:val="placeholder"/>
        </w:category>
        <w:types>
          <w:type w:val="bbPlcHdr"/>
        </w:types>
        <w:behaviors>
          <w:behavior w:val="content"/>
        </w:behaviors>
        <w:guid w:val="{569B7AB6-0E8D-437C-B3C2-FCBBBA1B793E}"/>
      </w:docPartPr>
      <w:docPartBody>
        <w:p w:rsidR="00D36F23" w:rsidRDefault="00BD0635" w:rsidP="00BD0635">
          <w:pPr>
            <w:pStyle w:val="B9A237AA5CAC4D45AC02493B846F9392"/>
          </w:pPr>
          <w:r>
            <w:rPr>
              <w:rStyle w:val="PlaceholderText"/>
            </w:rPr>
            <w:t>Engleski jezik</w:t>
          </w:r>
        </w:p>
      </w:docPartBody>
    </w:docPart>
    <w:docPart>
      <w:docPartPr>
        <w:name w:val="FC1F47B975D4494EBCD2397F36C1D241"/>
        <w:category>
          <w:name w:val="General"/>
          <w:gallery w:val="placeholder"/>
        </w:category>
        <w:types>
          <w:type w:val="bbPlcHdr"/>
        </w:types>
        <w:behaviors>
          <w:behavior w:val="content"/>
        </w:behaviors>
        <w:guid w:val="{9750B6A7-B077-47A9-844E-35D4A941D341}"/>
      </w:docPartPr>
      <w:docPartBody>
        <w:p w:rsidR="00D36F23" w:rsidRDefault="00BD0635" w:rsidP="00BD0635">
          <w:pPr>
            <w:pStyle w:val="FC1F47B975D4494EBCD2397F36C1D241"/>
          </w:pPr>
          <w:r>
            <w:rPr>
              <w:rStyle w:val="PlaceholderText"/>
            </w:rPr>
            <w:t>Ciljevi predmeta</w:t>
          </w:r>
        </w:p>
      </w:docPartBody>
    </w:docPart>
    <w:docPart>
      <w:docPartPr>
        <w:name w:val="61A1F88195B846A0A57F0AE516A8C2CD"/>
        <w:category>
          <w:name w:val="General"/>
          <w:gallery w:val="placeholder"/>
        </w:category>
        <w:types>
          <w:type w:val="bbPlcHdr"/>
        </w:types>
        <w:behaviors>
          <w:behavior w:val="content"/>
        </w:behaviors>
        <w:guid w:val="{AEA0122D-6266-4F05-8704-F49CA2EDFB5D}"/>
      </w:docPartPr>
      <w:docPartBody>
        <w:p w:rsidR="00D36F23" w:rsidRDefault="00BD0635" w:rsidP="00BD0635">
          <w:pPr>
            <w:pStyle w:val="61A1F88195B846A0A57F0AE516A8C2CD"/>
          </w:pPr>
          <w:r>
            <w:rPr>
              <w:rStyle w:val="PlaceholderText"/>
            </w:rPr>
            <w:t>Preduvjeti</w:t>
          </w:r>
        </w:p>
      </w:docPartBody>
    </w:docPart>
    <w:docPart>
      <w:docPartPr>
        <w:name w:val="0CFCF468931C412680017D60E0C2F550"/>
        <w:category>
          <w:name w:val="General"/>
          <w:gallery w:val="placeholder"/>
        </w:category>
        <w:types>
          <w:type w:val="bbPlcHdr"/>
        </w:types>
        <w:behaviors>
          <w:behavior w:val="content"/>
        </w:behaviors>
        <w:guid w:val="{FF635A44-C444-4EA4-B502-939FACFCF8D6}"/>
      </w:docPartPr>
      <w:docPartBody>
        <w:p w:rsidR="00D36F23" w:rsidRDefault="00BD0635" w:rsidP="00BD0635">
          <w:pPr>
            <w:pStyle w:val="0CFCF468931C412680017D60E0C2F550"/>
          </w:pPr>
          <w:r>
            <w:rPr>
              <w:rStyle w:val="PlaceholderText"/>
            </w:rPr>
            <w:t>Doprinos ishodima učenja programa</w:t>
          </w:r>
        </w:p>
      </w:docPartBody>
    </w:docPart>
    <w:docPart>
      <w:docPartPr>
        <w:name w:val="10A06A3C8F4E41F4984ED35E2BEEF066"/>
        <w:category>
          <w:name w:val="General"/>
          <w:gallery w:val="placeholder"/>
        </w:category>
        <w:types>
          <w:type w:val="bbPlcHdr"/>
        </w:types>
        <w:behaviors>
          <w:behavior w:val="content"/>
        </w:behaviors>
        <w:guid w:val="{D71EF38B-AB60-4DEC-BDC5-2F4A89FCDE69}"/>
      </w:docPartPr>
      <w:docPartBody>
        <w:p w:rsidR="00D36F23" w:rsidRDefault="00BD0635" w:rsidP="00BD0635">
          <w:pPr>
            <w:pStyle w:val="10A06A3C8F4E41F4984ED35E2BEEF066"/>
          </w:pPr>
          <w:r>
            <w:rPr>
              <w:rStyle w:val="PlaceholderText"/>
            </w:rPr>
            <w:t>Doprinos ishodima učenja programa</w:t>
          </w:r>
        </w:p>
      </w:docPartBody>
    </w:docPart>
    <w:docPart>
      <w:docPartPr>
        <w:name w:val="6251FA4FA16E473EAAF62CFBE5A26196"/>
        <w:category>
          <w:name w:val="General"/>
          <w:gallery w:val="placeholder"/>
        </w:category>
        <w:types>
          <w:type w:val="bbPlcHdr"/>
        </w:types>
        <w:behaviors>
          <w:behavior w:val="content"/>
        </w:behaviors>
        <w:guid w:val="{B09D263A-61A7-4701-BEAB-A25FCD33CD4C}"/>
      </w:docPartPr>
      <w:docPartBody>
        <w:p w:rsidR="00D36F23" w:rsidRDefault="00BD0635" w:rsidP="00BD0635">
          <w:pPr>
            <w:pStyle w:val="6251FA4FA16E473EAAF62CFBE5A26196"/>
          </w:pPr>
          <w:r>
            <w:rPr>
              <w:rStyle w:val="PlaceholderText"/>
            </w:rPr>
            <w:t>Doprinos ishodima učenja programa</w:t>
          </w:r>
        </w:p>
      </w:docPartBody>
    </w:docPart>
    <w:docPart>
      <w:docPartPr>
        <w:name w:val="CD2D1549ECD44B17A95854012681FC67"/>
        <w:category>
          <w:name w:val="General"/>
          <w:gallery w:val="placeholder"/>
        </w:category>
        <w:types>
          <w:type w:val="bbPlcHdr"/>
        </w:types>
        <w:behaviors>
          <w:behavior w:val="content"/>
        </w:behaviors>
        <w:guid w:val="{5C683DB9-0B84-44E4-96A5-D96EEEFA9912}"/>
      </w:docPartPr>
      <w:docPartBody>
        <w:p w:rsidR="00D36F23" w:rsidRDefault="00BD0635" w:rsidP="00BD0635">
          <w:pPr>
            <w:pStyle w:val="CD2D1549ECD44B17A95854012681FC67"/>
          </w:pPr>
          <w:r>
            <w:rPr>
              <w:rStyle w:val="PlaceholderText"/>
            </w:rPr>
            <w:t>Ishodi učenja predmeta</w:t>
          </w:r>
        </w:p>
      </w:docPartBody>
    </w:docPart>
    <w:docPart>
      <w:docPartPr>
        <w:name w:val="695FE4EF0BD04EE6A8DDA8BEFB91B079"/>
        <w:category>
          <w:name w:val="General"/>
          <w:gallery w:val="placeholder"/>
        </w:category>
        <w:types>
          <w:type w:val="bbPlcHdr"/>
        </w:types>
        <w:behaviors>
          <w:behavior w:val="content"/>
        </w:behaviors>
        <w:guid w:val="{4D5DE4A9-5562-4842-9619-1122920450EB}"/>
      </w:docPartPr>
      <w:docPartBody>
        <w:p w:rsidR="00D36F23" w:rsidRDefault="00BD0635" w:rsidP="00BD0635">
          <w:pPr>
            <w:pStyle w:val="695FE4EF0BD04EE6A8DDA8BEFB91B079"/>
          </w:pPr>
          <w:r>
            <w:rPr>
              <w:rStyle w:val="PlaceholderText"/>
            </w:rPr>
            <w:t>Sadržaj predmeta</w:t>
          </w:r>
        </w:p>
      </w:docPartBody>
    </w:docPart>
    <w:docPart>
      <w:docPartPr>
        <w:name w:val="D007A81A70284DBA86805F30527EAD3C"/>
        <w:category>
          <w:name w:val="General"/>
          <w:gallery w:val="placeholder"/>
        </w:category>
        <w:types>
          <w:type w:val="bbPlcHdr"/>
        </w:types>
        <w:behaviors>
          <w:behavior w:val="content"/>
        </w:behaviors>
        <w:guid w:val="{D7CF091F-6478-4CE5-9E1B-D6B5382272DC}"/>
      </w:docPartPr>
      <w:docPartBody>
        <w:p w:rsidR="00D36F23" w:rsidRDefault="00BD0635" w:rsidP="00BD0635">
          <w:pPr>
            <w:pStyle w:val="D007A81A70284DBA86805F30527EAD3C"/>
          </w:pPr>
          <w:r>
            <w:rPr>
              <w:rStyle w:val="PlaceholderText"/>
            </w:rPr>
            <w:t>Nositelji i suradnici</w:t>
          </w:r>
        </w:p>
      </w:docPartBody>
    </w:docPart>
    <w:docPart>
      <w:docPartPr>
        <w:name w:val="8708C446A3A7483FA5F73004632D6B1E"/>
        <w:category>
          <w:name w:val="General"/>
          <w:gallery w:val="placeholder"/>
        </w:category>
        <w:types>
          <w:type w:val="bbPlcHdr"/>
        </w:types>
        <w:behaviors>
          <w:behavior w:val="content"/>
        </w:behaviors>
        <w:guid w:val="{83E6F53E-60BE-447E-87C6-3F319DFA6833}"/>
      </w:docPartPr>
      <w:docPartBody>
        <w:p w:rsidR="00D36F23" w:rsidRDefault="00BD0635" w:rsidP="00BD0635">
          <w:pPr>
            <w:pStyle w:val="8708C446A3A7483FA5F73004632D6B1E"/>
          </w:pPr>
          <w:r>
            <w:rPr>
              <w:rStyle w:val="PlaceholderText"/>
            </w:rPr>
            <w:t>Semestar</w:t>
          </w:r>
        </w:p>
      </w:docPartBody>
    </w:docPart>
    <w:docPart>
      <w:docPartPr>
        <w:name w:val="BEE71A12076C497DA2EA1D7C37ADBC07"/>
        <w:category>
          <w:name w:val="General"/>
          <w:gallery w:val="placeholder"/>
        </w:category>
        <w:types>
          <w:type w:val="bbPlcHdr"/>
        </w:types>
        <w:behaviors>
          <w:behavior w:val="content"/>
        </w:behaviors>
        <w:guid w:val="{561A3DE3-EBE8-46A8-A681-7A92F58A33AB}"/>
      </w:docPartPr>
      <w:docPartBody>
        <w:p w:rsidR="00D36F23" w:rsidRDefault="00BD0635" w:rsidP="00BD0635">
          <w:pPr>
            <w:pStyle w:val="BEE71A12076C497DA2EA1D7C37ADBC07"/>
          </w:pPr>
          <w:r>
            <w:rPr>
              <w:rStyle w:val="PlaceholderText"/>
            </w:rPr>
            <w:t>Naziv predmeta</w:t>
          </w:r>
        </w:p>
      </w:docPartBody>
    </w:docPart>
    <w:docPart>
      <w:docPartPr>
        <w:name w:val="BDC8F03159D14312B45551D82C2D6261"/>
        <w:category>
          <w:name w:val="General"/>
          <w:gallery w:val="placeholder"/>
        </w:category>
        <w:types>
          <w:type w:val="bbPlcHdr"/>
        </w:types>
        <w:behaviors>
          <w:behavior w:val="content"/>
        </w:behaviors>
        <w:guid w:val="{0AE8740E-9DFE-43DB-A19E-EFD5326C2E53}"/>
      </w:docPartPr>
      <w:docPartBody>
        <w:p w:rsidR="00D36F23" w:rsidRDefault="00BD0635" w:rsidP="00BD0635">
          <w:pPr>
            <w:pStyle w:val="BDC8F03159D14312B45551D82C2D6261"/>
          </w:pPr>
          <w:r>
            <w:rPr>
              <w:rStyle w:val="PlaceholderText"/>
            </w:rPr>
            <w:t>Naziv predmeta</w:t>
          </w:r>
        </w:p>
      </w:docPartBody>
    </w:docPart>
    <w:docPart>
      <w:docPartPr>
        <w:name w:val="D570E44CC8FB4BC8AA72A0A7D8A79CC6"/>
        <w:category>
          <w:name w:val="General"/>
          <w:gallery w:val="placeholder"/>
        </w:category>
        <w:types>
          <w:type w:val="bbPlcHdr"/>
        </w:types>
        <w:behaviors>
          <w:behavior w:val="content"/>
        </w:behaviors>
        <w:guid w:val="{35D2F5D8-CC21-4920-9AD6-56A70503C991}"/>
      </w:docPartPr>
      <w:docPartBody>
        <w:p w:rsidR="00D36F23" w:rsidRDefault="00BD0635" w:rsidP="00BD0635">
          <w:pPr>
            <w:pStyle w:val="D570E44CC8FB4BC8AA72A0A7D8A79CC6"/>
          </w:pPr>
          <w:r>
            <w:rPr>
              <w:rStyle w:val="PlaceholderText"/>
            </w:rPr>
            <w:t>ECTS bodovi</w:t>
          </w:r>
        </w:p>
      </w:docPartBody>
    </w:docPart>
    <w:docPart>
      <w:docPartPr>
        <w:name w:val="2C5F1B1FD9264AA99AB23F0D680E36C4"/>
        <w:category>
          <w:name w:val="General"/>
          <w:gallery w:val="placeholder"/>
        </w:category>
        <w:types>
          <w:type w:val="bbPlcHdr"/>
        </w:types>
        <w:behaviors>
          <w:behavior w:val="content"/>
        </w:behaviors>
        <w:guid w:val="{5D02DE16-ED22-4848-9F02-23E0F9DE7A6A}"/>
      </w:docPartPr>
      <w:docPartBody>
        <w:p w:rsidR="00D36F23" w:rsidRDefault="00BD0635" w:rsidP="00BD0635">
          <w:pPr>
            <w:pStyle w:val="2C5F1B1FD9264AA99AB23F0D680E36C4"/>
          </w:pPr>
          <w:r>
            <w:rPr>
              <w:rStyle w:val="PlaceholderText"/>
            </w:rPr>
            <w:t>Šifra predmeta</w:t>
          </w:r>
        </w:p>
      </w:docPartBody>
    </w:docPart>
    <w:docPart>
      <w:docPartPr>
        <w:name w:val="B34C2AEE3CBD45B3B8E996A091B88C4B"/>
        <w:category>
          <w:name w:val="General"/>
          <w:gallery w:val="placeholder"/>
        </w:category>
        <w:types>
          <w:type w:val="bbPlcHdr"/>
        </w:types>
        <w:behaviors>
          <w:behavior w:val="content"/>
        </w:behaviors>
        <w:guid w:val="{BC1E9092-ABB4-4296-9C4F-38A1F704246D}"/>
      </w:docPartPr>
      <w:docPartBody>
        <w:p w:rsidR="00D36F23" w:rsidRDefault="00BD0635" w:rsidP="00BD0635">
          <w:pPr>
            <w:pStyle w:val="B34C2AEE3CBD45B3B8E996A091B88C4B"/>
          </w:pPr>
          <w:r>
            <w:rPr>
              <w:rStyle w:val="PlaceholderText"/>
            </w:rPr>
            <w:t>Broj sati</w:t>
          </w:r>
        </w:p>
      </w:docPartBody>
    </w:docPart>
    <w:docPart>
      <w:docPartPr>
        <w:name w:val="B0E876A18A2C442A8C8F05DC3F63F023"/>
        <w:category>
          <w:name w:val="General"/>
          <w:gallery w:val="placeholder"/>
        </w:category>
        <w:types>
          <w:type w:val="bbPlcHdr"/>
        </w:types>
        <w:behaviors>
          <w:behavior w:val="content"/>
        </w:behaviors>
        <w:guid w:val="{792AA484-1CDC-4A1B-8660-37FC87E8010D}"/>
      </w:docPartPr>
      <w:docPartBody>
        <w:p w:rsidR="00D36F23" w:rsidRDefault="00BD0635" w:rsidP="00BD0635">
          <w:pPr>
            <w:pStyle w:val="B0E876A18A2C442A8C8F05DC3F63F023"/>
          </w:pPr>
          <w:r>
            <w:rPr>
              <w:rStyle w:val="PlaceholderText"/>
            </w:rPr>
            <w:t>Studijski program</w:t>
          </w:r>
        </w:p>
      </w:docPartBody>
    </w:docPart>
    <w:docPart>
      <w:docPartPr>
        <w:name w:val="C47FBBE201A640DF96D495135C2EC295"/>
        <w:category>
          <w:name w:val="General"/>
          <w:gallery w:val="placeholder"/>
        </w:category>
        <w:types>
          <w:type w:val="bbPlcHdr"/>
        </w:types>
        <w:behaviors>
          <w:behavior w:val="content"/>
        </w:behaviors>
        <w:guid w:val="{781E6D81-AB21-4903-A8E3-B9F4DB42D859}"/>
      </w:docPartPr>
      <w:docPartBody>
        <w:p w:rsidR="00D36F23" w:rsidRDefault="00BD0635" w:rsidP="00BD0635">
          <w:pPr>
            <w:pStyle w:val="C47FBBE201A640DF96D495135C2EC295"/>
          </w:pPr>
          <w:r>
            <w:rPr>
              <w:rStyle w:val="PlaceholderText"/>
            </w:rPr>
            <w:t>Broj studenata</w:t>
          </w:r>
        </w:p>
      </w:docPartBody>
    </w:docPart>
    <w:docPart>
      <w:docPartPr>
        <w:name w:val="EF6F82E42DCF44AD8E932B78E02347FB"/>
        <w:category>
          <w:name w:val="General"/>
          <w:gallery w:val="placeholder"/>
        </w:category>
        <w:types>
          <w:type w:val="bbPlcHdr"/>
        </w:types>
        <w:behaviors>
          <w:behavior w:val="content"/>
        </w:behaviors>
        <w:guid w:val="{7483ACF0-083B-4647-BFFE-E3D840DCC919}"/>
      </w:docPartPr>
      <w:docPartBody>
        <w:p w:rsidR="00D36F23" w:rsidRDefault="00BD0635" w:rsidP="00BD0635">
          <w:pPr>
            <w:pStyle w:val="EF6F82E42DCF44AD8E932B78E02347FB"/>
          </w:pPr>
          <w:r>
            <w:rPr>
              <w:rStyle w:val="PlaceholderText"/>
            </w:rPr>
            <w:t>Status predmeta</w:t>
          </w:r>
        </w:p>
      </w:docPartBody>
    </w:docPart>
    <w:docPart>
      <w:docPartPr>
        <w:name w:val="E67541302D1E4A49A58158E4F219D0FD"/>
        <w:category>
          <w:name w:val="General"/>
          <w:gallery w:val="placeholder"/>
        </w:category>
        <w:types>
          <w:type w:val="bbPlcHdr"/>
        </w:types>
        <w:behaviors>
          <w:behavior w:val="content"/>
        </w:behaviors>
        <w:guid w:val="{AB7841D6-8CB5-4FDB-9AAB-992298E6B59E}"/>
      </w:docPartPr>
      <w:docPartBody>
        <w:p w:rsidR="00D36F23" w:rsidRDefault="00BD0635" w:rsidP="00BD0635">
          <w:pPr>
            <w:pStyle w:val="E67541302D1E4A49A58158E4F219D0FD"/>
          </w:pPr>
          <w:r>
            <w:rPr>
              <w:rStyle w:val="PlaceholderText"/>
            </w:rPr>
            <w:t>On-line</w:t>
          </w:r>
        </w:p>
      </w:docPartBody>
    </w:docPart>
    <w:docPart>
      <w:docPartPr>
        <w:name w:val="E8EA675D82924D2C891350D6322E1BBD"/>
        <w:category>
          <w:name w:val="General"/>
          <w:gallery w:val="placeholder"/>
        </w:category>
        <w:types>
          <w:type w:val="bbPlcHdr"/>
        </w:types>
        <w:behaviors>
          <w:behavior w:val="content"/>
        </w:behaviors>
        <w:guid w:val="{74A77D17-F4CE-43DC-845A-245507AEED13}"/>
      </w:docPartPr>
      <w:docPartBody>
        <w:p w:rsidR="00D36F23" w:rsidRDefault="00BD0635" w:rsidP="00BD0635">
          <w:pPr>
            <w:pStyle w:val="E8EA675D82924D2C891350D6322E1BBD"/>
          </w:pPr>
          <w:r>
            <w:rPr>
              <w:rStyle w:val="PlaceholderText"/>
            </w:rPr>
            <w:t>Mjesto izvođenja</w:t>
          </w:r>
        </w:p>
      </w:docPartBody>
    </w:docPart>
    <w:docPart>
      <w:docPartPr>
        <w:name w:val="08C3251D64B34C3E88C05540E2817EC3"/>
        <w:category>
          <w:name w:val="General"/>
          <w:gallery w:val="placeholder"/>
        </w:category>
        <w:types>
          <w:type w:val="bbPlcHdr"/>
        </w:types>
        <w:behaviors>
          <w:behavior w:val="content"/>
        </w:behaviors>
        <w:guid w:val="{4B9D596C-B79C-4757-BA38-22DFD51A2F10}"/>
      </w:docPartPr>
      <w:docPartBody>
        <w:p w:rsidR="00D36F23" w:rsidRDefault="00BD0635" w:rsidP="00BD0635">
          <w:pPr>
            <w:pStyle w:val="08C3251D64B34C3E88C05540E2817EC3"/>
          </w:pPr>
          <w:r>
            <w:rPr>
              <w:rStyle w:val="PlaceholderText"/>
            </w:rPr>
            <w:t>Jezik izvođenja</w:t>
          </w:r>
        </w:p>
      </w:docPartBody>
    </w:docPart>
    <w:docPart>
      <w:docPartPr>
        <w:name w:val="5A067EFFA80B43D18B37683FD5A5AB5C"/>
        <w:category>
          <w:name w:val="General"/>
          <w:gallery w:val="placeholder"/>
        </w:category>
        <w:types>
          <w:type w:val="bbPlcHdr"/>
        </w:types>
        <w:behaviors>
          <w:behavior w:val="content"/>
        </w:behaviors>
        <w:guid w:val="{900FA3DA-5F20-4CF5-9E11-246F27C6BC0A}"/>
      </w:docPartPr>
      <w:docPartBody>
        <w:p w:rsidR="00D36F23" w:rsidRDefault="00BD0635" w:rsidP="00BD0635">
          <w:pPr>
            <w:pStyle w:val="5A067EFFA80B43D18B37683FD5A5AB5C"/>
          </w:pPr>
          <w:r>
            <w:rPr>
              <w:rStyle w:val="PlaceholderText"/>
            </w:rPr>
            <w:t>Godina studija</w:t>
          </w:r>
        </w:p>
      </w:docPartBody>
    </w:docPart>
    <w:docPart>
      <w:docPartPr>
        <w:name w:val="8F774EEB53F5472B94500A4E8EBDE245"/>
        <w:category>
          <w:name w:val="General"/>
          <w:gallery w:val="placeholder"/>
        </w:category>
        <w:types>
          <w:type w:val="bbPlcHdr"/>
        </w:types>
        <w:behaviors>
          <w:behavior w:val="content"/>
        </w:behaviors>
        <w:guid w:val="{1372A736-8340-4EFC-95DE-A78C5ED75425}"/>
      </w:docPartPr>
      <w:docPartBody>
        <w:p w:rsidR="00D36F23" w:rsidRDefault="00BD0635" w:rsidP="00BD0635">
          <w:pPr>
            <w:pStyle w:val="8F774EEB53F5472B94500A4E8EBDE245"/>
          </w:pPr>
          <w:r>
            <w:rPr>
              <w:rStyle w:val="PlaceholderText"/>
            </w:rPr>
            <w:t>Engleski jezik</w:t>
          </w:r>
        </w:p>
      </w:docPartBody>
    </w:docPart>
    <w:docPart>
      <w:docPartPr>
        <w:name w:val="4D1ADC599EE24ED4A72FD1B548E04971"/>
        <w:category>
          <w:name w:val="General"/>
          <w:gallery w:val="placeholder"/>
        </w:category>
        <w:types>
          <w:type w:val="bbPlcHdr"/>
        </w:types>
        <w:behaviors>
          <w:behavior w:val="content"/>
        </w:behaviors>
        <w:guid w:val="{AADF479F-8E2C-4A0A-8EFA-D39ECF43C359}"/>
      </w:docPartPr>
      <w:docPartBody>
        <w:p w:rsidR="00D36F23" w:rsidRDefault="00BD0635" w:rsidP="00BD0635">
          <w:pPr>
            <w:pStyle w:val="4D1ADC599EE24ED4A72FD1B548E04971"/>
          </w:pPr>
          <w:r>
            <w:rPr>
              <w:rStyle w:val="PlaceholderText"/>
            </w:rPr>
            <w:t>Ciljevi predmeta</w:t>
          </w:r>
        </w:p>
      </w:docPartBody>
    </w:docPart>
    <w:docPart>
      <w:docPartPr>
        <w:name w:val="061C85A88034450BB9ACB004F0C55D85"/>
        <w:category>
          <w:name w:val="General"/>
          <w:gallery w:val="placeholder"/>
        </w:category>
        <w:types>
          <w:type w:val="bbPlcHdr"/>
        </w:types>
        <w:behaviors>
          <w:behavior w:val="content"/>
        </w:behaviors>
        <w:guid w:val="{13FA40DD-F27D-415D-95A7-4A2F99C50F0A}"/>
      </w:docPartPr>
      <w:docPartBody>
        <w:p w:rsidR="00D36F23" w:rsidRDefault="00BD0635" w:rsidP="00BD0635">
          <w:pPr>
            <w:pStyle w:val="061C85A88034450BB9ACB004F0C55D85"/>
          </w:pPr>
          <w:r>
            <w:rPr>
              <w:rStyle w:val="PlaceholderText"/>
            </w:rPr>
            <w:t>Preduvjeti</w:t>
          </w:r>
        </w:p>
      </w:docPartBody>
    </w:docPart>
    <w:docPart>
      <w:docPartPr>
        <w:name w:val="D00CD8540D52467EB50B5C6DA6AC62C7"/>
        <w:category>
          <w:name w:val="General"/>
          <w:gallery w:val="placeholder"/>
        </w:category>
        <w:types>
          <w:type w:val="bbPlcHdr"/>
        </w:types>
        <w:behaviors>
          <w:behavior w:val="content"/>
        </w:behaviors>
        <w:guid w:val="{EF1D14A4-F958-4B9A-A394-923701CA713C}"/>
      </w:docPartPr>
      <w:docPartBody>
        <w:p w:rsidR="00D36F23" w:rsidRDefault="00BD0635" w:rsidP="00BD0635">
          <w:pPr>
            <w:pStyle w:val="D00CD8540D52467EB50B5C6DA6AC62C7"/>
          </w:pPr>
          <w:r>
            <w:rPr>
              <w:rStyle w:val="PlaceholderText"/>
            </w:rPr>
            <w:t>Doprinos ishodima učenja programa</w:t>
          </w:r>
        </w:p>
      </w:docPartBody>
    </w:docPart>
    <w:docPart>
      <w:docPartPr>
        <w:name w:val="AC1ADF0759524CD0887103558EA16D4E"/>
        <w:category>
          <w:name w:val="General"/>
          <w:gallery w:val="placeholder"/>
        </w:category>
        <w:types>
          <w:type w:val="bbPlcHdr"/>
        </w:types>
        <w:behaviors>
          <w:behavior w:val="content"/>
        </w:behaviors>
        <w:guid w:val="{7E1FC27D-D5FA-48E1-A9C6-B99800002949}"/>
      </w:docPartPr>
      <w:docPartBody>
        <w:p w:rsidR="00D36F23" w:rsidRDefault="00BD0635" w:rsidP="00BD0635">
          <w:pPr>
            <w:pStyle w:val="AC1ADF0759524CD0887103558EA16D4E"/>
          </w:pPr>
          <w:r>
            <w:rPr>
              <w:rStyle w:val="PlaceholderText"/>
            </w:rPr>
            <w:t>Doprinos ishodima učenja programa</w:t>
          </w:r>
        </w:p>
      </w:docPartBody>
    </w:docPart>
    <w:docPart>
      <w:docPartPr>
        <w:name w:val="026AB7D0A5AF439CAC8DFF0596A68711"/>
        <w:category>
          <w:name w:val="General"/>
          <w:gallery w:val="placeholder"/>
        </w:category>
        <w:types>
          <w:type w:val="bbPlcHdr"/>
        </w:types>
        <w:behaviors>
          <w:behavior w:val="content"/>
        </w:behaviors>
        <w:guid w:val="{DC401950-5EE0-46B5-9DF1-EAB644CC84FB}"/>
      </w:docPartPr>
      <w:docPartBody>
        <w:p w:rsidR="00D36F23" w:rsidRDefault="00BD0635" w:rsidP="00BD0635">
          <w:pPr>
            <w:pStyle w:val="026AB7D0A5AF439CAC8DFF0596A68711"/>
          </w:pPr>
          <w:r>
            <w:rPr>
              <w:rStyle w:val="PlaceholderText"/>
            </w:rPr>
            <w:t>Ishodi učenja predmeta</w:t>
          </w:r>
        </w:p>
      </w:docPartBody>
    </w:docPart>
    <w:docPart>
      <w:docPartPr>
        <w:name w:val="54D47C4AF3554A9AA122C6C9BA3A1C50"/>
        <w:category>
          <w:name w:val="General"/>
          <w:gallery w:val="placeholder"/>
        </w:category>
        <w:types>
          <w:type w:val="bbPlcHdr"/>
        </w:types>
        <w:behaviors>
          <w:behavior w:val="content"/>
        </w:behaviors>
        <w:guid w:val="{97566CB2-8094-445A-A48F-BFF619457BCB}"/>
      </w:docPartPr>
      <w:docPartBody>
        <w:p w:rsidR="00D36F23" w:rsidRDefault="00BD0635" w:rsidP="00BD0635">
          <w:pPr>
            <w:pStyle w:val="54D47C4AF3554A9AA122C6C9BA3A1C50"/>
          </w:pPr>
          <w:r>
            <w:rPr>
              <w:rStyle w:val="PlaceholderText"/>
            </w:rPr>
            <w:t>Sadržaj predmeta</w:t>
          </w:r>
        </w:p>
      </w:docPartBody>
    </w:docPart>
    <w:docPart>
      <w:docPartPr>
        <w:name w:val="300EDDFF9466462FBF7BC9B6E903BC13"/>
        <w:category>
          <w:name w:val="General"/>
          <w:gallery w:val="placeholder"/>
        </w:category>
        <w:types>
          <w:type w:val="bbPlcHdr"/>
        </w:types>
        <w:behaviors>
          <w:behavior w:val="content"/>
        </w:behaviors>
        <w:guid w:val="{A4BB19F4-2344-4C69-9B2D-99A3F7FC94CE}"/>
      </w:docPartPr>
      <w:docPartBody>
        <w:p w:rsidR="00D36F23" w:rsidRDefault="00BD0635" w:rsidP="00BD0635">
          <w:pPr>
            <w:pStyle w:val="300EDDFF9466462FBF7BC9B6E903BC1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9ECFFB4E4714B27BFB19FD93D45304D"/>
        <w:category>
          <w:name w:val="General"/>
          <w:gallery w:val="placeholder"/>
        </w:category>
        <w:types>
          <w:type w:val="bbPlcHdr"/>
        </w:types>
        <w:behaviors>
          <w:behavior w:val="content"/>
        </w:behaviors>
        <w:guid w:val="{27221454-3456-492F-A2D2-05E9566A0A64}"/>
      </w:docPartPr>
      <w:docPartBody>
        <w:p w:rsidR="00D36F23" w:rsidRDefault="00BD0635" w:rsidP="00BD0635">
          <w:pPr>
            <w:pStyle w:val="99ECFFB4E4714B27BFB19FD93D45304D"/>
          </w:pPr>
          <w:r>
            <w:rPr>
              <w:rFonts w:ascii="Arial" w:hAnsi="Arial" w:cs="Arial"/>
              <w:sz w:val="20"/>
              <w:szCs w:val="20"/>
            </w:rPr>
            <w:t xml:space="preserve">  </w:t>
          </w:r>
        </w:p>
      </w:docPartBody>
    </w:docPart>
    <w:docPart>
      <w:docPartPr>
        <w:name w:val="B9B3AC7AF6B14CACBD7FAFC669532158"/>
        <w:category>
          <w:name w:val="General"/>
          <w:gallery w:val="placeholder"/>
        </w:category>
        <w:types>
          <w:type w:val="bbPlcHdr"/>
        </w:types>
        <w:behaviors>
          <w:behavior w:val="content"/>
        </w:behaviors>
        <w:guid w:val="{672B761B-8EB6-4AC1-8CB9-B2DF951EE694}"/>
      </w:docPartPr>
      <w:docPartBody>
        <w:p w:rsidR="00D36F23" w:rsidRDefault="00BD0635" w:rsidP="00BD0635">
          <w:pPr>
            <w:pStyle w:val="B9B3AC7AF6B14CACBD7FAFC669532158"/>
          </w:pPr>
          <w:r>
            <w:rPr>
              <w:rFonts w:ascii="Arial" w:hAnsi="Arial" w:cs="Arial"/>
              <w:color w:val="000000"/>
              <w:sz w:val="20"/>
              <w:szCs w:val="20"/>
            </w:rPr>
            <w:t xml:space="preserve"> </w:t>
          </w:r>
        </w:p>
      </w:docPartBody>
    </w:docPart>
    <w:docPart>
      <w:docPartPr>
        <w:name w:val="FB7F9600F54846EBADBF62CCBB470A58"/>
        <w:category>
          <w:name w:val="General"/>
          <w:gallery w:val="placeholder"/>
        </w:category>
        <w:types>
          <w:type w:val="bbPlcHdr"/>
        </w:types>
        <w:behaviors>
          <w:behavior w:val="content"/>
        </w:behaviors>
        <w:guid w:val="{9D6B5B87-A875-4A33-88B3-E6B1D5119BF2}"/>
      </w:docPartPr>
      <w:docPartBody>
        <w:p w:rsidR="00D36F23" w:rsidRDefault="00BD0635" w:rsidP="00BD0635">
          <w:pPr>
            <w:pStyle w:val="FB7F9600F54846EBADBF62CCBB470A58"/>
          </w:pPr>
          <w:r w:rsidRPr="001C096C">
            <w:rPr>
              <w:rFonts w:ascii="Arial" w:hAnsi="Arial" w:cs="Arial"/>
              <w:color w:val="000000"/>
              <w:sz w:val="20"/>
              <w:szCs w:val="20"/>
            </w:rPr>
            <w:t xml:space="preserve"> </w:t>
          </w:r>
        </w:p>
      </w:docPartBody>
    </w:docPart>
    <w:docPart>
      <w:docPartPr>
        <w:name w:val="2C7FA864A2304445929E4F4C091EE296"/>
        <w:category>
          <w:name w:val="General"/>
          <w:gallery w:val="placeholder"/>
        </w:category>
        <w:types>
          <w:type w:val="bbPlcHdr"/>
        </w:types>
        <w:behaviors>
          <w:behavior w:val="content"/>
        </w:behaviors>
        <w:guid w:val="{630F2AAB-52C4-458D-973C-4B6C15150F17}"/>
      </w:docPartPr>
      <w:docPartBody>
        <w:p w:rsidR="00D36F23" w:rsidRDefault="00BD0635" w:rsidP="00BD0635">
          <w:pPr>
            <w:pStyle w:val="2C7FA864A2304445929E4F4C091EE296"/>
          </w:pPr>
          <w:r w:rsidRPr="001C096C">
            <w:rPr>
              <w:rFonts w:ascii="Arial" w:hAnsi="Arial" w:cs="Arial"/>
              <w:color w:val="000000"/>
              <w:sz w:val="20"/>
              <w:szCs w:val="20"/>
            </w:rPr>
            <w:t xml:space="preserve"> </w:t>
          </w:r>
        </w:p>
      </w:docPartBody>
    </w:docPart>
    <w:docPart>
      <w:docPartPr>
        <w:name w:val="17028E0D8D2148AE98B7754A995AE866"/>
        <w:category>
          <w:name w:val="General"/>
          <w:gallery w:val="placeholder"/>
        </w:category>
        <w:types>
          <w:type w:val="bbPlcHdr"/>
        </w:types>
        <w:behaviors>
          <w:behavior w:val="content"/>
        </w:behaviors>
        <w:guid w:val="{00A30E16-4A9B-4810-B65C-D4B7201B8968}"/>
      </w:docPartPr>
      <w:docPartBody>
        <w:p w:rsidR="00D36F23" w:rsidRDefault="00BD0635" w:rsidP="00BD0635">
          <w:pPr>
            <w:pStyle w:val="17028E0D8D2148AE98B7754A995AE866"/>
          </w:pPr>
          <w:r w:rsidRPr="001C096C">
            <w:rPr>
              <w:rFonts w:ascii="Arial" w:hAnsi="Arial" w:cs="Arial"/>
              <w:color w:val="000000"/>
              <w:sz w:val="20"/>
              <w:szCs w:val="20"/>
            </w:rPr>
            <w:t xml:space="preserve"> </w:t>
          </w:r>
        </w:p>
      </w:docPartBody>
    </w:docPart>
    <w:docPart>
      <w:docPartPr>
        <w:name w:val="8995E52682A84D22A53114281F12881E"/>
        <w:category>
          <w:name w:val="General"/>
          <w:gallery w:val="placeholder"/>
        </w:category>
        <w:types>
          <w:type w:val="bbPlcHdr"/>
        </w:types>
        <w:behaviors>
          <w:behavior w:val="content"/>
        </w:behaviors>
        <w:guid w:val="{6AB3D715-FB8E-4D17-BAC5-6996BEA89926}"/>
      </w:docPartPr>
      <w:docPartBody>
        <w:p w:rsidR="00D36F23" w:rsidRDefault="00BD0635" w:rsidP="00BD0635">
          <w:pPr>
            <w:pStyle w:val="8995E52682A84D22A53114281F12881E"/>
          </w:pPr>
          <w:r w:rsidRPr="001C096C">
            <w:rPr>
              <w:rFonts w:ascii="Arial" w:hAnsi="Arial" w:cs="Arial"/>
              <w:color w:val="000000"/>
              <w:sz w:val="20"/>
              <w:szCs w:val="20"/>
            </w:rPr>
            <w:t xml:space="preserve"> </w:t>
          </w:r>
        </w:p>
      </w:docPartBody>
    </w:docPart>
    <w:docPart>
      <w:docPartPr>
        <w:name w:val="2032C024DE27493395001BA4285B650A"/>
        <w:category>
          <w:name w:val="General"/>
          <w:gallery w:val="placeholder"/>
        </w:category>
        <w:types>
          <w:type w:val="bbPlcHdr"/>
        </w:types>
        <w:behaviors>
          <w:behavior w:val="content"/>
        </w:behaviors>
        <w:guid w:val="{49087C17-D0D6-443F-A2FF-73D990822838}"/>
      </w:docPartPr>
      <w:docPartBody>
        <w:p w:rsidR="00D36F23" w:rsidRDefault="00BD0635" w:rsidP="00BD0635">
          <w:pPr>
            <w:pStyle w:val="2032C024DE27493395001BA4285B650A"/>
          </w:pPr>
          <w:r w:rsidRPr="001C096C">
            <w:rPr>
              <w:rFonts w:ascii="Arial" w:hAnsi="Arial" w:cs="Arial"/>
              <w:color w:val="000000"/>
              <w:sz w:val="20"/>
              <w:szCs w:val="20"/>
            </w:rPr>
            <w:t xml:space="preserve"> </w:t>
          </w:r>
        </w:p>
      </w:docPartBody>
    </w:docPart>
    <w:docPart>
      <w:docPartPr>
        <w:name w:val="52CD4A2EB884465DAA685C573B1145CF"/>
        <w:category>
          <w:name w:val="General"/>
          <w:gallery w:val="placeholder"/>
        </w:category>
        <w:types>
          <w:type w:val="bbPlcHdr"/>
        </w:types>
        <w:behaviors>
          <w:behavior w:val="content"/>
        </w:behaviors>
        <w:guid w:val="{AD5F682B-42EC-4681-B8DB-E09DB7B47CD8}"/>
      </w:docPartPr>
      <w:docPartBody>
        <w:p w:rsidR="00D36F23" w:rsidRDefault="00BD0635" w:rsidP="00BD0635">
          <w:pPr>
            <w:pStyle w:val="52CD4A2EB884465DAA685C573B1145CF"/>
          </w:pPr>
          <w:r w:rsidRPr="001C096C">
            <w:rPr>
              <w:rFonts w:ascii="Arial" w:hAnsi="Arial" w:cs="Arial"/>
              <w:color w:val="000000"/>
              <w:sz w:val="20"/>
              <w:szCs w:val="20"/>
            </w:rPr>
            <w:t xml:space="preserve"> </w:t>
          </w:r>
        </w:p>
      </w:docPartBody>
    </w:docPart>
    <w:docPart>
      <w:docPartPr>
        <w:name w:val="A76BEF953B1D469AB4367CEEA9696B2C"/>
        <w:category>
          <w:name w:val="General"/>
          <w:gallery w:val="placeholder"/>
        </w:category>
        <w:types>
          <w:type w:val="bbPlcHdr"/>
        </w:types>
        <w:behaviors>
          <w:behavior w:val="content"/>
        </w:behaviors>
        <w:guid w:val="{AAE5060A-BCF3-4B8E-AAE5-76E78F3327BE}"/>
      </w:docPartPr>
      <w:docPartBody>
        <w:p w:rsidR="00D36F23" w:rsidRDefault="00BD0635" w:rsidP="00BD0635">
          <w:pPr>
            <w:pStyle w:val="A76BEF953B1D469AB4367CEEA9696B2C"/>
          </w:pPr>
          <w:r w:rsidRPr="001C096C">
            <w:rPr>
              <w:rFonts w:ascii="Arial" w:hAnsi="Arial" w:cs="Arial"/>
              <w:color w:val="000000"/>
              <w:sz w:val="20"/>
              <w:szCs w:val="20"/>
            </w:rPr>
            <w:t xml:space="preserve"> </w:t>
          </w:r>
        </w:p>
      </w:docPartBody>
    </w:docPart>
    <w:docPart>
      <w:docPartPr>
        <w:name w:val="AC7305FB7EA74C6AAAE8757562092526"/>
        <w:category>
          <w:name w:val="General"/>
          <w:gallery w:val="placeholder"/>
        </w:category>
        <w:types>
          <w:type w:val="bbPlcHdr"/>
        </w:types>
        <w:behaviors>
          <w:behavior w:val="content"/>
        </w:behaviors>
        <w:guid w:val="{FC783BB9-66B6-4CF7-8813-C52CB008E42B}"/>
      </w:docPartPr>
      <w:docPartBody>
        <w:p w:rsidR="00D36F23" w:rsidRDefault="00BD0635" w:rsidP="00BD0635">
          <w:pPr>
            <w:pStyle w:val="AC7305FB7EA74C6AAAE8757562092526"/>
          </w:pPr>
          <w:r w:rsidRPr="001C096C">
            <w:rPr>
              <w:rFonts w:ascii="Arial" w:hAnsi="Arial" w:cs="Arial"/>
              <w:color w:val="000000"/>
              <w:sz w:val="20"/>
              <w:szCs w:val="20"/>
            </w:rPr>
            <w:t xml:space="preserve"> </w:t>
          </w:r>
        </w:p>
      </w:docPartBody>
    </w:docPart>
    <w:docPart>
      <w:docPartPr>
        <w:name w:val="D6E03D2C8DE847DE9A7DDD07A61FC27A"/>
        <w:category>
          <w:name w:val="General"/>
          <w:gallery w:val="placeholder"/>
        </w:category>
        <w:types>
          <w:type w:val="bbPlcHdr"/>
        </w:types>
        <w:behaviors>
          <w:behavior w:val="content"/>
        </w:behaviors>
        <w:guid w:val="{D6C71DD0-A51C-4F27-A92A-A8D3E1F3E734}"/>
      </w:docPartPr>
      <w:docPartBody>
        <w:p w:rsidR="00D36F23" w:rsidRDefault="00BD0635" w:rsidP="00BD0635">
          <w:pPr>
            <w:pStyle w:val="D6E03D2C8DE847DE9A7DDD07A61FC27A"/>
          </w:pPr>
          <w:r w:rsidRPr="001C096C">
            <w:rPr>
              <w:rFonts w:ascii="Arial" w:hAnsi="Arial" w:cs="Arial"/>
              <w:color w:val="000000"/>
              <w:sz w:val="20"/>
              <w:szCs w:val="20"/>
            </w:rPr>
            <w:t xml:space="preserve"> </w:t>
          </w:r>
        </w:p>
      </w:docPartBody>
    </w:docPart>
    <w:docPart>
      <w:docPartPr>
        <w:name w:val="385C183DEA664C6DB0DB40BF9A26FC82"/>
        <w:category>
          <w:name w:val="General"/>
          <w:gallery w:val="placeholder"/>
        </w:category>
        <w:types>
          <w:type w:val="bbPlcHdr"/>
        </w:types>
        <w:behaviors>
          <w:behavior w:val="content"/>
        </w:behaviors>
        <w:guid w:val="{2A1841E2-45CB-4D04-B32B-2D9DC41BC443}"/>
      </w:docPartPr>
      <w:docPartBody>
        <w:p w:rsidR="00D36F23" w:rsidRDefault="00BD0635" w:rsidP="00BD0635">
          <w:pPr>
            <w:pStyle w:val="385C183DEA664C6DB0DB40BF9A26FC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0FFB6DCFBF34E65B6A1D20035AF5C9C"/>
        <w:category>
          <w:name w:val="General"/>
          <w:gallery w:val="placeholder"/>
        </w:category>
        <w:types>
          <w:type w:val="bbPlcHdr"/>
        </w:types>
        <w:behaviors>
          <w:behavior w:val="content"/>
        </w:behaviors>
        <w:guid w:val="{75184822-3EEF-4A22-9AF3-6E71D8051799}"/>
      </w:docPartPr>
      <w:docPartBody>
        <w:p w:rsidR="00D36F23" w:rsidRDefault="00BD0635" w:rsidP="00BD0635">
          <w:pPr>
            <w:pStyle w:val="20FFB6DCFBF34E65B6A1D20035AF5C9C"/>
          </w:pPr>
          <w:r w:rsidRPr="001C096C">
            <w:rPr>
              <w:rFonts w:ascii="Arial" w:hAnsi="Arial" w:cs="Arial"/>
              <w:color w:val="000000"/>
              <w:sz w:val="20"/>
              <w:szCs w:val="20"/>
            </w:rPr>
            <w:t xml:space="preserve"> </w:t>
          </w:r>
        </w:p>
      </w:docPartBody>
    </w:docPart>
    <w:docPart>
      <w:docPartPr>
        <w:name w:val="FA4AA64BF81D4B65A1F969330AEDF706"/>
        <w:category>
          <w:name w:val="General"/>
          <w:gallery w:val="placeholder"/>
        </w:category>
        <w:types>
          <w:type w:val="bbPlcHdr"/>
        </w:types>
        <w:behaviors>
          <w:behavior w:val="content"/>
        </w:behaviors>
        <w:guid w:val="{296144EC-2014-4E9E-AAAE-9F9A13724209}"/>
      </w:docPartPr>
      <w:docPartBody>
        <w:p w:rsidR="00D36F23" w:rsidRDefault="00BD0635" w:rsidP="00BD0635">
          <w:pPr>
            <w:pStyle w:val="FA4AA64BF81D4B65A1F969330AEDF706"/>
          </w:pPr>
          <w:r w:rsidRPr="001C096C">
            <w:rPr>
              <w:rFonts w:ascii="Arial" w:hAnsi="Arial" w:cs="Arial"/>
              <w:color w:val="000000"/>
              <w:sz w:val="20"/>
              <w:szCs w:val="20"/>
            </w:rPr>
            <w:t xml:space="preserve"> </w:t>
          </w:r>
        </w:p>
      </w:docPartBody>
    </w:docPart>
    <w:docPart>
      <w:docPartPr>
        <w:name w:val="D1A4964EAC2A4AF388DE7131A9115EE7"/>
        <w:category>
          <w:name w:val="General"/>
          <w:gallery w:val="placeholder"/>
        </w:category>
        <w:types>
          <w:type w:val="bbPlcHdr"/>
        </w:types>
        <w:behaviors>
          <w:behavior w:val="content"/>
        </w:behaviors>
        <w:guid w:val="{23AF850C-D8A3-4C9D-8ECB-BEBCD2CCFFFF}"/>
      </w:docPartPr>
      <w:docPartBody>
        <w:p w:rsidR="00D36F23" w:rsidRDefault="00BD0635" w:rsidP="00BD0635">
          <w:pPr>
            <w:pStyle w:val="D1A4964EAC2A4AF388DE7131A9115EE7"/>
          </w:pPr>
          <w:r w:rsidRPr="001C096C">
            <w:rPr>
              <w:rFonts w:ascii="Arial" w:hAnsi="Arial" w:cs="Arial"/>
              <w:color w:val="000000"/>
              <w:sz w:val="20"/>
              <w:szCs w:val="20"/>
            </w:rPr>
            <w:t xml:space="preserve"> </w:t>
          </w:r>
        </w:p>
      </w:docPartBody>
    </w:docPart>
    <w:docPart>
      <w:docPartPr>
        <w:name w:val="7EB4F879DF8E446B8112C84BD9E7A790"/>
        <w:category>
          <w:name w:val="General"/>
          <w:gallery w:val="placeholder"/>
        </w:category>
        <w:types>
          <w:type w:val="bbPlcHdr"/>
        </w:types>
        <w:behaviors>
          <w:behavior w:val="content"/>
        </w:behaviors>
        <w:guid w:val="{207C884B-8CD6-4AB8-9072-D21ECB83DA9B}"/>
      </w:docPartPr>
      <w:docPartBody>
        <w:p w:rsidR="00D36F23" w:rsidRDefault="00BD0635" w:rsidP="00BD0635">
          <w:pPr>
            <w:pStyle w:val="7EB4F879DF8E446B8112C84BD9E7A790"/>
          </w:pPr>
          <w:r>
            <w:rPr>
              <w:rStyle w:val="PlaceholderText"/>
            </w:rPr>
            <w:t>Nositelji i suradnici</w:t>
          </w:r>
        </w:p>
      </w:docPartBody>
    </w:docPart>
    <w:docPart>
      <w:docPartPr>
        <w:name w:val="B11EF71880F34837B5AAF89F8576F4E9"/>
        <w:category>
          <w:name w:val="General"/>
          <w:gallery w:val="placeholder"/>
        </w:category>
        <w:types>
          <w:type w:val="bbPlcHdr"/>
        </w:types>
        <w:behaviors>
          <w:behavior w:val="content"/>
        </w:behaviors>
        <w:guid w:val="{ADEEED33-2069-4C1F-B944-6C42E46547AB}"/>
      </w:docPartPr>
      <w:docPartBody>
        <w:p w:rsidR="00D36F23" w:rsidRDefault="00BD0635" w:rsidP="00BD0635">
          <w:pPr>
            <w:pStyle w:val="B11EF71880F34837B5AAF89F8576F4E9"/>
          </w:pPr>
          <w:r>
            <w:rPr>
              <w:rStyle w:val="PlaceholderText"/>
            </w:rPr>
            <w:t>Semestar</w:t>
          </w:r>
        </w:p>
      </w:docPartBody>
    </w:docPart>
    <w:docPart>
      <w:docPartPr>
        <w:name w:val="D6FF1302BC5242E9BA0D37C4996E6629"/>
        <w:category>
          <w:name w:val="General"/>
          <w:gallery w:val="placeholder"/>
        </w:category>
        <w:types>
          <w:type w:val="bbPlcHdr"/>
        </w:types>
        <w:behaviors>
          <w:behavior w:val="content"/>
        </w:behaviors>
        <w:guid w:val="{62BF3169-7F4F-4D22-A32B-1D99E65B2483}"/>
      </w:docPartPr>
      <w:docPartBody>
        <w:p w:rsidR="00D36F23" w:rsidRDefault="00BD0635" w:rsidP="00BD0635">
          <w:pPr>
            <w:pStyle w:val="D6FF1302BC5242E9BA0D37C4996E6629"/>
          </w:pPr>
          <w:r>
            <w:rPr>
              <w:rStyle w:val="PlaceholderText"/>
            </w:rPr>
            <w:t>Naziv predmeta</w:t>
          </w:r>
        </w:p>
      </w:docPartBody>
    </w:docPart>
    <w:docPart>
      <w:docPartPr>
        <w:name w:val="3BE8962267904973A88DFD9F2A658EF1"/>
        <w:category>
          <w:name w:val="General"/>
          <w:gallery w:val="placeholder"/>
        </w:category>
        <w:types>
          <w:type w:val="bbPlcHdr"/>
        </w:types>
        <w:behaviors>
          <w:behavior w:val="content"/>
        </w:behaviors>
        <w:guid w:val="{989DA5F2-E9A7-4FFB-8688-E2D16E1E53CE}"/>
      </w:docPartPr>
      <w:docPartBody>
        <w:p w:rsidR="00D36F23" w:rsidRDefault="00BD0635" w:rsidP="00BD0635">
          <w:pPr>
            <w:pStyle w:val="3BE8962267904973A88DFD9F2A658EF1"/>
          </w:pPr>
          <w:r>
            <w:rPr>
              <w:rStyle w:val="PlaceholderText"/>
            </w:rPr>
            <w:t>ECTS bodovi</w:t>
          </w:r>
        </w:p>
      </w:docPartBody>
    </w:docPart>
    <w:docPart>
      <w:docPartPr>
        <w:name w:val="BCF3414538864CF59AEBB19C28A10588"/>
        <w:category>
          <w:name w:val="General"/>
          <w:gallery w:val="placeholder"/>
        </w:category>
        <w:types>
          <w:type w:val="bbPlcHdr"/>
        </w:types>
        <w:behaviors>
          <w:behavior w:val="content"/>
        </w:behaviors>
        <w:guid w:val="{1EF9F010-B32B-45CC-8272-D5CF76E58746}"/>
      </w:docPartPr>
      <w:docPartBody>
        <w:p w:rsidR="00D36F23" w:rsidRDefault="00BD0635" w:rsidP="00BD0635">
          <w:pPr>
            <w:pStyle w:val="BCF3414538864CF59AEBB19C28A10588"/>
          </w:pPr>
          <w:r>
            <w:rPr>
              <w:rStyle w:val="PlaceholderText"/>
            </w:rPr>
            <w:t>Šifra predmeta</w:t>
          </w:r>
        </w:p>
      </w:docPartBody>
    </w:docPart>
    <w:docPart>
      <w:docPartPr>
        <w:name w:val="E799D2071DD5493CB9A6A3F3FEB3BA7A"/>
        <w:category>
          <w:name w:val="General"/>
          <w:gallery w:val="placeholder"/>
        </w:category>
        <w:types>
          <w:type w:val="bbPlcHdr"/>
        </w:types>
        <w:behaviors>
          <w:behavior w:val="content"/>
        </w:behaviors>
        <w:guid w:val="{44DC750D-4B7F-4EE1-B0CD-F05BED1F1D22}"/>
      </w:docPartPr>
      <w:docPartBody>
        <w:p w:rsidR="00D36F23" w:rsidRDefault="00BD0635" w:rsidP="00BD0635">
          <w:pPr>
            <w:pStyle w:val="E799D2071DD5493CB9A6A3F3FEB3BA7A"/>
          </w:pPr>
          <w:r>
            <w:rPr>
              <w:rStyle w:val="PlaceholderText"/>
            </w:rPr>
            <w:t>Broj sati</w:t>
          </w:r>
        </w:p>
      </w:docPartBody>
    </w:docPart>
    <w:docPart>
      <w:docPartPr>
        <w:name w:val="EE549C59F01641FC99E0E36DDB5CFCF8"/>
        <w:category>
          <w:name w:val="General"/>
          <w:gallery w:val="placeholder"/>
        </w:category>
        <w:types>
          <w:type w:val="bbPlcHdr"/>
        </w:types>
        <w:behaviors>
          <w:behavior w:val="content"/>
        </w:behaviors>
        <w:guid w:val="{567FD6C3-5D32-4EBC-8959-44F7FC490BAE}"/>
      </w:docPartPr>
      <w:docPartBody>
        <w:p w:rsidR="00D36F23" w:rsidRDefault="00BD0635" w:rsidP="00BD0635">
          <w:pPr>
            <w:pStyle w:val="EE549C59F01641FC99E0E36DDB5CFCF8"/>
          </w:pPr>
          <w:r>
            <w:rPr>
              <w:rStyle w:val="PlaceholderText"/>
            </w:rPr>
            <w:t>Studijski program</w:t>
          </w:r>
        </w:p>
      </w:docPartBody>
    </w:docPart>
    <w:docPart>
      <w:docPartPr>
        <w:name w:val="A1FFCAB0BEB54496ADF590EC7BB82768"/>
        <w:category>
          <w:name w:val="General"/>
          <w:gallery w:val="placeholder"/>
        </w:category>
        <w:types>
          <w:type w:val="bbPlcHdr"/>
        </w:types>
        <w:behaviors>
          <w:behavior w:val="content"/>
        </w:behaviors>
        <w:guid w:val="{AEC7F6E3-3684-42E4-8490-61A98FDC7842}"/>
      </w:docPartPr>
      <w:docPartBody>
        <w:p w:rsidR="00D36F23" w:rsidRDefault="00BD0635" w:rsidP="00BD0635">
          <w:pPr>
            <w:pStyle w:val="A1FFCAB0BEB54496ADF590EC7BB82768"/>
          </w:pPr>
          <w:r>
            <w:rPr>
              <w:rStyle w:val="PlaceholderText"/>
            </w:rPr>
            <w:t>Broj studenata</w:t>
          </w:r>
        </w:p>
      </w:docPartBody>
    </w:docPart>
    <w:docPart>
      <w:docPartPr>
        <w:name w:val="3A431A0EDE47430EAC51831EDDA1C8CA"/>
        <w:category>
          <w:name w:val="General"/>
          <w:gallery w:val="placeholder"/>
        </w:category>
        <w:types>
          <w:type w:val="bbPlcHdr"/>
        </w:types>
        <w:behaviors>
          <w:behavior w:val="content"/>
        </w:behaviors>
        <w:guid w:val="{3C2CB502-3AFC-4AEF-AE54-D1DE7CFF5759}"/>
      </w:docPartPr>
      <w:docPartBody>
        <w:p w:rsidR="00D36F23" w:rsidRDefault="00BD0635" w:rsidP="00BD0635">
          <w:pPr>
            <w:pStyle w:val="3A431A0EDE47430EAC51831EDDA1C8CA"/>
          </w:pPr>
          <w:r>
            <w:rPr>
              <w:rStyle w:val="PlaceholderText"/>
            </w:rPr>
            <w:t>Status predmeta</w:t>
          </w:r>
        </w:p>
      </w:docPartBody>
    </w:docPart>
    <w:docPart>
      <w:docPartPr>
        <w:name w:val="570860FDBA2B43579097E89332423B51"/>
        <w:category>
          <w:name w:val="General"/>
          <w:gallery w:val="placeholder"/>
        </w:category>
        <w:types>
          <w:type w:val="bbPlcHdr"/>
        </w:types>
        <w:behaviors>
          <w:behavior w:val="content"/>
        </w:behaviors>
        <w:guid w:val="{C8E15175-2733-4957-8ECB-3E99D52E8F2F}"/>
      </w:docPartPr>
      <w:docPartBody>
        <w:p w:rsidR="00D36F23" w:rsidRDefault="00BD0635" w:rsidP="00BD0635">
          <w:pPr>
            <w:pStyle w:val="570860FDBA2B43579097E89332423B51"/>
          </w:pPr>
          <w:r>
            <w:rPr>
              <w:rStyle w:val="PlaceholderText"/>
            </w:rPr>
            <w:t>On-line</w:t>
          </w:r>
        </w:p>
      </w:docPartBody>
    </w:docPart>
    <w:docPart>
      <w:docPartPr>
        <w:name w:val="E5919091C4754B459F71E4FB44785DE6"/>
        <w:category>
          <w:name w:val="General"/>
          <w:gallery w:val="placeholder"/>
        </w:category>
        <w:types>
          <w:type w:val="bbPlcHdr"/>
        </w:types>
        <w:behaviors>
          <w:behavior w:val="content"/>
        </w:behaviors>
        <w:guid w:val="{859357A6-FB9E-4DA5-B08C-2B4CEDB8DD7E}"/>
      </w:docPartPr>
      <w:docPartBody>
        <w:p w:rsidR="00D36F23" w:rsidRDefault="00BD0635" w:rsidP="00BD0635">
          <w:pPr>
            <w:pStyle w:val="E5919091C4754B459F71E4FB44785DE6"/>
          </w:pPr>
          <w:r>
            <w:rPr>
              <w:rStyle w:val="PlaceholderText"/>
            </w:rPr>
            <w:t>Mjesto izvođenja</w:t>
          </w:r>
        </w:p>
      </w:docPartBody>
    </w:docPart>
    <w:docPart>
      <w:docPartPr>
        <w:name w:val="62D7BBF5952E4ABEB5AFEB4F9C1F3FCF"/>
        <w:category>
          <w:name w:val="General"/>
          <w:gallery w:val="placeholder"/>
        </w:category>
        <w:types>
          <w:type w:val="bbPlcHdr"/>
        </w:types>
        <w:behaviors>
          <w:behavior w:val="content"/>
        </w:behaviors>
        <w:guid w:val="{F31623DE-8FC8-49FE-92E4-2836B95DD1FC}"/>
      </w:docPartPr>
      <w:docPartBody>
        <w:p w:rsidR="00D36F23" w:rsidRDefault="00BD0635" w:rsidP="00BD0635">
          <w:pPr>
            <w:pStyle w:val="62D7BBF5952E4ABEB5AFEB4F9C1F3FCF"/>
          </w:pPr>
          <w:r>
            <w:rPr>
              <w:rStyle w:val="PlaceholderText"/>
            </w:rPr>
            <w:t>Jezik izvođenja</w:t>
          </w:r>
        </w:p>
      </w:docPartBody>
    </w:docPart>
    <w:docPart>
      <w:docPartPr>
        <w:name w:val="22FEEB47016D4BC9B4341725798AFAC5"/>
        <w:category>
          <w:name w:val="General"/>
          <w:gallery w:val="placeholder"/>
        </w:category>
        <w:types>
          <w:type w:val="bbPlcHdr"/>
        </w:types>
        <w:behaviors>
          <w:behavior w:val="content"/>
        </w:behaviors>
        <w:guid w:val="{7F8C9680-6962-443F-A5B2-2222202B344A}"/>
      </w:docPartPr>
      <w:docPartBody>
        <w:p w:rsidR="00D36F23" w:rsidRDefault="00BD0635" w:rsidP="00BD0635">
          <w:pPr>
            <w:pStyle w:val="22FEEB47016D4BC9B4341725798AFAC5"/>
          </w:pPr>
          <w:r>
            <w:rPr>
              <w:rStyle w:val="PlaceholderText"/>
            </w:rPr>
            <w:t>Godina studija</w:t>
          </w:r>
        </w:p>
      </w:docPartBody>
    </w:docPart>
    <w:docPart>
      <w:docPartPr>
        <w:name w:val="E70646A345664A54BFE30F41D4591A2F"/>
        <w:category>
          <w:name w:val="General"/>
          <w:gallery w:val="placeholder"/>
        </w:category>
        <w:types>
          <w:type w:val="bbPlcHdr"/>
        </w:types>
        <w:behaviors>
          <w:behavior w:val="content"/>
        </w:behaviors>
        <w:guid w:val="{5E09BB49-9F4F-4219-96B0-4C3E3E8DE924}"/>
      </w:docPartPr>
      <w:docPartBody>
        <w:p w:rsidR="00D36F23" w:rsidRDefault="00BD0635" w:rsidP="00BD0635">
          <w:pPr>
            <w:pStyle w:val="E70646A345664A54BFE30F41D4591A2F"/>
          </w:pPr>
          <w:r>
            <w:rPr>
              <w:rStyle w:val="PlaceholderText"/>
            </w:rPr>
            <w:t>Engleski jezik</w:t>
          </w:r>
        </w:p>
      </w:docPartBody>
    </w:docPart>
    <w:docPart>
      <w:docPartPr>
        <w:name w:val="6798CB33F91540A9904D4E080F578152"/>
        <w:category>
          <w:name w:val="General"/>
          <w:gallery w:val="placeholder"/>
        </w:category>
        <w:types>
          <w:type w:val="bbPlcHdr"/>
        </w:types>
        <w:behaviors>
          <w:behavior w:val="content"/>
        </w:behaviors>
        <w:guid w:val="{B746F30B-5A8A-4E17-894D-E0A19B68EA11}"/>
      </w:docPartPr>
      <w:docPartBody>
        <w:p w:rsidR="00D36F23" w:rsidRDefault="00BD0635" w:rsidP="00BD0635">
          <w:pPr>
            <w:pStyle w:val="6798CB33F91540A9904D4E080F578152"/>
          </w:pPr>
          <w:r>
            <w:rPr>
              <w:rStyle w:val="PlaceholderText"/>
            </w:rPr>
            <w:t>Ciljevi predmeta</w:t>
          </w:r>
        </w:p>
      </w:docPartBody>
    </w:docPart>
    <w:docPart>
      <w:docPartPr>
        <w:name w:val="6D4124ABFB7948D7AE95CC8690CDCA3F"/>
        <w:category>
          <w:name w:val="General"/>
          <w:gallery w:val="placeholder"/>
        </w:category>
        <w:types>
          <w:type w:val="bbPlcHdr"/>
        </w:types>
        <w:behaviors>
          <w:behavior w:val="content"/>
        </w:behaviors>
        <w:guid w:val="{5F4E872A-9A55-42FC-ABA6-24BAAC274582}"/>
      </w:docPartPr>
      <w:docPartBody>
        <w:p w:rsidR="00D36F23" w:rsidRDefault="00BD0635" w:rsidP="00BD0635">
          <w:pPr>
            <w:pStyle w:val="6D4124ABFB7948D7AE95CC8690CDCA3F"/>
          </w:pPr>
          <w:r>
            <w:rPr>
              <w:rStyle w:val="PlaceholderText"/>
            </w:rPr>
            <w:t>Preduvjeti</w:t>
          </w:r>
        </w:p>
      </w:docPartBody>
    </w:docPart>
    <w:docPart>
      <w:docPartPr>
        <w:name w:val="D33C27B1C0D549ADAAD16A938795097C"/>
        <w:category>
          <w:name w:val="General"/>
          <w:gallery w:val="placeholder"/>
        </w:category>
        <w:types>
          <w:type w:val="bbPlcHdr"/>
        </w:types>
        <w:behaviors>
          <w:behavior w:val="content"/>
        </w:behaviors>
        <w:guid w:val="{3DEFC4F5-443F-4197-9C08-7D833F0924A8}"/>
      </w:docPartPr>
      <w:docPartBody>
        <w:p w:rsidR="00D36F23" w:rsidRDefault="00BD0635" w:rsidP="00BD0635">
          <w:pPr>
            <w:pStyle w:val="D33C27B1C0D549ADAAD16A938795097C"/>
          </w:pPr>
          <w:r>
            <w:rPr>
              <w:rStyle w:val="PlaceholderText"/>
            </w:rPr>
            <w:t>Doprinos ishodima učenja programa</w:t>
          </w:r>
        </w:p>
      </w:docPartBody>
    </w:docPart>
    <w:docPart>
      <w:docPartPr>
        <w:name w:val="5CE77CA3E14F4778AFAB96E20FABA971"/>
        <w:category>
          <w:name w:val="General"/>
          <w:gallery w:val="placeholder"/>
        </w:category>
        <w:types>
          <w:type w:val="bbPlcHdr"/>
        </w:types>
        <w:behaviors>
          <w:behavior w:val="content"/>
        </w:behaviors>
        <w:guid w:val="{9BBEBEED-FF1E-48B3-97BE-7CDEE7195EC3}"/>
      </w:docPartPr>
      <w:docPartBody>
        <w:p w:rsidR="00D36F23" w:rsidRDefault="00BD0635" w:rsidP="00BD0635">
          <w:pPr>
            <w:pStyle w:val="5CE77CA3E14F4778AFAB96E20FABA971"/>
          </w:pPr>
          <w:r>
            <w:rPr>
              <w:rStyle w:val="PlaceholderText"/>
            </w:rPr>
            <w:t>Doprinos ishodima učenja programa</w:t>
          </w:r>
        </w:p>
      </w:docPartBody>
    </w:docPart>
    <w:docPart>
      <w:docPartPr>
        <w:name w:val="747371FC60054B05AD94E583A45AF1C2"/>
        <w:category>
          <w:name w:val="General"/>
          <w:gallery w:val="placeholder"/>
        </w:category>
        <w:types>
          <w:type w:val="bbPlcHdr"/>
        </w:types>
        <w:behaviors>
          <w:behavior w:val="content"/>
        </w:behaviors>
        <w:guid w:val="{971AF59B-9355-4515-9B49-7F87C34B6706}"/>
      </w:docPartPr>
      <w:docPartBody>
        <w:p w:rsidR="00D36F23" w:rsidRDefault="00BD0635" w:rsidP="00BD0635">
          <w:pPr>
            <w:pStyle w:val="747371FC60054B05AD94E583A45AF1C2"/>
          </w:pPr>
          <w:r>
            <w:rPr>
              <w:rStyle w:val="PlaceholderText"/>
            </w:rPr>
            <w:t>Ishodi učenja predmeta</w:t>
          </w:r>
        </w:p>
      </w:docPartBody>
    </w:docPart>
    <w:docPart>
      <w:docPartPr>
        <w:name w:val="E11A1E40782C4D458A231A8B4E94146C"/>
        <w:category>
          <w:name w:val="General"/>
          <w:gallery w:val="placeholder"/>
        </w:category>
        <w:types>
          <w:type w:val="bbPlcHdr"/>
        </w:types>
        <w:behaviors>
          <w:behavior w:val="content"/>
        </w:behaviors>
        <w:guid w:val="{47771EEE-C8C6-4758-8C80-D94ED206F838}"/>
      </w:docPartPr>
      <w:docPartBody>
        <w:p w:rsidR="00D36F23" w:rsidRDefault="00BD0635">
          <w:r>
            <w:rPr>
              <w:rStyle w:val="PlaceholderText"/>
            </w:rPr>
            <w:t>Sadržaj predmeta</w:t>
          </w:r>
        </w:p>
      </w:docPartBody>
    </w:docPart>
    <w:docPart>
      <w:docPartPr>
        <w:name w:val="870100986DCF4827B1A302F5EEAEB4C6"/>
        <w:category>
          <w:name w:val="General"/>
          <w:gallery w:val="placeholder"/>
        </w:category>
        <w:types>
          <w:type w:val="bbPlcHdr"/>
        </w:types>
        <w:behaviors>
          <w:behavior w:val="content"/>
        </w:behaviors>
        <w:guid w:val="{FF213AB1-95AB-49FB-B112-B7A67A284907}"/>
      </w:docPartPr>
      <w:docPartBody>
        <w:p w:rsidR="00D36F23" w:rsidRDefault="00BD0635">
          <w:r w:rsidRPr="00DE16E6">
            <w:rPr>
              <w:rStyle w:val="PlaceholderText"/>
            </w:rPr>
            <w:t>Click here to enter text.</w:t>
          </w:r>
        </w:p>
      </w:docPartBody>
    </w:docPart>
    <w:docPart>
      <w:docPartPr>
        <w:name w:val="994BF96AE06445DFAAF24EF9D9179A41"/>
        <w:category>
          <w:name w:val="General"/>
          <w:gallery w:val="placeholder"/>
        </w:category>
        <w:types>
          <w:type w:val="bbPlcHdr"/>
        </w:types>
        <w:behaviors>
          <w:behavior w:val="content"/>
        </w:behaviors>
        <w:guid w:val="{75CDECEE-0805-4047-8B30-CBC53302071A}"/>
      </w:docPartPr>
      <w:docPartBody>
        <w:p w:rsidR="00D36F23" w:rsidRDefault="00BD0635">
          <w:r w:rsidRPr="00753752">
            <w:rPr>
              <w:rStyle w:val="PlaceholderText"/>
            </w:rPr>
            <w:t>Choose an item.</w:t>
          </w:r>
        </w:p>
      </w:docPartBody>
    </w:docPart>
    <w:docPart>
      <w:docPartPr>
        <w:name w:val="90FF9A3B33F54208BCD885661270AF9A"/>
        <w:category>
          <w:name w:val="General"/>
          <w:gallery w:val="placeholder"/>
        </w:category>
        <w:types>
          <w:type w:val="bbPlcHdr"/>
        </w:types>
        <w:behaviors>
          <w:behavior w:val="content"/>
        </w:behaviors>
        <w:guid w:val="{E526D09E-CA69-46BF-85C2-1C93B14D0E20}"/>
      </w:docPartPr>
      <w:docPartBody>
        <w:p w:rsidR="00D36F23" w:rsidRDefault="00BD0635">
          <w:r w:rsidRPr="00DE16E6">
            <w:rPr>
              <w:rStyle w:val="PlaceholderText"/>
            </w:rPr>
            <w:t>Click here to enter text.</w:t>
          </w:r>
        </w:p>
      </w:docPartBody>
    </w:docPart>
    <w:docPart>
      <w:docPartPr>
        <w:name w:val="74880C67F4FF4EBAA647AEEB73E8E41C"/>
        <w:category>
          <w:name w:val="General"/>
          <w:gallery w:val="placeholder"/>
        </w:category>
        <w:types>
          <w:type w:val="bbPlcHdr"/>
        </w:types>
        <w:behaviors>
          <w:behavior w:val="content"/>
        </w:behaviors>
        <w:guid w:val="{FFB3CC2A-9A3F-49B8-9AB9-EBA31525FFB8}"/>
      </w:docPartPr>
      <w:docPartBody>
        <w:p w:rsidR="00D36F23" w:rsidRDefault="00BD0635">
          <w:r w:rsidRPr="00DE16E6">
            <w:rPr>
              <w:rStyle w:val="PlaceholderText"/>
            </w:rPr>
            <w:t>Click here to enter text.</w:t>
          </w:r>
        </w:p>
      </w:docPartBody>
    </w:docPart>
    <w:docPart>
      <w:docPartPr>
        <w:name w:val="8A54E2013BB14BF289B61F4F80CD7E1B"/>
        <w:category>
          <w:name w:val="General"/>
          <w:gallery w:val="placeholder"/>
        </w:category>
        <w:types>
          <w:type w:val="bbPlcHdr"/>
        </w:types>
        <w:behaviors>
          <w:behavior w:val="content"/>
        </w:behaviors>
        <w:guid w:val="{B6019B02-C91C-48FE-9D0F-F3AA39F2F7B1}"/>
      </w:docPartPr>
      <w:docPartBody>
        <w:p w:rsidR="00D36F23" w:rsidRDefault="00BD0635">
          <w:r w:rsidRPr="00DE16E6">
            <w:rPr>
              <w:rStyle w:val="PlaceholderText"/>
            </w:rPr>
            <w:t>Click here to enter text.</w:t>
          </w:r>
        </w:p>
      </w:docPartBody>
    </w:docPart>
    <w:docPart>
      <w:docPartPr>
        <w:name w:val="98CD33BE3A7D40759E5FC9B96070516A"/>
        <w:category>
          <w:name w:val="General"/>
          <w:gallery w:val="placeholder"/>
        </w:category>
        <w:types>
          <w:type w:val="bbPlcHdr"/>
        </w:types>
        <w:behaviors>
          <w:behavior w:val="content"/>
        </w:behaviors>
        <w:guid w:val="{22B3082D-A3E3-42E7-9CC5-9AB2B84E76A2}"/>
      </w:docPartPr>
      <w:docPartBody>
        <w:p w:rsidR="00D36F23" w:rsidRDefault="00BD0635">
          <w:r w:rsidRPr="00DE16E6">
            <w:rPr>
              <w:rStyle w:val="PlaceholderText"/>
            </w:rPr>
            <w:t>Click here to enter text.</w:t>
          </w:r>
        </w:p>
      </w:docPartBody>
    </w:docPart>
    <w:docPart>
      <w:docPartPr>
        <w:name w:val="1D3C8DDEEF2A458395C06AD421E45851"/>
        <w:category>
          <w:name w:val="General"/>
          <w:gallery w:val="placeholder"/>
        </w:category>
        <w:types>
          <w:type w:val="bbPlcHdr"/>
        </w:types>
        <w:behaviors>
          <w:behavior w:val="content"/>
        </w:behaviors>
        <w:guid w:val="{A0F1F847-3BFB-4349-AE0C-F94956BCBF42}"/>
      </w:docPartPr>
      <w:docPartBody>
        <w:p w:rsidR="00D36F23" w:rsidRDefault="00BD0635">
          <w:r w:rsidRPr="00753752">
            <w:rPr>
              <w:rStyle w:val="PlaceholderText"/>
            </w:rPr>
            <w:t>Choose an item.</w:t>
          </w:r>
        </w:p>
      </w:docPartBody>
    </w:docPart>
    <w:docPart>
      <w:docPartPr>
        <w:name w:val="984574D1851446D8B94E7BB34E526795"/>
        <w:category>
          <w:name w:val="General"/>
          <w:gallery w:val="placeholder"/>
        </w:category>
        <w:types>
          <w:type w:val="bbPlcHdr"/>
        </w:types>
        <w:behaviors>
          <w:behavior w:val="content"/>
        </w:behaviors>
        <w:guid w:val="{5C0255CB-AA71-46FA-AA6E-BBCEF1ACC3AD}"/>
      </w:docPartPr>
      <w:docPartBody>
        <w:p w:rsidR="00D36F23" w:rsidRDefault="00BD0635">
          <w:r w:rsidRPr="00DE16E6">
            <w:rPr>
              <w:rStyle w:val="PlaceholderText"/>
            </w:rPr>
            <w:t>Click here to enter text.</w:t>
          </w:r>
        </w:p>
      </w:docPartBody>
    </w:docPart>
    <w:docPart>
      <w:docPartPr>
        <w:name w:val="BCA3A19FF82745629AD44C5B3C2EAE68"/>
        <w:category>
          <w:name w:val="General"/>
          <w:gallery w:val="placeholder"/>
        </w:category>
        <w:types>
          <w:type w:val="bbPlcHdr"/>
        </w:types>
        <w:behaviors>
          <w:behavior w:val="content"/>
        </w:behaviors>
        <w:guid w:val="{D1C1B290-9555-407A-979B-7D9FF7FF7044}"/>
      </w:docPartPr>
      <w:docPartBody>
        <w:p w:rsidR="00D36F23" w:rsidRDefault="00BD0635">
          <w:r w:rsidRPr="00753752">
            <w:rPr>
              <w:rStyle w:val="PlaceholderText"/>
            </w:rPr>
            <w:t>Choose an item.</w:t>
          </w:r>
        </w:p>
      </w:docPartBody>
    </w:docPart>
    <w:docPart>
      <w:docPartPr>
        <w:name w:val="F0A0247CC61E4A4EB7130BA3D4BE992C"/>
        <w:category>
          <w:name w:val="General"/>
          <w:gallery w:val="placeholder"/>
        </w:category>
        <w:types>
          <w:type w:val="bbPlcHdr"/>
        </w:types>
        <w:behaviors>
          <w:behavior w:val="content"/>
        </w:behaviors>
        <w:guid w:val="{F1274492-6B06-4FBE-8E72-C9F2EBAC4365}"/>
      </w:docPartPr>
      <w:docPartBody>
        <w:p w:rsidR="00D36F23" w:rsidRDefault="00BD0635">
          <w:r>
            <w:rPr>
              <w:rStyle w:val="PlaceholderText"/>
            </w:rPr>
            <w:t>Click here</w:t>
          </w:r>
          <w:r w:rsidRPr="00DE16E6">
            <w:rPr>
              <w:rStyle w:val="PlaceholderText"/>
            </w:rPr>
            <w:t>.</w:t>
          </w:r>
        </w:p>
      </w:docPartBody>
    </w:docPart>
    <w:docPart>
      <w:docPartPr>
        <w:name w:val="83CF943C80CA41B5A3488D5D5AEA99E7"/>
        <w:category>
          <w:name w:val="General"/>
          <w:gallery w:val="placeholder"/>
        </w:category>
        <w:types>
          <w:type w:val="bbPlcHdr"/>
        </w:types>
        <w:behaviors>
          <w:behavior w:val="content"/>
        </w:behaviors>
        <w:guid w:val="{CA2C6B9D-F6D5-4200-884E-F9D2DE7C1341}"/>
      </w:docPartPr>
      <w:docPartBody>
        <w:p w:rsidR="00D36F23" w:rsidRDefault="00BD0635">
          <w:r w:rsidRPr="00DE16E6">
            <w:rPr>
              <w:rStyle w:val="PlaceholderText"/>
            </w:rPr>
            <w:t>Click here to enter text.</w:t>
          </w:r>
        </w:p>
      </w:docPartBody>
    </w:docPart>
    <w:docPart>
      <w:docPartPr>
        <w:name w:val="3C6ADCB5ADE3409EB8678AE8E33416BE"/>
        <w:category>
          <w:name w:val="General"/>
          <w:gallery w:val="placeholder"/>
        </w:category>
        <w:types>
          <w:type w:val="bbPlcHdr"/>
        </w:types>
        <w:behaviors>
          <w:behavior w:val="content"/>
        </w:behaviors>
        <w:guid w:val="{2EF7CACC-5775-45B0-A496-798A7569AAD0}"/>
      </w:docPartPr>
      <w:docPartBody>
        <w:p w:rsidR="00D36F23" w:rsidRDefault="00BD0635">
          <w:r w:rsidRPr="00DE16E6">
            <w:rPr>
              <w:rStyle w:val="PlaceholderText"/>
            </w:rPr>
            <w:t>Click here to enter text.</w:t>
          </w:r>
        </w:p>
      </w:docPartBody>
    </w:docPart>
    <w:docPart>
      <w:docPartPr>
        <w:name w:val="A9A2A1226FC94D5FAC51B8C8C1947BB9"/>
        <w:category>
          <w:name w:val="General"/>
          <w:gallery w:val="placeholder"/>
        </w:category>
        <w:types>
          <w:type w:val="bbPlcHdr"/>
        </w:types>
        <w:behaviors>
          <w:behavior w:val="content"/>
        </w:behaviors>
        <w:guid w:val="{2EB8577D-29D9-479B-A07C-A8A1624E06A7}"/>
      </w:docPartPr>
      <w:docPartBody>
        <w:p w:rsidR="00D36F23" w:rsidRDefault="00BD0635">
          <w:r w:rsidRPr="00753752">
            <w:rPr>
              <w:rStyle w:val="PlaceholderText"/>
            </w:rPr>
            <w:t>Choose an item.</w:t>
          </w:r>
        </w:p>
      </w:docPartBody>
    </w:docPart>
    <w:docPart>
      <w:docPartPr>
        <w:name w:val="E78B29A8B12644709BD5E89707EEF8F4"/>
        <w:category>
          <w:name w:val="General"/>
          <w:gallery w:val="placeholder"/>
        </w:category>
        <w:types>
          <w:type w:val="bbPlcHdr"/>
        </w:types>
        <w:behaviors>
          <w:behavior w:val="content"/>
        </w:behaviors>
        <w:guid w:val="{E2BB22E6-D72A-48D9-9CA5-AB24A0A61062}"/>
      </w:docPartPr>
      <w:docPartBody>
        <w:p w:rsidR="00D36F23" w:rsidRDefault="00BD0635">
          <w:r w:rsidRPr="00753752">
            <w:rPr>
              <w:rStyle w:val="PlaceholderText"/>
            </w:rPr>
            <w:t>Choose an item.</w:t>
          </w:r>
        </w:p>
      </w:docPartBody>
    </w:docPart>
    <w:docPart>
      <w:docPartPr>
        <w:name w:val="13199AC8D0064607805A97F228B19728"/>
        <w:category>
          <w:name w:val="General"/>
          <w:gallery w:val="placeholder"/>
        </w:category>
        <w:types>
          <w:type w:val="bbPlcHdr"/>
        </w:types>
        <w:behaviors>
          <w:behavior w:val="content"/>
        </w:behaviors>
        <w:guid w:val="{784E5001-1878-41BB-8B50-A55EBE0F1C52}"/>
      </w:docPartPr>
      <w:docPartBody>
        <w:p w:rsidR="00D36F23" w:rsidRDefault="00BD0635">
          <w:r w:rsidRPr="00DE16E6">
            <w:rPr>
              <w:rStyle w:val="PlaceholderText"/>
            </w:rPr>
            <w:t>Click here to enter text.</w:t>
          </w:r>
        </w:p>
      </w:docPartBody>
    </w:docPart>
    <w:docPart>
      <w:docPartPr>
        <w:name w:val="5A81B90F99AE4ED2A1D479133678B40D"/>
        <w:category>
          <w:name w:val="General"/>
          <w:gallery w:val="placeholder"/>
        </w:category>
        <w:types>
          <w:type w:val="bbPlcHdr"/>
        </w:types>
        <w:behaviors>
          <w:behavior w:val="content"/>
        </w:behaviors>
        <w:guid w:val="{9270B866-B304-441F-BEF0-1172BBF57181}"/>
      </w:docPartPr>
      <w:docPartBody>
        <w:p w:rsidR="00D36F23" w:rsidRDefault="00BD0635">
          <w:r w:rsidRPr="00DE16E6">
            <w:rPr>
              <w:rStyle w:val="PlaceholderText"/>
            </w:rPr>
            <w:t>Click here to enter text.</w:t>
          </w:r>
        </w:p>
      </w:docPartBody>
    </w:docPart>
    <w:docPart>
      <w:docPartPr>
        <w:name w:val="A7D73B71841B4E77AF102C1C99211E2D"/>
        <w:category>
          <w:name w:val="General"/>
          <w:gallery w:val="placeholder"/>
        </w:category>
        <w:types>
          <w:type w:val="bbPlcHdr"/>
        </w:types>
        <w:behaviors>
          <w:behavior w:val="content"/>
        </w:behaviors>
        <w:guid w:val="{74C008DA-9CB3-4E44-A8B0-8F8728C5DBC8}"/>
      </w:docPartPr>
      <w:docPartBody>
        <w:p w:rsidR="00D36F23" w:rsidRDefault="00BD0635">
          <w:r w:rsidRPr="00DE16E6">
            <w:rPr>
              <w:rStyle w:val="PlaceholderText"/>
            </w:rPr>
            <w:t>Click here to enter text.</w:t>
          </w:r>
        </w:p>
      </w:docPartBody>
    </w:docPart>
    <w:docPart>
      <w:docPartPr>
        <w:name w:val="4739E68F23934688B1E51EC92891BEDD"/>
        <w:category>
          <w:name w:val="General"/>
          <w:gallery w:val="placeholder"/>
        </w:category>
        <w:types>
          <w:type w:val="bbPlcHdr"/>
        </w:types>
        <w:behaviors>
          <w:behavior w:val="content"/>
        </w:behaviors>
        <w:guid w:val="{2F1298F2-1500-4195-8253-DB49F987DEFD}"/>
      </w:docPartPr>
      <w:docPartBody>
        <w:p w:rsidR="00D36F23" w:rsidRDefault="00BD0635">
          <w:r w:rsidRPr="00DE16E6">
            <w:rPr>
              <w:rStyle w:val="PlaceholderText"/>
            </w:rPr>
            <w:t>Click here to enter text.</w:t>
          </w:r>
        </w:p>
      </w:docPartBody>
    </w:docPart>
    <w:docPart>
      <w:docPartPr>
        <w:name w:val="54BC0A32D9F44271B0DBC7DB88F18EDE"/>
        <w:category>
          <w:name w:val="General"/>
          <w:gallery w:val="placeholder"/>
        </w:category>
        <w:types>
          <w:type w:val="bbPlcHdr"/>
        </w:types>
        <w:behaviors>
          <w:behavior w:val="content"/>
        </w:behaviors>
        <w:guid w:val="{9A83F204-8262-4F09-979A-E5F71BCD9BE8}"/>
      </w:docPartPr>
      <w:docPartBody>
        <w:p w:rsidR="00D36F23" w:rsidRDefault="00BD0635">
          <w:r>
            <w:rPr>
              <w:rStyle w:val="PlaceholderText"/>
            </w:rPr>
            <w:t>Nositelji i suradnici</w:t>
          </w:r>
        </w:p>
      </w:docPartBody>
    </w:docPart>
    <w:docPart>
      <w:docPartPr>
        <w:name w:val="1A2605B34B6E4DCC96C6FE5A0FB8A3FD"/>
        <w:category>
          <w:name w:val="General"/>
          <w:gallery w:val="placeholder"/>
        </w:category>
        <w:types>
          <w:type w:val="bbPlcHdr"/>
        </w:types>
        <w:behaviors>
          <w:behavior w:val="content"/>
        </w:behaviors>
        <w:guid w:val="{F904F77E-035F-4348-AFEC-9D75D9D3C7A5}"/>
      </w:docPartPr>
      <w:docPartBody>
        <w:p w:rsidR="00D36F23" w:rsidRDefault="00BD0635">
          <w:r>
            <w:rPr>
              <w:rStyle w:val="PlaceholderText"/>
            </w:rPr>
            <w:t>Semestar</w:t>
          </w:r>
        </w:p>
      </w:docPartBody>
    </w:docPart>
    <w:docPart>
      <w:docPartPr>
        <w:name w:val="D630209B9145456EB02ADE58EC08BA5F"/>
        <w:category>
          <w:name w:val="General"/>
          <w:gallery w:val="placeholder"/>
        </w:category>
        <w:types>
          <w:type w:val="bbPlcHdr"/>
        </w:types>
        <w:behaviors>
          <w:behavior w:val="content"/>
        </w:behaviors>
        <w:guid w:val="{3A740E5F-8A1C-49A6-BA3F-807324BDB15C}"/>
      </w:docPartPr>
      <w:docPartBody>
        <w:p w:rsidR="00D36F23" w:rsidRDefault="00BD0635">
          <w:r>
            <w:rPr>
              <w:rStyle w:val="PlaceholderText"/>
            </w:rPr>
            <w:t>Naziv predmeta</w:t>
          </w:r>
        </w:p>
      </w:docPartBody>
    </w:docPart>
    <w:docPart>
      <w:docPartPr>
        <w:name w:val="1A9B16EB7938442DAD8574B55979C2C1"/>
        <w:category>
          <w:name w:val="General"/>
          <w:gallery w:val="placeholder"/>
        </w:category>
        <w:types>
          <w:type w:val="bbPlcHdr"/>
        </w:types>
        <w:behaviors>
          <w:behavior w:val="content"/>
        </w:behaviors>
        <w:guid w:val="{8EE9ED6A-2C50-4BBD-94DB-FD09AB51DE90}"/>
      </w:docPartPr>
      <w:docPartBody>
        <w:p w:rsidR="00D36F23" w:rsidRDefault="00BD0635">
          <w:r>
            <w:rPr>
              <w:rStyle w:val="PlaceholderText"/>
            </w:rPr>
            <w:t>ECTS bodovi</w:t>
          </w:r>
        </w:p>
      </w:docPartBody>
    </w:docPart>
    <w:docPart>
      <w:docPartPr>
        <w:name w:val="103E60BB13F04B66B80566FFD0FD5AB6"/>
        <w:category>
          <w:name w:val="General"/>
          <w:gallery w:val="placeholder"/>
        </w:category>
        <w:types>
          <w:type w:val="bbPlcHdr"/>
        </w:types>
        <w:behaviors>
          <w:behavior w:val="content"/>
        </w:behaviors>
        <w:guid w:val="{FC335EDE-822E-4AD2-9D9E-6912FD74503D}"/>
      </w:docPartPr>
      <w:docPartBody>
        <w:p w:rsidR="00D36F23" w:rsidRDefault="00BD0635">
          <w:r>
            <w:rPr>
              <w:rStyle w:val="PlaceholderText"/>
            </w:rPr>
            <w:t>Šifra predmeta</w:t>
          </w:r>
        </w:p>
      </w:docPartBody>
    </w:docPart>
    <w:docPart>
      <w:docPartPr>
        <w:name w:val="F4EBDBF3DA454F3297D6D5F3D3A62259"/>
        <w:category>
          <w:name w:val="General"/>
          <w:gallery w:val="placeholder"/>
        </w:category>
        <w:types>
          <w:type w:val="bbPlcHdr"/>
        </w:types>
        <w:behaviors>
          <w:behavior w:val="content"/>
        </w:behaviors>
        <w:guid w:val="{33867B28-5A2E-49A8-A935-6DB16EE49FEE}"/>
      </w:docPartPr>
      <w:docPartBody>
        <w:p w:rsidR="00D36F23" w:rsidRDefault="00BD0635">
          <w:r>
            <w:rPr>
              <w:rStyle w:val="PlaceholderText"/>
            </w:rPr>
            <w:t>Broj sati</w:t>
          </w:r>
        </w:p>
      </w:docPartBody>
    </w:docPart>
    <w:docPart>
      <w:docPartPr>
        <w:name w:val="0ED2617E3EC14E878A532B49E281A662"/>
        <w:category>
          <w:name w:val="General"/>
          <w:gallery w:val="placeholder"/>
        </w:category>
        <w:types>
          <w:type w:val="bbPlcHdr"/>
        </w:types>
        <w:behaviors>
          <w:behavior w:val="content"/>
        </w:behaviors>
        <w:guid w:val="{11F3A40C-DA05-46F9-B9BA-E01AC3699ED7}"/>
      </w:docPartPr>
      <w:docPartBody>
        <w:p w:rsidR="00D36F23" w:rsidRDefault="00BD0635">
          <w:r>
            <w:rPr>
              <w:rStyle w:val="PlaceholderText"/>
            </w:rPr>
            <w:t>Studijski program</w:t>
          </w:r>
        </w:p>
      </w:docPartBody>
    </w:docPart>
    <w:docPart>
      <w:docPartPr>
        <w:name w:val="18F76AEDFC00437085C049AE5A9879A9"/>
        <w:category>
          <w:name w:val="General"/>
          <w:gallery w:val="placeholder"/>
        </w:category>
        <w:types>
          <w:type w:val="bbPlcHdr"/>
        </w:types>
        <w:behaviors>
          <w:behavior w:val="content"/>
        </w:behaviors>
        <w:guid w:val="{755E309A-CF46-4418-84AE-82EBE1EE31A2}"/>
      </w:docPartPr>
      <w:docPartBody>
        <w:p w:rsidR="00D36F23" w:rsidRDefault="00BD0635">
          <w:r>
            <w:rPr>
              <w:rStyle w:val="PlaceholderText"/>
            </w:rPr>
            <w:t>Broj studenata</w:t>
          </w:r>
        </w:p>
      </w:docPartBody>
    </w:docPart>
    <w:docPart>
      <w:docPartPr>
        <w:name w:val="FAA943C83D724CAC8122F9872CB1E066"/>
        <w:category>
          <w:name w:val="General"/>
          <w:gallery w:val="placeholder"/>
        </w:category>
        <w:types>
          <w:type w:val="bbPlcHdr"/>
        </w:types>
        <w:behaviors>
          <w:behavior w:val="content"/>
        </w:behaviors>
        <w:guid w:val="{F8114921-E4CB-4F6C-9288-B1783ABF16CC}"/>
      </w:docPartPr>
      <w:docPartBody>
        <w:p w:rsidR="00D36F23" w:rsidRDefault="00BD0635">
          <w:r>
            <w:rPr>
              <w:rStyle w:val="PlaceholderText"/>
            </w:rPr>
            <w:t>Status predmeta</w:t>
          </w:r>
        </w:p>
      </w:docPartBody>
    </w:docPart>
    <w:docPart>
      <w:docPartPr>
        <w:name w:val="947C9835D3714E848A7CB226196F67C4"/>
        <w:category>
          <w:name w:val="General"/>
          <w:gallery w:val="placeholder"/>
        </w:category>
        <w:types>
          <w:type w:val="bbPlcHdr"/>
        </w:types>
        <w:behaviors>
          <w:behavior w:val="content"/>
        </w:behaviors>
        <w:guid w:val="{C1388C65-FC6D-448B-ABBB-9045663963DF}"/>
      </w:docPartPr>
      <w:docPartBody>
        <w:p w:rsidR="00D36F23" w:rsidRDefault="00BD0635">
          <w:r>
            <w:rPr>
              <w:rStyle w:val="PlaceholderText"/>
            </w:rPr>
            <w:t>On-line</w:t>
          </w:r>
        </w:p>
      </w:docPartBody>
    </w:docPart>
    <w:docPart>
      <w:docPartPr>
        <w:name w:val="73EA518CE4924501A019C8F3EB61B894"/>
        <w:category>
          <w:name w:val="General"/>
          <w:gallery w:val="placeholder"/>
        </w:category>
        <w:types>
          <w:type w:val="bbPlcHdr"/>
        </w:types>
        <w:behaviors>
          <w:behavior w:val="content"/>
        </w:behaviors>
        <w:guid w:val="{1AFCA0CD-A7F8-44FF-A69F-2A7F9E1E43B3}"/>
      </w:docPartPr>
      <w:docPartBody>
        <w:p w:rsidR="00D36F23" w:rsidRDefault="00BD0635">
          <w:r>
            <w:rPr>
              <w:rStyle w:val="PlaceholderText"/>
            </w:rPr>
            <w:t>Mjesto izvođenja</w:t>
          </w:r>
        </w:p>
      </w:docPartBody>
    </w:docPart>
    <w:docPart>
      <w:docPartPr>
        <w:name w:val="D059559ED362475EB8DB3DBE827FBB5F"/>
        <w:category>
          <w:name w:val="General"/>
          <w:gallery w:val="placeholder"/>
        </w:category>
        <w:types>
          <w:type w:val="bbPlcHdr"/>
        </w:types>
        <w:behaviors>
          <w:behavior w:val="content"/>
        </w:behaviors>
        <w:guid w:val="{A75C97D4-A97C-472A-8603-94F0301E4784}"/>
      </w:docPartPr>
      <w:docPartBody>
        <w:p w:rsidR="00D36F23" w:rsidRDefault="00BD0635">
          <w:r>
            <w:rPr>
              <w:rStyle w:val="PlaceholderText"/>
            </w:rPr>
            <w:t>Jezik izvođenja</w:t>
          </w:r>
        </w:p>
      </w:docPartBody>
    </w:docPart>
    <w:docPart>
      <w:docPartPr>
        <w:name w:val="62C525C5B98F4A8C84875B8DDEB3C4DE"/>
        <w:category>
          <w:name w:val="General"/>
          <w:gallery w:val="placeholder"/>
        </w:category>
        <w:types>
          <w:type w:val="bbPlcHdr"/>
        </w:types>
        <w:behaviors>
          <w:behavior w:val="content"/>
        </w:behaviors>
        <w:guid w:val="{4B0F45CF-2BA4-40AA-8C63-A3DE7A576C33}"/>
      </w:docPartPr>
      <w:docPartBody>
        <w:p w:rsidR="00D36F23" w:rsidRDefault="00BD0635">
          <w:r>
            <w:rPr>
              <w:rStyle w:val="PlaceholderText"/>
            </w:rPr>
            <w:t>Godina studija</w:t>
          </w:r>
        </w:p>
      </w:docPartBody>
    </w:docPart>
    <w:docPart>
      <w:docPartPr>
        <w:name w:val="868564D513704E9D85F86D0DB718CE3F"/>
        <w:category>
          <w:name w:val="General"/>
          <w:gallery w:val="placeholder"/>
        </w:category>
        <w:types>
          <w:type w:val="bbPlcHdr"/>
        </w:types>
        <w:behaviors>
          <w:behavior w:val="content"/>
        </w:behaviors>
        <w:guid w:val="{1CDCE32D-F3D2-4ABB-9677-2D101C9DE5C8}"/>
      </w:docPartPr>
      <w:docPartBody>
        <w:p w:rsidR="00D36F23" w:rsidRDefault="00BD0635">
          <w:r>
            <w:rPr>
              <w:rStyle w:val="PlaceholderText"/>
            </w:rPr>
            <w:t>Engleski jezik</w:t>
          </w:r>
        </w:p>
      </w:docPartBody>
    </w:docPart>
    <w:docPart>
      <w:docPartPr>
        <w:name w:val="7F4436A9F6E2415E9C691E70AF41DA45"/>
        <w:category>
          <w:name w:val="General"/>
          <w:gallery w:val="placeholder"/>
        </w:category>
        <w:types>
          <w:type w:val="bbPlcHdr"/>
        </w:types>
        <w:behaviors>
          <w:behavior w:val="content"/>
        </w:behaviors>
        <w:guid w:val="{8B975769-D297-4FE0-BDC0-2374F699EA9B}"/>
      </w:docPartPr>
      <w:docPartBody>
        <w:p w:rsidR="00D36F23" w:rsidRDefault="00BD0635">
          <w:r>
            <w:rPr>
              <w:rStyle w:val="PlaceholderText"/>
            </w:rPr>
            <w:t>Ciljevi predmeta</w:t>
          </w:r>
        </w:p>
      </w:docPartBody>
    </w:docPart>
    <w:docPart>
      <w:docPartPr>
        <w:name w:val="7708A7E70D9441098BF576A21282625D"/>
        <w:category>
          <w:name w:val="General"/>
          <w:gallery w:val="placeholder"/>
        </w:category>
        <w:types>
          <w:type w:val="bbPlcHdr"/>
        </w:types>
        <w:behaviors>
          <w:behavior w:val="content"/>
        </w:behaviors>
        <w:guid w:val="{4B5F717C-D734-4F38-9C41-E7A7AA828229}"/>
      </w:docPartPr>
      <w:docPartBody>
        <w:p w:rsidR="00D36F23" w:rsidRDefault="00BD0635">
          <w:r>
            <w:rPr>
              <w:rStyle w:val="PlaceholderText"/>
            </w:rPr>
            <w:t>Preduvjeti</w:t>
          </w:r>
        </w:p>
      </w:docPartBody>
    </w:docPart>
    <w:docPart>
      <w:docPartPr>
        <w:name w:val="6158FA1CA7ED4B7E8AD109220109F932"/>
        <w:category>
          <w:name w:val="General"/>
          <w:gallery w:val="placeholder"/>
        </w:category>
        <w:types>
          <w:type w:val="bbPlcHdr"/>
        </w:types>
        <w:behaviors>
          <w:behavior w:val="content"/>
        </w:behaviors>
        <w:guid w:val="{54C46D7A-CC6D-4B25-9730-52C47550A6CA}"/>
      </w:docPartPr>
      <w:docPartBody>
        <w:p w:rsidR="00D36F23" w:rsidRDefault="00BD0635">
          <w:r>
            <w:rPr>
              <w:rStyle w:val="PlaceholderText"/>
            </w:rPr>
            <w:t>Doprinos ishodima učenja programa</w:t>
          </w:r>
        </w:p>
      </w:docPartBody>
    </w:docPart>
    <w:docPart>
      <w:docPartPr>
        <w:name w:val="B120636AC2084933B1B20B9EBAF7B08D"/>
        <w:category>
          <w:name w:val="General"/>
          <w:gallery w:val="placeholder"/>
        </w:category>
        <w:types>
          <w:type w:val="bbPlcHdr"/>
        </w:types>
        <w:behaviors>
          <w:behavior w:val="content"/>
        </w:behaviors>
        <w:guid w:val="{F92F2818-8467-448D-B38E-FC837DE2E5FD}"/>
      </w:docPartPr>
      <w:docPartBody>
        <w:p w:rsidR="00D36F23" w:rsidRDefault="00BD0635">
          <w:r>
            <w:rPr>
              <w:rStyle w:val="PlaceholderText"/>
            </w:rPr>
            <w:t>Ishodi učenja predmeta</w:t>
          </w:r>
        </w:p>
      </w:docPartBody>
    </w:docPart>
    <w:docPart>
      <w:docPartPr>
        <w:name w:val="A551516A82CC4B978A1D0057AC285DD6"/>
        <w:category>
          <w:name w:val="General"/>
          <w:gallery w:val="placeholder"/>
        </w:category>
        <w:types>
          <w:type w:val="bbPlcHdr"/>
        </w:types>
        <w:behaviors>
          <w:behavior w:val="content"/>
        </w:behaviors>
        <w:guid w:val="{B1AD2BC9-6A26-4174-9D40-2AE0D5DF90A3}"/>
      </w:docPartPr>
      <w:docPartBody>
        <w:p w:rsidR="00D36F23" w:rsidRDefault="00BD0635">
          <w:r>
            <w:rPr>
              <w:rStyle w:val="PlaceholderText"/>
            </w:rPr>
            <w:t>Sadržaj predmeta</w:t>
          </w:r>
        </w:p>
      </w:docPartBody>
    </w:docPart>
    <w:docPart>
      <w:docPartPr>
        <w:name w:val="E328FF8DEF8E4A8BBF94DB125877E252"/>
        <w:category>
          <w:name w:val="General"/>
          <w:gallery w:val="placeholder"/>
        </w:category>
        <w:types>
          <w:type w:val="bbPlcHdr"/>
        </w:types>
        <w:behaviors>
          <w:behavior w:val="content"/>
        </w:behaviors>
        <w:guid w:val="{EEAF3BC8-01C2-4CA9-AF92-95BC0F3A357B}"/>
      </w:docPartPr>
      <w:docPartBody>
        <w:p w:rsidR="00D36F23" w:rsidRDefault="00BD063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C1E52E789541C9AC218973256F228C"/>
        <w:category>
          <w:name w:val="General"/>
          <w:gallery w:val="placeholder"/>
        </w:category>
        <w:types>
          <w:type w:val="bbPlcHdr"/>
        </w:types>
        <w:behaviors>
          <w:behavior w:val="content"/>
        </w:behaviors>
        <w:guid w:val="{05E02BBD-F679-4EF9-9FFB-D1FFE8CAEC7F}"/>
      </w:docPartPr>
      <w:docPartBody>
        <w:p w:rsidR="00D36F23" w:rsidRDefault="00BD0635">
          <w:r>
            <w:rPr>
              <w:rFonts w:ascii="Arial" w:hAnsi="Arial" w:cs="Arial"/>
              <w:sz w:val="20"/>
              <w:szCs w:val="20"/>
            </w:rPr>
            <w:t xml:space="preserve">  </w:t>
          </w:r>
        </w:p>
      </w:docPartBody>
    </w:docPart>
    <w:docPart>
      <w:docPartPr>
        <w:name w:val="FC7EA2972E404A3A94B8EDA390E022AC"/>
        <w:category>
          <w:name w:val="General"/>
          <w:gallery w:val="placeholder"/>
        </w:category>
        <w:types>
          <w:type w:val="bbPlcHdr"/>
        </w:types>
        <w:behaviors>
          <w:behavior w:val="content"/>
        </w:behaviors>
        <w:guid w:val="{EA55082D-AA73-4FA5-B385-3668739A6B69}"/>
      </w:docPartPr>
      <w:docPartBody>
        <w:p w:rsidR="00D36F23" w:rsidRDefault="00BD0635">
          <w:r>
            <w:rPr>
              <w:rFonts w:ascii="Arial" w:hAnsi="Arial" w:cs="Arial"/>
              <w:color w:val="000000"/>
              <w:sz w:val="20"/>
              <w:szCs w:val="20"/>
            </w:rPr>
            <w:t xml:space="preserve"> </w:t>
          </w:r>
        </w:p>
      </w:docPartBody>
    </w:docPart>
    <w:docPart>
      <w:docPartPr>
        <w:name w:val="DF3A5BB8BD184557B6713B9B69EBF058"/>
        <w:category>
          <w:name w:val="General"/>
          <w:gallery w:val="placeholder"/>
        </w:category>
        <w:types>
          <w:type w:val="bbPlcHdr"/>
        </w:types>
        <w:behaviors>
          <w:behavior w:val="content"/>
        </w:behaviors>
        <w:guid w:val="{95C5ACD8-8360-471D-9B60-2E43815D95EF}"/>
      </w:docPartPr>
      <w:docPartBody>
        <w:p w:rsidR="00D36F23" w:rsidRDefault="00BD0635">
          <w:r w:rsidRPr="001C096C">
            <w:rPr>
              <w:rFonts w:ascii="Arial" w:hAnsi="Arial" w:cs="Arial"/>
              <w:color w:val="000000"/>
              <w:sz w:val="20"/>
              <w:szCs w:val="20"/>
            </w:rPr>
            <w:t xml:space="preserve"> </w:t>
          </w:r>
        </w:p>
      </w:docPartBody>
    </w:docPart>
    <w:docPart>
      <w:docPartPr>
        <w:name w:val="07BD032954E94B6FA7E6973F05B77CD6"/>
        <w:category>
          <w:name w:val="General"/>
          <w:gallery w:val="placeholder"/>
        </w:category>
        <w:types>
          <w:type w:val="bbPlcHdr"/>
        </w:types>
        <w:behaviors>
          <w:behavior w:val="content"/>
        </w:behaviors>
        <w:guid w:val="{395AF8EC-E53A-4F7F-9881-C2F811D8A1B7}"/>
      </w:docPartPr>
      <w:docPartBody>
        <w:p w:rsidR="00D36F23" w:rsidRDefault="00BD0635">
          <w:r w:rsidRPr="001C096C">
            <w:rPr>
              <w:rFonts w:ascii="Arial" w:hAnsi="Arial" w:cs="Arial"/>
              <w:color w:val="000000"/>
              <w:sz w:val="20"/>
              <w:szCs w:val="20"/>
            </w:rPr>
            <w:t xml:space="preserve"> </w:t>
          </w:r>
        </w:p>
      </w:docPartBody>
    </w:docPart>
    <w:docPart>
      <w:docPartPr>
        <w:name w:val="4869135B17C945929B88767E6EB5C230"/>
        <w:category>
          <w:name w:val="General"/>
          <w:gallery w:val="placeholder"/>
        </w:category>
        <w:types>
          <w:type w:val="bbPlcHdr"/>
        </w:types>
        <w:behaviors>
          <w:behavior w:val="content"/>
        </w:behaviors>
        <w:guid w:val="{D4EF3CE5-EA68-4CA7-AB0B-08D67DAE38DE}"/>
      </w:docPartPr>
      <w:docPartBody>
        <w:p w:rsidR="00D36F23" w:rsidRDefault="00BD0635">
          <w:r w:rsidRPr="001C096C">
            <w:rPr>
              <w:rFonts w:ascii="Arial" w:hAnsi="Arial" w:cs="Arial"/>
              <w:color w:val="000000"/>
              <w:sz w:val="20"/>
              <w:szCs w:val="20"/>
            </w:rPr>
            <w:t xml:space="preserve"> </w:t>
          </w:r>
        </w:p>
      </w:docPartBody>
    </w:docPart>
    <w:docPart>
      <w:docPartPr>
        <w:name w:val="8B8CBB1F5AFE40949C10A0815E5FEEA3"/>
        <w:category>
          <w:name w:val="General"/>
          <w:gallery w:val="placeholder"/>
        </w:category>
        <w:types>
          <w:type w:val="bbPlcHdr"/>
        </w:types>
        <w:behaviors>
          <w:behavior w:val="content"/>
        </w:behaviors>
        <w:guid w:val="{2F68C049-4EDA-472E-8370-209E7048EA0D}"/>
      </w:docPartPr>
      <w:docPartBody>
        <w:p w:rsidR="00D36F23" w:rsidRDefault="00BD0635">
          <w:r w:rsidRPr="001C096C">
            <w:rPr>
              <w:rFonts w:ascii="Arial" w:hAnsi="Arial" w:cs="Arial"/>
              <w:color w:val="000000"/>
              <w:sz w:val="20"/>
              <w:szCs w:val="20"/>
            </w:rPr>
            <w:t xml:space="preserve"> </w:t>
          </w:r>
        </w:p>
      </w:docPartBody>
    </w:docPart>
    <w:docPart>
      <w:docPartPr>
        <w:name w:val="74336900078A4278A6B90CD4A5F3594D"/>
        <w:category>
          <w:name w:val="General"/>
          <w:gallery w:val="placeholder"/>
        </w:category>
        <w:types>
          <w:type w:val="bbPlcHdr"/>
        </w:types>
        <w:behaviors>
          <w:behavior w:val="content"/>
        </w:behaviors>
        <w:guid w:val="{46179E93-E61E-445E-8F59-AD5D6EEF978B}"/>
      </w:docPartPr>
      <w:docPartBody>
        <w:p w:rsidR="00D36F23" w:rsidRDefault="00BD0635">
          <w:r w:rsidRPr="001C096C">
            <w:rPr>
              <w:rFonts w:ascii="Arial" w:hAnsi="Arial" w:cs="Arial"/>
              <w:color w:val="000000"/>
              <w:sz w:val="20"/>
              <w:szCs w:val="20"/>
            </w:rPr>
            <w:t xml:space="preserve"> </w:t>
          </w:r>
        </w:p>
      </w:docPartBody>
    </w:docPart>
    <w:docPart>
      <w:docPartPr>
        <w:name w:val="0085D1503D094A10B66882B2EC562749"/>
        <w:category>
          <w:name w:val="General"/>
          <w:gallery w:val="placeholder"/>
        </w:category>
        <w:types>
          <w:type w:val="bbPlcHdr"/>
        </w:types>
        <w:behaviors>
          <w:behavior w:val="content"/>
        </w:behaviors>
        <w:guid w:val="{283B1E6B-E36B-41B9-AB5A-4E18B7D61EA9}"/>
      </w:docPartPr>
      <w:docPartBody>
        <w:p w:rsidR="00D36F23" w:rsidRDefault="00BD0635">
          <w:r w:rsidRPr="001C096C">
            <w:rPr>
              <w:rFonts w:ascii="Arial" w:hAnsi="Arial" w:cs="Arial"/>
              <w:color w:val="000000"/>
              <w:sz w:val="20"/>
              <w:szCs w:val="20"/>
            </w:rPr>
            <w:t xml:space="preserve"> </w:t>
          </w:r>
        </w:p>
      </w:docPartBody>
    </w:docPart>
    <w:docPart>
      <w:docPartPr>
        <w:name w:val="3A060B6BBCF643A5B8F0C57BC84D7531"/>
        <w:category>
          <w:name w:val="General"/>
          <w:gallery w:val="placeholder"/>
        </w:category>
        <w:types>
          <w:type w:val="bbPlcHdr"/>
        </w:types>
        <w:behaviors>
          <w:behavior w:val="content"/>
        </w:behaviors>
        <w:guid w:val="{6972C7F3-064C-41F4-8262-D89DE3A2B928}"/>
      </w:docPartPr>
      <w:docPartBody>
        <w:p w:rsidR="00D36F23" w:rsidRDefault="00BD0635">
          <w:r w:rsidRPr="001C096C">
            <w:rPr>
              <w:rFonts w:ascii="Arial" w:hAnsi="Arial" w:cs="Arial"/>
              <w:color w:val="000000"/>
              <w:sz w:val="20"/>
              <w:szCs w:val="20"/>
            </w:rPr>
            <w:t xml:space="preserve"> </w:t>
          </w:r>
        </w:p>
      </w:docPartBody>
    </w:docPart>
    <w:docPart>
      <w:docPartPr>
        <w:name w:val="C4DC6E6E6BFC40B6AE08B75F0B25D8F7"/>
        <w:category>
          <w:name w:val="General"/>
          <w:gallery w:val="placeholder"/>
        </w:category>
        <w:types>
          <w:type w:val="bbPlcHdr"/>
        </w:types>
        <w:behaviors>
          <w:behavior w:val="content"/>
        </w:behaviors>
        <w:guid w:val="{0EF5B618-9BC1-4085-8ABD-2336B3BD5AB9}"/>
      </w:docPartPr>
      <w:docPartBody>
        <w:p w:rsidR="00D36F23" w:rsidRDefault="00BD0635">
          <w:r w:rsidRPr="001C096C">
            <w:rPr>
              <w:rFonts w:ascii="Arial" w:hAnsi="Arial" w:cs="Arial"/>
              <w:color w:val="000000"/>
              <w:sz w:val="20"/>
              <w:szCs w:val="20"/>
            </w:rPr>
            <w:t xml:space="preserve"> </w:t>
          </w:r>
        </w:p>
      </w:docPartBody>
    </w:docPart>
    <w:docPart>
      <w:docPartPr>
        <w:name w:val="66841B5CBEDE43F182C3A9491A393086"/>
        <w:category>
          <w:name w:val="General"/>
          <w:gallery w:val="placeholder"/>
        </w:category>
        <w:types>
          <w:type w:val="bbPlcHdr"/>
        </w:types>
        <w:behaviors>
          <w:behavior w:val="content"/>
        </w:behaviors>
        <w:guid w:val="{B170716E-4E0B-4443-B798-60D3B1BB8EDF}"/>
      </w:docPartPr>
      <w:docPartBody>
        <w:p w:rsidR="00D36F23" w:rsidRDefault="00BD0635">
          <w:r w:rsidRPr="001C096C">
            <w:rPr>
              <w:rFonts w:ascii="Arial" w:hAnsi="Arial" w:cs="Arial"/>
              <w:color w:val="000000"/>
              <w:sz w:val="20"/>
              <w:szCs w:val="20"/>
            </w:rPr>
            <w:t xml:space="preserve"> </w:t>
          </w:r>
        </w:p>
      </w:docPartBody>
    </w:docPart>
    <w:docPart>
      <w:docPartPr>
        <w:name w:val="B8E4C634A51C43368D766526C8004AF4"/>
        <w:category>
          <w:name w:val="General"/>
          <w:gallery w:val="placeholder"/>
        </w:category>
        <w:types>
          <w:type w:val="bbPlcHdr"/>
        </w:types>
        <w:behaviors>
          <w:behavior w:val="content"/>
        </w:behaviors>
        <w:guid w:val="{95E8E44C-F7C5-4CF9-A145-D722E3C4F9FF}"/>
      </w:docPartPr>
      <w:docPartBody>
        <w:p w:rsidR="00D36F23" w:rsidRDefault="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B79B9544B1C74EDDA9919E97EF58A20A"/>
        <w:category>
          <w:name w:val="General"/>
          <w:gallery w:val="placeholder"/>
        </w:category>
        <w:types>
          <w:type w:val="bbPlcHdr"/>
        </w:types>
        <w:behaviors>
          <w:behavior w:val="content"/>
        </w:behaviors>
        <w:guid w:val="{84769CDC-64AD-4DD6-954B-834B7CE9FF7D}"/>
      </w:docPartPr>
      <w:docPartBody>
        <w:p w:rsidR="00D36F23" w:rsidRDefault="00BD0635">
          <w:r w:rsidRPr="001C096C">
            <w:rPr>
              <w:rFonts w:ascii="Arial" w:hAnsi="Arial" w:cs="Arial"/>
              <w:color w:val="000000"/>
              <w:sz w:val="20"/>
              <w:szCs w:val="20"/>
            </w:rPr>
            <w:t xml:space="preserve"> </w:t>
          </w:r>
        </w:p>
      </w:docPartBody>
    </w:docPart>
    <w:docPart>
      <w:docPartPr>
        <w:name w:val="8688B587E6E5497CB0832F31352DC6B7"/>
        <w:category>
          <w:name w:val="General"/>
          <w:gallery w:val="placeholder"/>
        </w:category>
        <w:types>
          <w:type w:val="bbPlcHdr"/>
        </w:types>
        <w:behaviors>
          <w:behavior w:val="content"/>
        </w:behaviors>
        <w:guid w:val="{FC953304-4801-4DFD-AD07-A00CB1451875}"/>
      </w:docPartPr>
      <w:docPartBody>
        <w:p w:rsidR="00D36F23" w:rsidRDefault="00BD0635">
          <w:r w:rsidRPr="001C096C">
            <w:rPr>
              <w:rFonts w:ascii="Arial" w:hAnsi="Arial" w:cs="Arial"/>
              <w:color w:val="000000"/>
              <w:sz w:val="20"/>
              <w:szCs w:val="20"/>
            </w:rPr>
            <w:t xml:space="preserve"> </w:t>
          </w:r>
        </w:p>
      </w:docPartBody>
    </w:docPart>
    <w:docPart>
      <w:docPartPr>
        <w:name w:val="103A81F812394C0587B7EDF1B27E75A0"/>
        <w:category>
          <w:name w:val="General"/>
          <w:gallery w:val="placeholder"/>
        </w:category>
        <w:types>
          <w:type w:val="bbPlcHdr"/>
        </w:types>
        <w:behaviors>
          <w:behavior w:val="content"/>
        </w:behaviors>
        <w:guid w:val="{B5884480-D409-4226-9DED-D802AED6ED65}"/>
      </w:docPartPr>
      <w:docPartBody>
        <w:p w:rsidR="00D36F23" w:rsidRDefault="00BD0635">
          <w:r w:rsidRPr="001C096C">
            <w:rPr>
              <w:rFonts w:ascii="Arial" w:hAnsi="Arial" w:cs="Arial"/>
              <w:color w:val="000000"/>
              <w:sz w:val="20"/>
              <w:szCs w:val="20"/>
            </w:rPr>
            <w:t xml:space="preserve"> </w:t>
          </w:r>
        </w:p>
      </w:docPartBody>
    </w:docPart>
    <w:docPart>
      <w:docPartPr>
        <w:name w:val="244F0FA9457744FB988F6CCB783323FD"/>
        <w:category>
          <w:name w:val="General"/>
          <w:gallery w:val="placeholder"/>
        </w:category>
        <w:types>
          <w:type w:val="bbPlcHdr"/>
        </w:types>
        <w:behaviors>
          <w:behavior w:val="content"/>
        </w:behaviors>
        <w:guid w:val="{8CC5BDF8-46EE-4BCB-9449-ACCEF5F0E019}"/>
      </w:docPartPr>
      <w:docPartBody>
        <w:p w:rsidR="00D36F23" w:rsidRDefault="00BD0635">
          <w:r w:rsidRPr="001C096C">
            <w:rPr>
              <w:rFonts w:ascii="Arial" w:hAnsi="Arial" w:cs="Arial"/>
              <w:color w:val="000000"/>
              <w:sz w:val="20"/>
              <w:szCs w:val="20"/>
            </w:rPr>
            <w:t xml:space="preserve"> </w:t>
          </w:r>
        </w:p>
      </w:docPartBody>
    </w:docPart>
    <w:docPart>
      <w:docPartPr>
        <w:name w:val="667E43EF12CB41328874897F10A838CC"/>
        <w:category>
          <w:name w:val="General"/>
          <w:gallery w:val="placeholder"/>
        </w:category>
        <w:types>
          <w:type w:val="bbPlcHdr"/>
        </w:types>
        <w:behaviors>
          <w:behavior w:val="content"/>
        </w:behaviors>
        <w:guid w:val="{D44E4599-A8CD-48A2-A6CD-94A98AFA50EA}"/>
      </w:docPartPr>
      <w:docPartBody>
        <w:p w:rsidR="00D36F23" w:rsidRDefault="00BD0635">
          <w:r w:rsidRPr="001C096C">
            <w:rPr>
              <w:rFonts w:ascii="Arial" w:hAnsi="Arial" w:cs="Arial"/>
              <w:color w:val="000000"/>
              <w:sz w:val="20"/>
              <w:szCs w:val="20"/>
            </w:rPr>
            <w:t xml:space="preserve"> </w:t>
          </w:r>
        </w:p>
      </w:docPartBody>
    </w:docPart>
    <w:docPart>
      <w:docPartPr>
        <w:name w:val="ABB2DFF3502D40CCB2DD96AA967827B9"/>
        <w:category>
          <w:name w:val="General"/>
          <w:gallery w:val="placeholder"/>
        </w:category>
        <w:types>
          <w:type w:val="bbPlcHdr"/>
        </w:types>
        <w:behaviors>
          <w:behavior w:val="content"/>
        </w:behaviors>
        <w:guid w:val="{0CE9A96E-C071-4D1A-AD27-BC45535D34AF}"/>
      </w:docPartPr>
      <w:docPartBody>
        <w:p w:rsidR="00D36F23" w:rsidRDefault="00BD0635">
          <w:r w:rsidRPr="001C096C">
            <w:rPr>
              <w:rFonts w:ascii="Arial" w:hAnsi="Arial" w:cs="Arial"/>
              <w:color w:val="000000"/>
              <w:sz w:val="20"/>
              <w:szCs w:val="20"/>
            </w:rPr>
            <w:t xml:space="preserve"> </w:t>
          </w:r>
        </w:p>
      </w:docPartBody>
    </w:docPart>
    <w:docPart>
      <w:docPartPr>
        <w:name w:val="A9A29A539D9C44BC855BFD866AFEEA76"/>
        <w:category>
          <w:name w:val="General"/>
          <w:gallery w:val="placeholder"/>
        </w:category>
        <w:types>
          <w:type w:val="bbPlcHdr"/>
        </w:types>
        <w:behaviors>
          <w:behavior w:val="content"/>
        </w:behaviors>
        <w:guid w:val="{A72AF862-B769-4C28-86B5-A36397046A1E}"/>
      </w:docPartPr>
      <w:docPartBody>
        <w:p w:rsidR="00D36F23" w:rsidRDefault="00BD0635">
          <w:r w:rsidRPr="002D3BBF">
            <w:rPr>
              <w:rFonts w:ascii="Arial" w:hAnsi="Arial" w:cs="Arial"/>
              <w:sz w:val="20"/>
              <w:szCs w:val="20"/>
            </w:rPr>
            <w:t>(ostalo upisati)</w:t>
          </w:r>
          <w:r>
            <w:rPr>
              <w:rFonts w:ascii="Arial" w:hAnsi="Arial" w:cs="Arial"/>
              <w:sz w:val="20"/>
              <w:szCs w:val="20"/>
            </w:rPr>
            <w:t xml:space="preserve"> </w:t>
          </w:r>
        </w:p>
      </w:docPartBody>
    </w:docPart>
    <w:docPart>
      <w:docPartPr>
        <w:name w:val="215B23AA79EA47BCB845B33D7EB58798"/>
        <w:category>
          <w:name w:val="General"/>
          <w:gallery w:val="placeholder"/>
        </w:category>
        <w:types>
          <w:type w:val="bbPlcHdr"/>
        </w:types>
        <w:behaviors>
          <w:behavior w:val="content"/>
        </w:behaviors>
        <w:guid w:val="{BCD75F11-5696-4821-A134-234F3E1F61D5}"/>
      </w:docPartPr>
      <w:docPartBody>
        <w:p w:rsidR="00D36F23" w:rsidRDefault="00BD0635">
          <w:r w:rsidRPr="001C096C">
            <w:rPr>
              <w:rFonts w:ascii="Arial" w:hAnsi="Arial" w:cs="Arial"/>
              <w:color w:val="000000"/>
              <w:sz w:val="20"/>
              <w:szCs w:val="20"/>
            </w:rPr>
            <w:t xml:space="preserve"> </w:t>
          </w:r>
        </w:p>
      </w:docPartBody>
    </w:docPart>
    <w:docPart>
      <w:docPartPr>
        <w:name w:val="5243EC00118B495DA2AA8B580B6A34B9"/>
        <w:category>
          <w:name w:val="General"/>
          <w:gallery w:val="placeholder"/>
        </w:category>
        <w:types>
          <w:type w:val="bbPlcHdr"/>
        </w:types>
        <w:behaviors>
          <w:behavior w:val="content"/>
        </w:behaviors>
        <w:guid w:val="{334EC027-FCD7-446D-919D-A2476D4FC43E}"/>
      </w:docPartPr>
      <w:docPartBody>
        <w:p w:rsidR="00D36F23" w:rsidRDefault="00BD0635">
          <w:r w:rsidRPr="001C096C">
            <w:rPr>
              <w:rFonts w:ascii="Arial" w:hAnsi="Arial" w:cs="Arial"/>
              <w:color w:val="000000"/>
              <w:sz w:val="20"/>
              <w:szCs w:val="20"/>
            </w:rPr>
            <w:t xml:space="preserve"> </w:t>
          </w:r>
        </w:p>
      </w:docPartBody>
    </w:docPart>
    <w:docPart>
      <w:docPartPr>
        <w:name w:val="1B2F6FD7F4AB4A41AF0099CB873F9A65"/>
        <w:category>
          <w:name w:val="General"/>
          <w:gallery w:val="placeholder"/>
        </w:category>
        <w:types>
          <w:type w:val="bbPlcHdr"/>
        </w:types>
        <w:behaviors>
          <w:behavior w:val="content"/>
        </w:behaviors>
        <w:guid w:val="{40F3BCF8-3B12-4ACA-B4DB-F22247D18AF6}"/>
      </w:docPartPr>
      <w:docPartBody>
        <w:p w:rsidR="00D36F23" w:rsidRDefault="00BD0635">
          <w:r w:rsidRPr="001C096C">
            <w:rPr>
              <w:rFonts w:ascii="Arial" w:hAnsi="Arial" w:cs="Arial"/>
              <w:color w:val="000000"/>
              <w:sz w:val="20"/>
              <w:szCs w:val="20"/>
            </w:rPr>
            <w:t xml:space="preserve"> </w:t>
          </w:r>
        </w:p>
      </w:docPartBody>
    </w:docPart>
    <w:docPart>
      <w:docPartPr>
        <w:name w:val="45E82DD2AED64304AD92E95A6DB1C132"/>
        <w:category>
          <w:name w:val="General"/>
          <w:gallery w:val="placeholder"/>
        </w:category>
        <w:types>
          <w:type w:val="bbPlcHdr"/>
        </w:types>
        <w:behaviors>
          <w:behavior w:val="content"/>
        </w:behaviors>
        <w:guid w:val="{0F1AD0AB-2DE0-4199-B147-8F5FCF99099D}"/>
      </w:docPartPr>
      <w:docPartBody>
        <w:p w:rsidR="00D36F23" w:rsidRDefault="00BD0635">
          <w:r w:rsidRPr="001C096C">
            <w:rPr>
              <w:rFonts w:ascii="Arial" w:hAnsi="Arial" w:cs="Arial"/>
              <w:color w:val="000000"/>
              <w:sz w:val="20"/>
              <w:szCs w:val="20"/>
            </w:rPr>
            <w:t xml:space="preserve"> </w:t>
          </w:r>
        </w:p>
      </w:docPartBody>
    </w:docPart>
    <w:docPart>
      <w:docPartPr>
        <w:name w:val="81FB974BDA784BB1A8C9AD3092526EBB"/>
        <w:category>
          <w:name w:val="General"/>
          <w:gallery w:val="placeholder"/>
        </w:category>
        <w:types>
          <w:type w:val="bbPlcHdr"/>
        </w:types>
        <w:behaviors>
          <w:behavior w:val="content"/>
        </w:behaviors>
        <w:guid w:val="{0DFFB297-8B07-456B-8B78-41648E282BA7}"/>
      </w:docPartPr>
      <w:docPartBody>
        <w:p w:rsidR="00D36F23" w:rsidRDefault="00BD0635">
          <w:r w:rsidRPr="001C096C">
            <w:rPr>
              <w:rFonts w:ascii="Arial" w:hAnsi="Arial" w:cs="Arial"/>
              <w:color w:val="000000"/>
              <w:sz w:val="20"/>
              <w:szCs w:val="20"/>
            </w:rPr>
            <w:t xml:space="preserve"> </w:t>
          </w:r>
        </w:p>
      </w:docPartBody>
    </w:docPart>
    <w:docPart>
      <w:docPartPr>
        <w:name w:val="1763DDC7206240018C8E489ECB518F44"/>
        <w:category>
          <w:name w:val="General"/>
          <w:gallery w:val="placeholder"/>
        </w:category>
        <w:types>
          <w:type w:val="bbPlcHdr"/>
        </w:types>
        <w:behaviors>
          <w:behavior w:val="content"/>
        </w:behaviors>
        <w:guid w:val="{A5589B43-BDB5-440E-89EB-C2C74EA5ED8E}"/>
      </w:docPartPr>
      <w:docPartBody>
        <w:p w:rsidR="00D36F23" w:rsidRDefault="00BD0635">
          <w:r w:rsidRPr="001C096C">
            <w:rPr>
              <w:rFonts w:ascii="Arial" w:hAnsi="Arial" w:cs="Arial"/>
              <w:color w:val="000000"/>
              <w:sz w:val="20"/>
              <w:szCs w:val="20"/>
            </w:rPr>
            <w:t xml:space="preserve"> </w:t>
          </w:r>
        </w:p>
      </w:docPartBody>
    </w:docPart>
    <w:docPart>
      <w:docPartPr>
        <w:name w:val="05D83B7A76EC44AFA103342408BAF3FE"/>
        <w:category>
          <w:name w:val="General"/>
          <w:gallery w:val="placeholder"/>
        </w:category>
        <w:types>
          <w:type w:val="bbPlcHdr"/>
        </w:types>
        <w:behaviors>
          <w:behavior w:val="content"/>
        </w:behaviors>
        <w:guid w:val="{92219C07-0B69-48E2-98F6-633119E0DB3A}"/>
      </w:docPartPr>
      <w:docPartBody>
        <w:p w:rsidR="00D36F23" w:rsidRDefault="00BD0635">
          <w:r w:rsidRPr="002B6B3C">
            <w:rPr>
              <w:rFonts w:ascii="Arial" w:hAnsi="Arial" w:cs="Arial"/>
              <w:sz w:val="20"/>
              <w:szCs w:val="20"/>
            </w:rPr>
            <w:t xml:space="preserve">(ostalo upisati) </w:t>
          </w:r>
        </w:p>
      </w:docPartBody>
    </w:docPart>
    <w:docPart>
      <w:docPartPr>
        <w:name w:val="E15B77661425472B9AE4B39324549108"/>
        <w:category>
          <w:name w:val="General"/>
          <w:gallery w:val="placeholder"/>
        </w:category>
        <w:types>
          <w:type w:val="bbPlcHdr"/>
        </w:types>
        <w:behaviors>
          <w:behavior w:val="content"/>
        </w:behaviors>
        <w:guid w:val="{43D186F4-597D-4D19-B688-C4A6734EFD81}"/>
      </w:docPartPr>
      <w:docPartBody>
        <w:p w:rsidR="00D36F23" w:rsidRDefault="00BD0635">
          <w:r w:rsidRPr="001C096C">
            <w:rPr>
              <w:rFonts w:ascii="Arial" w:hAnsi="Arial" w:cs="Arial"/>
              <w:color w:val="000000"/>
              <w:sz w:val="20"/>
              <w:szCs w:val="20"/>
            </w:rPr>
            <w:t xml:space="preserve"> </w:t>
          </w:r>
        </w:p>
      </w:docPartBody>
    </w:docPart>
    <w:docPart>
      <w:docPartPr>
        <w:name w:val="31CB9B67DDF543D1A507E5EB1331EA38"/>
        <w:category>
          <w:name w:val="General"/>
          <w:gallery w:val="placeholder"/>
        </w:category>
        <w:types>
          <w:type w:val="bbPlcHdr"/>
        </w:types>
        <w:behaviors>
          <w:behavior w:val="content"/>
        </w:behaviors>
        <w:guid w:val="{E6F900C4-F4FE-4E8F-B69D-C2FD1B6A9BEC}"/>
      </w:docPartPr>
      <w:docPartBody>
        <w:p w:rsidR="00D36F23" w:rsidRDefault="00BD0635">
          <w:r w:rsidRPr="001C096C">
            <w:rPr>
              <w:rFonts w:ascii="Arial" w:hAnsi="Arial" w:cs="Arial"/>
              <w:color w:val="000000"/>
              <w:sz w:val="20"/>
              <w:szCs w:val="20"/>
            </w:rPr>
            <w:t xml:space="preserve"> </w:t>
          </w:r>
        </w:p>
      </w:docPartBody>
    </w:docPart>
    <w:docPart>
      <w:docPartPr>
        <w:name w:val="1710C7674B9D4C1F9A62414A3C0ABB3D"/>
        <w:category>
          <w:name w:val="General"/>
          <w:gallery w:val="placeholder"/>
        </w:category>
        <w:types>
          <w:type w:val="bbPlcHdr"/>
        </w:types>
        <w:behaviors>
          <w:behavior w:val="content"/>
        </w:behaviors>
        <w:guid w:val="{C5955C07-5A09-43D3-B1DC-D7179A2A7BAE}"/>
      </w:docPartPr>
      <w:docPartBody>
        <w:p w:rsidR="00D36F23" w:rsidRDefault="00BD0635">
          <w:r w:rsidRPr="001C096C">
            <w:rPr>
              <w:rFonts w:ascii="Arial" w:hAnsi="Arial" w:cs="Arial"/>
              <w:color w:val="000000"/>
              <w:sz w:val="20"/>
              <w:szCs w:val="20"/>
            </w:rPr>
            <w:t xml:space="preserve"> </w:t>
          </w:r>
        </w:p>
      </w:docPartBody>
    </w:docPart>
    <w:docPart>
      <w:docPartPr>
        <w:name w:val="65FC9EEDC0E546A6B3A15C49E2A018E8"/>
        <w:category>
          <w:name w:val="General"/>
          <w:gallery w:val="placeholder"/>
        </w:category>
        <w:types>
          <w:type w:val="bbPlcHdr"/>
        </w:types>
        <w:behaviors>
          <w:behavior w:val="content"/>
        </w:behaviors>
        <w:guid w:val="{D7988C95-D888-42E1-AE7F-1B141ACB922C}"/>
      </w:docPartPr>
      <w:docPartBody>
        <w:p w:rsidR="00D36F23" w:rsidRDefault="00BD0635">
          <w:r w:rsidRPr="001C096C">
            <w:rPr>
              <w:rFonts w:ascii="Arial" w:hAnsi="Arial" w:cs="Arial"/>
              <w:color w:val="000000"/>
              <w:sz w:val="20"/>
              <w:szCs w:val="20"/>
            </w:rPr>
            <w:t xml:space="preserve">  </w:t>
          </w:r>
        </w:p>
      </w:docPartBody>
    </w:docPart>
    <w:docPart>
      <w:docPartPr>
        <w:name w:val="22A23B3AEBED44C8953B5A5D44C3DDBD"/>
        <w:category>
          <w:name w:val="General"/>
          <w:gallery w:val="placeholder"/>
        </w:category>
        <w:types>
          <w:type w:val="bbPlcHdr"/>
        </w:types>
        <w:behaviors>
          <w:behavior w:val="content"/>
        </w:behaviors>
        <w:guid w:val="{E9077659-B9E0-4F08-9441-F9BC2F930713}"/>
      </w:docPartPr>
      <w:docPartBody>
        <w:p w:rsidR="00D36F23" w:rsidRDefault="00BD0635">
          <w:r w:rsidRPr="001C096C">
            <w:rPr>
              <w:rFonts w:ascii="Arial" w:hAnsi="Arial" w:cs="Arial"/>
              <w:color w:val="000000"/>
              <w:sz w:val="20"/>
              <w:szCs w:val="20"/>
            </w:rPr>
            <w:t xml:space="preserve"> </w:t>
          </w:r>
        </w:p>
      </w:docPartBody>
    </w:docPart>
    <w:docPart>
      <w:docPartPr>
        <w:name w:val="8AEB2514116A480DB39CFB17B2D784BF"/>
        <w:category>
          <w:name w:val="General"/>
          <w:gallery w:val="placeholder"/>
        </w:category>
        <w:types>
          <w:type w:val="bbPlcHdr"/>
        </w:types>
        <w:behaviors>
          <w:behavior w:val="content"/>
        </w:behaviors>
        <w:guid w:val="{802BAE67-A4CD-4F51-9918-72B8D2D2B413}"/>
      </w:docPartPr>
      <w:docPartBody>
        <w:p w:rsidR="00D36F23" w:rsidRDefault="00BD0635">
          <w:r w:rsidRPr="001C096C">
            <w:rPr>
              <w:rFonts w:ascii="Arial" w:hAnsi="Arial" w:cs="Arial"/>
              <w:color w:val="000000"/>
              <w:sz w:val="20"/>
              <w:szCs w:val="20"/>
            </w:rPr>
            <w:t xml:space="preserve"> </w:t>
          </w:r>
        </w:p>
      </w:docPartBody>
    </w:docPart>
    <w:docPart>
      <w:docPartPr>
        <w:name w:val="4872D7479CF9469C8A92310F25411099"/>
        <w:category>
          <w:name w:val="General"/>
          <w:gallery w:val="placeholder"/>
        </w:category>
        <w:types>
          <w:type w:val="bbPlcHdr"/>
        </w:types>
        <w:behaviors>
          <w:behavior w:val="content"/>
        </w:behaviors>
        <w:guid w:val="{9262254F-2F67-4B37-8E8B-894CF11E77C0}"/>
      </w:docPartPr>
      <w:docPartBody>
        <w:p w:rsidR="00D36F23" w:rsidRDefault="00BD0635">
          <w:r>
            <w:rPr>
              <w:rStyle w:val="PlaceholderText"/>
            </w:rPr>
            <w:t>ECTS</w:t>
          </w:r>
        </w:p>
      </w:docPartBody>
    </w:docPart>
    <w:docPart>
      <w:docPartPr>
        <w:name w:val="EFBC29DDE9F04C1FA5620F1568331847"/>
        <w:category>
          <w:name w:val="General"/>
          <w:gallery w:val="placeholder"/>
        </w:category>
        <w:types>
          <w:type w:val="bbPlcHdr"/>
        </w:types>
        <w:behaviors>
          <w:behavior w:val="content"/>
        </w:behaviors>
        <w:guid w:val="{7B45D2F4-E773-4F7A-B083-5008632C8C48}"/>
      </w:docPartPr>
      <w:docPartBody>
        <w:p w:rsidR="00D36F23" w:rsidRDefault="00BD0635">
          <w:r>
            <w:rPr>
              <w:rStyle w:val="PlaceholderText"/>
            </w:rPr>
            <w:t>Metode i kriteriji vrednovanja</w:t>
          </w:r>
        </w:p>
      </w:docPartBody>
    </w:docPart>
    <w:docPart>
      <w:docPartPr>
        <w:name w:val="9B12C9F9340A4CB88B8C42F89C2F822F"/>
        <w:category>
          <w:name w:val="General"/>
          <w:gallery w:val="placeholder"/>
        </w:category>
        <w:types>
          <w:type w:val="bbPlcHdr"/>
        </w:types>
        <w:behaviors>
          <w:behavior w:val="content"/>
        </w:behaviors>
        <w:guid w:val="{0B07FD81-C8B6-49F7-A493-C959BA3A54F4}"/>
      </w:docPartPr>
      <w:docPartBody>
        <w:p w:rsidR="00D36F23" w:rsidRDefault="00BD0635">
          <w:r>
            <w:rPr>
              <w:rStyle w:val="PlaceholderText"/>
            </w:rPr>
            <w:t>Obveze studenata</w:t>
          </w:r>
        </w:p>
      </w:docPartBody>
    </w:docPart>
    <w:docPart>
      <w:docPartPr>
        <w:name w:val="24FB325E135B40969719DC3B705805E6"/>
        <w:category>
          <w:name w:val="General"/>
          <w:gallery w:val="placeholder"/>
        </w:category>
        <w:types>
          <w:type w:val="bbPlcHdr"/>
        </w:types>
        <w:behaviors>
          <w:behavior w:val="content"/>
        </w:behaviors>
        <w:guid w:val="{670DC0AC-0A24-4F9C-A0FD-307BD9099090}"/>
      </w:docPartPr>
      <w:docPartBody>
        <w:p w:rsidR="00D36F23" w:rsidRDefault="00BD0635">
          <w:r>
            <w:rPr>
              <w:rFonts w:ascii="Arial" w:hAnsi="Arial" w:cs="Arial"/>
              <w:color w:val="000000"/>
              <w:sz w:val="20"/>
              <w:szCs w:val="20"/>
            </w:rPr>
            <w:t xml:space="preserve"> </w:t>
          </w:r>
        </w:p>
      </w:docPartBody>
    </w:docPart>
    <w:docPart>
      <w:docPartPr>
        <w:name w:val="20A93CF4ABC146108215B267D58AE73D"/>
        <w:category>
          <w:name w:val="General"/>
          <w:gallery w:val="placeholder"/>
        </w:category>
        <w:types>
          <w:type w:val="bbPlcHdr"/>
        </w:types>
        <w:behaviors>
          <w:behavior w:val="content"/>
        </w:behaviors>
        <w:guid w:val="{7E218642-A5E2-446E-AF07-515CF087C2E6}"/>
      </w:docPartPr>
      <w:docPartBody>
        <w:p w:rsidR="00D36F23" w:rsidRDefault="00BD0635">
          <w:r>
            <w:rPr>
              <w:rFonts w:ascii="Arial" w:hAnsi="Arial" w:cs="Arial"/>
              <w:color w:val="000000"/>
              <w:sz w:val="20"/>
              <w:szCs w:val="20"/>
            </w:rPr>
            <w:t xml:space="preserve"> </w:t>
          </w:r>
        </w:p>
      </w:docPartBody>
    </w:docPart>
    <w:docPart>
      <w:docPartPr>
        <w:name w:val="E50A4389694247C394FD473A52F28363"/>
        <w:category>
          <w:name w:val="General"/>
          <w:gallery w:val="placeholder"/>
        </w:category>
        <w:types>
          <w:type w:val="bbPlcHdr"/>
        </w:types>
        <w:behaviors>
          <w:behavior w:val="content"/>
        </w:behaviors>
        <w:guid w:val="{1068BD53-F3DF-4DE0-836E-9D577F3D38D8}"/>
      </w:docPartPr>
      <w:docPartBody>
        <w:p w:rsidR="00D36F23" w:rsidRDefault="00BD0635">
          <w:r>
            <w:rPr>
              <w:rFonts w:ascii="Arial" w:hAnsi="Arial" w:cs="Arial"/>
              <w:color w:val="000000"/>
              <w:sz w:val="20"/>
              <w:szCs w:val="20"/>
            </w:rPr>
            <w:t xml:space="preserve"> </w:t>
          </w:r>
        </w:p>
      </w:docPartBody>
    </w:docPart>
    <w:docPart>
      <w:docPartPr>
        <w:name w:val="B2C006FD24FE46D39124DA69E737101C"/>
        <w:category>
          <w:name w:val="General"/>
          <w:gallery w:val="placeholder"/>
        </w:category>
        <w:types>
          <w:type w:val="bbPlcHdr"/>
        </w:types>
        <w:behaviors>
          <w:behavior w:val="content"/>
        </w:behaviors>
        <w:guid w:val="{34000476-7B1A-4E1B-89AC-B8A0B4174435}"/>
      </w:docPartPr>
      <w:docPartBody>
        <w:p w:rsidR="00D36F23" w:rsidRDefault="00BD0635">
          <w:r>
            <w:rPr>
              <w:rFonts w:ascii="Arial" w:hAnsi="Arial" w:cs="Arial"/>
              <w:sz w:val="20"/>
              <w:szCs w:val="20"/>
            </w:rPr>
            <w:t xml:space="preserve"> </w:t>
          </w:r>
        </w:p>
      </w:docPartBody>
    </w:docPart>
    <w:docPart>
      <w:docPartPr>
        <w:name w:val="1DBED069C0E148A3A4616E536855B56D"/>
        <w:category>
          <w:name w:val="General"/>
          <w:gallery w:val="placeholder"/>
        </w:category>
        <w:types>
          <w:type w:val="bbPlcHdr"/>
        </w:types>
        <w:behaviors>
          <w:behavior w:val="content"/>
        </w:behaviors>
        <w:guid w:val="{3F334627-DC66-40C1-A597-1E83B4C2B03F}"/>
      </w:docPartPr>
      <w:docPartBody>
        <w:p w:rsidR="00D36F23" w:rsidRDefault="00BD0635">
          <w:r>
            <w:rPr>
              <w:rStyle w:val="PlaceholderText"/>
            </w:rPr>
            <w:t xml:space="preserve"> </w:t>
          </w:r>
        </w:p>
      </w:docPartBody>
    </w:docPart>
    <w:docPart>
      <w:docPartPr>
        <w:name w:val="5735A1593B8A43C4AC14284AAB5ED855"/>
        <w:category>
          <w:name w:val="General"/>
          <w:gallery w:val="placeholder"/>
        </w:category>
        <w:types>
          <w:type w:val="bbPlcHdr"/>
        </w:types>
        <w:behaviors>
          <w:behavior w:val="content"/>
        </w:behaviors>
        <w:guid w:val="{5B140B8A-7958-44FB-A6EC-4037AD32CDA3}"/>
      </w:docPartPr>
      <w:docPartBody>
        <w:p w:rsidR="00D36F23" w:rsidRDefault="00D36F23">
          <w:r>
            <w:rPr>
              <w:rStyle w:val="PlaceholderText"/>
            </w:rPr>
            <w:t>Nositelji i suradnici</w:t>
          </w:r>
        </w:p>
      </w:docPartBody>
    </w:docPart>
    <w:docPart>
      <w:docPartPr>
        <w:name w:val="BFCDEBE48BB949B2A81645EC932E7DFD"/>
        <w:category>
          <w:name w:val="General"/>
          <w:gallery w:val="placeholder"/>
        </w:category>
        <w:types>
          <w:type w:val="bbPlcHdr"/>
        </w:types>
        <w:behaviors>
          <w:behavior w:val="content"/>
        </w:behaviors>
        <w:guid w:val="{EA91B2E2-CD39-4C26-8EFE-27E8903F8015}"/>
      </w:docPartPr>
      <w:docPartBody>
        <w:p w:rsidR="00D36F23" w:rsidRDefault="00D36F23">
          <w:r>
            <w:rPr>
              <w:rStyle w:val="PlaceholderText"/>
            </w:rPr>
            <w:t>Nositelji i suradnici</w:t>
          </w:r>
        </w:p>
      </w:docPartBody>
    </w:docPart>
    <w:docPart>
      <w:docPartPr>
        <w:name w:val="56A9DD3FA63246218140B5932D4053EC"/>
        <w:category>
          <w:name w:val="General"/>
          <w:gallery w:val="placeholder"/>
        </w:category>
        <w:types>
          <w:type w:val="bbPlcHdr"/>
        </w:types>
        <w:behaviors>
          <w:behavior w:val="content"/>
        </w:behaviors>
        <w:guid w:val="{3391633F-0F64-4876-89BA-9E0771FA8EC2}"/>
      </w:docPartPr>
      <w:docPartBody>
        <w:p w:rsidR="00D36F23" w:rsidRDefault="00D36F23">
          <w:r>
            <w:rPr>
              <w:rStyle w:val="PlaceholderText"/>
            </w:rPr>
            <w:t>Nositelji i suradnici</w:t>
          </w:r>
        </w:p>
      </w:docPartBody>
    </w:docPart>
    <w:docPart>
      <w:docPartPr>
        <w:name w:val="D0D419826D574AAEB7800D8A8BC0D7B7"/>
        <w:category>
          <w:name w:val="General"/>
          <w:gallery w:val="placeholder"/>
        </w:category>
        <w:types>
          <w:type w:val="bbPlcHdr"/>
        </w:types>
        <w:behaviors>
          <w:behavior w:val="content"/>
        </w:behaviors>
        <w:guid w:val="{971BD6D7-67E6-414D-9A6F-440D19D9F5FA}"/>
      </w:docPartPr>
      <w:docPartBody>
        <w:p w:rsidR="00D36F23" w:rsidRDefault="00D36F23">
          <w:r>
            <w:rPr>
              <w:rStyle w:val="PlaceholderText"/>
            </w:rPr>
            <w:t>Semestar</w:t>
          </w:r>
        </w:p>
      </w:docPartBody>
    </w:docPart>
    <w:docPart>
      <w:docPartPr>
        <w:name w:val="FAB54743B36E4136831BEF438670725A"/>
        <w:category>
          <w:name w:val="General"/>
          <w:gallery w:val="placeholder"/>
        </w:category>
        <w:types>
          <w:type w:val="bbPlcHdr"/>
        </w:types>
        <w:behaviors>
          <w:behavior w:val="content"/>
        </w:behaviors>
        <w:guid w:val="{5AF5F34E-9395-4389-BA13-DC96A585CDAF}"/>
      </w:docPartPr>
      <w:docPartBody>
        <w:p w:rsidR="00D36F23" w:rsidRDefault="00D36F23">
          <w:r>
            <w:rPr>
              <w:rStyle w:val="PlaceholderText"/>
            </w:rPr>
            <w:t>Naziv predmeta</w:t>
          </w:r>
        </w:p>
      </w:docPartBody>
    </w:docPart>
    <w:docPart>
      <w:docPartPr>
        <w:name w:val="A05088F086504F399CFFFF18188E3BE3"/>
        <w:category>
          <w:name w:val="General"/>
          <w:gallery w:val="placeholder"/>
        </w:category>
        <w:types>
          <w:type w:val="bbPlcHdr"/>
        </w:types>
        <w:behaviors>
          <w:behavior w:val="content"/>
        </w:behaviors>
        <w:guid w:val="{F6F11947-44DC-43AB-A7D5-FEBA1D18EA40}"/>
      </w:docPartPr>
      <w:docPartBody>
        <w:p w:rsidR="00D36F23" w:rsidRDefault="00D36F23">
          <w:r>
            <w:rPr>
              <w:rStyle w:val="PlaceholderText"/>
            </w:rPr>
            <w:t>Naziv predmeta</w:t>
          </w:r>
        </w:p>
      </w:docPartBody>
    </w:docPart>
    <w:docPart>
      <w:docPartPr>
        <w:name w:val="FA7AB6E07C6242598A0DE11221AF6A6E"/>
        <w:category>
          <w:name w:val="General"/>
          <w:gallery w:val="placeholder"/>
        </w:category>
        <w:types>
          <w:type w:val="bbPlcHdr"/>
        </w:types>
        <w:behaviors>
          <w:behavior w:val="content"/>
        </w:behaviors>
        <w:guid w:val="{A7591381-E72F-4A82-80A7-5939F7A63410}"/>
      </w:docPartPr>
      <w:docPartBody>
        <w:p w:rsidR="00D36F23" w:rsidRDefault="00D36F23">
          <w:r>
            <w:rPr>
              <w:rStyle w:val="PlaceholderText"/>
            </w:rPr>
            <w:t>ECTS bodovi</w:t>
          </w:r>
        </w:p>
      </w:docPartBody>
    </w:docPart>
    <w:docPart>
      <w:docPartPr>
        <w:name w:val="8B5263DB0A4B43D9A6AF9CB117413B09"/>
        <w:category>
          <w:name w:val="General"/>
          <w:gallery w:val="placeholder"/>
        </w:category>
        <w:types>
          <w:type w:val="bbPlcHdr"/>
        </w:types>
        <w:behaviors>
          <w:behavior w:val="content"/>
        </w:behaviors>
        <w:guid w:val="{6DB0A4FF-6F35-418B-B29E-8BD3B8195AFC}"/>
      </w:docPartPr>
      <w:docPartBody>
        <w:p w:rsidR="00D36F23" w:rsidRDefault="00D36F23">
          <w:r>
            <w:rPr>
              <w:rStyle w:val="PlaceholderText"/>
            </w:rPr>
            <w:t>Šifra predmeta</w:t>
          </w:r>
        </w:p>
      </w:docPartBody>
    </w:docPart>
    <w:docPart>
      <w:docPartPr>
        <w:name w:val="81B5DB81941A4F89B13DD9EB57B41E2B"/>
        <w:category>
          <w:name w:val="General"/>
          <w:gallery w:val="placeholder"/>
        </w:category>
        <w:types>
          <w:type w:val="bbPlcHdr"/>
        </w:types>
        <w:behaviors>
          <w:behavior w:val="content"/>
        </w:behaviors>
        <w:guid w:val="{8BE1094B-7247-4671-AFB0-823F3EDF339C}"/>
      </w:docPartPr>
      <w:docPartBody>
        <w:p w:rsidR="00D36F23" w:rsidRDefault="00D36F23">
          <w:r>
            <w:rPr>
              <w:rStyle w:val="PlaceholderText"/>
            </w:rPr>
            <w:t>Šifra predmeta</w:t>
          </w:r>
        </w:p>
      </w:docPartBody>
    </w:docPart>
    <w:docPart>
      <w:docPartPr>
        <w:name w:val="EC9600E8E9BB4DF2BE624A7F8B827389"/>
        <w:category>
          <w:name w:val="General"/>
          <w:gallery w:val="placeholder"/>
        </w:category>
        <w:types>
          <w:type w:val="bbPlcHdr"/>
        </w:types>
        <w:behaviors>
          <w:behavior w:val="content"/>
        </w:behaviors>
        <w:guid w:val="{86D2449C-4625-4B31-9B17-78CFA5278E26}"/>
      </w:docPartPr>
      <w:docPartBody>
        <w:p w:rsidR="00D36F23" w:rsidRDefault="00D36F23">
          <w:r>
            <w:rPr>
              <w:rStyle w:val="PlaceholderText"/>
            </w:rPr>
            <w:t>Broj sati</w:t>
          </w:r>
        </w:p>
      </w:docPartBody>
    </w:docPart>
    <w:docPart>
      <w:docPartPr>
        <w:name w:val="522BFB56096D454BBCCF883CE265DCF3"/>
        <w:category>
          <w:name w:val="General"/>
          <w:gallery w:val="placeholder"/>
        </w:category>
        <w:types>
          <w:type w:val="bbPlcHdr"/>
        </w:types>
        <w:behaviors>
          <w:behavior w:val="content"/>
        </w:behaviors>
        <w:guid w:val="{3D3CAAA3-663D-4175-87CD-F04B8C4F2DD4}"/>
      </w:docPartPr>
      <w:docPartBody>
        <w:p w:rsidR="00D36F23" w:rsidRDefault="00D36F23">
          <w:r>
            <w:rPr>
              <w:rStyle w:val="PlaceholderText"/>
            </w:rPr>
            <w:t>Broj sati</w:t>
          </w:r>
        </w:p>
      </w:docPartBody>
    </w:docPart>
    <w:docPart>
      <w:docPartPr>
        <w:name w:val="77092632E8AE4DFB8EDBE6AFC35DE583"/>
        <w:category>
          <w:name w:val="General"/>
          <w:gallery w:val="placeholder"/>
        </w:category>
        <w:types>
          <w:type w:val="bbPlcHdr"/>
        </w:types>
        <w:behaviors>
          <w:behavior w:val="content"/>
        </w:behaviors>
        <w:guid w:val="{17485799-A6D5-4962-AE6A-4A56C095DFAF}"/>
      </w:docPartPr>
      <w:docPartBody>
        <w:p w:rsidR="00D36F23" w:rsidRDefault="00D36F23">
          <w:r>
            <w:rPr>
              <w:rStyle w:val="PlaceholderText"/>
            </w:rPr>
            <w:t>Broj sati</w:t>
          </w:r>
        </w:p>
      </w:docPartBody>
    </w:docPart>
    <w:docPart>
      <w:docPartPr>
        <w:name w:val="7521E75B474141A799630688851FFBE2"/>
        <w:category>
          <w:name w:val="General"/>
          <w:gallery w:val="placeholder"/>
        </w:category>
        <w:types>
          <w:type w:val="bbPlcHdr"/>
        </w:types>
        <w:behaviors>
          <w:behavior w:val="content"/>
        </w:behaviors>
        <w:guid w:val="{3BE61F60-C688-4C33-BB68-A26CD48D7EC3}"/>
      </w:docPartPr>
      <w:docPartBody>
        <w:p w:rsidR="00D36F23" w:rsidRDefault="00D36F23">
          <w:r>
            <w:rPr>
              <w:rStyle w:val="PlaceholderText"/>
            </w:rPr>
            <w:t>Studijski program</w:t>
          </w:r>
        </w:p>
      </w:docPartBody>
    </w:docPart>
    <w:docPart>
      <w:docPartPr>
        <w:name w:val="9D637A215F1447EFA721A5B4301A13B2"/>
        <w:category>
          <w:name w:val="General"/>
          <w:gallery w:val="placeholder"/>
        </w:category>
        <w:types>
          <w:type w:val="bbPlcHdr"/>
        </w:types>
        <w:behaviors>
          <w:behavior w:val="content"/>
        </w:behaviors>
        <w:guid w:val="{A1AAEC0D-5466-4BD5-83ED-1F2E1EAB6967}"/>
      </w:docPartPr>
      <w:docPartBody>
        <w:p w:rsidR="00D36F23" w:rsidRDefault="00D36F23">
          <w:r>
            <w:rPr>
              <w:rStyle w:val="PlaceholderText"/>
            </w:rPr>
            <w:t>Broj studenata</w:t>
          </w:r>
        </w:p>
      </w:docPartBody>
    </w:docPart>
    <w:docPart>
      <w:docPartPr>
        <w:name w:val="23304DF893374FC38826028D1BC580D3"/>
        <w:category>
          <w:name w:val="General"/>
          <w:gallery w:val="placeholder"/>
        </w:category>
        <w:types>
          <w:type w:val="bbPlcHdr"/>
        </w:types>
        <w:behaviors>
          <w:behavior w:val="content"/>
        </w:behaviors>
        <w:guid w:val="{F8BCBC5B-07E6-49F3-B49F-E1687F0EFDBF}"/>
      </w:docPartPr>
      <w:docPartBody>
        <w:p w:rsidR="00D36F23" w:rsidRDefault="00D36F23">
          <w:r>
            <w:rPr>
              <w:rStyle w:val="PlaceholderText"/>
            </w:rPr>
            <w:t>Status predmeta</w:t>
          </w:r>
        </w:p>
      </w:docPartBody>
    </w:docPart>
    <w:docPart>
      <w:docPartPr>
        <w:name w:val="E6566FDC607B49E7B11458C801E7CD82"/>
        <w:category>
          <w:name w:val="General"/>
          <w:gallery w:val="placeholder"/>
        </w:category>
        <w:types>
          <w:type w:val="bbPlcHdr"/>
        </w:types>
        <w:behaviors>
          <w:behavior w:val="content"/>
        </w:behaviors>
        <w:guid w:val="{CE79C9A0-0A17-4AFA-8219-D11134813DBD}"/>
      </w:docPartPr>
      <w:docPartBody>
        <w:p w:rsidR="00D36F23" w:rsidRDefault="00D36F23">
          <w:r>
            <w:rPr>
              <w:rStyle w:val="PlaceholderText"/>
            </w:rPr>
            <w:t>Razina e-učenja</w:t>
          </w:r>
        </w:p>
      </w:docPartBody>
    </w:docPart>
    <w:docPart>
      <w:docPartPr>
        <w:name w:val="0E120B3AC4484EC2BD5DACCE1F39B0D0"/>
        <w:category>
          <w:name w:val="General"/>
          <w:gallery w:val="placeholder"/>
        </w:category>
        <w:types>
          <w:type w:val="bbPlcHdr"/>
        </w:types>
        <w:behaviors>
          <w:behavior w:val="content"/>
        </w:behaviors>
        <w:guid w:val="{D8C52BD3-635B-4B59-934D-ACD0EC6F0A18}"/>
      </w:docPartPr>
      <w:docPartBody>
        <w:p w:rsidR="00D36F23" w:rsidRDefault="00D36F23">
          <w:r>
            <w:rPr>
              <w:rStyle w:val="PlaceholderText"/>
            </w:rPr>
            <w:t>On-line</w:t>
          </w:r>
        </w:p>
      </w:docPartBody>
    </w:docPart>
    <w:docPart>
      <w:docPartPr>
        <w:name w:val="DCE21D3FE2FA4AE78A6571E9366D35E7"/>
        <w:category>
          <w:name w:val="General"/>
          <w:gallery w:val="placeholder"/>
        </w:category>
        <w:types>
          <w:type w:val="bbPlcHdr"/>
        </w:types>
        <w:behaviors>
          <w:behavior w:val="content"/>
        </w:behaviors>
        <w:guid w:val="{EC891C3B-6A54-4877-9FEA-F607B9FCE422}"/>
      </w:docPartPr>
      <w:docPartBody>
        <w:p w:rsidR="00D36F23" w:rsidRDefault="00D36F23">
          <w:r>
            <w:rPr>
              <w:rStyle w:val="PlaceholderText"/>
            </w:rPr>
            <w:t>Mjesto izvođenja</w:t>
          </w:r>
        </w:p>
      </w:docPartBody>
    </w:docPart>
    <w:docPart>
      <w:docPartPr>
        <w:name w:val="97D1B8CA29D74B99A208CF0C790B0009"/>
        <w:category>
          <w:name w:val="General"/>
          <w:gallery w:val="placeholder"/>
        </w:category>
        <w:types>
          <w:type w:val="bbPlcHdr"/>
        </w:types>
        <w:behaviors>
          <w:behavior w:val="content"/>
        </w:behaviors>
        <w:guid w:val="{9F8A6CAB-16E5-4DAB-B724-2C3D6E317FEB}"/>
      </w:docPartPr>
      <w:docPartBody>
        <w:p w:rsidR="00D36F23" w:rsidRDefault="00D36F23">
          <w:r>
            <w:rPr>
              <w:rStyle w:val="PlaceholderText"/>
            </w:rPr>
            <w:t>Mjesto izvođenja</w:t>
          </w:r>
        </w:p>
      </w:docPartBody>
    </w:docPart>
    <w:docPart>
      <w:docPartPr>
        <w:name w:val="D1DD13D7DD724C58BEFE68B16E9839BC"/>
        <w:category>
          <w:name w:val="General"/>
          <w:gallery w:val="placeholder"/>
        </w:category>
        <w:types>
          <w:type w:val="bbPlcHdr"/>
        </w:types>
        <w:behaviors>
          <w:behavior w:val="content"/>
        </w:behaviors>
        <w:guid w:val="{482CD8F9-C9F0-4C32-9214-3573E0665239}"/>
      </w:docPartPr>
      <w:docPartBody>
        <w:p w:rsidR="00D36F23" w:rsidRDefault="00D36F23">
          <w:r>
            <w:rPr>
              <w:rStyle w:val="PlaceholderText"/>
            </w:rPr>
            <w:t>Jezik izvođenja</w:t>
          </w:r>
        </w:p>
      </w:docPartBody>
    </w:docPart>
    <w:docPart>
      <w:docPartPr>
        <w:name w:val="85746753104A4F2F9D7DCB240A56E101"/>
        <w:category>
          <w:name w:val="General"/>
          <w:gallery w:val="placeholder"/>
        </w:category>
        <w:types>
          <w:type w:val="bbPlcHdr"/>
        </w:types>
        <w:behaviors>
          <w:behavior w:val="content"/>
        </w:behaviors>
        <w:guid w:val="{CAA9366D-241F-4A2C-BE19-FC963925CC1A}"/>
      </w:docPartPr>
      <w:docPartBody>
        <w:p w:rsidR="00D36F23" w:rsidRDefault="00D36F23">
          <w:r>
            <w:rPr>
              <w:rStyle w:val="PlaceholderText"/>
            </w:rPr>
            <w:t>Godina studija</w:t>
          </w:r>
        </w:p>
      </w:docPartBody>
    </w:docPart>
    <w:docPart>
      <w:docPartPr>
        <w:name w:val="9E1DC890442746C5A3F63CBC05231534"/>
        <w:category>
          <w:name w:val="General"/>
          <w:gallery w:val="placeholder"/>
        </w:category>
        <w:types>
          <w:type w:val="bbPlcHdr"/>
        </w:types>
        <w:behaviors>
          <w:behavior w:val="content"/>
        </w:behaviors>
        <w:guid w:val="{95FE3802-0510-48DE-9E77-81A3F4CECEDD}"/>
      </w:docPartPr>
      <w:docPartBody>
        <w:p w:rsidR="00D36F23" w:rsidRDefault="00D36F23">
          <w:r>
            <w:rPr>
              <w:rStyle w:val="PlaceholderText"/>
            </w:rPr>
            <w:t>Engleski jezik</w:t>
          </w:r>
        </w:p>
      </w:docPartBody>
    </w:docPart>
    <w:docPart>
      <w:docPartPr>
        <w:name w:val="7EEAD330510D4C3DBB30807457F9A6F0"/>
        <w:category>
          <w:name w:val="General"/>
          <w:gallery w:val="placeholder"/>
        </w:category>
        <w:types>
          <w:type w:val="bbPlcHdr"/>
        </w:types>
        <w:behaviors>
          <w:behavior w:val="content"/>
        </w:behaviors>
        <w:guid w:val="{AB2402FB-1A23-47AD-A250-2522F76B9994}"/>
      </w:docPartPr>
      <w:docPartBody>
        <w:p w:rsidR="00D36F23" w:rsidRDefault="00D36F23">
          <w:r>
            <w:rPr>
              <w:rStyle w:val="PlaceholderText"/>
            </w:rPr>
            <w:t>Ciljevi predmeta</w:t>
          </w:r>
        </w:p>
      </w:docPartBody>
    </w:docPart>
    <w:docPart>
      <w:docPartPr>
        <w:name w:val="A10E9270F1B84D7482798C337F2B6E85"/>
        <w:category>
          <w:name w:val="General"/>
          <w:gallery w:val="placeholder"/>
        </w:category>
        <w:types>
          <w:type w:val="bbPlcHdr"/>
        </w:types>
        <w:behaviors>
          <w:behavior w:val="content"/>
        </w:behaviors>
        <w:guid w:val="{779A633F-5E8F-4412-A967-2EC7579396FC}"/>
      </w:docPartPr>
      <w:docPartBody>
        <w:p w:rsidR="00D36F23" w:rsidRDefault="00D36F23">
          <w:r>
            <w:rPr>
              <w:rStyle w:val="PlaceholderText"/>
            </w:rPr>
            <w:t>Ciljevi predmeta</w:t>
          </w:r>
        </w:p>
      </w:docPartBody>
    </w:docPart>
    <w:docPart>
      <w:docPartPr>
        <w:name w:val="3AFD41522F784CE6A96E67A902BCFC52"/>
        <w:category>
          <w:name w:val="General"/>
          <w:gallery w:val="placeholder"/>
        </w:category>
        <w:types>
          <w:type w:val="bbPlcHdr"/>
        </w:types>
        <w:behaviors>
          <w:behavior w:val="content"/>
        </w:behaviors>
        <w:guid w:val="{98574D16-2910-4362-9668-A947D8DBE648}"/>
      </w:docPartPr>
      <w:docPartBody>
        <w:p w:rsidR="00D36F23" w:rsidRDefault="00D36F23">
          <w:r>
            <w:rPr>
              <w:rStyle w:val="PlaceholderText"/>
            </w:rPr>
            <w:t>Preduvjeti</w:t>
          </w:r>
        </w:p>
      </w:docPartBody>
    </w:docPart>
    <w:docPart>
      <w:docPartPr>
        <w:name w:val="E12ED4AC224D48E1A743183BC831FD24"/>
        <w:category>
          <w:name w:val="General"/>
          <w:gallery w:val="placeholder"/>
        </w:category>
        <w:types>
          <w:type w:val="bbPlcHdr"/>
        </w:types>
        <w:behaviors>
          <w:behavior w:val="content"/>
        </w:behaviors>
        <w:guid w:val="{3599B9C9-38D7-4BD6-BE2C-E0D939B3C22D}"/>
      </w:docPartPr>
      <w:docPartBody>
        <w:p w:rsidR="00D36F23" w:rsidRDefault="00D36F23">
          <w:r>
            <w:rPr>
              <w:rStyle w:val="PlaceholderText"/>
            </w:rPr>
            <w:t>Ishodi učenja predmeta</w:t>
          </w:r>
        </w:p>
      </w:docPartBody>
    </w:docPart>
    <w:docPart>
      <w:docPartPr>
        <w:name w:val="0107AF42B9864258A3B7AE5F3F7D516D"/>
        <w:category>
          <w:name w:val="General"/>
          <w:gallery w:val="placeholder"/>
        </w:category>
        <w:types>
          <w:type w:val="bbPlcHdr"/>
        </w:types>
        <w:behaviors>
          <w:behavior w:val="content"/>
        </w:behaviors>
        <w:guid w:val="{0F937A95-DB6B-4912-94DA-0A2EAEDAA82B}"/>
      </w:docPartPr>
      <w:docPartBody>
        <w:p w:rsidR="00D36F23" w:rsidRDefault="00D36F23">
          <w:r>
            <w:rPr>
              <w:rStyle w:val="PlaceholderText"/>
            </w:rPr>
            <w:t>Doprinos ishodima učenja programa</w:t>
          </w:r>
        </w:p>
      </w:docPartBody>
    </w:docPart>
    <w:docPart>
      <w:docPartPr>
        <w:name w:val="3916AC4B8154438CA478E915BE35EBBC"/>
        <w:category>
          <w:name w:val="General"/>
          <w:gallery w:val="placeholder"/>
        </w:category>
        <w:types>
          <w:type w:val="bbPlcHdr"/>
        </w:types>
        <w:behaviors>
          <w:behavior w:val="content"/>
        </w:behaviors>
        <w:guid w:val="{B13E1532-E081-40F6-B5F9-039F0B89194F}"/>
      </w:docPartPr>
      <w:docPartBody>
        <w:p w:rsidR="00D36F23" w:rsidRDefault="00D36F23">
          <w:r>
            <w:rPr>
              <w:rStyle w:val="PlaceholderText"/>
            </w:rPr>
            <w:t>Ishodi učenja predmeta</w:t>
          </w:r>
        </w:p>
      </w:docPartBody>
    </w:docPart>
    <w:docPart>
      <w:docPartPr>
        <w:name w:val="6F2C67B9F5DA4C679C9AA53FE8F5BBA4"/>
        <w:category>
          <w:name w:val="General"/>
          <w:gallery w:val="placeholder"/>
        </w:category>
        <w:types>
          <w:type w:val="bbPlcHdr"/>
        </w:types>
        <w:behaviors>
          <w:behavior w:val="content"/>
        </w:behaviors>
        <w:guid w:val="{AF9144B1-C4FF-4829-B4C9-A524C9F2E636}"/>
      </w:docPartPr>
      <w:docPartBody>
        <w:p w:rsidR="00D36F23" w:rsidRDefault="00D36F23">
          <w:r>
            <w:rPr>
              <w:rStyle w:val="PlaceholderText"/>
            </w:rPr>
            <w:t>Doprinos ishodima učenja programa</w:t>
          </w:r>
        </w:p>
      </w:docPartBody>
    </w:docPart>
    <w:docPart>
      <w:docPartPr>
        <w:name w:val="3ADFA24D4EA14B2D921BF6EF2FE20CD6"/>
        <w:category>
          <w:name w:val="General"/>
          <w:gallery w:val="placeholder"/>
        </w:category>
        <w:types>
          <w:type w:val="bbPlcHdr"/>
        </w:types>
        <w:behaviors>
          <w:behavior w:val="content"/>
        </w:behaviors>
        <w:guid w:val="{E0F05803-0DEB-4E49-8E54-5972CC36E7FF}"/>
      </w:docPartPr>
      <w:docPartBody>
        <w:p w:rsidR="00D36F23" w:rsidRDefault="00D36F23">
          <w:r>
            <w:rPr>
              <w:rFonts w:ascii="Arial" w:hAnsi="Arial" w:cs="Arial"/>
              <w:sz w:val="20"/>
              <w:szCs w:val="20"/>
            </w:rPr>
            <w:t>(ostalo upisati)</w:t>
          </w:r>
          <w:r>
            <w:rPr>
              <w:rFonts w:ascii="Arial" w:hAnsi="Arial" w:cs="Arial"/>
              <w:b/>
              <w:sz w:val="20"/>
              <w:szCs w:val="20"/>
            </w:rPr>
            <w:t xml:space="preserve"> </w:t>
          </w:r>
        </w:p>
      </w:docPartBody>
    </w:docPart>
    <w:docPart>
      <w:docPartPr>
        <w:name w:val="BE82C0953E714E6FB57D88D4BAB732ED"/>
        <w:category>
          <w:name w:val="General"/>
          <w:gallery w:val="placeholder"/>
        </w:category>
        <w:types>
          <w:type w:val="bbPlcHdr"/>
        </w:types>
        <w:behaviors>
          <w:behavior w:val="content"/>
        </w:behaviors>
        <w:guid w:val="{BAE3B2A5-07E5-4C40-B101-8F2E0E559128}"/>
      </w:docPartPr>
      <w:docPartBody>
        <w:p w:rsidR="00D36F23" w:rsidRDefault="00D36F23">
          <w:r>
            <w:rPr>
              <w:rFonts w:ascii="Arial" w:hAnsi="Arial" w:cs="Arial"/>
              <w:sz w:val="20"/>
              <w:szCs w:val="20"/>
            </w:rPr>
            <w:t xml:space="preserve">  </w:t>
          </w:r>
        </w:p>
      </w:docPartBody>
    </w:docPart>
    <w:docPart>
      <w:docPartPr>
        <w:name w:val="E51C9DB64A9A49B1A7D136E454B7267A"/>
        <w:category>
          <w:name w:val="General"/>
          <w:gallery w:val="placeholder"/>
        </w:category>
        <w:types>
          <w:type w:val="bbPlcHdr"/>
        </w:types>
        <w:behaviors>
          <w:behavior w:val="content"/>
        </w:behaviors>
        <w:guid w:val="{0B72E8B2-8A08-47EB-B6D0-EAA59639F0AA}"/>
      </w:docPartPr>
      <w:docPartBody>
        <w:p w:rsidR="00D36F23" w:rsidRDefault="00D36F23">
          <w:r>
            <w:rPr>
              <w:rFonts w:ascii="Arial" w:hAnsi="Arial" w:cs="Arial"/>
              <w:color w:val="000000"/>
              <w:sz w:val="20"/>
              <w:szCs w:val="20"/>
            </w:rPr>
            <w:t xml:space="preserve"> </w:t>
          </w:r>
        </w:p>
      </w:docPartBody>
    </w:docPart>
    <w:docPart>
      <w:docPartPr>
        <w:name w:val="55C3E70569FE4C3189A0F69883C2A0C3"/>
        <w:category>
          <w:name w:val="General"/>
          <w:gallery w:val="placeholder"/>
        </w:category>
        <w:types>
          <w:type w:val="bbPlcHdr"/>
        </w:types>
        <w:behaviors>
          <w:behavior w:val="content"/>
        </w:behaviors>
        <w:guid w:val="{6F65868F-3EE5-4F95-B1B0-8E51EBE1F50A}"/>
      </w:docPartPr>
      <w:docPartBody>
        <w:p w:rsidR="00D36F23" w:rsidRDefault="00D36F23">
          <w:r>
            <w:rPr>
              <w:rFonts w:ascii="Arial" w:hAnsi="Arial" w:cs="Arial"/>
              <w:color w:val="000000"/>
              <w:sz w:val="20"/>
              <w:szCs w:val="20"/>
            </w:rPr>
            <w:t xml:space="preserve"> </w:t>
          </w:r>
        </w:p>
      </w:docPartBody>
    </w:docPart>
    <w:docPart>
      <w:docPartPr>
        <w:name w:val="5236D6B424424987856761CD640D1E9E"/>
        <w:category>
          <w:name w:val="General"/>
          <w:gallery w:val="placeholder"/>
        </w:category>
        <w:types>
          <w:type w:val="bbPlcHdr"/>
        </w:types>
        <w:behaviors>
          <w:behavior w:val="content"/>
        </w:behaviors>
        <w:guid w:val="{58D59057-B471-425B-9BC3-3B2B6DBE943E}"/>
      </w:docPartPr>
      <w:docPartBody>
        <w:p w:rsidR="00D36F23" w:rsidRDefault="00D36F23">
          <w:r>
            <w:rPr>
              <w:rFonts w:ascii="Arial" w:hAnsi="Arial" w:cs="Arial"/>
              <w:color w:val="000000"/>
              <w:sz w:val="20"/>
              <w:szCs w:val="20"/>
            </w:rPr>
            <w:t xml:space="preserve"> </w:t>
          </w:r>
        </w:p>
      </w:docPartBody>
    </w:docPart>
    <w:docPart>
      <w:docPartPr>
        <w:name w:val="771A7437B83D40BF82975DFE95B533B2"/>
        <w:category>
          <w:name w:val="General"/>
          <w:gallery w:val="placeholder"/>
        </w:category>
        <w:types>
          <w:type w:val="bbPlcHdr"/>
        </w:types>
        <w:behaviors>
          <w:behavior w:val="content"/>
        </w:behaviors>
        <w:guid w:val="{599D3811-A18E-467F-873F-A43CB9AFD64C}"/>
      </w:docPartPr>
      <w:docPartBody>
        <w:p w:rsidR="00D36F23" w:rsidRDefault="00D36F23">
          <w:r>
            <w:rPr>
              <w:rFonts w:ascii="Arial" w:hAnsi="Arial" w:cs="Arial"/>
              <w:color w:val="000000"/>
              <w:sz w:val="20"/>
              <w:szCs w:val="20"/>
            </w:rPr>
            <w:t xml:space="preserve"> </w:t>
          </w:r>
        </w:p>
      </w:docPartBody>
    </w:docPart>
    <w:docPart>
      <w:docPartPr>
        <w:name w:val="23C42E5A14714AD9AD857A7DED172493"/>
        <w:category>
          <w:name w:val="General"/>
          <w:gallery w:val="placeholder"/>
        </w:category>
        <w:types>
          <w:type w:val="bbPlcHdr"/>
        </w:types>
        <w:behaviors>
          <w:behavior w:val="content"/>
        </w:behaviors>
        <w:guid w:val="{CD6413F9-3597-42DA-92AF-70EB8E099735}"/>
      </w:docPartPr>
      <w:docPartBody>
        <w:p w:rsidR="00D36F23" w:rsidRDefault="00D36F23">
          <w:r>
            <w:rPr>
              <w:rFonts w:ascii="Arial" w:hAnsi="Arial" w:cs="Arial"/>
              <w:color w:val="000000"/>
              <w:sz w:val="20"/>
              <w:szCs w:val="20"/>
            </w:rPr>
            <w:t xml:space="preserve"> </w:t>
          </w:r>
        </w:p>
      </w:docPartBody>
    </w:docPart>
    <w:docPart>
      <w:docPartPr>
        <w:name w:val="227FAC524A5E4CAAB8C29BF57534E89C"/>
        <w:category>
          <w:name w:val="General"/>
          <w:gallery w:val="placeholder"/>
        </w:category>
        <w:types>
          <w:type w:val="bbPlcHdr"/>
        </w:types>
        <w:behaviors>
          <w:behavior w:val="content"/>
        </w:behaviors>
        <w:guid w:val="{0BA6DC49-297B-4FFF-943A-4252BAC84401}"/>
      </w:docPartPr>
      <w:docPartBody>
        <w:p w:rsidR="00D36F23" w:rsidRDefault="00D36F23">
          <w:r>
            <w:rPr>
              <w:rFonts w:ascii="Arial" w:hAnsi="Arial" w:cs="Arial"/>
              <w:color w:val="000000"/>
              <w:sz w:val="20"/>
              <w:szCs w:val="20"/>
            </w:rPr>
            <w:t xml:space="preserve"> </w:t>
          </w:r>
        </w:p>
      </w:docPartBody>
    </w:docPart>
    <w:docPart>
      <w:docPartPr>
        <w:name w:val="14DF25253FF14B259213EBA98D0FC4BD"/>
        <w:category>
          <w:name w:val="General"/>
          <w:gallery w:val="placeholder"/>
        </w:category>
        <w:types>
          <w:type w:val="bbPlcHdr"/>
        </w:types>
        <w:behaviors>
          <w:behavior w:val="content"/>
        </w:behaviors>
        <w:guid w:val="{055D13F6-5FA6-4168-B397-D21AD12CD133}"/>
      </w:docPartPr>
      <w:docPartBody>
        <w:p w:rsidR="00D36F23" w:rsidRDefault="00D36F23">
          <w:r>
            <w:rPr>
              <w:rFonts w:ascii="Arial" w:hAnsi="Arial" w:cs="Arial"/>
              <w:color w:val="000000"/>
              <w:sz w:val="20"/>
              <w:szCs w:val="20"/>
            </w:rPr>
            <w:t xml:space="preserve"> </w:t>
          </w:r>
        </w:p>
      </w:docPartBody>
    </w:docPart>
    <w:docPart>
      <w:docPartPr>
        <w:name w:val="C93987151FA44BE5B963E54B1F83CB36"/>
        <w:category>
          <w:name w:val="General"/>
          <w:gallery w:val="placeholder"/>
        </w:category>
        <w:types>
          <w:type w:val="bbPlcHdr"/>
        </w:types>
        <w:behaviors>
          <w:behavior w:val="content"/>
        </w:behaviors>
        <w:guid w:val="{732EF331-BED7-4D61-B25F-ECE63BEF8B79}"/>
      </w:docPartPr>
      <w:docPartBody>
        <w:p w:rsidR="00D36F23" w:rsidRDefault="00D36F23">
          <w:r>
            <w:rPr>
              <w:rFonts w:ascii="Arial" w:hAnsi="Arial" w:cs="Arial"/>
              <w:color w:val="000000"/>
              <w:sz w:val="20"/>
              <w:szCs w:val="20"/>
            </w:rPr>
            <w:t xml:space="preserve"> </w:t>
          </w:r>
        </w:p>
      </w:docPartBody>
    </w:docPart>
    <w:docPart>
      <w:docPartPr>
        <w:name w:val="995656485CBD4F60AE659C3663F5F964"/>
        <w:category>
          <w:name w:val="General"/>
          <w:gallery w:val="placeholder"/>
        </w:category>
        <w:types>
          <w:type w:val="bbPlcHdr"/>
        </w:types>
        <w:behaviors>
          <w:behavior w:val="content"/>
        </w:behaviors>
        <w:guid w:val="{B5C8B27B-D639-4CFE-A733-A8FF0BF974F5}"/>
      </w:docPartPr>
      <w:docPartBody>
        <w:p w:rsidR="00D36F23" w:rsidRDefault="00D36F23">
          <w:r>
            <w:rPr>
              <w:rFonts w:ascii="Arial" w:hAnsi="Arial" w:cs="Arial"/>
              <w:color w:val="000000"/>
              <w:sz w:val="20"/>
              <w:szCs w:val="20"/>
            </w:rPr>
            <w:t xml:space="preserve"> </w:t>
          </w:r>
        </w:p>
      </w:docPartBody>
    </w:docPart>
    <w:docPart>
      <w:docPartPr>
        <w:name w:val="C49A62711D3746BE8E318E92FB08D36B"/>
        <w:category>
          <w:name w:val="General"/>
          <w:gallery w:val="placeholder"/>
        </w:category>
        <w:types>
          <w:type w:val="bbPlcHdr"/>
        </w:types>
        <w:behaviors>
          <w:behavior w:val="content"/>
        </w:behaviors>
        <w:guid w:val="{C53F61CA-4A00-4F9D-A360-D2CE81A4050D}"/>
      </w:docPartPr>
      <w:docPartBody>
        <w:p w:rsidR="00D36F23" w:rsidRDefault="00D36F23">
          <w:r>
            <w:rPr>
              <w:rFonts w:ascii="Arial" w:hAnsi="Arial" w:cs="Arial"/>
              <w:color w:val="000000"/>
              <w:sz w:val="20"/>
              <w:szCs w:val="20"/>
            </w:rPr>
            <w:t xml:space="preserve"> </w:t>
          </w:r>
        </w:p>
      </w:docPartBody>
    </w:docPart>
    <w:docPart>
      <w:docPartPr>
        <w:name w:val="A16FAAA544C54285AAEDF09D823EB6C7"/>
        <w:category>
          <w:name w:val="General"/>
          <w:gallery w:val="placeholder"/>
        </w:category>
        <w:types>
          <w:type w:val="bbPlcHdr"/>
        </w:types>
        <w:behaviors>
          <w:behavior w:val="content"/>
        </w:behaviors>
        <w:guid w:val="{EC7BA71B-3546-4E52-B2AB-082494B933C8}"/>
      </w:docPartPr>
      <w:docPartBody>
        <w:p w:rsidR="00D36F23" w:rsidRDefault="00D36F23">
          <w:r>
            <w:rPr>
              <w:rFonts w:ascii="Arial" w:hAnsi="Arial" w:cs="Arial"/>
              <w:sz w:val="20"/>
              <w:szCs w:val="20"/>
            </w:rPr>
            <w:t xml:space="preserve">(ostalo upisati) </w:t>
          </w:r>
        </w:p>
      </w:docPartBody>
    </w:docPart>
    <w:docPart>
      <w:docPartPr>
        <w:name w:val="4FAB56178B514257A1E0BAF0912768C4"/>
        <w:category>
          <w:name w:val="General"/>
          <w:gallery w:val="placeholder"/>
        </w:category>
        <w:types>
          <w:type w:val="bbPlcHdr"/>
        </w:types>
        <w:behaviors>
          <w:behavior w:val="content"/>
        </w:behaviors>
        <w:guid w:val="{C7DA77A2-FE1B-4C68-A42D-74D40DD7BBA3}"/>
      </w:docPartPr>
      <w:docPartBody>
        <w:p w:rsidR="00D36F23" w:rsidRDefault="00D36F23">
          <w:r>
            <w:rPr>
              <w:rFonts w:ascii="Arial" w:hAnsi="Arial" w:cs="Arial"/>
              <w:color w:val="000000"/>
              <w:sz w:val="20"/>
              <w:szCs w:val="20"/>
            </w:rPr>
            <w:t xml:space="preserve"> </w:t>
          </w:r>
        </w:p>
      </w:docPartBody>
    </w:docPart>
    <w:docPart>
      <w:docPartPr>
        <w:name w:val="F5B530A9464949E1943CEA0AF94890AB"/>
        <w:category>
          <w:name w:val="General"/>
          <w:gallery w:val="placeholder"/>
        </w:category>
        <w:types>
          <w:type w:val="bbPlcHdr"/>
        </w:types>
        <w:behaviors>
          <w:behavior w:val="content"/>
        </w:behaviors>
        <w:guid w:val="{2F35231D-645D-4765-B1F2-F82AF0C8B908}"/>
      </w:docPartPr>
      <w:docPartBody>
        <w:p w:rsidR="00D36F23" w:rsidRDefault="00D36F23">
          <w:r>
            <w:rPr>
              <w:rFonts w:ascii="Arial" w:hAnsi="Arial" w:cs="Arial"/>
              <w:color w:val="000000"/>
              <w:sz w:val="20"/>
              <w:szCs w:val="20"/>
            </w:rPr>
            <w:t xml:space="preserve"> </w:t>
          </w:r>
        </w:p>
      </w:docPartBody>
    </w:docPart>
    <w:docPart>
      <w:docPartPr>
        <w:name w:val="338E9042C6D040A0983FB2705C23BB96"/>
        <w:category>
          <w:name w:val="General"/>
          <w:gallery w:val="placeholder"/>
        </w:category>
        <w:types>
          <w:type w:val="bbPlcHdr"/>
        </w:types>
        <w:behaviors>
          <w:behavior w:val="content"/>
        </w:behaviors>
        <w:guid w:val="{DA998E59-E40A-46B7-9890-E59AE1D6A9E4}"/>
      </w:docPartPr>
      <w:docPartBody>
        <w:p w:rsidR="00D36F23" w:rsidRDefault="00D36F23">
          <w:r>
            <w:rPr>
              <w:rFonts w:ascii="Arial" w:hAnsi="Arial" w:cs="Arial"/>
              <w:color w:val="000000"/>
              <w:sz w:val="20"/>
              <w:szCs w:val="20"/>
            </w:rPr>
            <w:t xml:space="preserve"> </w:t>
          </w:r>
        </w:p>
      </w:docPartBody>
    </w:docPart>
    <w:docPart>
      <w:docPartPr>
        <w:name w:val="62BD7E529B374BCD96C7E55605035C5C"/>
        <w:category>
          <w:name w:val="General"/>
          <w:gallery w:val="placeholder"/>
        </w:category>
        <w:types>
          <w:type w:val="bbPlcHdr"/>
        </w:types>
        <w:behaviors>
          <w:behavior w:val="content"/>
        </w:behaviors>
        <w:guid w:val="{F40A0FCD-A2E4-4009-AE1D-6F3669660C8A}"/>
      </w:docPartPr>
      <w:docPartBody>
        <w:p w:rsidR="00D36F23" w:rsidRDefault="00D36F23">
          <w:r>
            <w:rPr>
              <w:rFonts w:ascii="Arial" w:hAnsi="Arial" w:cs="Arial"/>
              <w:color w:val="000000"/>
              <w:sz w:val="20"/>
              <w:szCs w:val="20"/>
            </w:rPr>
            <w:t xml:space="preserve"> </w:t>
          </w:r>
        </w:p>
      </w:docPartBody>
    </w:docPart>
    <w:docPart>
      <w:docPartPr>
        <w:name w:val="D648FE5C4C9241DFB6BDAC84002A03D9"/>
        <w:category>
          <w:name w:val="General"/>
          <w:gallery w:val="placeholder"/>
        </w:category>
        <w:types>
          <w:type w:val="bbPlcHdr"/>
        </w:types>
        <w:behaviors>
          <w:behavior w:val="content"/>
        </w:behaviors>
        <w:guid w:val="{19EE7C3F-B080-4BD0-8FC4-5F79BD36D152}"/>
      </w:docPartPr>
      <w:docPartBody>
        <w:p w:rsidR="00D36F23" w:rsidRDefault="00D36F23">
          <w:r>
            <w:rPr>
              <w:rFonts w:ascii="Arial" w:hAnsi="Arial" w:cs="Arial"/>
              <w:color w:val="000000"/>
              <w:sz w:val="20"/>
              <w:szCs w:val="20"/>
            </w:rPr>
            <w:t xml:space="preserve"> </w:t>
          </w:r>
        </w:p>
      </w:docPartBody>
    </w:docPart>
    <w:docPart>
      <w:docPartPr>
        <w:name w:val="53527C724DAB449F805C2CB0CD928CF0"/>
        <w:category>
          <w:name w:val="General"/>
          <w:gallery w:val="placeholder"/>
        </w:category>
        <w:types>
          <w:type w:val="bbPlcHdr"/>
        </w:types>
        <w:behaviors>
          <w:behavior w:val="content"/>
        </w:behaviors>
        <w:guid w:val="{74E784F6-4916-4960-ABEF-71CDAA473698}"/>
      </w:docPartPr>
      <w:docPartBody>
        <w:p w:rsidR="00D36F23" w:rsidRDefault="00D36F23">
          <w:r>
            <w:rPr>
              <w:rFonts w:ascii="Arial" w:hAnsi="Arial" w:cs="Arial"/>
              <w:color w:val="000000"/>
              <w:sz w:val="20"/>
              <w:szCs w:val="20"/>
            </w:rPr>
            <w:t xml:space="preserve"> </w:t>
          </w:r>
        </w:p>
      </w:docPartBody>
    </w:docPart>
    <w:docPart>
      <w:docPartPr>
        <w:name w:val="18A4A02757F44EFCB226C9DEAC715724"/>
        <w:category>
          <w:name w:val="General"/>
          <w:gallery w:val="placeholder"/>
        </w:category>
        <w:types>
          <w:type w:val="bbPlcHdr"/>
        </w:types>
        <w:behaviors>
          <w:behavior w:val="content"/>
        </w:behaviors>
        <w:guid w:val="{65674B2E-B225-4FBE-9E4F-2ED7508EA99F}"/>
      </w:docPartPr>
      <w:docPartBody>
        <w:p w:rsidR="00D36F23" w:rsidRDefault="00D36F23">
          <w:r>
            <w:rPr>
              <w:rFonts w:ascii="Arial" w:hAnsi="Arial" w:cs="Arial"/>
              <w:sz w:val="20"/>
              <w:szCs w:val="20"/>
            </w:rPr>
            <w:t xml:space="preserve">(ostalo upisati) </w:t>
          </w:r>
        </w:p>
      </w:docPartBody>
    </w:docPart>
    <w:docPart>
      <w:docPartPr>
        <w:name w:val="A1838E732186464B99A1E667F8610727"/>
        <w:category>
          <w:name w:val="General"/>
          <w:gallery w:val="placeholder"/>
        </w:category>
        <w:types>
          <w:type w:val="bbPlcHdr"/>
        </w:types>
        <w:behaviors>
          <w:behavior w:val="content"/>
        </w:behaviors>
        <w:guid w:val="{45FE9F2B-3603-4889-8F22-FFFC80BA9723}"/>
      </w:docPartPr>
      <w:docPartBody>
        <w:p w:rsidR="00D36F23" w:rsidRDefault="00D36F23">
          <w:r>
            <w:rPr>
              <w:rFonts w:ascii="Arial" w:hAnsi="Arial" w:cs="Arial"/>
              <w:color w:val="000000"/>
              <w:sz w:val="20"/>
              <w:szCs w:val="20"/>
            </w:rPr>
            <w:t xml:space="preserve"> </w:t>
          </w:r>
        </w:p>
      </w:docPartBody>
    </w:docPart>
    <w:docPart>
      <w:docPartPr>
        <w:name w:val="AB9AA89F64B046ED83C26972539F04F0"/>
        <w:category>
          <w:name w:val="General"/>
          <w:gallery w:val="placeholder"/>
        </w:category>
        <w:types>
          <w:type w:val="bbPlcHdr"/>
        </w:types>
        <w:behaviors>
          <w:behavior w:val="content"/>
        </w:behaviors>
        <w:guid w:val="{0DE87E43-F773-4C04-9E63-BDBCF7723A0D}"/>
      </w:docPartPr>
      <w:docPartBody>
        <w:p w:rsidR="00D36F23" w:rsidRDefault="00D36F23">
          <w:r>
            <w:rPr>
              <w:rFonts w:ascii="Arial" w:hAnsi="Arial" w:cs="Arial"/>
              <w:color w:val="000000"/>
              <w:sz w:val="20"/>
              <w:szCs w:val="20"/>
            </w:rPr>
            <w:t xml:space="preserve"> </w:t>
          </w:r>
        </w:p>
      </w:docPartBody>
    </w:docPart>
    <w:docPart>
      <w:docPartPr>
        <w:name w:val="5CF446B2F93E4A078376CF9430811B4F"/>
        <w:category>
          <w:name w:val="General"/>
          <w:gallery w:val="placeholder"/>
        </w:category>
        <w:types>
          <w:type w:val="bbPlcHdr"/>
        </w:types>
        <w:behaviors>
          <w:behavior w:val="content"/>
        </w:behaviors>
        <w:guid w:val="{A0ED223C-DEC4-40FD-A4CB-0F6C2FDF1322}"/>
      </w:docPartPr>
      <w:docPartBody>
        <w:p w:rsidR="00D36F23" w:rsidRDefault="00D36F23">
          <w:r>
            <w:rPr>
              <w:rFonts w:ascii="Arial" w:hAnsi="Arial" w:cs="Arial"/>
              <w:color w:val="000000"/>
              <w:sz w:val="20"/>
              <w:szCs w:val="20"/>
            </w:rPr>
            <w:t xml:space="preserve"> </w:t>
          </w:r>
        </w:p>
      </w:docPartBody>
    </w:docPart>
    <w:docPart>
      <w:docPartPr>
        <w:name w:val="FF9825D1CE4C42BA8B7E05C6CF656FCE"/>
        <w:category>
          <w:name w:val="General"/>
          <w:gallery w:val="placeholder"/>
        </w:category>
        <w:types>
          <w:type w:val="bbPlcHdr"/>
        </w:types>
        <w:behaviors>
          <w:behavior w:val="content"/>
        </w:behaviors>
        <w:guid w:val="{B84FBB84-5EF6-41CA-9788-3FA99C3EB79B}"/>
      </w:docPartPr>
      <w:docPartBody>
        <w:p w:rsidR="00D36F23" w:rsidRDefault="00D36F23">
          <w:r>
            <w:rPr>
              <w:rFonts w:ascii="Arial" w:hAnsi="Arial" w:cs="Arial"/>
              <w:color w:val="000000"/>
              <w:sz w:val="20"/>
              <w:szCs w:val="20"/>
            </w:rPr>
            <w:t xml:space="preserve"> </w:t>
          </w:r>
        </w:p>
      </w:docPartBody>
    </w:docPart>
    <w:docPart>
      <w:docPartPr>
        <w:name w:val="5ECB6A632A81442F838A3D017EB7D42A"/>
        <w:category>
          <w:name w:val="General"/>
          <w:gallery w:val="placeholder"/>
        </w:category>
        <w:types>
          <w:type w:val="bbPlcHdr"/>
        </w:types>
        <w:behaviors>
          <w:behavior w:val="content"/>
        </w:behaviors>
        <w:guid w:val="{72E7D22D-3C9F-4BE3-8798-02174A6AF729}"/>
      </w:docPartPr>
      <w:docPartBody>
        <w:p w:rsidR="00D36F23" w:rsidRDefault="00D36F23">
          <w:r>
            <w:rPr>
              <w:rFonts w:ascii="Arial" w:hAnsi="Arial" w:cs="Arial"/>
              <w:color w:val="000000"/>
              <w:sz w:val="20"/>
              <w:szCs w:val="20"/>
            </w:rPr>
            <w:t xml:space="preserve"> </w:t>
          </w:r>
        </w:p>
      </w:docPartBody>
    </w:docPart>
    <w:docPart>
      <w:docPartPr>
        <w:name w:val="65D64CC9E2894CD1B9B61FA6BFA00146"/>
        <w:category>
          <w:name w:val="General"/>
          <w:gallery w:val="placeholder"/>
        </w:category>
        <w:types>
          <w:type w:val="bbPlcHdr"/>
        </w:types>
        <w:behaviors>
          <w:behavior w:val="content"/>
        </w:behaviors>
        <w:guid w:val="{05184EC6-237E-43CF-AC15-208B3ED5A993}"/>
      </w:docPartPr>
      <w:docPartBody>
        <w:p w:rsidR="00D36F23" w:rsidRDefault="00D36F23">
          <w:r>
            <w:rPr>
              <w:rFonts w:ascii="Arial" w:hAnsi="Arial" w:cs="Arial"/>
              <w:color w:val="000000"/>
              <w:sz w:val="20"/>
              <w:szCs w:val="20"/>
            </w:rPr>
            <w:t xml:space="preserve"> </w:t>
          </w:r>
        </w:p>
      </w:docPartBody>
    </w:docPart>
    <w:docPart>
      <w:docPartPr>
        <w:name w:val="54DF6DC7D5F44BE7A7D9B78654C38612"/>
        <w:category>
          <w:name w:val="General"/>
          <w:gallery w:val="placeholder"/>
        </w:category>
        <w:types>
          <w:type w:val="bbPlcHdr"/>
        </w:types>
        <w:behaviors>
          <w:behavior w:val="content"/>
        </w:behaviors>
        <w:guid w:val="{E36EB40F-6AD3-46AF-934B-02DD43097887}"/>
      </w:docPartPr>
      <w:docPartBody>
        <w:p w:rsidR="00D36F23" w:rsidRDefault="00D36F23">
          <w:r>
            <w:rPr>
              <w:rFonts w:ascii="Arial" w:hAnsi="Arial" w:cs="Arial"/>
              <w:sz w:val="20"/>
              <w:szCs w:val="20"/>
            </w:rPr>
            <w:t xml:space="preserve">(ostalo upisati) </w:t>
          </w:r>
        </w:p>
      </w:docPartBody>
    </w:docPart>
    <w:docPart>
      <w:docPartPr>
        <w:name w:val="D4BF1151E3E34068AC7A8ECF9D3FDAAE"/>
        <w:category>
          <w:name w:val="General"/>
          <w:gallery w:val="placeholder"/>
        </w:category>
        <w:types>
          <w:type w:val="bbPlcHdr"/>
        </w:types>
        <w:behaviors>
          <w:behavior w:val="content"/>
        </w:behaviors>
        <w:guid w:val="{880EA8A2-5262-4A70-80E2-C43512644B45}"/>
      </w:docPartPr>
      <w:docPartBody>
        <w:p w:rsidR="00D36F23" w:rsidRDefault="00D36F23">
          <w:r>
            <w:rPr>
              <w:rFonts w:ascii="Arial" w:hAnsi="Arial" w:cs="Arial"/>
              <w:color w:val="000000"/>
              <w:sz w:val="20"/>
              <w:szCs w:val="20"/>
            </w:rPr>
            <w:t xml:space="preserve"> </w:t>
          </w:r>
        </w:p>
      </w:docPartBody>
    </w:docPart>
    <w:docPart>
      <w:docPartPr>
        <w:name w:val="E6E51063287B4F959E6739040B7929F6"/>
        <w:category>
          <w:name w:val="General"/>
          <w:gallery w:val="placeholder"/>
        </w:category>
        <w:types>
          <w:type w:val="bbPlcHdr"/>
        </w:types>
        <w:behaviors>
          <w:behavior w:val="content"/>
        </w:behaviors>
        <w:guid w:val="{4F116161-7878-4BCB-AD2E-D1735EA89124}"/>
      </w:docPartPr>
      <w:docPartBody>
        <w:p w:rsidR="00D36F23" w:rsidRDefault="00D36F23">
          <w:r>
            <w:rPr>
              <w:rFonts w:ascii="Arial" w:hAnsi="Arial" w:cs="Arial"/>
              <w:color w:val="000000"/>
              <w:sz w:val="20"/>
              <w:szCs w:val="20"/>
            </w:rPr>
            <w:t xml:space="preserve"> </w:t>
          </w:r>
        </w:p>
      </w:docPartBody>
    </w:docPart>
    <w:docPart>
      <w:docPartPr>
        <w:name w:val="5CBC6538AE834A4FA3BAF7880D2FCF17"/>
        <w:category>
          <w:name w:val="General"/>
          <w:gallery w:val="placeholder"/>
        </w:category>
        <w:types>
          <w:type w:val="bbPlcHdr"/>
        </w:types>
        <w:behaviors>
          <w:behavior w:val="content"/>
        </w:behaviors>
        <w:guid w:val="{5654DFAF-BABC-425D-8421-DB267C001E2B}"/>
      </w:docPartPr>
      <w:docPartBody>
        <w:p w:rsidR="00D36F23" w:rsidRDefault="00D36F23">
          <w:r>
            <w:rPr>
              <w:rFonts w:ascii="Arial" w:hAnsi="Arial" w:cs="Arial"/>
              <w:color w:val="000000"/>
              <w:sz w:val="20"/>
              <w:szCs w:val="20"/>
            </w:rPr>
            <w:t xml:space="preserve"> </w:t>
          </w:r>
        </w:p>
      </w:docPartBody>
    </w:docPart>
    <w:docPart>
      <w:docPartPr>
        <w:name w:val="3ECCC04198C64297B801C57BC18E9E7D"/>
        <w:category>
          <w:name w:val="General"/>
          <w:gallery w:val="placeholder"/>
        </w:category>
        <w:types>
          <w:type w:val="bbPlcHdr"/>
        </w:types>
        <w:behaviors>
          <w:behavior w:val="content"/>
        </w:behaviors>
        <w:guid w:val="{8F3355D4-6475-413B-991D-AB84201E421B}"/>
      </w:docPartPr>
      <w:docPartBody>
        <w:p w:rsidR="00D36F23" w:rsidRDefault="00D36F23">
          <w:r>
            <w:rPr>
              <w:rFonts w:ascii="Arial" w:hAnsi="Arial" w:cs="Arial"/>
              <w:color w:val="000000"/>
              <w:sz w:val="20"/>
              <w:szCs w:val="20"/>
            </w:rPr>
            <w:t xml:space="preserve">  </w:t>
          </w:r>
        </w:p>
      </w:docPartBody>
    </w:docPart>
    <w:docPart>
      <w:docPartPr>
        <w:name w:val="A8EB4BEF8C714C8B9754E3D64FE54381"/>
        <w:category>
          <w:name w:val="General"/>
          <w:gallery w:val="placeholder"/>
        </w:category>
        <w:types>
          <w:type w:val="bbPlcHdr"/>
        </w:types>
        <w:behaviors>
          <w:behavior w:val="content"/>
        </w:behaviors>
        <w:guid w:val="{D4E2F368-145E-42DE-BF1E-4B68482A1C08}"/>
      </w:docPartPr>
      <w:docPartBody>
        <w:p w:rsidR="00D36F23" w:rsidRDefault="00D36F23">
          <w:r>
            <w:rPr>
              <w:rFonts w:ascii="Arial" w:hAnsi="Arial" w:cs="Arial"/>
              <w:color w:val="000000"/>
              <w:sz w:val="20"/>
              <w:szCs w:val="20"/>
            </w:rPr>
            <w:t xml:space="preserve"> </w:t>
          </w:r>
        </w:p>
      </w:docPartBody>
    </w:docPart>
    <w:docPart>
      <w:docPartPr>
        <w:name w:val="774352D8B92C413B9AEAD38455ADBD80"/>
        <w:category>
          <w:name w:val="General"/>
          <w:gallery w:val="placeholder"/>
        </w:category>
        <w:types>
          <w:type w:val="bbPlcHdr"/>
        </w:types>
        <w:behaviors>
          <w:behavior w:val="content"/>
        </w:behaviors>
        <w:guid w:val="{9E245ED4-BCDE-4A4C-8885-6D3C16A3B071}"/>
      </w:docPartPr>
      <w:docPartBody>
        <w:p w:rsidR="00D36F23" w:rsidRDefault="00D36F23">
          <w:r>
            <w:rPr>
              <w:rFonts w:ascii="Arial" w:hAnsi="Arial" w:cs="Arial"/>
              <w:color w:val="000000"/>
              <w:sz w:val="20"/>
              <w:szCs w:val="20"/>
            </w:rPr>
            <w:t xml:space="preserve"> </w:t>
          </w:r>
        </w:p>
      </w:docPartBody>
    </w:docPart>
    <w:docPart>
      <w:docPartPr>
        <w:name w:val="5A24343546404DAB911C352437EBC897"/>
        <w:category>
          <w:name w:val="General"/>
          <w:gallery w:val="placeholder"/>
        </w:category>
        <w:types>
          <w:type w:val="bbPlcHdr"/>
        </w:types>
        <w:behaviors>
          <w:behavior w:val="content"/>
        </w:behaviors>
        <w:guid w:val="{D1B1B797-90BD-4F1C-A087-2858BB45C82A}"/>
      </w:docPartPr>
      <w:docPartBody>
        <w:p w:rsidR="00D36F23" w:rsidRDefault="00D36F23">
          <w:r>
            <w:rPr>
              <w:rStyle w:val="PlaceholderText"/>
            </w:rPr>
            <w:t>ECTS</w:t>
          </w:r>
        </w:p>
      </w:docPartBody>
    </w:docPart>
    <w:docPart>
      <w:docPartPr>
        <w:name w:val="A9EC38379DBB402A89FBB5B85535CABB"/>
        <w:category>
          <w:name w:val="General"/>
          <w:gallery w:val="placeholder"/>
        </w:category>
        <w:types>
          <w:type w:val="bbPlcHdr"/>
        </w:types>
        <w:behaviors>
          <w:behavior w:val="content"/>
        </w:behaviors>
        <w:guid w:val="{6CF39669-3F47-4180-B415-2A57244334A7}"/>
      </w:docPartPr>
      <w:docPartBody>
        <w:p w:rsidR="00D36F23" w:rsidRDefault="00D36F23">
          <w:r>
            <w:rPr>
              <w:rStyle w:val="PlaceholderText"/>
            </w:rPr>
            <w:t>Metode i kriteriji vrednovanja</w:t>
          </w:r>
        </w:p>
      </w:docPartBody>
    </w:docPart>
    <w:docPart>
      <w:docPartPr>
        <w:name w:val="3CB19688AA214B3C85F226A85D2333CC"/>
        <w:category>
          <w:name w:val="General"/>
          <w:gallery w:val="placeholder"/>
        </w:category>
        <w:types>
          <w:type w:val="bbPlcHdr"/>
        </w:types>
        <w:behaviors>
          <w:behavior w:val="content"/>
        </w:behaviors>
        <w:guid w:val="{F2DBEBD4-3CB0-470A-ACFF-C4E354141CE9}"/>
      </w:docPartPr>
      <w:docPartBody>
        <w:p w:rsidR="00D36F23" w:rsidRDefault="00D36F23">
          <w:r>
            <w:rPr>
              <w:rStyle w:val="PlaceholderText"/>
            </w:rPr>
            <w:t>Metode i kriteriji vrednovanja</w:t>
          </w:r>
        </w:p>
      </w:docPartBody>
    </w:docPart>
    <w:docPart>
      <w:docPartPr>
        <w:name w:val="260CB829257E4050816A01D254020136"/>
        <w:category>
          <w:name w:val="General"/>
          <w:gallery w:val="placeholder"/>
        </w:category>
        <w:types>
          <w:type w:val="bbPlcHdr"/>
        </w:types>
        <w:behaviors>
          <w:behavior w:val="content"/>
        </w:behaviors>
        <w:guid w:val="{B37AA497-0AD5-4858-BF99-1C5EC0A88358}"/>
      </w:docPartPr>
      <w:docPartBody>
        <w:p w:rsidR="00D36F23" w:rsidRDefault="00D36F23">
          <w:r>
            <w:rPr>
              <w:rStyle w:val="PlaceholderText"/>
            </w:rPr>
            <w:t>Naziv predmeta</w:t>
          </w:r>
        </w:p>
      </w:docPartBody>
    </w:docPart>
    <w:docPart>
      <w:docPartPr>
        <w:name w:val="E30BC740768247A7B708693BA8EC91D6"/>
        <w:category>
          <w:name w:val="General"/>
          <w:gallery w:val="placeholder"/>
        </w:category>
        <w:types>
          <w:type w:val="bbPlcHdr"/>
        </w:types>
        <w:behaviors>
          <w:behavior w:val="content"/>
        </w:behaviors>
        <w:guid w:val="{295F6DA0-F9C7-4A20-88E9-49231E3FBC78}"/>
      </w:docPartPr>
      <w:docPartBody>
        <w:p w:rsidR="00D36F23" w:rsidRDefault="00D36F23">
          <w:r>
            <w:rPr>
              <w:rStyle w:val="PlaceholderText"/>
            </w:rPr>
            <w:t>Obveze studenata</w:t>
          </w:r>
        </w:p>
      </w:docPartBody>
    </w:docPart>
    <w:docPart>
      <w:docPartPr>
        <w:name w:val="24436D0005204CBEBDFB2F03911C56B7"/>
        <w:category>
          <w:name w:val="General"/>
          <w:gallery w:val="placeholder"/>
        </w:category>
        <w:types>
          <w:type w:val="bbPlcHdr"/>
        </w:types>
        <w:behaviors>
          <w:behavior w:val="content"/>
        </w:behaviors>
        <w:guid w:val="{DD0CE00C-8C20-4B42-8849-618BDCA6C749}"/>
      </w:docPartPr>
      <w:docPartBody>
        <w:p w:rsidR="00D36F23" w:rsidRDefault="00D36F23">
          <w:r>
            <w:rPr>
              <w:rStyle w:val="PlaceholderText"/>
            </w:rPr>
            <w:t>Obveze studenata</w:t>
          </w:r>
        </w:p>
      </w:docPartBody>
    </w:docPart>
    <w:docPart>
      <w:docPartPr>
        <w:name w:val="79D50B339A6B4E77946136C670A56BA0"/>
        <w:category>
          <w:name w:val="General"/>
          <w:gallery w:val="placeholder"/>
        </w:category>
        <w:types>
          <w:type w:val="bbPlcHdr"/>
        </w:types>
        <w:behaviors>
          <w:behavior w:val="content"/>
        </w:behaviors>
        <w:guid w:val="{4E2DC2B4-F825-4CD2-BB0C-2CC3A32F40EE}"/>
      </w:docPartPr>
      <w:docPartBody>
        <w:p w:rsidR="00D36F23" w:rsidRDefault="00D36F23">
          <w:r>
            <w:rPr>
              <w:rFonts w:ascii="Arial" w:hAnsi="Arial" w:cs="Arial"/>
              <w:color w:val="000000"/>
              <w:sz w:val="20"/>
              <w:szCs w:val="20"/>
            </w:rPr>
            <w:t xml:space="preserve"> </w:t>
          </w:r>
        </w:p>
      </w:docPartBody>
    </w:docPart>
    <w:docPart>
      <w:docPartPr>
        <w:name w:val="D66325B154014473885C981E510FD3DA"/>
        <w:category>
          <w:name w:val="General"/>
          <w:gallery w:val="placeholder"/>
        </w:category>
        <w:types>
          <w:type w:val="bbPlcHdr"/>
        </w:types>
        <w:behaviors>
          <w:behavior w:val="content"/>
        </w:behaviors>
        <w:guid w:val="{BBF560CC-1D6A-4425-A206-7F4F3FE12003}"/>
      </w:docPartPr>
      <w:docPartBody>
        <w:p w:rsidR="00D36F23" w:rsidRDefault="00D36F23">
          <w:r>
            <w:rPr>
              <w:rFonts w:ascii="Arial" w:hAnsi="Arial" w:cs="Arial"/>
              <w:color w:val="000000"/>
              <w:sz w:val="20"/>
              <w:szCs w:val="20"/>
            </w:rPr>
            <w:t xml:space="preserve"> </w:t>
          </w:r>
        </w:p>
      </w:docPartBody>
    </w:docPart>
    <w:docPart>
      <w:docPartPr>
        <w:name w:val="CD6F4D4508644F6DA4A635076460A01B"/>
        <w:category>
          <w:name w:val="General"/>
          <w:gallery w:val="placeholder"/>
        </w:category>
        <w:types>
          <w:type w:val="bbPlcHdr"/>
        </w:types>
        <w:behaviors>
          <w:behavior w:val="content"/>
        </w:behaviors>
        <w:guid w:val="{27D37169-EF8E-49D1-9FF1-090DDCCC3AD4}"/>
      </w:docPartPr>
      <w:docPartBody>
        <w:p w:rsidR="00D36F23" w:rsidRDefault="00D36F23">
          <w:r>
            <w:rPr>
              <w:rFonts w:ascii="Arial" w:hAnsi="Arial" w:cs="Arial"/>
              <w:color w:val="000000"/>
              <w:sz w:val="20"/>
              <w:szCs w:val="20"/>
            </w:rPr>
            <w:t xml:space="preserve"> </w:t>
          </w:r>
        </w:p>
      </w:docPartBody>
    </w:docPart>
    <w:docPart>
      <w:docPartPr>
        <w:name w:val="BEA076694407495CABC50F210DA1A6BD"/>
        <w:category>
          <w:name w:val="General"/>
          <w:gallery w:val="placeholder"/>
        </w:category>
        <w:types>
          <w:type w:val="bbPlcHdr"/>
        </w:types>
        <w:behaviors>
          <w:behavior w:val="content"/>
        </w:behaviors>
        <w:guid w:val="{A920D5A1-1095-4582-B6B6-B1901B7F9F07}"/>
      </w:docPartPr>
      <w:docPartBody>
        <w:p w:rsidR="00D36F23" w:rsidRDefault="00D36F23">
          <w:r>
            <w:rPr>
              <w:rFonts w:ascii="Arial" w:hAnsi="Arial" w:cs="Arial"/>
              <w:color w:val="000000"/>
              <w:sz w:val="20"/>
              <w:szCs w:val="20"/>
            </w:rPr>
            <w:t xml:space="preserve"> </w:t>
          </w:r>
        </w:p>
      </w:docPartBody>
    </w:docPart>
    <w:docPart>
      <w:docPartPr>
        <w:name w:val="0B97DFBF4D5A4F02844DF2666F0B742A"/>
        <w:category>
          <w:name w:val="General"/>
          <w:gallery w:val="placeholder"/>
        </w:category>
        <w:types>
          <w:type w:val="bbPlcHdr"/>
        </w:types>
        <w:behaviors>
          <w:behavior w:val="content"/>
        </w:behaviors>
        <w:guid w:val="{5012BB07-CF0D-4482-B5EC-F5A3606253AE}"/>
      </w:docPartPr>
      <w:docPartBody>
        <w:p w:rsidR="00D36F23" w:rsidRDefault="00D36F23">
          <w:r>
            <w:rPr>
              <w:rFonts w:ascii="Arial" w:hAnsi="Arial" w:cs="Arial"/>
              <w:color w:val="000000"/>
              <w:sz w:val="20"/>
              <w:szCs w:val="20"/>
            </w:rPr>
            <w:t xml:space="preserve"> </w:t>
          </w:r>
        </w:p>
      </w:docPartBody>
    </w:docPart>
    <w:docPart>
      <w:docPartPr>
        <w:name w:val="863F0BE4E1C5452C84AB53B0870BCA60"/>
        <w:category>
          <w:name w:val="General"/>
          <w:gallery w:val="placeholder"/>
        </w:category>
        <w:types>
          <w:type w:val="bbPlcHdr"/>
        </w:types>
        <w:behaviors>
          <w:behavior w:val="content"/>
        </w:behaviors>
        <w:guid w:val="{9999EE81-8A0E-4D41-8F30-FDDAC7B6A960}"/>
      </w:docPartPr>
      <w:docPartBody>
        <w:p w:rsidR="00D36F23" w:rsidRDefault="00D36F23">
          <w:r>
            <w:rPr>
              <w:rFonts w:ascii="Arial" w:hAnsi="Arial" w:cs="Arial"/>
              <w:color w:val="000000"/>
              <w:sz w:val="20"/>
              <w:szCs w:val="20"/>
            </w:rPr>
            <w:t xml:space="preserve"> </w:t>
          </w:r>
        </w:p>
      </w:docPartBody>
    </w:docPart>
    <w:docPart>
      <w:docPartPr>
        <w:name w:val="5E967D974F0744549B5B072242861E36"/>
        <w:category>
          <w:name w:val="General"/>
          <w:gallery w:val="placeholder"/>
        </w:category>
        <w:types>
          <w:type w:val="bbPlcHdr"/>
        </w:types>
        <w:behaviors>
          <w:behavior w:val="content"/>
        </w:behaviors>
        <w:guid w:val="{3ACCCBCA-DEC5-4C25-9D66-24F53BA9F718}"/>
      </w:docPartPr>
      <w:docPartBody>
        <w:p w:rsidR="00D36F23" w:rsidRDefault="00D36F23">
          <w:r>
            <w:rPr>
              <w:rFonts w:ascii="Arial" w:hAnsi="Arial" w:cs="Arial"/>
              <w:color w:val="000000"/>
              <w:sz w:val="20"/>
              <w:szCs w:val="20"/>
            </w:rPr>
            <w:t xml:space="preserve"> </w:t>
          </w:r>
        </w:p>
      </w:docPartBody>
    </w:docPart>
    <w:docPart>
      <w:docPartPr>
        <w:name w:val="AAAC9C25A2B54790A2DE053960A37FBE"/>
        <w:category>
          <w:name w:val="General"/>
          <w:gallery w:val="placeholder"/>
        </w:category>
        <w:types>
          <w:type w:val="bbPlcHdr"/>
        </w:types>
        <w:behaviors>
          <w:behavior w:val="content"/>
        </w:behaviors>
        <w:guid w:val="{1B256AF0-C39B-46B3-B227-3E0575E7ADC0}"/>
      </w:docPartPr>
      <w:docPartBody>
        <w:p w:rsidR="00D36F23" w:rsidRDefault="00D36F23">
          <w:r>
            <w:rPr>
              <w:rFonts w:ascii="Arial" w:hAnsi="Arial" w:cs="Arial"/>
              <w:color w:val="000000"/>
              <w:sz w:val="20"/>
              <w:szCs w:val="20"/>
            </w:rPr>
            <w:t xml:space="preserve"> </w:t>
          </w:r>
        </w:p>
      </w:docPartBody>
    </w:docPart>
    <w:docPart>
      <w:docPartPr>
        <w:name w:val="71C649C7E5BB4CCEACC65C2710E262E2"/>
        <w:category>
          <w:name w:val="General"/>
          <w:gallery w:val="placeholder"/>
        </w:category>
        <w:types>
          <w:type w:val="bbPlcHdr"/>
        </w:types>
        <w:behaviors>
          <w:behavior w:val="content"/>
        </w:behaviors>
        <w:guid w:val="{ADBF28FD-C175-40FC-A748-AE369AF1568D}"/>
      </w:docPartPr>
      <w:docPartBody>
        <w:p w:rsidR="00D36F23" w:rsidRDefault="00D36F23">
          <w:r>
            <w:rPr>
              <w:rFonts w:ascii="Arial" w:hAnsi="Arial" w:cs="Arial"/>
              <w:color w:val="000000"/>
              <w:sz w:val="20"/>
              <w:szCs w:val="20"/>
            </w:rPr>
            <w:t xml:space="preserve"> </w:t>
          </w:r>
        </w:p>
      </w:docPartBody>
    </w:docPart>
    <w:docPart>
      <w:docPartPr>
        <w:name w:val="2B355D4099B04DA7A458ECD12B3AFF5F"/>
        <w:category>
          <w:name w:val="General"/>
          <w:gallery w:val="placeholder"/>
        </w:category>
        <w:types>
          <w:type w:val="bbPlcHdr"/>
        </w:types>
        <w:behaviors>
          <w:behavior w:val="content"/>
        </w:behaviors>
        <w:guid w:val="{CD30F9CA-A111-4766-B3DE-20EA7C3E99FA}"/>
      </w:docPartPr>
      <w:docPartBody>
        <w:p w:rsidR="00D36F23" w:rsidRDefault="00D36F23">
          <w:r>
            <w:rPr>
              <w:rFonts w:ascii="Arial" w:hAnsi="Arial" w:cs="Arial"/>
              <w:sz w:val="20"/>
              <w:szCs w:val="20"/>
            </w:rPr>
            <w:t xml:space="preserve"> </w:t>
          </w:r>
        </w:p>
      </w:docPartBody>
    </w:docPart>
    <w:docPart>
      <w:docPartPr>
        <w:name w:val="5C116FD818084096BDF731E941802452"/>
        <w:category>
          <w:name w:val="General"/>
          <w:gallery w:val="placeholder"/>
        </w:category>
        <w:types>
          <w:type w:val="bbPlcHdr"/>
        </w:types>
        <w:behaviors>
          <w:behavior w:val="content"/>
        </w:behaviors>
        <w:guid w:val="{F0C32CA9-5D1F-4215-B03B-9019CAA852B4}"/>
      </w:docPartPr>
      <w:docPartBody>
        <w:p w:rsidR="00D36F23" w:rsidRDefault="00D36F23">
          <w:r>
            <w:rPr>
              <w:rFonts w:ascii="Arial" w:hAnsi="Arial" w:cs="Arial"/>
              <w:sz w:val="20"/>
              <w:szCs w:val="20"/>
            </w:rPr>
            <w:t xml:space="preserve"> </w:t>
          </w:r>
        </w:p>
      </w:docPartBody>
    </w:docPart>
    <w:docPart>
      <w:docPartPr>
        <w:name w:val="DD29A8C9FBA54974B5E5903A4DC0A3AB"/>
        <w:category>
          <w:name w:val="General"/>
          <w:gallery w:val="placeholder"/>
        </w:category>
        <w:types>
          <w:type w:val="bbPlcHdr"/>
        </w:types>
        <w:behaviors>
          <w:behavior w:val="content"/>
        </w:behaviors>
        <w:guid w:val="{4CDB44E9-D492-41C5-9ED7-E7E2AB6A843D}"/>
      </w:docPartPr>
      <w:docPartBody>
        <w:p w:rsidR="00D36F23" w:rsidRDefault="00D36F23">
          <w:r>
            <w:rPr>
              <w:rStyle w:val="PlaceholderText"/>
            </w:rPr>
            <w:t xml:space="preserve"> </w:t>
          </w:r>
        </w:p>
      </w:docPartBody>
    </w:docPart>
    <w:docPart>
      <w:docPartPr>
        <w:name w:val="B556E9E37DD54D31998371C7EDC03DAA"/>
        <w:category>
          <w:name w:val="General"/>
          <w:gallery w:val="placeholder"/>
        </w:category>
        <w:types>
          <w:type w:val="bbPlcHdr"/>
        </w:types>
        <w:behaviors>
          <w:behavior w:val="content"/>
        </w:behaviors>
        <w:guid w:val="{057203F8-16D9-44F4-B26E-8A265F33E42C}"/>
      </w:docPartPr>
      <w:docPartBody>
        <w:p w:rsidR="001A51E8" w:rsidRDefault="001A51E8">
          <w:r>
            <w:rPr>
              <w:rStyle w:val="PlaceholderText"/>
            </w:rPr>
            <w:t>Naziv predmeta</w:t>
          </w:r>
        </w:p>
      </w:docPartBody>
    </w:docPart>
    <w:docPart>
      <w:docPartPr>
        <w:name w:val="B56D7B8598F6440288CE21BB401DABE2"/>
        <w:category>
          <w:name w:val="General"/>
          <w:gallery w:val="placeholder"/>
        </w:category>
        <w:types>
          <w:type w:val="bbPlcHdr"/>
        </w:types>
        <w:behaviors>
          <w:behavior w:val="content"/>
        </w:behaviors>
        <w:guid w:val="{82013916-2E76-4740-85D6-70B4D547BA51}"/>
      </w:docPartPr>
      <w:docPartBody>
        <w:p w:rsidR="00E74699" w:rsidRDefault="00E74699">
          <w:r>
            <w:rPr>
              <w:rStyle w:val="PlaceholderText"/>
            </w:rPr>
            <w:t>Metode i kriteriji vrednovanja</w:t>
          </w:r>
        </w:p>
      </w:docPartBody>
    </w:docPart>
    <w:docPart>
      <w:docPartPr>
        <w:name w:val="5EF3076C92DC4DD889044D6BF8E258D9"/>
        <w:category>
          <w:name w:val="General"/>
          <w:gallery w:val="placeholder"/>
        </w:category>
        <w:types>
          <w:type w:val="bbPlcHdr"/>
        </w:types>
        <w:behaviors>
          <w:behavior w:val="content"/>
        </w:behaviors>
        <w:guid w:val="{C3B45F96-62D6-4BB8-9A92-77546880E6EE}"/>
      </w:docPartPr>
      <w:docPartBody>
        <w:p w:rsidR="00E74699" w:rsidRDefault="00E74699">
          <w:r>
            <w:rPr>
              <w:rStyle w:val="PlaceholderText"/>
            </w:rPr>
            <w:t>Obveze studenata</w:t>
          </w:r>
        </w:p>
      </w:docPartBody>
    </w:docPart>
    <w:docPart>
      <w:docPartPr>
        <w:name w:val="200C1D68AEC141799698D8FD732A992A"/>
        <w:category>
          <w:name w:val="General"/>
          <w:gallery w:val="placeholder"/>
        </w:category>
        <w:types>
          <w:type w:val="bbPlcHdr"/>
        </w:types>
        <w:behaviors>
          <w:behavior w:val="content"/>
        </w:behaviors>
        <w:guid w:val="{0FE42AC4-EF58-4D44-822F-D4ECFF8EC05E}"/>
      </w:docPartPr>
      <w:docPartBody>
        <w:p w:rsidR="00063095" w:rsidRDefault="009B086A">
          <w:r>
            <w:rPr>
              <w:rStyle w:val="PlaceholderText"/>
            </w:rPr>
            <w:t>Nositelji i suradnici</w:t>
          </w:r>
        </w:p>
      </w:docPartBody>
    </w:docPart>
    <w:docPart>
      <w:docPartPr>
        <w:name w:val="57DF84FF8D134D5E85601781F2B08AEB"/>
        <w:category>
          <w:name w:val="General"/>
          <w:gallery w:val="placeholder"/>
        </w:category>
        <w:types>
          <w:type w:val="bbPlcHdr"/>
        </w:types>
        <w:behaviors>
          <w:behavior w:val="content"/>
        </w:behaviors>
        <w:guid w:val="{B4AED23C-206B-42C5-84A6-D4CD7DE48EB0}"/>
      </w:docPartPr>
      <w:docPartBody>
        <w:p w:rsidR="00063095" w:rsidRDefault="009B086A">
          <w:r>
            <w:rPr>
              <w:rStyle w:val="PlaceholderText"/>
            </w:rPr>
            <w:t>Semestar</w:t>
          </w:r>
        </w:p>
      </w:docPartBody>
    </w:docPart>
    <w:docPart>
      <w:docPartPr>
        <w:name w:val="138E729EFE454DE782960D0855834863"/>
        <w:category>
          <w:name w:val="General"/>
          <w:gallery w:val="placeholder"/>
        </w:category>
        <w:types>
          <w:type w:val="bbPlcHdr"/>
        </w:types>
        <w:behaviors>
          <w:behavior w:val="content"/>
        </w:behaviors>
        <w:guid w:val="{D6FFA211-F783-4FCA-8EFA-6E000A4DA0F0}"/>
      </w:docPartPr>
      <w:docPartBody>
        <w:p w:rsidR="00063095" w:rsidRDefault="009B086A">
          <w:r>
            <w:rPr>
              <w:rStyle w:val="PlaceholderText"/>
            </w:rPr>
            <w:t>Naziv predmeta</w:t>
          </w:r>
        </w:p>
      </w:docPartBody>
    </w:docPart>
    <w:docPart>
      <w:docPartPr>
        <w:name w:val="514AA2DDD4F4449AAD15D53334BE02A4"/>
        <w:category>
          <w:name w:val="General"/>
          <w:gallery w:val="placeholder"/>
        </w:category>
        <w:types>
          <w:type w:val="bbPlcHdr"/>
        </w:types>
        <w:behaviors>
          <w:behavior w:val="content"/>
        </w:behaviors>
        <w:guid w:val="{75A19341-154D-4B2B-99DE-09F0AA0C7187}"/>
      </w:docPartPr>
      <w:docPartBody>
        <w:p w:rsidR="00063095" w:rsidRDefault="009B086A">
          <w:r>
            <w:rPr>
              <w:rStyle w:val="PlaceholderText"/>
            </w:rPr>
            <w:t>ECTS bodovi</w:t>
          </w:r>
        </w:p>
      </w:docPartBody>
    </w:docPart>
    <w:docPart>
      <w:docPartPr>
        <w:name w:val="A16190F6F0ED4B959B2FB123656E94C8"/>
        <w:category>
          <w:name w:val="General"/>
          <w:gallery w:val="placeholder"/>
        </w:category>
        <w:types>
          <w:type w:val="bbPlcHdr"/>
        </w:types>
        <w:behaviors>
          <w:behavior w:val="content"/>
        </w:behaviors>
        <w:guid w:val="{9FFB6505-1A40-4C9E-8BBF-5D1796EEFA2C}"/>
      </w:docPartPr>
      <w:docPartBody>
        <w:p w:rsidR="00063095" w:rsidRDefault="009B086A">
          <w:r>
            <w:rPr>
              <w:rStyle w:val="PlaceholderText"/>
            </w:rPr>
            <w:t>Šifra predmeta</w:t>
          </w:r>
        </w:p>
      </w:docPartBody>
    </w:docPart>
    <w:docPart>
      <w:docPartPr>
        <w:name w:val="5EB4E8EDFC49477990A54EC421BFF4BE"/>
        <w:category>
          <w:name w:val="General"/>
          <w:gallery w:val="placeholder"/>
        </w:category>
        <w:types>
          <w:type w:val="bbPlcHdr"/>
        </w:types>
        <w:behaviors>
          <w:behavior w:val="content"/>
        </w:behaviors>
        <w:guid w:val="{BFA05366-168E-4C7B-AD7C-243C3A8F9C1C}"/>
      </w:docPartPr>
      <w:docPartBody>
        <w:p w:rsidR="00063095" w:rsidRDefault="009B086A">
          <w:r>
            <w:rPr>
              <w:rStyle w:val="PlaceholderText"/>
            </w:rPr>
            <w:t>Broj sati</w:t>
          </w:r>
        </w:p>
      </w:docPartBody>
    </w:docPart>
    <w:docPart>
      <w:docPartPr>
        <w:name w:val="2D6457AD7B314B51AEF0E666B762D236"/>
        <w:category>
          <w:name w:val="General"/>
          <w:gallery w:val="placeholder"/>
        </w:category>
        <w:types>
          <w:type w:val="bbPlcHdr"/>
        </w:types>
        <w:behaviors>
          <w:behavior w:val="content"/>
        </w:behaviors>
        <w:guid w:val="{39A5937A-CB72-4FF7-A029-FE4C1C50C2CF}"/>
      </w:docPartPr>
      <w:docPartBody>
        <w:p w:rsidR="00063095" w:rsidRDefault="009B086A">
          <w:r>
            <w:rPr>
              <w:rStyle w:val="PlaceholderText"/>
            </w:rPr>
            <w:t>Studijski program</w:t>
          </w:r>
        </w:p>
      </w:docPartBody>
    </w:docPart>
    <w:docPart>
      <w:docPartPr>
        <w:name w:val="4F4B55320150482587D2FFC8DE99274F"/>
        <w:category>
          <w:name w:val="General"/>
          <w:gallery w:val="placeholder"/>
        </w:category>
        <w:types>
          <w:type w:val="bbPlcHdr"/>
        </w:types>
        <w:behaviors>
          <w:behavior w:val="content"/>
        </w:behaviors>
        <w:guid w:val="{7250FC11-BF77-40E7-B47A-768D6325F686}"/>
      </w:docPartPr>
      <w:docPartBody>
        <w:p w:rsidR="00063095" w:rsidRDefault="009B086A">
          <w:r>
            <w:rPr>
              <w:rStyle w:val="PlaceholderText"/>
            </w:rPr>
            <w:t>Broj studenata</w:t>
          </w:r>
        </w:p>
      </w:docPartBody>
    </w:docPart>
    <w:docPart>
      <w:docPartPr>
        <w:name w:val="1AE1CBF29DC5491F80B8FD651B7C9DD8"/>
        <w:category>
          <w:name w:val="General"/>
          <w:gallery w:val="placeholder"/>
        </w:category>
        <w:types>
          <w:type w:val="bbPlcHdr"/>
        </w:types>
        <w:behaviors>
          <w:behavior w:val="content"/>
        </w:behaviors>
        <w:guid w:val="{C36AB9A0-BEB8-47D7-BBE1-3324105CEFF7}"/>
      </w:docPartPr>
      <w:docPartBody>
        <w:p w:rsidR="00063095" w:rsidRDefault="009B086A">
          <w:r>
            <w:rPr>
              <w:rStyle w:val="PlaceholderText"/>
            </w:rPr>
            <w:t>Status predmeta</w:t>
          </w:r>
        </w:p>
      </w:docPartBody>
    </w:docPart>
    <w:docPart>
      <w:docPartPr>
        <w:name w:val="75C0CC9D99464E788C9F54FA8F67E209"/>
        <w:category>
          <w:name w:val="General"/>
          <w:gallery w:val="placeholder"/>
        </w:category>
        <w:types>
          <w:type w:val="bbPlcHdr"/>
        </w:types>
        <w:behaviors>
          <w:behavior w:val="content"/>
        </w:behaviors>
        <w:guid w:val="{3D2B8157-8885-4EE1-BFC1-DC85D2048644}"/>
      </w:docPartPr>
      <w:docPartBody>
        <w:p w:rsidR="00063095" w:rsidRDefault="009B086A">
          <w:r>
            <w:rPr>
              <w:rStyle w:val="PlaceholderText"/>
            </w:rPr>
            <w:t>On-line</w:t>
          </w:r>
        </w:p>
      </w:docPartBody>
    </w:docPart>
    <w:docPart>
      <w:docPartPr>
        <w:name w:val="CEE7A2A85CE94EBE950605D25CF92A00"/>
        <w:category>
          <w:name w:val="General"/>
          <w:gallery w:val="placeholder"/>
        </w:category>
        <w:types>
          <w:type w:val="bbPlcHdr"/>
        </w:types>
        <w:behaviors>
          <w:behavior w:val="content"/>
        </w:behaviors>
        <w:guid w:val="{3B9E63D0-8A07-4765-8FD3-F887EA3FD3DA}"/>
      </w:docPartPr>
      <w:docPartBody>
        <w:p w:rsidR="00063095" w:rsidRDefault="009B086A">
          <w:r>
            <w:rPr>
              <w:rStyle w:val="PlaceholderText"/>
            </w:rPr>
            <w:t>Mjesto izvođenja</w:t>
          </w:r>
        </w:p>
      </w:docPartBody>
    </w:docPart>
    <w:docPart>
      <w:docPartPr>
        <w:name w:val="79D1D192784840F19329E6DDBBD57BF1"/>
        <w:category>
          <w:name w:val="General"/>
          <w:gallery w:val="placeholder"/>
        </w:category>
        <w:types>
          <w:type w:val="bbPlcHdr"/>
        </w:types>
        <w:behaviors>
          <w:behavior w:val="content"/>
        </w:behaviors>
        <w:guid w:val="{F9CD817A-AE1C-4C01-B955-A1F2CB480C08}"/>
      </w:docPartPr>
      <w:docPartBody>
        <w:p w:rsidR="00063095" w:rsidRDefault="009B086A">
          <w:r>
            <w:rPr>
              <w:rStyle w:val="PlaceholderText"/>
            </w:rPr>
            <w:t>Mjesto izvođenja</w:t>
          </w:r>
        </w:p>
      </w:docPartBody>
    </w:docPart>
    <w:docPart>
      <w:docPartPr>
        <w:name w:val="577B877859854E39A1C86883B1B02A59"/>
        <w:category>
          <w:name w:val="General"/>
          <w:gallery w:val="placeholder"/>
        </w:category>
        <w:types>
          <w:type w:val="bbPlcHdr"/>
        </w:types>
        <w:behaviors>
          <w:behavior w:val="content"/>
        </w:behaviors>
        <w:guid w:val="{5CFC3D0C-C39E-4D42-BCC9-31D9B0181F78}"/>
      </w:docPartPr>
      <w:docPartBody>
        <w:p w:rsidR="00063095" w:rsidRDefault="009B086A">
          <w:r>
            <w:rPr>
              <w:rStyle w:val="PlaceholderText"/>
            </w:rPr>
            <w:t>Jezik izvođenja</w:t>
          </w:r>
        </w:p>
      </w:docPartBody>
    </w:docPart>
    <w:docPart>
      <w:docPartPr>
        <w:name w:val="356E70CC6FD744888F417C388C75609C"/>
        <w:category>
          <w:name w:val="General"/>
          <w:gallery w:val="placeholder"/>
        </w:category>
        <w:types>
          <w:type w:val="bbPlcHdr"/>
        </w:types>
        <w:behaviors>
          <w:behavior w:val="content"/>
        </w:behaviors>
        <w:guid w:val="{73EC51BD-E674-41F7-B5D2-5635A06B0859}"/>
      </w:docPartPr>
      <w:docPartBody>
        <w:p w:rsidR="00063095" w:rsidRDefault="009B086A">
          <w:r>
            <w:rPr>
              <w:rStyle w:val="PlaceholderText"/>
            </w:rPr>
            <w:t>Jezik izvođenja</w:t>
          </w:r>
        </w:p>
      </w:docPartBody>
    </w:docPart>
    <w:docPart>
      <w:docPartPr>
        <w:name w:val="04867F3829854004A87C6528001C8E18"/>
        <w:category>
          <w:name w:val="General"/>
          <w:gallery w:val="placeholder"/>
        </w:category>
        <w:types>
          <w:type w:val="bbPlcHdr"/>
        </w:types>
        <w:behaviors>
          <w:behavior w:val="content"/>
        </w:behaviors>
        <w:guid w:val="{54734C7A-7405-47E0-A34B-685A3BF53FB5}"/>
      </w:docPartPr>
      <w:docPartBody>
        <w:p w:rsidR="00063095" w:rsidRDefault="009B086A">
          <w:r>
            <w:rPr>
              <w:rStyle w:val="PlaceholderText"/>
            </w:rPr>
            <w:t>Godina studija</w:t>
          </w:r>
        </w:p>
      </w:docPartBody>
    </w:docPart>
    <w:docPart>
      <w:docPartPr>
        <w:name w:val="BFF6F74C1295404A9E5103C9B26012DA"/>
        <w:category>
          <w:name w:val="General"/>
          <w:gallery w:val="placeholder"/>
        </w:category>
        <w:types>
          <w:type w:val="bbPlcHdr"/>
        </w:types>
        <w:behaviors>
          <w:behavior w:val="content"/>
        </w:behaviors>
        <w:guid w:val="{EC47B655-EF77-4F9C-8489-D0EE9540DFD6}"/>
      </w:docPartPr>
      <w:docPartBody>
        <w:p w:rsidR="00063095" w:rsidRDefault="009B086A">
          <w:r>
            <w:rPr>
              <w:rStyle w:val="PlaceholderText"/>
            </w:rPr>
            <w:t>Engleski jezik</w:t>
          </w:r>
        </w:p>
      </w:docPartBody>
    </w:docPart>
    <w:docPart>
      <w:docPartPr>
        <w:name w:val="9F7DDD6FFF914E7992F1E4C7C003E105"/>
        <w:category>
          <w:name w:val="General"/>
          <w:gallery w:val="placeholder"/>
        </w:category>
        <w:types>
          <w:type w:val="bbPlcHdr"/>
        </w:types>
        <w:behaviors>
          <w:behavior w:val="content"/>
        </w:behaviors>
        <w:guid w:val="{DCFE893C-D521-414D-884B-CA909D38DEC0}"/>
      </w:docPartPr>
      <w:docPartBody>
        <w:p w:rsidR="00063095" w:rsidRDefault="009B086A">
          <w:r>
            <w:rPr>
              <w:rStyle w:val="PlaceholderText"/>
            </w:rPr>
            <w:t>Ciljevi predmeta</w:t>
          </w:r>
        </w:p>
      </w:docPartBody>
    </w:docPart>
    <w:docPart>
      <w:docPartPr>
        <w:name w:val="6D925DA6EDD041E791F466A4DE911C22"/>
        <w:category>
          <w:name w:val="General"/>
          <w:gallery w:val="placeholder"/>
        </w:category>
        <w:types>
          <w:type w:val="bbPlcHdr"/>
        </w:types>
        <w:behaviors>
          <w:behavior w:val="content"/>
        </w:behaviors>
        <w:guid w:val="{D6BD1ADB-4045-4881-B013-F86D24B3C731}"/>
      </w:docPartPr>
      <w:docPartBody>
        <w:p w:rsidR="00063095" w:rsidRDefault="009B086A">
          <w:r>
            <w:rPr>
              <w:rStyle w:val="PlaceholderText"/>
            </w:rPr>
            <w:t>Preduvjeti</w:t>
          </w:r>
        </w:p>
      </w:docPartBody>
    </w:docPart>
    <w:docPart>
      <w:docPartPr>
        <w:name w:val="23586BFDE929498290C369521A974B47"/>
        <w:category>
          <w:name w:val="General"/>
          <w:gallery w:val="placeholder"/>
        </w:category>
        <w:types>
          <w:type w:val="bbPlcHdr"/>
        </w:types>
        <w:behaviors>
          <w:behavior w:val="content"/>
        </w:behaviors>
        <w:guid w:val="{5C2DB4A1-8335-4FD2-9E62-2FE1AFED7C56}"/>
      </w:docPartPr>
      <w:docPartBody>
        <w:p w:rsidR="00063095" w:rsidRDefault="009B086A">
          <w:r>
            <w:rPr>
              <w:rStyle w:val="PlaceholderText"/>
            </w:rPr>
            <w:t>Doprinos ishodima učenja programa</w:t>
          </w:r>
        </w:p>
      </w:docPartBody>
    </w:docPart>
    <w:docPart>
      <w:docPartPr>
        <w:name w:val="1C11AC0997D64BF2ACFE7D08789D7F0E"/>
        <w:category>
          <w:name w:val="General"/>
          <w:gallery w:val="placeholder"/>
        </w:category>
        <w:types>
          <w:type w:val="bbPlcHdr"/>
        </w:types>
        <w:behaviors>
          <w:behavior w:val="content"/>
        </w:behaviors>
        <w:guid w:val="{DE6AA7E7-FCBB-459F-9FE6-6A42D6EBD94D}"/>
      </w:docPartPr>
      <w:docPartBody>
        <w:p w:rsidR="00063095" w:rsidRDefault="009B086A">
          <w:r>
            <w:rPr>
              <w:rStyle w:val="PlaceholderText"/>
            </w:rPr>
            <w:t>Ishodi učenja predmeta</w:t>
          </w:r>
        </w:p>
      </w:docPartBody>
    </w:docPart>
    <w:docPart>
      <w:docPartPr>
        <w:name w:val="1C6A74456D154A76B8BA11AC2FFF4FBD"/>
        <w:category>
          <w:name w:val="General"/>
          <w:gallery w:val="placeholder"/>
        </w:category>
        <w:types>
          <w:type w:val="bbPlcHdr"/>
        </w:types>
        <w:behaviors>
          <w:behavior w:val="content"/>
        </w:behaviors>
        <w:guid w:val="{90BF1CC4-B029-429B-B84D-291DFB56BF8D}"/>
      </w:docPartPr>
      <w:docPartBody>
        <w:p w:rsidR="00063095" w:rsidRDefault="009B086A">
          <w:r>
            <w:rPr>
              <w:rStyle w:val="PlaceholderText"/>
            </w:rPr>
            <w:t>Sadržaj predmeta</w:t>
          </w:r>
        </w:p>
      </w:docPartBody>
    </w:docPart>
    <w:docPart>
      <w:docPartPr>
        <w:name w:val="26764E6F475D4705AC2E3C846C2AB42D"/>
        <w:category>
          <w:name w:val="General"/>
          <w:gallery w:val="placeholder"/>
        </w:category>
        <w:types>
          <w:type w:val="bbPlcHdr"/>
        </w:types>
        <w:behaviors>
          <w:behavior w:val="content"/>
        </w:behaviors>
        <w:guid w:val="{9A8E920C-0FDF-42D6-9C4F-AA95948F2035}"/>
      </w:docPartPr>
      <w:docPartBody>
        <w:p w:rsidR="00063095" w:rsidRDefault="009B086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3AE0C1A7E5C487BACA3FC10173B48EB"/>
        <w:category>
          <w:name w:val="General"/>
          <w:gallery w:val="placeholder"/>
        </w:category>
        <w:types>
          <w:type w:val="bbPlcHdr"/>
        </w:types>
        <w:behaviors>
          <w:behavior w:val="content"/>
        </w:behaviors>
        <w:guid w:val="{698B2DD7-CB65-4094-A750-4472D204DEF8}"/>
      </w:docPartPr>
      <w:docPartBody>
        <w:p w:rsidR="00063095" w:rsidRDefault="009B086A">
          <w:r>
            <w:rPr>
              <w:rFonts w:ascii="Arial" w:hAnsi="Arial" w:cs="Arial"/>
              <w:sz w:val="20"/>
              <w:szCs w:val="20"/>
            </w:rPr>
            <w:t xml:space="preserve">  </w:t>
          </w:r>
        </w:p>
      </w:docPartBody>
    </w:docPart>
    <w:docPart>
      <w:docPartPr>
        <w:name w:val="F2F3EE8ED98C404282EDE2A7F07D7AC3"/>
        <w:category>
          <w:name w:val="General"/>
          <w:gallery w:val="placeholder"/>
        </w:category>
        <w:types>
          <w:type w:val="bbPlcHdr"/>
        </w:types>
        <w:behaviors>
          <w:behavior w:val="content"/>
        </w:behaviors>
        <w:guid w:val="{04F4AE36-C8F5-4ED9-BDFF-45F323FA6353}"/>
      </w:docPartPr>
      <w:docPartBody>
        <w:p w:rsidR="00063095" w:rsidRDefault="009B086A">
          <w:r>
            <w:rPr>
              <w:rFonts w:ascii="Arial" w:hAnsi="Arial" w:cs="Arial"/>
              <w:color w:val="000000"/>
              <w:sz w:val="20"/>
              <w:szCs w:val="20"/>
            </w:rPr>
            <w:t xml:space="preserve"> </w:t>
          </w:r>
        </w:p>
      </w:docPartBody>
    </w:docPart>
    <w:docPart>
      <w:docPartPr>
        <w:name w:val="8D2A2591D2BD4C6A815037EFC1180D9F"/>
        <w:category>
          <w:name w:val="General"/>
          <w:gallery w:val="placeholder"/>
        </w:category>
        <w:types>
          <w:type w:val="bbPlcHdr"/>
        </w:types>
        <w:behaviors>
          <w:behavior w:val="content"/>
        </w:behaviors>
        <w:guid w:val="{FFC3BDC9-DD90-4E88-AE95-9E254D145A7C}"/>
      </w:docPartPr>
      <w:docPartBody>
        <w:p w:rsidR="00063095" w:rsidRDefault="009B086A">
          <w:r w:rsidRPr="001C096C">
            <w:rPr>
              <w:rFonts w:ascii="Arial" w:hAnsi="Arial" w:cs="Arial"/>
              <w:color w:val="000000"/>
              <w:sz w:val="20"/>
              <w:szCs w:val="20"/>
            </w:rPr>
            <w:t xml:space="preserve"> </w:t>
          </w:r>
        </w:p>
      </w:docPartBody>
    </w:docPart>
    <w:docPart>
      <w:docPartPr>
        <w:name w:val="A85B2497E41E4AB393A1CCEA8BE33F04"/>
        <w:category>
          <w:name w:val="General"/>
          <w:gallery w:val="placeholder"/>
        </w:category>
        <w:types>
          <w:type w:val="bbPlcHdr"/>
        </w:types>
        <w:behaviors>
          <w:behavior w:val="content"/>
        </w:behaviors>
        <w:guid w:val="{8D12BCCE-C1AA-423D-A5B6-5222A2BEB3ED}"/>
      </w:docPartPr>
      <w:docPartBody>
        <w:p w:rsidR="00063095" w:rsidRDefault="009B086A">
          <w:r w:rsidRPr="001C096C">
            <w:rPr>
              <w:rFonts w:ascii="Arial" w:hAnsi="Arial" w:cs="Arial"/>
              <w:color w:val="000000"/>
              <w:sz w:val="20"/>
              <w:szCs w:val="20"/>
            </w:rPr>
            <w:t xml:space="preserve"> </w:t>
          </w:r>
        </w:p>
      </w:docPartBody>
    </w:docPart>
    <w:docPart>
      <w:docPartPr>
        <w:name w:val="ED2437B005544D8AA7B835E39DD5CCD1"/>
        <w:category>
          <w:name w:val="General"/>
          <w:gallery w:val="placeholder"/>
        </w:category>
        <w:types>
          <w:type w:val="bbPlcHdr"/>
        </w:types>
        <w:behaviors>
          <w:behavior w:val="content"/>
        </w:behaviors>
        <w:guid w:val="{87A6C715-907A-46E8-9601-8E4FD0ABF155}"/>
      </w:docPartPr>
      <w:docPartBody>
        <w:p w:rsidR="00063095" w:rsidRDefault="009B086A">
          <w:r w:rsidRPr="001C096C">
            <w:rPr>
              <w:rFonts w:ascii="Arial" w:hAnsi="Arial" w:cs="Arial"/>
              <w:color w:val="000000"/>
              <w:sz w:val="20"/>
              <w:szCs w:val="20"/>
            </w:rPr>
            <w:t xml:space="preserve"> </w:t>
          </w:r>
        </w:p>
      </w:docPartBody>
    </w:docPart>
    <w:docPart>
      <w:docPartPr>
        <w:name w:val="EB796DF1939C4CF6A0D56D67D579212A"/>
        <w:category>
          <w:name w:val="General"/>
          <w:gallery w:val="placeholder"/>
        </w:category>
        <w:types>
          <w:type w:val="bbPlcHdr"/>
        </w:types>
        <w:behaviors>
          <w:behavior w:val="content"/>
        </w:behaviors>
        <w:guid w:val="{FD2D8FA3-59E4-4A81-BAA4-50CBC1C26ACB}"/>
      </w:docPartPr>
      <w:docPartBody>
        <w:p w:rsidR="00063095" w:rsidRDefault="009B086A">
          <w:r w:rsidRPr="001C096C">
            <w:rPr>
              <w:rFonts w:ascii="Arial" w:hAnsi="Arial" w:cs="Arial"/>
              <w:color w:val="000000"/>
              <w:sz w:val="20"/>
              <w:szCs w:val="20"/>
            </w:rPr>
            <w:t xml:space="preserve"> </w:t>
          </w:r>
        </w:p>
      </w:docPartBody>
    </w:docPart>
    <w:docPart>
      <w:docPartPr>
        <w:name w:val="601B78635AD74C4F93BB73F450EBFA72"/>
        <w:category>
          <w:name w:val="General"/>
          <w:gallery w:val="placeholder"/>
        </w:category>
        <w:types>
          <w:type w:val="bbPlcHdr"/>
        </w:types>
        <w:behaviors>
          <w:behavior w:val="content"/>
        </w:behaviors>
        <w:guid w:val="{AE0082B0-7A77-489F-8F64-DC2387B06613}"/>
      </w:docPartPr>
      <w:docPartBody>
        <w:p w:rsidR="00063095" w:rsidRDefault="009B086A">
          <w:r w:rsidRPr="001C096C">
            <w:rPr>
              <w:rFonts w:ascii="Arial" w:hAnsi="Arial" w:cs="Arial"/>
              <w:color w:val="000000"/>
              <w:sz w:val="20"/>
              <w:szCs w:val="20"/>
            </w:rPr>
            <w:t xml:space="preserve"> </w:t>
          </w:r>
        </w:p>
      </w:docPartBody>
    </w:docPart>
    <w:docPart>
      <w:docPartPr>
        <w:name w:val="2BBA9DA5BAD84745A596B46B41AF7146"/>
        <w:category>
          <w:name w:val="General"/>
          <w:gallery w:val="placeholder"/>
        </w:category>
        <w:types>
          <w:type w:val="bbPlcHdr"/>
        </w:types>
        <w:behaviors>
          <w:behavior w:val="content"/>
        </w:behaviors>
        <w:guid w:val="{A34085A0-CC3B-41BC-887B-06F3E1FD75E5}"/>
      </w:docPartPr>
      <w:docPartBody>
        <w:p w:rsidR="00063095" w:rsidRDefault="009B086A">
          <w:r w:rsidRPr="001C096C">
            <w:rPr>
              <w:rFonts w:ascii="Arial" w:hAnsi="Arial" w:cs="Arial"/>
              <w:color w:val="000000"/>
              <w:sz w:val="20"/>
              <w:szCs w:val="20"/>
            </w:rPr>
            <w:t xml:space="preserve"> </w:t>
          </w:r>
        </w:p>
      </w:docPartBody>
    </w:docPart>
    <w:docPart>
      <w:docPartPr>
        <w:name w:val="DCBAF2BD591B4A58A8D3D2EBE05963DC"/>
        <w:category>
          <w:name w:val="General"/>
          <w:gallery w:val="placeholder"/>
        </w:category>
        <w:types>
          <w:type w:val="bbPlcHdr"/>
        </w:types>
        <w:behaviors>
          <w:behavior w:val="content"/>
        </w:behaviors>
        <w:guid w:val="{8C10C0B1-E8EC-4C7A-A069-54C0CD1FAB78}"/>
      </w:docPartPr>
      <w:docPartBody>
        <w:p w:rsidR="00063095" w:rsidRDefault="009B086A">
          <w:r w:rsidRPr="001C096C">
            <w:rPr>
              <w:rFonts w:ascii="Arial" w:hAnsi="Arial" w:cs="Arial"/>
              <w:color w:val="000000"/>
              <w:sz w:val="20"/>
              <w:szCs w:val="20"/>
            </w:rPr>
            <w:t xml:space="preserve"> </w:t>
          </w:r>
        </w:p>
      </w:docPartBody>
    </w:docPart>
    <w:docPart>
      <w:docPartPr>
        <w:name w:val="FE05E50A84EC4B2199B693FC65971155"/>
        <w:category>
          <w:name w:val="General"/>
          <w:gallery w:val="placeholder"/>
        </w:category>
        <w:types>
          <w:type w:val="bbPlcHdr"/>
        </w:types>
        <w:behaviors>
          <w:behavior w:val="content"/>
        </w:behaviors>
        <w:guid w:val="{A5398FFF-06B5-43D9-A7B1-06702259AD8F}"/>
      </w:docPartPr>
      <w:docPartBody>
        <w:p w:rsidR="00063095" w:rsidRDefault="009B086A">
          <w:r w:rsidRPr="001C096C">
            <w:rPr>
              <w:rFonts w:ascii="Arial" w:hAnsi="Arial" w:cs="Arial"/>
              <w:color w:val="000000"/>
              <w:sz w:val="20"/>
              <w:szCs w:val="20"/>
            </w:rPr>
            <w:t xml:space="preserve"> </w:t>
          </w:r>
        </w:p>
      </w:docPartBody>
    </w:docPart>
    <w:docPart>
      <w:docPartPr>
        <w:name w:val="A2B1CB05E4A342F8AE453CA706DA3A77"/>
        <w:category>
          <w:name w:val="General"/>
          <w:gallery w:val="placeholder"/>
        </w:category>
        <w:types>
          <w:type w:val="bbPlcHdr"/>
        </w:types>
        <w:behaviors>
          <w:behavior w:val="content"/>
        </w:behaviors>
        <w:guid w:val="{39BA102E-CC13-4F87-9EC9-872E809C6E1D}"/>
      </w:docPartPr>
      <w:docPartBody>
        <w:p w:rsidR="00063095" w:rsidRDefault="009B086A">
          <w:r w:rsidRPr="001C096C">
            <w:rPr>
              <w:rFonts w:ascii="Arial" w:hAnsi="Arial" w:cs="Arial"/>
              <w:color w:val="000000"/>
              <w:sz w:val="20"/>
              <w:szCs w:val="20"/>
            </w:rPr>
            <w:t xml:space="preserve"> </w:t>
          </w:r>
        </w:p>
      </w:docPartBody>
    </w:docPart>
    <w:docPart>
      <w:docPartPr>
        <w:name w:val="69806204F440412290E833B471F10D34"/>
        <w:category>
          <w:name w:val="General"/>
          <w:gallery w:val="placeholder"/>
        </w:category>
        <w:types>
          <w:type w:val="bbPlcHdr"/>
        </w:types>
        <w:behaviors>
          <w:behavior w:val="content"/>
        </w:behaviors>
        <w:guid w:val="{36B47805-129C-4832-B05C-B41DC1DD273F}"/>
      </w:docPartPr>
      <w:docPartBody>
        <w:p w:rsidR="00063095" w:rsidRDefault="009B086A">
          <w:r w:rsidRPr="001C096C">
            <w:rPr>
              <w:rFonts w:ascii="Arial" w:hAnsi="Arial" w:cs="Arial"/>
              <w:color w:val="000000"/>
              <w:sz w:val="20"/>
              <w:szCs w:val="20"/>
            </w:rPr>
            <w:t xml:space="preserve"> </w:t>
          </w:r>
        </w:p>
      </w:docPartBody>
    </w:docPart>
    <w:docPart>
      <w:docPartPr>
        <w:name w:val="7145F8DD47F84459B837871D45D21407"/>
        <w:category>
          <w:name w:val="General"/>
          <w:gallery w:val="placeholder"/>
        </w:category>
        <w:types>
          <w:type w:val="bbPlcHdr"/>
        </w:types>
        <w:behaviors>
          <w:behavior w:val="content"/>
        </w:behaviors>
        <w:guid w:val="{F762F579-E29A-497C-8AD2-457EFC936022}"/>
      </w:docPartPr>
      <w:docPartBody>
        <w:p w:rsidR="00063095" w:rsidRDefault="009B086A">
          <w:r w:rsidRPr="002D3BBF">
            <w:rPr>
              <w:rFonts w:ascii="Arial" w:hAnsi="Arial" w:cs="Arial"/>
              <w:sz w:val="20"/>
              <w:szCs w:val="20"/>
            </w:rPr>
            <w:t>(ostalo upisati)</w:t>
          </w:r>
          <w:r>
            <w:rPr>
              <w:rFonts w:ascii="Arial" w:hAnsi="Arial" w:cs="Arial"/>
              <w:sz w:val="20"/>
              <w:szCs w:val="20"/>
            </w:rPr>
            <w:t xml:space="preserve"> </w:t>
          </w:r>
        </w:p>
      </w:docPartBody>
    </w:docPart>
    <w:docPart>
      <w:docPartPr>
        <w:name w:val="D806DCA6A1904FC49C90006978A8E920"/>
        <w:category>
          <w:name w:val="General"/>
          <w:gallery w:val="placeholder"/>
        </w:category>
        <w:types>
          <w:type w:val="bbPlcHdr"/>
        </w:types>
        <w:behaviors>
          <w:behavior w:val="content"/>
        </w:behaviors>
        <w:guid w:val="{3DC3BAAD-CBC0-456E-8E2C-B2D212D8B8CF}"/>
      </w:docPartPr>
      <w:docPartBody>
        <w:p w:rsidR="00063095" w:rsidRDefault="009B086A">
          <w:r w:rsidRPr="001C096C">
            <w:rPr>
              <w:rFonts w:ascii="Arial" w:hAnsi="Arial" w:cs="Arial"/>
              <w:color w:val="000000"/>
              <w:sz w:val="20"/>
              <w:szCs w:val="20"/>
            </w:rPr>
            <w:t xml:space="preserve"> </w:t>
          </w:r>
        </w:p>
      </w:docPartBody>
    </w:docPart>
    <w:docPart>
      <w:docPartPr>
        <w:name w:val="E3C5C7BC2DE84719B8F3661B58B8C3D8"/>
        <w:category>
          <w:name w:val="General"/>
          <w:gallery w:val="placeholder"/>
        </w:category>
        <w:types>
          <w:type w:val="bbPlcHdr"/>
        </w:types>
        <w:behaviors>
          <w:behavior w:val="content"/>
        </w:behaviors>
        <w:guid w:val="{3E59F049-CCCE-4DA9-A7F1-C9FA6CE3A9DA}"/>
      </w:docPartPr>
      <w:docPartBody>
        <w:p w:rsidR="00063095" w:rsidRDefault="009B086A">
          <w:r w:rsidRPr="001C096C">
            <w:rPr>
              <w:rFonts w:ascii="Arial" w:hAnsi="Arial" w:cs="Arial"/>
              <w:color w:val="000000"/>
              <w:sz w:val="20"/>
              <w:szCs w:val="20"/>
            </w:rPr>
            <w:t xml:space="preserve"> </w:t>
          </w:r>
        </w:p>
      </w:docPartBody>
    </w:docPart>
    <w:docPart>
      <w:docPartPr>
        <w:name w:val="5780D7D0839344689D55ED485F1D85A8"/>
        <w:category>
          <w:name w:val="General"/>
          <w:gallery w:val="placeholder"/>
        </w:category>
        <w:types>
          <w:type w:val="bbPlcHdr"/>
        </w:types>
        <w:behaviors>
          <w:behavior w:val="content"/>
        </w:behaviors>
        <w:guid w:val="{C7696FA9-E2C5-4CD2-9F3B-98FD35D9B4A1}"/>
      </w:docPartPr>
      <w:docPartBody>
        <w:p w:rsidR="00063095" w:rsidRDefault="009B086A">
          <w:r w:rsidRPr="001C096C">
            <w:rPr>
              <w:rFonts w:ascii="Arial" w:hAnsi="Arial" w:cs="Arial"/>
              <w:color w:val="000000"/>
              <w:sz w:val="20"/>
              <w:szCs w:val="20"/>
            </w:rPr>
            <w:t xml:space="preserve"> </w:t>
          </w:r>
        </w:p>
      </w:docPartBody>
    </w:docPart>
    <w:docPart>
      <w:docPartPr>
        <w:name w:val="F14F4C86F627458BADBE85C5F9213CF9"/>
        <w:category>
          <w:name w:val="General"/>
          <w:gallery w:val="placeholder"/>
        </w:category>
        <w:types>
          <w:type w:val="bbPlcHdr"/>
        </w:types>
        <w:behaviors>
          <w:behavior w:val="content"/>
        </w:behaviors>
        <w:guid w:val="{D6D1A880-E1D6-4ACF-BBEA-5ED431D8DEC1}"/>
      </w:docPartPr>
      <w:docPartBody>
        <w:p w:rsidR="00063095" w:rsidRDefault="009B086A">
          <w:r w:rsidRPr="001C096C">
            <w:rPr>
              <w:rFonts w:ascii="Arial" w:hAnsi="Arial" w:cs="Arial"/>
              <w:color w:val="000000"/>
              <w:sz w:val="20"/>
              <w:szCs w:val="20"/>
            </w:rPr>
            <w:t xml:space="preserve"> </w:t>
          </w:r>
        </w:p>
      </w:docPartBody>
    </w:docPart>
    <w:docPart>
      <w:docPartPr>
        <w:name w:val="04F5A72AA8F042C39A80F9651F6C6643"/>
        <w:category>
          <w:name w:val="General"/>
          <w:gallery w:val="placeholder"/>
        </w:category>
        <w:types>
          <w:type w:val="bbPlcHdr"/>
        </w:types>
        <w:behaviors>
          <w:behavior w:val="content"/>
        </w:behaviors>
        <w:guid w:val="{67B98FFA-F106-4FF7-A6F2-4ACBEF2EF062}"/>
      </w:docPartPr>
      <w:docPartBody>
        <w:p w:rsidR="00063095" w:rsidRDefault="009B086A">
          <w:r w:rsidRPr="001C096C">
            <w:rPr>
              <w:rFonts w:ascii="Arial" w:hAnsi="Arial" w:cs="Arial"/>
              <w:color w:val="000000"/>
              <w:sz w:val="20"/>
              <w:szCs w:val="20"/>
            </w:rPr>
            <w:t xml:space="preserve"> </w:t>
          </w:r>
        </w:p>
      </w:docPartBody>
    </w:docPart>
    <w:docPart>
      <w:docPartPr>
        <w:name w:val="258C845F13B447AB8265FE30F91A0FE7"/>
        <w:category>
          <w:name w:val="General"/>
          <w:gallery w:val="placeholder"/>
        </w:category>
        <w:types>
          <w:type w:val="bbPlcHdr"/>
        </w:types>
        <w:behaviors>
          <w:behavior w:val="content"/>
        </w:behaviors>
        <w:guid w:val="{B38EEE7C-6F76-441D-835F-609011F8EC1D}"/>
      </w:docPartPr>
      <w:docPartBody>
        <w:p w:rsidR="00063095" w:rsidRDefault="009B086A">
          <w:r w:rsidRPr="001C096C">
            <w:rPr>
              <w:rFonts w:ascii="Arial" w:hAnsi="Arial" w:cs="Arial"/>
              <w:color w:val="000000"/>
              <w:sz w:val="20"/>
              <w:szCs w:val="20"/>
            </w:rPr>
            <w:t xml:space="preserve"> </w:t>
          </w:r>
        </w:p>
      </w:docPartBody>
    </w:docPart>
    <w:docPart>
      <w:docPartPr>
        <w:name w:val="D839B5EE09644192A1C319E035BFAF25"/>
        <w:category>
          <w:name w:val="General"/>
          <w:gallery w:val="placeholder"/>
        </w:category>
        <w:types>
          <w:type w:val="bbPlcHdr"/>
        </w:types>
        <w:behaviors>
          <w:behavior w:val="content"/>
        </w:behaviors>
        <w:guid w:val="{9AE7A117-036C-4359-90A3-349BD8CF05DD}"/>
      </w:docPartPr>
      <w:docPartBody>
        <w:p w:rsidR="00063095" w:rsidRDefault="009B086A">
          <w:r w:rsidRPr="002D3BBF">
            <w:rPr>
              <w:rFonts w:ascii="Arial" w:hAnsi="Arial" w:cs="Arial"/>
              <w:sz w:val="20"/>
              <w:szCs w:val="20"/>
            </w:rPr>
            <w:t>(ostalo upisati)</w:t>
          </w:r>
          <w:r>
            <w:rPr>
              <w:rFonts w:ascii="Arial" w:hAnsi="Arial" w:cs="Arial"/>
              <w:sz w:val="20"/>
              <w:szCs w:val="20"/>
            </w:rPr>
            <w:t xml:space="preserve"> </w:t>
          </w:r>
        </w:p>
      </w:docPartBody>
    </w:docPart>
    <w:docPart>
      <w:docPartPr>
        <w:name w:val="8FA6828EBE8943F09E6682922EE85FF5"/>
        <w:category>
          <w:name w:val="General"/>
          <w:gallery w:val="placeholder"/>
        </w:category>
        <w:types>
          <w:type w:val="bbPlcHdr"/>
        </w:types>
        <w:behaviors>
          <w:behavior w:val="content"/>
        </w:behaviors>
        <w:guid w:val="{BFA6284F-7792-4D8D-999E-5874F9351395}"/>
      </w:docPartPr>
      <w:docPartBody>
        <w:p w:rsidR="00063095" w:rsidRDefault="009B086A">
          <w:r w:rsidRPr="001C096C">
            <w:rPr>
              <w:rFonts w:ascii="Arial" w:hAnsi="Arial" w:cs="Arial"/>
              <w:color w:val="000000"/>
              <w:sz w:val="20"/>
              <w:szCs w:val="20"/>
            </w:rPr>
            <w:t xml:space="preserve"> </w:t>
          </w:r>
        </w:p>
      </w:docPartBody>
    </w:docPart>
    <w:docPart>
      <w:docPartPr>
        <w:name w:val="18C2050F5790452D862C3808F4807CC5"/>
        <w:category>
          <w:name w:val="General"/>
          <w:gallery w:val="placeholder"/>
        </w:category>
        <w:types>
          <w:type w:val="bbPlcHdr"/>
        </w:types>
        <w:behaviors>
          <w:behavior w:val="content"/>
        </w:behaviors>
        <w:guid w:val="{F874F5F6-6642-4CD4-A7AD-CC93257D317A}"/>
      </w:docPartPr>
      <w:docPartBody>
        <w:p w:rsidR="00063095" w:rsidRDefault="009B086A">
          <w:r w:rsidRPr="001C096C">
            <w:rPr>
              <w:rFonts w:ascii="Arial" w:hAnsi="Arial" w:cs="Arial"/>
              <w:color w:val="000000"/>
              <w:sz w:val="20"/>
              <w:szCs w:val="20"/>
            </w:rPr>
            <w:t xml:space="preserve"> </w:t>
          </w:r>
        </w:p>
      </w:docPartBody>
    </w:docPart>
    <w:docPart>
      <w:docPartPr>
        <w:name w:val="C5FA9AA2695C4AA4AC5C7D683D99DB63"/>
        <w:category>
          <w:name w:val="General"/>
          <w:gallery w:val="placeholder"/>
        </w:category>
        <w:types>
          <w:type w:val="bbPlcHdr"/>
        </w:types>
        <w:behaviors>
          <w:behavior w:val="content"/>
        </w:behaviors>
        <w:guid w:val="{6D4F7868-BA3F-4D6D-B986-0D5383F82679}"/>
      </w:docPartPr>
      <w:docPartBody>
        <w:p w:rsidR="00063095" w:rsidRDefault="009B086A">
          <w:r w:rsidRPr="001C096C">
            <w:rPr>
              <w:rFonts w:ascii="Arial" w:hAnsi="Arial" w:cs="Arial"/>
              <w:color w:val="000000"/>
              <w:sz w:val="20"/>
              <w:szCs w:val="20"/>
            </w:rPr>
            <w:t xml:space="preserve"> </w:t>
          </w:r>
        </w:p>
      </w:docPartBody>
    </w:docPart>
    <w:docPart>
      <w:docPartPr>
        <w:name w:val="7B93387B2E684C8A81242707242CBFF8"/>
        <w:category>
          <w:name w:val="General"/>
          <w:gallery w:val="placeholder"/>
        </w:category>
        <w:types>
          <w:type w:val="bbPlcHdr"/>
        </w:types>
        <w:behaviors>
          <w:behavior w:val="content"/>
        </w:behaviors>
        <w:guid w:val="{F66F5637-6A61-455A-8E2E-0FB8F4C633E8}"/>
      </w:docPartPr>
      <w:docPartBody>
        <w:p w:rsidR="00063095" w:rsidRDefault="009B086A">
          <w:r w:rsidRPr="001C096C">
            <w:rPr>
              <w:rFonts w:ascii="Arial" w:hAnsi="Arial" w:cs="Arial"/>
              <w:color w:val="000000"/>
              <w:sz w:val="20"/>
              <w:szCs w:val="20"/>
            </w:rPr>
            <w:t xml:space="preserve"> </w:t>
          </w:r>
        </w:p>
      </w:docPartBody>
    </w:docPart>
    <w:docPart>
      <w:docPartPr>
        <w:name w:val="5581080C070A4708B98D9744D65AD1AB"/>
        <w:category>
          <w:name w:val="General"/>
          <w:gallery w:val="placeholder"/>
        </w:category>
        <w:types>
          <w:type w:val="bbPlcHdr"/>
        </w:types>
        <w:behaviors>
          <w:behavior w:val="content"/>
        </w:behaviors>
        <w:guid w:val="{B7275044-4222-4C3C-8F3A-4D3194A5D160}"/>
      </w:docPartPr>
      <w:docPartBody>
        <w:p w:rsidR="00063095" w:rsidRDefault="009B086A">
          <w:r w:rsidRPr="001C096C">
            <w:rPr>
              <w:rFonts w:ascii="Arial" w:hAnsi="Arial" w:cs="Arial"/>
              <w:color w:val="000000"/>
              <w:sz w:val="20"/>
              <w:szCs w:val="20"/>
            </w:rPr>
            <w:t xml:space="preserve"> </w:t>
          </w:r>
        </w:p>
      </w:docPartBody>
    </w:docPart>
    <w:docPart>
      <w:docPartPr>
        <w:name w:val="FDF560F3A6454FDE853B2C5D7F7FA0DE"/>
        <w:category>
          <w:name w:val="General"/>
          <w:gallery w:val="placeholder"/>
        </w:category>
        <w:types>
          <w:type w:val="bbPlcHdr"/>
        </w:types>
        <w:behaviors>
          <w:behavior w:val="content"/>
        </w:behaviors>
        <w:guid w:val="{68D67C69-20B2-4435-8447-65A6FABF1F41}"/>
      </w:docPartPr>
      <w:docPartBody>
        <w:p w:rsidR="00063095" w:rsidRDefault="009B086A">
          <w:r w:rsidRPr="001C096C">
            <w:rPr>
              <w:rFonts w:ascii="Arial" w:hAnsi="Arial" w:cs="Arial"/>
              <w:color w:val="000000"/>
              <w:sz w:val="20"/>
              <w:szCs w:val="20"/>
            </w:rPr>
            <w:t xml:space="preserve"> </w:t>
          </w:r>
        </w:p>
      </w:docPartBody>
    </w:docPart>
    <w:docPart>
      <w:docPartPr>
        <w:name w:val="D1E381A70F6C4A1DB237B349D5EA694D"/>
        <w:category>
          <w:name w:val="General"/>
          <w:gallery w:val="placeholder"/>
        </w:category>
        <w:types>
          <w:type w:val="bbPlcHdr"/>
        </w:types>
        <w:behaviors>
          <w:behavior w:val="content"/>
        </w:behaviors>
        <w:guid w:val="{7A4B8B6B-8742-4444-BD6D-1D596C7C21E9}"/>
      </w:docPartPr>
      <w:docPartBody>
        <w:p w:rsidR="00063095" w:rsidRDefault="009B086A">
          <w:r w:rsidRPr="001C096C">
            <w:rPr>
              <w:rFonts w:ascii="Arial" w:hAnsi="Arial" w:cs="Arial"/>
              <w:color w:val="000000"/>
              <w:sz w:val="20"/>
              <w:szCs w:val="20"/>
            </w:rPr>
            <w:t xml:space="preserve"> </w:t>
          </w:r>
        </w:p>
      </w:docPartBody>
    </w:docPart>
    <w:docPart>
      <w:docPartPr>
        <w:name w:val="6CA5F88EC92241E690513723F09D2BA8"/>
        <w:category>
          <w:name w:val="General"/>
          <w:gallery w:val="placeholder"/>
        </w:category>
        <w:types>
          <w:type w:val="bbPlcHdr"/>
        </w:types>
        <w:behaviors>
          <w:behavior w:val="content"/>
        </w:behaviors>
        <w:guid w:val="{F3B46690-A998-4687-86AB-72E17DC0B013}"/>
      </w:docPartPr>
      <w:docPartBody>
        <w:p w:rsidR="00063095" w:rsidRDefault="009B086A">
          <w:r w:rsidRPr="001C096C">
            <w:rPr>
              <w:rFonts w:ascii="Arial" w:hAnsi="Arial" w:cs="Arial"/>
              <w:color w:val="000000"/>
              <w:sz w:val="20"/>
              <w:szCs w:val="20"/>
            </w:rPr>
            <w:t xml:space="preserve"> </w:t>
          </w:r>
        </w:p>
      </w:docPartBody>
    </w:docPart>
    <w:docPart>
      <w:docPartPr>
        <w:name w:val="120B42597D4540499086F84F02D7C9A1"/>
        <w:category>
          <w:name w:val="General"/>
          <w:gallery w:val="placeholder"/>
        </w:category>
        <w:types>
          <w:type w:val="bbPlcHdr"/>
        </w:types>
        <w:behaviors>
          <w:behavior w:val="content"/>
        </w:behaviors>
        <w:guid w:val="{B7D8C7B9-573D-4631-B48B-1BBA4924DECF}"/>
      </w:docPartPr>
      <w:docPartBody>
        <w:p w:rsidR="00063095" w:rsidRDefault="009B086A">
          <w:r w:rsidRPr="002B6B3C">
            <w:rPr>
              <w:rFonts w:ascii="Arial" w:hAnsi="Arial" w:cs="Arial"/>
              <w:sz w:val="20"/>
              <w:szCs w:val="20"/>
            </w:rPr>
            <w:t xml:space="preserve">(ostalo upisati) </w:t>
          </w:r>
        </w:p>
      </w:docPartBody>
    </w:docPart>
    <w:docPart>
      <w:docPartPr>
        <w:name w:val="FADC546C12D34CE28C88B6329A7FDD60"/>
        <w:category>
          <w:name w:val="General"/>
          <w:gallery w:val="placeholder"/>
        </w:category>
        <w:types>
          <w:type w:val="bbPlcHdr"/>
        </w:types>
        <w:behaviors>
          <w:behavior w:val="content"/>
        </w:behaviors>
        <w:guid w:val="{568C0725-ADA4-4F6C-98AC-2890C1A45F78}"/>
      </w:docPartPr>
      <w:docPartBody>
        <w:p w:rsidR="00063095" w:rsidRDefault="009B086A">
          <w:r w:rsidRPr="001C096C">
            <w:rPr>
              <w:rFonts w:ascii="Arial" w:hAnsi="Arial" w:cs="Arial"/>
              <w:color w:val="000000"/>
              <w:sz w:val="20"/>
              <w:szCs w:val="20"/>
            </w:rPr>
            <w:t xml:space="preserve"> </w:t>
          </w:r>
        </w:p>
      </w:docPartBody>
    </w:docPart>
    <w:docPart>
      <w:docPartPr>
        <w:name w:val="30BA5DA518A74734B9BF6F2C8F0F1027"/>
        <w:category>
          <w:name w:val="General"/>
          <w:gallery w:val="placeholder"/>
        </w:category>
        <w:types>
          <w:type w:val="bbPlcHdr"/>
        </w:types>
        <w:behaviors>
          <w:behavior w:val="content"/>
        </w:behaviors>
        <w:guid w:val="{920DB6BF-E4ED-4E26-BF5E-A58B24C14BD3}"/>
      </w:docPartPr>
      <w:docPartBody>
        <w:p w:rsidR="00063095" w:rsidRDefault="009B086A">
          <w:r w:rsidRPr="001C096C">
            <w:rPr>
              <w:rFonts w:ascii="Arial" w:hAnsi="Arial" w:cs="Arial"/>
              <w:color w:val="000000"/>
              <w:sz w:val="20"/>
              <w:szCs w:val="20"/>
            </w:rPr>
            <w:t xml:space="preserve"> </w:t>
          </w:r>
        </w:p>
      </w:docPartBody>
    </w:docPart>
    <w:docPart>
      <w:docPartPr>
        <w:name w:val="02D14A5C63CA45D3A678817BDBFE7192"/>
        <w:category>
          <w:name w:val="General"/>
          <w:gallery w:val="placeholder"/>
        </w:category>
        <w:types>
          <w:type w:val="bbPlcHdr"/>
        </w:types>
        <w:behaviors>
          <w:behavior w:val="content"/>
        </w:behaviors>
        <w:guid w:val="{204159D3-7F00-45E6-9730-4508045A14DA}"/>
      </w:docPartPr>
      <w:docPartBody>
        <w:p w:rsidR="00063095" w:rsidRDefault="009B086A">
          <w:r w:rsidRPr="001C096C">
            <w:rPr>
              <w:rFonts w:ascii="Arial" w:hAnsi="Arial" w:cs="Arial"/>
              <w:color w:val="000000"/>
              <w:sz w:val="20"/>
              <w:szCs w:val="20"/>
            </w:rPr>
            <w:t xml:space="preserve"> </w:t>
          </w:r>
        </w:p>
      </w:docPartBody>
    </w:docPart>
    <w:docPart>
      <w:docPartPr>
        <w:name w:val="79244357174346A7A7B948F02068E915"/>
        <w:category>
          <w:name w:val="General"/>
          <w:gallery w:val="placeholder"/>
        </w:category>
        <w:types>
          <w:type w:val="bbPlcHdr"/>
        </w:types>
        <w:behaviors>
          <w:behavior w:val="content"/>
        </w:behaviors>
        <w:guid w:val="{B3E9AA3A-6D42-4BC9-8758-D348964C1658}"/>
      </w:docPartPr>
      <w:docPartBody>
        <w:p w:rsidR="00063095" w:rsidRDefault="009B086A">
          <w:r w:rsidRPr="001C096C">
            <w:rPr>
              <w:rFonts w:ascii="Arial" w:hAnsi="Arial" w:cs="Arial"/>
              <w:color w:val="000000"/>
              <w:sz w:val="20"/>
              <w:szCs w:val="20"/>
            </w:rPr>
            <w:t xml:space="preserve"> </w:t>
          </w:r>
        </w:p>
      </w:docPartBody>
    </w:docPart>
    <w:docPart>
      <w:docPartPr>
        <w:name w:val="21B232FEACAC4662BDEBA76BED54BCA6"/>
        <w:category>
          <w:name w:val="General"/>
          <w:gallery w:val="placeholder"/>
        </w:category>
        <w:types>
          <w:type w:val="bbPlcHdr"/>
        </w:types>
        <w:behaviors>
          <w:behavior w:val="content"/>
        </w:behaviors>
        <w:guid w:val="{F88EC7E0-4F23-45EE-8EC0-DE5CE1585596}"/>
      </w:docPartPr>
      <w:docPartBody>
        <w:p w:rsidR="00063095" w:rsidRDefault="009B086A">
          <w:r w:rsidRPr="001C096C">
            <w:rPr>
              <w:rFonts w:ascii="Arial" w:hAnsi="Arial" w:cs="Arial"/>
              <w:color w:val="000000"/>
              <w:sz w:val="20"/>
              <w:szCs w:val="20"/>
            </w:rPr>
            <w:t xml:space="preserve">  </w:t>
          </w:r>
        </w:p>
      </w:docPartBody>
    </w:docPart>
    <w:docPart>
      <w:docPartPr>
        <w:name w:val="BE614A3181224F2898CD707F91781C1B"/>
        <w:category>
          <w:name w:val="General"/>
          <w:gallery w:val="placeholder"/>
        </w:category>
        <w:types>
          <w:type w:val="bbPlcHdr"/>
        </w:types>
        <w:behaviors>
          <w:behavior w:val="content"/>
        </w:behaviors>
        <w:guid w:val="{8F6DCF64-7A6F-4FE2-8AAB-ABE25C592B72}"/>
      </w:docPartPr>
      <w:docPartBody>
        <w:p w:rsidR="00063095" w:rsidRDefault="009B086A">
          <w:r w:rsidRPr="001C096C">
            <w:rPr>
              <w:rFonts w:ascii="Arial" w:hAnsi="Arial" w:cs="Arial"/>
              <w:color w:val="000000"/>
              <w:sz w:val="20"/>
              <w:szCs w:val="20"/>
            </w:rPr>
            <w:t xml:space="preserve"> </w:t>
          </w:r>
        </w:p>
      </w:docPartBody>
    </w:docPart>
    <w:docPart>
      <w:docPartPr>
        <w:name w:val="698516F01C4F4954858D986BD040B2F1"/>
        <w:category>
          <w:name w:val="General"/>
          <w:gallery w:val="placeholder"/>
        </w:category>
        <w:types>
          <w:type w:val="bbPlcHdr"/>
        </w:types>
        <w:behaviors>
          <w:behavior w:val="content"/>
        </w:behaviors>
        <w:guid w:val="{A9FE2BF4-6C7C-4F66-AD02-CDF246E44C37}"/>
      </w:docPartPr>
      <w:docPartBody>
        <w:p w:rsidR="00063095" w:rsidRDefault="009B086A">
          <w:r w:rsidRPr="001C096C">
            <w:rPr>
              <w:rFonts w:ascii="Arial" w:hAnsi="Arial" w:cs="Arial"/>
              <w:color w:val="000000"/>
              <w:sz w:val="20"/>
              <w:szCs w:val="20"/>
            </w:rPr>
            <w:t xml:space="preserve"> </w:t>
          </w:r>
        </w:p>
      </w:docPartBody>
    </w:docPart>
    <w:docPart>
      <w:docPartPr>
        <w:name w:val="58743A39CF744829975CA70C04FB9B9C"/>
        <w:category>
          <w:name w:val="General"/>
          <w:gallery w:val="placeholder"/>
        </w:category>
        <w:types>
          <w:type w:val="bbPlcHdr"/>
        </w:types>
        <w:behaviors>
          <w:behavior w:val="content"/>
        </w:behaviors>
        <w:guid w:val="{86C3452C-3B68-4649-B720-824A8C9A8EE4}"/>
      </w:docPartPr>
      <w:docPartBody>
        <w:p w:rsidR="00063095" w:rsidRDefault="009B086A">
          <w:r>
            <w:rPr>
              <w:rStyle w:val="PlaceholderText"/>
            </w:rPr>
            <w:t>ECTS</w:t>
          </w:r>
        </w:p>
      </w:docPartBody>
    </w:docPart>
    <w:docPart>
      <w:docPartPr>
        <w:name w:val="468771558C1B4C7181ACD22D0399D00C"/>
        <w:category>
          <w:name w:val="General"/>
          <w:gallery w:val="placeholder"/>
        </w:category>
        <w:types>
          <w:type w:val="bbPlcHdr"/>
        </w:types>
        <w:behaviors>
          <w:behavior w:val="content"/>
        </w:behaviors>
        <w:guid w:val="{9AF46C9A-A1A9-4062-A220-92D40D79F157}"/>
      </w:docPartPr>
      <w:docPartBody>
        <w:p w:rsidR="00063095" w:rsidRDefault="009B086A">
          <w:r>
            <w:rPr>
              <w:rStyle w:val="PlaceholderText"/>
            </w:rPr>
            <w:t>Metode i kriteriji vrednovanja</w:t>
          </w:r>
        </w:p>
      </w:docPartBody>
    </w:docPart>
    <w:docPart>
      <w:docPartPr>
        <w:name w:val="D2916FF5ADD04CE08F96BC80CB3A4344"/>
        <w:category>
          <w:name w:val="General"/>
          <w:gallery w:val="placeholder"/>
        </w:category>
        <w:types>
          <w:type w:val="bbPlcHdr"/>
        </w:types>
        <w:behaviors>
          <w:behavior w:val="content"/>
        </w:behaviors>
        <w:guid w:val="{E7FBAF72-EFB4-4E86-B01A-F516175DA1FC}"/>
      </w:docPartPr>
      <w:docPartBody>
        <w:p w:rsidR="00063095" w:rsidRDefault="009B086A">
          <w:r>
            <w:rPr>
              <w:rStyle w:val="PlaceholderText"/>
            </w:rPr>
            <w:t>Metode i kriteriji vrednovanja</w:t>
          </w:r>
        </w:p>
      </w:docPartBody>
    </w:docPart>
    <w:docPart>
      <w:docPartPr>
        <w:name w:val="E5B06E0A4A954CA6B6215DB6BFC6CD40"/>
        <w:category>
          <w:name w:val="General"/>
          <w:gallery w:val="placeholder"/>
        </w:category>
        <w:types>
          <w:type w:val="bbPlcHdr"/>
        </w:types>
        <w:behaviors>
          <w:behavior w:val="content"/>
        </w:behaviors>
        <w:guid w:val="{8DBDF8E1-9FD0-43DD-AA06-8FEC0EFF94E2}"/>
      </w:docPartPr>
      <w:docPartBody>
        <w:p w:rsidR="00063095" w:rsidRDefault="009B086A">
          <w:r>
            <w:rPr>
              <w:rStyle w:val="PlaceholderText"/>
            </w:rPr>
            <w:t>Obveze studenata</w:t>
          </w:r>
        </w:p>
      </w:docPartBody>
    </w:docPart>
    <w:docPart>
      <w:docPartPr>
        <w:name w:val="21AB2A97159F432FB621FC30ACF99AD8"/>
        <w:category>
          <w:name w:val="General"/>
          <w:gallery w:val="placeholder"/>
        </w:category>
        <w:types>
          <w:type w:val="bbPlcHdr"/>
        </w:types>
        <w:behaviors>
          <w:behavior w:val="content"/>
        </w:behaviors>
        <w:guid w:val="{9D924151-3B5B-4828-9CCF-E52BA6965E79}"/>
      </w:docPartPr>
      <w:docPartBody>
        <w:p w:rsidR="00063095" w:rsidRDefault="009B086A">
          <w:r w:rsidRPr="00DE16E6">
            <w:rPr>
              <w:rStyle w:val="PlaceholderText"/>
            </w:rPr>
            <w:t>Click here to enter text.</w:t>
          </w:r>
        </w:p>
      </w:docPartBody>
    </w:docPart>
    <w:docPart>
      <w:docPartPr>
        <w:name w:val="B325B7E1F152455D9723D5E67B119B85"/>
        <w:category>
          <w:name w:val="General"/>
          <w:gallery w:val="placeholder"/>
        </w:category>
        <w:types>
          <w:type w:val="bbPlcHdr"/>
        </w:types>
        <w:behaviors>
          <w:behavior w:val="content"/>
        </w:behaviors>
        <w:guid w:val="{1E77F3E8-D27D-44F3-9BCA-C4A530521F75}"/>
      </w:docPartPr>
      <w:docPartBody>
        <w:p w:rsidR="00063095" w:rsidRDefault="009B086A">
          <w:r>
            <w:rPr>
              <w:rFonts w:ascii="Arial" w:hAnsi="Arial" w:cs="Arial"/>
              <w:color w:val="000000"/>
              <w:sz w:val="20"/>
              <w:szCs w:val="20"/>
            </w:rPr>
            <w:t xml:space="preserve"> </w:t>
          </w:r>
        </w:p>
      </w:docPartBody>
    </w:docPart>
    <w:docPart>
      <w:docPartPr>
        <w:name w:val="DA909684A025459499B0C0003E599BC3"/>
        <w:category>
          <w:name w:val="General"/>
          <w:gallery w:val="placeholder"/>
        </w:category>
        <w:types>
          <w:type w:val="bbPlcHdr"/>
        </w:types>
        <w:behaviors>
          <w:behavior w:val="content"/>
        </w:behaviors>
        <w:guid w:val="{B0F40DAC-9C4C-4F4A-B07F-C98C8CF6B5D6}"/>
      </w:docPartPr>
      <w:docPartBody>
        <w:p w:rsidR="00063095" w:rsidRDefault="009B086A">
          <w:r>
            <w:rPr>
              <w:rFonts w:ascii="Arial" w:hAnsi="Arial" w:cs="Arial"/>
              <w:color w:val="000000"/>
              <w:sz w:val="20"/>
              <w:szCs w:val="20"/>
            </w:rPr>
            <w:t xml:space="preserve"> </w:t>
          </w:r>
        </w:p>
      </w:docPartBody>
    </w:docPart>
    <w:docPart>
      <w:docPartPr>
        <w:name w:val="C3D1708875434B339863D1DE3B39B42A"/>
        <w:category>
          <w:name w:val="General"/>
          <w:gallery w:val="placeholder"/>
        </w:category>
        <w:types>
          <w:type w:val="bbPlcHdr"/>
        </w:types>
        <w:behaviors>
          <w:behavior w:val="content"/>
        </w:behaviors>
        <w:guid w:val="{2FBE7838-DC48-4607-A83C-40AFE0D07E13}"/>
      </w:docPartPr>
      <w:docPartBody>
        <w:p w:rsidR="00063095" w:rsidRDefault="009B086A">
          <w:r>
            <w:rPr>
              <w:rFonts w:ascii="Arial" w:hAnsi="Arial" w:cs="Arial"/>
              <w:color w:val="000000"/>
              <w:sz w:val="20"/>
              <w:szCs w:val="20"/>
            </w:rPr>
            <w:t xml:space="preserve"> </w:t>
          </w:r>
        </w:p>
      </w:docPartBody>
    </w:docPart>
    <w:docPart>
      <w:docPartPr>
        <w:name w:val="48EA1252A4A24A4CA5606BD1EEC15FD8"/>
        <w:category>
          <w:name w:val="General"/>
          <w:gallery w:val="placeholder"/>
        </w:category>
        <w:types>
          <w:type w:val="bbPlcHdr"/>
        </w:types>
        <w:behaviors>
          <w:behavior w:val="content"/>
        </w:behaviors>
        <w:guid w:val="{36351B86-D50D-483C-BDD5-6E93CD182F24}"/>
      </w:docPartPr>
      <w:docPartBody>
        <w:p w:rsidR="00063095" w:rsidRDefault="009B086A">
          <w:r>
            <w:rPr>
              <w:rFonts w:ascii="Arial" w:hAnsi="Arial" w:cs="Arial"/>
              <w:color w:val="000000"/>
              <w:sz w:val="20"/>
              <w:szCs w:val="20"/>
            </w:rPr>
            <w:t xml:space="preserve"> </w:t>
          </w:r>
        </w:p>
      </w:docPartBody>
    </w:docPart>
    <w:docPart>
      <w:docPartPr>
        <w:name w:val="539BDD1E7EA64E7784AC2800A3CD0D27"/>
        <w:category>
          <w:name w:val="General"/>
          <w:gallery w:val="placeholder"/>
        </w:category>
        <w:types>
          <w:type w:val="bbPlcHdr"/>
        </w:types>
        <w:behaviors>
          <w:behavior w:val="content"/>
        </w:behaviors>
        <w:guid w:val="{6E396399-F52B-4110-8790-20F3819B3538}"/>
      </w:docPartPr>
      <w:docPartBody>
        <w:p w:rsidR="00063095" w:rsidRDefault="009B086A">
          <w:r>
            <w:rPr>
              <w:rFonts w:ascii="Arial" w:hAnsi="Arial" w:cs="Arial"/>
              <w:color w:val="000000"/>
              <w:sz w:val="20"/>
              <w:szCs w:val="20"/>
            </w:rPr>
            <w:t xml:space="preserve"> </w:t>
          </w:r>
        </w:p>
      </w:docPartBody>
    </w:docPart>
    <w:docPart>
      <w:docPartPr>
        <w:name w:val="A5990880CEC84699A3533AF032DE3D9C"/>
        <w:category>
          <w:name w:val="General"/>
          <w:gallery w:val="placeholder"/>
        </w:category>
        <w:types>
          <w:type w:val="bbPlcHdr"/>
        </w:types>
        <w:behaviors>
          <w:behavior w:val="content"/>
        </w:behaviors>
        <w:guid w:val="{322E011E-F417-4168-9B02-1403E6F34D28}"/>
      </w:docPartPr>
      <w:docPartBody>
        <w:p w:rsidR="00063095" w:rsidRDefault="009B086A">
          <w:r>
            <w:rPr>
              <w:rFonts w:ascii="Arial" w:hAnsi="Arial" w:cs="Arial"/>
              <w:color w:val="000000"/>
              <w:sz w:val="20"/>
              <w:szCs w:val="20"/>
            </w:rPr>
            <w:t xml:space="preserve"> </w:t>
          </w:r>
        </w:p>
      </w:docPartBody>
    </w:docPart>
    <w:docPart>
      <w:docPartPr>
        <w:name w:val="4C1DEB57EAF4420DB6909A4186BBCF78"/>
        <w:category>
          <w:name w:val="General"/>
          <w:gallery w:val="placeholder"/>
        </w:category>
        <w:types>
          <w:type w:val="bbPlcHdr"/>
        </w:types>
        <w:behaviors>
          <w:behavior w:val="content"/>
        </w:behaviors>
        <w:guid w:val="{89C28E96-93B1-461A-B6D0-AA5254AC9DFE}"/>
      </w:docPartPr>
      <w:docPartBody>
        <w:p w:rsidR="00063095" w:rsidRDefault="009B086A">
          <w:r>
            <w:rPr>
              <w:rFonts w:ascii="Arial" w:hAnsi="Arial" w:cs="Arial"/>
              <w:color w:val="000000"/>
              <w:sz w:val="20"/>
              <w:szCs w:val="20"/>
            </w:rPr>
            <w:t xml:space="preserve"> </w:t>
          </w:r>
        </w:p>
      </w:docPartBody>
    </w:docPart>
    <w:docPart>
      <w:docPartPr>
        <w:name w:val="32AAE41C5A424D0193C816FB3EF27A6E"/>
        <w:category>
          <w:name w:val="General"/>
          <w:gallery w:val="placeholder"/>
        </w:category>
        <w:types>
          <w:type w:val="bbPlcHdr"/>
        </w:types>
        <w:behaviors>
          <w:behavior w:val="content"/>
        </w:behaviors>
        <w:guid w:val="{39779B2E-A354-4B56-90C6-F620156F0AD7}"/>
      </w:docPartPr>
      <w:docPartBody>
        <w:p w:rsidR="00063095" w:rsidRDefault="009B086A">
          <w:r>
            <w:rPr>
              <w:rFonts w:ascii="Arial" w:hAnsi="Arial" w:cs="Arial"/>
              <w:color w:val="000000"/>
              <w:sz w:val="20"/>
              <w:szCs w:val="20"/>
            </w:rPr>
            <w:t xml:space="preserve"> </w:t>
          </w:r>
        </w:p>
      </w:docPartBody>
    </w:docPart>
    <w:docPart>
      <w:docPartPr>
        <w:name w:val="8A0A0886B75F41469B5463F38B50CD05"/>
        <w:category>
          <w:name w:val="General"/>
          <w:gallery w:val="placeholder"/>
        </w:category>
        <w:types>
          <w:type w:val="bbPlcHdr"/>
        </w:types>
        <w:behaviors>
          <w:behavior w:val="content"/>
        </w:behaviors>
        <w:guid w:val="{88CAF6A9-DD20-40BE-A39A-00974F0D2071}"/>
      </w:docPartPr>
      <w:docPartBody>
        <w:p w:rsidR="00063095" w:rsidRDefault="009B086A">
          <w:r>
            <w:rPr>
              <w:rFonts w:ascii="Arial" w:hAnsi="Arial" w:cs="Arial"/>
              <w:color w:val="000000"/>
              <w:sz w:val="20"/>
              <w:szCs w:val="20"/>
            </w:rPr>
            <w:t xml:space="preserve"> </w:t>
          </w:r>
        </w:p>
      </w:docPartBody>
    </w:docPart>
    <w:docPart>
      <w:docPartPr>
        <w:name w:val="AC75AFD70C574665B0681B6F637E01F9"/>
        <w:category>
          <w:name w:val="General"/>
          <w:gallery w:val="placeholder"/>
        </w:category>
        <w:types>
          <w:type w:val="bbPlcHdr"/>
        </w:types>
        <w:behaviors>
          <w:behavior w:val="content"/>
        </w:behaviors>
        <w:guid w:val="{2B8356DB-11F2-4CA2-95B0-A512E78E8592}"/>
      </w:docPartPr>
      <w:docPartBody>
        <w:p w:rsidR="00063095" w:rsidRDefault="009B086A">
          <w:r>
            <w:rPr>
              <w:rFonts w:ascii="Arial" w:hAnsi="Arial" w:cs="Arial"/>
              <w:color w:val="000000"/>
              <w:sz w:val="20"/>
              <w:szCs w:val="20"/>
            </w:rPr>
            <w:t xml:space="preserve"> </w:t>
          </w:r>
        </w:p>
      </w:docPartBody>
    </w:docPart>
    <w:docPart>
      <w:docPartPr>
        <w:name w:val="082D6C36ACE642F4A36388AC1B6ABD6C"/>
        <w:category>
          <w:name w:val="General"/>
          <w:gallery w:val="placeholder"/>
        </w:category>
        <w:types>
          <w:type w:val="bbPlcHdr"/>
        </w:types>
        <w:behaviors>
          <w:behavior w:val="content"/>
        </w:behaviors>
        <w:guid w:val="{DD50952F-237E-4233-B6B2-188A7DBCFDBF}"/>
      </w:docPartPr>
      <w:docPartBody>
        <w:p w:rsidR="00063095" w:rsidRDefault="009B086A">
          <w:r>
            <w:rPr>
              <w:rFonts w:ascii="Arial" w:hAnsi="Arial" w:cs="Arial"/>
              <w:color w:val="000000"/>
              <w:sz w:val="20"/>
              <w:szCs w:val="20"/>
            </w:rPr>
            <w:t xml:space="preserve"> </w:t>
          </w:r>
        </w:p>
      </w:docPartBody>
    </w:docPart>
    <w:docPart>
      <w:docPartPr>
        <w:name w:val="BE6C102943B94B05BF9F7451D574103E"/>
        <w:category>
          <w:name w:val="General"/>
          <w:gallery w:val="placeholder"/>
        </w:category>
        <w:types>
          <w:type w:val="bbPlcHdr"/>
        </w:types>
        <w:behaviors>
          <w:behavior w:val="content"/>
        </w:behaviors>
        <w:guid w:val="{9077408B-93B8-4508-B630-E6A3EABC67A8}"/>
      </w:docPartPr>
      <w:docPartBody>
        <w:p w:rsidR="00063095" w:rsidRDefault="009B086A">
          <w:r>
            <w:rPr>
              <w:rFonts w:ascii="Arial" w:hAnsi="Arial" w:cs="Arial"/>
              <w:sz w:val="20"/>
              <w:szCs w:val="20"/>
            </w:rPr>
            <w:t xml:space="preserve"> </w:t>
          </w:r>
        </w:p>
      </w:docPartBody>
    </w:docPart>
    <w:docPart>
      <w:docPartPr>
        <w:name w:val="76D5DBF93A394665A28284F580244970"/>
        <w:category>
          <w:name w:val="General"/>
          <w:gallery w:val="placeholder"/>
        </w:category>
        <w:types>
          <w:type w:val="bbPlcHdr"/>
        </w:types>
        <w:behaviors>
          <w:behavior w:val="content"/>
        </w:behaviors>
        <w:guid w:val="{D7941D65-DE5B-4E58-854C-59CB74E17EBE}"/>
      </w:docPartPr>
      <w:docPartBody>
        <w:p w:rsidR="00063095" w:rsidRDefault="009B086A">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Trebuchet MS"/>
    <w:panose1 w:val="000000000000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eiryo">
    <w:panose1 w:val="020B0604030504040204"/>
    <w:charset w:val="80"/>
    <w:family w:val="swiss"/>
    <w:pitch w:val="variable"/>
    <w:sig w:usb0="E10102FF" w:usb1="EAC7FFFF" w:usb2="0001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76C"/>
    <w:rsid w:val="00002058"/>
    <w:rsid w:val="00063095"/>
    <w:rsid w:val="000A244D"/>
    <w:rsid w:val="001A51E8"/>
    <w:rsid w:val="002138AF"/>
    <w:rsid w:val="002634EF"/>
    <w:rsid w:val="00272714"/>
    <w:rsid w:val="003417D4"/>
    <w:rsid w:val="00503E18"/>
    <w:rsid w:val="0058646A"/>
    <w:rsid w:val="005F49CB"/>
    <w:rsid w:val="00650FF6"/>
    <w:rsid w:val="006624DF"/>
    <w:rsid w:val="006B690A"/>
    <w:rsid w:val="007000C7"/>
    <w:rsid w:val="00701DD9"/>
    <w:rsid w:val="007A1EE6"/>
    <w:rsid w:val="007D2CA7"/>
    <w:rsid w:val="00943CD5"/>
    <w:rsid w:val="00971480"/>
    <w:rsid w:val="009B086A"/>
    <w:rsid w:val="009F676C"/>
    <w:rsid w:val="00A2229E"/>
    <w:rsid w:val="00AA69CA"/>
    <w:rsid w:val="00B56794"/>
    <w:rsid w:val="00BB1911"/>
    <w:rsid w:val="00BD0635"/>
    <w:rsid w:val="00BF3F29"/>
    <w:rsid w:val="00C40D6E"/>
    <w:rsid w:val="00CE4022"/>
    <w:rsid w:val="00D13F31"/>
    <w:rsid w:val="00D36F23"/>
    <w:rsid w:val="00D57A53"/>
    <w:rsid w:val="00D93C92"/>
    <w:rsid w:val="00DA29BA"/>
    <w:rsid w:val="00E308D4"/>
    <w:rsid w:val="00E74699"/>
    <w:rsid w:val="00F41000"/>
    <w:rsid w:val="00F64F63"/>
    <w:rsid w:val="00F812C4"/>
    <w:rsid w:val="00FC6F4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B086A"/>
  </w:style>
  <w:style w:type="paragraph" w:customStyle="1" w:styleId="0F61B9369ECD4FA5AD019F36EDB2FA9C">
    <w:name w:val="0F61B9369ECD4FA5AD019F36EDB2FA9C"/>
    <w:rsid w:val="009F676C"/>
  </w:style>
  <w:style w:type="paragraph" w:customStyle="1" w:styleId="B97285E2581142E5870A0C5362097FE2">
    <w:name w:val="B97285E2581142E5870A0C5362097FE2"/>
    <w:rsid w:val="009F676C"/>
  </w:style>
  <w:style w:type="paragraph" w:customStyle="1" w:styleId="4631DC5199CD4B0AA31EB3607F4744E8">
    <w:name w:val="4631DC5199CD4B0AA31EB3607F4744E8"/>
    <w:rsid w:val="009F676C"/>
  </w:style>
  <w:style w:type="paragraph" w:customStyle="1" w:styleId="824513F41C45494293D8FAA129980011">
    <w:name w:val="824513F41C45494293D8FAA129980011"/>
    <w:rsid w:val="009F676C"/>
  </w:style>
  <w:style w:type="paragraph" w:customStyle="1" w:styleId="5CC74DA640AE4A2BAEF86B9D33FC3CAE">
    <w:name w:val="5CC74DA640AE4A2BAEF86B9D33FC3CAE"/>
    <w:rsid w:val="009F676C"/>
  </w:style>
  <w:style w:type="paragraph" w:customStyle="1" w:styleId="FA40C1C042CA405690934EB1BD65F669">
    <w:name w:val="FA40C1C042CA405690934EB1BD65F669"/>
    <w:rsid w:val="009F676C"/>
  </w:style>
  <w:style w:type="paragraph" w:customStyle="1" w:styleId="8423303B3D904BC7B7D3E714D201E66D">
    <w:name w:val="8423303B3D904BC7B7D3E714D201E66D"/>
    <w:rsid w:val="009F676C"/>
  </w:style>
  <w:style w:type="paragraph" w:customStyle="1" w:styleId="D0372965744C4C218B384301A0AF8033">
    <w:name w:val="D0372965744C4C218B384301A0AF8033"/>
    <w:rsid w:val="009F676C"/>
  </w:style>
  <w:style w:type="paragraph" w:customStyle="1" w:styleId="9954AD6407DF459EA4B2ABA1BA9924A6">
    <w:name w:val="9954AD6407DF459EA4B2ABA1BA9924A6"/>
    <w:rsid w:val="009F676C"/>
  </w:style>
  <w:style w:type="paragraph" w:customStyle="1" w:styleId="6CB6C0BC409D4C059FD034D3928CD6EC">
    <w:name w:val="6CB6C0BC409D4C059FD034D3928CD6EC"/>
    <w:rsid w:val="009F676C"/>
  </w:style>
  <w:style w:type="paragraph" w:customStyle="1" w:styleId="7DBE7E6BF9C540ED8F954E5144298476">
    <w:name w:val="7DBE7E6BF9C540ED8F954E5144298476"/>
    <w:rsid w:val="009F676C"/>
  </w:style>
  <w:style w:type="paragraph" w:customStyle="1" w:styleId="24B4B95EAC3A438690E81B69C7C9135A">
    <w:name w:val="24B4B95EAC3A438690E81B69C7C9135A"/>
    <w:rsid w:val="009F676C"/>
  </w:style>
  <w:style w:type="paragraph" w:customStyle="1" w:styleId="CFBEC5EE09A34750AA2E282BA9DB2B05">
    <w:name w:val="CFBEC5EE09A34750AA2E282BA9DB2B05"/>
    <w:rsid w:val="009F676C"/>
  </w:style>
  <w:style w:type="paragraph" w:customStyle="1" w:styleId="F69556F1C7AB45029E35B821D4836CF9">
    <w:name w:val="F69556F1C7AB45029E35B821D4836CF9"/>
    <w:rsid w:val="009F676C"/>
  </w:style>
  <w:style w:type="paragraph" w:customStyle="1" w:styleId="241495965A1E44C78B39B6AD36F65CBE">
    <w:name w:val="241495965A1E44C78B39B6AD36F65CBE"/>
    <w:rsid w:val="009F676C"/>
  </w:style>
  <w:style w:type="paragraph" w:customStyle="1" w:styleId="208F5B77B50749DBAF6D6BF1A35F5D3F">
    <w:name w:val="208F5B77B50749DBAF6D6BF1A35F5D3F"/>
    <w:rsid w:val="009F676C"/>
  </w:style>
  <w:style w:type="paragraph" w:customStyle="1" w:styleId="848CD2A2477A46EF81ACD0842B564643">
    <w:name w:val="848CD2A2477A46EF81ACD0842B564643"/>
    <w:rsid w:val="009F676C"/>
  </w:style>
  <w:style w:type="paragraph" w:customStyle="1" w:styleId="074A283E88F04B068A34E869D61DEC71">
    <w:name w:val="074A283E88F04B068A34E869D61DEC71"/>
    <w:rsid w:val="009F676C"/>
  </w:style>
  <w:style w:type="paragraph" w:customStyle="1" w:styleId="698A9A05FEFE4E3C82763BE1AF48238D">
    <w:name w:val="698A9A05FEFE4E3C82763BE1AF48238D"/>
    <w:rsid w:val="009F676C"/>
  </w:style>
  <w:style w:type="paragraph" w:customStyle="1" w:styleId="EA1DC089F97140B1BF88793951992060">
    <w:name w:val="EA1DC089F97140B1BF88793951992060"/>
    <w:rsid w:val="009F676C"/>
  </w:style>
  <w:style w:type="paragraph" w:customStyle="1" w:styleId="C96AEF7102E24C14AA7B57E7D0B10A9C">
    <w:name w:val="C96AEF7102E24C14AA7B57E7D0B10A9C"/>
    <w:rsid w:val="009F676C"/>
  </w:style>
  <w:style w:type="paragraph" w:customStyle="1" w:styleId="9ABB72B4103F427498BA367168F298B5">
    <w:name w:val="9ABB72B4103F427498BA367168F298B5"/>
    <w:rsid w:val="009F676C"/>
  </w:style>
  <w:style w:type="paragraph" w:customStyle="1" w:styleId="35D553D47BA74D04A95E914CBD46A47F">
    <w:name w:val="35D553D47BA74D04A95E914CBD46A47F"/>
    <w:rsid w:val="009F676C"/>
  </w:style>
  <w:style w:type="paragraph" w:customStyle="1" w:styleId="917BF58DCAB94966853341F9A7228365">
    <w:name w:val="917BF58DCAB94966853341F9A7228365"/>
    <w:rsid w:val="009F676C"/>
  </w:style>
  <w:style w:type="paragraph" w:customStyle="1" w:styleId="D76B254FB5124117A1CEEF0D3F5D62B4">
    <w:name w:val="D76B254FB5124117A1CEEF0D3F5D62B4"/>
    <w:rsid w:val="009F676C"/>
  </w:style>
  <w:style w:type="paragraph" w:customStyle="1" w:styleId="0CCEBAC065ED49CA9DB0EB487A6A0324">
    <w:name w:val="0CCEBAC065ED49CA9DB0EB487A6A0324"/>
    <w:rsid w:val="009F676C"/>
  </w:style>
  <w:style w:type="paragraph" w:customStyle="1" w:styleId="DE6375B410FF43B3B1FAAC86F9550BB8">
    <w:name w:val="DE6375B410FF43B3B1FAAC86F9550BB8"/>
    <w:rsid w:val="009F676C"/>
  </w:style>
  <w:style w:type="paragraph" w:customStyle="1" w:styleId="BDF3D18C59D148628E57265537E7E559">
    <w:name w:val="BDF3D18C59D148628E57265537E7E559"/>
    <w:rsid w:val="009F676C"/>
  </w:style>
  <w:style w:type="paragraph" w:customStyle="1" w:styleId="B85575D5606F43A2B97924D9CA8DD0B2">
    <w:name w:val="B85575D5606F43A2B97924D9CA8DD0B2"/>
    <w:rsid w:val="009F676C"/>
  </w:style>
  <w:style w:type="paragraph" w:customStyle="1" w:styleId="DB25142FA6534365972A2E43D02FFF7F">
    <w:name w:val="DB25142FA6534365972A2E43D02FFF7F"/>
    <w:rsid w:val="009F676C"/>
  </w:style>
  <w:style w:type="paragraph" w:customStyle="1" w:styleId="64E4C70462654722835E41C3042B3188">
    <w:name w:val="64E4C70462654722835E41C3042B3188"/>
    <w:rsid w:val="009F676C"/>
  </w:style>
  <w:style w:type="paragraph" w:customStyle="1" w:styleId="9201FA4BAB3349D8BA09188E5487405D">
    <w:name w:val="9201FA4BAB3349D8BA09188E5487405D"/>
    <w:rsid w:val="009F676C"/>
  </w:style>
  <w:style w:type="paragraph" w:customStyle="1" w:styleId="BB25F0ECD4C94ED2B63D8C4B358AB271">
    <w:name w:val="BB25F0ECD4C94ED2B63D8C4B358AB271"/>
    <w:rsid w:val="009F676C"/>
  </w:style>
  <w:style w:type="paragraph" w:customStyle="1" w:styleId="A3F415B65F494EDBBF20E17509BD7B40">
    <w:name w:val="A3F415B65F494EDBBF20E17509BD7B40"/>
    <w:rsid w:val="009F676C"/>
  </w:style>
  <w:style w:type="paragraph" w:customStyle="1" w:styleId="A4611C1CF6A341A2B0113C6054B7BB47">
    <w:name w:val="A4611C1CF6A341A2B0113C6054B7BB47"/>
    <w:rsid w:val="009F676C"/>
  </w:style>
  <w:style w:type="paragraph" w:customStyle="1" w:styleId="571C0DB90B2544AA99D275CDA49A2523">
    <w:name w:val="571C0DB90B2544AA99D275CDA49A2523"/>
    <w:rsid w:val="009F676C"/>
  </w:style>
  <w:style w:type="paragraph" w:customStyle="1" w:styleId="1ED4A5D98387483A9BBBC4237C01FD68">
    <w:name w:val="1ED4A5D98387483A9BBBC4237C01FD68"/>
    <w:rsid w:val="009F676C"/>
  </w:style>
  <w:style w:type="paragraph" w:customStyle="1" w:styleId="20842C38C1AA4D96A0B349FFDE0458F6">
    <w:name w:val="20842C38C1AA4D96A0B349FFDE0458F6"/>
    <w:rsid w:val="009F676C"/>
  </w:style>
  <w:style w:type="paragraph" w:customStyle="1" w:styleId="04447CC49561445DA835CD412A0EE5AE">
    <w:name w:val="04447CC49561445DA835CD412A0EE5AE"/>
    <w:rsid w:val="009F676C"/>
  </w:style>
  <w:style w:type="paragraph" w:customStyle="1" w:styleId="188359C4A7C84FD68FFFC02CBD407EFD">
    <w:name w:val="188359C4A7C84FD68FFFC02CBD407EFD"/>
    <w:rsid w:val="009F676C"/>
  </w:style>
  <w:style w:type="paragraph" w:customStyle="1" w:styleId="F6AB4CF1E75144C3B6E59C8E1C221922">
    <w:name w:val="F6AB4CF1E75144C3B6E59C8E1C221922"/>
    <w:rsid w:val="009F676C"/>
  </w:style>
  <w:style w:type="paragraph" w:customStyle="1" w:styleId="499F0890EA7D4C7B9DE022AC7538D711">
    <w:name w:val="499F0890EA7D4C7B9DE022AC7538D711"/>
    <w:rsid w:val="009F676C"/>
  </w:style>
  <w:style w:type="paragraph" w:customStyle="1" w:styleId="AADB9A5BA17A47F59A1B89B26BE36E92">
    <w:name w:val="AADB9A5BA17A47F59A1B89B26BE36E92"/>
    <w:rsid w:val="009F676C"/>
  </w:style>
  <w:style w:type="paragraph" w:customStyle="1" w:styleId="CAE59EE0F5D34401A0D029A8765D1E50">
    <w:name w:val="CAE59EE0F5D34401A0D029A8765D1E50"/>
    <w:rsid w:val="009F676C"/>
  </w:style>
  <w:style w:type="paragraph" w:customStyle="1" w:styleId="50612D1E6A854C44A22FDEE0736FF7EA">
    <w:name w:val="50612D1E6A854C44A22FDEE0736FF7EA"/>
    <w:rsid w:val="009F676C"/>
  </w:style>
  <w:style w:type="paragraph" w:customStyle="1" w:styleId="A68950A5A4C74BECBE0A0B2A3A119C92">
    <w:name w:val="A68950A5A4C74BECBE0A0B2A3A119C92"/>
    <w:rsid w:val="009F676C"/>
  </w:style>
  <w:style w:type="paragraph" w:customStyle="1" w:styleId="A96057B6D5834C18AD6DF8F2EA49BA3C">
    <w:name w:val="A96057B6D5834C18AD6DF8F2EA49BA3C"/>
    <w:rsid w:val="009F676C"/>
  </w:style>
  <w:style w:type="paragraph" w:customStyle="1" w:styleId="DF3F49C5230243749C58419D9F5BA35F">
    <w:name w:val="DF3F49C5230243749C58419D9F5BA35F"/>
    <w:rsid w:val="009F676C"/>
  </w:style>
  <w:style w:type="paragraph" w:customStyle="1" w:styleId="AAEA32380D084BD09A156CF09948CBC5">
    <w:name w:val="AAEA32380D084BD09A156CF09948CBC5"/>
    <w:rsid w:val="009F676C"/>
  </w:style>
  <w:style w:type="paragraph" w:customStyle="1" w:styleId="2CE05A3A98774BC6BA0D1171F12D22EC">
    <w:name w:val="2CE05A3A98774BC6BA0D1171F12D22EC"/>
    <w:rsid w:val="009F676C"/>
  </w:style>
  <w:style w:type="paragraph" w:customStyle="1" w:styleId="58F6AD1D06E045CFBA9008C9416826C3">
    <w:name w:val="58F6AD1D06E045CFBA9008C9416826C3"/>
    <w:rsid w:val="009F676C"/>
  </w:style>
  <w:style w:type="paragraph" w:customStyle="1" w:styleId="EAA9D2DCEBFA4F9390FDAF2C41615589">
    <w:name w:val="EAA9D2DCEBFA4F9390FDAF2C41615589"/>
    <w:rsid w:val="009F676C"/>
  </w:style>
  <w:style w:type="paragraph" w:customStyle="1" w:styleId="E825433649294551986F65A046A6C87A">
    <w:name w:val="E825433649294551986F65A046A6C87A"/>
    <w:rsid w:val="009F676C"/>
  </w:style>
  <w:style w:type="paragraph" w:customStyle="1" w:styleId="B855B5401AE346AEA1AFFE33DA4F3418">
    <w:name w:val="B855B5401AE346AEA1AFFE33DA4F3418"/>
    <w:rsid w:val="009F676C"/>
  </w:style>
  <w:style w:type="paragraph" w:customStyle="1" w:styleId="34E98C7DF9424980A31833B6F267F8D5">
    <w:name w:val="34E98C7DF9424980A31833B6F267F8D5"/>
    <w:rsid w:val="009F676C"/>
  </w:style>
  <w:style w:type="paragraph" w:customStyle="1" w:styleId="48033B10E32443CEA1D53C049E96A1F3">
    <w:name w:val="48033B10E32443CEA1D53C049E96A1F3"/>
    <w:rsid w:val="009F676C"/>
  </w:style>
  <w:style w:type="paragraph" w:customStyle="1" w:styleId="3B7CE26BCFD540D69C1FE6D5133766FF">
    <w:name w:val="3B7CE26BCFD540D69C1FE6D5133766FF"/>
    <w:rsid w:val="009F676C"/>
  </w:style>
  <w:style w:type="paragraph" w:customStyle="1" w:styleId="EE63F681A09A474A9B65010654EFCF1F">
    <w:name w:val="EE63F681A09A474A9B65010654EFCF1F"/>
    <w:rsid w:val="009F676C"/>
  </w:style>
  <w:style w:type="paragraph" w:customStyle="1" w:styleId="CD7241ABFE98441A99CCBDB029B03B98">
    <w:name w:val="CD7241ABFE98441A99CCBDB029B03B98"/>
    <w:rsid w:val="009F676C"/>
  </w:style>
  <w:style w:type="paragraph" w:customStyle="1" w:styleId="2FD1A3993E7646CBB547A7A4FFD85886">
    <w:name w:val="2FD1A3993E7646CBB547A7A4FFD85886"/>
    <w:rsid w:val="009F676C"/>
  </w:style>
  <w:style w:type="paragraph" w:customStyle="1" w:styleId="D36DDAE3BDED4C12800940559F60194F">
    <w:name w:val="D36DDAE3BDED4C12800940559F60194F"/>
    <w:rsid w:val="009F676C"/>
  </w:style>
  <w:style w:type="paragraph" w:customStyle="1" w:styleId="A530F0B84E1B414DAB63EFE2621FA037">
    <w:name w:val="A530F0B84E1B414DAB63EFE2621FA037"/>
    <w:rsid w:val="009F676C"/>
  </w:style>
  <w:style w:type="paragraph" w:customStyle="1" w:styleId="33832C6E110947E6B81959B7ADAC3A80">
    <w:name w:val="33832C6E110947E6B81959B7ADAC3A80"/>
    <w:rsid w:val="009F676C"/>
  </w:style>
  <w:style w:type="paragraph" w:customStyle="1" w:styleId="2E86876F12C6422690C4F0DB83B11886">
    <w:name w:val="2E86876F12C6422690C4F0DB83B11886"/>
    <w:rsid w:val="009F676C"/>
  </w:style>
  <w:style w:type="paragraph" w:customStyle="1" w:styleId="C92054C608804E978E704F96E1BB7E01">
    <w:name w:val="C92054C608804E978E704F96E1BB7E01"/>
    <w:rsid w:val="009F676C"/>
  </w:style>
  <w:style w:type="paragraph" w:customStyle="1" w:styleId="0B05DDE86AA34C2BA67125B80DFE5AD0">
    <w:name w:val="0B05DDE86AA34C2BA67125B80DFE5AD0"/>
    <w:rsid w:val="009F676C"/>
  </w:style>
  <w:style w:type="paragraph" w:customStyle="1" w:styleId="3EAC8DE9880B43F9842F77DE55F0FD98">
    <w:name w:val="3EAC8DE9880B43F9842F77DE55F0FD98"/>
    <w:rsid w:val="009F676C"/>
  </w:style>
  <w:style w:type="paragraph" w:customStyle="1" w:styleId="D8C6AC63DC324A5B94504813C0360717">
    <w:name w:val="D8C6AC63DC324A5B94504813C0360717"/>
    <w:rsid w:val="009F676C"/>
  </w:style>
  <w:style w:type="paragraph" w:customStyle="1" w:styleId="53E4B68353FE4A4096F1408F5A4C1BBF">
    <w:name w:val="53E4B68353FE4A4096F1408F5A4C1BBF"/>
    <w:rsid w:val="009F676C"/>
  </w:style>
  <w:style w:type="paragraph" w:customStyle="1" w:styleId="DDC91660C79B4AFAA02F66C6696A4E00">
    <w:name w:val="DDC91660C79B4AFAA02F66C6696A4E00"/>
    <w:rsid w:val="009F676C"/>
  </w:style>
  <w:style w:type="paragraph" w:customStyle="1" w:styleId="4454677D3B774A098168D94FE58BAAC1">
    <w:name w:val="4454677D3B774A098168D94FE58BAAC1"/>
    <w:rsid w:val="009F676C"/>
  </w:style>
  <w:style w:type="paragraph" w:customStyle="1" w:styleId="3FC056D0883145178A327B68A303BBEA">
    <w:name w:val="3FC056D0883145178A327B68A303BBEA"/>
    <w:rsid w:val="009F676C"/>
  </w:style>
  <w:style w:type="paragraph" w:customStyle="1" w:styleId="E0F08FDB5CF4469EA8FD6876B7E5DC1F">
    <w:name w:val="E0F08FDB5CF4469EA8FD6876B7E5DC1F"/>
    <w:rsid w:val="009F676C"/>
  </w:style>
  <w:style w:type="paragraph" w:customStyle="1" w:styleId="882E60CC9AC141A494CB79DF1D86B2CC">
    <w:name w:val="882E60CC9AC141A494CB79DF1D86B2CC"/>
    <w:rsid w:val="009F676C"/>
  </w:style>
  <w:style w:type="paragraph" w:customStyle="1" w:styleId="63DCF3B018B54063A2DDD33AF252B2AC">
    <w:name w:val="63DCF3B018B54063A2DDD33AF252B2AC"/>
    <w:rsid w:val="009F676C"/>
  </w:style>
  <w:style w:type="paragraph" w:customStyle="1" w:styleId="1EE11BE762B3463FAEC32769FC471285">
    <w:name w:val="1EE11BE762B3463FAEC32769FC471285"/>
    <w:rsid w:val="009F676C"/>
  </w:style>
  <w:style w:type="paragraph" w:customStyle="1" w:styleId="0A78B954B2EE418E87403C530CD90060">
    <w:name w:val="0A78B954B2EE418E87403C530CD90060"/>
    <w:rsid w:val="009F676C"/>
  </w:style>
  <w:style w:type="paragraph" w:customStyle="1" w:styleId="6FB074CB56E84BE8AB71794C0E4ED6A5">
    <w:name w:val="6FB074CB56E84BE8AB71794C0E4ED6A5"/>
    <w:rsid w:val="009F676C"/>
  </w:style>
  <w:style w:type="paragraph" w:customStyle="1" w:styleId="23FDB37A51FD434EBD5019569F69492C">
    <w:name w:val="23FDB37A51FD434EBD5019569F69492C"/>
    <w:rsid w:val="009F676C"/>
  </w:style>
  <w:style w:type="paragraph" w:customStyle="1" w:styleId="A3E25E93E13B422F8CC32F6E47F2EC75">
    <w:name w:val="A3E25E93E13B422F8CC32F6E47F2EC75"/>
    <w:rsid w:val="009F676C"/>
  </w:style>
  <w:style w:type="paragraph" w:customStyle="1" w:styleId="089E18B7D469413486EB94CAEF87DA29">
    <w:name w:val="089E18B7D469413486EB94CAEF87DA29"/>
    <w:rsid w:val="009F676C"/>
  </w:style>
  <w:style w:type="paragraph" w:customStyle="1" w:styleId="473442CE2AD14F9D95BD95AE21C66919">
    <w:name w:val="473442CE2AD14F9D95BD95AE21C66919"/>
    <w:rsid w:val="009F676C"/>
  </w:style>
  <w:style w:type="paragraph" w:customStyle="1" w:styleId="4693EAAB5E8E41F88AEA5913A6587BD4">
    <w:name w:val="4693EAAB5E8E41F88AEA5913A6587BD4"/>
    <w:rsid w:val="009F676C"/>
  </w:style>
  <w:style w:type="paragraph" w:customStyle="1" w:styleId="5D5D2FA5B28D4094AFA384F864CE00D3">
    <w:name w:val="5D5D2FA5B28D4094AFA384F864CE00D3"/>
    <w:rsid w:val="009F676C"/>
  </w:style>
  <w:style w:type="paragraph" w:customStyle="1" w:styleId="194B74FD339D495D9529E03E06BF7208">
    <w:name w:val="194B74FD339D495D9529E03E06BF7208"/>
    <w:rsid w:val="009F676C"/>
  </w:style>
  <w:style w:type="paragraph" w:customStyle="1" w:styleId="A9DF3E745BC64CADA0AD308D29D301C8">
    <w:name w:val="A9DF3E745BC64CADA0AD308D29D301C8"/>
    <w:rsid w:val="009F676C"/>
  </w:style>
  <w:style w:type="paragraph" w:customStyle="1" w:styleId="0C01175962174BE8840A7EE566C8B886">
    <w:name w:val="0C01175962174BE8840A7EE566C8B886"/>
    <w:rsid w:val="009F676C"/>
  </w:style>
  <w:style w:type="paragraph" w:customStyle="1" w:styleId="E8768C108E42454B88AC3904C77424A7">
    <w:name w:val="E8768C108E42454B88AC3904C77424A7"/>
    <w:rsid w:val="009F676C"/>
  </w:style>
  <w:style w:type="paragraph" w:customStyle="1" w:styleId="DD489C6A34894953B41CA8E7BE845D8A">
    <w:name w:val="DD489C6A34894953B41CA8E7BE845D8A"/>
    <w:rsid w:val="009F676C"/>
  </w:style>
  <w:style w:type="paragraph" w:customStyle="1" w:styleId="7707D1D774654BF0B918DB909AC95DE3">
    <w:name w:val="7707D1D774654BF0B918DB909AC95DE3"/>
    <w:rsid w:val="009F676C"/>
  </w:style>
  <w:style w:type="paragraph" w:customStyle="1" w:styleId="FA1BCE3E0BCB46668F0BE4AA87F08207">
    <w:name w:val="FA1BCE3E0BCB46668F0BE4AA87F08207"/>
    <w:rsid w:val="009F676C"/>
  </w:style>
  <w:style w:type="paragraph" w:customStyle="1" w:styleId="AD5852E15FCF4C92A9B5DF10881EF42C">
    <w:name w:val="AD5852E15FCF4C92A9B5DF10881EF42C"/>
    <w:rsid w:val="009F676C"/>
  </w:style>
  <w:style w:type="paragraph" w:customStyle="1" w:styleId="486E101F8877456F99D7C9936C1D6FB0">
    <w:name w:val="486E101F8877456F99D7C9936C1D6FB0"/>
    <w:rsid w:val="009F676C"/>
  </w:style>
  <w:style w:type="paragraph" w:customStyle="1" w:styleId="22CE79BF3C8646F4AE7857C462ACBB56">
    <w:name w:val="22CE79BF3C8646F4AE7857C462ACBB56"/>
    <w:rsid w:val="009F676C"/>
  </w:style>
  <w:style w:type="paragraph" w:customStyle="1" w:styleId="4743D50331BD4F9F9F118BEE768C8A86">
    <w:name w:val="4743D50331BD4F9F9F118BEE768C8A86"/>
    <w:rsid w:val="009F676C"/>
  </w:style>
  <w:style w:type="paragraph" w:customStyle="1" w:styleId="E13AA99FC16940E8AA36D41845BEF917">
    <w:name w:val="E13AA99FC16940E8AA36D41845BEF917"/>
    <w:rsid w:val="009F676C"/>
  </w:style>
  <w:style w:type="paragraph" w:customStyle="1" w:styleId="DE46B51EC61841A48DE2ECC8BA39DD8E">
    <w:name w:val="DE46B51EC61841A48DE2ECC8BA39DD8E"/>
    <w:rsid w:val="009F676C"/>
  </w:style>
  <w:style w:type="paragraph" w:customStyle="1" w:styleId="CAD4996878C5486DAD446F6FD9B1F90A">
    <w:name w:val="CAD4996878C5486DAD446F6FD9B1F90A"/>
    <w:rsid w:val="009F676C"/>
  </w:style>
  <w:style w:type="paragraph" w:customStyle="1" w:styleId="D78B8B2E432C4C13A1227807ED990B38">
    <w:name w:val="D78B8B2E432C4C13A1227807ED990B38"/>
    <w:rsid w:val="009F676C"/>
  </w:style>
  <w:style w:type="paragraph" w:customStyle="1" w:styleId="FE7E9ADF978F4F4BB4B89FCEA56923B0">
    <w:name w:val="FE7E9ADF978F4F4BB4B89FCEA56923B0"/>
    <w:rsid w:val="009F676C"/>
  </w:style>
  <w:style w:type="paragraph" w:customStyle="1" w:styleId="F4389A09A0394C25B0D387BC3FD0D596">
    <w:name w:val="F4389A09A0394C25B0D387BC3FD0D596"/>
    <w:rsid w:val="009F676C"/>
  </w:style>
  <w:style w:type="paragraph" w:customStyle="1" w:styleId="3AD2964DDA8843ACB5E296DEE8BDDB31">
    <w:name w:val="3AD2964DDA8843ACB5E296DEE8BDDB31"/>
    <w:rsid w:val="009F676C"/>
  </w:style>
  <w:style w:type="paragraph" w:customStyle="1" w:styleId="C8EB03DA2E084F488563163087A04689">
    <w:name w:val="C8EB03DA2E084F488563163087A04689"/>
    <w:rsid w:val="009F676C"/>
  </w:style>
  <w:style w:type="paragraph" w:customStyle="1" w:styleId="63BEEC47AAA140C781851793E69F7242">
    <w:name w:val="63BEEC47AAA140C781851793E69F7242"/>
    <w:rsid w:val="009F676C"/>
  </w:style>
  <w:style w:type="paragraph" w:customStyle="1" w:styleId="2C58E53B5BFF485EBDD85446554F1BEF">
    <w:name w:val="2C58E53B5BFF485EBDD85446554F1BEF"/>
    <w:rsid w:val="009F676C"/>
  </w:style>
  <w:style w:type="paragraph" w:customStyle="1" w:styleId="E67B7E8BE6B34D1FA4CCF82AA7718819">
    <w:name w:val="E67B7E8BE6B34D1FA4CCF82AA7718819"/>
    <w:rsid w:val="009F676C"/>
  </w:style>
  <w:style w:type="paragraph" w:customStyle="1" w:styleId="9B0E1122365E45DABD778DB2E51E7A27">
    <w:name w:val="9B0E1122365E45DABD778DB2E51E7A27"/>
    <w:rsid w:val="009F676C"/>
  </w:style>
  <w:style w:type="paragraph" w:customStyle="1" w:styleId="CCB2A91F3432488B9F09E5AFF788F72F">
    <w:name w:val="CCB2A91F3432488B9F09E5AFF788F72F"/>
    <w:rsid w:val="009F676C"/>
  </w:style>
  <w:style w:type="paragraph" w:customStyle="1" w:styleId="0D07260451C4492FAE33C31565287E98">
    <w:name w:val="0D07260451C4492FAE33C31565287E98"/>
    <w:rsid w:val="009F676C"/>
  </w:style>
  <w:style w:type="paragraph" w:customStyle="1" w:styleId="3D35B99B6DF64661B9B52E84B8A93B06">
    <w:name w:val="3D35B99B6DF64661B9B52E84B8A93B06"/>
    <w:rsid w:val="009F676C"/>
  </w:style>
  <w:style w:type="paragraph" w:customStyle="1" w:styleId="C4DF438C34374356917F65BE5E60B9DE">
    <w:name w:val="C4DF438C34374356917F65BE5E60B9DE"/>
    <w:rsid w:val="009F676C"/>
  </w:style>
  <w:style w:type="paragraph" w:customStyle="1" w:styleId="86C5E61D3A1845ACAE6B52D986B6AF27">
    <w:name w:val="86C5E61D3A1845ACAE6B52D986B6AF27"/>
    <w:rsid w:val="009F676C"/>
  </w:style>
  <w:style w:type="paragraph" w:customStyle="1" w:styleId="BE7815B0B52E46C09949CBA8A7318691">
    <w:name w:val="BE7815B0B52E46C09949CBA8A7318691"/>
    <w:rsid w:val="009F676C"/>
  </w:style>
  <w:style w:type="paragraph" w:customStyle="1" w:styleId="CE34199A3EB64BDFBDB6392434065ABF">
    <w:name w:val="CE34199A3EB64BDFBDB6392434065ABF"/>
    <w:rsid w:val="009F676C"/>
  </w:style>
  <w:style w:type="paragraph" w:customStyle="1" w:styleId="67F825922B714DA7A011EDA70D857785">
    <w:name w:val="67F825922B714DA7A011EDA70D857785"/>
    <w:rsid w:val="009F676C"/>
  </w:style>
  <w:style w:type="paragraph" w:customStyle="1" w:styleId="EDE685A65A6D4CCD97CE6968BE996C6D">
    <w:name w:val="EDE685A65A6D4CCD97CE6968BE996C6D"/>
    <w:rsid w:val="009F676C"/>
  </w:style>
  <w:style w:type="paragraph" w:customStyle="1" w:styleId="2008D2065BF44D19860E25121B9DFFB2">
    <w:name w:val="2008D2065BF44D19860E25121B9DFFB2"/>
    <w:rsid w:val="009F676C"/>
  </w:style>
  <w:style w:type="paragraph" w:customStyle="1" w:styleId="4934492AFBE04D6998639E045906F766">
    <w:name w:val="4934492AFBE04D6998639E045906F766"/>
    <w:rsid w:val="009F676C"/>
  </w:style>
  <w:style w:type="paragraph" w:customStyle="1" w:styleId="93F2FCBE2EC0438BBBC1B9029502F9EA">
    <w:name w:val="93F2FCBE2EC0438BBBC1B9029502F9EA"/>
    <w:rsid w:val="009F676C"/>
  </w:style>
  <w:style w:type="paragraph" w:customStyle="1" w:styleId="B76237C8D74D403991AAFB7A2A1AB5CF">
    <w:name w:val="B76237C8D74D403991AAFB7A2A1AB5CF"/>
    <w:rsid w:val="009F676C"/>
  </w:style>
  <w:style w:type="paragraph" w:customStyle="1" w:styleId="97652012DF8D4DDE817272DD6190D1D4">
    <w:name w:val="97652012DF8D4DDE817272DD6190D1D4"/>
    <w:rsid w:val="009F676C"/>
  </w:style>
  <w:style w:type="paragraph" w:customStyle="1" w:styleId="4E482D96A980429FBA4A7F8F4E0949FE">
    <w:name w:val="4E482D96A980429FBA4A7F8F4E0949FE"/>
    <w:rsid w:val="009F676C"/>
  </w:style>
  <w:style w:type="paragraph" w:customStyle="1" w:styleId="47CE153CB1DC4A25AA34B33718544DC6">
    <w:name w:val="47CE153CB1DC4A25AA34B33718544DC6"/>
    <w:rsid w:val="009F676C"/>
  </w:style>
  <w:style w:type="paragraph" w:customStyle="1" w:styleId="AB31B13FC07241AAAD10C4B406A982D0">
    <w:name w:val="AB31B13FC07241AAAD10C4B406A982D0"/>
    <w:rsid w:val="009F676C"/>
  </w:style>
  <w:style w:type="paragraph" w:customStyle="1" w:styleId="15C4A7F5AF6C4E3CAAB1C4C1C082D59B">
    <w:name w:val="15C4A7F5AF6C4E3CAAB1C4C1C082D59B"/>
    <w:rsid w:val="009F676C"/>
  </w:style>
  <w:style w:type="paragraph" w:customStyle="1" w:styleId="5851A756B05C479CADD8F635756AB243">
    <w:name w:val="5851A756B05C479CADD8F635756AB243"/>
    <w:rsid w:val="009F676C"/>
  </w:style>
  <w:style w:type="paragraph" w:customStyle="1" w:styleId="228CEA0FE2CC4EE3AAC82BCD5F498AC4">
    <w:name w:val="228CEA0FE2CC4EE3AAC82BCD5F498AC4"/>
    <w:rsid w:val="009F676C"/>
  </w:style>
  <w:style w:type="paragraph" w:customStyle="1" w:styleId="AC295F64BBE64CC58BF0CD2928DB23E6">
    <w:name w:val="AC295F64BBE64CC58BF0CD2928DB23E6"/>
    <w:rsid w:val="009F676C"/>
  </w:style>
  <w:style w:type="paragraph" w:customStyle="1" w:styleId="7E1DD8B704F34EF988309E67FE9A9FF6">
    <w:name w:val="7E1DD8B704F34EF988309E67FE9A9FF6"/>
    <w:rsid w:val="009F676C"/>
  </w:style>
  <w:style w:type="paragraph" w:customStyle="1" w:styleId="ACB760018342488AB72629C1F4F7ED85">
    <w:name w:val="ACB760018342488AB72629C1F4F7ED85"/>
    <w:rsid w:val="009F676C"/>
  </w:style>
  <w:style w:type="paragraph" w:customStyle="1" w:styleId="CC8AFFFB55BB4B11A1C45C824D97B15E">
    <w:name w:val="CC8AFFFB55BB4B11A1C45C824D97B15E"/>
    <w:rsid w:val="009F676C"/>
  </w:style>
  <w:style w:type="paragraph" w:customStyle="1" w:styleId="E46F1C5062B148549DB3C114A212E2FC">
    <w:name w:val="E46F1C5062B148549DB3C114A212E2FC"/>
    <w:rsid w:val="009F676C"/>
  </w:style>
  <w:style w:type="paragraph" w:customStyle="1" w:styleId="1BBCF4CAC5B141E09C240864341149F9">
    <w:name w:val="1BBCF4CAC5B141E09C240864341149F9"/>
    <w:rsid w:val="009F676C"/>
  </w:style>
  <w:style w:type="paragraph" w:customStyle="1" w:styleId="AB8CEC8950774D4799751B3EB895211C">
    <w:name w:val="AB8CEC8950774D4799751B3EB895211C"/>
    <w:rsid w:val="009F676C"/>
  </w:style>
  <w:style w:type="paragraph" w:customStyle="1" w:styleId="F70117C4100B436DA5BED0428F81C372">
    <w:name w:val="F70117C4100B436DA5BED0428F81C372"/>
    <w:rsid w:val="009F676C"/>
  </w:style>
  <w:style w:type="paragraph" w:customStyle="1" w:styleId="97B0A786FC15413FB074FF43DF5E537D">
    <w:name w:val="97B0A786FC15413FB074FF43DF5E537D"/>
    <w:rsid w:val="009F676C"/>
  </w:style>
  <w:style w:type="paragraph" w:customStyle="1" w:styleId="DF86B0FC08304C0E8BD9882F378B7DBC">
    <w:name w:val="DF86B0FC08304C0E8BD9882F378B7DBC"/>
    <w:rsid w:val="009F676C"/>
  </w:style>
  <w:style w:type="paragraph" w:customStyle="1" w:styleId="8FE433328FA747F2B98BFB9CE6062A57">
    <w:name w:val="8FE433328FA747F2B98BFB9CE6062A57"/>
    <w:rsid w:val="009F676C"/>
  </w:style>
  <w:style w:type="paragraph" w:customStyle="1" w:styleId="04A0F645D53942D29B6F2F39A6C273C5">
    <w:name w:val="04A0F645D53942D29B6F2F39A6C273C5"/>
    <w:rsid w:val="009F676C"/>
  </w:style>
  <w:style w:type="paragraph" w:customStyle="1" w:styleId="8753A9F8662548198A02F53DEA3E5CAC">
    <w:name w:val="8753A9F8662548198A02F53DEA3E5CAC"/>
    <w:rsid w:val="009F676C"/>
  </w:style>
  <w:style w:type="paragraph" w:customStyle="1" w:styleId="C4958F4190104F35ACD07E7D0DE71131">
    <w:name w:val="C4958F4190104F35ACD07E7D0DE71131"/>
    <w:rsid w:val="009F676C"/>
  </w:style>
  <w:style w:type="paragraph" w:customStyle="1" w:styleId="723058ABB33D4017866B6CCB234B5FAC">
    <w:name w:val="723058ABB33D4017866B6CCB234B5FAC"/>
    <w:rsid w:val="009F676C"/>
  </w:style>
  <w:style w:type="paragraph" w:customStyle="1" w:styleId="BB408EF9E9F04BC0802304B7F0A75BB9">
    <w:name w:val="BB408EF9E9F04BC0802304B7F0A75BB9"/>
    <w:rsid w:val="009F676C"/>
  </w:style>
  <w:style w:type="paragraph" w:customStyle="1" w:styleId="81485994F6FD4DEE9A8C5FEF4557C5D1">
    <w:name w:val="81485994F6FD4DEE9A8C5FEF4557C5D1"/>
    <w:rsid w:val="009F676C"/>
  </w:style>
  <w:style w:type="paragraph" w:customStyle="1" w:styleId="C1B868A11D3949C98E9D9AB4084DED8D">
    <w:name w:val="C1B868A11D3949C98E9D9AB4084DED8D"/>
    <w:rsid w:val="009F676C"/>
  </w:style>
  <w:style w:type="paragraph" w:customStyle="1" w:styleId="63AA0ADE80A448EEBD7001A87F09023B">
    <w:name w:val="63AA0ADE80A448EEBD7001A87F09023B"/>
    <w:rsid w:val="009F676C"/>
  </w:style>
  <w:style w:type="paragraph" w:customStyle="1" w:styleId="CD6273A0378F4E63894AB9C0CB5AB44F">
    <w:name w:val="CD6273A0378F4E63894AB9C0CB5AB44F"/>
    <w:rsid w:val="009F676C"/>
  </w:style>
  <w:style w:type="paragraph" w:customStyle="1" w:styleId="1D0A16C5AFA14B8D85CC18B0D0AA3559">
    <w:name w:val="1D0A16C5AFA14B8D85CC18B0D0AA3559"/>
    <w:rsid w:val="009F676C"/>
  </w:style>
  <w:style w:type="paragraph" w:customStyle="1" w:styleId="BEAD6DA817CF4D04A0CC210C4DAE01FE">
    <w:name w:val="BEAD6DA817CF4D04A0CC210C4DAE01FE"/>
    <w:rsid w:val="009F676C"/>
  </w:style>
  <w:style w:type="paragraph" w:customStyle="1" w:styleId="44DCA5EB7E3747D98E8F52150DB79AC5">
    <w:name w:val="44DCA5EB7E3747D98E8F52150DB79AC5"/>
    <w:rsid w:val="009F676C"/>
  </w:style>
  <w:style w:type="paragraph" w:customStyle="1" w:styleId="858F3E49C5534322BF9B2BA321CC3901">
    <w:name w:val="858F3E49C5534322BF9B2BA321CC3901"/>
    <w:rsid w:val="009F676C"/>
  </w:style>
  <w:style w:type="paragraph" w:customStyle="1" w:styleId="20B5278A27AB4374A0257401F2F66BCC">
    <w:name w:val="20B5278A27AB4374A0257401F2F66BCC"/>
    <w:rsid w:val="009F676C"/>
  </w:style>
  <w:style w:type="paragraph" w:customStyle="1" w:styleId="CD504326979F4FEE999E9A4118C0C9FD">
    <w:name w:val="CD504326979F4FEE999E9A4118C0C9FD"/>
    <w:rsid w:val="009F676C"/>
  </w:style>
  <w:style w:type="paragraph" w:customStyle="1" w:styleId="51FC0E0057F9410099DFD07760C16102">
    <w:name w:val="51FC0E0057F9410099DFD07760C16102"/>
    <w:rsid w:val="009F676C"/>
  </w:style>
  <w:style w:type="paragraph" w:customStyle="1" w:styleId="11A3CD1844A34BAA85051360EA15B54B">
    <w:name w:val="11A3CD1844A34BAA85051360EA15B54B"/>
    <w:rsid w:val="009F676C"/>
  </w:style>
  <w:style w:type="paragraph" w:customStyle="1" w:styleId="C88E5D4FA80F4534B2FB86355B31B33F">
    <w:name w:val="C88E5D4FA80F4534B2FB86355B31B33F"/>
    <w:rsid w:val="009F676C"/>
  </w:style>
  <w:style w:type="paragraph" w:customStyle="1" w:styleId="0B458D7BE81B4FC38E0AAA8A331486C9">
    <w:name w:val="0B458D7BE81B4FC38E0AAA8A331486C9"/>
    <w:rsid w:val="009F676C"/>
  </w:style>
  <w:style w:type="paragraph" w:customStyle="1" w:styleId="9A68F8C240BB416EBB1ABFBCD1BA54EB">
    <w:name w:val="9A68F8C240BB416EBB1ABFBCD1BA54EB"/>
    <w:rsid w:val="009F676C"/>
  </w:style>
  <w:style w:type="paragraph" w:customStyle="1" w:styleId="ACBEFB0BFAD646C2B81ECBE14B2961A3">
    <w:name w:val="ACBEFB0BFAD646C2B81ECBE14B2961A3"/>
    <w:rsid w:val="009F676C"/>
  </w:style>
  <w:style w:type="paragraph" w:customStyle="1" w:styleId="ADA07D099F794426AC3C95778057266C">
    <w:name w:val="ADA07D099F794426AC3C95778057266C"/>
    <w:rsid w:val="009F676C"/>
  </w:style>
  <w:style w:type="paragraph" w:customStyle="1" w:styleId="172788658ECA41569628E7647C75AABF">
    <w:name w:val="172788658ECA41569628E7647C75AABF"/>
    <w:rsid w:val="009F676C"/>
  </w:style>
  <w:style w:type="paragraph" w:customStyle="1" w:styleId="83F3A1A9372C449D9962EA817E5D706B">
    <w:name w:val="83F3A1A9372C449D9962EA817E5D706B"/>
    <w:rsid w:val="009F676C"/>
  </w:style>
  <w:style w:type="paragraph" w:customStyle="1" w:styleId="96FD97E7AC90433B8C89439BEF9542ED">
    <w:name w:val="96FD97E7AC90433B8C89439BEF9542ED"/>
    <w:rsid w:val="009F676C"/>
  </w:style>
  <w:style w:type="paragraph" w:customStyle="1" w:styleId="C9362D536EFA4D6BAFA69974C8625B53">
    <w:name w:val="C9362D536EFA4D6BAFA69974C8625B53"/>
    <w:rsid w:val="009F676C"/>
  </w:style>
  <w:style w:type="paragraph" w:customStyle="1" w:styleId="11403A4DF2A7402993E3CE0615106C7F">
    <w:name w:val="11403A4DF2A7402993E3CE0615106C7F"/>
    <w:rsid w:val="009F676C"/>
  </w:style>
  <w:style w:type="paragraph" w:customStyle="1" w:styleId="E079BA3DBA304CF3B14C0BD769E377C5">
    <w:name w:val="E079BA3DBA304CF3B14C0BD769E377C5"/>
    <w:rsid w:val="009F676C"/>
  </w:style>
  <w:style w:type="paragraph" w:customStyle="1" w:styleId="E4317640B88545FFB03177BDFF2ABAF2">
    <w:name w:val="E4317640B88545FFB03177BDFF2ABAF2"/>
    <w:rsid w:val="009F676C"/>
  </w:style>
  <w:style w:type="paragraph" w:customStyle="1" w:styleId="442FDAB86B64424FB0494A86D56210B3">
    <w:name w:val="442FDAB86B64424FB0494A86D56210B3"/>
    <w:rsid w:val="009F676C"/>
  </w:style>
  <w:style w:type="paragraph" w:customStyle="1" w:styleId="23FF50B6700448C0A306E2371E87E09B">
    <w:name w:val="23FF50B6700448C0A306E2371E87E09B"/>
    <w:rsid w:val="009F676C"/>
  </w:style>
  <w:style w:type="paragraph" w:customStyle="1" w:styleId="803BACABA1D948A298CF83DB05439956">
    <w:name w:val="803BACABA1D948A298CF83DB05439956"/>
    <w:rsid w:val="009F676C"/>
  </w:style>
  <w:style w:type="paragraph" w:customStyle="1" w:styleId="60F8A7F96F3E4BA794B832F92F3692F5">
    <w:name w:val="60F8A7F96F3E4BA794B832F92F3692F5"/>
    <w:rsid w:val="009F676C"/>
  </w:style>
  <w:style w:type="paragraph" w:customStyle="1" w:styleId="9659989E4937456B8DAC7CF728D2F8F4">
    <w:name w:val="9659989E4937456B8DAC7CF728D2F8F4"/>
    <w:rsid w:val="009F676C"/>
  </w:style>
  <w:style w:type="paragraph" w:customStyle="1" w:styleId="B41E7391FDB54D39A5CD318C75CBA106">
    <w:name w:val="B41E7391FDB54D39A5CD318C75CBA106"/>
    <w:rsid w:val="009F676C"/>
  </w:style>
  <w:style w:type="paragraph" w:customStyle="1" w:styleId="D854539A4B524252A095180A1EB76EE7">
    <w:name w:val="D854539A4B524252A095180A1EB76EE7"/>
    <w:rsid w:val="009F676C"/>
  </w:style>
  <w:style w:type="paragraph" w:customStyle="1" w:styleId="756D26F9601842A896A788B0DA220AEE">
    <w:name w:val="756D26F9601842A896A788B0DA220AEE"/>
    <w:rsid w:val="009F676C"/>
  </w:style>
  <w:style w:type="paragraph" w:customStyle="1" w:styleId="A64D3C8B25E24A499FA9F60AEE8FD13E">
    <w:name w:val="A64D3C8B25E24A499FA9F60AEE8FD13E"/>
    <w:rsid w:val="009F676C"/>
  </w:style>
  <w:style w:type="paragraph" w:customStyle="1" w:styleId="1C8A6680C50844A8945CF0183105D0EA">
    <w:name w:val="1C8A6680C50844A8945CF0183105D0EA"/>
    <w:rsid w:val="009F676C"/>
  </w:style>
  <w:style w:type="paragraph" w:customStyle="1" w:styleId="2F41DB9DA4C947DCBAB2E02C9D0CC3B3">
    <w:name w:val="2F41DB9DA4C947DCBAB2E02C9D0CC3B3"/>
    <w:rsid w:val="009F676C"/>
  </w:style>
  <w:style w:type="paragraph" w:customStyle="1" w:styleId="BCF00520C2BD4C23825B4BDE6F4E4883">
    <w:name w:val="BCF00520C2BD4C23825B4BDE6F4E4883"/>
    <w:rsid w:val="009F676C"/>
  </w:style>
  <w:style w:type="paragraph" w:customStyle="1" w:styleId="76F881E432454DA3BB87C567CAC3F46A">
    <w:name w:val="76F881E432454DA3BB87C567CAC3F46A"/>
    <w:rsid w:val="009F676C"/>
  </w:style>
  <w:style w:type="paragraph" w:customStyle="1" w:styleId="C9C0C4F164D84620BE9F4C89467CD538">
    <w:name w:val="C9C0C4F164D84620BE9F4C89467CD538"/>
    <w:rsid w:val="009F676C"/>
  </w:style>
  <w:style w:type="paragraph" w:customStyle="1" w:styleId="AA258CEAED86495FBABC32B53DF704B0">
    <w:name w:val="AA258CEAED86495FBABC32B53DF704B0"/>
    <w:rsid w:val="009F676C"/>
  </w:style>
  <w:style w:type="paragraph" w:customStyle="1" w:styleId="A45A5E4F49604FDDBC23C97A52854CD0">
    <w:name w:val="A45A5E4F49604FDDBC23C97A52854CD0"/>
    <w:rsid w:val="009F676C"/>
  </w:style>
  <w:style w:type="paragraph" w:customStyle="1" w:styleId="7B883A211F504F91B37C89442283E69F">
    <w:name w:val="7B883A211F504F91B37C89442283E69F"/>
    <w:rsid w:val="009F676C"/>
  </w:style>
  <w:style w:type="paragraph" w:customStyle="1" w:styleId="A1211970D93D4AB7912F024BBB0E1113">
    <w:name w:val="A1211970D93D4AB7912F024BBB0E1113"/>
    <w:rsid w:val="009F676C"/>
  </w:style>
  <w:style w:type="paragraph" w:customStyle="1" w:styleId="F6160C00949846339959A9631341DA98">
    <w:name w:val="F6160C00949846339959A9631341DA98"/>
    <w:rsid w:val="009F676C"/>
  </w:style>
  <w:style w:type="paragraph" w:customStyle="1" w:styleId="21CE0E1A86AC4D39908C3B855AE92F45">
    <w:name w:val="21CE0E1A86AC4D39908C3B855AE92F45"/>
    <w:rsid w:val="009F676C"/>
  </w:style>
  <w:style w:type="paragraph" w:customStyle="1" w:styleId="C02112884EBA484D8EC289B720971A9D">
    <w:name w:val="C02112884EBA484D8EC289B720971A9D"/>
    <w:rsid w:val="009F676C"/>
  </w:style>
  <w:style w:type="paragraph" w:customStyle="1" w:styleId="42398B5FE3734D738309BFD1C0FA25D3">
    <w:name w:val="42398B5FE3734D738309BFD1C0FA25D3"/>
    <w:rsid w:val="009F676C"/>
  </w:style>
  <w:style w:type="paragraph" w:customStyle="1" w:styleId="A1744BAE790848B3889FB90F428158BC">
    <w:name w:val="A1744BAE790848B3889FB90F428158BC"/>
    <w:rsid w:val="009F676C"/>
  </w:style>
  <w:style w:type="paragraph" w:customStyle="1" w:styleId="82D62D6B0D7E4C30A74FC815DC8D4A5E">
    <w:name w:val="82D62D6B0D7E4C30A74FC815DC8D4A5E"/>
    <w:rsid w:val="009F676C"/>
  </w:style>
  <w:style w:type="paragraph" w:customStyle="1" w:styleId="6835F8B7998A44BFA3C9FFE78048D138">
    <w:name w:val="6835F8B7998A44BFA3C9FFE78048D138"/>
    <w:rsid w:val="009F676C"/>
  </w:style>
  <w:style w:type="paragraph" w:customStyle="1" w:styleId="EE393D0AB71B44E6BE6583370A1EA109">
    <w:name w:val="EE393D0AB71B44E6BE6583370A1EA109"/>
    <w:rsid w:val="009F676C"/>
  </w:style>
  <w:style w:type="paragraph" w:customStyle="1" w:styleId="D0AB688860DC4E018F9FD6AC04739496">
    <w:name w:val="D0AB688860DC4E018F9FD6AC04739496"/>
    <w:rsid w:val="009F676C"/>
  </w:style>
  <w:style w:type="paragraph" w:customStyle="1" w:styleId="020EB74AEC104B3C85256259FB81310F">
    <w:name w:val="020EB74AEC104B3C85256259FB81310F"/>
    <w:rsid w:val="009F676C"/>
  </w:style>
  <w:style w:type="paragraph" w:customStyle="1" w:styleId="820EB847BE2C4B3E9F99C6042D4650A2">
    <w:name w:val="820EB847BE2C4B3E9F99C6042D4650A2"/>
    <w:rsid w:val="009F676C"/>
  </w:style>
  <w:style w:type="paragraph" w:customStyle="1" w:styleId="239C0C6154FE4DF9B1B53977BE065583">
    <w:name w:val="239C0C6154FE4DF9B1B53977BE065583"/>
    <w:rsid w:val="009F676C"/>
  </w:style>
  <w:style w:type="paragraph" w:customStyle="1" w:styleId="8EF07862648D4131A42D22820EFBB1EA">
    <w:name w:val="8EF07862648D4131A42D22820EFBB1EA"/>
    <w:rsid w:val="009F676C"/>
  </w:style>
  <w:style w:type="paragraph" w:customStyle="1" w:styleId="5C8B6E6CBEEA49C796A7163F1AEC191A">
    <w:name w:val="5C8B6E6CBEEA49C796A7163F1AEC191A"/>
    <w:rsid w:val="009F676C"/>
  </w:style>
  <w:style w:type="paragraph" w:customStyle="1" w:styleId="22E23A9D9F33414883D72B6EDC5DC6BB">
    <w:name w:val="22E23A9D9F33414883D72B6EDC5DC6BB"/>
    <w:rsid w:val="009F676C"/>
  </w:style>
  <w:style w:type="paragraph" w:customStyle="1" w:styleId="0F9379CE81AE46E3B53C367C10F11585">
    <w:name w:val="0F9379CE81AE46E3B53C367C10F11585"/>
    <w:rsid w:val="009F676C"/>
  </w:style>
  <w:style w:type="paragraph" w:customStyle="1" w:styleId="8BA9D0F3F81A441EB588DD79520A10EF">
    <w:name w:val="8BA9D0F3F81A441EB588DD79520A10EF"/>
    <w:rsid w:val="009F676C"/>
  </w:style>
  <w:style w:type="paragraph" w:customStyle="1" w:styleId="35D3D5B0463A48428C981E301336B12C">
    <w:name w:val="35D3D5B0463A48428C981E301336B12C"/>
    <w:rsid w:val="009F676C"/>
  </w:style>
  <w:style w:type="paragraph" w:customStyle="1" w:styleId="708E5B323514490891D5FBEC49094743">
    <w:name w:val="708E5B323514490891D5FBEC49094743"/>
    <w:rsid w:val="009F676C"/>
  </w:style>
  <w:style w:type="paragraph" w:customStyle="1" w:styleId="E7C664A4801D49A1AC21CA425F338157">
    <w:name w:val="E7C664A4801D49A1AC21CA425F338157"/>
    <w:rsid w:val="009F676C"/>
  </w:style>
  <w:style w:type="paragraph" w:customStyle="1" w:styleId="B454802C702B4697B90236724F7E4AA8">
    <w:name w:val="B454802C702B4697B90236724F7E4AA8"/>
    <w:rsid w:val="009F676C"/>
  </w:style>
  <w:style w:type="paragraph" w:customStyle="1" w:styleId="A6DBA2D6DC4D47F19207BF24886A954D">
    <w:name w:val="A6DBA2D6DC4D47F19207BF24886A954D"/>
    <w:rsid w:val="009F676C"/>
  </w:style>
  <w:style w:type="paragraph" w:customStyle="1" w:styleId="27481B546D9F45EAB8185E987345E5DD">
    <w:name w:val="27481B546D9F45EAB8185E987345E5DD"/>
    <w:rsid w:val="009F676C"/>
  </w:style>
  <w:style w:type="paragraph" w:customStyle="1" w:styleId="992B15D0ED404D23B1DA99A77F5C461F">
    <w:name w:val="992B15D0ED404D23B1DA99A77F5C461F"/>
    <w:rsid w:val="009F676C"/>
  </w:style>
  <w:style w:type="paragraph" w:customStyle="1" w:styleId="E18A6FF4680F4AE38EB1C853C60AE390">
    <w:name w:val="E18A6FF4680F4AE38EB1C853C60AE390"/>
    <w:rsid w:val="009F676C"/>
  </w:style>
  <w:style w:type="paragraph" w:customStyle="1" w:styleId="F82A3445880049FAB31324A96B1F0BD5">
    <w:name w:val="F82A3445880049FAB31324A96B1F0BD5"/>
    <w:rsid w:val="009F676C"/>
  </w:style>
  <w:style w:type="paragraph" w:customStyle="1" w:styleId="76D13BAD36444CFDB2876737FB558DEA">
    <w:name w:val="76D13BAD36444CFDB2876737FB558DEA"/>
    <w:rsid w:val="009F676C"/>
  </w:style>
  <w:style w:type="paragraph" w:customStyle="1" w:styleId="E22FB4F4F83C4C99AE22DA9DF3CE9F0C">
    <w:name w:val="E22FB4F4F83C4C99AE22DA9DF3CE9F0C"/>
    <w:rsid w:val="009F676C"/>
  </w:style>
  <w:style w:type="paragraph" w:customStyle="1" w:styleId="EA862F7059B04E449B068A27490A8620">
    <w:name w:val="EA862F7059B04E449B068A27490A8620"/>
    <w:rsid w:val="009F676C"/>
  </w:style>
  <w:style w:type="paragraph" w:customStyle="1" w:styleId="A443547B6BE846148D3BFFFDE16B5075">
    <w:name w:val="A443547B6BE846148D3BFFFDE16B5075"/>
    <w:rsid w:val="009F676C"/>
  </w:style>
  <w:style w:type="paragraph" w:customStyle="1" w:styleId="73A8AC9C84994C39A010C9BE33DF702D">
    <w:name w:val="73A8AC9C84994C39A010C9BE33DF702D"/>
    <w:rsid w:val="009F676C"/>
  </w:style>
  <w:style w:type="paragraph" w:customStyle="1" w:styleId="954741286FD24D1388FD6B3AE25D9755">
    <w:name w:val="954741286FD24D1388FD6B3AE25D9755"/>
    <w:rsid w:val="009F676C"/>
  </w:style>
  <w:style w:type="paragraph" w:customStyle="1" w:styleId="4674D839F5AD42CAA8FEFA848DF07D35">
    <w:name w:val="4674D839F5AD42CAA8FEFA848DF07D35"/>
    <w:rsid w:val="009F676C"/>
  </w:style>
  <w:style w:type="paragraph" w:customStyle="1" w:styleId="66839DB6D85444EAB782C396DE780CB2">
    <w:name w:val="66839DB6D85444EAB782C396DE780CB2"/>
    <w:rsid w:val="009F676C"/>
  </w:style>
  <w:style w:type="paragraph" w:customStyle="1" w:styleId="AD94894A869B44839DF8A84EFB410744">
    <w:name w:val="AD94894A869B44839DF8A84EFB410744"/>
    <w:rsid w:val="009F676C"/>
  </w:style>
  <w:style w:type="paragraph" w:customStyle="1" w:styleId="D3EC03E564834972843DAD5ABD47DA79">
    <w:name w:val="D3EC03E564834972843DAD5ABD47DA79"/>
    <w:rsid w:val="009F676C"/>
  </w:style>
  <w:style w:type="paragraph" w:customStyle="1" w:styleId="EACA15DEAE344B7AAB70CBDFEA536073">
    <w:name w:val="EACA15DEAE344B7AAB70CBDFEA536073"/>
    <w:rsid w:val="009F676C"/>
  </w:style>
  <w:style w:type="paragraph" w:customStyle="1" w:styleId="5AA7654DDA6F4173A15AEB0BF2F7B3B0">
    <w:name w:val="5AA7654DDA6F4173A15AEB0BF2F7B3B0"/>
    <w:rsid w:val="009F676C"/>
  </w:style>
  <w:style w:type="paragraph" w:customStyle="1" w:styleId="C462A028FE144EB298A2B1E171E9D560">
    <w:name w:val="C462A028FE144EB298A2B1E171E9D560"/>
    <w:rsid w:val="009F676C"/>
  </w:style>
  <w:style w:type="paragraph" w:customStyle="1" w:styleId="666F93FD7EC74EBDB79AA9C8D319278A">
    <w:name w:val="666F93FD7EC74EBDB79AA9C8D319278A"/>
    <w:rsid w:val="009F676C"/>
  </w:style>
  <w:style w:type="paragraph" w:customStyle="1" w:styleId="C5ED8481D256419193D900A832D20B69">
    <w:name w:val="C5ED8481D256419193D900A832D20B69"/>
    <w:rsid w:val="009F676C"/>
  </w:style>
  <w:style w:type="paragraph" w:customStyle="1" w:styleId="BA940AE79E964002AE54601A88F1BBCE">
    <w:name w:val="BA940AE79E964002AE54601A88F1BBCE"/>
    <w:rsid w:val="009F676C"/>
  </w:style>
  <w:style w:type="paragraph" w:customStyle="1" w:styleId="2377636CE1CA4EE19D62B668F199F3E2">
    <w:name w:val="2377636CE1CA4EE19D62B668F199F3E2"/>
    <w:rsid w:val="009F676C"/>
  </w:style>
  <w:style w:type="paragraph" w:customStyle="1" w:styleId="92BB5F68E5674DF48F2385BEA6427708">
    <w:name w:val="92BB5F68E5674DF48F2385BEA6427708"/>
    <w:rsid w:val="009F676C"/>
  </w:style>
  <w:style w:type="paragraph" w:customStyle="1" w:styleId="CF80F7985E224742A3F7861FC0A9B257">
    <w:name w:val="CF80F7985E224742A3F7861FC0A9B257"/>
    <w:rsid w:val="009F676C"/>
  </w:style>
  <w:style w:type="paragraph" w:customStyle="1" w:styleId="DF3B2796055E4D5390888FB3B2FB16B5">
    <w:name w:val="DF3B2796055E4D5390888FB3B2FB16B5"/>
    <w:rsid w:val="009F676C"/>
  </w:style>
  <w:style w:type="paragraph" w:customStyle="1" w:styleId="CBEFDCA6E6D3425088901435AECD21E4">
    <w:name w:val="CBEFDCA6E6D3425088901435AECD21E4"/>
    <w:rsid w:val="009F676C"/>
  </w:style>
  <w:style w:type="paragraph" w:customStyle="1" w:styleId="BA5D78FB174B49E9AE2B965BD54E982A">
    <w:name w:val="BA5D78FB174B49E9AE2B965BD54E982A"/>
    <w:rsid w:val="009F676C"/>
  </w:style>
  <w:style w:type="paragraph" w:customStyle="1" w:styleId="6B286D43593F4E9CA238430C7C6E9D7E">
    <w:name w:val="6B286D43593F4E9CA238430C7C6E9D7E"/>
    <w:rsid w:val="009F676C"/>
  </w:style>
  <w:style w:type="paragraph" w:customStyle="1" w:styleId="BCDD3008500447DCBC2860B9F68F1F83">
    <w:name w:val="BCDD3008500447DCBC2860B9F68F1F83"/>
    <w:rsid w:val="009F676C"/>
  </w:style>
  <w:style w:type="paragraph" w:customStyle="1" w:styleId="EA459A05AC344F5EBCB71EC95AE7D66D">
    <w:name w:val="EA459A05AC344F5EBCB71EC95AE7D66D"/>
    <w:rsid w:val="009F676C"/>
  </w:style>
  <w:style w:type="paragraph" w:customStyle="1" w:styleId="84E96A17499E4F5A93A3B0C35DC34BBF">
    <w:name w:val="84E96A17499E4F5A93A3B0C35DC34BBF"/>
    <w:rsid w:val="009F676C"/>
  </w:style>
  <w:style w:type="paragraph" w:customStyle="1" w:styleId="0F3D346CA0894768BB8A66A60EBC72A6">
    <w:name w:val="0F3D346CA0894768BB8A66A60EBC72A6"/>
    <w:rsid w:val="009F676C"/>
  </w:style>
  <w:style w:type="paragraph" w:customStyle="1" w:styleId="C481FDA2F9754E17879D724A3783F355">
    <w:name w:val="C481FDA2F9754E17879D724A3783F355"/>
    <w:rsid w:val="009F676C"/>
  </w:style>
  <w:style w:type="paragraph" w:customStyle="1" w:styleId="0461EE01034545899A6807A72283C9B3">
    <w:name w:val="0461EE01034545899A6807A72283C9B3"/>
    <w:rsid w:val="009F676C"/>
  </w:style>
  <w:style w:type="paragraph" w:customStyle="1" w:styleId="8CE3C54EBAC84153A09F682D6A97095E">
    <w:name w:val="8CE3C54EBAC84153A09F682D6A97095E"/>
    <w:rsid w:val="009F676C"/>
  </w:style>
  <w:style w:type="paragraph" w:customStyle="1" w:styleId="F3A07EF259F24F15BB93C5864B49D82C">
    <w:name w:val="F3A07EF259F24F15BB93C5864B49D82C"/>
    <w:rsid w:val="009F676C"/>
  </w:style>
  <w:style w:type="paragraph" w:customStyle="1" w:styleId="3610121E6D24480194FD11546C567E89">
    <w:name w:val="3610121E6D24480194FD11546C567E89"/>
    <w:rsid w:val="009F676C"/>
  </w:style>
  <w:style w:type="paragraph" w:customStyle="1" w:styleId="368507E55A914587B8A3608A042023A1">
    <w:name w:val="368507E55A914587B8A3608A042023A1"/>
    <w:rsid w:val="009F676C"/>
  </w:style>
  <w:style w:type="paragraph" w:customStyle="1" w:styleId="72CC7F7F95CC4374B0DEBF3CF43C91F3">
    <w:name w:val="72CC7F7F95CC4374B0DEBF3CF43C91F3"/>
    <w:rsid w:val="009F676C"/>
  </w:style>
  <w:style w:type="paragraph" w:customStyle="1" w:styleId="9B757EA78E494C3DB6826F5230569167">
    <w:name w:val="9B757EA78E494C3DB6826F5230569167"/>
    <w:rsid w:val="009F676C"/>
  </w:style>
  <w:style w:type="paragraph" w:customStyle="1" w:styleId="8419A2FC1EAF43319A18896919F44D1E">
    <w:name w:val="8419A2FC1EAF43319A18896919F44D1E"/>
    <w:rsid w:val="009F676C"/>
  </w:style>
  <w:style w:type="paragraph" w:customStyle="1" w:styleId="BA579F7925CF4D9984FE9A88D10763E6">
    <w:name w:val="BA579F7925CF4D9984FE9A88D10763E6"/>
    <w:rsid w:val="009F676C"/>
  </w:style>
  <w:style w:type="paragraph" w:customStyle="1" w:styleId="901E7BB43FA4410A97DE2428D27D909E">
    <w:name w:val="901E7BB43FA4410A97DE2428D27D909E"/>
    <w:rsid w:val="009F676C"/>
  </w:style>
  <w:style w:type="paragraph" w:customStyle="1" w:styleId="1D83C90C95A04A0CAE9A7BC1A2A2038D">
    <w:name w:val="1D83C90C95A04A0CAE9A7BC1A2A2038D"/>
    <w:rsid w:val="009F676C"/>
  </w:style>
  <w:style w:type="paragraph" w:customStyle="1" w:styleId="4D45DF4B834B462E922D1331F563E75F">
    <w:name w:val="4D45DF4B834B462E922D1331F563E75F"/>
    <w:rsid w:val="009F676C"/>
  </w:style>
  <w:style w:type="paragraph" w:customStyle="1" w:styleId="D9CFFA215FF441019986721A07EABA65">
    <w:name w:val="D9CFFA215FF441019986721A07EABA65"/>
    <w:rsid w:val="009F676C"/>
  </w:style>
  <w:style w:type="paragraph" w:customStyle="1" w:styleId="418D749D675E48D780C66FF04083E80E">
    <w:name w:val="418D749D675E48D780C66FF04083E80E"/>
    <w:rsid w:val="009F676C"/>
  </w:style>
  <w:style w:type="paragraph" w:customStyle="1" w:styleId="ED71C726174E474A92292C0B07015681">
    <w:name w:val="ED71C726174E474A92292C0B07015681"/>
    <w:rsid w:val="009F676C"/>
  </w:style>
  <w:style w:type="paragraph" w:customStyle="1" w:styleId="583B606C265F4F3D81FE7102E8A4DA96">
    <w:name w:val="583B606C265F4F3D81FE7102E8A4DA96"/>
    <w:rsid w:val="009F676C"/>
  </w:style>
  <w:style w:type="paragraph" w:customStyle="1" w:styleId="43CA0802C51940D5A4D4E23F15E8DA96">
    <w:name w:val="43CA0802C51940D5A4D4E23F15E8DA96"/>
    <w:rsid w:val="009F676C"/>
  </w:style>
  <w:style w:type="paragraph" w:customStyle="1" w:styleId="935EB3113E3A458F86F8782C81323042">
    <w:name w:val="935EB3113E3A458F86F8782C81323042"/>
    <w:rsid w:val="009F676C"/>
  </w:style>
  <w:style w:type="paragraph" w:customStyle="1" w:styleId="CE55B58EBC3E42889D219DEC33ABDD27">
    <w:name w:val="CE55B58EBC3E42889D219DEC33ABDD27"/>
    <w:rsid w:val="009F676C"/>
  </w:style>
  <w:style w:type="paragraph" w:customStyle="1" w:styleId="A90B912B632B438489F69F959F23DDFC">
    <w:name w:val="A90B912B632B438489F69F959F23DDFC"/>
    <w:rsid w:val="009F676C"/>
  </w:style>
  <w:style w:type="paragraph" w:customStyle="1" w:styleId="31A327089DF847D7AE66E42EA9688E85">
    <w:name w:val="31A327089DF847D7AE66E42EA9688E85"/>
    <w:rsid w:val="009F676C"/>
  </w:style>
  <w:style w:type="paragraph" w:customStyle="1" w:styleId="B871CC56336E4CCFB32C5F152C1233D2">
    <w:name w:val="B871CC56336E4CCFB32C5F152C1233D2"/>
    <w:rsid w:val="009F676C"/>
  </w:style>
  <w:style w:type="paragraph" w:customStyle="1" w:styleId="3F99F6A9324242EE91668E415EFC0C3D">
    <w:name w:val="3F99F6A9324242EE91668E415EFC0C3D"/>
    <w:rsid w:val="009F676C"/>
  </w:style>
  <w:style w:type="paragraph" w:customStyle="1" w:styleId="D03D89809688492B9A767B35E2FD90D7">
    <w:name w:val="D03D89809688492B9A767B35E2FD90D7"/>
    <w:rsid w:val="009F676C"/>
  </w:style>
  <w:style w:type="paragraph" w:customStyle="1" w:styleId="1DD1101123404D9E911A44D1CDE60442">
    <w:name w:val="1DD1101123404D9E911A44D1CDE60442"/>
    <w:rsid w:val="009F676C"/>
  </w:style>
  <w:style w:type="paragraph" w:customStyle="1" w:styleId="BEA0096075E94DF4BFF5AED8563849C1">
    <w:name w:val="BEA0096075E94DF4BFF5AED8563849C1"/>
    <w:rsid w:val="009F676C"/>
  </w:style>
  <w:style w:type="paragraph" w:customStyle="1" w:styleId="CE2CB9CA5FD3451D81654BC014452CF0">
    <w:name w:val="CE2CB9CA5FD3451D81654BC014452CF0"/>
    <w:rsid w:val="009F676C"/>
  </w:style>
  <w:style w:type="paragraph" w:customStyle="1" w:styleId="F6782B6C75314ECAADD14CF748048042">
    <w:name w:val="F6782B6C75314ECAADD14CF748048042"/>
    <w:rsid w:val="009F676C"/>
  </w:style>
  <w:style w:type="paragraph" w:customStyle="1" w:styleId="473AB64C85D54DB193BB172528D030C8">
    <w:name w:val="473AB64C85D54DB193BB172528D030C8"/>
    <w:rsid w:val="009F676C"/>
  </w:style>
  <w:style w:type="paragraph" w:customStyle="1" w:styleId="6F1E5B068B8542B28B1D695C7FB60612">
    <w:name w:val="6F1E5B068B8542B28B1D695C7FB60612"/>
    <w:rsid w:val="009F676C"/>
  </w:style>
  <w:style w:type="paragraph" w:customStyle="1" w:styleId="B9B2825CA5404E429CA0529007939C87">
    <w:name w:val="B9B2825CA5404E429CA0529007939C87"/>
    <w:rsid w:val="009F676C"/>
  </w:style>
  <w:style w:type="paragraph" w:customStyle="1" w:styleId="D9EF61A4C50C4102814249DE7DB915E2">
    <w:name w:val="D9EF61A4C50C4102814249DE7DB915E2"/>
    <w:rsid w:val="009F676C"/>
  </w:style>
  <w:style w:type="paragraph" w:customStyle="1" w:styleId="195518DEE8854BBCB74864486F363FAA">
    <w:name w:val="195518DEE8854BBCB74864486F363FAA"/>
    <w:rsid w:val="009F676C"/>
  </w:style>
  <w:style w:type="paragraph" w:customStyle="1" w:styleId="3211DE9E9B384BBCAF1F264EF31571E0">
    <w:name w:val="3211DE9E9B384BBCAF1F264EF31571E0"/>
    <w:rsid w:val="009F676C"/>
  </w:style>
  <w:style w:type="paragraph" w:customStyle="1" w:styleId="BC666D804B9C4C26928725B3A5DB5E9F">
    <w:name w:val="BC666D804B9C4C26928725B3A5DB5E9F"/>
    <w:rsid w:val="009F676C"/>
  </w:style>
  <w:style w:type="paragraph" w:customStyle="1" w:styleId="3B0A12E899B8461897B8A89BC710143C">
    <w:name w:val="3B0A12E899B8461897B8A89BC710143C"/>
    <w:rsid w:val="009F676C"/>
  </w:style>
  <w:style w:type="paragraph" w:customStyle="1" w:styleId="0925657DB96646AD902F4CBA19B19C35">
    <w:name w:val="0925657DB96646AD902F4CBA19B19C35"/>
    <w:rsid w:val="009F676C"/>
  </w:style>
  <w:style w:type="paragraph" w:customStyle="1" w:styleId="C238628A604D4890A4DAC9372C3F80FB">
    <w:name w:val="C238628A604D4890A4DAC9372C3F80FB"/>
    <w:rsid w:val="009F676C"/>
  </w:style>
  <w:style w:type="paragraph" w:customStyle="1" w:styleId="8F37DBE9E27B48A5885004547895AD11">
    <w:name w:val="8F37DBE9E27B48A5885004547895AD11"/>
    <w:rsid w:val="009F676C"/>
  </w:style>
  <w:style w:type="paragraph" w:customStyle="1" w:styleId="8103609E93BC4D9DA1CCD0E1A56991EA">
    <w:name w:val="8103609E93BC4D9DA1CCD0E1A56991EA"/>
    <w:rsid w:val="009F676C"/>
  </w:style>
  <w:style w:type="paragraph" w:customStyle="1" w:styleId="FBCF70C944FF4C189FF09C06B1A5E27B">
    <w:name w:val="FBCF70C944FF4C189FF09C06B1A5E27B"/>
    <w:rsid w:val="009F676C"/>
  </w:style>
  <w:style w:type="paragraph" w:customStyle="1" w:styleId="478C8D654F3647A9AD5D249E35626C51">
    <w:name w:val="478C8D654F3647A9AD5D249E35626C51"/>
    <w:rsid w:val="009F676C"/>
  </w:style>
  <w:style w:type="paragraph" w:customStyle="1" w:styleId="FE2350A559764E42AA8530D72A9D542E">
    <w:name w:val="FE2350A559764E42AA8530D72A9D542E"/>
    <w:rsid w:val="009F676C"/>
  </w:style>
  <w:style w:type="paragraph" w:customStyle="1" w:styleId="430B330945024D0D950119BD1BAC3D81">
    <w:name w:val="430B330945024D0D950119BD1BAC3D81"/>
    <w:rsid w:val="009F676C"/>
  </w:style>
  <w:style w:type="paragraph" w:customStyle="1" w:styleId="9F097500BFA24FD3BAE59E5E000EC24F">
    <w:name w:val="9F097500BFA24FD3BAE59E5E000EC24F"/>
    <w:rsid w:val="009F676C"/>
  </w:style>
  <w:style w:type="paragraph" w:customStyle="1" w:styleId="0B4D29AA40BC4F9D9C7E942F18F5D828">
    <w:name w:val="0B4D29AA40BC4F9D9C7E942F18F5D828"/>
    <w:rsid w:val="009F676C"/>
  </w:style>
  <w:style w:type="paragraph" w:customStyle="1" w:styleId="2996F80B5E7441C2BD5EF06F11ED7B1B">
    <w:name w:val="2996F80B5E7441C2BD5EF06F11ED7B1B"/>
    <w:rsid w:val="009F676C"/>
  </w:style>
  <w:style w:type="paragraph" w:customStyle="1" w:styleId="9FB69D0E2DDE4DE9B9051E94B60B7733">
    <w:name w:val="9FB69D0E2DDE4DE9B9051E94B60B7733"/>
    <w:rsid w:val="009F676C"/>
  </w:style>
  <w:style w:type="paragraph" w:customStyle="1" w:styleId="1F6432BD9AD94C5CA617D61D3A7809F8">
    <w:name w:val="1F6432BD9AD94C5CA617D61D3A7809F8"/>
    <w:rsid w:val="009F676C"/>
  </w:style>
  <w:style w:type="paragraph" w:customStyle="1" w:styleId="5822CF4A15E846A3804025D4795D29D4">
    <w:name w:val="5822CF4A15E846A3804025D4795D29D4"/>
    <w:rsid w:val="009F676C"/>
  </w:style>
  <w:style w:type="paragraph" w:customStyle="1" w:styleId="F55EB5762C604AB98894B24F04624404">
    <w:name w:val="F55EB5762C604AB98894B24F04624404"/>
    <w:rsid w:val="009F676C"/>
  </w:style>
  <w:style w:type="paragraph" w:customStyle="1" w:styleId="EDC2A5FE5E4E4FECAF8C881BAF2D5D37">
    <w:name w:val="EDC2A5FE5E4E4FECAF8C881BAF2D5D37"/>
    <w:rsid w:val="009F676C"/>
  </w:style>
  <w:style w:type="paragraph" w:customStyle="1" w:styleId="135391A2D96041D0A17D3164CBDDFDAF">
    <w:name w:val="135391A2D96041D0A17D3164CBDDFDAF"/>
    <w:rsid w:val="009F676C"/>
  </w:style>
  <w:style w:type="paragraph" w:customStyle="1" w:styleId="D764466D470446898E8842D6AFCBDC8B">
    <w:name w:val="D764466D470446898E8842D6AFCBDC8B"/>
    <w:rsid w:val="009F676C"/>
  </w:style>
  <w:style w:type="paragraph" w:customStyle="1" w:styleId="E0CDD2EA12F94A3AA99D03B0CA53FAF4">
    <w:name w:val="E0CDD2EA12F94A3AA99D03B0CA53FAF4"/>
    <w:rsid w:val="009F676C"/>
  </w:style>
  <w:style w:type="paragraph" w:customStyle="1" w:styleId="366779AF951A4B7A912811377106B557">
    <w:name w:val="366779AF951A4B7A912811377106B557"/>
    <w:rsid w:val="009F676C"/>
  </w:style>
  <w:style w:type="paragraph" w:customStyle="1" w:styleId="6B9136FD12814AB7A1A58D35C463C6F9">
    <w:name w:val="6B9136FD12814AB7A1A58D35C463C6F9"/>
    <w:rsid w:val="009F676C"/>
  </w:style>
  <w:style w:type="paragraph" w:customStyle="1" w:styleId="906C33D08C3D4C318615EE4C90CAC78B">
    <w:name w:val="906C33D08C3D4C318615EE4C90CAC78B"/>
    <w:rsid w:val="009F676C"/>
  </w:style>
  <w:style w:type="paragraph" w:customStyle="1" w:styleId="C7442307C3C342EB9C175A27FF69387B">
    <w:name w:val="C7442307C3C342EB9C175A27FF69387B"/>
    <w:rsid w:val="009F676C"/>
  </w:style>
  <w:style w:type="paragraph" w:customStyle="1" w:styleId="86C9ED15884842189572391B623C746C">
    <w:name w:val="86C9ED15884842189572391B623C746C"/>
    <w:rsid w:val="009F676C"/>
  </w:style>
  <w:style w:type="paragraph" w:customStyle="1" w:styleId="37303C324320415B80487E6F5D532C1C">
    <w:name w:val="37303C324320415B80487E6F5D532C1C"/>
    <w:rsid w:val="009F676C"/>
  </w:style>
  <w:style w:type="paragraph" w:customStyle="1" w:styleId="90C9D8B01F8F481784314D88C2C61B04">
    <w:name w:val="90C9D8B01F8F481784314D88C2C61B04"/>
    <w:rsid w:val="009F676C"/>
  </w:style>
  <w:style w:type="paragraph" w:customStyle="1" w:styleId="CF68793C1168488D8B8E62D688F09455">
    <w:name w:val="CF68793C1168488D8B8E62D688F09455"/>
    <w:rsid w:val="009F676C"/>
  </w:style>
  <w:style w:type="paragraph" w:customStyle="1" w:styleId="F83B177CD7A84D42B3AADAEEB0198780">
    <w:name w:val="F83B177CD7A84D42B3AADAEEB0198780"/>
    <w:rsid w:val="009F676C"/>
  </w:style>
  <w:style w:type="paragraph" w:customStyle="1" w:styleId="FE6BCB74F8874B4BAAFB5CCCC10E582E">
    <w:name w:val="FE6BCB74F8874B4BAAFB5CCCC10E582E"/>
    <w:rsid w:val="009F676C"/>
  </w:style>
  <w:style w:type="paragraph" w:customStyle="1" w:styleId="AF304B3BEB5E4F329BD7F55B9BDFCEB6">
    <w:name w:val="AF304B3BEB5E4F329BD7F55B9BDFCEB6"/>
    <w:rsid w:val="009F676C"/>
  </w:style>
  <w:style w:type="paragraph" w:customStyle="1" w:styleId="3983DAC9BFF94B7E9A78A1D9AEC97245">
    <w:name w:val="3983DAC9BFF94B7E9A78A1D9AEC97245"/>
    <w:rsid w:val="009F676C"/>
  </w:style>
  <w:style w:type="paragraph" w:customStyle="1" w:styleId="F5ADF66817804153B2C743A60A99F877">
    <w:name w:val="F5ADF66817804153B2C743A60A99F877"/>
    <w:rsid w:val="009F676C"/>
  </w:style>
  <w:style w:type="paragraph" w:customStyle="1" w:styleId="1029D3F048BC401B9E7373330C603502">
    <w:name w:val="1029D3F048BC401B9E7373330C603502"/>
    <w:rsid w:val="009F676C"/>
  </w:style>
  <w:style w:type="paragraph" w:customStyle="1" w:styleId="BC7CB6F42A94480F82E3A2116F270470">
    <w:name w:val="BC7CB6F42A94480F82E3A2116F270470"/>
    <w:rsid w:val="009F676C"/>
  </w:style>
  <w:style w:type="paragraph" w:customStyle="1" w:styleId="9C0B13A730C5490DB5CB6926B574446F">
    <w:name w:val="9C0B13A730C5490DB5CB6926B574446F"/>
    <w:rsid w:val="009F676C"/>
  </w:style>
  <w:style w:type="paragraph" w:customStyle="1" w:styleId="7836C5E957E14C8CA0834978F71508C5">
    <w:name w:val="7836C5E957E14C8CA0834978F71508C5"/>
    <w:rsid w:val="009F676C"/>
  </w:style>
  <w:style w:type="paragraph" w:customStyle="1" w:styleId="857D6BB47B844272A40E222C6FDEDB9E">
    <w:name w:val="857D6BB47B844272A40E222C6FDEDB9E"/>
    <w:rsid w:val="009F676C"/>
  </w:style>
  <w:style w:type="paragraph" w:customStyle="1" w:styleId="31C48F5EF9A244D399A114AB81C2D039">
    <w:name w:val="31C48F5EF9A244D399A114AB81C2D039"/>
    <w:rsid w:val="009F676C"/>
  </w:style>
  <w:style w:type="paragraph" w:customStyle="1" w:styleId="8EB2C23F21B5488ABD068C4034C3EEDB">
    <w:name w:val="8EB2C23F21B5488ABD068C4034C3EEDB"/>
    <w:rsid w:val="009F676C"/>
  </w:style>
  <w:style w:type="paragraph" w:customStyle="1" w:styleId="72E5E3C463234D77A0D4BDE49E5984C8">
    <w:name w:val="72E5E3C463234D77A0D4BDE49E5984C8"/>
    <w:rsid w:val="009F676C"/>
  </w:style>
  <w:style w:type="paragraph" w:customStyle="1" w:styleId="6B411DFD560A414DA2B8373525604E85">
    <w:name w:val="6B411DFD560A414DA2B8373525604E85"/>
    <w:rsid w:val="009F676C"/>
  </w:style>
  <w:style w:type="paragraph" w:customStyle="1" w:styleId="8D66CAF750CB489D975DF965F8ADEE56">
    <w:name w:val="8D66CAF750CB489D975DF965F8ADEE56"/>
    <w:rsid w:val="009F676C"/>
  </w:style>
  <w:style w:type="paragraph" w:customStyle="1" w:styleId="1A4E7F1C20994EA8A0F70FF8D313B22A">
    <w:name w:val="1A4E7F1C20994EA8A0F70FF8D313B22A"/>
    <w:rsid w:val="009F676C"/>
  </w:style>
  <w:style w:type="paragraph" w:customStyle="1" w:styleId="4582BECB5D5742CBB97BE542A68EE788">
    <w:name w:val="4582BECB5D5742CBB97BE542A68EE788"/>
    <w:rsid w:val="009F676C"/>
  </w:style>
  <w:style w:type="paragraph" w:customStyle="1" w:styleId="8A729CDDF28F49BE924D9F68EBF6E4B2">
    <w:name w:val="8A729CDDF28F49BE924D9F68EBF6E4B2"/>
    <w:rsid w:val="009F676C"/>
  </w:style>
  <w:style w:type="paragraph" w:customStyle="1" w:styleId="1B774100F6DB4722941336F3CC2B4FD2">
    <w:name w:val="1B774100F6DB4722941336F3CC2B4FD2"/>
    <w:rsid w:val="009F676C"/>
  </w:style>
  <w:style w:type="paragraph" w:customStyle="1" w:styleId="C9BF4644E9E94464B0E0591806214DA0">
    <w:name w:val="C9BF4644E9E94464B0E0591806214DA0"/>
    <w:rsid w:val="009F676C"/>
  </w:style>
  <w:style w:type="paragraph" w:customStyle="1" w:styleId="6E8A1D39422E464DAC4BD58D53CAAC6A">
    <w:name w:val="6E8A1D39422E464DAC4BD58D53CAAC6A"/>
    <w:rsid w:val="009F676C"/>
  </w:style>
  <w:style w:type="paragraph" w:customStyle="1" w:styleId="55E8941BD51B4805960CBD2070BAE0D7">
    <w:name w:val="55E8941BD51B4805960CBD2070BAE0D7"/>
    <w:rsid w:val="009F676C"/>
  </w:style>
  <w:style w:type="paragraph" w:customStyle="1" w:styleId="22E1480928A34713B5275DA84CEDA2AA">
    <w:name w:val="22E1480928A34713B5275DA84CEDA2AA"/>
    <w:rsid w:val="009F676C"/>
  </w:style>
  <w:style w:type="paragraph" w:customStyle="1" w:styleId="25BC7CBCD8BF409D8854DDDB4826F8C7">
    <w:name w:val="25BC7CBCD8BF409D8854DDDB4826F8C7"/>
    <w:rsid w:val="009F676C"/>
  </w:style>
  <w:style w:type="paragraph" w:customStyle="1" w:styleId="87F16D6CEDC04490AABCE49D4BF71D1E">
    <w:name w:val="87F16D6CEDC04490AABCE49D4BF71D1E"/>
    <w:rsid w:val="009F676C"/>
  </w:style>
  <w:style w:type="paragraph" w:customStyle="1" w:styleId="92FC6C8F12814A73A3DECB3B1AE780B8">
    <w:name w:val="92FC6C8F12814A73A3DECB3B1AE780B8"/>
    <w:rsid w:val="009F676C"/>
  </w:style>
  <w:style w:type="paragraph" w:customStyle="1" w:styleId="715F8F9828A54DC1BBD8A0E0E6F8EC66">
    <w:name w:val="715F8F9828A54DC1BBD8A0E0E6F8EC66"/>
    <w:rsid w:val="009F676C"/>
  </w:style>
  <w:style w:type="paragraph" w:customStyle="1" w:styleId="FF9D6DDB90B842D2A63F9A2E2F8F1246">
    <w:name w:val="FF9D6DDB90B842D2A63F9A2E2F8F1246"/>
    <w:rsid w:val="009F676C"/>
  </w:style>
  <w:style w:type="paragraph" w:customStyle="1" w:styleId="D7DB99CD9B9747BD825D968748802A97">
    <w:name w:val="D7DB99CD9B9747BD825D968748802A97"/>
    <w:rsid w:val="009F676C"/>
  </w:style>
  <w:style w:type="paragraph" w:customStyle="1" w:styleId="69B1E01957CB45868931E6CABCB5D14E">
    <w:name w:val="69B1E01957CB45868931E6CABCB5D14E"/>
    <w:rsid w:val="009F676C"/>
  </w:style>
  <w:style w:type="paragraph" w:customStyle="1" w:styleId="61B5754675AF45E6A29240E330BEC1A0">
    <w:name w:val="61B5754675AF45E6A29240E330BEC1A0"/>
    <w:rsid w:val="009F676C"/>
  </w:style>
  <w:style w:type="paragraph" w:customStyle="1" w:styleId="AAB73D9055F346AB8F45DD607CF59BB5">
    <w:name w:val="AAB73D9055F346AB8F45DD607CF59BB5"/>
    <w:rsid w:val="009F676C"/>
  </w:style>
  <w:style w:type="paragraph" w:customStyle="1" w:styleId="8FB0E5405FEA435BA46472CFE7D69480">
    <w:name w:val="8FB0E5405FEA435BA46472CFE7D69480"/>
    <w:rsid w:val="009F676C"/>
  </w:style>
  <w:style w:type="paragraph" w:customStyle="1" w:styleId="2B49714AFB6F4BE2BAB3C64847395DA7">
    <w:name w:val="2B49714AFB6F4BE2BAB3C64847395DA7"/>
    <w:rsid w:val="009F676C"/>
  </w:style>
  <w:style w:type="paragraph" w:customStyle="1" w:styleId="D54E289D8D0E4D3CAD4832FBFDBA32AE">
    <w:name w:val="D54E289D8D0E4D3CAD4832FBFDBA32AE"/>
    <w:rsid w:val="009F676C"/>
  </w:style>
  <w:style w:type="paragraph" w:customStyle="1" w:styleId="6597715C16FA464FBD8AEF6BEA10D261">
    <w:name w:val="6597715C16FA464FBD8AEF6BEA10D261"/>
    <w:rsid w:val="009F676C"/>
  </w:style>
  <w:style w:type="paragraph" w:customStyle="1" w:styleId="BF2A0DB6EA3D46038ECBCEFA5E703CA8">
    <w:name w:val="BF2A0DB6EA3D46038ECBCEFA5E703CA8"/>
    <w:rsid w:val="009F676C"/>
  </w:style>
  <w:style w:type="paragraph" w:customStyle="1" w:styleId="0D61DD4B75204046A6AEBC8586B9E1A6">
    <w:name w:val="0D61DD4B75204046A6AEBC8586B9E1A6"/>
    <w:rsid w:val="009F676C"/>
  </w:style>
  <w:style w:type="paragraph" w:customStyle="1" w:styleId="66B62809C1E244DB839B50A2DC92E189">
    <w:name w:val="66B62809C1E244DB839B50A2DC92E189"/>
    <w:rsid w:val="009F676C"/>
  </w:style>
  <w:style w:type="paragraph" w:customStyle="1" w:styleId="94FE3E148AF14310AE51AACE945D1591">
    <w:name w:val="94FE3E148AF14310AE51AACE945D1591"/>
    <w:rsid w:val="009F676C"/>
  </w:style>
  <w:style w:type="paragraph" w:customStyle="1" w:styleId="7578973F3510420D9C1F5F6DA51125C5">
    <w:name w:val="7578973F3510420D9C1F5F6DA51125C5"/>
    <w:rsid w:val="009F676C"/>
  </w:style>
  <w:style w:type="paragraph" w:customStyle="1" w:styleId="7D00A8A0E4F04DD68F6643FA13EB7E82">
    <w:name w:val="7D00A8A0E4F04DD68F6643FA13EB7E82"/>
    <w:rsid w:val="009F676C"/>
  </w:style>
  <w:style w:type="paragraph" w:customStyle="1" w:styleId="46DAE7EFE0E3400B9AAA564C3CF5BB80">
    <w:name w:val="46DAE7EFE0E3400B9AAA564C3CF5BB80"/>
    <w:rsid w:val="009F676C"/>
  </w:style>
  <w:style w:type="paragraph" w:customStyle="1" w:styleId="9AD910480D4E418EA480694F3A81BF24">
    <w:name w:val="9AD910480D4E418EA480694F3A81BF24"/>
    <w:rsid w:val="009F676C"/>
  </w:style>
  <w:style w:type="paragraph" w:customStyle="1" w:styleId="840414B4A2D541829708A19C861D9E5F">
    <w:name w:val="840414B4A2D541829708A19C861D9E5F"/>
    <w:rsid w:val="009F676C"/>
  </w:style>
  <w:style w:type="paragraph" w:customStyle="1" w:styleId="06A998CEAB0F442DB395DDDEE35D6A6C">
    <w:name w:val="06A998CEAB0F442DB395DDDEE35D6A6C"/>
    <w:rsid w:val="009F676C"/>
  </w:style>
  <w:style w:type="paragraph" w:customStyle="1" w:styleId="A81639F7DB75408BAF1BECC5C02E01F9">
    <w:name w:val="A81639F7DB75408BAF1BECC5C02E01F9"/>
    <w:rsid w:val="009F676C"/>
  </w:style>
  <w:style w:type="paragraph" w:customStyle="1" w:styleId="F71C5CA34A9D4969AF3DC693E1078BD6">
    <w:name w:val="F71C5CA34A9D4969AF3DC693E1078BD6"/>
    <w:rsid w:val="009F676C"/>
  </w:style>
  <w:style w:type="paragraph" w:customStyle="1" w:styleId="7AA46BD3699840F183FF85FE131D6E45">
    <w:name w:val="7AA46BD3699840F183FF85FE131D6E45"/>
    <w:rsid w:val="009F676C"/>
  </w:style>
  <w:style w:type="paragraph" w:customStyle="1" w:styleId="CEE744DC067A4533968AA3625AC19561">
    <w:name w:val="CEE744DC067A4533968AA3625AC19561"/>
    <w:rsid w:val="009F676C"/>
  </w:style>
  <w:style w:type="paragraph" w:customStyle="1" w:styleId="F94F166FDE664B34904016DABD4807EC">
    <w:name w:val="F94F166FDE664B34904016DABD4807EC"/>
    <w:rsid w:val="009F676C"/>
  </w:style>
  <w:style w:type="paragraph" w:customStyle="1" w:styleId="825F60FCCD054867A91C8E2BC4F3AE4A">
    <w:name w:val="825F60FCCD054867A91C8E2BC4F3AE4A"/>
    <w:rsid w:val="009F676C"/>
  </w:style>
  <w:style w:type="paragraph" w:customStyle="1" w:styleId="ECE3FB3AB22248F88E72D10DEA69895B">
    <w:name w:val="ECE3FB3AB22248F88E72D10DEA69895B"/>
    <w:rsid w:val="009F676C"/>
  </w:style>
  <w:style w:type="paragraph" w:customStyle="1" w:styleId="3096A374C6AB4EED81D485C93DCD1186">
    <w:name w:val="3096A374C6AB4EED81D485C93DCD1186"/>
    <w:rsid w:val="009F676C"/>
  </w:style>
  <w:style w:type="paragraph" w:customStyle="1" w:styleId="A7B9FB5BE655463CA9F3E00FDA3B86FF">
    <w:name w:val="A7B9FB5BE655463CA9F3E00FDA3B86FF"/>
    <w:rsid w:val="009F676C"/>
  </w:style>
  <w:style w:type="paragraph" w:customStyle="1" w:styleId="774689C597654FB28360AA6C873582C1">
    <w:name w:val="774689C597654FB28360AA6C873582C1"/>
    <w:rsid w:val="009F676C"/>
  </w:style>
  <w:style w:type="paragraph" w:customStyle="1" w:styleId="4D88CDFCAE304CA3BA9F942B772AB7F1">
    <w:name w:val="4D88CDFCAE304CA3BA9F942B772AB7F1"/>
    <w:rsid w:val="009F676C"/>
  </w:style>
  <w:style w:type="paragraph" w:customStyle="1" w:styleId="93382487889149C1BB68A5ED6EC18751">
    <w:name w:val="93382487889149C1BB68A5ED6EC18751"/>
    <w:rsid w:val="009F676C"/>
  </w:style>
  <w:style w:type="paragraph" w:customStyle="1" w:styleId="E1A2058AADC6424DBD6475318536ABF3">
    <w:name w:val="E1A2058AADC6424DBD6475318536ABF3"/>
    <w:rsid w:val="009F676C"/>
  </w:style>
  <w:style w:type="paragraph" w:customStyle="1" w:styleId="15B4D1C0654349208E2CC3FB275372C4">
    <w:name w:val="15B4D1C0654349208E2CC3FB275372C4"/>
    <w:rsid w:val="009F676C"/>
  </w:style>
  <w:style w:type="paragraph" w:customStyle="1" w:styleId="B5FE62240DCC4F02913A05320534F70C">
    <w:name w:val="B5FE62240DCC4F02913A05320534F70C"/>
    <w:rsid w:val="009F676C"/>
  </w:style>
  <w:style w:type="paragraph" w:customStyle="1" w:styleId="544C8D0EBBD946E4A4DE6C162B10A1FC">
    <w:name w:val="544C8D0EBBD946E4A4DE6C162B10A1FC"/>
    <w:rsid w:val="009F676C"/>
  </w:style>
  <w:style w:type="paragraph" w:customStyle="1" w:styleId="F3CAA77A6F224AA59537E3CFDDF21118">
    <w:name w:val="F3CAA77A6F224AA59537E3CFDDF21118"/>
    <w:rsid w:val="009F676C"/>
  </w:style>
  <w:style w:type="paragraph" w:customStyle="1" w:styleId="0940BFDFFCF8407A8F8472FCA67FE929">
    <w:name w:val="0940BFDFFCF8407A8F8472FCA67FE929"/>
    <w:rsid w:val="009F676C"/>
  </w:style>
  <w:style w:type="paragraph" w:customStyle="1" w:styleId="616FB84FD8D24072A2A639DF676D94CA">
    <w:name w:val="616FB84FD8D24072A2A639DF676D94CA"/>
    <w:rsid w:val="009F676C"/>
  </w:style>
  <w:style w:type="paragraph" w:customStyle="1" w:styleId="36F5106F470149D6BE42FDD5CC49D4D1">
    <w:name w:val="36F5106F470149D6BE42FDD5CC49D4D1"/>
    <w:rsid w:val="009F676C"/>
  </w:style>
  <w:style w:type="paragraph" w:customStyle="1" w:styleId="2ADB859809494CB2BAAB11933D82F127">
    <w:name w:val="2ADB859809494CB2BAAB11933D82F127"/>
    <w:rsid w:val="009F676C"/>
  </w:style>
  <w:style w:type="paragraph" w:customStyle="1" w:styleId="88EFA4A8866B41B8BC582150BAE7E167">
    <w:name w:val="88EFA4A8866B41B8BC582150BAE7E167"/>
    <w:rsid w:val="009F676C"/>
  </w:style>
  <w:style w:type="paragraph" w:customStyle="1" w:styleId="7D09F84E096042E795C048CC0E5AC3DF">
    <w:name w:val="7D09F84E096042E795C048CC0E5AC3DF"/>
    <w:rsid w:val="009F676C"/>
  </w:style>
  <w:style w:type="paragraph" w:customStyle="1" w:styleId="DF1B4F20FAFB4B27802C96A575226BA1">
    <w:name w:val="DF1B4F20FAFB4B27802C96A575226BA1"/>
    <w:rsid w:val="009F676C"/>
  </w:style>
  <w:style w:type="paragraph" w:customStyle="1" w:styleId="398B447FE98F49598E96625875AA54C4">
    <w:name w:val="398B447FE98F49598E96625875AA54C4"/>
    <w:rsid w:val="009F676C"/>
  </w:style>
  <w:style w:type="paragraph" w:customStyle="1" w:styleId="5C798AA36EF740B2BF1BAC4ECAC395CB">
    <w:name w:val="5C798AA36EF740B2BF1BAC4ECAC395CB"/>
    <w:rsid w:val="009F676C"/>
  </w:style>
  <w:style w:type="paragraph" w:customStyle="1" w:styleId="C40AD694F8B74A44847E156564EF5840">
    <w:name w:val="C40AD694F8B74A44847E156564EF5840"/>
    <w:rsid w:val="009F676C"/>
  </w:style>
  <w:style w:type="paragraph" w:customStyle="1" w:styleId="3E19F44D70BD4E18A8164F772A2D3765">
    <w:name w:val="3E19F44D70BD4E18A8164F772A2D3765"/>
    <w:rsid w:val="009F676C"/>
  </w:style>
  <w:style w:type="paragraph" w:customStyle="1" w:styleId="44A46DD5BCAB41ED9457695F6DE101A7">
    <w:name w:val="44A46DD5BCAB41ED9457695F6DE101A7"/>
    <w:rsid w:val="009F676C"/>
  </w:style>
  <w:style w:type="paragraph" w:customStyle="1" w:styleId="997E6C60DDDC4C96B24A0BC5E34A97A7">
    <w:name w:val="997E6C60DDDC4C96B24A0BC5E34A97A7"/>
    <w:rsid w:val="009F676C"/>
  </w:style>
  <w:style w:type="paragraph" w:customStyle="1" w:styleId="9AAD3A3219CB4757912FEE9715C6BDB0">
    <w:name w:val="9AAD3A3219CB4757912FEE9715C6BDB0"/>
    <w:rsid w:val="009F676C"/>
  </w:style>
  <w:style w:type="paragraph" w:customStyle="1" w:styleId="A6301AAD62CB453F884347502DD7389F">
    <w:name w:val="A6301AAD62CB453F884347502DD7389F"/>
    <w:rsid w:val="009F676C"/>
  </w:style>
  <w:style w:type="paragraph" w:customStyle="1" w:styleId="2CE88ED9A74A40E09BCC99C21EFDDE11">
    <w:name w:val="2CE88ED9A74A40E09BCC99C21EFDDE11"/>
    <w:rsid w:val="009F676C"/>
  </w:style>
  <w:style w:type="paragraph" w:customStyle="1" w:styleId="AEA0F1EB5EFB49B7A448F02CA9649970">
    <w:name w:val="AEA0F1EB5EFB49B7A448F02CA9649970"/>
    <w:rsid w:val="009F676C"/>
  </w:style>
  <w:style w:type="paragraph" w:customStyle="1" w:styleId="6627390690854895B714920D525943B0">
    <w:name w:val="6627390690854895B714920D525943B0"/>
    <w:rsid w:val="009F676C"/>
  </w:style>
  <w:style w:type="paragraph" w:customStyle="1" w:styleId="F989B2569AF64030B2A063B006B4B833">
    <w:name w:val="F989B2569AF64030B2A063B006B4B833"/>
    <w:rsid w:val="009F676C"/>
  </w:style>
  <w:style w:type="paragraph" w:customStyle="1" w:styleId="E312F5CCEBBA4258AD61DACE19D011DB">
    <w:name w:val="E312F5CCEBBA4258AD61DACE19D011DB"/>
    <w:rsid w:val="009F676C"/>
  </w:style>
  <w:style w:type="paragraph" w:customStyle="1" w:styleId="82560BBEC3D34C9F9BD5E4A23FA9A94E">
    <w:name w:val="82560BBEC3D34C9F9BD5E4A23FA9A94E"/>
    <w:rsid w:val="009F676C"/>
  </w:style>
  <w:style w:type="paragraph" w:customStyle="1" w:styleId="A7016F2CAFF84480BC6CF2D858338817">
    <w:name w:val="A7016F2CAFF84480BC6CF2D858338817"/>
    <w:rsid w:val="009F676C"/>
  </w:style>
  <w:style w:type="paragraph" w:customStyle="1" w:styleId="5749E303FCC2480FAE6DE39F5ED423A6">
    <w:name w:val="5749E303FCC2480FAE6DE39F5ED423A6"/>
    <w:rsid w:val="009F676C"/>
  </w:style>
  <w:style w:type="paragraph" w:customStyle="1" w:styleId="61C9F31BBE7D413AB8BEFC6D177F8347">
    <w:name w:val="61C9F31BBE7D413AB8BEFC6D177F8347"/>
    <w:rsid w:val="009F676C"/>
  </w:style>
  <w:style w:type="paragraph" w:customStyle="1" w:styleId="B176A72537814E6896E9F4C8C4507482">
    <w:name w:val="B176A72537814E6896E9F4C8C4507482"/>
    <w:rsid w:val="009F676C"/>
  </w:style>
  <w:style w:type="paragraph" w:customStyle="1" w:styleId="154D1D049FF84D55A8CAAD2193CEA243">
    <w:name w:val="154D1D049FF84D55A8CAAD2193CEA243"/>
    <w:rsid w:val="009F676C"/>
  </w:style>
  <w:style w:type="paragraph" w:customStyle="1" w:styleId="2AC22AD68D7D454E90B2198FC01A713B">
    <w:name w:val="2AC22AD68D7D454E90B2198FC01A713B"/>
    <w:rsid w:val="009F676C"/>
  </w:style>
  <w:style w:type="paragraph" w:customStyle="1" w:styleId="6FDC22D4F3E34678B5E5DD1292C4474E">
    <w:name w:val="6FDC22D4F3E34678B5E5DD1292C4474E"/>
    <w:rsid w:val="009F676C"/>
  </w:style>
  <w:style w:type="paragraph" w:customStyle="1" w:styleId="6FE24F660D1A401897A88A25727DDA04">
    <w:name w:val="6FE24F660D1A401897A88A25727DDA04"/>
    <w:rsid w:val="009F676C"/>
  </w:style>
  <w:style w:type="paragraph" w:customStyle="1" w:styleId="B37AE5781A3E498BB8CE36204D6604F6">
    <w:name w:val="B37AE5781A3E498BB8CE36204D6604F6"/>
    <w:rsid w:val="009F676C"/>
  </w:style>
  <w:style w:type="paragraph" w:customStyle="1" w:styleId="42B1C48FFEA943FE9A73144A0C0C67CB">
    <w:name w:val="42B1C48FFEA943FE9A73144A0C0C67CB"/>
    <w:rsid w:val="009F676C"/>
  </w:style>
  <w:style w:type="paragraph" w:customStyle="1" w:styleId="52FD5C3D33994E44922672A241A4B3D7">
    <w:name w:val="52FD5C3D33994E44922672A241A4B3D7"/>
    <w:rsid w:val="009F676C"/>
  </w:style>
  <w:style w:type="paragraph" w:customStyle="1" w:styleId="44A080BA9427483FBB260C6FC68C278B">
    <w:name w:val="44A080BA9427483FBB260C6FC68C278B"/>
    <w:rsid w:val="009F676C"/>
  </w:style>
  <w:style w:type="paragraph" w:customStyle="1" w:styleId="B28F46C5CA9841479F923A7FB3923D63">
    <w:name w:val="B28F46C5CA9841479F923A7FB3923D63"/>
    <w:rsid w:val="009F676C"/>
  </w:style>
  <w:style w:type="paragraph" w:customStyle="1" w:styleId="988854828F8B4FDE842FB2CC57AB842C">
    <w:name w:val="988854828F8B4FDE842FB2CC57AB842C"/>
    <w:rsid w:val="009F676C"/>
  </w:style>
  <w:style w:type="paragraph" w:customStyle="1" w:styleId="1ABDE3949C3945D8A1F9926422C87292">
    <w:name w:val="1ABDE3949C3945D8A1F9926422C87292"/>
    <w:rsid w:val="009F676C"/>
  </w:style>
  <w:style w:type="paragraph" w:customStyle="1" w:styleId="4BCDF820EAFE437AA0C2BD576F6C592F">
    <w:name w:val="4BCDF820EAFE437AA0C2BD576F6C592F"/>
    <w:rsid w:val="009F676C"/>
  </w:style>
  <w:style w:type="paragraph" w:customStyle="1" w:styleId="4A0B98E16BC840C4BB0F237ADBFBE6A7">
    <w:name w:val="4A0B98E16BC840C4BB0F237ADBFBE6A7"/>
    <w:rsid w:val="009F676C"/>
  </w:style>
  <w:style w:type="paragraph" w:customStyle="1" w:styleId="364BBE8E1CD6424CB7F8092ABAED834E">
    <w:name w:val="364BBE8E1CD6424CB7F8092ABAED834E"/>
    <w:rsid w:val="009F676C"/>
  </w:style>
  <w:style w:type="paragraph" w:customStyle="1" w:styleId="9BBBE8DC9BDD44D6B748CFFECEC3F91E">
    <w:name w:val="9BBBE8DC9BDD44D6B748CFFECEC3F91E"/>
    <w:rsid w:val="009F676C"/>
  </w:style>
  <w:style w:type="paragraph" w:customStyle="1" w:styleId="AD7732D5636047BFA17CCF5C27776A4B">
    <w:name w:val="AD7732D5636047BFA17CCF5C27776A4B"/>
    <w:rsid w:val="009F676C"/>
  </w:style>
  <w:style w:type="paragraph" w:customStyle="1" w:styleId="C15B637EC10C4A85BEB226FD0EED6AE7">
    <w:name w:val="C15B637EC10C4A85BEB226FD0EED6AE7"/>
    <w:rsid w:val="009F676C"/>
  </w:style>
  <w:style w:type="paragraph" w:customStyle="1" w:styleId="5DE2F6DBBB8B4F4C91946E11B53C1896">
    <w:name w:val="5DE2F6DBBB8B4F4C91946E11B53C1896"/>
    <w:rsid w:val="009F676C"/>
  </w:style>
  <w:style w:type="paragraph" w:customStyle="1" w:styleId="8A7893618A3A4F1D8B6FDFC2364F5474">
    <w:name w:val="8A7893618A3A4F1D8B6FDFC2364F5474"/>
    <w:rsid w:val="009F676C"/>
  </w:style>
  <w:style w:type="paragraph" w:customStyle="1" w:styleId="E7ACE5E26BCF404691773CF2876C627D">
    <w:name w:val="E7ACE5E26BCF404691773CF2876C627D"/>
    <w:rsid w:val="009F676C"/>
  </w:style>
  <w:style w:type="paragraph" w:customStyle="1" w:styleId="392443951BAB4D6CAD89D16BF0879611">
    <w:name w:val="392443951BAB4D6CAD89D16BF0879611"/>
    <w:rsid w:val="009F676C"/>
  </w:style>
  <w:style w:type="paragraph" w:customStyle="1" w:styleId="31DCD6D2359F47F39C302C5D5200810D">
    <w:name w:val="31DCD6D2359F47F39C302C5D5200810D"/>
    <w:rsid w:val="009F676C"/>
  </w:style>
  <w:style w:type="paragraph" w:customStyle="1" w:styleId="BDDD66BD013E4545A571BC157CCAD2D5">
    <w:name w:val="BDDD66BD013E4545A571BC157CCAD2D5"/>
    <w:rsid w:val="009F676C"/>
  </w:style>
  <w:style w:type="paragraph" w:customStyle="1" w:styleId="B1B092E20DBA466F96C81F3EC592ED50">
    <w:name w:val="B1B092E20DBA466F96C81F3EC592ED50"/>
    <w:rsid w:val="009F676C"/>
  </w:style>
  <w:style w:type="paragraph" w:customStyle="1" w:styleId="8FEE18B11AEB415F86A35FB5C41192AD">
    <w:name w:val="8FEE18B11AEB415F86A35FB5C41192AD"/>
    <w:rsid w:val="009F676C"/>
  </w:style>
  <w:style w:type="paragraph" w:customStyle="1" w:styleId="AD89D735D09845AF91032B20F62821DA">
    <w:name w:val="AD89D735D09845AF91032B20F62821DA"/>
    <w:rsid w:val="009F676C"/>
  </w:style>
  <w:style w:type="paragraph" w:customStyle="1" w:styleId="C57814A324884E1EA3F4C18B213C54FA">
    <w:name w:val="C57814A324884E1EA3F4C18B213C54FA"/>
    <w:rsid w:val="009F676C"/>
  </w:style>
  <w:style w:type="paragraph" w:customStyle="1" w:styleId="C04DB5B85DD94E10A4BA3FDAC299B852">
    <w:name w:val="C04DB5B85DD94E10A4BA3FDAC299B852"/>
    <w:rsid w:val="009F676C"/>
  </w:style>
  <w:style w:type="paragraph" w:customStyle="1" w:styleId="B686913AAE1D4C71BE40C601B722AC85">
    <w:name w:val="B686913AAE1D4C71BE40C601B722AC85"/>
    <w:rsid w:val="009F676C"/>
  </w:style>
  <w:style w:type="paragraph" w:customStyle="1" w:styleId="A722C07DB3C448D7A067F890BCCDD429">
    <w:name w:val="A722C07DB3C448D7A067F890BCCDD429"/>
    <w:rsid w:val="009F676C"/>
  </w:style>
  <w:style w:type="paragraph" w:customStyle="1" w:styleId="BA679E61529444C6AEE396491F4DEAC7">
    <w:name w:val="BA679E61529444C6AEE396491F4DEAC7"/>
    <w:rsid w:val="009F676C"/>
  </w:style>
  <w:style w:type="paragraph" w:customStyle="1" w:styleId="D665C535A57448928A17BEF822419833">
    <w:name w:val="D665C535A57448928A17BEF822419833"/>
    <w:rsid w:val="009F676C"/>
  </w:style>
  <w:style w:type="paragraph" w:customStyle="1" w:styleId="540450438830493CAFD7F0E33F6BAAE2">
    <w:name w:val="540450438830493CAFD7F0E33F6BAAE2"/>
    <w:rsid w:val="009F676C"/>
  </w:style>
  <w:style w:type="paragraph" w:customStyle="1" w:styleId="9F86A32D78B44856BB3989BFBA4323A1">
    <w:name w:val="9F86A32D78B44856BB3989BFBA4323A1"/>
    <w:rsid w:val="009F676C"/>
  </w:style>
  <w:style w:type="paragraph" w:customStyle="1" w:styleId="0053EBD0753B40768504BDF4CA8552FA">
    <w:name w:val="0053EBD0753B40768504BDF4CA8552FA"/>
    <w:rsid w:val="009F676C"/>
  </w:style>
  <w:style w:type="paragraph" w:customStyle="1" w:styleId="E08B2776DB8643E3AA38C6BCFB1800B5">
    <w:name w:val="E08B2776DB8643E3AA38C6BCFB1800B5"/>
    <w:rsid w:val="009F676C"/>
  </w:style>
  <w:style w:type="paragraph" w:customStyle="1" w:styleId="4C613159680047078934BED015864370">
    <w:name w:val="4C613159680047078934BED015864370"/>
    <w:rsid w:val="009F676C"/>
  </w:style>
  <w:style w:type="paragraph" w:customStyle="1" w:styleId="5AA4565ABA294DD09A23D63B693EEAF1">
    <w:name w:val="5AA4565ABA294DD09A23D63B693EEAF1"/>
    <w:rsid w:val="009F676C"/>
  </w:style>
  <w:style w:type="paragraph" w:customStyle="1" w:styleId="4D81E047601A479885F2056A6E2E2703">
    <w:name w:val="4D81E047601A479885F2056A6E2E2703"/>
    <w:rsid w:val="009F676C"/>
  </w:style>
  <w:style w:type="paragraph" w:customStyle="1" w:styleId="743EB8141B3840B88EF7C5C17AD75ACE">
    <w:name w:val="743EB8141B3840B88EF7C5C17AD75ACE"/>
    <w:rsid w:val="009F676C"/>
  </w:style>
  <w:style w:type="paragraph" w:customStyle="1" w:styleId="6A9B33C0EBA84D659B670CA851CFBD1D">
    <w:name w:val="6A9B33C0EBA84D659B670CA851CFBD1D"/>
    <w:rsid w:val="009F676C"/>
  </w:style>
  <w:style w:type="paragraph" w:customStyle="1" w:styleId="8A5619584D0F4ED58DE01943213B23E5">
    <w:name w:val="8A5619584D0F4ED58DE01943213B23E5"/>
    <w:rsid w:val="009F676C"/>
  </w:style>
  <w:style w:type="paragraph" w:customStyle="1" w:styleId="FC6D1CDA87E84D2F9EDE1094F81C7DBD">
    <w:name w:val="FC6D1CDA87E84D2F9EDE1094F81C7DBD"/>
    <w:rsid w:val="009F676C"/>
  </w:style>
  <w:style w:type="paragraph" w:customStyle="1" w:styleId="BFE25D9B7A7B49AE85678EFD0836F2E2">
    <w:name w:val="BFE25D9B7A7B49AE85678EFD0836F2E2"/>
    <w:rsid w:val="009F676C"/>
  </w:style>
  <w:style w:type="paragraph" w:customStyle="1" w:styleId="1BB00F46DAE34FB7B574A4375923EFCF">
    <w:name w:val="1BB00F46DAE34FB7B574A4375923EFCF"/>
    <w:rsid w:val="009F676C"/>
  </w:style>
  <w:style w:type="paragraph" w:customStyle="1" w:styleId="AA2DF8091B4E43DBAD50052BA9ACF815">
    <w:name w:val="AA2DF8091B4E43DBAD50052BA9ACF815"/>
    <w:rsid w:val="009F676C"/>
  </w:style>
  <w:style w:type="paragraph" w:customStyle="1" w:styleId="F8F56C7EE3864748B3CE8EAE5EABD7F0">
    <w:name w:val="F8F56C7EE3864748B3CE8EAE5EABD7F0"/>
    <w:rsid w:val="009F676C"/>
  </w:style>
  <w:style w:type="paragraph" w:customStyle="1" w:styleId="241FE4BDC8254FE0ABFB3BDAE8E5D927">
    <w:name w:val="241FE4BDC8254FE0ABFB3BDAE8E5D927"/>
    <w:rsid w:val="009F676C"/>
  </w:style>
  <w:style w:type="paragraph" w:customStyle="1" w:styleId="C91B7CC4377D4F90805821E1FEC70F91">
    <w:name w:val="C91B7CC4377D4F90805821E1FEC70F91"/>
    <w:rsid w:val="009F676C"/>
  </w:style>
  <w:style w:type="paragraph" w:customStyle="1" w:styleId="E053C2E7218B4A189C924BD1118E4796">
    <w:name w:val="E053C2E7218B4A189C924BD1118E4796"/>
    <w:rsid w:val="009F676C"/>
  </w:style>
  <w:style w:type="paragraph" w:customStyle="1" w:styleId="1BF948A8C1B04B35A89642BE6B9F388D">
    <w:name w:val="1BF948A8C1B04B35A89642BE6B9F388D"/>
    <w:rsid w:val="009F676C"/>
  </w:style>
  <w:style w:type="paragraph" w:customStyle="1" w:styleId="F0E8D2AF2486457091BCA34AE0168A5D">
    <w:name w:val="F0E8D2AF2486457091BCA34AE0168A5D"/>
    <w:rsid w:val="009F676C"/>
  </w:style>
  <w:style w:type="paragraph" w:customStyle="1" w:styleId="8A5F662516B945AFA7EF950926CC34E1">
    <w:name w:val="8A5F662516B945AFA7EF950926CC34E1"/>
    <w:rsid w:val="009F676C"/>
  </w:style>
  <w:style w:type="paragraph" w:customStyle="1" w:styleId="6908371BB54E455C9AA3B0B86916752F">
    <w:name w:val="6908371BB54E455C9AA3B0B86916752F"/>
    <w:rsid w:val="009F676C"/>
  </w:style>
  <w:style w:type="paragraph" w:customStyle="1" w:styleId="CC486B145EA84F60A531E8CA11270341">
    <w:name w:val="CC486B145EA84F60A531E8CA11270341"/>
    <w:rsid w:val="009F676C"/>
  </w:style>
  <w:style w:type="paragraph" w:customStyle="1" w:styleId="FF5CE676661F4542BE68FD9D1D048CC7">
    <w:name w:val="FF5CE676661F4542BE68FD9D1D048CC7"/>
    <w:rsid w:val="009F676C"/>
  </w:style>
  <w:style w:type="paragraph" w:customStyle="1" w:styleId="8EAE276819A8432EA50C7AB398163B16">
    <w:name w:val="8EAE276819A8432EA50C7AB398163B16"/>
    <w:rsid w:val="009F676C"/>
  </w:style>
  <w:style w:type="paragraph" w:customStyle="1" w:styleId="540988B365B7478CA6CBF3B5D243A88F">
    <w:name w:val="540988B365B7478CA6CBF3B5D243A88F"/>
    <w:rsid w:val="009F676C"/>
  </w:style>
  <w:style w:type="paragraph" w:customStyle="1" w:styleId="91A4691298704D53A7A4E8BA3D3A9E35">
    <w:name w:val="91A4691298704D53A7A4E8BA3D3A9E35"/>
    <w:rsid w:val="009F676C"/>
  </w:style>
  <w:style w:type="paragraph" w:customStyle="1" w:styleId="110A15B55C4F438E8232D2826773B766">
    <w:name w:val="110A15B55C4F438E8232D2826773B766"/>
    <w:rsid w:val="009F676C"/>
  </w:style>
  <w:style w:type="paragraph" w:customStyle="1" w:styleId="0BA807B5E6744991A17573C0AC57198E">
    <w:name w:val="0BA807B5E6744991A17573C0AC57198E"/>
    <w:rsid w:val="009F676C"/>
  </w:style>
  <w:style w:type="paragraph" w:customStyle="1" w:styleId="9E88FE1D09B24F0599241FD12A5EFB51">
    <w:name w:val="9E88FE1D09B24F0599241FD12A5EFB51"/>
    <w:rsid w:val="009F676C"/>
  </w:style>
  <w:style w:type="paragraph" w:customStyle="1" w:styleId="30E55E49D16843F4AF062955FF1A2A62">
    <w:name w:val="30E55E49D16843F4AF062955FF1A2A62"/>
    <w:rsid w:val="009F676C"/>
  </w:style>
  <w:style w:type="paragraph" w:customStyle="1" w:styleId="5BBD1D9DACFB49C5B88DD2E8093511CF">
    <w:name w:val="5BBD1D9DACFB49C5B88DD2E8093511CF"/>
    <w:rsid w:val="009F676C"/>
  </w:style>
  <w:style w:type="paragraph" w:customStyle="1" w:styleId="336EA4C38AB447C8AF9363C420895755">
    <w:name w:val="336EA4C38AB447C8AF9363C420895755"/>
    <w:rsid w:val="009F676C"/>
  </w:style>
  <w:style w:type="paragraph" w:customStyle="1" w:styleId="93DE5E80584A44E9B1D93101DFA0C777">
    <w:name w:val="93DE5E80584A44E9B1D93101DFA0C777"/>
    <w:rsid w:val="009F676C"/>
  </w:style>
  <w:style w:type="paragraph" w:customStyle="1" w:styleId="86A1B19221E740A589672271E1C77CD8">
    <w:name w:val="86A1B19221E740A589672271E1C77CD8"/>
    <w:rsid w:val="009F676C"/>
  </w:style>
  <w:style w:type="paragraph" w:customStyle="1" w:styleId="4D28A3F091EE497481580EADA860C8DF">
    <w:name w:val="4D28A3F091EE497481580EADA860C8DF"/>
    <w:rsid w:val="009F676C"/>
  </w:style>
  <w:style w:type="paragraph" w:customStyle="1" w:styleId="4FC7985910FC4703BFCB01DFFC240824">
    <w:name w:val="4FC7985910FC4703BFCB01DFFC240824"/>
    <w:rsid w:val="009F676C"/>
  </w:style>
  <w:style w:type="paragraph" w:customStyle="1" w:styleId="BDEF977325D54878A4075E43DB594DC0">
    <w:name w:val="BDEF977325D54878A4075E43DB594DC0"/>
    <w:rsid w:val="009F676C"/>
  </w:style>
  <w:style w:type="paragraph" w:customStyle="1" w:styleId="9DEE4390FAFF40059E16417D64924CD1">
    <w:name w:val="9DEE4390FAFF40059E16417D64924CD1"/>
    <w:rsid w:val="009F676C"/>
  </w:style>
  <w:style w:type="paragraph" w:customStyle="1" w:styleId="A3406024E65543F3A52542A0165C1C9A">
    <w:name w:val="A3406024E65543F3A52542A0165C1C9A"/>
    <w:rsid w:val="009F676C"/>
  </w:style>
  <w:style w:type="paragraph" w:customStyle="1" w:styleId="F64FA00E493C4797B1A2E4E536A44CE4">
    <w:name w:val="F64FA00E493C4797B1A2E4E536A44CE4"/>
    <w:rsid w:val="009F676C"/>
  </w:style>
  <w:style w:type="paragraph" w:customStyle="1" w:styleId="AEF56DA9ABEE4232BBB38124573C59A7">
    <w:name w:val="AEF56DA9ABEE4232BBB38124573C59A7"/>
    <w:rsid w:val="009F676C"/>
  </w:style>
  <w:style w:type="paragraph" w:customStyle="1" w:styleId="AA6A10E973554FAC81B90DBA7DA6211F">
    <w:name w:val="AA6A10E973554FAC81B90DBA7DA6211F"/>
    <w:rsid w:val="009F676C"/>
  </w:style>
  <w:style w:type="paragraph" w:customStyle="1" w:styleId="7A2622D9865E4195B406C891599849DB">
    <w:name w:val="7A2622D9865E4195B406C891599849DB"/>
    <w:rsid w:val="009F676C"/>
  </w:style>
  <w:style w:type="paragraph" w:customStyle="1" w:styleId="95DF15F583C543D7A3B214EBC8CFB422">
    <w:name w:val="95DF15F583C543D7A3B214EBC8CFB422"/>
    <w:rsid w:val="009F676C"/>
  </w:style>
  <w:style w:type="paragraph" w:customStyle="1" w:styleId="645A38230DFF4CC09294BFB6AEF655C9">
    <w:name w:val="645A38230DFF4CC09294BFB6AEF655C9"/>
    <w:rsid w:val="009F676C"/>
  </w:style>
  <w:style w:type="paragraph" w:customStyle="1" w:styleId="8A7ABD947341489292A06B5F09F65FA7">
    <w:name w:val="8A7ABD947341489292A06B5F09F65FA7"/>
    <w:rsid w:val="009F676C"/>
  </w:style>
  <w:style w:type="paragraph" w:customStyle="1" w:styleId="498B970C22004F2F8DEF2317754FDAC2">
    <w:name w:val="498B970C22004F2F8DEF2317754FDAC2"/>
    <w:rsid w:val="009F676C"/>
  </w:style>
  <w:style w:type="paragraph" w:customStyle="1" w:styleId="4CF465EB1A04453396E46D33BFD7714F">
    <w:name w:val="4CF465EB1A04453396E46D33BFD7714F"/>
    <w:rsid w:val="009F676C"/>
  </w:style>
  <w:style w:type="paragraph" w:customStyle="1" w:styleId="FEF1DAB7B1144587A84107ADF7E74910">
    <w:name w:val="FEF1DAB7B1144587A84107ADF7E74910"/>
    <w:rsid w:val="009F676C"/>
  </w:style>
  <w:style w:type="paragraph" w:customStyle="1" w:styleId="DA11B4E95BF04AD5A2F28BE4A526CFE2">
    <w:name w:val="DA11B4E95BF04AD5A2F28BE4A526CFE2"/>
    <w:rsid w:val="009F676C"/>
  </w:style>
  <w:style w:type="paragraph" w:customStyle="1" w:styleId="09921EB5A23A4315A4EB3D174C4BDA5B">
    <w:name w:val="09921EB5A23A4315A4EB3D174C4BDA5B"/>
    <w:rsid w:val="009F676C"/>
  </w:style>
  <w:style w:type="paragraph" w:customStyle="1" w:styleId="E2FCD7880F4B4F00A338B3692C641B4D">
    <w:name w:val="E2FCD7880F4B4F00A338B3692C641B4D"/>
    <w:rsid w:val="009F676C"/>
  </w:style>
  <w:style w:type="paragraph" w:customStyle="1" w:styleId="7F9D3C3E24F941F69008BA69F29536E8">
    <w:name w:val="7F9D3C3E24F941F69008BA69F29536E8"/>
    <w:rsid w:val="009F676C"/>
  </w:style>
  <w:style w:type="paragraph" w:customStyle="1" w:styleId="1A0753A373EA4203B7D541DA4B8DCD4C">
    <w:name w:val="1A0753A373EA4203B7D541DA4B8DCD4C"/>
    <w:rsid w:val="009F676C"/>
  </w:style>
  <w:style w:type="paragraph" w:customStyle="1" w:styleId="E7E45B4484A04E11993E8770DFD5BE2A">
    <w:name w:val="E7E45B4484A04E11993E8770DFD5BE2A"/>
    <w:rsid w:val="009F676C"/>
  </w:style>
  <w:style w:type="paragraph" w:customStyle="1" w:styleId="4FE718224EB44ACFB7A777681135BBDA">
    <w:name w:val="4FE718224EB44ACFB7A777681135BBDA"/>
    <w:rsid w:val="009F676C"/>
  </w:style>
  <w:style w:type="paragraph" w:customStyle="1" w:styleId="5D82CCCC878D4E6CAE34976BCC29173A">
    <w:name w:val="5D82CCCC878D4E6CAE34976BCC29173A"/>
    <w:rsid w:val="009F676C"/>
  </w:style>
  <w:style w:type="paragraph" w:customStyle="1" w:styleId="379E1EF617794436B18C67B6A872DE74">
    <w:name w:val="379E1EF617794436B18C67B6A872DE74"/>
    <w:rsid w:val="009F676C"/>
  </w:style>
  <w:style w:type="paragraph" w:customStyle="1" w:styleId="0D8DE9DF14894637B96D50B9420EF9A9">
    <w:name w:val="0D8DE9DF14894637B96D50B9420EF9A9"/>
    <w:rsid w:val="009F676C"/>
  </w:style>
  <w:style w:type="paragraph" w:customStyle="1" w:styleId="53B0268405C845B188C7096368820EBC">
    <w:name w:val="53B0268405C845B188C7096368820EBC"/>
    <w:rsid w:val="009F676C"/>
  </w:style>
  <w:style w:type="paragraph" w:customStyle="1" w:styleId="6971C592822649CB9B45BF6378FCBA75">
    <w:name w:val="6971C592822649CB9B45BF6378FCBA75"/>
    <w:rsid w:val="009F676C"/>
  </w:style>
  <w:style w:type="paragraph" w:customStyle="1" w:styleId="D3FCACF506E54E30974F6C56505DD3FE">
    <w:name w:val="D3FCACF506E54E30974F6C56505DD3FE"/>
    <w:rsid w:val="009F676C"/>
  </w:style>
  <w:style w:type="paragraph" w:customStyle="1" w:styleId="F9E6F82EE25642FA8A2AEBA498C2A258">
    <w:name w:val="F9E6F82EE25642FA8A2AEBA498C2A258"/>
    <w:rsid w:val="009F676C"/>
  </w:style>
  <w:style w:type="paragraph" w:customStyle="1" w:styleId="B3AFB776E76D4E1C802F1AD833F64A05">
    <w:name w:val="B3AFB776E76D4E1C802F1AD833F64A05"/>
    <w:rsid w:val="009F676C"/>
  </w:style>
  <w:style w:type="paragraph" w:customStyle="1" w:styleId="8966343814FE4EE0B011AFE5BF9D918A">
    <w:name w:val="8966343814FE4EE0B011AFE5BF9D918A"/>
    <w:rsid w:val="009F676C"/>
  </w:style>
  <w:style w:type="paragraph" w:customStyle="1" w:styleId="E33E33D982E347C789BC30D5498D598A">
    <w:name w:val="E33E33D982E347C789BC30D5498D598A"/>
    <w:rsid w:val="009F676C"/>
  </w:style>
  <w:style w:type="paragraph" w:customStyle="1" w:styleId="36B23713FF9D4E3EB9C04F48478D97C1">
    <w:name w:val="36B23713FF9D4E3EB9C04F48478D97C1"/>
    <w:rsid w:val="009F676C"/>
  </w:style>
  <w:style w:type="paragraph" w:customStyle="1" w:styleId="E62DA7F3A4474581892D50ACE1140FFB">
    <w:name w:val="E62DA7F3A4474581892D50ACE1140FFB"/>
    <w:rsid w:val="009F676C"/>
  </w:style>
  <w:style w:type="paragraph" w:customStyle="1" w:styleId="E323DFD0633541D2979EED0C50C422F3">
    <w:name w:val="E323DFD0633541D2979EED0C50C422F3"/>
    <w:rsid w:val="009F676C"/>
  </w:style>
  <w:style w:type="paragraph" w:customStyle="1" w:styleId="58B632FAFBF549C59EF0614E610065EF">
    <w:name w:val="58B632FAFBF549C59EF0614E610065EF"/>
    <w:rsid w:val="009F676C"/>
  </w:style>
  <w:style w:type="paragraph" w:customStyle="1" w:styleId="F02EAD7A12084BB6BC2BF7655C730930">
    <w:name w:val="F02EAD7A12084BB6BC2BF7655C730930"/>
    <w:rsid w:val="009F676C"/>
  </w:style>
  <w:style w:type="paragraph" w:customStyle="1" w:styleId="05B98915B3DE49F487E732660A463BD2">
    <w:name w:val="05B98915B3DE49F487E732660A463BD2"/>
    <w:rsid w:val="009F676C"/>
  </w:style>
  <w:style w:type="paragraph" w:customStyle="1" w:styleId="DBD8B16CDB944F27A9CD4B58C042DAAC">
    <w:name w:val="DBD8B16CDB944F27A9CD4B58C042DAAC"/>
    <w:rsid w:val="009F676C"/>
  </w:style>
  <w:style w:type="paragraph" w:customStyle="1" w:styleId="1C36D61E29CD4479B27AF9E398DB4679">
    <w:name w:val="1C36D61E29CD4479B27AF9E398DB4679"/>
    <w:rsid w:val="009F676C"/>
  </w:style>
  <w:style w:type="paragraph" w:customStyle="1" w:styleId="75CD108B48C245F5A65529E3C072CAB8">
    <w:name w:val="75CD108B48C245F5A65529E3C072CAB8"/>
    <w:rsid w:val="009F676C"/>
  </w:style>
  <w:style w:type="paragraph" w:customStyle="1" w:styleId="9CE0385C5F254F728A32B2C5FBDCAEEB">
    <w:name w:val="9CE0385C5F254F728A32B2C5FBDCAEEB"/>
    <w:rsid w:val="009F676C"/>
  </w:style>
  <w:style w:type="paragraph" w:customStyle="1" w:styleId="0DB2B5C251BB448C902C03DB2C5ADFFE">
    <w:name w:val="0DB2B5C251BB448C902C03DB2C5ADFFE"/>
    <w:rsid w:val="009F676C"/>
  </w:style>
  <w:style w:type="paragraph" w:customStyle="1" w:styleId="CC43D1709CDF40DEAA2EE159DB3929C8">
    <w:name w:val="CC43D1709CDF40DEAA2EE159DB3929C8"/>
    <w:rsid w:val="009F676C"/>
  </w:style>
  <w:style w:type="paragraph" w:customStyle="1" w:styleId="ED12B8B8EFFA489EA294D6B28410FFB8">
    <w:name w:val="ED12B8B8EFFA489EA294D6B28410FFB8"/>
    <w:rsid w:val="009F676C"/>
  </w:style>
  <w:style w:type="paragraph" w:customStyle="1" w:styleId="2F1EE74F861B4ED3A6BB2861AD2990B8">
    <w:name w:val="2F1EE74F861B4ED3A6BB2861AD2990B8"/>
    <w:rsid w:val="009F676C"/>
  </w:style>
  <w:style w:type="paragraph" w:customStyle="1" w:styleId="7592CBD22DDD4C799D3252262E9FCBCB">
    <w:name w:val="7592CBD22DDD4C799D3252262E9FCBCB"/>
    <w:rsid w:val="009F676C"/>
  </w:style>
  <w:style w:type="paragraph" w:customStyle="1" w:styleId="B7706056DF454C1A9640A13631EFB559">
    <w:name w:val="B7706056DF454C1A9640A13631EFB559"/>
    <w:rsid w:val="009F676C"/>
  </w:style>
  <w:style w:type="paragraph" w:customStyle="1" w:styleId="275B1B01FDA1407FBFFD32154711E6F8">
    <w:name w:val="275B1B01FDA1407FBFFD32154711E6F8"/>
    <w:rsid w:val="009F676C"/>
  </w:style>
  <w:style w:type="paragraph" w:customStyle="1" w:styleId="7D77A703F71B4C15B6A67980E0DC4B9E">
    <w:name w:val="7D77A703F71B4C15B6A67980E0DC4B9E"/>
    <w:rsid w:val="009F676C"/>
  </w:style>
  <w:style w:type="paragraph" w:customStyle="1" w:styleId="83A6E7D6F1D945858AAE2A168B88250B">
    <w:name w:val="83A6E7D6F1D945858AAE2A168B88250B"/>
    <w:rsid w:val="009F676C"/>
  </w:style>
  <w:style w:type="paragraph" w:customStyle="1" w:styleId="D0384F8DE5144748A126EE30C00493FA">
    <w:name w:val="D0384F8DE5144748A126EE30C00493FA"/>
    <w:rsid w:val="009F676C"/>
  </w:style>
  <w:style w:type="paragraph" w:customStyle="1" w:styleId="E937EAB238F440388213FCBBF883155A">
    <w:name w:val="E937EAB238F440388213FCBBF883155A"/>
    <w:rsid w:val="009F676C"/>
  </w:style>
  <w:style w:type="paragraph" w:customStyle="1" w:styleId="042568D1A18A413C8519595A5FCE263D">
    <w:name w:val="042568D1A18A413C8519595A5FCE263D"/>
    <w:rsid w:val="009F676C"/>
  </w:style>
  <w:style w:type="paragraph" w:customStyle="1" w:styleId="32B75600D6E84E519315EB364EE82E33">
    <w:name w:val="32B75600D6E84E519315EB364EE82E33"/>
    <w:rsid w:val="009F676C"/>
  </w:style>
  <w:style w:type="paragraph" w:customStyle="1" w:styleId="D1E9AB8E25244D67ABFC0FD61C2B138D">
    <w:name w:val="D1E9AB8E25244D67ABFC0FD61C2B138D"/>
    <w:rsid w:val="009F676C"/>
  </w:style>
  <w:style w:type="paragraph" w:customStyle="1" w:styleId="309915ACF7364CF88AB03148B1A87D1D">
    <w:name w:val="309915ACF7364CF88AB03148B1A87D1D"/>
    <w:rsid w:val="009F676C"/>
  </w:style>
  <w:style w:type="paragraph" w:customStyle="1" w:styleId="BB367D5A52124E2ABAF23EAC77567C06">
    <w:name w:val="BB367D5A52124E2ABAF23EAC77567C06"/>
    <w:rsid w:val="009F676C"/>
  </w:style>
  <w:style w:type="paragraph" w:customStyle="1" w:styleId="5798D35C0FE14125B0B910EE1074B54E">
    <w:name w:val="5798D35C0FE14125B0B910EE1074B54E"/>
    <w:rsid w:val="009F676C"/>
  </w:style>
  <w:style w:type="paragraph" w:customStyle="1" w:styleId="8E42C1A3E8404DB88CB78773628F1FB1">
    <w:name w:val="8E42C1A3E8404DB88CB78773628F1FB1"/>
    <w:rsid w:val="009F676C"/>
  </w:style>
  <w:style w:type="paragraph" w:customStyle="1" w:styleId="6600D16AA6F14A9AAEB675F210D1F0BA">
    <w:name w:val="6600D16AA6F14A9AAEB675F210D1F0BA"/>
    <w:rsid w:val="009F676C"/>
  </w:style>
  <w:style w:type="paragraph" w:customStyle="1" w:styleId="2459394A36044EAAA0CB5C4E2B024F70">
    <w:name w:val="2459394A36044EAAA0CB5C4E2B024F70"/>
    <w:rsid w:val="009F676C"/>
  </w:style>
  <w:style w:type="paragraph" w:customStyle="1" w:styleId="676E67AF32E348649D9B5A262E1EE89F">
    <w:name w:val="676E67AF32E348649D9B5A262E1EE89F"/>
    <w:rsid w:val="009F676C"/>
  </w:style>
  <w:style w:type="paragraph" w:customStyle="1" w:styleId="CDE6633843744ADFB70367E51DCBF86F">
    <w:name w:val="CDE6633843744ADFB70367E51DCBF86F"/>
    <w:rsid w:val="009F676C"/>
  </w:style>
  <w:style w:type="paragraph" w:customStyle="1" w:styleId="D1C715C29B9D43A3B47033DACA9C64A1">
    <w:name w:val="D1C715C29B9D43A3B47033DACA9C64A1"/>
    <w:rsid w:val="009F676C"/>
  </w:style>
  <w:style w:type="paragraph" w:customStyle="1" w:styleId="AB3E2BC20E334EBF86585BCBB908587A">
    <w:name w:val="AB3E2BC20E334EBF86585BCBB908587A"/>
    <w:rsid w:val="009F676C"/>
  </w:style>
  <w:style w:type="paragraph" w:customStyle="1" w:styleId="03650AD20909421FAD11AD4066256CEA">
    <w:name w:val="03650AD20909421FAD11AD4066256CEA"/>
    <w:rsid w:val="009F676C"/>
  </w:style>
  <w:style w:type="paragraph" w:customStyle="1" w:styleId="8DB45D179EDA4104B1834FD0869313B6">
    <w:name w:val="8DB45D179EDA4104B1834FD0869313B6"/>
    <w:rsid w:val="009F676C"/>
  </w:style>
  <w:style w:type="paragraph" w:customStyle="1" w:styleId="A6AE72A8872B4113A344C9C9FFFFBF1E">
    <w:name w:val="A6AE72A8872B4113A344C9C9FFFFBF1E"/>
    <w:rsid w:val="009F676C"/>
  </w:style>
  <w:style w:type="paragraph" w:customStyle="1" w:styleId="5AE8D0EA5DBA466FA42B0403A6C9D3FF">
    <w:name w:val="5AE8D0EA5DBA466FA42B0403A6C9D3FF"/>
    <w:rsid w:val="009F676C"/>
  </w:style>
  <w:style w:type="paragraph" w:customStyle="1" w:styleId="990EAA30A7274128BDEE487D8A2BEB40">
    <w:name w:val="990EAA30A7274128BDEE487D8A2BEB40"/>
    <w:rsid w:val="009F676C"/>
  </w:style>
  <w:style w:type="paragraph" w:customStyle="1" w:styleId="EF00C8FA0B174B97B86559AB01B39932">
    <w:name w:val="EF00C8FA0B174B97B86559AB01B39932"/>
    <w:rsid w:val="009F676C"/>
  </w:style>
  <w:style w:type="paragraph" w:customStyle="1" w:styleId="527E4ADB4A744B12BFDE654826BA7E71">
    <w:name w:val="527E4ADB4A744B12BFDE654826BA7E71"/>
    <w:rsid w:val="009F676C"/>
  </w:style>
  <w:style w:type="paragraph" w:customStyle="1" w:styleId="A2FC689DEDCA47A8876E8BC457DB0706">
    <w:name w:val="A2FC689DEDCA47A8876E8BC457DB0706"/>
    <w:rsid w:val="009F676C"/>
  </w:style>
  <w:style w:type="paragraph" w:customStyle="1" w:styleId="8F980074A1EA46F0833C590D55D131BA">
    <w:name w:val="8F980074A1EA46F0833C590D55D131BA"/>
    <w:rsid w:val="009F676C"/>
  </w:style>
  <w:style w:type="paragraph" w:customStyle="1" w:styleId="1BF1A3914AB646ABBE998CEF0ECDC284">
    <w:name w:val="1BF1A3914AB646ABBE998CEF0ECDC284"/>
    <w:rsid w:val="009F676C"/>
  </w:style>
  <w:style w:type="paragraph" w:customStyle="1" w:styleId="983B12FC24454072ABA6DD72D5D42F28">
    <w:name w:val="983B12FC24454072ABA6DD72D5D42F28"/>
    <w:rsid w:val="009F676C"/>
  </w:style>
  <w:style w:type="paragraph" w:customStyle="1" w:styleId="E842F87B944C4BC7837CACA430237722">
    <w:name w:val="E842F87B944C4BC7837CACA430237722"/>
    <w:rsid w:val="009F676C"/>
  </w:style>
  <w:style w:type="paragraph" w:customStyle="1" w:styleId="7411A14BFC124B5380C05EB47722DBDF">
    <w:name w:val="7411A14BFC124B5380C05EB47722DBDF"/>
    <w:rsid w:val="009F676C"/>
  </w:style>
  <w:style w:type="paragraph" w:customStyle="1" w:styleId="91D1CF3370ED4C8090A8772FA5519755">
    <w:name w:val="91D1CF3370ED4C8090A8772FA5519755"/>
    <w:rsid w:val="009F676C"/>
  </w:style>
  <w:style w:type="paragraph" w:customStyle="1" w:styleId="589D6CA1FE9C419BBCCEEFE9D8A36A1E">
    <w:name w:val="589D6CA1FE9C419BBCCEEFE9D8A36A1E"/>
    <w:rsid w:val="009F676C"/>
  </w:style>
  <w:style w:type="paragraph" w:customStyle="1" w:styleId="36B949DBF50940699A230130250C96CC">
    <w:name w:val="36B949DBF50940699A230130250C96CC"/>
    <w:rsid w:val="009F676C"/>
  </w:style>
  <w:style w:type="paragraph" w:customStyle="1" w:styleId="A733886C160942879687F797FA7F5F65">
    <w:name w:val="A733886C160942879687F797FA7F5F65"/>
    <w:rsid w:val="009F676C"/>
  </w:style>
  <w:style w:type="paragraph" w:customStyle="1" w:styleId="1661F3D8F23F42D18E82BAC621F43E26">
    <w:name w:val="1661F3D8F23F42D18E82BAC621F43E26"/>
    <w:rsid w:val="009F676C"/>
  </w:style>
  <w:style w:type="paragraph" w:customStyle="1" w:styleId="FB09B5DE1EC146D0841F70D4AAC25AE3">
    <w:name w:val="FB09B5DE1EC146D0841F70D4AAC25AE3"/>
    <w:rsid w:val="009F676C"/>
  </w:style>
  <w:style w:type="paragraph" w:customStyle="1" w:styleId="DCFFEF857AA54633B8A9CEA02C2ABD2D">
    <w:name w:val="DCFFEF857AA54633B8A9CEA02C2ABD2D"/>
    <w:rsid w:val="009F676C"/>
  </w:style>
  <w:style w:type="paragraph" w:customStyle="1" w:styleId="67D1465D8221470399226BDA0FDD6722">
    <w:name w:val="67D1465D8221470399226BDA0FDD6722"/>
    <w:rsid w:val="009F676C"/>
  </w:style>
  <w:style w:type="paragraph" w:customStyle="1" w:styleId="96DA79404E0746088E59E7087D972EDE">
    <w:name w:val="96DA79404E0746088E59E7087D972EDE"/>
    <w:rsid w:val="009F676C"/>
  </w:style>
  <w:style w:type="paragraph" w:customStyle="1" w:styleId="3BC6133844BD4F9FBF63DF2840DA526F">
    <w:name w:val="3BC6133844BD4F9FBF63DF2840DA526F"/>
    <w:rsid w:val="009F676C"/>
  </w:style>
  <w:style w:type="paragraph" w:customStyle="1" w:styleId="F5153D0D39804BD194FBC629632575BC">
    <w:name w:val="F5153D0D39804BD194FBC629632575BC"/>
    <w:rsid w:val="009F676C"/>
  </w:style>
  <w:style w:type="paragraph" w:customStyle="1" w:styleId="D97E43319CDA426F9640DD6E0522350A">
    <w:name w:val="D97E43319CDA426F9640DD6E0522350A"/>
    <w:rsid w:val="009F676C"/>
  </w:style>
  <w:style w:type="paragraph" w:customStyle="1" w:styleId="32D124BBAE274272A8F02C1B470576EA">
    <w:name w:val="32D124BBAE274272A8F02C1B470576EA"/>
    <w:rsid w:val="009F676C"/>
  </w:style>
  <w:style w:type="paragraph" w:customStyle="1" w:styleId="AD3FF3C10F314E63912C307EE377C4A4">
    <w:name w:val="AD3FF3C10F314E63912C307EE377C4A4"/>
    <w:rsid w:val="009F676C"/>
  </w:style>
  <w:style w:type="paragraph" w:customStyle="1" w:styleId="27C87B6450154CD59FF6E2DB95C9653C">
    <w:name w:val="27C87B6450154CD59FF6E2DB95C9653C"/>
    <w:rsid w:val="009F676C"/>
  </w:style>
  <w:style w:type="paragraph" w:customStyle="1" w:styleId="B8257F3E126645DFBA532672D9C71381">
    <w:name w:val="B8257F3E126645DFBA532672D9C71381"/>
    <w:rsid w:val="009F676C"/>
  </w:style>
  <w:style w:type="paragraph" w:customStyle="1" w:styleId="DEA2F68F146B42349763592D748B232A">
    <w:name w:val="DEA2F68F146B42349763592D748B232A"/>
    <w:rsid w:val="009F676C"/>
  </w:style>
  <w:style w:type="paragraph" w:customStyle="1" w:styleId="16E3B2B21DD94381B16A53E34F5A66A2">
    <w:name w:val="16E3B2B21DD94381B16A53E34F5A66A2"/>
    <w:rsid w:val="009F676C"/>
  </w:style>
  <w:style w:type="paragraph" w:customStyle="1" w:styleId="678751BF8C8E45D68423CA9E9B99987D">
    <w:name w:val="678751BF8C8E45D68423CA9E9B99987D"/>
    <w:rsid w:val="009F676C"/>
  </w:style>
  <w:style w:type="paragraph" w:customStyle="1" w:styleId="DD1E3B7471AB4014B7C68D73DFB77060">
    <w:name w:val="DD1E3B7471AB4014B7C68D73DFB77060"/>
    <w:rsid w:val="009F676C"/>
  </w:style>
  <w:style w:type="paragraph" w:customStyle="1" w:styleId="84902DC4139D4F7985CE2FDD757BD231">
    <w:name w:val="84902DC4139D4F7985CE2FDD757BD231"/>
    <w:rsid w:val="009F676C"/>
  </w:style>
  <w:style w:type="paragraph" w:customStyle="1" w:styleId="4D1AA02680ED42EFB90FC34AFAE9DD0E">
    <w:name w:val="4D1AA02680ED42EFB90FC34AFAE9DD0E"/>
    <w:rsid w:val="009F676C"/>
  </w:style>
  <w:style w:type="paragraph" w:customStyle="1" w:styleId="B60F8AFACFCD47208B1270D2A41CFD03">
    <w:name w:val="B60F8AFACFCD47208B1270D2A41CFD03"/>
    <w:rsid w:val="009F676C"/>
  </w:style>
  <w:style w:type="paragraph" w:customStyle="1" w:styleId="295E3052D74A44909DE8B02002D28614">
    <w:name w:val="295E3052D74A44909DE8B02002D28614"/>
    <w:rsid w:val="009F676C"/>
  </w:style>
  <w:style w:type="paragraph" w:customStyle="1" w:styleId="B8B08AA1E70D479599E999F01042A5C2">
    <w:name w:val="B8B08AA1E70D479599E999F01042A5C2"/>
    <w:rsid w:val="009F676C"/>
  </w:style>
  <w:style w:type="paragraph" w:customStyle="1" w:styleId="9783063ADCDD49DE9DF7EB237A2DB144">
    <w:name w:val="9783063ADCDD49DE9DF7EB237A2DB144"/>
    <w:rsid w:val="009F676C"/>
  </w:style>
  <w:style w:type="paragraph" w:customStyle="1" w:styleId="B31058C3E0CC456AB17F9B8CDA9D6387">
    <w:name w:val="B31058C3E0CC456AB17F9B8CDA9D6387"/>
    <w:rsid w:val="009F676C"/>
  </w:style>
  <w:style w:type="paragraph" w:customStyle="1" w:styleId="5D485FEE7E294840B840919C1886344D">
    <w:name w:val="5D485FEE7E294840B840919C1886344D"/>
    <w:rsid w:val="009F676C"/>
  </w:style>
  <w:style w:type="paragraph" w:customStyle="1" w:styleId="EA5B2AC2D89C48A8A6670B7595F6AC86">
    <w:name w:val="EA5B2AC2D89C48A8A6670B7595F6AC86"/>
    <w:rsid w:val="009F676C"/>
  </w:style>
  <w:style w:type="paragraph" w:customStyle="1" w:styleId="D819F1881ECE4DAAB9754BB5E7751B21">
    <w:name w:val="D819F1881ECE4DAAB9754BB5E7751B21"/>
    <w:rsid w:val="009F676C"/>
  </w:style>
  <w:style w:type="paragraph" w:customStyle="1" w:styleId="EACB9B76A90B4216AF7D03B4B1536390">
    <w:name w:val="EACB9B76A90B4216AF7D03B4B1536390"/>
    <w:rsid w:val="009F676C"/>
  </w:style>
  <w:style w:type="paragraph" w:customStyle="1" w:styleId="9CA807D10C9D4AA99714DF7AB45C7C1F">
    <w:name w:val="9CA807D10C9D4AA99714DF7AB45C7C1F"/>
    <w:rsid w:val="009F676C"/>
  </w:style>
  <w:style w:type="paragraph" w:customStyle="1" w:styleId="7459F7FC807E4041BB74C41C6F46B71F">
    <w:name w:val="7459F7FC807E4041BB74C41C6F46B71F"/>
    <w:rsid w:val="009F676C"/>
  </w:style>
  <w:style w:type="paragraph" w:customStyle="1" w:styleId="443E9B412B2E4EC282B15D2A04D5E7C2">
    <w:name w:val="443E9B412B2E4EC282B15D2A04D5E7C2"/>
    <w:rsid w:val="009F676C"/>
  </w:style>
  <w:style w:type="paragraph" w:customStyle="1" w:styleId="D820082F6F4043028F32E8072B95F5A5">
    <w:name w:val="D820082F6F4043028F32E8072B95F5A5"/>
    <w:rsid w:val="009F676C"/>
  </w:style>
  <w:style w:type="paragraph" w:customStyle="1" w:styleId="D15E18AB48E142B09484CEACCD9FD1E2">
    <w:name w:val="D15E18AB48E142B09484CEACCD9FD1E2"/>
    <w:rsid w:val="009F676C"/>
  </w:style>
  <w:style w:type="paragraph" w:customStyle="1" w:styleId="4CCA7E8B39234815A1044A67863BC1C6">
    <w:name w:val="4CCA7E8B39234815A1044A67863BC1C6"/>
    <w:rsid w:val="009F676C"/>
  </w:style>
  <w:style w:type="paragraph" w:customStyle="1" w:styleId="E078508532E143FDAFDB41DAB168F560">
    <w:name w:val="E078508532E143FDAFDB41DAB168F560"/>
    <w:rsid w:val="009F676C"/>
  </w:style>
  <w:style w:type="paragraph" w:customStyle="1" w:styleId="3B826079ED9F42C1BC61D355820D5493">
    <w:name w:val="3B826079ED9F42C1BC61D355820D5493"/>
    <w:rsid w:val="009F676C"/>
  </w:style>
  <w:style w:type="paragraph" w:customStyle="1" w:styleId="615C10826B4E49B585A5B8CDB589D5E2">
    <w:name w:val="615C10826B4E49B585A5B8CDB589D5E2"/>
    <w:rsid w:val="009F676C"/>
  </w:style>
  <w:style w:type="paragraph" w:customStyle="1" w:styleId="1374E9E1C45B4632AFD97136382098D0">
    <w:name w:val="1374E9E1C45B4632AFD97136382098D0"/>
    <w:rsid w:val="009F676C"/>
  </w:style>
  <w:style w:type="paragraph" w:customStyle="1" w:styleId="DAC41125DE0C492D8701CF04C771885D">
    <w:name w:val="DAC41125DE0C492D8701CF04C771885D"/>
    <w:rsid w:val="009F676C"/>
  </w:style>
  <w:style w:type="paragraph" w:customStyle="1" w:styleId="0A92016CC3A64D80A89C97CE4AA0F1EA">
    <w:name w:val="0A92016CC3A64D80A89C97CE4AA0F1EA"/>
    <w:rsid w:val="009F676C"/>
  </w:style>
  <w:style w:type="paragraph" w:customStyle="1" w:styleId="681CC087884B432082A44810EB8C2D39">
    <w:name w:val="681CC087884B432082A44810EB8C2D39"/>
    <w:rsid w:val="009F676C"/>
  </w:style>
  <w:style w:type="paragraph" w:customStyle="1" w:styleId="F8425DF72AF746D6BEF2EC7A2EF04392">
    <w:name w:val="F8425DF72AF746D6BEF2EC7A2EF04392"/>
    <w:rsid w:val="009F676C"/>
  </w:style>
  <w:style w:type="paragraph" w:customStyle="1" w:styleId="3A6113EAA96542BB85F7FE1B3A8D4130">
    <w:name w:val="3A6113EAA96542BB85F7FE1B3A8D4130"/>
    <w:rsid w:val="009F676C"/>
  </w:style>
  <w:style w:type="paragraph" w:customStyle="1" w:styleId="6C27DBC1F15C4F629DF14D0E0C22C2A0">
    <w:name w:val="6C27DBC1F15C4F629DF14D0E0C22C2A0"/>
    <w:rsid w:val="009F676C"/>
  </w:style>
  <w:style w:type="paragraph" w:customStyle="1" w:styleId="B15D21FE08B7406D8EAC1F7974471356">
    <w:name w:val="B15D21FE08B7406D8EAC1F7974471356"/>
    <w:rsid w:val="009F676C"/>
  </w:style>
  <w:style w:type="paragraph" w:customStyle="1" w:styleId="DCE287E2EF164678BD65D2BED90007A7">
    <w:name w:val="DCE287E2EF164678BD65D2BED90007A7"/>
    <w:rsid w:val="009F676C"/>
  </w:style>
  <w:style w:type="paragraph" w:customStyle="1" w:styleId="2B94ADF217734278883EB81979A06CDE">
    <w:name w:val="2B94ADF217734278883EB81979A06CDE"/>
    <w:rsid w:val="009F676C"/>
  </w:style>
  <w:style w:type="paragraph" w:customStyle="1" w:styleId="93C7BF67AB9D43DB827177FD6225D637">
    <w:name w:val="93C7BF67AB9D43DB827177FD6225D637"/>
    <w:rsid w:val="009F676C"/>
  </w:style>
  <w:style w:type="paragraph" w:customStyle="1" w:styleId="527BD3F43F964868BF3BEE840B17A0D6">
    <w:name w:val="527BD3F43F964868BF3BEE840B17A0D6"/>
    <w:rsid w:val="009F676C"/>
  </w:style>
  <w:style w:type="paragraph" w:customStyle="1" w:styleId="BFEAE3DE6B3741E1AD26FDE30356DBE3">
    <w:name w:val="BFEAE3DE6B3741E1AD26FDE30356DBE3"/>
    <w:rsid w:val="009F676C"/>
  </w:style>
  <w:style w:type="paragraph" w:customStyle="1" w:styleId="E772DA6CF973433C835AE67B41307844">
    <w:name w:val="E772DA6CF973433C835AE67B41307844"/>
    <w:rsid w:val="009F676C"/>
  </w:style>
  <w:style w:type="paragraph" w:customStyle="1" w:styleId="F4F59568E75E4E14970C77701195D738">
    <w:name w:val="F4F59568E75E4E14970C77701195D738"/>
    <w:rsid w:val="009F676C"/>
  </w:style>
  <w:style w:type="paragraph" w:customStyle="1" w:styleId="D8A86700E1264BFFAABE17DDC98D1D1A">
    <w:name w:val="D8A86700E1264BFFAABE17DDC98D1D1A"/>
    <w:rsid w:val="009F676C"/>
  </w:style>
  <w:style w:type="paragraph" w:customStyle="1" w:styleId="03139D43D02F4199ABFE3EB2ACE40CDC">
    <w:name w:val="03139D43D02F4199ABFE3EB2ACE40CDC"/>
    <w:rsid w:val="009F676C"/>
  </w:style>
  <w:style w:type="paragraph" w:customStyle="1" w:styleId="1035B29544F44E738DDD6818EAB3897B">
    <w:name w:val="1035B29544F44E738DDD6818EAB3897B"/>
    <w:rsid w:val="009F676C"/>
  </w:style>
  <w:style w:type="paragraph" w:customStyle="1" w:styleId="4310D787CF2747DE88801F2F5A4F76E8">
    <w:name w:val="4310D787CF2747DE88801F2F5A4F76E8"/>
    <w:rsid w:val="009F676C"/>
  </w:style>
  <w:style w:type="paragraph" w:customStyle="1" w:styleId="8033A9AE2DAB46E5984E1DB030D80C87">
    <w:name w:val="8033A9AE2DAB46E5984E1DB030D80C87"/>
    <w:rsid w:val="009F676C"/>
  </w:style>
  <w:style w:type="paragraph" w:customStyle="1" w:styleId="B5039F4E99B64957A28DAD5F7E49C808">
    <w:name w:val="B5039F4E99B64957A28DAD5F7E49C808"/>
    <w:rsid w:val="009F676C"/>
  </w:style>
  <w:style w:type="paragraph" w:customStyle="1" w:styleId="3A23001E28B14A7F80ACBEB9DA3DA9E3">
    <w:name w:val="3A23001E28B14A7F80ACBEB9DA3DA9E3"/>
    <w:rsid w:val="009F676C"/>
  </w:style>
  <w:style w:type="paragraph" w:customStyle="1" w:styleId="D849078109A449D3BD083A06A2CF383A">
    <w:name w:val="D849078109A449D3BD083A06A2CF383A"/>
    <w:rsid w:val="009F676C"/>
  </w:style>
  <w:style w:type="paragraph" w:customStyle="1" w:styleId="2C79F70065B4430CB37B4F472C9011BD">
    <w:name w:val="2C79F70065B4430CB37B4F472C9011BD"/>
    <w:rsid w:val="009F676C"/>
  </w:style>
  <w:style w:type="paragraph" w:customStyle="1" w:styleId="4B57B1F7E7EB4CF28BD658EB3A8D4942">
    <w:name w:val="4B57B1F7E7EB4CF28BD658EB3A8D4942"/>
    <w:rsid w:val="009F676C"/>
  </w:style>
  <w:style w:type="paragraph" w:customStyle="1" w:styleId="8666BB9E8EC44156BEA05BDA713689BE">
    <w:name w:val="8666BB9E8EC44156BEA05BDA713689BE"/>
    <w:rsid w:val="009F676C"/>
  </w:style>
  <w:style w:type="paragraph" w:customStyle="1" w:styleId="1442F21F1A7643BD83AE110C307158E3">
    <w:name w:val="1442F21F1A7643BD83AE110C307158E3"/>
    <w:rsid w:val="009F676C"/>
  </w:style>
  <w:style w:type="paragraph" w:customStyle="1" w:styleId="3EF8C343FD6E41C9BEEF35CE7A2A1C9D">
    <w:name w:val="3EF8C343FD6E41C9BEEF35CE7A2A1C9D"/>
    <w:rsid w:val="009F676C"/>
  </w:style>
  <w:style w:type="paragraph" w:customStyle="1" w:styleId="2BCB3AB0A0F44EB080DBEE03780C6E5D">
    <w:name w:val="2BCB3AB0A0F44EB080DBEE03780C6E5D"/>
    <w:rsid w:val="009F676C"/>
  </w:style>
  <w:style w:type="paragraph" w:customStyle="1" w:styleId="DC5065D7B10C48D699E61F20DC394773">
    <w:name w:val="DC5065D7B10C48D699E61F20DC394773"/>
    <w:rsid w:val="009F676C"/>
  </w:style>
  <w:style w:type="paragraph" w:customStyle="1" w:styleId="29679ECC4AFD410DAE8F3ADC2B05FE8B">
    <w:name w:val="29679ECC4AFD410DAE8F3ADC2B05FE8B"/>
    <w:rsid w:val="009F676C"/>
  </w:style>
  <w:style w:type="paragraph" w:customStyle="1" w:styleId="CA532DBF2C554B7C879DCDBBD149315E">
    <w:name w:val="CA532DBF2C554B7C879DCDBBD149315E"/>
    <w:rsid w:val="009F676C"/>
  </w:style>
  <w:style w:type="paragraph" w:customStyle="1" w:styleId="2585406DF16B45708EBDDF6F4924FCC6">
    <w:name w:val="2585406DF16B45708EBDDF6F4924FCC6"/>
    <w:rsid w:val="009F676C"/>
  </w:style>
  <w:style w:type="paragraph" w:customStyle="1" w:styleId="6E317CE24ACD4314869544C9D1D61976">
    <w:name w:val="6E317CE24ACD4314869544C9D1D61976"/>
    <w:rsid w:val="009F676C"/>
  </w:style>
  <w:style w:type="paragraph" w:customStyle="1" w:styleId="86FB49C9E16C47D08691DE94382E2BED">
    <w:name w:val="86FB49C9E16C47D08691DE94382E2BED"/>
    <w:rsid w:val="009F676C"/>
  </w:style>
  <w:style w:type="paragraph" w:customStyle="1" w:styleId="CF63B1AD5D3F4134B7DB107B26F63E3D">
    <w:name w:val="CF63B1AD5D3F4134B7DB107B26F63E3D"/>
    <w:rsid w:val="009F676C"/>
  </w:style>
  <w:style w:type="paragraph" w:customStyle="1" w:styleId="882A14056EF043FABFAF75FF383A5EAF">
    <w:name w:val="882A14056EF043FABFAF75FF383A5EAF"/>
    <w:rsid w:val="009F676C"/>
  </w:style>
  <w:style w:type="paragraph" w:customStyle="1" w:styleId="C0399F9F720F4E949296FE9D0FAD25F5">
    <w:name w:val="C0399F9F720F4E949296FE9D0FAD25F5"/>
    <w:rsid w:val="009F676C"/>
  </w:style>
  <w:style w:type="paragraph" w:customStyle="1" w:styleId="98011DB8F60042089F9BB7825A14149A">
    <w:name w:val="98011DB8F60042089F9BB7825A14149A"/>
    <w:rsid w:val="009F676C"/>
  </w:style>
  <w:style w:type="paragraph" w:customStyle="1" w:styleId="23A96EF70B0343F9914ACC9D5FE9F105">
    <w:name w:val="23A96EF70B0343F9914ACC9D5FE9F105"/>
    <w:rsid w:val="009F676C"/>
  </w:style>
  <w:style w:type="paragraph" w:customStyle="1" w:styleId="83607E36E985438D8D6930046D391A4F">
    <w:name w:val="83607E36E985438D8D6930046D391A4F"/>
    <w:rsid w:val="009F676C"/>
  </w:style>
  <w:style w:type="paragraph" w:customStyle="1" w:styleId="8D01F06A1AFD40B0B826C652D6F058F9">
    <w:name w:val="8D01F06A1AFD40B0B826C652D6F058F9"/>
    <w:rsid w:val="009F676C"/>
  </w:style>
  <w:style w:type="paragraph" w:customStyle="1" w:styleId="F114B8C645724D3EA5BEB5EA8C97DF59">
    <w:name w:val="F114B8C645724D3EA5BEB5EA8C97DF59"/>
    <w:rsid w:val="009F676C"/>
  </w:style>
  <w:style w:type="paragraph" w:customStyle="1" w:styleId="B4C107BA295C4B1DA9A137C07FA6F941">
    <w:name w:val="B4C107BA295C4B1DA9A137C07FA6F941"/>
    <w:rsid w:val="009F676C"/>
  </w:style>
  <w:style w:type="paragraph" w:customStyle="1" w:styleId="94CD24A3B0D6428389DAB286D197E9C7">
    <w:name w:val="94CD24A3B0D6428389DAB286D197E9C7"/>
    <w:rsid w:val="009F676C"/>
  </w:style>
  <w:style w:type="paragraph" w:customStyle="1" w:styleId="36CF9FA6D2C941DA9831C282A9FF1A08">
    <w:name w:val="36CF9FA6D2C941DA9831C282A9FF1A08"/>
    <w:rsid w:val="009F676C"/>
  </w:style>
  <w:style w:type="paragraph" w:customStyle="1" w:styleId="B5BE719BD9834C67B65CF97A413FD022">
    <w:name w:val="B5BE719BD9834C67B65CF97A413FD022"/>
    <w:rsid w:val="009F676C"/>
  </w:style>
  <w:style w:type="paragraph" w:customStyle="1" w:styleId="2E79E7843BBA446EBE8157C14FB845A6">
    <w:name w:val="2E79E7843BBA446EBE8157C14FB845A6"/>
    <w:rsid w:val="009F676C"/>
  </w:style>
  <w:style w:type="paragraph" w:customStyle="1" w:styleId="3D933828AB124E43A82B9727F7D04097">
    <w:name w:val="3D933828AB124E43A82B9727F7D04097"/>
    <w:rsid w:val="009F676C"/>
  </w:style>
  <w:style w:type="paragraph" w:customStyle="1" w:styleId="DA26E3C2DEED4F64A6AC905FBCC7F24A">
    <w:name w:val="DA26E3C2DEED4F64A6AC905FBCC7F24A"/>
    <w:rsid w:val="009F676C"/>
  </w:style>
  <w:style w:type="paragraph" w:customStyle="1" w:styleId="C35DF816D0FF49119336380749E3F43D">
    <w:name w:val="C35DF816D0FF49119336380749E3F43D"/>
    <w:rsid w:val="009F676C"/>
  </w:style>
  <w:style w:type="paragraph" w:customStyle="1" w:styleId="8E6413FF46A447C3A5138CE02C4937D5">
    <w:name w:val="8E6413FF46A447C3A5138CE02C4937D5"/>
    <w:rsid w:val="009F676C"/>
  </w:style>
  <w:style w:type="paragraph" w:customStyle="1" w:styleId="0801CED47FDA463D9EA43F8E744284C8">
    <w:name w:val="0801CED47FDA463D9EA43F8E744284C8"/>
    <w:rsid w:val="009F676C"/>
  </w:style>
  <w:style w:type="paragraph" w:customStyle="1" w:styleId="58983BCD356441D49E0398437ABF2B31">
    <w:name w:val="58983BCD356441D49E0398437ABF2B31"/>
    <w:rsid w:val="009F676C"/>
  </w:style>
  <w:style w:type="paragraph" w:customStyle="1" w:styleId="3807DB9B6BB74AC8A84447B72CD557DB">
    <w:name w:val="3807DB9B6BB74AC8A84447B72CD557DB"/>
    <w:rsid w:val="009F676C"/>
  </w:style>
  <w:style w:type="paragraph" w:customStyle="1" w:styleId="F48E1B1A45324761AD636654C445D1D8">
    <w:name w:val="F48E1B1A45324761AD636654C445D1D8"/>
    <w:rsid w:val="009F676C"/>
  </w:style>
  <w:style w:type="paragraph" w:customStyle="1" w:styleId="178062C9B2FA4FD3A41DA4EE73048C06">
    <w:name w:val="178062C9B2FA4FD3A41DA4EE73048C06"/>
    <w:rsid w:val="009F676C"/>
  </w:style>
  <w:style w:type="paragraph" w:customStyle="1" w:styleId="518DA51BA0A04EAA87C78F329B0B9BF0">
    <w:name w:val="518DA51BA0A04EAA87C78F329B0B9BF0"/>
    <w:rsid w:val="009F676C"/>
  </w:style>
  <w:style w:type="paragraph" w:customStyle="1" w:styleId="82A1A2C8D35844A481B2F2C67D5C9BCB">
    <w:name w:val="82A1A2C8D35844A481B2F2C67D5C9BCB"/>
    <w:rsid w:val="009F676C"/>
  </w:style>
  <w:style w:type="paragraph" w:customStyle="1" w:styleId="37BE39F06AFD44EF884A15F915A2AC7A">
    <w:name w:val="37BE39F06AFD44EF884A15F915A2AC7A"/>
    <w:rsid w:val="009F676C"/>
  </w:style>
  <w:style w:type="paragraph" w:customStyle="1" w:styleId="B74DFFBD470B41968F76CFFA44E4C629">
    <w:name w:val="B74DFFBD470B41968F76CFFA44E4C629"/>
    <w:rsid w:val="009F676C"/>
  </w:style>
  <w:style w:type="paragraph" w:customStyle="1" w:styleId="4EFF90614B404B41B1D667162EA6371D">
    <w:name w:val="4EFF90614B404B41B1D667162EA6371D"/>
    <w:rsid w:val="009F676C"/>
  </w:style>
  <w:style w:type="paragraph" w:customStyle="1" w:styleId="832068FB9A7B4B10A7063565010E2E14">
    <w:name w:val="832068FB9A7B4B10A7063565010E2E14"/>
    <w:rsid w:val="009F676C"/>
  </w:style>
  <w:style w:type="paragraph" w:customStyle="1" w:styleId="66079B38BCF54943B278DA570FF919FC">
    <w:name w:val="66079B38BCF54943B278DA570FF919FC"/>
    <w:rsid w:val="009F676C"/>
  </w:style>
  <w:style w:type="paragraph" w:customStyle="1" w:styleId="7585DB99B8AC4BC7AB6E76E84CE5C3D6">
    <w:name w:val="7585DB99B8AC4BC7AB6E76E84CE5C3D6"/>
    <w:rsid w:val="009F676C"/>
  </w:style>
  <w:style w:type="paragraph" w:customStyle="1" w:styleId="BC10E759FA7E4551AAC24F77C649D0C9">
    <w:name w:val="BC10E759FA7E4551AAC24F77C649D0C9"/>
    <w:rsid w:val="009F676C"/>
  </w:style>
  <w:style w:type="paragraph" w:customStyle="1" w:styleId="905F3467510B432B9B47196F5D4C3DC8">
    <w:name w:val="905F3467510B432B9B47196F5D4C3DC8"/>
    <w:rsid w:val="009F676C"/>
  </w:style>
  <w:style w:type="paragraph" w:customStyle="1" w:styleId="5359367D904945ED81926B15FE0D16EF">
    <w:name w:val="5359367D904945ED81926B15FE0D16EF"/>
    <w:rsid w:val="009F676C"/>
  </w:style>
  <w:style w:type="paragraph" w:customStyle="1" w:styleId="632E34BCCB1C42CEA178349EDFEC55E6">
    <w:name w:val="632E34BCCB1C42CEA178349EDFEC55E6"/>
    <w:rsid w:val="009F676C"/>
  </w:style>
  <w:style w:type="paragraph" w:customStyle="1" w:styleId="216F7ECF21CF40909384B6A30DF3C905">
    <w:name w:val="216F7ECF21CF40909384B6A30DF3C905"/>
    <w:rsid w:val="009F676C"/>
  </w:style>
  <w:style w:type="paragraph" w:customStyle="1" w:styleId="FEB70BE304AD41DF9D7BD11D84E95E83">
    <w:name w:val="FEB70BE304AD41DF9D7BD11D84E95E83"/>
    <w:rsid w:val="009F676C"/>
  </w:style>
  <w:style w:type="paragraph" w:customStyle="1" w:styleId="7571724C61B544AEBE956B79A9535661">
    <w:name w:val="7571724C61B544AEBE956B79A9535661"/>
    <w:rsid w:val="009F676C"/>
  </w:style>
  <w:style w:type="paragraph" w:customStyle="1" w:styleId="88704B40839D46D6B90670B063CC611F">
    <w:name w:val="88704B40839D46D6B90670B063CC611F"/>
    <w:rsid w:val="009F676C"/>
  </w:style>
  <w:style w:type="paragraph" w:customStyle="1" w:styleId="02748CF2E696432393F371D0F13470A4">
    <w:name w:val="02748CF2E696432393F371D0F13470A4"/>
    <w:rsid w:val="009F676C"/>
  </w:style>
  <w:style w:type="paragraph" w:customStyle="1" w:styleId="E20FE200C9F649AE8DAA44FF60985A49">
    <w:name w:val="E20FE200C9F649AE8DAA44FF60985A49"/>
    <w:rsid w:val="009F676C"/>
  </w:style>
  <w:style w:type="paragraph" w:customStyle="1" w:styleId="2F75FEF3526F4CAC8B6446EC846228EF">
    <w:name w:val="2F75FEF3526F4CAC8B6446EC846228EF"/>
    <w:rsid w:val="009F676C"/>
  </w:style>
  <w:style w:type="paragraph" w:customStyle="1" w:styleId="ECA37F6DCB2D4070B1A6F035300BE6AF">
    <w:name w:val="ECA37F6DCB2D4070B1A6F035300BE6AF"/>
    <w:rsid w:val="009F676C"/>
  </w:style>
  <w:style w:type="paragraph" w:customStyle="1" w:styleId="9ABA93A8D0F044948ED243382913DAE7">
    <w:name w:val="9ABA93A8D0F044948ED243382913DAE7"/>
    <w:rsid w:val="009F676C"/>
  </w:style>
  <w:style w:type="paragraph" w:customStyle="1" w:styleId="686173AF3D7544F58DE8527D1CC33D17">
    <w:name w:val="686173AF3D7544F58DE8527D1CC33D17"/>
    <w:rsid w:val="009F676C"/>
  </w:style>
  <w:style w:type="paragraph" w:customStyle="1" w:styleId="7D6E8762503C4EA992B030FFBB3E1231">
    <w:name w:val="7D6E8762503C4EA992B030FFBB3E1231"/>
    <w:rsid w:val="009F676C"/>
  </w:style>
  <w:style w:type="paragraph" w:customStyle="1" w:styleId="FBE076583BFF4244ACC77C4A8F272F95">
    <w:name w:val="FBE076583BFF4244ACC77C4A8F272F95"/>
    <w:rsid w:val="009F676C"/>
  </w:style>
  <w:style w:type="paragraph" w:customStyle="1" w:styleId="5CDC9988286C41D3BAE280BE22323CED">
    <w:name w:val="5CDC9988286C41D3BAE280BE22323CED"/>
    <w:rsid w:val="009F676C"/>
  </w:style>
  <w:style w:type="paragraph" w:customStyle="1" w:styleId="159EBA0077FC44869AC3D5508879B821">
    <w:name w:val="159EBA0077FC44869AC3D5508879B821"/>
    <w:rsid w:val="009F676C"/>
  </w:style>
  <w:style w:type="paragraph" w:customStyle="1" w:styleId="60A1229C825E44E9B48D21DC2A9E9380">
    <w:name w:val="60A1229C825E44E9B48D21DC2A9E9380"/>
    <w:rsid w:val="009F676C"/>
  </w:style>
  <w:style w:type="paragraph" w:customStyle="1" w:styleId="2549B0641C4E4A869DF29A2645ED6192">
    <w:name w:val="2549B0641C4E4A869DF29A2645ED6192"/>
    <w:rsid w:val="009F676C"/>
  </w:style>
  <w:style w:type="paragraph" w:customStyle="1" w:styleId="E99273F67D994CB0BCDEF4B1C7D7DD54">
    <w:name w:val="E99273F67D994CB0BCDEF4B1C7D7DD54"/>
    <w:rsid w:val="009F676C"/>
  </w:style>
  <w:style w:type="paragraph" w:customStyle="1" w:styleId="F2398B29540F42498C112F7EE65DF85C">
    <w:name w:val="F2398B29540F42498C112F7EE65DF85C"/>
    <w:rsid w:val="009F676C"/>
  </w:style>
  <w:style w:type="paragraph" w:customStyle="1" w:styleId="0CB1E11CEE8344AA8CAA0DBD78ED637F">
    <w:name w:val="0CB1E11CEE8344AA8CAA0DBD78ED637F"/>
    <w:rsid w:val="009F676C"/>
  </w:style>
  <w:style w:type="paragraph" w:customStyle="1" w:styleId="96CC7A27638447668DB3962588568E7F">
    <w:name w:val="96CC7A27638447668DB3962588568E7F"/>
    <w:rsid w:val="009F676C"/>
  </w:style>
  <w:style w:type="paragraph" w:customStyle="1" w:styleId="841E224656E2403EA876E44C86CF7542">
    <w:name w:val="841E224656E2403EA876E44C86CF7542"/>
    <w:rsid w:val="009F676C"/>
  </w:style>
  <w:style w:type="paragraph" w:customStyle="1" w:styleId="FAEEBB70E25F4054A90FD10900C302BF">
    <w:name w:val="FAEEBB70E25F4054A90FD10900C302BF"/>
    <w:rsid w:val="009F676C"/>
  </w:style>
  <w:style w:type="paragraph" w:customStyle="1" w:styleId="46FBEE9BE4ED44C0B371F09506C05DF5">
    <w:name w:val="46FBEE9BE4ED44C0B371F09506C05DF5"/>
    <w:rsid w:val="009F676C"/>
  </w:style>
  <w:style w:type="paragraph" w:customStyle="1" w:styleId="4221F7AB68B3436AA35878B8B69BD72C">
    <w:name w:val="4221F7AB68B3436AA35878B8B69BD72C"/>
    <w:rsid w:val="009F676C"/>
  </w:style>
  <w:style w:type="paragraph" w:customStyle="1" w:styleId="F67D4D55C5A94C63B6209C453D5935EA">
    <w:name w:val="F67D4D55C5A94C63B6209C453D5935EA"/>
    <w:rsid w:val="009F676C"/>
  </w:style>
  <w:style w:type="paragraph" w:customStyle="1" w:styleId="4139A0A7B09A4EF196E5176C34DF42DA">
    <w:name w:val="4139A0A7B09A4EF196E5176C34DF42DA"/>
    <w:rsid w:val="009F676C"/>
  </w:style>
  <w:style w:type="paragraph" w:customStyle="1" w:styleId="4D35C1304BEB429AAE9E181AF730FD47">
    <w:name w:val="4D35C1304BEB429AAE9E181AF730FD47"/>
    <w:rsid w:val="009F676C"/>
  </w:style>
  <w:style w:type="paragraph" w:customStyle="1" w:styleId="6C9423978BBC47FBBFCA32ABFD9060D2">
    <w:name w:val="6C9423978BBC47FBBFCA32ABFD9060D2"/>
    <w:rsid w:val="009F676C"/>
  </w:style>
  <w:style w:type="paragraph" w:customStyle="1" w:styleId="6BE5F090ED9C439BBDABE2669B63964C">
    <w:name w:val="6BE5F090ED9C439BBDABE2669B63964C"/>
    <w:rsid w:val="009F676C"/>
  </w:style>
  <w:style w:type="paragraph" w:customStyle="1" w:styleId="2A91E31D0CBC4F55ABF246318BEC4884">
    <w:name w:val="2A91E31D0CBC4F55ABF246318BEC4884"/>
    <w:rsid w:val="009F676C"/>
  </w:style>
  <w:style w:type="paragraph" w:customStyle="1" w:styleId="E721831CD441466D8CEEB8BD57788093">
    <w:name w:val="E721831CD441466D8CEEB8BD57788093"/>
    <w:rsid w:val="009F676C"/>
  </w:style>
  <w:style w:type="paragraph" w:customStyle="1" w:styleId="21B52E6F144F4809BAC5877FD93378EF">
    <w:name w:val="21B52E6F144F4809BAC5877FD93378EF"/>
    <w:rsid w:val="009F676C"/>
  </w:style>
  <w:style w:type="paragraph" w:customStyle="1" w:styleId="AA478987D9954ED3B23B1BD9C03BB6D2">
    <w:name w:val="AA478987D9954ED3B23B1BD9C03BB6D2"/>
    <w:rsid w:val="009F676C"/>
  </w:style>
  <w:style w:type="paragraph" w:customStyle="1" w:styleId="5688CC28C0CD4E8EA6E63FEF9BA3EE00">
    <w:name w:val="5688CC28C0CD4E8EA6E63FEF9BA3EE00"/>
    <w:rsid w:val="009F676C"/>
  </w:style>
  <w:style w:type="paragraph" w:customStyle="1" w:styleId="34E49314CDE74C9A9B48D5EE4B9913D2">
    <w:name w:val="34E49314CDE74C9A9B48D5EE4B9913D2"/>
    <w:rsid w:val="009F676C"/>
  </w:style>
  <w:style w:type="paragraph" w:customStyle="1" w:styleId="C5C95E67BB6E4F6AA967FCAF28236B30">
    <w:name w:val="C5C95E67BB6E4F6AA967FCAF28236B30"/>
    <w:rsid w:val="009F676C"/>
  </w:style>
  <w:style w:type="paragraph" w:customStyle="1" w:styleId="391091EA98F0442586F0A7FDA87FB782">
    <w:name w:val="391091EA98F0442586F0A7FDA87FB782"/>
    <w:rsid w:val="009F676C"/>
  </w:style>
  <w:style w:type="paragraph" w:customStyle="1" w:styleId="28DCDD9DE19E41AAA8F326A152A5EA9D">
    <w:name w:val="28DCDD9DE19E41AAA8F326A152A5EA9D"/>
    <w:rsid w:val="009F676C"/>
  </w:style>
  <w:style w:type="paragraph" w:customStyle="1" w:styleId="CEB23F57F20742C281CAADC3772E6D12">
    <w:name w:val="CEB23F57F20742C281CAADC3772E6D12"/>
    <w:rsid w:val="009F676C"/>
  </w:style>
  <w:style w:type="paragraph" w:customStyle="1" w:styleId="9BEF31B8493F4C92A831BD83E9CE168F">
    <w:name w:val="9BEF31B8493F4C92A831BD83E9CE168F"/>
    <w:rsid w:val="009F676C"/>
  </w:style>
  <w:style w:type="paragraph" w:customStyle="1" w:styleId="244583EF080A4E67AF9D492F1600BD68">
    <w:name w:val="244583EF080A4E67AF9D492F1600BD68"/>
    <w:rsid w:val="009F676C"/>
  </w:style>
  <w:style w:type="paragraph" w:customStyle="1" w:styleId="DB22EA069114445F821521C60E30E2B3">
    <w:name w:val="DB22EA069114445F821521C60E30E2B3"/>
    <w:rsid w:val="009F676C"/>
  </w:style>
  <w:style w:type="paragraph" w:customStyle="1" w:styleId="9F1B9B5F9117421090C228721C51BC7F">
    <w:name w:val="9F1B9B5F9117421090C228721C51BC7F"/>
    <w:rsid w:val="009F676C"/>
  </w:style>
  <w:style w:type="paragraph" w:customStyle="1" w:styleId="E6483A6DC21C4374AE1717DD8095B8D4">
    <w:name w:val="E6483A6DC21C4374AE1717DD8095B8D4"/>
    <w:rsid w:val="009F676C"/>
  </w:style>
  <w:style w:type="paragraph" w:customStyle="1" w:styleId="A47DB6BAD96F45C29E249F0F3EB6624F">
    <w:name w:val="A47DB6BAD96F45C29E249F0F3EB6624F"/>
    <w:rsid w:val="009F676C"/>
  </w:style>
  <w:style w:type="paragraph" w:customStyle="1" w:styleId="FD6295379A7C4E38A34F0724EAEC839D">
    <w:name w:val="FD6295379A7C4E38A34F0724EAEC839D"/>
    <w:rsid w:val="009F676C"/>
  </w:style>
  <w:style w:type="paragraph" w:customStyle="1" w:styleId="2DEABC28A7C1456FA43D75DC230A7182">
    <w:name w:val="2DEABC28A7C1456FA43D75DC230A7182"/>
    <w:rsid w:val="009F676C"/>
  </w:style>
  <w:style w:type="paragraph" w:customStyle="1" w:styleId="19ACBD376CA244209D67B0DA24DE603F">
    <w:name w:val="19ACBD376CA244209D67B0DA24DE603F"/>
    <w:rsid w:val="009F676C"/>
  </w:style>
  <w:style w:type="paragraph" w:customStyle="1" w:styleId="0B39676CFF744347BA661281F297D9A4">
    <w:name w:val="0B39676CFF744347BA661281F297D9A4"/>
    <w:rsid w:val="009F676C"/>
  </w:style>
  <w:style w:type="paragraph" w:customStyle="1" w:styleId="E71495462A944EC5B679A89BFE45167A">
    <w:name w:val="E71495462A944EC5B679A89BFE45167A"/>
    <w:rsid w:val="009F676C"/>
  </w:style>
  <w:style w:type="paragraph" w:customStyle="1" w:styleId="2D12255CB609408CA5C6D8F04E444B7C">
    <w:name w:val="2D12255CB609408CA5C6D8F04E444B7C"/>
    <w:rsid w:val="009F676C"/>
  </w:style>
  <w:style w:type="paragraph" w:customStyle="1" w:styleId="3FD4B5CC81324053AFF4350B78BAF157">
    <w:name w:val="3FD4B5CC81324053AFF4350B78BAF157"/>
    <w:rsid w:val="009F676C"/>
  </w:style>
  <w:style w:type="paragraph" w:customStyle="1" w:styleId="B9335479EEA9488285B7363CF40F13DF">
    <w:name w:val="B9335479EEA9488285B7363CF40F13DF"/>
    <w:rsid w:val="009F676C"/>
  </w:style>
  <w:style w:type="paragraph" w:customStyle="1" w:styleId="5A198579251C4141A449AD83ED3C33F7">
    <w:name w:val="5A198579251C4141A449AD83ED3C33F7"/>
    <w:rsid w:val="009F676C"/>
  </w:style>
  <w:style w:type="paragraph" w:customStyle="1" w:styleId="7E7311995A4D4B44ACA9BAA8D32BA8F6">
    <w:name w:val="7E7311995A4D4B44ACA9BAA8D32BA8F6"/>
    <w:rsid w:val="009F676C"/>
  </w:style>
  <w:style w:type="paragraph" w:customStyle="1" w:styleId="6AB96D0EDB944308AA8A6F800115904D">
    <w:name w:val="6AB96D0EDB944308AA8A6F800115904D"/>
    <w:rsid w:val="009F676C"/>
  </w:style>
  <w:style w:type="paragraph" w:customStyle="1" w:styleId="41CC2F013BF948D68E38039020C397C7">
    <w:name w:val="41CC2F013BF948D68E38039020C397C7"/>
    <w:rsid w:val="009F676C"/>
  </w:style>
  <w:style w:type="paragraph" w:customStyle="1" w:styleId="380FA7D2B08C423581626A0A4CF350CF">
    <w:name w:val="380FA7D2B08C423581626A0A4CF350CF"/>
    <w:rsid w:val="009F676C"/>
  </w:style>
  <w:style w:type="paragraph" w:customStyle="1" w:styleId="E1C90D0C10B149E299332C5D5A640043">
    <w:name w:val="E1C90D0C10B149E299332C5D5A640043"/>
    <w:rsid w:val="009F676C"/>
  </w:style>
  <w:style w:type="paragraph" w:customStyle="1" w:styleId="4EB4E32665114F3192708B3D9A394C3C">
    <w:name w:val="4EB4E32665114F3192708B3D9A394C3C"/>
    <w:rsid w:val="009F676C"/>
  </w:style>
  <w:style w:type="paragraph" w:customStyle="1" w:styleId="E971B6BBC00E4876A637F417B62053B8">
    <w:name w:val="E971B6BBC00E4876A637F417B62053B8"/>
    <w:rsid w:val="009F676C"/>
  </w:style>
  <w:style w:type="paragraph" w:customStyle="1" w:styleId="E1FD369C2FF949919886E3D0D1B7808B">
    <w:name w:val="E1FD369C2FF949919886E3D0D1B7808B"/>
    <w:rsid w:val="009F676C"/>
  </w:style>
  <w:style w:type="paragraph" w:customStyle="1" w:styleId="CCA1BA386802460AB1189CF389D72F0E">
    <w:name w:val="CCA1BA386802460AB1189CF389D72F0E"/>
    <w:rsid w:val="009F676C"/>
  </w:style>
  <w:style w:type="paragraph" w:customStyle="1" w:styleId="457B6AA3FC06439DBB120AFB4D88FFA1">
    <w:name w:val="457B6AA3FC06439DBB120AFB4D88FFA1"/>
    <w:rsid w:val="009F676C"/>
  </w:style>
  <w:style w:type="paragraph" w:customStyle="1" w:styleId="099F5A5912354F8C94F423E2C8CD2D74">
    <w:name w:val="099F5A5912354F8C94F423E2C8CD2D74"/>
    <w:rsid w:val="009F676C"/>
  </w:style>
  <w:style w:type="paragraph" w:customStyle="1" w:styleId="A2407E22571E48D9B906A2AF07E9B8A4">
    <w:name w:val="A2407E22571E48D9B906A2AF07E9B8A4"/>
    <w:rsid w:val="009F676C"/>
  </w:style>
  <w:style w:type="paragraph" w:customStyle="1" w:styleId="4E5521CAAE1E4D3796C8A83AEBBFDF84">
    <w:name w:val="4E5521CAAE1E4D3796C8A83AEBBFDF84"/>
    <w:rsid w:val="009F676C"/>
  </w:style>
  <w:style w:type="paragraph" w:customStyle="1" w:styleId="6E1E39A0D61D40119F9E760E62846C6D">
    <w:name w:val="6E1E39A0D61D40119F9E760E62846C6D"/>
    <w:rsid w:val="009F676C"/>
  </w:style>
  <w:style w:type="paragraph" w:customStyle="1" w:styleId="8A160C508736459396A54F4B4178D3E2">
    <w:name w:val="8A160C508736459396A54F4B4178D3E2"/>
    <w:rsid w:val="009F676C"/>
  </w:style>
  <w:style w:type="paragraph" w:customStyle="1" w:styleId="6001C1FE580543A4B9EAFAAA27EAE9A4">
    <w:name w:val="6001C1FE580543A4B9EAFAAA27EAE9A4"/>
    <w:rsid w:val="009F676C"/>
  </w:style>
  <w:style w:type="paragraph" w:customStyle="1" w:styleId="5210EB2CC07D4BBCA4A5C87E9B1455D1">
    <w:name w:val="5210EB2CC07D4BBCA4A5C87E9B1455D1"/>
    <w:rsid w:val="009F676C"/>
  </w:style>
  <w:style w:type="paragraph" w:customStyle="1" w:styleId="7D504409E4C54DA4B71EAE514D7F8A62">
    <w:name w:val="7D504409E4C54DA4B71EAE514D7F8A62"/>
    <w:rsid w:val="009F676C"/>
  </w:style>
  <w:style w:type="paragraph" w:customStyle="1" w:styleId="6A9ECCF4860E43238D7B6F18609330CB">
    <w:name w:val="6A9ECCF4860E43238D7B6F18609330CB"/>
    <w:rsid w:val="009F676C"/>
  </w:style>
  <w:style w:type="paragraph" w:customStyle="1" w:styleId="74B2AC1950A942689B98952E34388F07">
    <w:name w:val="74B2AC1950A942689B98952E34388F07"/>
    <w:rsid w:val="009F676C"/>
  </w:style>
  <w:style w:type="paragraph" w:customStyle="1" w:styleId="6594B6C849A74A36AFD32DF3A2B908AC">
    <w:name w:val="6594B6C849A74A36AFD32DF3A2B908AC"/>
    <w:rsid w:val="009F676C"/>
  </w:style>
  <w:style w:type="paragraph" w:customStyle="1" w:styleId="A6335335923B4B7D8FCD2FFEC862A62B">
    <w:name w:val="A6335335923B4B7D8FCD2FFEC862A62B"/>
    <w:rsid w:val="009F676C"/>
  </w:style>
  <w:style w:type="paragraph" w:customStyle="1" w:styleId="0D25A53450424B7E903597CEBA95C4F6">
    <w:name w:val="0D25A53450424B7E903597CEBA95C4F6"/>
    <w:rsid w:val="009F676C"/>
  </w:style>
  <w:style w:type="paragraph" w:customStyle="1" w:styleId="B68F4094E2EB4A0E92F6B851001EE6AB">
    <w:name w:val="B68F4094E2EB4A0E92F6B851001EE6AB"/>
    <w:rsid w:val="009F676C"/>
  </w:style>
  <w:style w:type="paragraph" w:customStyle="1" w:styleId="41F680B9112D40BCB4A4AB41CDA185AD">
    <w:name w:val="41F680B9112D40BCB4A4AB41CDA185AD"/>
    <w:rsid w:val="009F676C"/>
  </w:style>
  <w:style w:type="paragraph" w:customStyle="1" w:styleId="6A50B9131BB4474BAFDCF5FFED18EB20">
    <w:name w:val="6A50B9131BB4474BAFDCF5FFED18EB20"/>
    <w:rsid w:val="009F676C"/>
  </w:style>
  <w:style w:type="paragraph" w:customStyle="1" w:styleId="07A81A2BDBBF40608DD3B5AB17BB3881">
    <w:name w:val="07A81A2BDBBF40608DD3B5AB17BB3881"/>
    <w:rsid w:val="009F676C"/>
  </w:style>
  <w:style w:type="paragraph" w:customStyle="1" w:styleId="4EE99FB550A64076909BD396012E9900">
    <w:name w:val="4EE99FB550A64076909BD396012E9900"/>
    <w:rsid w:val="009F676C"/>
  </w:style>
  <w:style w:type="paragraph" w:customStyle="1" w:styleId="C592A5DF1203424F8D04E1957616C887">
    <w:name w:val="C592A5DF1203424F8D04E1957616C887"/>
    <w:rsid w:val="009F676C"/>
  </w:style>
  <w:style w:type="paragraph" w:customStyle="1" w:styleId="A14A58FD33AA41648C1381657CE249A9">
    <w:name w:val="A14A58FD33AA41648C1381657CE249A9"/>
    <w:rsid w:val="009F676C"/>
  </w:style>
  <w:style w:type="paragraph" w:customStyle="1" w:styleId="0555DAFA68B6450FA5330949D3982E3F">
    <w:name w:val="0555DAFA68B6450FA5330949D3982E3F"/>
    <w:rsid w:val="009F676C"/>
  </w:style>
  <w:style w:type="paragraph" w:customStyle="1" w:styleId="6C088BA314F84899BF4EDFEAADB4586E">
    <w:name w:val="6C088BA314F84899BF4EDFEAADB4586E"/>
    <w:rsid w:val="009F676C"/>
  </w:style>
  <w:style w:type="paragraph" w:customStyle="1" w:styleId="0C160D27092E4B67BC70969EEC8D2937">
    <w:name w:val="0C160D27092E4B67BC70969EEC8D2937"/>
    <w:rsid w:val="009F676C"/>
  </w:style>
  <w:style w:type="paragraph" w:customStyle="1" w:styleId="B8346F35D2AA4E49827C00D739A1F194">
    <w:name w:val="B8346F35D2AA4E49827C00D739A1F194"/>
    <w:rsid w:val="009F676C"/>
  </w:style>
  <w:style w:type="paragraph" w:customStyle="1" w:styleId="648A70FC0F57460B82D2B46054256A2A">
    <w:name w:val="648A70FC0F57460B82D2B46054256A2A"/>
    <w:rsid w:val="009F676C"/>
  </w:style>
  <w:style w:type="paragraph" w:customStyle="1" w:styleId="CFB145BFBE3842E08269C6E836351B66">
    <w:name w:val="CFB145BFBE3842E08269C6E836351B66"/>
    <w:rsid w:val="009F676C"/>
  </w:style>
  <w:style w:type="paragraph" w:customStyle="1" w:styleId="3112C2D773B4411193FB411C8A55ADBB">
    <w:name w:val="3112C2D773B4411193FB411C8A55ADBB"/>
    <w:rsid w:val="009F676C"/>
  </w:style>
  <w:style w:type="paragraph" w:customStyle="1" w:styleId="4784C2419C8B48A2BE8DAE4825954EB0">
    <w:name w:val="4784C2419C8B48A2BE8DAE4825954EB0"/>
    <w:rsid w:val="009F676C"/>
  </w:style>
  <w:style w:type="paragraph" w:customStyle="1" w:styleId="F87B25CB0710452ABC863CF68DBA2780">
    <w:name w:val="F87B25CB0710452ABC863CF68DBA2780"/>
    <w:rsid w:val="009F676C"/>
  </w:style>
  <w:style w:type="paragraph" w:customStyle="1" w:styleId="41936AA21ADC45D399BF0BA9CC08C7A2">
    <w:name w:val="41936AA21ADC45D399BF0BA9CC08C7A2"/>
    <w:rsid w:val="009F676C"/>
  </w:style>
  <w:style w:type="paragraph" w:customStyle="1" w:styleId="F41FF5DD089749D28C7DE8EF6D7137F1">
    <w:name w:val="F41FF5DD089749D28C7DE8EF6D7137F1"/>
    <w:rsid w:val="009F676C"/>
  </w:style>
  <w:style w:type="paragraph" w:customStyle="1" w:styleId="5049F3DB9D2149B18DCD9EBEBD8BFC1B">
    <w:name w:val="5049F3DB9D2149B18DCD9EBEBD8BFC1B"/>
    <w:rsid w:val="009F676C"/>
  </w:style>
  <w:style w:type="paragraph" w:customStyle="1" w:styleId="55CE0FB1A0504C2A9F1879067D2029F1">
    <w:name w:val="55CE0FB1A0504C2A9F1879067D2029F1"/>
    <w:rsid w:val="009F676C"/>
  </w:style>
  <w:style w:type="paragraph" w:customStyle="1" w:styleId="FF160C2F729847919C951C2A8D51F1D7">
    <w:name w:val="FF160C2F729847919C951C2A8D51F1D7"/>
    <w:rsid w:val="009F676C"/>
  </w:style>
  <w:style w:type="paragraph" w:customStyle="1" w:styleId="684D018223F54BD7B568424E398884AD">
    <w:name w:val="684D018223F54BD7B568424E398884AD"/>
    <w:rsid w:val="009F676C"/>
  </w:style>
  <w:style w:type="paragraph" w:customStyle="1" w:styleId="02DEFA214224426CB1A6E083E66DCDB5">
    <w:name w:val="02DEFA214224426CB1A6E083E66DCDB5"/>
    <w:rsid w:val="009F676C"/>
  </w:style>
  <w:style w:type="paragraph" w:customStyle="1" w:styleId="E0E29513297141B69E2F54C2F089F505">
    <w:name w:val="E0E29513297141B69E2F54C2F089F505"/>
    <w:rsid w:val="009F676C"/>
  </w:style>
  <w:style w:type="paragraph" w:customStyle="1" w:styleId="9DB5216072F845C085AE6B54AB93CA48">
    <w:name w:val="9DB5216072F845C085AE6B54AB93CA48"/>
    <w:rsid w:val="009F676C"/>
  </w:style>
  <w:style w:type="paragraph" w:customStyle="1" w:styleId="93459B0E665547A8B1891B7EFE0D43FF">
    <w:name w:val="93459B0E665547A8B1891B7EFE0D43FF"/>
    <w:rsid w:val="009F676C"/>
  </w:style>
  <w:style w:type="paragraph" w:customStyle="1" w:styleId="68A15FB7E5F24948A4DF815C97B748E0">
    <w:name w:val="68A15FB7E5F24948A4DF815C97B748E0"/>
    <w:rsid w:val="009F676C"/>
  </w:style>
  <w:style w:type="paragraph" w:customStyle="1" w:styleId="943415F7592F484A8DA8E680BCFF8B59">
    <w:name w:val="943415F7592F484A8DA8E680BCFF8B59"/>
    <w:rsid w:val="009F676C"/>
  </w:style>
  <w:style w:type="paragraph" w:customStyle="1" w:styleId="C654F4E5BF7D4E04AEDDA185712086FC">
    <w:name w:val="C654F4E5BF7D4E04AEDDA185712086FC"/>
    <w:rsid w:val="009F676C"/>
  </w:style>
  <w:style w:type="paragraph" w:customStyle="1" w:styleId="AB935C048D6F4B00BBCD430E3A269FCF">
    <w:name w:val="AB935C048D6F4B00BBCD430E3A269FCF"/>
    <w:rsid w:val="009F676C"/>
  </w:style>
  <w:style w:type="paragraph" w:customStyle="1" w:styleId="CEE312F4EFFF4D64876DD791F6E5F819">
    <w:name w:val="CEE312F4EFFF4D64876DD791F6E5F819"/>
    <w:rsid w:val="009F676C"/>
  </w:style>
  <w:style w:type="paragraph" w:customStyle="1" w:styleId="BED2794E380D4ABD8ABF1122BFB46F81">
    <w:name w:val="BED2794E380D4ABD8ABF1122BFB46F81"/>
    <w:rsid w:val="009F676C"/>
  </w:style>
  <w:style w:type="paragraph" w:customStyle="1" w:styleId="A15C5B62CB0641F68C9F7AE2C40837DA">
    <w:name w:val="A15C5B62CB0641F68C9F7AE2C40837DA"/>
    <w:rsid w:val="009F676C"/>
  </w:style>
  <w:style w:type="paragraph" w:customStyle="1" w:styleId="0B396251BBD04CDA84AB6BA4B869636C">
    <w:name w:val="0B396251BBD04CDA84AB6BA4B869636C"/>
    <w:rsid w:val="009F676C"/>
  </w:style>
  <w:style w:type="paragraph" w:customStyle="1" w:styleId="8CE8D19B5D2543198250A76853FD699F">
    <w:name w:val="8CE8D19B5D2543198250A76853FD699F"/>
    <w:rsid w:val="009F676C"/>
  </w:style>
  <w:style w:type="paragraph" w:customStyle="1" w:styleId="9278F53337EB4514881CE1E642436BF4">
    <w:name w:val="9278F53337EB4514881CE1E642436BF4"/>
    <w:rsid w:val="009F676C"/>
  </w:style>
  <w:style w:type="paragraph" w:customStyle="1" w:styleId="26C013405C9B4464928D350C04CC5215">
    <w:name w:val="26C013405C9B4464928D350C04CC5215"/>
    <w:rsid w:val="009F676C"/>
  </w:style>
  <w:style w:type="paragraph" w:customStyle="1" w:styleId="551BE27A7A9E43E4B06C57F4530B6846">
    <w:name w:val="551BE27A7A9E43E4B06C57F4530B6846"/>
    <w:rsid w:val="009F676C"/>
  </w:style>
  <w:style w:type="paragraph" w:customStyle="1" w:styleId="5D308F29545546228D805EDEFB7AC16C">
    <w:name w:val="5D308F29545546228D805EDEFB7AC16C"/>
    <w:rsid w:val="009F676C"/>
  </w:style>
  <w:style w:type="paragraph" w:customStyle="1" w:styleId="05EE53FCCE364DDA8A290592AA3C52F1">
    <w:name w:val="05EE53FCCE364DDA8A290592AA3C52F1"/>
    <w:rsid w:val="009F676C"/>
  </w:style>
  <w:style w:type="paragraph" w:customStyle="1" w:styleId="362BC3777A274FA18F489EE7EBABC704">
    <w:name w:val="362BC3777A274FA18F489EE7EBABC704"/>
    <w:rsid w:val="009F676C"/>
  </w:style>
  <w:style w:type="paragraph" w:customStyle="1" w:styleId="657523ABCE18480B9390237B4BCDED09">
    <w:name w:val="657523ABCE18480B9390237B4BCDED09"/>
    <w:rsid w:val="009F676C"/>
  </w:style>
  <w:style w:type="paragraph" w:customStyle="1" w:styleId="DA1CB3FFD3E04F5DA67F3D5173FE96EA">
    <w:name w:val="DA1CB3FFD3E04F5DA67F3D5173FE96EA"/>
    <w:rsid w:val="009F676C"/>
  </w:style>
  <w:style w:type="paragraph" w:customStyle="1" w:styleId="A66E06BE65F049AEB316F70E8BCA0223">
    <w:name w:val="A66E06BE65F049AEB316F70E8BCA0223"/>
    <w:rsid w:val="009F676C"/>
  </w:style>
  <w:style w:type="paragraph" w:customStyle="1" w:styleId="D52359B1AB2C4F19AE59548E0469457E">
    <w:name w:val="D52359B1AB2C4F19AE59548E0469457E"/>
    <w:rsid w:val="009F676C"/>
  </w:style>
  <w:style w:type="paragraph" w:customStyle="1" w:styleId="EFD48B266F594BD68F129159B9D8ECD9">
    <w:name w:val="EFD48B266F594BD68F129159B9D8ECD9"/>
    <w:rsid w:val="009F676C"/>
  </w:style>
  <w:style w:type="paragraph" w:customStyle="1" w:styleId="BF5817F25F924AA6994AF97B04C789BE">
    <w:name w:val="BF5817F25F924AA6994AF97B04C789BE"/>
    <w:rsid w:val="009F676C"/>
  </w:style>
  <w:style w:type="paragraph" w:customStyle="1" w:styleId="E7D4F08D536D4CB3B57799EB34BFFD41">
    <w:name w:val="E7D4F08D536D4CB3B57799EB34BFFD41"/>
    <w:rsid w:val="009F676C"/>
  </w:style>
  <w:style w:type="paragraph" w:customStyle="1" w:styleId="E5F34E5E53C54C7EB34D61A5FD404B32">
    <w:name w:val="E5F34E5E53C54C7EB34D61A5FD404B32"/>
    <w:rsid w:val="009F676C"/>
  </w:style>
  <w:style w:type="paragraph" w:customStyle="1" w:styleId="6D6B19072982453B80E20BC7CEFB8097">
    <w:name w:val="6D6B19072982453B80E20BC7CEFB8097"/>
    <w:rsid w:val="009F676C"/>
  </w:style>
  <w:style w:type="paragraph" w:customStyle="1" w:styleId="7EFE105130DA4357A7635D7048B263E4">
    <w:name w:val="7EFE105130DA4357A7635D7048B263E4"/>
    <w:rsid w:val="009F676C"/>
  </w:style>
  <w:style w:type="paragraph" w:customStyle="1" w:styleId="063FCE1A77254661B31A95B439B7E91D">
    <w:name w:val="063FCE1A77254661B31A95B439B7E91D"/>
    <w:rsid w:val="009F676C"/>
  </w:style>
  <w:style w:type="paragraph" w:customStyle="1" w:styleId="649A9690D8824A1BB5184B4F8F47C6C3">
    <w:name w:val="649A9690D8824A1BB5184B4F8F47C6C3"/>
    <w:rsid w:val="009F676C"/>
  </w:style>
  <w:style w:type="paragraph" w:customStyle="1" w:styleId="931C15431AC74D07856A274AB29E252B">
    <w:name w:val="931C15431AC74D07856A274AB29E252B"/>
    <w:rsid w:val="009F676C"/>
  </w:style>
  <w:style w:type="paragraph" w:customStyle="1" w:styleId="E5B4F19E23AA4AB5830D3652D43C725B">
    <w:name w:val="E5B4F19E23AA4AB5830D3652D43C725B"/>
    <w:rsid w:val="009F676C"/>
  </w:style>
  <w:style w:type="paragraph" w:customStyle="1" w:styleId="FFDD46D1BF1E46FDA78639D8469986AC">
    <w:name w:val="FFDD46D1BF1E46FDA78639D8469986AC"/>
    <w:rsid w:val="009F676C"/>
  </w:style>
  <w:style w:type="paragraph" w:customStyle="1" w:styleId="55915B9A5FF4465C8354E078CC5EEC44">
    <w:name w:val="55915B9A5FF4465C8354E078CC5EEC44"/>
    <w:rsid w:val="009F676C"/>
  </w:style>
  <w:style w:type="paragraph" w:customStyle="1" w:styleId="25877748C8474915BB7CF31E5FFD6A14">
    <w:name w:val="25877748C8474915BB7CF31E5FFD6A14"/>
    <w:rsid w:val="009F676C"/>
  </w:style>
  <w:style w:type="paragraph" w:customStyle="1" w:styleId="F743BF2336E04F23BD02C4CD0A9A14E5">
    <w:name w:val="F743BF2336E04F23BD02C4CD0A9A14E5"/>
    <w:rsid w:val="009F676C"/>
  </w:style>
  <w:style w:type="paragraph" w:customStyle="1" w:styleId="7CD826F7AB95471D99CF09003CEB0DB2">
    <w:name w:val="7CD826F7AB95471D99CF09003CEB0DB2"/>
    <w:rsid w:val="009F676C"/>
  </w:style>
  <w:style w:type="paragraph" w:customStyle="1" w:styleId="1A03A225E9564541B0C655B1E7D3F1FE">
    <w:name w:val="1A03A225E9564541B0C655B1E7D3F1FE"/>
    <w:rsid w:val="009F676C"/>
  </w:style>
  <w:style w:type="paragraph" w:customStyle="1" w:styleId="232CA7DF8C8D46108ED1D49457CB6945">
    <w:name w:val="232CA7DF8C8D46108ED1D49457CB6945"/>
    <w:rsid w:val="009F676C"/>
  </w:style>
  <w:style w:type="paragraph" w:customStyle="1" w:styleId="75DE8428442549F5B31D8EBE8F999137">
    <w:name w:val="75DE8428442549F5B31D8EBE8F999137"/>
    <w:rsid w:val="009F676C"/>
  </w:style>
  <w:style w:type="paragraph" w:customStyle="1" w:styleId="A9DE745BA7FD4421844E5DC74029270F">
    <w:name w:val="A9DE745BA7FD4421844E5DC74029270F"/>
    <w:rsid w:val="009F676C"/>
  </w:style>
  <w:style w:type="paragraph" w:customStyle="1" w:styleId="C104068D38234E43B29D643FB2413059">
    <w:name w:val="C104068D38234E43B29D643FB2413059"/>
    <w:rsid w:val="009F676C"/>
  </w:style>
  <w:style w:type="paragraph" w:customStyle="1" w:styleId="E262E8E8FF844795B02358FE3663F968">
    <w:name w:val="E262E8E8FF844795B02358FE3663F968"/>
    <w:rsid w:val="009F676C"/>
  </w:style>
  <w:style w:type="paragraph" w:customStyle="1" w:styleId="161C4F9506EF430C9B04334CA95923E7">
    <w:name w:val="161C4F9506EF430C9B04334CA95923E7"/>
    <w:rsid w:val="009F676C"/>
  </w:style>
  <w:style w:type="paragraph" w:customStyle="1" w:styleId="C71C3CC561D74EF6945DA5E2AB5CEEA3">
    <w:name w:val="C71C3CC561D74EF6945DA5E2AB5CEEA3"/>
    <w:rsid w:val="009F676C"/>
  </w:style>
  <w:style w:type="paragraph" w:customStyle="1" w:styleId="45A0C7FC82764AB29E3FB299528D226E">
    <w:name w:val="45A0C7FC82764AB29E3FB299528D226E"/>
    <w:rsid w:val="009F676C"/>
  </w:style>
  <w:style w:type="paragraph" w:customStyle="1" w:styleId="1B9341585C0E45338F0774DF23D10011">
    <w:name w:val="1B9341585C0E45338F0774DF23D10011"/>
    <w:rsid w:val="009F676C"/>
  </w:style>
  <w:style w:type="paragraph" w:customStyle="1" w:styleId="63D7AFE325F44A76B5DB218CE560508A">
    <w:name w:val="63D7AFE325F44A76B5DB218CE560508A"/>
    <w:rsid w:val="009F676C"/>
  </w:style>
  <w:style w:type="paragraph" w:customStyle="1" w:styleId="32C22FEAEC174C6F82F4CC096A4C310D">
    <w:name w:val="32C22FEAEC174C6F82F4CC096A4C310D"/>
    <w:rsid w:val="009F676C"/>
  </w:style>
  <w:style w:type="paragraph" w:customStyle="1" w:styleId="91A2BFE21FC048A1B34A5B105ED7C651">
    <w:name w:val="91A2BFE21FC048A1B34A5B105ED7C651"/>
    <w:rsid w:val="009F676C"/>
  </w:style>
  <w:style w:type="paragraph" w:customStyle="1" w:styleId="A0D3710D58634B7DA88D41B5E4266943">
    <w:name w:val="A0D3710D58634B7DA88D41B5E4266943"/>
    <w:rsid w:val="009F676C"/>
  </w:style>
  <w:style w:type="paragraph" w:customStyle="1" w:styleId="E5F7B7A1E4B24BF195AB7C08FECD6B9A">
    <w:name w:val="E5F7B7A1E4B24BF195AB7C08FECD6B9A"/>
    <w:rsid w:val="009F676C"/>
  </w:style>
  <w:style w:type="paragraph" w:customStyle="1" w:styleId="80C86FBEFA9143B5AE6FE9B4AF442DE6">
    <w:name w:val="80C86FBEFA9143B5AE6FE9B4AF442DE6"/>
    <w:rsid w:val="009F676C"/>
  </w:style>
  <w:style w:type="paragraph" w:customStyle="1" w:styleId="C512694B95494822B5E95856BFE8E8D3">
    <w:name w:val="C512694B95494822B5E95856BFE8E8D3"/>
    <w:rsid w:val="009F676C"/>
  </w:style>
  <w:style w:type="paragraph" w:customStyle="1" w:styleId="3F46BCF43481488E9ADBD5F282A9A0CD">
    <w:name w:val="3F46BCF43481488E9ADBD5F282A9A0CD"/>
    <w:rsid w:val="009F676C"/>
  </w:style>
  <w:style w:type="paragraph" w:customStyle="1" w:styleId="B47CC0A5E8394EE8B4D4178C26E214B5">
    <w:name w:val="B47CC0A5E8394EE8B4D4178C26E214B5"/>
    <w:rsid w:val="009F676C"/>
  </w:style>
  <w:style w:type="paragraph" w:customStyle="1" w:styleId="3D673AAA6D1F4B718E05ABAC5403EFBC">
    <w:name w:val="3D673AAA6D1F4B718E05ABAC5403EFBC"/>
    <w:rsid w:val="009F676C"/>
  </w:style>
  <w:style w:type="paragraph" w:customStyle="1" w:styleId="B8C1E46C0452499A9EBA9BD8EB303AB9">
    <w:name w:val="B8C1E46C0452499A9EBA9BD8EB303AB9"/>
    <w:rsid w:val="009F676C"/>
  </w:style>
  <w:style w:type="paragraph" w:customStyle="1" w:styleId="645479E1BF3B48BD8CA2420DEBEE6DF9">
    <w:name w:val="645479E1BF3B48BD8CA2420DEBEE6DF9"/>
    <w:rsid w:val="009F676C"/>
  </w:style>
  <w:style w:type="paragraph" w:customStyle="1" w:styleId="7F484ACFE07446BE8F1A0EA4F2AD1ECF">
    <w:name w:val="7F484ACFE07446BE8F1A0EA4F2AD1ECF"/>
    <w:rsid w:val="009F676C"/>
  </w:style>
  <w:style w:type="paragraph" w:customStyle="1" w:styleId="4FA44FCD657C405ABF4589955C721BED">
    <w:name w:val="4FA44FCD657C405ABF4589955C721BED"/>
    <w:rsid w:val="009F676C"/>
  </w:style>
  <w:style w:type="paragraph" w:customStyle="1" w:styleId="AE608F201BEA432CAF9CB7AEE2DFC097">
    <w:name w:val="AE608F201BEA432CAF9CB7AEE2DFC097"/>
    <w:rsid w:val="009F676C"/>
  </w:style>
  <w:style w:type="paragraph" w:customStyle="1" w:styleId="44FB0B22860B4347B263390B8D33FCA5">
    <w:name w:val="44FB0B22860B4347B263390B8D33FCA5"/>
    <w:rsid w:val="009F676C"/>
  </w:style>
  <w:style w:type="paragraph" w:customStyle="1" w:styleId="0A1DA6BC362C4F769A937E801E663609">
    <w:name w:val="0A1DA6BC362C4F769A937E801E663609"/>
    <w:rsid w:val="009F676C"/>
  </w:style>
  <w:style w:type="paragraph" w:customStyle="1" w:styleId="CA2D3F79CBA140EB80137B2BCE520415">
    <w:name w:val="CA2D3F79CBA140EB80137B2BCE520415"/>
    <w:rsid w:val="009F676C"/>
  </w:style>
  <w:style w:type="paragraph" w:customStyle="1" w:styleId="E0C2A29AE638427B81EC14BA8CD2CA8C">
    <w:name w:val="E0C2A29AE638427B81EC14BA8CD2CA8C"/>
    <w:rsid w:val="009F676C"/>
  </w:style>
  <w:style w:type="paragraph" w:customStyle="1" w:styleId="37BFE63AE5DF45DDAB33C96C33267DE9">
    <w:name w:val="37BFE63AE5DF45DDAB33C96C33267DE9"/>
    <w:rsid w:val="009F676C"/>
  </w:style>
  <w:style w:type="paragraph" w:customStyle="1" w:styleId="30533439404341F4B7B0D94B750DED38">
    <w:name w:val="30533439404341F4B7B0D94B750DED38"/>
    <w:rsid w:val="009F676C"/>
  </w:style>
  <w:style w:type="paragraph" w:customStyle="1" w:styleId="3C99C4BBDD8143768BD71A6B8BFB0511">
    <w:name w:val="3C99C4BBDD8143768BD71A6B8BFB0511"/>
    <w:rsid w:val="009F676C"/>
  </w:style>
  <w:style w:type="paragraph" w:customStyle="1" w:styleId="EE9FA7CBCB7B487E8C47C458663221E8">
    <w:name w:val="EE9FA7CBCB7B487E8C47C458663221E8"/>
    <w:rsid w:val="009F676C"/>
  </w:style>
  <w:style w:type="paragraph" w:customStyle="1" w:styleId="C671A64E6D9D42ADBA53DD9052B6FCF2">
    <w:name w:val="C671A64E6D9D42ADBA53DD9052B6FCF2"/>
    <w:rsid w:val="009F676C"/>
  </w:style>
  <w:style w:type="paragraph" w:customStyle="1" w:styleId="7DCB5929E37E406FB333BD1AA6B6BEA2">
    <w:name w:val="7DCB5929E37E406FB333BD1AA6B6BEA2"/>
    <w:rsid w:val="009F676C"/>
  </w:style>
  <w:style w:type="paragraph" w:customStyle="1" w:styleId="486A6F80E3224AB3B19EE94F421D9284">
    <w:name w:val="486A6F80E3224AB3B19EE94F421D9284"/>
    <w:rsid w:val="009F676C"/>
  </w:style>
  <w:style w:type="paragraph" w:customStyle="1" w:styleId="21382E17314948FFA4BBE30F767F1315">
    <w:name w:val="21382E17314948FFA4BBE30F767F1315"/>
    <w:rsid w:val="009F676C"/>
  </w:style>
  <w:style w:type="paragraph" w:customStyle="1" w:styleId="8A5603E08CDA48FAA7406963A153A292">
    <w:name w:val="8A5603E08CDA48FAA7406963A153A292"/>
    <w:rsid w:val="009F676C"/>
  </w:style>
  <w:style w:type="paragraph" w:customStyle="1" w:styleId="EE64C9DF76AC45F5B45D449CD294119B">
    <w:name w:val="EE64C9DF76AC45F5B45D449CD294119B"/>
    <w:rsid w:val="009F676C"/>
  </w:style>
  <w:style w:type="paragraph" w:customStyle="1" w:styleId="3CA068FF8F654315BD89416B2B256B2D">
    <w:name w:val="3CA068FF8F654315BD89416B2B256B2D"/>
    <w:rsid w:val="009F676C"/>
  </w:style>
  <w:style w:type="paragraph" w:customStyle="1" w:styleId="BB9AFF9123A24AB4A39DEA91493EA2B1">
    <w:name w:val="BB9AFF9123A24AB4A39DEA91493EA2B1"/>
    <w:rsid w:val="009F676C"/>
  </w:style>
  <w:style w:type="paragraph" w:customStyle="1" w:styleId="58BD31CF11DA4320AF944F6917EB8BC4">
    <w:name w:val="58BD31CF11DA4320AF944F6917EB8BC4"/>
    <w:rsid w:val="009F676C"/>
  </w:style>
  <w:style w:type="paragraph" w:customStyle="1" w:styleId="F9675DD311724E02B6B7347F4378C4F2">
    <w:name w:val="F9675DD311724E02B6B7347F4378C4F2"/>
    <w:rsid w:val="009F676C"/>
  </w:style>
  <w:style w:type="paragraph" w:customStyle="1" w:styleId="DB3C0C01F4CC4CB3A7EF8AD5C99A7689">
    <w:name w:val="DB3C0C01F4CC4CB3A7EF8AD5C99A7689"/>
    <w:rsid w:val="009F676C"/>
  </w:style>
  <w:style w:type="paragraph" w:customStyle="1" w:styleId="3EE65A1E5C0A4AAC950CA8C35EC7098B">
    <w:name w:val="3EE65A1E5C0A4AAC950CA8C35EC7098B"/>
    <w:rsid w:val="009F676C"/>
  </w:style>
  <w:style w:type="paragraph" w:customStyle="1" w:styleId="B7B4F24F743E47969DAD1CE65568E026">
    <w:name w:val="B7B4F24F743E47969DAD1CE65568E026"/>
    <w:rsid w:val="009F676C"/>
  </w:style>
  <w:style w:type="paragraph" w:customStyle="1" w:styleId="EC21061778F74D64BF5834F8256283FD">
    <w:name w:val="EC21061778F74D64BF5834F8256283FD"/>
    <w:rsid w:val="009F676C"/>
  </w:style>
  <w:style w:type="paragraph" w:customStyle="1" w:styleId="7D500AD96282457392A283D0E3DD20F6">
    <w:name w:val="7D500AD96282457392A283D0E3DD20F6"/>
    <w:rsid w:val="009F676C"/>
  </w:style>
  <w:style w:type="paragraph" w:customStyle="1" w:styleId="A067AF6CE23C4303BD07B51EDC99DC15">
    <w:name w:val="A067AF6CE23C4303BD07B51EDC99DC15"/>
    <w:rsid w:val="009F676C"/>
  </w:style>
  <w:style w:type="paragraph" w:customStyle="1" w:styleId="509AF94F396B4B6099B54E12F793FCCC">
    <w:name w:val="509AF94F396B4B6099B54E12F793FCCC"/>
    <w:rsid w:val="009F676C"/>
  </w:style>
  <w:style w:type="paragraph" w:customStyle="1" w:styleId="25057BB7405347ED836D0ECB1FD69652">
    <w:name w:val="25057BB7405347ED836D0ECB1FD69652"/>
    <w:rsid w:val="009F676C"/>
  </w:style>
  <w:style w:type="paragraph" w:customStyle="1" w:styleId="6F05D7BE892048E7A213D0570A774800">
    <w:name w:val="6F05D7BE892048E7A213D0570A774800"/>
    <w:rsid w:val="009F676C"/>
  </w:style>
  <w:style w:type="paragraph" w:customStyle="1" w:styleId="72081E5824954C9DBCC9BF3F55819580">
    <w:name w:val="72081E5824954C9DBCC9BF3F55819580"/>
    <w:rsid w:val="009F676C"/>
  </w:style>
  <w:style w:type="paragraph" w:customStyle="1" w:styleId="7D8B787CA95541B9BE40FC85D8FCD99A">
    <w:name w:val="7D8B787CA95541B9BE40FC85D8FCD99A"/>
    <w:rsid w:val="009F676C"/>
  </w:style>
  <w:style w:type="paragraph" w:customStyle="1" w:styleId="BD7A8D8E932B4884BE02E0D898024DFC">
    <w:name w:val="BD7A8D8E932B4884BE02E0D898024DFC"/>
    <w:rsid w:val="009F676C"/>
  </w:style>
  <w:style w:type="paragraph" w:customStyle="1" w:styleId="323D93EF93A549CAAA4FF19B16EB578D">
    <w:name w:val="323D93EF93A549CAAA4FF19B16EB578D"/>
    <w:rsid w:val="009F676C"/>
  </w:style>
  <w:style w:type="paragraph" w:customStyle="1" w:styleId="AAEAAC12AF544181855384FC097E2FCC">
    <w:name w:val="AAEAAC12AF544181855384FC097E2FCC"/>
    <w:rsid w:val="009F676C"/>
  </w:style>
  <w:style w:type="paragraph" w:customStyle="1" w:styleId="0BB35D6F7B274E9DB2C6EF4FF2B85BD8">
    <w:name w:val="0BB35D6F7B274E9DB2C6EF4FF2B85BD8"/>
    <w:rsid w:val="009F676C"/>
  </w:style>
  <w:style w:type="paragraph" w:customStyle="1" w:styleId="9AA3C0EEDAC94A63B48F638E9B61E179">
    <w:name w:val="9AA3C0EEDAC94A63B48F638E9B61E179"/>
    <w:rsid w:val="009F676C"/>
  </w:style>
  <w:style w:type="paragraph" w:customStyle="1" w:styleId="E2BF84F00D0E4D7AB258ACC3AAA09BCB">
    <w:name w:val="E2BF84F00D0E4D7AB258ACC3AAA09BCB"/>
    <w:rsid w:val="009F676C"/>
  </w:style>
  <w:style w:type="paragraph" w:customStyle="1" w:styleId="CC0A08A29FD64823AA0B680B816A5EDB">
    <w:name w:val="CC0A08A29FD64823AA0B680B816A5EDB"/>
    <w:rsid w:val="009F676C"/>
  </w:style>
  <w:style w:type="paragraph" w:customStyle="1" w:styleId="200E5A4E2D1942C8BD10EF76EF422B35">
    <w:name w:val="200E5A4E2D1942C8BD10EF76EF422B35"/>
    <w:rsid w:val="009F676C"/>
  </w:style>
  <w:style w:type="paragraph" w:customStyle="1" w:styleId="9DC8196B970F4BBBBBE90DD4522358E3">
    <w:name w:val="9DC8196B970F4BBBBBE90DD4522358E3"/>
    <w:rsid w:val="009F676C"/>
  </w:style>
  <w:style w:type="paragraph" w:customStyle="1" w:styleId="E28D19C8BC744A9086DA8E7234BE0A5D">
    <w:name w:val="E28D19C8BC744A9086DA8E7234BE0A5D"/>
    <w:rsid w:val="009F676C"/>
  </w:style>
  <w:style w:type="paragraph" w:customStyle="1" w:styleId="C985E917453F448086B75CEE61EA1C78">
    <w:name w:val="C985E917453F448086B75CEE61EA1C78"/>
    <w:rsid w:val="009F676C"/>
  </w:style>
  <w:style w:type="paragraph" w:customStyle="1" w:styleId="1A4AC52769BD4909BAA8C1F61B92F302">
    <w:name w:val="1A4AC52769BD4909BAA8C1F61B92F302"/>
    <w:rsid w:val="009F676C"/>
  </w:style>
  <w:style w:type="paragraph" w:customStyle="1" w:styleId="3919123E2D8F4DE99D3C8098277ADD1B">
    <w:name w:val="3919123E2D8F4DE99D3C8098277ADD1B"/>
    <w:rsid w:val="009F676C"/>
  </w:style>
  <w:style w:type="paragraph" w:customStyle="1" w:styleId="FA848F95E5FF447483522100D79F623D">
    <w:name w:val="FA848F95E5FF447483522100D79F623D"/>
    <w:rsid w:val="009F676C"/>
  </w:style>
  <w:style w:type="paragraph" w:customStyle="1" w:styleId="B23F0B5EF66C4C629C6E74CB7E909086">
    <w:name w:val="B23F0B5EF66C4C629C6E74CB7E909086"/>
    <w:rsid w:val="009F676C"/>
  </w:style>
  <w:style w:type="paragraph" w:customStyle="1" w:styleId="22C93C484BEB4F9F818B05295DC43A73">
    <w:name w:val="22C93C484BEB4F9F818B05295DC43A73"/>
    <w:rsid w:val="009F676C"/>
  </w:style>
  <w:style w:type="paragraph" w:customStyle="1" w:styleId="9982E3264A304C709446A0735AFE1AD7">
    <w:name w:val="9982E3264A304C709446A0735AFE1AD7"/>
    <w:rsid w:val="009F676C"/>
  </w:style>
  <w:style w:type="paragraph" w:customStyle="1" w:styleId="FC8CE498E9734474B9ED79E99E564F2A">
    <w:name w:val="FC8CE498E9734474B9ED79E99E564F2A"/>
    <w:rsid w:val="009F676C"/>
  </w:style>
  <w:style w:type="paragraph" w:customStyle="1" w:styleId="102A7161F87C4FEEB9869C6326F98B96">
    <w:name w:val="102A7161F87C4FEEB9869C6326F98B96"/>
    <w:rsid w:val="009F676C"/>
  </w:style>
  <w:style w:type="paragraph" w:customStyle="1" w:styleId="5CD06A9D934440ACA9AA247C02002C59">
    <w:name w:val="5CD06A9D934440ACA9AA247C02002C59"/>
    <w:rsid w:val="009F676C"/>
  </w:style>
  <w:style w:type="paragraph" w:customStyle="1" w:styleId="767A46496A7A4FE5A8865698F6893A7C">
    <w:name w:val="767A46496A7A4FE5A8865698F6893A7C"/>
    <w:rsid w:val="009F676C"/>
  </w:style>
  <w:style w:type="paragraph" w:customStyle="1" w:styleId="D69B277CEA354AC0B7EBC71538A01EBB">
    <w:name w:val="D69B277CEA354AC0B7EBC71538A01EBB"/>
    <w:rsid w:val="009F676C"/>
  </w:style>
  <w:style w:type="paragraph" w:customStyle="1" w:styleId="68913EF4F8264BD5A4DC593EEE038988">
    <w:name w:val="68913EF4F8264BD5A4DC593EEE038988"/>
    <w:rsid w:val="009F676C"/>
  </w:style>
  <w:style w:type="paragraph" w:customStyle="1" w:styleId="DE10F777E58946BA881EF0702D3B71BA">
    <w:name w:val="DE10F777E58946BA881EF0702D3B71BA"/>
    <w:rsid w:val="009F676C"/>
  </w:style>
  <w:style w:type="paragraph" w:customStyle="1" w:styleId="61FCBD8E3D04470D8EE65713799C5AFC">
    <w:name w:val="61FCBD8E3D04470D8EE65713799C5AFC"/>
    <w:rsid w:val="009F676C"/>
  </w:style>
  <w:style w:type="paragraph" w:customStyle="1" w:styleId="A11C9E7BA88341BA82A1091AFF0ADCBE">
    <w:name w:val="A11C9E7BA88341BA82A1091AFF0ADCBE"/>
    <w:rsid w:val="009F676C"/>
  </w:style>
  <w:style w:type="paragraph" w:customStyle="1" w:styleId="97E2DA9CAF3C46868873B1FC5C965E5D">
    <w:name w:val="97E2DA9CAF3C46868873B1FC5C965E5D"/>
    <w:rsid w:val="009F676C"/>
  </w:style>
  <w:style w:type="paragraph" w:customStyle="1" w:styleId="81AF28132D9F48988DFC95989B50D824">
    <w:name w:val="81AF28132D9F48988DFC95989B50D824"/>
    <w:rsid w:val="009F676C"/>
  </w:style>
  <w:style w:type="paragraph" w:customStyle="1" w:styleId="8B78C867AA874F4FA7BB5AC9ED730759">
    <w:name w:val="8B78C867AA874F4FA7BB5AC9ED730759"/>
    <w:rsid w:val="009F676C"/>
  </w:style>
  <w:style w:type="paragraph" w:customStyle="1" w:styleId="B50DDD6E531B42E4A5DC22297E70CFA4">
    <w:name w:val="B50DDD6E531B42E4A5DC22297E70CFA4"/>
    <w:rsid w:val="009F676C"/>
  </w:style>
  <w:style w:type="paragraph" w:customStyle="1" w:styleId="D0FDA227E9A943D28D50217849C2308C">
    <w:name w:val="D0FDA227E9A943D28D50217849C2308C"/>
    <w:rsid w:val="009F676C"/>
  </w:style>
  <w:style w:type="paragraph" w:customStyle="1" w:styleId="679284B1BE74455A90A6B0C0C41850A8">
    <w:name w:val="679284B1BE74455A90A6B0C0C41850A8"/>
    <w:rsid w:val="009F676C"/>
  </w:style>
  <w:style w:type="paragraph" w:customStyle="1" w:styleId="A9DC828372354EF988A9CFFFAC6F8FBA">
    <w:name w:val="A9DC828372354EF988A9CFFFAC6F8FBA"/>
    <w:rsid w:val="009F676C"/>
  </w:style>
  <w:style w:type="paragraph" w:customStyle="1" w:styleId="8089CFE4C0F84C93B63CEBCDC0F2D94D">
    <w:name w:val="8089CFE4C0F84C93B63CEBCDC0F2D94D"/>
    <w:rsid w:val="009F676C"/>
  </w:style>
  <w:style w:type="paragraph" w:customStyle="1" w:styleId="EFF37CA21214436F92B98D228BA6C236">
    <w:name w:val="EFF37CA21214436F92B98D228BA6C236"/>
    <w:rsid w:val="009F676C"/>
  </w:style>
  <w:style w:type="paragraph" w:customStyle="1" w:styleId="980AC18766D544DF8765893011D8BA56">
    <w:name w:val="980AC18766D544DF8765893011D8BA56"/>
    <w:rsid w:val="009F676C"/>
  </w:style>
  <w:style w:type="paragraph" w:customStyle="1" w:styleId="2D67E6376B5E4BB7ABFEFF8E3D7E253C">
    <w:name w:val="2D67E6376B5E4BB7ABFEFF8E3D7E253C"/>
    <w:rsid w:val="009F676C"/>
  </w:style>
  <w:style w:type="paragraph" w:customStyle="1" w:styleId="C0C9B4A4A309485C8E7A13C7430B2F09">
    <w:name w:val="C0C9B4A4A309485C8E7A13C7430B2F09"/>
    <w:rsid w:val="009F676C"/>
  </w:style>
  <w:style w:type="paragraph" w:customStyle="1" w:styleId="DF3B86C3B00A4FC7914EBB4EA73BF681">
    <w:name w:val="DF3B86C3B00A4FC7914EBB4EA73BF681"/>
    <w:rsid w:val="009F676C"/>
  </w:style>
  <w:style w:type="paragraph" w:customStyle="1" w:styleId="64A7BC1EBD5540C4816FDAC0248B13DD">
    <w:name w:val="64A7BC1EBD5540C4816FDAC0248B13DD"/>
    <w:rsid w:val="009F676C"/>
  </w:style>
  <w:style w:type="paragraph" w:customStyle="1" w:styleId="685F18798FE5445996881753BADCB520">
    <w:name w:val="685F18798FE5445996881753BADCB520"/>
    <w:rsid w:val="009F676C"/>
  </w:style>
  <w:style w:type="paragraph" w:customStyle="1" w:styleId="26D446D3836945619D58CF4517CA6E27">
    <w:name w:val="26D446D3836945619D58CF4517CA6E27"/>
    <w:rsid w:val="009F676C"/>
  </w:style>
  <w:style w:type="paragraph" w:customStyle="1" w:styleId="838AE94548044A2BBE50B6C884208374">
    <w:name w:val="838AE94548044A2BBE50B6C884208374"/>
    <w:rsid w:val="009F676C"/>
  </w:style>
  <w:style w:type="paragraph" w:customStyle="1" w:styleId="494044A90F1C4DDE88120E0228D52F8B">
    <w:name w:val="494044A90F1C4DDE88120E0228D52F8B"/>
    <w:rsid w:val="009F676C"/>
  </w:style>
  <w:style w:type="paragraph" w:customStyle="1" w:styleId="3FBAAEB3726F448F800B47D1C0567092">
    <w:name w:val="3FBAAEB3726F448F800B47D1C0567092"/>
    <w:rsid w:val="009F676C"/>
  </w:style>
  <w:style w:type="paragraph" w:customStyle="1" w:styleId="3247D76FBEAD476FB1E101ECAEB7D239">
    <w:name w:val="3247D76FBEAD476FB1E101ECAEB7D239"/>
    <w:rsid w:val="009F676C"/>
  </w:style>
  <w:style w:type="paragraph" w:customStyle="1" w:styleId="A434B9E8C78F4E39A7806AA68242A693">
    <w:name w:val="A434B9E8C78F4E39A7806AA68242A693"/>
    <w:rsid w:val="009F676C"/>
  </w:style>
  <w:style w:type="paragraph" w:customStyle="1" w:styleId="B9888D67521C471FA0B260A3A6800BB9">
    <w:name w:val="B9888D67521C471FA0B260A3A6800BB9"/>
    <w:rsid w:val="009F676C"/>
  </w:style>
  <w:style w:type="paragraph" w:customStyle="1" w:styleId="DC4A94A7A6D74C9A96EC2D06568B90F6">
    <w:name w:val="DC4A94A7A6D74C9A96EC2D06568B90F6"/>
    <w:rsid w:val="009F676C"/>
  </w:style>
  <w:style w:type="paragraph" w:customStyle="1" w:styleId="18E16EDB5ECE4A0C812CF52EC636A577">
    <w:name w:val="18E16EDB5ECE4A0C812CF52EC636A577"/>
    <w:rsid w:val="009F676C"/>
  </w:style>
  <w:style w:type="paragraph" w:customStyle="1" w:styleId="5902A7E48D764B9188F456ADBC47B63A">
    <w:name w:val="5902A7E48D764B9188F456ADBC47B63A"/>
    <w:rsid w:val="009F676C"/>
  </w:style>
  <w:style w:type="paragraph" w:customStyle="1" w:styleId="D704913299AF442D95486F334CCF92C3">
    <w:name w:val="D704913299AF442D95486F334CCF92C3"/>
    <w:rsid w:val="009F676C"/>
  </w:style>
  <w:style w:type="paragraph" w:customStyle="1" w:styleId="29D78E0BF44B445BB971D98E263DE93E">
    <w:name w:val="29D78E0BF44B445BB971D98E263DE93E"/>
    <w:rsid w:val="009F676C"/>
  </w:style>
  <w:style w:type="paragraph" w:customStyle="1" w:styleId="26F2D1A5E9404AA9B775A8EEF1F34B9A">
    <w:name w:val="26F2D1A5E9404AA9B775A8EEF1F34B9A"/>
    <w:rsid w:val="009F676C"/>
  </w:style>
  <w:style w:type="paragraph" w:customStyle="1" w:styleId="1215A86B18584141AC23C30935BBA5CF">
    <w:name w:val="1215A86B18584141AC23C30935BBA5CF"/>
    <w:rsid w:val="009F676C"/>
  </w:style>
  <w:style w:type="paragraph" w:customStyle="1" w:styleId="3413AE0CB71542B7B8E470892A860184">
    <w:name w:val="3413AE0CB71542B7B8E470892A860184"/>
    <w:rsid w:val="009F676C"/>
  </w:style>
  <w:style w:type="paragraph" w:customStyle="1" w:styleId="B3EB654E06C14AF6AD26BB1C0BDA8C14">
    <w:name w:val="B3EB654E06C14AF6AD26BB1C0BDA8C14"/>
    <w:rsid w:val="009F676C"/>
  </w:style>
  <w:style w:type="paragraph" w:customStyle="1" w:styleId="367B7CE095D643B284BC6390404CFDA1">
    <w:name w:val="367B7CE095D643B284BC6390404CFDA1"/>
    <w:rsid w:val="009F676C"/>
  </w:style>
  <w:style w:type="paragraph" w:customStyle="1" w:styleId="FC16F8E8908A48B0B89E15D278E4ADB7">
    <w:name w:val="FC16F8E8908A48B0B89E15D278E4ADB7"/>
    <w:rsid w:val="009F676C"/>
  </w:style>
  <w:style w:type="paragraph" w:customStyle="1" w:styleId="EC0FEDDF0E5B4D99A3F1A77F80F4E16C">
    <w:name w:val="EC0FEDDF0E5B4D99A3F1A77F80F4E16C"/>
    <w:rsid w:val="009F676C"/>
  </w:style>
  <w:style w:type="paragraph" w:customStyle="1" w:styleId="43A29AC51F0D462FA4B24274A7930FF2">
    <w:name w:val="43A29AC51F0D462FA4B24274A7930FF2"/>
    <w:rsid w:val="009F676C"/>
  </w:style>
  <w:style w:type="paragraph" w:customStyle="1" w:styleId="999DF4D56B174F5EA489A7B0CAEBB7E3">
    <w:name w:val="999DF4D56B174F5EA489A7B0CAEBB7E3"/>
    <w:rsid w:val="009F676C"/>
  </w:style>
  <w:style w:type="paragraph" w:customStyle="1" w:styleId="C3C14E2AA08149A4B25D76531FF93105">
    <w:name w:val="C3C14E2AA08149A4B25D76531FF93105"/>
    <w:rsid w:val="009F676C"/>
  </w:style>
  <w:style w:type="paragraph" w:customStyle="1" w:styleId="BF1B82EFA9EF496B98AD84947F392586">
    <w:name w:val="BF1B82EFA9EF496B98AD84947F392586"/>
    <w:rsid w:val="009F676C"/>
  </w:style>
  <w:style w:type="paragraph" w:customStyle="1" w:styleId="1E29BA8A0EAA40D094E65470D6148163">
    <w:name w:val="1E29BA8A0EAA40D094E65470D6148163"/>
    <w:rsid w:val="009F676C"/>
  </w:style>
  <w:style w:type="paragraph" w:customStyle="1" w:styleId="6CDD35F30E3D4E5F8C212679F69F57C4">
    <w:name w:val="6CDD35F30E3D4E5F8C212679F69F57C4"/>
    <w:rsid w:val="009F676C"/>
  </w:style>
  <w:style w:type="paragraph" w:customStyle="1" w:styleId="1DDA7C728DCC4BEEA88F67BA23C1F203">
    <w:name w:val="1DDA7C728DCC4BEEA88F67BA23C1F203"/>
    <w:rsid w:val="009F676C"/>
  </w:style>
  <w:style w:type="paragraph" w:customStyle="1" w:styleId="65BECE4E80BC416DBD6B16717F1FDAFD">
    <w:name w:val="65BECE4E80BC416DBD6B16717F1FDAFD"/>
    <w:rsid w:val="009F676C"/>
  </w:style>
  <w:style w:type="paragraph" w:customStyle="1" w:styleId="0E33AB1E3B3148CA861045AC20DD722B">
    <w:name w:val="0E33AB1E3B3148CA861045AC20DD722B"/>
    <w:rsid w:val="009F676C"/>
  </w:style>
  <w:style w:type="paragraph" w:customStyle="1" w:styleId="86F061B1A0F248029FDE37A48BE009CD">
    <w:name w:val="86F061B1A0F248029FDE37A48BE009CD"/>
    <w:rsid w:val="009F676C"/>
  </w:style>
  <w:style w:type="paragraph" w:customStyle="1" w:styleId="833D4A99FFA84DB4852A3E347870330F">
    <w:name w:val="833D4A99FFA84DB4852A3E347870330F"/>
    <w:rsid w:val="009F676C"/>
  </w:style>
  <w:style w:type="paragraph" w:customStyle="1" w:styleId="95C25641758E41CCBCA948580CFDF7A0">
    <w:name w:val="95C25641758E41CCBCA948580CFDF7A0"/>
    <w:rsid w:val="009F676C"/>
  </w:style>
  <w:style w:type="paragraph" w:customStyle="1" w:styleId="47979B815A9F4B8BAB0952B3CA8FF946">
    <w:name w:val="47979B815A9F4B8BAB0952B3CA8FF946"/>
    <w:rsid w:val="009F676C"/>
  </w:style>
  <w:style w:type="paragraph" w:customStyle="1" w:styleId="D47713FE65A34E67B3BBFB575091681F">
    <w:name w:val="D47713FE65A34E67B3BBFB575091681F"/>
    <w:rsid w:val="009F676C"/>
  </w:style>
  <w:style w:type="paragraph" w:customStyle="1" w:styleId="5AAD337E4ED54359962F189F534C5B74">
    <w:name w:val="5AAD337E4ED54359962F189F534C5B74"/>
    <w:rsid w:val="009F676C"/>
  </w:style>
  <w:style w:type="paragraph" w:customStyle="1" w:styleId="BC5A1F239DA94344B09904C7CC657F3D">
    <w:name w:val="BC5A1F239DA94344B09904C7CC657F3D"/>
    <w:rsid w:val="009F676C"/>
  </w:style>
  <w:style w:type="paragraph" w:customStyle="1" w:styleId="F82FC684220C4084A50759C51E0845C9">
    <w:name w:val="F82FC684220C4084A50759C51E0845C9"/>
    <w:rsid w:val="009F676C"/>
  </w:style>
  <w:style w:type="paragraph" w:customStyle="1" w:styleId="85E63DDBCCAA4311B04E68154911C8CE">
    <w:name w:val="85E63DDBCCAA4311B04E68154911C8CE"/>
    <w:rsid w:val="009F676C"/>
  </w:style>
  <w:style w:type="paragraph" w:customStyle="1" w:styleId="4B88FB315AD44042BE364368CB72C6F3">
    <w:name w:val="4B88FB315AD44042BE364368CB72C6F3"/>
    <w:rsid w:val="009F676C"/>
  </w:style>
  <w:style w:type="paragraph" w:customStyle="1" w:styleId="F1779A1CF1534051A1B90DD2AB67D6C4">
    <w:name w:val="F1779A1CF1534051A1B90DD2AB67D6C4"/>
    <w:rsid w:val="009F676C"/>
  </w:style>
  <w:style w:type="paragraph" w:customStyle="1" w:styleId="39ED9ABDDAF54381B931454F20EAA8A0">
    <w:name w:val="39ED9ABDDAF54381B931454F20EAA8A0"/>
    <w:rsid w:val="009F676C"/>
  </w:style>
  <w:style w:type="paragraph" w:customStyle="1" w:styleId="186FCE2562814F0CB5C6D3E830F5C052">
    <w:name w:val="186FCE2562814F0CB5C6D3E830F5C052"/>
    <w:rsid w:val="009F676C"/>
  </w:style>
  <w:style w:type="paragraph" w:customStyle="1" w:styleId="7E4880B66E314D07A14C3D9487838579">
    <w:name w:val="7E4880B66E314D07A14C3D9487838579"/>
    <w:rsid w:val="009F676C"/>
  </w:style>
  <w:style w:type="paragraph" w:customStyle="1" w:styleId="23D7801345C54BADB7BBEC508BE8DCBD">
    <w:name w:val="23D7801345C54BADB7BBEC508BE8DCBD"/>
    <w:rsid w:val="009F676C"/>
  </w:style>
  <w:style w:type="paragraph" w:customStyle="1" w:styleId="94D5201250DE456DB02308A3AD68E389">
    <w:name w:val="94D5201250DE456DB02308A3AD68E389"/>
    <w:rsid w:val="009F676C"/>
  </w:style>
  <w:style w:type="paragraph" w:customStyle="1" w:styleId="E60EA0A4F1374190955DEB8FBC53FB56">
    <w:name w:val="E60EA0A4F1374190955DEB8FBC53FB56"/>
    <w:rsid w:val="009F676C"/>
  </w:style>
  <w:style w:type="paragraph" w:customStyle="1" w:styleId="2C7094309D414106B317E194ABC657C4">
    <w:name w:val="2C7094309D414106B317E194ABC657C4"/>
    <w:rsid w:val="009F676C"/>
  </w:style>
  <w:style w:type="paragraph" w:customStyle="1" w:styleId="4BB43C22A09148A8B03E249C1975C668">
    <w:name w:val="4BB43C22A09148A8B03E249C1975C668"/>
    <w:rsid w:val="009F676C"/>
  </w:style>
  <w:style w:type="paragraph" w:customStyle="1" w:styleId="1309DC12F5BB452F9C4D6121105DB6A8">
    <w:name w:val="1309DC12F5BB452F9C4D6121105DB6A8"/>
    <w:rsid w:val="009F676C"/>
  </w:style>
  <w:style w:type="paragraph" w:customStyle="1" w:styleId="A8A45F9298E14633AB332B52E185C8FA">
    <w:name w:val="A8A45F9298E14633AB332B52E185C8FA"/>
    <w:rsid w:val="009F676C"/>
  </w:style>
  <w:style w:type="paragraph" w:customStyle="1" w:styleId="5974652162784EF6BE935C1870876157">
    <w:name w:val="5974652162784EF6BE935C1870876157"/>
    <w:rsid w:val="009F676C"/>
  </w:style>
  <w:style w:type="paragraph" w:customStyle="1" w:styleId="E30E4029DD7C4F53A7CFA26429C530A3">
    <w:name w:val="E30E4029DD7C4F53A7CFA26429C530A3"/>
    <w:rsid w:val="009F676C"/>
  </w:style>
  <w:style w:type="paragraph" w:customStyle="1" w:styleId="E085FB38725148CDBB441672A0B26780">
    <w:name w:val="E085FB38725148CDBB441672A0B26780"/>
    <w:rsid w:val="009F676C"/>
  </w:style>
  <w:style w:type="paragraph" w:customStyle="1" w:styleId="E279D80004404132930072216D6F1895">
    <w:name w:val="E279D80004404132930072216D6F1895"/>
    <w:rsid w:val="009F676C"/>
  </w:style>
  <w:style w:type="paragraph" w:customStyle="1" w:styleId="483CAED2932140D19B8815659D740DD6">
    <w:name w:val="483CAED2932140D19B8815659D740DD6"/>
    <w:rsid w:val="009F676C"/>
  </w:style>
  <w:style w:type="paragraph" w:customStyle="1" w:styleId="2663ACC6B9E7491ABEE673E1FE16B2BA">
    <w:name w:val="2663ACC6B9E7491ABEE673E1FE16B2BA"/>
    <w:rsid w:val="009F676C"/>
  </w:style>
  <w:style w:type="paragraph" w:customStyle="1" w:styleId="BBE5D10986F744988573A87058A7041B">
    <w:name w:val="BBE5D10986F744988573A87058A7041B"/>
    <w:rsid w:val="009F676C"/>
  </w:style>
  <w:style w:type="paragraph" w:customStyle="1" w:styleId="14BB308E467A4ACE9FF21AF76B3CB0E8">
    <w:name w:val="14BB308E467A4ACE9FF21AF76B3CB0E8"/>
    <w:rsid w:val="009F676C"/>
  </w:style>
  <w:style w:type="paragraph" w:customStyle="1" w:styleId="8ED5F72434BF49019FB7EE9DA37D0DBF">
    <w:name w:val="8ED5F72434BF49019FB7EE9DA37D0DBF"/>
    <w:rsid w:val="009F676C"/>
  </w:style>
  <w:style w:type="paragraph" w:customStyle="1" w:styleId="DB7ED16325764FADB9BF18312BF5D81F">
    <w:name w:val="DB7ED16325764FADB9BF18312BF5D81F"/>
    <w:rsid w:val="009F676C"/>
  </w:style>
  <w:style w:type="paragraph" w:customStyle="1" w:styleId="B169E642CC224CBDB92F1F6ABE994F2B">
    <w:name w:val="B169E642CC224CBDB92F1F6ABE994F2B"/>
    <w:rsid w:val="009F676C"/>
  </w:style>
  <w:style w:type="paragraph" w:customStyle="1" w:styleId="DFA0FEE6BC9F4573976096C8B420FAEF">
    <w:name w:val="DFA0FEE6BC9F4573976096C8B420FAEF"/>
    <w:rsid w:val="009F676C"/>
  </w:style>
  <w:style w:type="paragraph" w:customStyle="1" w:styleId="3D65EF2E2ABB4846A02D4D4EC2A5B3BB">
    <w:name w:val="3D65EF2E2ABB4846A02D4D4EC2A5B3BB"/>
    <w:rsid w:val="009F676C"/>
  </w:style>
  <w:style w:type="paragraph" w:customStyle="1" w:styleId="46C4318EFA2044E6AD2CE0D09F32DB8F">
    <w:name w:val="46C4318EFA2044E6AD2CE0D09F32DB8F"/>
    <w:rsid w:val="009F676C"/>
  </w:style>
  <w:style w:type="paragraph" w:customStyle="1" w:styleId="08CB08EFE0ED45CF820911B4635FC7D5">
    <w:name w:val="08CB08EFE0ED45CF820911B4635FC7D5"/>
    <w:rsid w:val="009F676C"/>
  </w:style>
  <w:style w:type="paragraph" w:customStyle="1" w:styleId="4DD284CF44314E95A666F0EB3B1F3240">
    <w:name w:val="4DD284CF44314E95A666F0EB3B1F3240"/>
    <w:rsid w:val="009F676C"/>
  </w:style>
  <w:style w:type="paragraph" w:customStyle="1" w:styleId="A375C2A93028433194771B215AFF232D">
    <w:name w:val="A375C2A93028433194771B215AFF232D"/>
    <w:rsid w:val="009F676C"/>
  </w:style>
  <w:style w:type="paragraph" w:customStyle="1" w:styleId="702C05DDD6AC44C4BBE99B3F1D6F85B9">
    <w:name w:val="702C05DDD6AC44C4BBE99B3F1D6F85B9"/>
    <w:rsid w:val="009F676C"/>
  </w:style>
  <w:style w:type="paragraph" w:customStyle="1" w:styleId="295A47A5F51649AA8543DA5FC472CA08">
    <w:name w:val="295A47A5F51649AA8543DA5FC472CA08"/>
    <w:rsid w:val="009F676C"/>
  </w:style>
  <w:style w:type="paragraph" w:customStyle="1" w:styleId="2D4078C6D70C43A1B8BBCC50651CF321">
    <w:name w:val="2D4078C6D70C43A1B8BBCC50651CF321"/>
    <w:rsid w:val="009F676C"/>
  </w:style>
  <w:style w:type="paragraph" w:customStyle="1" w:styleId="91CCBB39A6AE4809B9D1BBC10D29E2F5">
    <w:name w:val="91CCBB39A6AE4809B9D1BBC10D29E2F5"/>
    <w:rsid w:val="009F676C"/>
  </w:style>
  <w:style w:type="paragraph" w:customStyle="1" w:styleId="20EA249325A44AA3B84145BA91C81183">
    <w:name w:val="20EA249325A44AA3B84145BA91C81183"/>
    <w:rsid w:val="009F676C"/>
  </w:style>
  <w:style w:type="paragraph" w:customStyle="1" w:styleId="AD54BA96594F4543A2D16749429AB120">
    <w:name w:val="AD54BA96594F4543A2D16749429AB120"/>
    <w:rsid w:val="009F676C"/>
  </w:style>
  <w:style w:type="paragraph" w:customStyle="1" w:styleId="6BF2A462B3934E4C998B896883E6E6F1">
    <w:name w:val="6BF2A462B3934E4C998B896883E6E6F1"/>
    <w:rsid w:val="009F676C"/>
  </w:style>
  <w:style w:type="paragraph" w:customStyle="1" w:styleId="F5E2C3AE189E4723AC2BC37D79145A01">
    <w:name w:val="F5E2C3AE189E4723AC2BC37D79145A01"/>
    <w:rsid w:val="009F676C"/>
  </w:style>
  <w:style w:type="paragraph" w:customStyle="1" w:styleId="3813E2CBEB434B058B571D6AE78D6983">
    <w:name w:val="3813E2CBEB434B058B571D6AE78D6983"/>
    <w:rsid w:val="009F676C"/>
  </w:style>
  <w:style w:type="paragraph" w:customStyle="1" w:styleId="2434BAF92A8F4DCF85C09C955EA0E086">
    <w:name w:val="2434BAF92A8F4DCF85C09C955EA0E086"/>
    <w:rsid w:val="009F676C"/>
  </w:style>
  <w:style w:type="paragraph" w:customStyle="1" w:styleId="C575E92C728D472993F2750EAA9FC4DF">
    <w:name w:val="C575E92C728D472993F2750EAA9FC4DF"/>
    <w:rsid w:val="009F676C"/>
  </w:style>
  <w:style w:type="paragraph" w:customStyle="1" w:styleId="E06919C9AD374A1C817789DF4149D529">
    <w:name w:val="E06919C9AD374A1C817789DF4149D529"/>
    <w:rsid w:val="009F676C"/>
  </w:style>
  <w:style w:type="paragraph" w:customStyle="1" w:styleId="2004F15B96CA4BD4A1E1F18E02BE575D">
    <w:name w:val="2004F15B96CA4BD4A1E1F18E02BE575D"/>
    <w:rsid w:val="009F676C"/>
  </w:style>
  <w:style w:type="paragraph" w:customStyle="1" w:styleId="61E875AB88564B478932F7FD7691DD6A">
    <w:name w:val="61E875AB88564B478932F7FD7691DD6A"/>
    <w:rsid w:val="009F676C"/>
  </w:style>
  <w:style w:type="paragraph" w:customStyle="1" w:styleId="67FF59BF49A145529BE7B9D66C58FDBD">
    <w:name w:val="67FF59BF49A145529BE7B9D66C58FDBD"/>
    <w:rsid w:val="009F676C"/>
  </w:style>
  <w:style w:type="paragraph" w:customStyle="1" w:styleId="3B887BE835AC4B0180ACBFA1B61DFBCA">
    <w:name w:val="3B887BE835AC4B0180ACBFA1B61DFBCA"/>
    <w:rsid w:val="009F676C"/>
  </w:style>
  <w:style w:type="paragraph" w:customStyle="1" w:styleId="B5745244ABCB4B34BCA0C21A2DB447DA">
    <w:name w:val="B5745244ABCB4B34BCA0C21A2DB447DA"/>
    <w:rsid w:val="009F676C"/>
  </w:style>
  <w:style w:type="paragraph" w:customStyle="1" w:styleId="8BB2F96C50D8473486BB975EE42EBFF3">
    <w:name w:val="8BB2F96C50D8473486BB975EE42EBFF3"/>
    <w:rsid w:val="009F676C"/>
  </w:style>
  <w:style w:type="paragraph" w:customStyle="1" w:styleId="76B64C7546214D71AACC3D48C24CB98A">
    <w:name w:val="76B64C7546214D71AACC3D48C24CB98A"/>
    <w:rsid w:val="009F676C"/>
  </w:style>
  <w:style w:type="paragraph" w:customStyle="1" w:styleId="A73B85BF13C349B0ADE01ED5B354564E">
    <w:name w:val="A73B85BF13C349B0ADE01ED5B354564E"/>
    <w:rsid w:val="009F676C"/>
  </w:style>
  <w:style w:type="paragraph" w:customStyle="1" w:styleId="1E82469D83F14C0F9D463D55D83C8C78">
    <w:name w:val="1E82469D83F14C0F9D463D55D83C8C78"/>
    <w:rsid w:val="009F676C"/>
  </w:style>
  <w:style w:type="paragraph" w:customStyle="1" w:styleId="37DBC376B21A4D2AA515ACA5DE55E4DB">
    <w:name w:val="37DBC376B21A4D2AA515ACA5DE55E4DB"/>
    <w:rsid w:val="009F676C"/>
  </w:style>
  <w:style w:type="paragraph" w:customStyle="1" w:styleId="9875C94FCB7047AFB514576B0B514535">
    <w:name w:val="9875C94FCB7047AFB514576B0B514535"/>
    <w:rsid w:val="009F676C"/>
  </w:style>
  <w:style w:type="paragraph" w:customStyle="1" w:styleId="CA04CF02F37A46E492C0386CC2231CA7">
    <w:name w:val="CA04CF02F37A46E492C0386CC2231CA7"/>
    <w:rsid w:val="009F676C"/>
  </w:style>
  <w:style w:type="paragraph" w:customStyle="1" w:styleId="E1F9DD7CC2C5437682FA4A1DCDE9EA93">
    <w:name w:val="E1F9DD7CC2C5437682FA4A1DCDE9EA93"/>
    <w:rsid w:val="009F676C"/>
  </w:style>
  <w:style w:type="paragraph" w:customStyle="1" w:styleId="86E88FCC83A94028B7FD0EE1E3E7ED09">
    <w:name w:val="86E88FCC83A94028B7FD0EE1E3E7ED09"/>
    <w:rsid w:val="009F676C"/>
  </w:style>
  <w:style w:type="paragraph" w:customStyle="1" w:styleId="9E1C6F764E2048F59A82E0A52B74B0A1">
    <w:name w:val="9E1C6F764E2048F59A82E0A52B74B0A1"/>
    <w:rsid w:val="009F676C"/>
  </w:style>
  <w:style w:type="paragraph" w:customStyle="1" w:styleId="DF7BED6AD2AC4C2D924A92C58B34705B">
    <w:name w:val="DF7BED6AD2AC4C2D924A92C58B34705B"/>
    <w:rsid w:val="009F676C"/>
  </w:style>
  <w:style w:type="paragraph" w:customStyle="1" w:styleId="08FB4BEE875A4A438025A3AC5557425A">
    <w:name w:val="08FB4BEE875A4A438025A3AC5557425A"/>
    <w:rsid w:val="009F676C"/>
  </w:style>
  <w:style w:type="paragraph" w:customStyle="1" w:styleId="C4CE760FE9A44EA997BA618C6F1664B5">
    <w:name w:val="C4CE760FE9A44EA997BA618C6F1664B5"/>
    <w:rsid w:val="009F676C"/>
  </w:style>
  <w:style w:type="paragraph" w:customStyle="1" w:styleId="C2B89319547943D5964A57B115E2303F">
    <w:name w:val="C2B89319547943D5964A57B115E2303F"/>
    <w:rsid w:val="009F676C"/>
  </w:style>
  <w:style w:type="paragraph" w:customStyle="1" w:styleId="28168D0A49C845179E65EA852B47D872">
    <w:name w:val="28168D0A49C845179E65EA852B47D872"/>
    <w:rsid w:val="009F676C"/>
  </w:style>
  <w:style w:type="paragraph" w:customStyle="1" w:styleId="8BFEA88C84E24A079B863B44C73D1354">
    <w:name w:val="8BFEA88C84E24A079B863B44C73D1354"/>
    <w:rsid w:val="009F676C"/>
  </w:style>
  <w:style w:type="paragraph" w:customStyle="1" w:styleId="0302D743526D449C814AB42A4476503B">
    <w:name w:val="0302D743526D449C814AB42A4476503B"/>
    <w:rsid w:val="009F676C"/>
  </w:style>
  <w:style w:type="paragraph" w:customStyle="1" w:styleId="0941457657224128A533CFB9D6D38985">
    <w:name w:val="0941457657224128A533CFB9D6D38985"/>
    <w:rsid w:val="009F676C"/>
  </w:style>
  <w:style w:type="paragraph" w:customStyle="1" w:styleId="D04D28252F744C7BAC20BE9C5A689B90">
    <w:name w:val="D04D28252F744C7BAC20BE9C5A689B90"/>
    <w:rsid w:val="009F676C"/>
  </w:style>
  <w:style w:type="paragraph" w:customStyle="1" w:styleId="FC9B4564F83A4A9098AB58EE489CBB00">
    <w:name w:val="FC9B4564F83A4A9098AB58EE489CBB00"/>
    <w:rsid w:val="009F676C"/>
  </w:style>
  <w:style w:type="paragraph" w:customStyle="1" w:styleId="370EC6A3525C48EB91ECAFA7A3826CDF">
    <w:name w:val="370EC6A3525C48EB91ECAFA7A3826CDF"/>
    <w:rsid w:val="009F676C"/>
  </w:style>
  <w:style w:type="paragraph" w:customStyle="1" w:styleId="011BF45B38B743689324C931A8B307BC">
    <w:name w:val="011BF45B38B743689324C931A8B307BC"/>
    <w:rsid w:val="009F676C"/>
  </w:style>
  <w:style w:type="paragraph" w:customStyle="1" w:styleId="83E7A845416C4454A092458110D29F45">
    <w:name w:val="83E7A845416C4454A092458110D29F45"/>
    <w:rsid w:val="009F676C"/>
  </w:style>
  <w:style w:type="paragraph" w:customStyle="1" w:styleId="831BF3345AA540AEB154490D068E3302">
    <w:name w:val="831BF3345AA540AEB154490D068E3302"/>
    <w:rsid w:val="009F676C"/>
  </w:style>
  <w:style w:type="paragraph" w:customStyle="1" w:styleId="D922176AF2B14B208699991FAEFE9853">
    <w:name w:val="D922176AF2B14B208699991FAEFE9853"/>
    <w:rsid w:val="009F676C"/>
  </w:style>
  <w:style w:type="paragraph" w:customStyle="1" w:styleId="EFD8F62B944246E1AD2AA93F4361EFF7">
    <w:name w:val="EFD8F62B944246E1AD2AA93F4361EFF7"/>
    <w:rsid w:val="009F676C"/>
  </w:style>
  <w:style w:type="paragraph" w:customStyle="1" w:styleId="27CD22F9CAD746ED9CB9C85224E1D52B">
    <w:name w:val="27CD22F9CAD746ED9CB9C85224E1D52B"/>
    <w:rsid w:val="009F676C"/>
  </w:style>
  <w:style w:type="paragraph" w:customStyle="1" w:styleId="8CB4A61FA4D04F93A3CE980194713DBF">
    <w:name w:val="8CB4A61FA4D04F93A3CE980194713DBF"/>
    <w:rsid w:val="009F676C"/>
  </w:style>
  <w:style w:type="paragraph" w:customStyle="1" w:styleId="DC2562E78CFB4C74B47104E51938F049">
    <w:name w:val="DC2562E78CFB4C74B47104E51938F049"/>
    <w:rsid w:val="009F676C"/>
  </w:style>
  <w:style w:type="paragraph" w:customStyle="1" w:styleId="4E49B4D7974A4E46813C75D90AB3DD6C">
    <w:name w:val="4E49B4D7974A4E46813C75D90AB3DD6C"/>
    <w:rsid w:val="009F676C"/>
  </w:style>
  <w:style w:type="paragraph" w:customStyle="1" w:styleId="23A7AD8C42994CFDA30BEDA53966A885">
    <w:name w:val="23A7AD8C42994CFDA30BEDA53966A885"/>
    <w:rsid w:val="009F676C"/>
  </w:style>
  <w:style w:type="paragraph" w:customStyle="1" w:styleId="693937A35C1741F78941D3AD6AAAABC4">
    <w:name w:val="693937A35C1741F78941D3AD6AAAABC4"/>
    <w:rsid w:val="009F676C"/>
  </w:style>
  <w:style w:type="paragraph" w:customStyle="1" w:styleId="DE3CC0A42EC44D84B2D43AD60ACC5C4A">
    <w:name w:val="DE3CC0A42EC44D84B2D43AD60ACC5C4A"/>
    <w:rsid w:val="009F676C"/>
  </w:style>
  <w:style w:type="paragraph" w:customStyle="1" w:styleId="35367A3458B348D793C677F39552EEA1">
    <w:name w:val="35367A3458B348D793C677F39552EEA1"/>
    <w:rsid w:val="009F676C"/>
  </w:style>
  <w:style w:type="paragraph" w:customStyle="1" w:styleId="3BEEAF797C254D538E525CF8477EFC73">
    <w:name w:val="3BEEAF797C254D538E525CF8477EFC73"/>
    <w:rsid w:val="009F676C"/>
  </w:style>
  <w:style w:type="paragraph" w:customStyle="1" w:styleId="63B8CE96EF244A5E89D3140CE73DF7B6">
    <w:name w:val="63B8CE96EF244A5E89D3140CE73DF7B6"/>
    <w:rsid w:val="009F676C"/>
  </w:style>
  <w:style w:type="paragraph" w:customStyle="1" w:styleId="58771D6FD1E248F1A5C456AA2CF97FA4">
    <w:name w:val="58771D6FD1E248F1A5C456AA2CF97FA4"/>
    <w:rsid w:val="009F676C"/>
  </w:style>
  <w:style w:type="paragraph" w:customStyle="1" w:styleId="1534CD6BFCF442B28E096FC78A9892D5">
    <w:name w:val="1534CD6BFCF442B28E096FC78A9892D5"/>
    <w:rsid w:val="009F676C"/>
  </w:style>
  <w:style w:type="paragraph" w:customStyle="1" w:styleId="1F9C223A7DEF46C0A362222E23C92D7E">
    <w:name w:val="1F9C223A7DEF46C0A362222E23C92D7E"/>
    <w:rsid w:val="009F676C"/>
  </w:style>
  <w:style w:type="paragraph" w:customStyle="1" w:styleId="32139C78BD30405A9D410A86FD70C76B">
    <w:name w:val="32139C78BD30405A9D410A86FD70C76B"/>
    <w:rsid w:val="009F676C"/>
  </w:style>
  <w:style w:type="paragraph" w:customStyle="1" w:styleId="60CFFA432B8A4F38BE04124B2044C5F6">
    <w:name w:val="60CFFA432B8A4F38BE04124B2044C5F6"/>
    <w:rsid w:val="009F676C"/>
  </w:style>
  <w:style w:type="paragraph" w:customStyle="1" w:styleId="7FC7928E3ADA4C2689AEE7A10B336E65">
    <w:name w:val="7FC7928E3ADA4C2689AEE7A10B336E65"/>
    <w:rsid w:val="009F676C"/>
  </w:style>
  <w:style w:type="paragraph" w:customStyle="1" w:styleId="338361D0C65E48A1AE42067465168ED7">
    <w:name w:val="338361D0C65E48A1AE42067465168ED7"/>
    <w:rsid w:val="009F676C"/>
  </w:style>
  <w:style w:type="paragraph" w:customStyle="1" w:styleId="91C4D3838033437D9A7CF8E08B04CDAB">
    <w:name w:val="91C4D3838033437D9A7CF8E08B04CDAB"/>
    <w:rsid w:val="009F676C"/>
  </w:style>
  <w:style w:type="paragraph" w:customStyle="1" w:styleId="3C0909522CAE4B4C9E48C09A63D61166">
    <w:name w:val="3C0909522CAE4B4C9E48C09A63D61166"/>
    <w:rsid w:val="009F676C"/>
  </w:style>
  <w:style w:type="paragraph" w:customStyle="1" w:styleId="36E1D615ED184EE5A78825914A17C06C">
    <w:name w:val="36E1D615ED184EE5A78825914A17C06C"/>
    <w:rsid w:val="009F676C"/>
  </w:style>
  <w:style w:type="paragraph" w:customStyle="1" w:styleId="0A785F3B0164431D861C6CDC10D185D8">
    <w:name w:val="0A785F3B0164431D861C6CDC10D185D8"/>
    <w:rsid w:val="009F676C"/>
  </w:style>
  <w:style w:type="paragraph" w:customStyle="1" w:styleId="5D67F93E172E4486965E7DC2C9606E12">
    <w:name w:val="5D67F93E172E4486965E7DC2C9606E12"/>
    <w:rsid w:val="009F676C"/>
  </w:style>
  <w:style w:type="paragraph" w:customStyle="1" w:styleId="4261B865353F41AEB4000FB95700BEA9">
    <w:name w:val="4261B865353F41AEB4000FB95700BEA9"/>
    <w:rsid w:val="009F676C"/>
  </w:style>
  <w:style w:type="paragraph" w:customStyle="1" w:styleId="703FDCF805F342278AACD43E3A7335AD">
    <w:name w:val="703FDCF805F342278AACD43E3A7335AD"/>
    <w:rsid w:val="009F676C"/>
  </w:style>
  <w:style w:type="paragraph" w:customStyle="1" w:styleId="50A401653E4C44FDB72235D95958D01A">
    <w:name w:val="50A401653E4C44FDB72235D95958D01A"/>
    <w:rsid w:val="009F676C"/>
  </w:style>
  <w:style w:type="paragraph" w:customStyle="1" w:styleId="0719C9B4C54241D1897084266CC13DB3">
    <w:name w:val="0719C9B4C54241D1897084266CC13DB3"/>
    <w:rsid w:val="009F676C"/>
  </w:style>
  <w:style w:type="paragraph" w:customStyle="1" w:styleId="94841A802B1D47C1A79F79A09F7A8695">
    <w:name w:val="94841A802B1D47C1A79F79A09F7A8695"/>
    <w:rsid w:val="009F676C"/>
  </w:style>
  <w:style w:type="paragraph" w:customStyle="1" w:styleId="D32BF613BE274E8298A7195545DC242C">
    <w:name w:val="D32BF613BE274E8298A7195545DC242C"/>
    <w:rsid w:val="009F676C"/>
  </w:style>
  <w:style w:type="paragraph" w:customStyle="1" w:styleId="341E475E3AF64F91AF7F44E44DC9D385">
    <w:name w:val="341E475E3AF64F91AF7F44E44DC9D385"/>
    <w:rsid w:val="009F676C"/>
  </w:style>
  <w:style w:type="paragraph" w:customStyle="1" w:styleId="F8A4C77A75014E778644C7992164C99B">
    <w:name w:val="F8A4C77A75014E778644C7992164C99B"/>
    <w:rsid w:val="009F676C"/>
  </w:style>
  <w:style w:type="paragraph" w:customStyle="1" w:styleId="85148B252A9B40FA864B363E3BB2238A">
    <w:name w:val="85148B252A9B40FA864B363E3BB2238A"/>
    <w:rsid w:val="009F676C"/>
  </w:style>
  <w:style w:type="paragraph" w:customStyle="1" w:styleId="D239A66FF571492BBF4314424207BA0B">
    <w:name w:val="D239A66FF571492BBF4314424207BA0B"/>
    <w:rsid w:val="009F676C"/>
  </w:style>
  <w:style w:type="paragraph" w:customStyle="1" w:styleId="7707C49074E746A79BF25131EE721AD3">
    <w:name w:val="7707C49074E746A79BF25131EE721AD3"/>
    <w:rsid w:val="009F676C"/>
  </w:style>
  <w:style w:type="paragraph" w:customStyle="1" w:styleId="634274D7A23A48098225493A8D056BAC">
    <w:name w:val="634274D7A23A48098225493A8D056BAC"/>
    <w:rsid w:val="009F676C"/>
  </w:style>
  <w:style w:type="paragraph" w:customStyle="1" w:styleId="E7EB56C7EF5943F7BC72C2A5BFC537C5">
    <w:name w:val="E7EB56C7EF5943F7BC72C2A5BFC537C5"/>
    <w:rsid w:val="009F676C"/>
  </w:style>
  <w:style w:type="paragraph" w:customStyle="1" w:styleId="4F889522A5BE4DBB9F8AAEF44B6C3BBB">
    <w:name w:val="4F889522A5BE4DBB9F8AAEF44B6C3BBB"/>
    <w:rsid w:val="009F676C"/>
  </w:style>
  <w:style w:type="paragraph" w:customStyle="1" w:styleId="7F5658CA901F43B4864CFA4BE74D96C4">
    <w:name w:val="7F5658CA901F43B4864CFA4BE74D96C4"/>
    <w:rsid w:val="009F676C"/>
  </w:style>
  <w:style w:type="paragraph" w:customStyle="1" w:styleId="ADF6EB309D7F43E688DD5ABA7FCB031D">
    <w:name w:val="ADF6EB309D7F43E688DD5ABA7FCB031D"/>
    <w:rsid w:val="009F676C"/>
  </w:style>
  <w:style w:type="paragraph" w:customStyle="1" w:styleId="58AEB73D4EF54CC5AD344222E8C395BD">
    <w:name w:val="58AEB73D4EF54CC5AD344222E8C395BD"/>
    <w:rsid w:val="009F676C"/>
  </w:style>
  <w:style w:type="paragraph" w:customStyle="1" w:styleId="5CE2288571564B88B79B050B375E18F6">
    <w:name w:val="5CE2288571564B88B79B050B375E18F6"/>
    <w:rsid w:val="009F676C"/>
  </w:style>
  <w:style w:type="paragraph" w:customStyle="1" w:styleId="7871FEC4520B482AAB3B9163687ABC6D">
    <w:name w:val="7871FEC4520B482AAB3B9163687ABC6D"/>
    <w:rsid w:val="009F676C"/>
  </w:style>
  <w:style w:type="paragraph" w:customStyle="1" w:styleId="219455B5249A4F97880AC2E989B5A06B">
    <w:name w:val="219455B5249A4F97880AC2E989B5A06B"/>
    <w:rsid w:val="009F676C"/>
  </w:style>
  <w:style w:type="paragraph" w:customStyle="1" w:styleId="BA3C87B9ED724217AA34533F0781C08B">
    <w:name w:val="BA3C87B9ED724217AA34533F0781C08B"/>
    <w:rsid w:val="009F676C"/>
  </w:style>
  <w:style w:type="paragraph" w:customStyle="1" w:styleId="E1AAD4BD19654ABFABF5F551AB7CDFC7">
    <w:name w:val="E1AAD4BD19654ABFABF5F551AB7CDFC7"/>
    <w:rsid w:val="009F676C"/>
  </w:style>
  <w:style w:type="paragraph" w:customStyle="1" w:styleId="E56B2BDB8A1049529D70EDCD1FE39087">
    <w:name w:val="E56B2BDB8A1049529D70EDCD1FE39087"/>
    <w:rsid w:val="009F676C"/>
  </w:style>
  <w:style w:type="paragraph" w:customStyle="1" w:styleId="ED14CFED4C69421590484CE59E7034CA">
    <w:name w:val="ED14CFED4C69421590484CE59E7034CA"/>
    <w:rsid w:val="009F676C"/>
  </w:style>
  <w:style w:type="paragraph" w:customStyle="1" w:styleId="4BED2916D7C3484F86F1B73EA7ADE4FB">
    <w:name w:val="4BED2916D7C3484F86F1B73EA7ADE4FB"/>
    <w:rsid w:val="009F676C"/>
  </w:style>
  <w:style w:type="paragraph" w:customStyle="1" w:styleId="BA994B65291041C58C08BEC6DBC73780">
    <w:name w:val="BA994B65291041C58C08BEC6DBC73780"/>
    <w:rsid w:val="009F676C"/>
  </w:style>
  <w:style w:type="paragraph" w:customStyle="1" w:styleId="0C8D727301F94AAB959F207E974A578A">
    <w:name w:val="0C8D727301F94AAB959F207E974A578A"/>
    <w:rsid w:val="009F676C"/>
  </w:style>
  <w:style w:type="paragraph" w:customStyle="1" w:styleId="EED2F2C47966406BA5BEF5714E987F83">
    <w:name w:val="EED2F2C47966406BA5BEF5714E987F83"/>
    <w:rsid w:val="009F676C"/>
  </w:style>
  <w:style w:type="paragraph" w:customStyle="1" w:styleId="8267F59D7E3E4588B9C038EF9D580AED">
    <w:name w:val="8267F59D7E3E4588B9C038EF9D580AED"/>
    <w:rsid w:val="009F676C"/>
  </w:style>
  <w:style w:type="paragraph" w:customStyle="1" w:styleId="170351BFED254D3BA0A79211A80A7542">
    <w:name w:val="170351BFED254D3BA0A79211A80A7542"/>
    <w:rsid w:val="009F676C"/>
  </w:style>
  <w:style w:type="paragraph" w:customStyle="1" w:styleId="C91AC237C05E40BDBB5EAF153845B424">
    <w:name w:val="C91AC237C05E40BDBB5EAF153845B424"/>
    <w:rsid w:val="009F676C"/>
  </w:style>
  <w:style w:type="paragraph" w:customStyle="1" w:styleId="CD47DA625A5947AAB0058B35C444DF1E">
    <w:name w:val="CD47DA625A5947AAB0058B35C444DF1E"/>
    <w:rsid w:val="009F676C"/>
  </w:style>
  <w:style w:type="paragraph" w:customStyle="1" w:styleId="43B080DD3CD84F37BA3030E007DD64FB">
    <w:name w:val="43B080DD3CD84F37BA3030E007DD64FB"/>
    <w:rsid w:val="009F676C"/>
  </w:style>
  <w:style w:type="paragraph" w:customStyle="1" w:styleId="55C07FCE65E449E0AF88333360B1BFB3">
    <w:name w:val="55C07FCE65E449E0AF88333360B1BFB3"/>
    <w:rsid w:val="009F676C"/>
  </w:style>
  <w:style w:type="paragraph" w:customStyle="1" w:styleId="3CBBF25A2F7D4B12A3F9AF8C437AF75B">
    <w:name w:val="3CBBF25A2F7D4B12A3F9AF8C437AF75B"/>
    <w:rsid w:val="009F676C"/>
  </w:style>
  <w:style w:type="paragraph" w:customStyle="1" w:styleId="F64722CBC95942E8A487D0298733ED53">
    <w:name w:val="F64722CBC95942E8A487D0298733ED53"/>
    <w:rsid w:val="009F676C"/>
  </w:style>
  <w:style w:type="paragraph" w:customStyle="1" w:styleId="EA03D1B2DE4D4DA38610E554BD19DCDA">
    <w:name w:val="EA03D1B2DE4D4DA38610E554BD19DCDA"/>
    <w:rsid w:val="009F676C"/>
  </w:style>
  <w:style w:type="paragraph" w:customStyle="1" w:styleId="0F460D102E37499EA0272D61B9ACC9D3">
    <w:name w:val="0F460D102E37499EA0272D61B9ACC9D3"/>
    <w:rsid w:val="009F676C"/>
  </w:style>
  <w:style w:type="paragraph" w:customStyle="1" w:styleId="5A7B9A7B140D4B6F9E75AD470DB281D2">
    <w:name w:val="5A7B9A7B140D4B6F9E75AD470DB281D2"/>
    <w:rsid w:val="009F676C"/>
  </w:style>
  <w:style w:type="paragraph" w:customStyle="1" w:styleId="088542EFB04F4F2999D8E36B1C57D4A3">
    <w:name w:val="088542EFB04F4F2999D8E36B1C57D4A3"/>
    <w:rsid w:val="009F676C"/>
  </w:style>
  <w:style w:type="paragraph" w:customStyle="1" w:styleId="F66D170D8C2740A2BD6E6DE396B6FE43">
    <w:name w:val="F66D170D8C2740A2BD6E6DE396B6FE43"/>
    <w:rsid w:val="009F676C"/>
  </w:style>
  <w:style w:type="paragraph" w:customStyle="1" w:styleId="95236E7D51444AA283D620E7347D62C6">
    <w:name w:val="95236E7D51444AA283D620E7347D62C6"/>
    <w:rsid w:val="009F676C"/>
  </w:style>
  <w:style w:type="paragraph" w:customStyle="1" w:styleId="C82263D1E33A42D3950CAD5DDDDF3D0B">
    <w:name w:val="C82263D1E33A42D3950CAD5DDDDF3D0B"/>
    <w:rsid w:val="009F676C"/>
  </w:style>
  <w:style w:type="paragraph" w:customStyle="1" w:styleId="EA3E5674A0DD443EBB087718B2068441">
    <w:name w:val="EA3E5674A0DD443EBB087718B2068441"/>
    <w:rsid w:val="009F676C"/>
  </w:style>
  <w:style w:type="paragraph" w:customStyle="1" w:styleId="EE5E118CBE554CFFB9282BDDA5360AE7">
    <w:name w:val="EE5E118CBE554CFFB9282BDDA5360AE7"/>
    <w:rsid w:val="009F676C"/>
  </w:style>
  <w:style w:type="paragraph" w:customStyle="1" w:styleId="7911BED564334F3E98C25C8A80DB6962">
    <w:name w:val="7911BED564334F3E98C25C8A80DB6962"/>
    <w:rsid w:val="009F676C"/>
  </w:style>
  <w:style w:type="paragraph" w:customStyle="1" w:styleId="73CAE7B172004AECAF3CA2E9A076B72C">
    <w:name w:val="73CAE7B172004AECAF3CA2E9A076B72C"/>
    <w:rsid w:val="009F676C"/>
  </w:style>
  <w:style w:type="paragraph" w:customStyle="1" w:styleId="13FA2C2F47D24EEAA5C8875F6C752D63">
    <w:name w:val="13FA2C2F47D24EEAA5C8875F6C752D63"/>
    <w:rsid w:val="009F676C"/>
  </w:style>
  <w:style w:type="paragraph" w:customStyle="1" w:styleId="2BAE59E5CBBE4FDEBB7D18D9051E4B9D">
    <w:name w:val="2BAE59E5CBBE4FDEBB7D18D9051E4B9D"/>
    <w:rsid w:val="009F676C"/>
  </w:style>
  <w:style w:type="paragraph" w:customStyle="1" w:styleId="0042D9214F144DE59FE4EABB448F28AA">
    <w:name w:val="0042D9214F144DE59FE4EABB448F28AA"/>
    <w:rsid w:val="009F676C"/>
  </w:style>
  <w:style w:type="paragraph" w:customStyle="1" w:styleId="CEF2B2FD646440F0B4DECFBBF10B9978">
    <w:name w:val="CEF2B2FD646440F0B4DECFBBF10B9978"/>
    <w:rsid w:val="009F676C"/>
  </w:style>
  <w:style w:type="paragraph" w:customStyle="1" w:styleId="221B4BEC78C04EC0BF3A18DD3126EDA3">
    <w:name w:val="221B4BEC78C04EC0BF3A18DD3126EDA3"/>
    <w:rsid w:val="009F676C"/>
  </w:style>
  <w:style w:type="paragraph" w:customStyle="1" w:styleId="1CD8FBE02DD94A82817241FEE6E71573">
    <w:name w:val="1CD8FBE02DD94A82817241FEE6E71573"/>
    <w:rsid w:val="009F676C"/>
  </w:style>
  <w:style w:type="paragraph" w:customStyle="1" w:styleId="0451613283D746D2A0A163E3CD50D4EE">
    <w:name w:val="0451613283D746D2A0A163E3CD50D4EE"/>
    <w:rsid w:val="009F676C"/>
  </w:style>
  <w:style w:type="paragraph" w:customStyle="1" w:styleId="7DFB1044AFFB4C5996F9E9A080BF2895">
    <w:name w:val="7DFB1044AFFB4C5996F9E9A080BF2895"/>
    <w:rsid w:val="009F676C"/>
  </w:style>
  <w:style w:type="paragraph" w:customStyle="1" w:styleId="1E65BF4BE18D4DD7BEB7515994077915">
    <w:name w:val="1E65BF4BE18D4DD7BEB7515994077915"/>
    <w:rsid w:val="009F676C"/>
  </w:style>
  <w:style w:type="paragraph" w:customStyle="1" w:styleId="9C326C67231647C5B619524D39A90C01">
    <w:name w:val="9C326C67231647C5B619524D39A90C01"/>
    <w:rsid w:val="009F676C"/>
  </w:style>
  <w:style w:type="paragraph" w:customStyle="1" w:styleId="956B68EC43DD446A8E28257CFCF06665">
    <w:name w:val="956B68EC43DD446A8E28257CFCF06665"/>
    <w:rsid w:val="009F676C"/>
  </w:style>
  <w:style w:type="paragraph" w:customStyle="1" w:styleId="372253559FDB44AAB4F83E10C032700C">
    <w:name w:val="372253559FDB44AAB4F83E10C032700C"/>
    <w:rsid w:val="009F676C"/>
  </w:style>
  <w:style w:type="paragraph" w:customStyle="1" w:styleId="2B64094CAA1D4EA9931D7EDD245F5B23">
    <w:name w:val="2B64094CAA1D4EA9931D7EDD245F5B23"/>
    <w:rsid w:val="009F676C"/>
  </w:style>
  <w:style w:type="paragraph" w:customStyle="1" w:styleId="B96B6ED5197C4729B3D8CAB113165CBA">
    <w:name w:val="B96B6ED5197C4729B3D8CAB113165CBA"/>
    <w:rsid w:val="009F676C"/>
  </w:style>
  <w:style w:type="paragraph" w:customStyle="1" w:styleId="458EF25A0DB44FBFACC6A3A33C62E2B4">
    <w:name w:val="458EF25A0DB44FBFACC6A3A33C62E2B4"/>
    <w:rsid w:val="009F676C"/>
  </w:style>
  <w:style w:type="paragraph" w:customStyle="1" w:styleId="526DDD203C7644029F62EE253FFF71C3">
    <w:name w:val="526DDD203C7644029F62EE253FFF71C3"/>
    <w:rsid w:val="009F676C"/>
  </w:style>
  <w:style w:type="paragraph" w:customStyle="1" w:styleId="2D80781D059943F4966C5C08518C6C32">
    <w:name w:val="2D80781D059943F4966C5C08518C6C32"/>
    <w:rsid w:val="009F676C"/>
  </w:style>
  <w:style w:type="paragraph" w:customStyle="1" w:styleId="03E3EECEA026454AAEA0A5741ECA99CF">
    <w:name w:val="03E3EECEA026454AAEA0A5741ECA99CF"/>
    <w:rsid w:val="009F676C"/>
  </w:style>
  <w:style w:type="paragraph" w:customStyle="1" w:styleId="7519364EC42741F4A0DA6EF869C37143">
    <w:name w:val="7519364EC42741F4A0DA6EF869C37143"/>
    <w:rsid w:val="009F676C"/>
  </w:style>
  <w:style w:type="paragraph" w:customStyle="1" w:styleId="F130285DEB2A4576BC5B155CAC8C6789">
    <w:name w:val="F130285DEB2A4576BC5B155CAC8C6789"/>
    <w:rsid w:val="009F676C"/>
  </w:style>
  <w:style w:type="paragraph" w:customStyle="1" w:styleId="A4FA60A3FB0D4B969B7835392A573BD2">
    <w:name w:val="A4FA60A3FB0D4B969B7835392A573BD2"/>
    <w:rsid w:val="009F676C"/>
  </w:style>
  <w:style w:type="paragraph" w:customStyle="1" w:styleId="7BAB4D8D3D214AE387484BE4E11CFD2D">
    <w:name w:val="7BAB4D8D3D214AE387484BE4E11CFD2D"/>
    <w:rsid w:val="009F676C"/>
  </w:style>
  <w:style w:type="paragraph" w:customStyle="1" w:styleId="F3C8F9A0F53F4B8DBCA56A05FCE40341">
    <w:name w:val="F3C8F9A0F53F4B8DBCA56A05FCE40341"/>
    <w:rsid w:val="009F676C"/>
  </w:style>
  <w:style w:type="paragraph" w:customStyle="1" w:styleId="64FE8B0CA9C14766A0C83F90FF4B0927">
    <w:name w:val="64FE8B0CA9C14766A0C83F90FF4B0927"/>
    <w:rsid w:val="009F676C"/>
  </w:style>
  <w:style w:type="paragraph" w:customStyle="1" w:styleId="29396C5E95A8458298BF0D8150CA6775">
    <w:name w:val="29396C5E95A8458298BF0D8150CA6775"/>
    <w:rsid w:val="009F676C"/>
  </w:style>
  <w:style w:type="paragraph" w:customStyle="1" w:styleId="2EC692F53F5A4401B77059E50C0B3F8A">
    <w:name w:val="2EC692F53F5A4401B77059E50C0B3F8A"/>
    <w:rsid w:val="009F676C"/>
  </w:style>
  <w:style w:type="paragraph" w:customStyle="1" w:styleId="D07C78DD5AA745878E4CCFF81A101887">
    <w:name w:val="D07C78DD5AA745878E4CCFF81A101887"/>
    <w:rsid w:val="009F676C"/>
  </w:style>
  <w:style w:type="paragraph" w:customStyle="1" w:styleId="AB5ADE57E59F47AFB63D4427CB6C1F65">
    <w:name w:val="AB5ADE57E59F47AFB63D4427CB6C1F65"/>
    <w:rsid w:val="009F676C"/>
  </w:style>
  <w:style w:type="paragraph" w:customStyle="1" w:styleId="2C4A1B05AD9C4F3DAE19E89FE2113C13">
    <w:name w:val="2C4A1B05AD9C4F3DAE19E89FE2113C13"/>
    <w:rsid w:val="009F676C"/>
  </w:style>
  <w:style w:type="paragraph" w:customStyle="1" w:styleId="ADE3872C484F4C5BB25B4F3A5FB97E53">
    <w:name w:val="ADE3872C484F4C5BB25B4F3A5FB97E53"/>
    <w:rsid w:val="009F676C"/>
  </w:style>
  <w:style w:type="paragraph" w:customStyle="1" w:styleId="F03479CF86D54D84B1BDB61F335A7894">
    <w:name w:val="F03479CF86D54D84B1BDB61F335A7894"/>
    <w:rsid w:val="009F676C"/>
  </w:style>
  <w:style w:type="paragraph" w:customStyle="1" w:styleId="0BBC8EF36B8F4062BEF56E2B08D0B653">
    <w:name w:val="0BBC8EF36B8F4062BEF56E2B08D0B653"/>
    <w:rsid w:val="009F676C"/>
  </w:style>
  <w:style w:type="paragraph" w:customStyle="1" w:styleId="1D3DCFFD58144A6C8B27CE4DE37E8E69">
    <w:name w:val="1D3DCFFD58144A6C8B27CE4DE37E8E69"/>
    <w:rsid w:val="009F676C"/>
  </w:style>
  <w:style w:type="paragraph" w:customStyle="1" w:styleId="D903FF63BF4342E68F8A96DC23290397">
    <w:name w:val="D903FF63BF4342E68F8A96DC23290397"/>
    <w:rsid w:val="009F676C"/>
  </w:style>
  <w:style w:type="paragraph" w:customStyle="1" w:styleId="15649BAB01F340129F4134B9C5DD734B">
    <w:name w:val="15649BAB01F340129F4134B9C5DD734B"/>
    <w:rsid w:val="009F676C"/>
  </w:style>
  <w:style w:type="paragraph" w:customStyle="1" w:styleId="40C123BEAA214A7A8EF0D2E9D3E37627">
    <w:name w:val="40C123BEAA214A7A8EF0D2E9D3E37627"/>
    <w:rsid w:val="009F676C"/>
  </w:style>
  <w:style w:type="paragraph" w:customStyle="1" w:styleId="7317AE266E804692BB196939034FEDD5">
    <w:name w:val="7317AE266E804692BB196939034FEDD5"/>
    <w:rsid w:val="009F676C"/>
  </w:style>
  <w:style w:type="paragraph" w:customStyle="1" w:styleId="D5168CF1331C480E9E6135E2B82BAEBA">
    <w:name w:val="D5168CF1331C480E9E6135E2B82BAEBA"/>
    <w:rsid w:val="009F676C"/>
  </w:style>
  <w:style w:type="paragraph" w:customStyle="1" w:styleId="E03B043596BE4B3E8CE822746123D621">
    <w:name w:val="E03B043596BE4B3E8CE822746123D621"/>
    <w:rsid w:val="009F676C"/>
  </w:style>
  <w:style w:type="paragraph" w:customStyle="1" w:styleId="6468784DB471465488E5071C9A53029C">
    <w:name w:val="6468784DB471465488E5071C9A53029C"/>
    <w:rsid w:val="009F676C"/>
  </w:style>
  <w:style w:type="paragraph" w:customStyle="1" w:styleId="97ED5685D5C44EA499ECCD6A18D00548">
    <w:name w:val="97ED5685D5C44EA499ECCD6A18D00548"/>
    <w:rsid w:val="009F676C"/>
  </w:style>
  <w:style w:type="paragraph" w:customStyle="1" w:styleId="E170E2FA478B4F7A8B4A7804E9850172">
    <w:name w:val="E170E2FA478B4F7A8B4A7804E9850172"/>
    <w:rsid w:val="009F676C"/>
  </w:style>
  <w:style w:type="paragraph" w:customStyle="1" w:styleId="F16B549EAD7E47E193B7782FCEA99EC7">
    <w:name w:val="F16B549EAD7E47E193B7782FCEA99EC7"/>
    <w:rsid w:val="009F676C"/>
  </w:style>
  <w:style w:type="paragraph" w:customStyle="1" w:styleId="B93C9CEA3F754E19A32F7F026492C546">
    <w:name w:val="B93C9CEA3F754E19A32F7F026492C546"/>
    <w:rsid w:val="009F676C"/>
  </w:style>
  <w:style w:type="paragraph" w:customStyle="1" w:styleId="7C5A852F6B6D49CA9A25243F3A6BAF44">
    <w:name w:val="7C5A852F6B6D49CA9A25243F3A6BAF44"/>
    <w:rsid w:val="009F676C"/>
  </w:style>
  <w:style w:type="paragraph" w:customStyle="1" w:styleId="7AA540C0A5884AD9814592C44F7EBF60">
    <w:name w:val="7AA540C0A5884AD9814592C44F7EBF60"/>
    <w:rsid w:val="009F676C"/>
  </w:style>
  <w:style w:type="paragraph" w:customStyle="1" w:styleId="694BA95A2E7E4C4C8F82750CED2188E6">
    <w:name w:val="694BA95A2E7E4C4C8F82750CED2188E6"/>
    <w:rsid w:val="009F676C"/>
  </w:style>
  <w:style w:type="paragraph" w:customStyle="1" w:styleId="BFF3D42B257840C0BC214FA7FAB77083">
    <w:name w:val="BFF3D42B257840C0BC214FA7FAB77083"/>
    <w:rsid w:val="009F676C"/>
  </w:style>
  <w:style w:type="paragraph" w:customStyle="1" w:styleId="ADBD7B3E0511415594F863825772FC1F">
    <w:name w:val="ADBD7B3E0511415594F863825772FC1F"/>
    <w:rsid w:val="009F676C"/>
  </w:style>
  <w:style w:type="paragraph" w:customStyle="1" w:styleId="A18E4C1B2569400E84E47B79C0DE1D57">
    <w:name w:val="A18E4C1B2569400E84E47B79C0DE1D57"/>
    <w:rsid w:val="009F676C"/>
  </w:style>
  <w:style w:type="paragraph" w:customStyle="1" w:styleId="D1BF8183017049FAA9CEB595D27639DB">
    <w:name w:val="D1BF8183017049FAA9CEB595D27639DB"/>
    <w:rsid w:val="009F676C"/>
  </w:style>
  <w:style w:type="paragraph" w:customStyle="1" w:styleId="4AED90A427C64B79936AAFDFF2F59C30">
    <w:name w:val="4AED90A427C64B79936AAFDFF2F59C30"/>
    <w:rsid w:val="009F676C"/>
  </w:style>
  <w:style w:type="paragraph" w:customStyle="1" w:styleId="FCA03ED0FC51401CA974D2125F4F75C3">
    <w:name w:val="FCA03ED0FC51401CA974D2125F4F75C3"/>
    <w:rsid w:val="009F676C"/>
  </w:style>
  <w:style w:type="paragraph" w:customStyle="1" w:styleId="C13B19C58A184AA58927DBF80C2A3FB7">
    <w:name w:val="C13B19C58A184AA58927DBF80C2A3FB7"/>
    <w:rsid w:val="009F676C"/>
  </w:style>
  <w:style w:type="paragraph" w:customStyle="1" w:styleId="12852AB0FC08434893FDF6F88AB6235E">
    <w:name w:val="12852AB0FC08434893FDF6F88AB6235E"/>
    <w:rsid w:val="009F676C"/>
  </w:style>
  <w:style w:type="paragraph" w:customStyle="1" w:styleId="42CD7811B38348A4893D4E3AFF599262">
    <w:name w:val="42CD7811B38348A4893D4E3AFF599262"/>
    <w:rsid w:val="009F676C"/>
  </w:style>
  <w:style w:type="paragraph" w:customStyle="1" w:styleId="3DA7DD5E0C564B54A96F7AB807AE1BDA">
    <w:name w:val="3DA7DD5E0C564B54A96F7AB807AE1BDA"/>
    <w:rsid w:val="009F676C"/>
  </w:style>
  <w:style w:type="paragraph" w:customStyle="1" w:styleId="08C134B32D1F4F20915EF1CB23E90E10">
    <w:name w:val="08C134B32D1F4F20915EF1CB23E90E10"/>
    <w:rsid w:val="009F676C"/>
  </w:style>
  <w:style w:type="paragraph" w:customStyle="1" w:styleId="79952557EE084DFFA3B11A36B8DBFDEA">
    <w:name w:val="79952557EE084DFFA3B11A36B8DBFDEA"/>
    <w:rsid w:val="009F676C"/>
  </w:style>
  <w:style w:type="paragraph" w:customStyle="1" w:styleId="98020E28010E46E5B938FBF8AF493284">
    <w:name w:val="98020E28010E46E5B938FBF8AF493284"/>
    <w:rsid w:val="009F676C"/>
  </w:style>
  <w:style w:type="paragraph" w:customStyle="1" w:styleId="AD570EEE01F24013881E5B91683C2575">
    <w:name w:val="AD570EEE01F24013881E5B91683C2575"/>
    <w:rsid w:val="009F676C"/>
  </w:style>
  <w:style w:type="paragraph" w:customStyle="1" w:styleId="3EE19AE92D114A038F7E6CCC74357AEC">
    <w:name w:val="3EE19AE92D114A038F7E6CCC74357AEC"/>
    <w:rsid w:val="009F676C"/>
  </w:style>
  <w:style w:type="paragraph" w:customStyle="1" w:styleId="B6817411D7814118889BE6DBFCAEB2A0">
    <w:name w:val="B6817411D7814118889BE6DBFCAEB2A0"/>
    <w:rsid w:val="009F676C"/>
  </w:style>
  <w:style w:type="paragraph" w:customStyle="1" w:styleId="7D6627987A514AFC9DB1F861D1A4D63F">
    <w:name w:val="7D6627987A514AFC9DB1F861D1A4D63F"/>
    <w:rsid w:val="009F676C"/>
  </w:style>
  <w:style w:type="paragraph" w:customStyle="1" w:styleId="8C99AFEE46004C2FB4597FAAC92F7412">
    <w:name w:val="8C99AFEE46004C2FB4597FAAC92F7412"/>
    <w:rsid w:val="009F676C"/>
  </w:style>
  <w:style w:type="paragraph" w:customStyle="1" w:styleId="17FD37639D124F74B530C8C643E4E31B">
    <w:name w:val="17FD37639D124F74B530C8C643E4E31B"/>
    <w:rsid w:val="009F676C"/>
  </w:style>
  <w:style w:type="paragraph" w:customStyle="1" w:styleId="02E15CEAF1BB446DB98869975F8AB3CE">
    <w:name w:val="02E15CEAF1BB446DB98869975F8AB3CE"/>
    <w:rsid w:val="009F676C"/>
  </w:style>
  <w:style w:type="paragraph" w:customStyle="1" w:styleId="81D7BA1C66A040579E3FFFA8AD0305B1">
    <w:name w:val="81D7BA1C66A040579E3FFFA8AD0305B1"/>
    <w:rsid w:val="009F676C"/>
  </w:style>
  <w:style w:type="paragraph" w:customStyle="1" w:styleId="1950CAF4572244D1A59A94A54145966F">
    <w:name w:val="1950CAF4572244D1A59A94A54145966F"/>
    <w:rsid w:val="009F676C"/>
  </w:style>
  <w:style w:type="paragraph" w:customStyle="1" w:styleId="CFCBA23E295E40EDBF0784F1D305AD6A">
    <w:name w:val="CFCBA23E295E40EDBF0784F1D305AD6A"/>
    <w:rsid w:val="009F676C"/>
  </w:style>
  <w:style w:type="paragraph" w:customStyle="1" w:styleId="0F9911FF118F49248423D19D9FB80BBA">
    <w:name w:val="0F9911FF118F49248423D19D9FB80BBA"/>
    <w:rsid w:val="009F676C"/>
  </w:style>
  <w:style w:type="paragraph" w:customStyle="1" w:styleId="6A3315ABE1A8483D8731FB5632AEA5BF">
    <w:name w:val="6A3315ABE1A8483D8731FB5632AEA5BF"/>
    <w:rsid w:val="009F676C"/>
  </w:style>
  <w:style w:type="paragraph" w:customStyle="1" w:styleId="3A592D264606401FBA784D4C1A24BB0D">
    <w:name w:val="3A592D264606401FBA784D4C1A24BB0D"/>
    <w:rsid w:val="009F676C"/>
  </w:style>
  <w:style w:type="paragraph" w:customStyle="1" w:styleId="4D1E5C7CE84F4C4D862E4BE8671AD2F0">
    <w:name w:val="4D1E5C7CE84F4C4D862E4BE8671AD2F0"/>
    <w:rsid w:val="009F676C"/>
  </w:style>
  <w:style w:type="paragraph" w:customStyle="1" w:styleId="305A7F0F861545EA8B80C152F159C261">
    <w:name w:val="305A7F0F861545EA8B80C152F159C261"/>
    <w:rsid w:val="009F676C"/>
  </w:style>
  <w:style w:type="paragraph" w:customStyle="1" w:styleId="4B6937CDA2B744DE97BD1467543FFDD1">
    <w:name w:val="4B6937CDA2B744DE97BD1467543FFDD1"/>
    <w:rsid w:val="009F676C"/>
  </w:style>
  <w:style w:type="paragraph" w:customStyle="1" w:styleId="C4166586B77F4C9DA26765BD6A44009E">
    <w:name w:val="C4166586B77F4C9DA26765BD6A44009E"/>
    <w:rsid w:val="009F676C"/>
  </w:style>
  <w:style w:type="paragraph" w:customStyle="1" w:styleId="25BFED5FD9E94227B0D10C78B3D8D8FA">
    <w:name w:val="25BFED5FD9E94227B0D10C78B3D8D8FA"/>
    <w:rsid w:val="009F676C"/>
  </w:style>
  <w:style w:type="paragraph" w:customStyle="1" w:styleId="D09DCB1772BC40D8A29F1DC26E2277A3">
    <w:name w:val="D09DCB1772BC40D8A29F1DC26E2277A3"/>
    <w:rsid w:val="009F676C"/>
  </w:style>
  <w:style w:type="paragraph" w:customStyle="1" w:styleId="C8DBFD7FBF364BF3B658A2464CB6D8C2">
    <w:name w:val="C8DBFD7FBF364BF3B658A2464CB6D8C2"/>
    <w:rsid w:val="009F676C"/>
  </w:style>
  <w:style w:type="paragraph" w:customStyle="1" w:styleId="031608D4F0F8432D82CD217F226C4115">
    <w:name w:val="031608D4F0F8432D82CD217F226C4115"/>
    <w:rsid w:val="009F676C"/>
  </w:style>
  <w:style w:type="paragraph" w:customStyle="1" w:styleId="9B769638C2054B068ED802E707E7385A">
    <w:name w:val="9B769638C2054B068ED802E707E7385A"/>
    <w:rsid w:val="009F676C"/>
  </w:style>
  <w:style w:type="paragraph" w:customStyle="1" w:styleId="AA5ED1D7BC2F44A6AA1DF4DE38C4A3D7">
    <w:name w:val="AA5ED1D7BC2F44A6AA1DF4DE38C4A3D7"/>
    <w:rsid w:val="009F676C"/>
  </w:style>
  <w:style w:type="paragraph" w:customStyle="1" w:styleId="A5D2F6CD85304624A7DD5C287A9990D1">
    <w:name w:val="A5D2F6CD85304624A7DD5C287A9990D1"/>
    <w:rsid w:val="009F676C"/>
  </w:style>
  <w:style w:type="paragraph" w:customStyle="1" w:styleId="E79C7BE324DC49718A0F63EFD7DBCD10">
    <w:name w:val="E79C7BE324DC49718A0F63EFD7DBCD10"/>
    <w:rsid w:val="009F676C"/>
  </w:style>
  <w:style w:type="paragraph" w:customStyle="1" w:styleId="CD6E12A77EE94AE8BDA8F3C8885ABE0E">
    <w:name w:val="CD6E12A77EE94AE8BDA8F3C8885ABE0E"/>
    <w:rsid w:val="009F676C"/>
  </w:style>
  <w:style w:type="paragraph" w:customStyle="1" w:styleId="38D52FF90FAF48ECB9F3DAD3ED256345">
    <w:name w:val="38D52FF90FAF48ECB9F3DAD3ED256345"/>
    <w:rsid w:val="009F676C"/>
  </w:style>
  <w:style w:type="paragraph" w:customStyle="1" w:styleId="032CBCDD76EC4D4995F3F31A2FB7E6B4">
    <w:name w:val="032CBCDD76EC4D4995F3F31A2FB7E6B4"/>
    <w:rsid w:val="009F676C"/>
  </w:style>
  <w:style w:type="paragraph" w:customStyle="1" w:styleId="8BD5AB66AEE2484C9951F8F23B34B941">
    <w:name w:val="8BD5AB66AEE2484C9951F8F23B34B941"/>
    <w:rsid w:val="009F676C"/>
  </w:style>
  <w:style w:type="paragraph" w:customStyle="1" w:styleId="E42E66F62B4B4F9F910B528E9C2A699A">
    <w:name w:val="E42E66F62B4B4F9F910B528E9C2A699A"/>
    <w:rsid w:val="009F676C"/>
  </w:style>
  <w:style w:type="paragraph" w:customStyle="1" w:styleId="E5FA66E5D6D14A1891F7F3F889AB9C0B">
    <w:name w:val="E5FA66E5D6D14A1891F7F3F889AB9C0B"/>
    <w:rsid w:val="009F676C"/>
  </w:style>
  <w:style w:type="paragraph" w:customStyle="1" w:styleId="1925E0E1A3E34DCEB6056A8841B62551">
    <w:name w:val="1925E0E1A3E34DCEB6056A8841B62551"/>
    <w:rsid w:val="009F676C"/>
  </w:style>
  <w:style w:type="paragraph" w:customStyle="1" w:styleId="EFBD7BD16A3342788272FB7AB41095A6">
    <w:name w:val="EFBD7BD16A3342788272FB7AB41095A6"/>
    <w:rsid w:val="009F676C"/>
  </w:style>
  <w:style w:type="paragraph" w:customStyle="1" w:styleId="00C15F8910CC41DFBBF773DE6A868A5B">
    <w:name w:val="00C15F8910CC41DFBBF773DE6A868A5B"/>
    <w:rsid w:val="009F676C"/>
  </w:style>
  <w:style w:type="paragraph" w:customStyle="1" w:styleId="5C6EE9B47DD041CAA20342E155C3FB47">
    <w:name w:val="5C6EE9B47DD041CAA20342E155C3FB47"/>
    <w:rsid w:val="009F676C"/>
  </w:style>
  <w:style w:type="paragraph" w:customStyle="1" w:styleId="01F58414056447F28740F62AF957041B">
    <w:name w:val="01F58414056447F28740F62AF957041B"/>
    <w:rsid w:val="009F676C"/>
  </w:style>
  <w:style w:type="paragraph" w:customStyle="1" w:styleId="8BA8088D792F4B6AADCD3FE7D397B38B">
    <w:name w:val="8BA8088D792F4B6AADCD3FE7D397B38B"/>
    <w:rsid w:val="009F676C"/>
  </w:style>
  <w:style w:type="paragraph" w:customStyle="1" w:styleId="0B8BE5F8BB684F2AAE0926F8CD1C08C4">
    <w:name w:val="0B8BE5F8BB684F2AAE0926F8CD1C08C4"/>
    <w:rsid w:val="009F676C"/>
  </w:style>
  <w:style w:type="paragraph" w:customStyle="1" w:styleId="28C214E6DFA64E7497E326B163472A46">
    <w:name w:val="28C214E6DFA64E7497E326B163472A46"/>
    <w:rsid w:val="009F676C"/>
  </w:style>
  <w:style w:type="paragraph" w:customStyle="1" w:styleId="874C0762E49344FCB3F4725A5B45A754">
    <w:name w:val="874C0762E49344FCB3F4725A5B45A754"/>
    <w:rsid w:val="009F676C"/>
  </w:style>
  <w:style w:type="paragraph" w:customStyle="1" w:styleId="A91C47D0E7764F188C1CECB5FE6A66B9">
    <w:name w:val="A91C47D0E7764F188C1CECB5FE6A66B9"/>
    <w:rsid w:val="009F676C"/>
  </w:style>
  <w:style w:type="paragraph" w:customStyle="1" w:styleId="0689C333775E4D9C819C3147F27988DD">
    <w:name w:val="0689C333775E4D9C819C3147F27988DD"/>
    <w:rsid w:val="009F676C"/>
  </w:style>
  <w:style w:type="paragraph" w:customStyle="1" w:styleId="E845A807E6664C49B1BC27A65DF5581A">
    <w:name w:val="E845A807E6664C49B1BC27A65DF5581A"/>
    <w:rsid w:val="009F676C"/>
  </w:style>
  <w:style w:type="paragraph" w:customStyle="1" w:styleId="15EF6DA08F524A7FB9F1A04BEC0A868A">
    <w:name w:val="15EF6DA08F524A7FB9F1A04BEC0A868A"/>
    <w:rsid w:val="009F676C"/>
  </w:style>
  <w:style w:type="paragraph" w:customStyle="1" w:styleId="962D43C3B74443F7B613342A33CD780F">
    <w:name w:val="962D43C3B74443F7B613342A33CD780F"/>
    <w:rsid w:val="009F676C"/>
  </w:style>
  <w:style w:type="paragraph" w:customStyle="1" w:styleId="02F53E22B1314E1C894C57E0C02A967B">
    <w:name w:val="02F53E22B1314E1C894C57E0C02A967B"/>
    <w:rsid w:val="009F676C"/>
  </w:style>
  <w:style w:type="paragraph" w:customStyle="1" w:styleId="A1F01A752F40425BAE9DA0AD82DB2580">
    <w:name w:val="A1F01A752F40425BAE9DA0AD82DB2580"/>
    <w:rsid w:val="009F676C"/>
  </w:style>
  <w:style w:type="paragraph" w:customStyle="1" w:styleId="154A875142CB4C71806DEE165D573813">
    <w:name w:val="154A875142CB4C71806DEE165D573813"/>
    <w:rsid w:val="009F676C"/>
  </w:style>
  <w:style w:type="paragraph" w:customStyle="1" w:styleId="D760B36DAB014670ADCBFCAE1386A673">
    <w:name w:val="D760B36DAB014670ADCBFCAE1386A673"/>
    <w:rsid w:val="009F676C"/>
  </w:style>
  <w:style w:type="paragraph" w:customStyle="1" w:styleId="CCA523A5973D4B4A94872C803703FD3D">
    <w:name w:val="CCA523A5973D4B4A94872C803703FD3D"/>
    <w:rsid w:val="009F676C"/>
  </w:style>
  <w:style w:type="paragraph" w:customStyle="1" w:styleId="7A08CFB7061241B3AADBC041E4670993">
    <w:name w:val="7A08CFB7061241B3AADBC041E4670993"/>
    <w:rsid w:val="009F676C"/>
  </w:style>
  <w:style w:type="paragraph" w:customStyle="1" w:styleId="06D9C73B67A143619F3F38E457B2D752">
    <w:name w:val="06D9C73B67A143619F3F38E457B2D752"/>
    <w:rsid w:val="009F676C"/>
  </w:style>
  <w:style w:type="paragraph" w:customStyle="1" w:styleId="CA08B108D3D54352827DF6E722724F3D">
    <w:name w:val="CA08B108D3D54352827DF6E722724F3D"/>
    <w:rsid w:val="009F676C"/>
  </w:style>
  <w:style w:type="paragraph" w:customStyle="1" w:styleId="E84513CC9D724ADEB3108BEE0A1E6487">
    <w:name w:val="E84513CC9D724ADEB3108BEE0A1E6487"/>
    <w:rsid w:val="009F676C"/>
  </w:style>
  <w:style w:type="paragraph" w:customStyle="1" w:styleId="93053D90DE444082BBD658C18E783F8B">
    <w:name w:val="93053D90DE444082BBD658C18E783F8B"/>
    <w:rsid w:val="009F676C"/>
  </w:style>
  <w:style w:type="paragraph" w:customStyle="1" w:styleId="72D528545CC44D7BB7DCDBECB5F86D23">
    <w:name w:val="72D528545CC44D7BB7DCDBECB5F86D23"/>
    <w:rsid w:val="009F676C"/>
  </w:style>
  <w:style w:type="paragraph" w:customStyle="1" w:styleId="3B5A829D6ACC481EB2EA4D3793B930E1">
    <w:name w:val="3B5A829D6ACC481EB2EA4D3793B930E1"/>
    <w:rsid w:val="009F676C"/>
  </w:style>
  <w:style w:type="paragraph" w:customStyle="1" w:styleId="21086E069ED340DEB3DC9FDAF3B3B24A">
    <w:name w:val="21086E069ED340DEB3DC9FDAF3B3B24A"/>
    <w:rsid w:val="009F676C"/>
  </w:style>
  <w:style w:type="paragraph" w:customStyle="1" w:styleId="55EC076C2AEE4A218871EE5493A03642">
    <w:name w:val="55EC076C2AEE4A218871EE5493A03642"/>
    <w:rsid w:val="009F676C"/>
  </w:style>
  <w:style w:type="paragraph" w:customStyle="1" w:styleId="DAC5627533BB41CEA43A9AE68A345C5B">
    <w:name w:val="DAC5627533BB41CEA43A9AE68A345C5B"/>
    <w:rsid w:val="009F676C"/>
  </w:style>
  <w:style w:type="paragraph" w:customStyle="1" w:styleId="00B472C3C0854BA5AEB3EE6228C44A2E">
    <w:name w:val="00B472C3C0854BA5AEB3EE6228C44A2E"/>
    <w:rsid w:val="009F676C"/>
  </w:style>
  <w:style w:type="paragraph" w:customStyle="1" w:styleId="3AD81D6C57094848B1BD9254E838D335">
    <w:name w:val="3AD81D6C57094848B1BD9254E838D335"/>
    <w:rsid w:val="009F676C"/>
  </w:style>
  <w:style w:type="paragraph" w:customStyle="1" w:styleId="DF14B002DD374DA9BC9E12850789ACC4">
    <w:name w:val="DF14B002DD374DA9BC9E12850789ACC4"/>
    <w:rsid w:val="009F676C"/>
  </w:style>
  <w:style w:type="paragraph" w:customStyle="1" w:styleId="FF9EF19211AE4FC2B0FD639DEBF6BCF4">
    <w:name w:val="FF9EF19211AE4FC2B0FD639DEBF6BCF4"/>
    <w:rsid w:val="009F676C"/>
  </w:style>
  <w:style w:type="paragraph" w:customStyle="1" w:styleId="CE13A38D134441FEA5CFD30452BCF00B">
    <w:name w:val="CE13A38D134441FEA5CFD30452BCF00B"/>
    <w:rsid w:val="009F676C"/>
  </w:style>
  <w:style w:type="paragraph" w:customStyle="1" w:styleId="427B216BD68B4EEE8CCAD7BBF0D16EC3">
    <w:name w:val="427B216BD68B4EEE8CCAD7BBF0D16EC3"/>
    <w:rsid w:val="009F676C"/>
  </w:style>
  <w:style w:type="paragraph" w:customStyle="1" w:styleId="9AF72FEA7E934903AC90828CDB12C94A">
    <w:name w:val="9AF72FEA7E934903AC90828CDB12C94A"/>
    <w:rsid w:val="009F676C"/>
  </w:style>
  <w:style w:type="paragraph" w:customStyle="1" w:styleId="D0461343F3324F2BA7674B69A44D2619">
    <w:name w:val="D0461343F3324F2BA7674B69A44D2619"/>
    <w:rsid w:val="009F676C"/>
  </w:style>
  <w:style w:type="paragraph" w:customStyle="1" w:styleId="7F4F47C608C04B8F8E0AB8A497247616">
    <w:name w:val="7F4F47C608C04B8F8E0AB8A497247616"/>
    <w:rsid w:val="009F676C"/>
  </w:style>
  <w:style w:type="paragraph" w:customStyle="1" w:styleId="D48558ED73BA4AA593814610B09B3BB2">
    <w:name w:val="D48558ED73BA4AA593814610B09B3BB2"/>
    <w:rsid w:val="009F676C"/>
  </w:style>
  <w:style w:type="paragraph" w:customStyle="1" w:styleId="1AB51865F05141F6945005B9571055B3">
    <w:name w:val="1AB51865F05141F6945005B9571055B3"/>
    <w:rsid w:val="009F676C"/>
  </w:style>
  <w:style w:type="paragraph" w:customStyle="1" w:styleId="15456D60DE524C5FA5538CA3447DCA20">
    <w:name w:val="15456D60DE524C5FA5538CA3447DCA20"/>
    <w:rsid w:val="009F676C"/>
  </w:style>
  <w:style w:type="paragraph" w:customStyle="1" w:styleId="B45C4CD88C4D460085DA534FB955124D">
    <w:name w:val="B45C4CD88C4D460085DA534FB955124D"/>
    <w:rsid w:val="009F676C"/>
  </w:style>
  <w:style w:type="paragraph" w:customStyle="1" w:styleId="B6297AA401EB4290922BF587A0DD4FF4">
    <w:name w:val="B6297AA401EB4290922BF587A0DD4FF4"/>
    <w:rsid w:val="009F676C"/>
  </w:style>
  <w:style w:type="paragraph" w:customStyle="1" w:styleId="DF919EA4376A4599AD95C852A48EEA47">
    <w:name w:val="DF919EA4376A4599AD95C852A48EEA47"/>
    <w:rsid w:val="009F676C"/>
  </w:style>
  <w:style w:type="paragraph" w:customStyle="1" w:styleId="45DD185F343F4311B82F42E6035E86B7">
    <w:name w:val="45DD185F343F4311B82F42E6035E86B7"/>
    <w:rsid w:val="009F676C"/>
  </w:style>
  <w:style w:type="paragraph" w:customStyle="1" w:styleId="712A8F8BA0F14EDD83A8DD2CD33DBE57">
    <w:name w:val="712A8F8BA0F14EDD83A8DD2CD33DBE57"/>
    <w:rsid w:val="009F676C"/>
  </w:style>
  <w:style w:type="paragraph" w:customStyle="1" w:styleId="BE4CE2F6AA2E4172BB8A747D97930DF5">
    <w:name w:val="BE4CE2F6AA2E4172BB8A747D97930DF5"/>
    <w:rsid w:val="009F676C"/>
  </w:style>
  <w:style w:type="paragraph" w:customStyle="1" w:styleId="5C81E27DE451451D8E2E65D58EEEA903">
    <w:name w:val="5C81E27DE451451D8E2E65D58EEEA903"/>
    <w:rsid w:val="009F676C"/>
  </w:style>
  <w:style w:type="paragraph" w:customStyle="1" w:styleId="862AF0F29A40417A918CB7BC2F2E9480">
    <w:name w:val="862AF0F29A40417A918CB7BC2F2E9480"/>
    <w:rsid w:val="009F676C"/>
  </w:style>
  <w:style w:type="paragraph" w:customStyle="1" w:styleId="D896E118551F46B7B29D857DBF0448F5">
    <w:name w:val="D896E118551F46B7B29D857DBF0448F5"/>
    <w:rsid w:val="009F676C"/>
  </w:style>
  <w:style w:type="paragraph" w:customStyle="1" w:styleId="AB3EE8B9664149B6B5880C75A8A1E2CE">
    <w:name w:val="AB3EE8B9664149B6B5880C75A8A1E2CE"/>
    <w:rsid w:val="009F676C"/>
  </w:style>
  <w:style w:type="paragraph" w:customStyle="1" w:styleId="75A2D32A73504422A4F69ABE83532A87">
    <w:name w:val="75A2D32A73504422A4F69ABE83532A87"/>
    <w:rsid w:val="009F676C"/>
  </w:style>
  <w:style w:type="paragraph" w:customStyle="1" w:styleId="50C3A1E841DF477EA4B8B611B7FA3BCF">
    <w:name w:val="50C3A1E841DF477EA4B8B611B7FA3BCF"/>
    <w:rsid w:val="009F676C"/>
  </w:style>
  <w:style w:type="paragraph" w:customStyle="1" w:styleId="1204A3B4F6FE4740828C6FE2A2DAD747">
    <w:name w:val="1204A3B4F6FE4740828C6FE2A2DAD747"/>
    <w:rsid w:val="009F676C"/>
  </w:style>
  <w:style w:type="paragraph" w:customStyle="1" w:styleId="4F8D39FEDF6443B096F8E450B9BCD327">
    <w:name w:val="4F8D39FEDF6443B096F8E450B9BCD327"/>
    <w:rsid w:val="009F676C"/>
  </w:style>
  <w:style w:type="paragraph" w:customStyle="1" w:styleId="879CC489D4204B84931CC6DE7458EA8F">
    <w:name w:val="879CC489D4204B84931CC6DE7458EA8F"/>
    <w:rsid w:val="009F676C"/>
  </w:style>
  <w:style w:type="paragraph" w:customStyle="1" w:styleId="C01BD08957B9421AA1B44667180E8435">
    <w:name w:val="C01BD08957B9421AA1B44667180E8435"/>
    <w:rsid w:val="009F676C"/>
  </w:style>
  <w:style w:type="paragraph" w:customStyle="1" w:styleId="237A60D106884D1AAE0B6B00959FE8F5">
    <w:name w:val="237A60D106884D1AAE0B6B00959FE8F5"/>
    <w:rsid w:val="009F676C"/>
  </w:style>
  <w:style w:type="paragraph" w:customStyle="1" w:styleId="BBDCC225DD3642E2A2F7BD26CB4FD90D">
    <w:name w:val="BBDCC225DD3642E2A2F7BD26CB4FD90D"/>
    <w:rsid w:val="009F676C"/>
  </w:style>
  <w:style w:type="paragraph" w:customStyle="1" w:styleId="11D30AD20302439084B7785566839644">
    <w:name w:val="11D30AD20302439084B7785566839644"/>
    <w:rsid w:val="009F676C"/>
  </w:style>
  <w:style w:type="paragraph" w:customStyle="1" w:styleId="CA247DC35E224689B420653512363D5C">
    <w:name w:val="CA247DC35E224689B420653512363D5C"/>
    <w:rsid w:val="009F676C"/>
  </w:style>
  <w:style w:type="paragraph" w:customStyle="1" w:styleId="D9AA626ACCB841009AAD3661B56EE665">
    <w:name w:val="D9AA626ACCB841009AAD3661B56EE665"/>
    <w:rsid w:val="009F676C"/>
  </w:style>
  <w:style w:type="paragraph" w:customStyle="1" w:styleId="F95B35E1333949F5B8353589EB1338F5">
    <w:name w:val="F95B35E1333949F5B8353589EB1338F5"/>
    <w:rsid w:val="009F676C"/>
  </w:style>
  <w:style w:type="paragraph" w:customStyle="1" w:styleId="B61BCFC01F7543C2846783D4893A1215">
    <w:name w:val="B61BCFC01F7543C2846783D4893A1215"/>
    <w:rsid w:val="009F676C"/>
  </w:style>
  <w:style w:type="paragraph" w:customStyle="1" w:styleId="D5D3C23B8AF545BCACAD4D07BD4CCD77">
    <w:name w:val="D5D3C23B8AF545BCACAD4D07BD4CCD77"/>
    <w:rsid w:val="009F676C"/>
  </w:style>
  <w:style w:type="paragraph" w:customStyle="1" w:styleId="D4CA0363863D4E18904F41927A513936">
    <w:name w:val="D4CA0363863D4E18904F41927A513936"/>
    <w:rsid w:val="009F676C"/>
  </w:style>
  <w:style w:type="paragraph" w:customStyle="1" w:styleId="0D8FB6B730934398B7D45A74F8BCBB7D">
    <w:name w:val="0D8FB6B730934398B7D45A74F8BCBB7D"/>
    <w:rsid w:val="009F676C"/>
  </w:style>
  <w:style w:type="paragraph" w:customStyle="1" w:styleId="E960FD507B284C8E84160375F7B1EA9C">
    <w:name w:val="E960FD507B284C8E84160375F7B1EA9C"/>
    <w:rsid w:val="009F676C"/>
  </w:style>
  <w:style w:type="paragraph" w:customStyle="1" w:styleId="593CC52DE7754890923B2DA4303FADA3">
    <w:name w:val="593CC52DE7754890923B2DA4303FADA3"/>
    <w:rsid w:val="009F676C"/>
  </w:style>
  <w:style w:type="paragraph" w:customStyle="1" w:styleId="7F41056433F141E2BFCA935D700AE6F9">
    <w:name w:val="7F41056433F141E2BFCA935D700AE6F9"/>
    <w:rsid w:val="009F676C"/>
  </w:style>
  <w:style w:type="paragraph" w:customStyle="1" w:styleId="3532A275BB8E412BAFF78DA783A926B8">
    <w:name w:val="3532A275BB8E412BAFF78DA783A926B8"/>
    <w:rsid w:val="009F676C"/>
  </w:style>
  <w:style w:type="paragraph" w:customStyle="1" w:styleId="CF4C32D80B1147A1A17BDB4C997B601F">
    <w:name w:val="CF4C32D80B1147A1A17BDB4C997B601F"/>
    <w:rsid w:val="009F676C"/>
  </w:style>
  <w:style w:type="paragraph" w:customStyle="1" w:styleId="6BC8623457EA40DE88E26B5B107F6354">
    <w:name w:val="6BC8623457EA40DE88E26B5B107F6354"/>
    <w:rsid w:val="009F676C"/>
  </w:style>
  <w:style w:type="paragraph" w:customStyle="1" w:styleId="08D81A28F2F04DCC965A0DB65FC345AC">
    <w:name w:val="08D81A28F2F04DCC965A0DB65FC345AC"/>
    <w:rsid w:val="009F676C"/>
  </w:style>
  <w:style w:type="paragraph" w:customStyle="1" w:styleId="41B65B1391FD453E84188D535C73BA27">
    <w:name w:val="41B65B1391FD453E84188D535C73BA27"/>
    <w:rsid w:val="009F676C"/>
  </w:style>
  <w:style w:type="paragraph" w:customStyle="1" w:styleId="608679AA07E74E50A26C7F935855F2C0">
    <w:name w:val="608679AA07E74E50A26C7F935855F2C0"/>
    <w:rsid w:val="009F676C"/>
  </w:style>
  <w:style w:type="paragraph" w:customStyle="1" w:styleId="2C7EE288DEF54E4583BBEFDCA3AD9EAF">
    <w:name w:val="2C7EE288DEF54E4583BBEFDCA3AD9EAF"/>
    <w:rsid w:val="009F676C"/>
  </w:style>
  <w:style w:type="paragraph" w:customStyle="1" w:styleId="A52842B4488C4A88BA7440555BB9FEA4">
    <w:name w:val="A52842B4488C4A88BA7440555BB9FEA4"/>
    <w:rsid w:val="009F676C"/>
  </w:style>
  <w:style w:type="paragraph" w:customStyle="1" w:styleId="C56AF7FD12D84D9290EE170A38CD5A63">
    <w:name w:val="C56AF7FD12D84D9290EE170A38CD5A63"/>
    <w:rsid w:val="009F676C"/>
  </w:style>
  <w:style w:type="paragraph" w:customStyle="1" w:styleId="A79209AF00E445C099CA15290C1F2F15">
    <w:name w:val="A79209AF00E445C099CA15290C1F2F15"/>
    <w:rsid w:val="009F676C"/>
  </w:style>
  <w:style w:type="paragraph" w:customStyle="1" w:styleId="096EC792E3AC46D286E01561D1A1A453">
    <w:name w:val="096EC792E3AC46D286E01561D1A1A453"/>
    <w:rsid w:val="009F676C"/>
  </w:style>
  <w:style w:type="paragraph" w:customStyle="1" w:styleId="CA354591A40F41DA8D56240FB99DDCE9">
    <w:name w:val="CA354591A40F41DA8D56240FB99DDCE9"/>
    <w:rsid w:val="009F676C"/>
  </w:style>
  <w:style w:type="paragraph" w:customStyle="1" w:styleId="28917A987DF147248604B7E3C139687E">
    <w:name w:val="28917A987DF147248604B7E3C139687E"/>
    <w:rsid w:val="009F676C"/>
  </w:style>
  <w:style w:type="paragraph" w:customStyle="1" w:styleId="D0D62E313FDC4E16976B93772B104EE7">
    <w:name w:val="D0D62E313FDC4E16976B93772B104EE7"/>
    <w:rsid w:val="009F676C"/>
  </w:style>
  <w:style w:type="paragraph" w:customStyle="1" w:styleId="169CC91D425B423E90D27900CA18774E">
    <w:name w:val="169CC91D425B423E90D27900CA18774E"/>
    <w:rsid w:val="009F676C"/>
  </w:style>
  <w:style w:type="paragraph" w:customStyle="1" w:styleId="A9DEF4FE9A7143469D012BD49AAC6AA5">
    <w:name w:val="A9DEF4FE9A7143469D012BD49AAC6AA5"/>
    <w:rsid w:val="009F676C"/>
  </w:style>
  <w:style w:type="paragraph" w:customStyle="1" w:styleId="152532231F614B019B40A54E36B9F900">
    <w:name w:val="152532231F614B019B40A54E36B9F900"/>
    <w:rsid w:val="009F676C"/>
  </w:style>
  <w:style w:type="paragraph" w:customStyle="1" w:styleId="1F95DACDC14E42D49880D77DAAF2B0C5">
    <w:name w:val="1F95DACDC14E42D49880D77DAAF2B0C5"/>
    <w:rsid w:val="009F676C"/>
  </w:style>
  <w:style w:type="paragraph" w:customStyle="1" w:styleId="062588F2D3D54F09AA83037460A7CA25">
    <w:name w:val="062588F2D3D54F09AA83037460A7CA25"/>
    <w:rsid w:val="009F676C"/>
  </w:style>
  <w:style w:type="paragraph" w:customStyle="1" w:styleId="E1230CECED234E7D95512AA1564F8D7B">
    <w:name w:val="E1230CECED234E7D95512AA1564F8D7B"/>
    <w:rsid w:val="009F676C"/>
  </w:style>
  <w:style w:type="paragraph" w:customStyle="1" w:styleId="6EEA72D9605149FDA5E0609F4241F73B">
    <w:name w:val="6EEA72D9605149FDA5E0609F4241F73B"/>
    <w:rsid w:val="009F676C"/>
  </w:style>
  <w:style w:type="paragraph" w:customStyle="1" w:styleId="39D01C1138EC4AADA6A3F2CA369E78E5">
    <w:name w:val="39D01C1138EC4AADA6A3F2CA369E78E5"/>
    <w:rsid w:val="009F676C"/>
  </w:style>
  <w:style w:type="paragraph" w:customStyle="1" w:styleId="F10828F77456436AA191D8E9E92885B0">
    <w:name w:val="F10828F77456436AA191D8E9E92885B0"/>
    <w:rsid w:val="009F676C"/>
  </w:style>
  <w:style w:type="paragraph" w:customStyle="1" w:styleId="819B7C664D4A48F68406F1A2008BD9FA">
    <w:name w:val="819B7C664D4A48F68406F1A2008BD9FA"/>
    <w:rsid w:val="009F676C"/>
  </w:style>
  <w:style w:type="paragraph" w:customStyle="1" w:styleId="3CCEC2CB4D95405AB36BE9259E4341A7">
    <w:name w:val="3CCEC2CB4D95405AB36BE9259E4341A7"/>
    <w:rsid w:val="009F676C"/>
  </w:style>
  <w:style w:type="paragraph" w:customStyle="1" w:styleId="54CC29EB74984FF8BC056A8311540F91">
    <w:name w:val="54CC29EB74984FF8BC056A8311540F91"/>
    <w:rsid w:val="009F676C"/>
  </w:style>
  <w:style w:type="paragraph" w:customStyle="1" w:styleId="9858AC94212E4072896566B3850CDE00">
    <w:name w:val="9858AC94212E4072896566B3850CDE00"/>
    <w:rsid w:val="009F676C"/>
  </w:style>
  <w:style w:type="paragraph" w:customStyle="1" w:styleId="DAF4893276964CD1B01A597A813C7705">
    <w:name w:val="DAF4893276964CD1B01A597A813C7705"/>
    <w:rsid w:val="009F676C"/>
  </w:style>
  <w:style w:type="paragraph" w:customStyle="1" w:styleId="3036D0BFF2B54EAAABA481B7D817F9DE">
    <w:name w:val="3036D0BFF2B54EAAABA481B7D817F9DE"/>
    <w:rsid w:val="009F676C"/>
  </w:style>
  <w:style w:type="paragraph" w:customStyle="1" w:styleId="85197257C89A49AFA4AC572E96AF5AB8">
    <w:name w:val="85197257C89A49AFA4AC572E96AF5AB8"/>
    <w:rsid w:val="009F676C"/>
  </w:style>
  <w:style w:type="paragraph" w:customStyle="1" w:styleId="FD6628441AFD441AAB60520395763781">
    <w:name w:val="FD6628441AFD441AAB60520395763781"/>
    <w:rsid w:val="009F676C"/>
  </w:style>
  <w:style w:type="paragraph" w:customStyle="1" w:styleId="BD370286FD6A4A05B76CA000C2734CF1">
    <w:name w:val="BD370286FD6A4A05B76CA000C2734CF1"/>
    <w:rsid w:val="009F676C"/>
  </w:style>
  <w:style w:type="paragraph" w:customStyle="1" w:styleId="D88CD6F448A14B20BCAD41C04F98D67F">
    <w:name w:val="D88CD6F448A14B20BCAD41C04F98D67F"/>
    <w:rsid w:val="009F676C"/>
  </w:style>
  <w:style w:type="paragraph" w:customStyle="1" w:styleId="B77C18B9A4614DE88DF37035DDF464D1">
    <w:name w:val="B77C18B9A4614DE88DF37035DDF464D1"/>
    <w:rsid w:val="009F676C"/>
  </w:style>
  <w:style w:type="paragraph" w:customStyle="1" w:styleId="10F3F6199ADC4B5484EBA7974A42E213">
    <w:name w:val="10F3F6199ADC4B5484EBA7974A42E213"/>
    <w:rsid w:val="009F676C"/>
  </w:style>
  <w:style w:type="paragraph" w:customStyle="1" w:styleId="9146998A1FF54FE28A6640685E5A0E70">
    <w:name w:val="9146998A1FF54FE28A6640685E5A0E70"/>
    <w:rsid w:val="009F676C"/>
  </w:style>
  <w:style w:type="paragraph" w:customStyle="1" w:styleId="3098416AF19340F3AAA044BF2BC38058">
    <w:name w:val="3098416AF19340F3AAA044BF2BC38058"/>
    <w:rsid w:val="009F676C"/>
  </w:style>
  <w:style w:type="paragraph" w:customStyle="1" w:styleId="99F743C3D757455A97029080C9400CBB">
    <w:name w:val="99F743C3D757455A97029080C9400CBB"/>
    <w:rsid w:val="009F676C"/>
  </w:style>
  <w:style w:type="paragraph" w:customStyle="1" w:styleId="9083DB5A48F04ED58F6CE9C55F1A3739">
    <w:name w:val="9083DB5A48F04ED58F6CE9C55F1A3739"/>
    <w:rsid w:val="009F676C"/>
  </w:style>
  <w:style w:type="paragraph" w:customStyle="1" w:styleId="FC782707230B4EE38445822A6AB42062">
    <w:name w:val="FC782707230B4EE38445822A6AB42062"/>
    <w:rsid w:val="009F676C"/>
  </w:style>
  <w:style w:type="paragraph" w:customStyle="1" w:styleId="FFA158E74F1C48AB92CAAE9ACB62132A">
    <w:name w:val="FFA158E74F1C48AB92CAAE9ACB62132A"/>
    <w:rsid w:val="009F676C"/>
  </w:style>
  <w:style w:type="paragraph" w:customStyle="1" w:styleId="13A9284F2AC1408D9FE9B557ED822E7B">
    <w:name w:val="13A9284F2AC1408D9FE9B557ED822E7B"/>
    <w:rsid w:val="009F676C"/>
  </w:style>
  <w:style w:type="paragraph" w:customStyle="1" w:styleId="3F0434BB90FB4F96A12B087C2F121784">
    <w:name w:val="3F0434BB90FB4F96A12B087C2F121784"/>
    <w:rsid w:val="009F676C"/>
  </w:style>
  <w:style w:type="paragraph" w:customStyle="1" w:styleId="2608277174C346679D8E5A0CA26FF327">
    <w:name w:val="2608277174C346679D8E5A0CA26FF327"/>
    <w:rsid w:val="009F676C"/>
  </w:style>
  <w:style w:type="paragraph" w:customStyle="1" w:styleId="D932BFFBFA3047BB9130A452FF5C6CB9">
    <w:name w:val="D932BFFBFA3047BB9130A452FF5C6CB9"/>
    <w:rsid w:val="009F676C"/>
  </w:style>
  <w:style w:type="paragraph" w:customStyle="1" w:styleId="E55E505BAFD94412A77342EA40DD4C9D">
    <w:name w:val="E55E505BAFD94412A77342EA40DD4C9D"/>
    <w:rsid w:val="009F676C"/>
  </w:style>
  <w:style w:type="paragraph" w:customStyle="1" w:styleId="DF7579A0DE1347B5A2DDE77EDC97BBFB">
    <w:name w:val="DF7579A0DE1347B5A2DDE77EDC97BBFB"/>
    <w:rsid w:val="009F676C"/>
  </w:style>
  <w:style w:type="paragraph" w:customStyle="1" w:styleId="C7A30D9D429441B5AF0398A565F27994">
    <w:name w:val="C7A30D9D429441B5AF0398A565F27994"/>
    <w:rsid w:val="009F676C"/>
  </w:style>
  <w:style w:type="paragraph" w:customStyle="1" w:styleId="420F2654BFFF4029AAF065CC7D26BF0B">
    <w:name w:val="420F2654BFFF4029AAF065CC7D26BF0B"/>
    <w:rsid w:val="009F676C"/>
  </w:style>
  <w:style w:type="paragraph" w:customStyle="1" w:styleId="73B1D8A150744F04AC22F947CA88033C">
    <w:name w:val="73B1D8A150744F04AC22F947CA88033C"/>
    <w:rsid w:val="009F676C"/>
  </w:style>
  <w:style w:type="paragraph" w:customStyle="1" w:styleId="9A5D6063F335422B883180FA1B4749AF">
    <w:name w:val="9A5D6063F335422B883180FA1B4749AF"/>
    <w:rsid w:val="009F676C"/>
  </w:style>
  <w:style w:type="paragraph" w:customStyle="1" w:styleId="418A89A53458460F9009B310D42A9F9F">
    <w:name w:val="418A89A53458460F9009B310D42A9F9F"/>
    <w:rsid w:val="009F676C"/>
  </w:style>
  <w:style w:type="paragraph" w:customStyle="1" w:styleId="ABED74786F1C444ABA4EB5D6061F0ACB">
    <w:name w:val="ABED74786F1C444ABA4EB5D6061F0ACB"/>
    <w:rsid w:val="009F676C"/>
  </w:style>
  <w:style w:type="paragraph" w:customStyle="1" w:styleId="5C7393FEFFFC4A0BA42B95457638F706">
    <w:name w:val="5C7393FEFFFC4A0BA42B95457638F706"/>
    <w:rsid w:val="009F676C"/>
  </w:style>
  <w:style w:type="paragraph" w:customStyle="1" w:styleId="6A8ECDD455B64386957E406AD4149A79">
    <w:name w:val="6A8ECDD455B64386957E406AD4149A79"/>
    <w:rsid w:val="009F676C"/>
  </w:style>
  <w:style w:type="paragraph" w:customStyle="1" w:styleId="EC4B0D359FA848E4B242FCEEE980C08F">
    <w:name w:val="EC4B0D359FA848E4B242FCEEE980C08F"/>
    <w:rsid w:val="009F676C"/>
  </w:style>
  <w:style w:type="paragraph" w:customStyle="1" w:styleId="11C9E089C2A241BB9EA0D8308A7C2235">
    <w:name w:val="11C9E089C2A241BB9EA0D8308A7C2235"/>
    <w:rsid w:val="009F676C"/>
  </w:style>
  <w:style w:type="paragraph" w:customStyle="1" w:styleId="BC70E7BE702B468CB69848F94D0CA709">
    <w:name w:val="BC70E7BE702B468CB69848F94D0CA709"/>
    <w:rsid w:val="009F676C"/>
  </w:style>
  <w:style w:type="paragraph" w:customStyle="1" w:styleId="29DBE7739DEC4702A785884975A60CE0">
    <w:name w:val="29DBE7739DEC4702A785884975A60CE0"/>
    <w:rsid w:val="009F676C"/>
  </w:style>
  <w:style w:type="paragraph" w:customStyle="1" w:styleId="7842B2E803EF4746B6AB0C229BE3B7F7">
    <w:name w:val="7842B2E803EF4746B6AB0C229BE3B7F7"/>
    <w:rsid w:val="009F676C"/>
  </w:style>
  <w:style w:type="paragraph" w:customStyle="1" w:styleId="7CE2E906E778499B86D88908BFDEB74F">
    <w:name w:val="7CE2E906E778499B86D88908BFDEB74F"/>
    <w:rsid w:val="009F676C"/>
  </w:style>
  <w:style w:type="paragraph" w:customStyle="1" w:styleId="CD2456E01C62466E91CAE3A095D286E8">
    <w:name w:val="CD2456E01C62466E91CAE3A095D286E8"/>
    <w:rsid w:val="009F676C"/>
  </w:style>
  <w:style w:type="paragraph" w:customStyle="1" w:styleId="4AD36BB7B0BF4C4099B36578CCABD68B">
    <w:name w:val="4AD36BB7B0BF4C4099B36578CCABD68B"/>
    <w:rsid w:val="009F676C"/>
  </w:style>
  <w:style w:type="paragraph" w:customStyle="1" w:styleId="95051B442B784FDEA662448C8671EB41">
    <w:name w:val="95051B442B784FDEA662448C8671EB41"/>
    <w:rsid w:val="009F676C"/>
  </w:style>
  <w:style w:type="paragraph" w:customStyle="1" w:styleId="F86C8355C3004C13A3711ACCF438E94C">
    <w:name w:val="F86C8355C3004C13A3711ACCF438E94C"/>
    <w:rsid w:val="009F676C"/>
  </w:style>
  <w:style w:type="paragraph" w:customStyle="1" w:styleId="811E846EEF324D6DB4D7F5BCBA226A0A">
    <w:name w:val="811E846EEF324D6DB4D7F5BCBA226A0A"/>
    <w:rsid w:val="009F676C"/>
  </w:style>
  <w:style w:type="paragraph" w:customStyle="1" w:styleId="DE6F68D7724647CDABBB9A031D3D2A54">
    <w:name w:val="DE6F68D7724647CDABBB9A031D3D2A54"/>
    <w:rsid w:val="009F676C"/>
  </w:style>
  <w:style w:type="paragraph" w:customStyle="1" w:styleId="3E3590FD59B443BFB20DC0D2A5510EC5">
    <w:name w:val="3E3590FD59B443BFB20DC0D2A5510EC5"/>
    <w:rsid w:val="009F676C"/>
  </w:style>
  <w:style w:type="paragraph" w:customStyle="1" w:styleId="7458AE92DF214ECD93BC727EBE0D550A">
    <w:name w:val="7458AE92DF214ECD93BC727EBE0D550A"/>
    <w:rsid w:val="009F676C"/>
  </w:style>
  <w:style w:type="paragraph" w:customStyle="1" w:styleId="D3AA60EA23164024AFF474CA7DB67E07">
    <w:name w:val="D3AA60EA23164024AFF474CA7DB67E07"/>
    <w:rsid w:val="009F676C"/>
  </w:style>
  <w:style w:type="paragraph" w:customStyle="1" w:styleId="DF9A90B27C604EF49FD0B5BD8A24A5C8">
    <w:name w:val="DF9A90B27C604EF49FD0B5BD8A24A5C8"/>
    <w:rsid w:val="009F676C"/>
  </w:style>
  <w:style w:type="paragraph" w:customStyle="1" w:styleId="E460A48AAB93495787BEFFA1E7B32E52">
    <w:name w:val="E460A48AAB93495787BEFFA1E7B32E52"/>
    <w:rsid w:val="009F676C"/>
  </w:style>
  <w:style w:type="paragraph" w:customStyle="1" w:styleId="26D187C2983E4DB18A4016C288E5DB2B">
    <w:name w:val="26D187C2983E4DB18A4016C288E5DB2B"/>
    <w:rsid w:val="009F676C"/>
  </w:style>
  <w:style w:type="paragraph" w:customStyle="1" w:styleId="61A97369BB784420B654EEF5CBD15C2C">
    <w:name w:val="61A97369BB784420B654EEF5CBD15C2C"/>
    <w:rsid w:val="009F676C"/>
  </w:style>
  <w:style w:type="paragraph" w:customStyle="1" w:styleId="A60600300E9F41908951F7B96C29DCDF">
    <w:name w:val="A60600300E9F41908951F7B96C29DCDF"/>
    <w:rsid w:val="009F676C"/>
  </w:style>
  <w:style w:type="paragraph" w:customStyle="1" w:styleId="387E11E1789347638C1B458AC2839886">
    <w:name w:val="387E11E1789347638C1B458AC2839886"/>
    <w:rsid w:val="009F676C"/>
  </w:style>
  <w:style w:type="paragraph" w:customStyle="1" w:styleId="38CB2697D25A4CCEA72D7D3E5E7DF3F0">
    <w:name w:val="38CB2697D25A4CCEA72D7D3E5E7DF3F0"/>
    <w:rsid w:val="009F676C"/>
  </w:style>
  <w:style w:type="paragraph" w:customStyle="1" w:styleId="F5DCFA72DCF9471B811730171D8CF87B">
    <w:name w:val="F5DCFA72DCF9471B811730171D8CF87B"/>
    <w:rsid w:val="009F676C"/>
  </w:style>
  <w:style w:type="paragraph" w:customStyle="1" w:styleId="0E8451ACDDF348BDBE9CC0DBC49B9B51">
    <w:name w:val="0E8451ACDDF348BDBE9CC0DBC49B9B51"/>
    <w:rsid w:val="009F676C"/>
  </w:style>
  <w:style w:type="paragraph" w:customStyle="1" w:styleId="E4FD04575EB348AB86316D5A8F9827B0">
    <w:name w:val="E4FD04575EB348AB86316D5A8F9827B0"/>
    <w:rsid w:val="009F676C"/>
  </w:style>
  <w:style w:type="paragraph" w:customStyle="1" w:styleId="0A577842C9A34F0587EB5E2845C5A77E">
    <w:name w:val="0A577842C9A34F0587EB5E2845C5A77E"/>
    <w:rsid w:val="009F676C"/>
  </w:style>
  <w:style w:type="paragraph" w:customStyle="1" w:styleId="BEB96701BDFB4A82B5C1BD715556825B">
    <w:name w:val="BEB96701BDFB4A82B5C1BD715556825B"/>
    <w:rsid w:val="009F676C"/>
  </w:style>
  <w:style w:type="paragraph" w:customStyle="1" w:styleId="F6AD310F2EC0416AAAD82C16E7FEC009">
    <w:name w:val="F6AD310F2EC0416AAAD82C16E7FEC009"/>
    <w:rsid w:val="009F676C"/>
  </w:style>
  <w:style w:type="paragraph" w:customStyle="1" w:styleId="5F4221EC160E4A729010C7D11A6EC50D">
    <w:name w:val="5F4221EC160E4A729010C7D11A6EC50D"/>
    <w:rsid w:val="009F676C"/>
  </w:style>
  <w:style w:type="paragraph" w:customStyle="1" w:styleId="5480EDB01BF54F2CB62804F0DAB5BB31">
    <w:name w:val="5480EDB01BF54F2CB62804F0DAB5BB31"/>
    <w:rsid w:val="009F676C"/>
  </w:style>
  <w:style w:type="paragraph" w:customStyle="1" w:styleId="DB122ECA8A4B496EAEE42873E1FFB282">
    <w:name w:val="DB122ECA8A4B496EAEE42873E1FFB282"/>
    <w:rsid w:val="009F676C"/>
  </w:style>
  <w:style w:type="paragraph" w:customStyle="1" w:styleId="6FB531A360D441C9BFDD28C90A48CE96">
    <w:name w:val="6FB531A360D441C9BFDD28C90A48CE96"/>
    <w:rsid w:val="009F676C"/>
  </w:style>
  <w:style w:type="paragraph" w:customStyle="1" w:styleId="16A052C3B72440218417C68E502B6489">
    <w:name w:val="16A052C3B72440218417C68E502B6489"/>
    <w:rsid w:val="009F676C"/>
  </w:style>
  <w:style w:type="paragraph" w:customStyle="1" w:styleId="E4878B85BD1141DBA8BA9EA8B6565F7B">
    <w:name w:val="E4878B85BD1141DBA8BA9EA8B6565F7B"/>
    <w:rsid w:val="009F676C"/>
  </w:style>
  <w:style w:type="paragraph" w:customStyle="1" w:styleId="F96EA14A064C4A52B5FB2EF270906F4D">
    <w:name w:val="F96EA14A064C4A52B5FB2EF270906F4D"/>
    <w:rsid w:val="009F676C"/>
  </w:style>
  <w:style w:type="paragraph" w:customStyle="1" w:styleId="1B7DBA49E42344F78A60CE271C0BF949">
    <w:name w:val="1B7DBA49E42344F78A60CE271C0BF949"/>
    <w:rsid w:val="009F676C"/>
  </w:style>
  <w:style w:type="paragraph" w:customStyle="1" w:styleId="55A1BF13BB4244DC81213B5374BD8833">
    <w:name w:val="55A1BF13BB4244DC81213B5374BD8833"/>
    <w:rsid w:val="009F676C"/>
  </w:style>
  <w:style w:type="paragraph" w:customStyle="1" w:styleId="FFD82C8C84124C49A058C5C8AE1C868B">
    <w:name w:val="FFD82C8C84124C49A058C5C8AE1C868B"/>
    <w:rsid w:val="009F676C"/>
  </w:style>
  <w:style w:type="paragraph" w:customStyle="1" w:styleId="FDD3433FB1234FC88C3BB9A1263D07A0">
    <w:name w:val="FDD3433FB1234FC88C3BB9A1263D07A0"/>
    <w:rsid w:val="009F676C"/>
  </w:style>
  <w:style w:type="paragraph" w:customStyle="1" w:styleId="41DEAF0E39DE4E2684D560D413792903">
    <w:name w:val="41DEAF0E39DE4E2684D560D413792903"/>
    <w:rsid w:val="009F676C"/>
  </w:style>
  <w:style w:type="paragraph" w:customStyle="1" w:styleId="DEC3E15FDC354AA3AD4600AC3CDFE955">
    <w:name w:val="DEC3E15FDC354AA3AD4600AC3CDFE955"/>
    <w:rsid w:val="009F676C"/>
  </w:style>
  <w:style w:type="paragraph" w:customStyle="1" w:styleId="897A5B52EA8C430997F7E6E5D6D7488B">
    <w:name w:val="897A5B52EA8C430997F7E6E5D6D7488B"/>
    <w:rsid w:val="009F676C"/>
  </w:style>
  <w:style w:type="paragraph" w:customStyle="1" w:styleId="1827C539A1AE44A4AE1711805E01F26A">
    <w:name w:val="1827C539A1AE44A4AE1711805E01F26A"/>
    <w:rsid w:val="009F676C"/>
  </w:style>
  <w:style w:type="paragraph" w:customStyle="1" w:styleId="23F1513B980D4FEBBC3E6963BC0CEC54">
    <w:name w:val="23F1513B980D4FEBBC3E6963BC0CEC54"/>
    <w:rsid w:val="009F676C"/>
  </w:style>
  <w:style w:type="paragraph" w:customStyle="1" w:styleId="33281EB5981E49CE99800B03F1C689BB">
    <w:name w:val="33281EB5981E49CE99800B03F1C689BB"/>
    <w:rsid w:val="009F676C"/>
  </w:style>
  <w:style w:type="paragraph" w:customStyle="1" w:styleId="242533AEB54A4331A8436DF1719DF875">
    <w:name w:val="242533AEB54A4331A8436DF1719DF875"/>
    <w:rsid w:val="009F676C"/>
  </w:style>
  <w:style w:type="paragraph" w:customStyle="1" w:styleId="A28ABB321C9149A7A37DC022FDC08BC7">
    <w:name w:val="A28ABB321C9149A7A37DC022FDC08BC7"/>
    <w:rsid w:val="009F676C"/>
  </w:style>
  <w:style w:type="paragraph" w:customStyle="1" w:styleId="B4062FA69528496FB0474402ADD78B93">
    <w:name w:val="B4062FA69528496FB0474402ADD78B93"/>
    <w:rsid w:val="009F676C"/>
  </w:style>
  <w:style w:type="paragraph" w:customStyle="1" w:styleId="3BADBF98A73C4847A6E997ACD3688461">
    <w:name w:val="3BADBF98A73C4847A6E997ACD3688461"/>
    <w:rsid w:val="009F676C"/>
  </w:style>
  <w:style w:type="paragraph" w:customStyle="1" w:styleId="D5247C9E1C3646AFAAE26408FBFDDE26">
    <w:name w:val="D5247C9E1C3646AFAAE26408FBFDDE26"/>
    <w:rsid w:val="009F676C"/>
  </w:style>
  <w:style w:type="paragraph" w:customStyle="1" w:styleId="D5AA7979D83848A8AE71C06BD4143227">
    <w:name w:val="D5AA7979D83848A8AE71C06BD4143227"/>
    <w:rsid w:val="009F676C"/>
  </w:style>
  <w:style w:type="paragraph" w:customStyle="1" w:styleId="90282C7F35B54BC985A17336CEBF8D21">
    <w:name w:val="90282C7F35B54BC985A17336CEBF8D21"/>
    <w:rsid w:val="009F676C"/>
  </w:style>
  <w:style w:type="paragraph" w:customStyle="1" w:styleId="F1FAED86CF4A4596BEC719BC295C37B5">
    <w:name w:val="F1FAED86CF4A4596BEC719BC295C37B5"/>
    <w:rsid w:val="009F676C"/>
  </w:style>
  <w:style w:type="paragraph" w:customStyle="1" w:styleId="56A61C03C4734905AA6A57359E155ABE">
    <w:name w:val="56A61C03C4734905AA6A57359E155ABE"/>
    <w:rsid w:val="009F676C"/>
  </w:style>
  <w:style w:type="paragraph" w:customStyle="1" w:styleId="48DB96B486964E9B9762E0C09D23C955">
    <w:name w:val="48DB96B486964E9B9762E0C09D23C955"/>
    <w:rsid w:val="009F676C"/>
  </w:style>
  <w:style w:type="paragraph" w:customStyle="1" w:styleId="AE0324F3EFDD495CA7F143F2ACA58377">
    <w:name w:val="AE0324F3EFDD495CA7F143F2ACA58377"/>
    <w:rsid w:val="009F676C"/>
  </w:style>
  <w:style w:type="paragraph" w:customStyle="1" w:styleId="547BF2D005414E898E816CB0F1D8144B">
    <w:name w:val="547BF2D005414E898E816CB0F1D8144B"/>
    <w:rsid w:val="009F676C"/>
  </w:style>
  <w:style w:type="paragraph" w:customStyle="1" w:styleId="682D8F90E5104C7584361E8A37EE8B0C">
    <w:name w:val="682D8F90E5104C7584361E8A37EE8B0C"/>
    <w:rsid w:val="009F676C"/>
  </w:style>
  <w:style w:type="paragraph" w:customStyle="1" w:styleId="62215B8A327F4A40A8B32E0BEE3AF117">
    <w:name w:val="62215B8A327F4A40A8B32E0BEE3AF117"/>
    <w:rsid w:val="009F676C"/>
  </w:style>
  <w:style w:type="paragraph" w:customStyle="1" w:styleId="232B49862584403EAC6A5D2AB6B772E4">
    <w:name w:val="232B49862584403EAC6A5D2AB6B772E4"/>
    <w:rsid w:val="009F676C"/>
  </w:style>
  <w:style w:type="paragraph" w:customStyle="1" w:styleId="1EBB97ED0C2A4A9C8B46F6B367574E77">
    <w:name w:val="1EBB97ED0C2A4A9C8B46F6B367574E77"/>
    <w:rsid w:val="009F676C"/>
  </w:style>
  <w:style w:type="paragraph" w:customStyle="1" w:styleId="2701026131854BEF9B30EAE12E951C8A">
    <w:name w:val="2701026131854BEF9B30EAE12E951C8A"/>
    <w:rsid w:val="009F676C"/>
  </w:style>
  <w:style w:type="paragraph" w:customStyle="1" w:styleId="8D5936BA0E0E4081A198D403199F3E7C">
    <w:name w:val="8D5936BA0E0E4081A198D403199F3E7C"/>
    <w:rsid w:val="009F676C"/>
  </w:style>
  <w:style w:type="paragraph" w:customStyle="1" w:styleId="DAB9176087B14B549C2BD74019188419">
    <w:name w:val="DAB9176087B14B549C2BD74019188419"/>
    <w:rsid w:val="009F676C"/>
  </w:style>
  <w:style w:type="paragraph" w:customStyle="1" w:styleId="42E1C72F97064CA193538373898E35DA">
    <w:name w:val="42E1C72F97064CA193538373898E35DA"/>
    <w:rsid w:val="009F676C"/>
  </w:style>
  <w:style w:type="paragraph" w:customStyle="1" w:styleId="CB2FA0A2E61E4700976ED8A4F434FC2B">
    <w:name w:val="CB2FA0A2E61E4700976ED8A4F434FC2B"/>
    <w:rsid w:val="009F676C"/>
  </w:style>
  <w:style w:type="paragraph" w:customStyle="1" w:styleId="3787BA6836224046BDD5DC49B9CD198B">
    <w:name w:val="3787BA6836224046BDD5DC49B9CD198B"/>
    <w:rsid w:val="009F676C"/>
  </w:style>
  <w:style w:type="paragraph" w:customStyle="1" w:styleId="08012A91D1534336962CD4FB3EE662DE">
    <w:name w:val="08012A91D1534336962CD4FB3EE662DE"/>
    <w:rsid w:val="009F676C"/>
  </w:style>
  <w:style w:type="paragraph" w:customStyle="1" w:styleId="58FC084D2BD14B9FAD39C5B68861A1C8">
    <w:name w:val="58FC084D2BD14B9FAD39C5B68861A1C8"/>
    <w:rsid w:val="009F676C"/>
  </w:style>
  <w:style w:type="paragraph" w:customStyle="1" w:styleId="40D67B12D4194BF78A13875B7F9EF7B3">
    <w:name w:val="40D67B12D4194BF78A13875B7F9EF7B3"/>
    <w:rsid w:val="009F676C"/>
  </w:style>
  <w:style w:type="paragraph" w:customStyle="1" w:styleId="3C56460DC71A4EA0AD18D0540BBCAF8E">
    <w:name w:val="3C56460DC71A4EA0AD18D0540BBCAF8E"/>
    <w:rsid w:val="009F676C"/>
  </w:style>
  <w:style w:type="paragraph" w:customStyle="1" w:styleId="65B3F163C4BC4DBFAA4EE981DF19214D">
    <w:name w:val="65B3F163C4BC4DBFAA4EE981DF19214D"/>
    <w:rsid w:val="009F676C"/>
  </w:style>
  <w:style w:type="paragraph" w:customStyle="1" w:styleId="C310736010004531B12058BD55F9A1F1">
    <w:name w:val="C310736010004531B12058BD55F9A1F1"/>
    <w:rsid w:val="009F676C"/>
  </w:style>
  <w:style w:type="paragraph" w:customStyle="1" w:styleId="B34ECA64DB9E4A258053CF055EE6D6BC">
    <w:name w:val="B34ECA64DB9E4A258053CF055EE6D6BC"/>
    <w:rsid w:val="009F676C"/>
  </w:style>
  <w:style w:type="paragraph" w:customStyle="1" w:styleId="7E5D7B909DF74C3183B249B062F18A8D">
    <w:name w:val="7E5D7B909DF74C3183B249B062F18A8D"/>
    <w:rsid w:val="009F676C"/>
  </w:style>
  <w:style w:type="paragraph" w:customStyle="1" w:styleId="73A6DF018D304051BB951C3C406AB0CE">
    <w:name w:val="73A6DF018D304051BB951C3C406AB0CE"/>
    <w:rsid w:val="009F676C"/>
  </w:style>
  <w:style w:type="paragraph" w:customStyle="1" w:styleId="5806490584194289A1F2944EB2030846">
    <w:name w:val="5806490584194289A1F2944EB2030846"/>
    <w:rsid w:val="009F676C"/>
  </w:style>
  <w:style w:type="paragraph" w:customStyle="1" w:styleId="E5B93E9371224D4C8B19E7A1E76F881B">
    <w:name w:val="E5B93E9371224D4C8B19E7A1E76F881B"/>
    <w:rsid w:val="009F676C"/>
  </w:style>
  <w:style w:type="paragraph" w:customStyle="1" w:styleId="727460E8E38E40269C63B4495D168DDA">
    <w:name w:val="727460E8E38E40269C63B4495D168DDA"/>
    <w:rsid w:val="009F676C"/>
  </w:style>
  <w:style w:type="paragraph" w:customStyle="1" w:styleId="EBB22CF74949456B8BA78DBF0E42BD43">
    <w:name w:val="EBB22CF74949456B8BA78DBF0E42BD43"/>
    <w:rsid w:val="009F676C"/>
  </w:style>
  <w:style w:type="paragraph" w:customStyle="1" w:styleId="6E5A3AC064AD4D9F8AF7376AA119F90B">
    <w:name w:val="6E5A3AC064AD4D9F8AF7376AA119F90B"/>
    <w:rsid w:val="009F676C"/>
  </w:style>
  <w:style w:type="paragraph" w:customStyle="1" w:styleId="9DCF5067D88E4D81AA12D5F3206541C5">
    <w:name w:val="9DCF5067D88E4D81AA12D5F3206541C5"/>
    <w:rsid w:val="009F676C"/>
  </w:style>
  <w:style w:type="paragraph" w:customStyle="1" w:styleId="515C52F1149347F5AE419B7D220D8491">
    <w:name w:val="515C52F1149347F5AE419B7D220D8491"/>
    <w:rsid w:val="009F676C"/>
  </w:style>
  <w:style w:type="paragraph" w:customStyle="1" w:styleId="AD03C5F68F5E4099957C7A665AECB362">
    <w:name w:val="AD03C5F68F5E4099957C7A665AECB362"/>
    <w:rsid w:val="009F676C"/>
  </w:style>
  <w:style w:type="paragraph" w:customStyle="1" w:styleId="11D78CE5AA98453A9C7219451D107ED2">
    <w:name w:val="11D78CE5AA98453A9C7219451D107ED2"/>
    <w:rsid w:val="009F676C"/>
  </w:style>
  <w:style w:type="paragraph" w:customStyle="1" w:styleId="6B3D4BC93632494BA052099595EB6F90">
    <w:name w:val="6B3D4BC93632494BA052099595EB6F90"/>
    <w:rsid w:val="009F676C"/>
  </w:style>
  <w:style w:type="paragraph" w:customStyle="1" w:styleId="7D19C9D2ADC545548D65B1A30FC8FF41">
    <w:name w:val="7D19C9D2ADC545548D65B1A30FC8FF41"/>
    <w:rsid w:val="009F676C"/>
  </w:style>
  <w:style w:type="paragraph" w:customStyle="1" w:styleId="062F3EFC47E944AFB6AA49C93ABB4C0E">
    <w:name w:val="062F3EFC47E944AFB6AA49C93ABB4C0E"/>
    <w:rsid w:val="009F676C"/>
  </w:style>
  <w:style w:type="paragraph" w:customStyle="1" w:styleId="A9FF85FE672344FEAE123F36DCA6D0FC">
    <w:name w:val="A9FF85FE672344FEAE123F36DCA6D0FC"/>
    <w:rsid w:val="009F676C"/>
  </w:style>
  <w:style w:type="paragraph" w:customStyle="1" w:styleId="AAA2CA10A34C457D8ADA58143F45BC61">
    <w:name w:val="AAA2CA10A34C457D8ADA58143F45BC61"/>
    <w:rsid w:val="009F676C"/>
  </w:style>
  <w:style w:type="paragraph" w:customStyle="1" w:styleId="FD9EEC6B59AC41239908B7A9D81233AB">
    <w:name w:val="FD9EEC6B59AC41239908B7A9D81233AB"/>
    <w:rsid w:val="009F676C"/>
  </w:style>
  <w:style w:type="paragraph" w:customStyle="1" w:styleId="3EAC04B31495408580750074AEFC0048">
    <w:name w:val="3EAC04B31495408580750074AEFC0048"/>
    <w:rsid w:val="009F676C"/>
  </w:style>
  <w:style w:type="paragraph" w:customStyle="1" w:styleId="4F49C452D4414FCABD876966F350A527">
    <w:name w:val="4F49C452D4414FCABD876966F350A527"/>
    <w:rsid w:val="009F676C"/>
  </w:style>
  <w:style w:type="paragraph" w:customStyle="1" w:styleId="400BFCB62C624D3FA293DCA8B650371A">
    <w:name w:val="400BFCB62C624D3FA293DCA8B650371A"/>
    <w:rsid w:val="009F676C"/>
  </w:style>
  <w:style w:type="paragraph" w:customStyle="1" w:styleId="95181FE1892B47ED813190319C787FFE">
    <w:name w:val="95181FE1892B47ED813190319C787FFE"/>
    <w:rsid w:val="009F676C"/>
  </w:style>
  <w:style w:type="paragraph" w:customStyle="1" w:styleId="CDF32D6D0E7046F48E0048B10A94DE10">
    <w:name w:val="CDF32D6D0E7046F48E0048B10A94DE10"/>
    <w:rsid w:val="009F676C"/>
  </w:style>
  <w:style w:type="paragraph" w:customStyle="1" w:styleId="3A29A9D36E6E4E0CA4197297D5B7C3C8">
    <w:name w:val="3A29A9D36E6E4E0CA4197297D5B7C3C8"/>
    <w:rsid w:val="009F676C"/>
  </w:style>
  <w:style w:type="paragraph" w:customStyle="1" w:styleId="0BA7BBB33DF24879BEB11F88C1E3AD79">
    <w:name w:val="0BA7BBB33DF24879BEB11F88C1E3AD79"/>
    <w:rsid w:val="009F676C"/>
  </w:style>
  <w:style w:type="paragraph" w:customStyle="1" w:styleId="5E57E2C5651D4A578F79EAA150005411">
    <w:name w:val="5E57E2C5651D4A578F79EAA150005411"/>
    <w:rsid w:val="009F676C"/>
  </w:style>
  <w:style w:type="paragraph" w:customStyle="1" w:styleId="18B39394B07140A69031C440C696CEF8">
    <w:name w:val="18B39394B07140A69031C440C696CEF8"/>
    <w:rsid w:val="009F676C"/>
  </w:style>
  <w:style w:type="paragraph" w:customStyle="1" w:styleId="56DFAEEBE22242F99A6E242FC1B279EA">
    <w:name w:val="56DFAEEBE22242F99A6E242FC1B279EA"/>
    <w:rsid w:val="009F676C"/>
  </w:style>
  <w:style w:type="paragraph" w:customStyle="1" w:styleId="A2169539E54C4685B5828FC0A5E31243">
    <w:name w:val="A2169539E54C4685B5828FC0A5E31243"/>
    <w:rsid w:val="009F676C"/>
  </w:style>
  <w:style w:type="paragraph" w:customStyle="1" w:styleId="8EF06487B6624A7A9C24818B66492FB7">
    <w:name w:val="8EF06487B6624A7A9C24818B66492FB7"/>
    <w:rsid w:val="009F676C"/>
  </w:style>
  <w:style w:type="paragraph" w:customStyle="1" w:styleId="53C98BA8B0FE4E91816C04267AA403A7">
    <w:name w:val="53C98BA8B0FE4E91816C04267AA403A7"/>
    <w:rsid w:val="009F676C"/>
  </w:style>
  <w:style w:type="paragraph" w:customStyle="1" w:styleId="E011B6DB03DC43A4B94D3355895A9BDB">
    <w:name w:val="E011B6DB03DC43A4B94D3355895A9BDB"/>
    <w:rsid w:val="009F676C"/>
  </w:style>
  <w:style w:type="paragraph" w:customStyle="1" w:styleId="C4193C8A7779425A86924A9A9620EE7B">
    <w:name w:val="C4193C8A7779425A86924A9A9620EE7B"/>
    <w:rsid w:val="009F676C"/>
  </w:style>
  <w:style w:type="paragraph" w:customStyle="1" w:styleId="E7910718B65C4990A411B003F832B312">
    <w:name w:val="E7910718B65C4990A411B003F832B312"/>
    <w:rsid w:val="009F676C"/>
  </w:style>
  <w:style w:type="paragraph" w:customStyle="1" w:styleId="EF173B69596B40EE81F5EF68D1A3CFF0">
    <w:name w:val="EF173B69596B40EE81F5EF68D1A3CFF0"/>
    <w:rsid w:val="009F676C"/>
  </w:style>
  <w:style w:type="paragraph" w:customStyle="1" w:styleId="7B0E503E03DD42888C844234A74E8AD7">
    <w:name w:val="7B0E503E03DD42888C844234A74E8AD7"/>
    <w:rsid w:val="009F676C"/>
  </w:style>
  <w:style w:type="paragraph" w:customStyle="1" w:styleId="B11008C13F994D10BE4E0AF55B9B7BBD">
    <w:name w:val="B11008C13F994D10BE4E0AF55B9B7BBD"/>
    <w:rsid w:val="009F676C"/>
  </w:style>
  <w:style w:type="paragraph" w:customStyle="1" w:styleId="3A4D2099C76149C598373ECA5B000D01">
    <w:name w:val="3A4D2099C76149C598373ECA5B000D01"/>
    <w:rsid w:val="009F676C"/>
  </w:style>
  <w:style w:type="paragraph" w:customStyle="1" w:styleId="3668E07E4D7A496880403FA0097F6D16">
    <w:name w:val="3668E07E4D7A496880403FA0097F6D16"/>
    <w:rsid w:val="009F676C"/>
  </w:style>
  <w:style w:type="paragraph" w:customStyle="1" w:styleId="2B4ECE34BE684ACA917E9346FE1CCF37">
    <w:name w:val="2B4ECE34BE684ACA917E9346FE1CCF37"/>
    <w:rsid w:val="009F676C"/>
  </w:style>
  <w:style w:type="paragraph" w:customStyle="1" w:styleId="9D9EFA2FCA5A4306A48EDE03E2022887">
    <w:name w:val="9D9EFA2FCA5A4306A48EDE03E2022887"/>
    <w:rsid w:val="009F676C"/>
  </w:style>
  <w:style w:type="paragraph" w:customStyle="1" w:styleId="29CDD9F1CBB24661AB0AF25F81B5CE9C">
    <w:name w:val="29CDD9F1CBB24661AB0AF25F81B5CE9C"/>
    <w:rsid w:val="009F676C"/>
  </w:style>
  <w:style w:type="paragraph" w:customStyle="1" w:styleId="96EE369886DA4406A11F84BFAA48895B">
    <w:name w:val="96EE369886DA4406A11F84BFAA48895B"/>
    <w:rsid w:val="009F676C"/>
  </w:style>
  <w:style w:type="paragraph" w:customStyle="1" w:styleId="5C618C6362574C898D74CCA004A3F934">
    <w:name w:val="5C618C6362574C898D74CCA004A3F934"/>
    <w:rsid w:val="009F676C"/>
  </w:style>
  <w:style w:type="paragraph" w:customStyle="1" w:styleId="D71532B9366244518069A6756E1CCFF3">
    <w:name w:val="D71532B9366244518069A6756E1CCFF3"/>
    <w:rsid w:val="009F676C"/>
  </w:style>
  <w:style w:type="paragraph" w:customStyle="1" w:styleId="0AB53B26B5664724B265DC5B0B66FDB9">
    <w:name w:val="0AB53B26B5664724B265DC5B0B66FDB9"/>
    <w:rsid w:val="009F676C"/>
  </w:style>
  <w:style w:type="paragraph" w:customStyle="1" w:styleId="F1E8725461644D6D821A4A6827318B9E">
    <w:name w:val="F1E8725461644D6D821A4A6827318B9E"/>
    <w:rsid w:val="009F676C"/>
  </w:style>
  <w:style w:type="paragraph" w:customStyle="1" w:styleId="374C5511ED5942898F3CD79699582BA0">
    <w:name w:val="374C5511ED5942898F3CD79699582BA0"/>
    <w:rsid w:val="009F676C"/>
  </w:style>
  <w:style w:type="paragraph" w:customStyle="1" w:styleId="69F7CD1607154DF59797B173B1D9D967">
    <w:name w:val="69F7CD1607154DF59797B173B1D9D967"/>
    <w:rsid w:val="009F676C"/>
  </w:style>
  <w:style w:type="paragraph" w:customStyle="1" w:styleId="7074D8E7E1E64C5EBDF7D845CE0B38B5">
    <w:name w:val="7074D8E7E1E64C5EBDF7D845CE0B38B5"/>
    <w:rsid w:val="009F676C"/>
  </w:style>
  <w:style w:type="paragraph" w:customStyle="1" w:styleId="263877AE94D143AC807687E0A06CB354">
    <w:name w:val="263877AE94D143AC807687E0A06CB354"/>
    <w:rsid w:val="009F676C"/>
  </w:style>
  <w:style w:type="paragraph" w:customStyle="1" w:styleId="7082455C69F34AA8B4BC189FDA67F64E">
    <w:name w:val="7082455C69F34AA8B4BC189FDA67F64E"/>
    <w:rsid w:val="009F676C"/>
  </w:style>
  <w:style w:type="paragraph" w:customStyle="1" w:styleId="C2640F4341114A87954B9D90E5818A9B">
    <w:name w:val="C2640F4341114A87954B9D90E5818A9B"/>
    <w:rsid w:val="009F676C"/>
  </w:style>
  <w:style w:type="paragraph" w:customStyle="1" w:styleId="6B801B1E87454DF9A94FA33F20411468">
    <w:name w:val="6B801B1E87454DF9A94FA33F20411468"/>
    <w:rsid w:val="009F676C"/>
  </w:style>
  <w:style w:type="paragraph" w:customStyle="1" w:styleId="865E198803734D318B83C8247DB897C5">
    <w:name w:val="865E198803734D318B83C8247DB897C5"/>
    <w:rsid w:val="009F676C"/>
  </w:style>
  <w:style w:type="paragraph" w:customStyle="1" w:styleId="BB7ACA4BC3974AC8A7ED53485FC2B4FC">
    <w:name w:val="BB7ACA4BC3974AC8A7ED53485FC2B4FC"/>
    <w:rsid w:val="009F676C"/>
  </w:style>
  <w:style w:type="paragraph" w:customStyle="1" w:styleId="0BA12310ECBC446BB36EDFE7F3B3E1F9">
    <w:name w:val="0BA12310ECBC446BB36EDFE7F3B3E1F9"/>
    <w:rsid w:val="009F676C"/>
  </w:style>
  <w:style w:type="paragraph" w:customStyle="1" w:styleId="BE48725D239F453396247634F78DB025">
    <w:name w:val="BE48725D239F453396247634F78DB025"/>
    <w:rsid w:val="009F676C"/>
  </w:style>
  <w:style w:type="paragraph" w:customStyle="1" w:styleId="8F85BA0AFD51442AB8ED897C23A933FB">
    <w:name w:val="8F85BA0AFD51442AB8ED897C23A933FB"/>
    <w:rsid w:val="009F676C"/>
  </w:style>
  <w:style w:type="paragraph" w:customStyle="1" w:styleId="BCAC6493ADAD430EB9ACEDD819F0821E">
    <w:name w:val="BCAC6493ADAD430EB9ACEDD819F0821E"/>
    <w:rsid w:val="009F676C"/>
  </w:style>
  <w:style w:type="paragraph" w:customStyle="1" w:styleId="0ECD886BDFED41EEBC21758A514D1E7C">
    <w:name w:val="0ECD886BDFED41EEBC21758A514D1E7C"/>
    <w:rsid w:val="009F676C"/>
  </w:style>
  <w:style w:type="paragraph" w:customStyle="1" w:styleId="15495D1D943A4A36ACEB257A0BEB75DC">
    <w:name w:val="15495D1D943A4A36ACEB257A0BEB75DC"/>
    <w:rsid w:val="009F676C"/>
  </w:style>
  <w:style w:type="paragraph" w:customStyle="1" w:styleId="8B5C2F9D309841978E2ED7353A0BEE2E">
    <w:name w:val="8B5C2F9D309841978E2ED7353A0BEE2E"/>
    <w:rsid w:val="009F676C"/>
  </w:style>
  <w:style w:type="paragraph" w:customStyle="1" w:styleId="CEE8CE624807481495900C81C3CA24C3">
    <w:name w:val="CEE8CE624807481495900C81C3CA24C3"/>
    <w:rsid w:val="009F676C"/>
  </w:style>
  <w:style w:type="paragraph" w:customStyle="1" w:styleId="7E73FE86248B4195B04B8D5311C3A6EC">
    <w:name w:val="7E73FE86248B4195B04B8D5311C3A6EC"/>
    <w:rsid w:val="009F676C"/>
  </w:style>
  <w:style w:type="paragraph" w:customStyle="1" w:styleId="CDCD35DF91684FF7A399BA99E06B9621">
    <w:name w:val="CDCD35DF91684FF7A399BA99E06B9621"/>
    <w:rsid w:val="009F676C"/>
  </w:style>
  <w:style w:type="paragraph" w:customStyle="1" w:styleId="4ADE6FF8B6ED48E49D54676611CD1051">
    <w:name w:val="4ADE6FF8B6ED48E49D54676611CD1051"/>
    <w:rsid w:val="009F676C"/>
  </w:style>
  <w:style w:type="paragraph" w:customStyle="1" w:styleId="958FCE60888E42778C74993D9888D87E">
    <w:name w:val="958FCE60888E42778C74993D9888D87E"/>
    <w:rsid w:val="009F676C"/>
  </w:style>
  <w:style w:type="paragraph" w:customStyle="1" w:styleId="A9A138BF244B41799BBB29A40FEC5815">
    <w:name w:val="A9A138BF244B41799BBB29A40FEC5815"/>
    <w:rsid w:val="009F676C"/>
  </w:style>
  <w:style w:type="paragraph" w:customStyle="1" w:styleId="6CCCC3E0AD9C4BBB9542E0D9075AB9B5">
    <w:name w:val="6CCCC3E0AD9C4BBB9542E0D9075AB9B5"/>
    <w:rsid w:val="009F676C"/>
  </w:style>
  <w:style w:type="paragraph" w:customStyle="1" w:styleId="2BF35410D58443B5ADE10E1DFF773585">
    <w:name w:val="2BF35410D58443B5ADE10E1DFF773585"/>
    <w:rsid w:val="009F676C"/>
  </w:style>
  <w:style w:type="paragraph" w:customStyle="1" w:styleId="36D1B7EB60534B42BCB239EB2BBC2766">
    <w:name w:val="36D1B7EB60534B42BCB239EB2BBC2766"/>
    <w:rsid w:val="009F676C"/>
  </w:style>
  <w:style w:type="paragraph" w:customStyle="1" w:styleId="019B45F8F598447482688CAC9D11E544">
    <w:name w:val="019B45F8F598447482688CAC9D11E544"/>
    <w:rsid w:val="009F676C"/>
  </w:style>
  <w:style w:type="paragraph" w:customStyle="1" w:styleId="DBB69BDA0B0745B99B4BBC0030625F68">
    <w:name w:val="DBB69BDA0B0745B99B4BBC0030625F68"/>
    <w:rsid w:val="009F676C"/>
  </w:style>
  <w:style w:type="paragraph" w:customStyle="1" w:styleId="0D1B663C6ED742B48E2B38A118F95F3D">
    <w:name w:val="0D1B663C6ED742B48E2B38A118F95F3D"/>
    <w:rsid w:val="009F676C"/>
  </w:style>
  <w:style w:type="paragraph" w:customStyle="1" w:styleId="9925F953CD0C4E5DA0EFE4DB49B07B44">
    <w:name w:val="9925F953CD0C4E5DA0EFE4DB49B07B44"/>
    <w:rsid w:val="009F676C"/>
  </w:style>
  <w:style w:type="paragraph" w:customStyle="1" w:styleId="D640C77932204F3E98064E716BEAAD67">
    <w:name w:val="D640C77932204F3E98064E716BEAAD67"/>
    <w:rsid w:val="009F676C"/>
  </w:style>
  <w:style w:type="paragraph" w:customStyle="1" w:styleId="75A32A82AECB4099AF0CF691320CD2FA">
    <w:name w:val="75A32A82AECB4099AF0CF691320CD2FA"/>
    <w:rsid w:val="009F676C"/>
  </w:style>
  <w:style w:type="paragraph" w:customStyle="1" w:styleId="F865C9B1DE8B4FADBD781C9DE5025FB5">
    <w:name w:val="F865C9B1DE8B4FADBD781C9DE5025FB5"/>
    <w:rsid w:val="009F676C"/>
  </w:style>
  <w:style w:type="paragraph" w:customStyle="1" w:styleId="4E02C791FF6644EEBF16D7E1F741CBA1">
    <w:name w:val="4E02C791FF6644EEBF16D7E1F741CBA1"/>
    <w:rsid w:val="009F676C"/>
  </w:style>
  <w:style w:type="paragraph" w:customStyle="1" w:styleId="CE251B5AE8D7468DA3509D5B66BD7122">
    <w:name w:val="CE251B5AE8D7468DA3509D5B66BD7122"/>
    <w:rsid w:val="009F676C"/>
  </w:style>
  <w:style w:type="paragraph" w:customStyle="1" w:styleId="121ED042504A454A886DC37AD0A715C9">
    <w:name w:val="121ED042504A454A886DC37AD0A715C9"/>
    <w:rsid w:val="009F676C"/>
  </w:style>
  <w:style w:type="paragraph" w:customStyle="1" w:styleId="FF085E0CFA20420294CAA8F49632241D">
    <w:name w:val="FF085E0CFA20420294CAA8F49632241D"/>
    <w:rsid w:val="009F676C"/>
  </w:style>
  <w:style w:type="paragraph" w:customStyle="1" w:styleId="401EF11776AA477DB1060492565204BC">
    <w:name w:val="401EF11776AA477DB1060492565204BC"/>
    <w:rsid w:val="009F676C"/>
  </w:style>
  <w:style w:type="paragraph" w:customStyle="1" w:styleId="5C2E709064414B49AC5A2A2C0C4E6594">
    <w:name w:val="5C2E709064414B49AC5A2A2C0C4E6594"/>
    <w:rsid w:val="009F676C"/>
  </w:style>
  <w:style w:type="paragraph" w:customStyle="1" w:styleId="49B0E741CA674B33BEE453F40F2453CF">
    <w:name w:val="49B0E741CA674B33BEE453F40F2453CF"/>
    <w:rsid w:val="009F676C"/>
  </w:style>
  <w:style w:type="paragraph" w:customStyle="1" w:styleId="F7E12F4475944F92891D7CFD66E7EE2E">
    <w:name w:val="F7E12F4475944F92891D7CFD66E7EE2E"/>
    <w:rsid w:val="009F676C"/>
  </w:style>
  <w:style w:type="paragraph" w:customStyle="1" w:styleId="3CDB32E4E8E1463A83772C41831F785C">
    <w:name w:val="3CDB32E4E8E1463A83772C41831F785C"/>
    <w:rsid w:val="009F676C"/>
  </w:style>
  <w:style w:type="paragraph" w:customStyle="1" w:styleId="927A6714085344E494A09928BC3CC0A0">
    <w:name w:val="927A6714085344E494A09928BC3CC0A0"/>
    <w:rsid w:val="009F676C"/>
  </w:style>
  <w:style w:type="paragraph" w:customStyle="1" w:styleId="B9F9EA1501D541D0B64C83223674C7D9">
    <w:name w:val="B9F9EA1501D541D0B64C83223674C7D9"/>
    <w:rsid w:val="009F676C"/>
  </w:style>
  <w:style w:type="paragraph" w:customStyle="1" w:styleId="82CDCB4A3A71491FB7378BDBC949103E">
    <w:name w:val="82CDCB4A3A71491FB7378BDBC949103E"/>
    <w:rsid w:val="009F676C"/>
  </w:style>
  <w:style w:type="paragraph" w:customStyle="1" w:styleId="9E0E8A5F9A1347D9958D7F6294E0877F">
    <w:name w:val="9E0E8A5F9A1347D9958D7F6294E0877F"/>
    <w:rsid w:val="009F676C"/>
  </w:style>
  <w:style w:type="paragraph" w:customStyle="1" w:styleId="7AE300B58C14427CB259D78B04C02EE5">
    <w:name w:val="7AE300B58C14427CB259D78B04C02EE5"/>
    <w:rsid w:val="009F676C"/>
  </w:style>
  <w:style w:type="paragraph" w:customStyle="1" w:styleId="CA355AB0396B4DA0AD96CE7269645B40">
    <w:name w:val="CA355AB0396B4DA0AD96CE7269645B40"/>
    <w:rsid w:val="009F676C"/>
  </w:style>
  <w:style w:type="paragraph" w:customStyle="1" w:styleId="1E5C3B0425DD4C5EAF5B72E4F85564C2">
    <w:name w:val="1E5C3B0425DD4C5EAF5B72E4F85564C2"/>
    <w:rsid w:val="009F676C"/>
  </w:style>
  <w:style w:type="paragraph" w:customStyle="1" w:styleId="C5DDA1D045A740FDBA1962DF7A157B32">
    <w:name w:val="C5DDA1D045A740FDBA1962DF7A157B32"/>
    <w:rsid w:val="009F676C"/>
  </w:style>
  <w:style w:type="paragraph" w:customStyle="1" w:styleId="08604B17FC054160B837B9F624F9713E">
    <w:name w:val="08604B17FC054160B837B9F624F9713E"/>
    <w:rsid w:val="009F676C"/>
  </w:style>
  <w:style w:type="paragraph" w:customStyle="1" w:styleId="19209F395C3745BF9E4C714DC7B80173">
    <w:name w:val="19209F395C3745BF9E4C714DC7B80173"/>
    <w:rsid w:val="009F676C"/>
  </w:style>
  <w:style w:type="paragraph" w:customStyle="1" w:styleId="65DA3C0F69464B16B2FC9809025DBF51">
    <w:name w:val="65DA3C0F69464B16B2FC9809025DBF51"/>
    <w:rsid w:val="009F676C"/>
  </w:style>
  <w:style w:type="paragraph" w:customStyle="1" w:styleId="26A19C15E455469E99B5EF8B6B217496">
    <w:name w:val="26A19C15E455469E99B5EF8B6B217496"/>
    <w:rsid w:val="009F676C"/>
  </w:style>
  <w:style w:type="paragraph" w:customStyle="1" w:styleId="1BD537E5C957495694919F7C5C10D5C0">
    <w:name w:val="1BD537E5C957495694919F7C5C10D5C0"/>
    <w:rsid w:val="009F676C"/>
  </w:style>
  <w:style w:type="paragraph" w:customStyle="1" w:styleId="5D523FF8644343A9B4D521A4C305E5A6">
    <w:name w:val="5D523FF8644343A9B4D521A4C305E5A6"/>
    <w:rsid w:val="009F676C"/>
  </w:style>
  <w:style w:type="paragraph" w:customStyle="1" w:styleId="BBAA61FC1B34400E9073E9ACFE0BC0C3">
    <w:name w:val="BBAA61FC1B34400E9073E9ACFE0BC0C3"/>
    <w:rsid w:val="009F676C"/>
  </w:style>
  <w:style w:type="paragraph" w:customStyle="1" w:styleId="42AEA33DF9A64FD7B8FDD47131A35DB1">
    <w:name w:val="42AEA33DF9A64FD7B8FDD47131A35DB1"/>
    <w:rsid w:val="009F676C"/>
  </w:style>
  <w:style w:type="paragraph" w:customStyle="1" w:styleId="01033C4C273A48C4A6EB1F441C9C5097">
    <w:name w:val="01033C4C273A48C4A6EB1F441C9C5097"/>
    <w:rsid w:val="009F676C"/>
  </w:style>
  <w:style w:type="paragraph" w:customStyle="1" w:styleId="06CDE74A346B4FA88015A5D63B591A97">
    <w:name w:val="06CDE74A346B4FA88015A5D63B591A97"/>
    <w:rsid w:val="009F676C"/>
  </w:style>
  <w:style w:type="paragraph" w:customStyle="1" w:styleId="6F1CC7F9975D4097BEC23A43EDD51EA9">
    <w:name w:val="6F1CC7F9975D4097BEC23A43EDD51EA9"/>
    <w:rsid w:val="009F676C"/>
  </w:style>
  <w:style w:type="paragraph" w:customStyle="1" w:styleId="C5A73C7502494E45B73F78C630E0EAD4">
    <w:name w:val="C5A73C7502494E45B73F78C630E0EAD4"/>
    <w:rsid w:val="009F676C"/>
  </w:style>
  <w:style w:type="paragraph" w:customStyle="1" w:styleId="F2C156B01E5C406A8F21BBCB24B083A6">
    <w:name w:val="F2C156B01E5C406A8F21BBCB24B083A6"/>
    <w:rsid w:val="009F676C"/>
  </w:style>
  <w:style w:type="paragraph" w:customStyle="1" w:styleId="FA10BE1F2FDA42D19A5342BB34800ABF">
    <w:name w:val="FA10BE1F2FDA42D19A5342BB34800ABF"/>
    <w:rsid w:val="009F676C"/>
  </w:style>
  <w:style w:type="paragraph" w:customStyle="1" w:styleId="615C9C274A1B470BB8FE21D7DDE87017">
    <w:name w:val="615C9C274A1B470BB8FE21D7DDE87017"/>
    <w:rsid w:val="009F676C"/>
  </w:style>
  <w:style w:type="paragraph" w:customStyle="1" w:styleId="0B84404438DB4DBE9048D7B4CCAADD4A">
    <w:name w:val="0B84404438DB4DBE9048D7B4CCAADD4A"/>
    <w:rsid w:val="009F676C"/>
  </w:style>
  <w:style w:type="paragraph" w:customStyle="1" w:styleId="187C594A23154A2592AB0589123CEA02">
    <w:name w:val="187C594A23154A2592AB0589123CEA02"/>
    <w:rsid w:val="009F676C"/>
  </w:style>
  <w:style w:type="paragraph" w:customStyle="1" w:styleId="BB40DFDE79DC48569B940D6F763B1E1A">
    <w:name w:val="BB40DFDE79DC48569B940D6F763B1E1A"/>
    <w:rsid w:val="009F676C"/>
  </w:style>
  <w:style w:type="paragraph" w:customStyle="1" w:styleId="DFEDF1F594E945EA9DE972DB2F1CC2C7">
    <w:name w:val="DFEDF1F594E945EA9DE972DB2F1CC2C7"/>
    <w:rsid w:val="009F676C"/>
  </w:style>
  <w:style w:type="paragraph" w:customStyle="1" w:styleId="A5302438DB0A48B4B5771CF6DB9B8B33">
    <w:name w:val="A5302438DB0A48B4B5771CF6DB9B8B33"/>
    <w:rsid w:val="009F676C"/>
  </w:style>
  <w:style w:type="paragraph" w:customStyle="1" w:styleId="42EBCFBCE19E4806824626D4E2DA991B">
    <w:name w:val="42EBCFBCE19E4806824626D4E2DA991B"/>
    <w:rsid w:val="009F676C"/>
  </w:style>
  <w:style w:type="paragraph" w:customStyle="1" w:styleId="80B851194C7C46AFBBFE200E5A63C442">
    <w:name w:val="80B851194C7C46AFBBFE200E5A63C442"/>
    <w:rsid w:val="009F676C"/>
  </w:style>
  <w:style w:type="paragraph" w:customStyle="1" w:styleId="4D580A4F0749440AACE8BA859B23B2BB">
    <w:name w:val="4D580A4F0749440AACE8BA859B23B2BB"/>
    <w:rsid w:val="009F676C"/>
  </w:style>
  <w:style w:type="paragraph" w:customStyle="1" w:styleId="83ADFE846C9C431394489BADD07D5E06">
    <w:name w:val="83ADFE846C9C431394489BADD07D5E06"/>
    <w:rsid w:val="009F676C"/>
  </w:style>
  <w:style w:type="paragraph" w:customStyle="1" w:styleId="4B57B248747E41029AD913C45A91272C">
    <w:name w:val="4B57B248747E41029AD913C45A91272C"/>
    <w:rsid w:val="009F676C"/>
  </w:style>
  <w:style w:type="paragraph" w:customStyle="1" w:styleId="7F68922AE39E4272A74615CF8F6362C5">
    <w:name w:val="7F68922AE39E4272A74615CF8F6362C5"/>
    <w:rsid w:val="009F676C"/>
  </w:style>
  <w:style w:type="paragraph" w:customStyle="1" w:styleId="3B7B54EF42AA4F7EB20FD5D18B5B11AF">
    <w:name w:val="3B7B54EF42AA4F7EB20FD5D18B5B11AF"/>
    <w:rsid w:val="009F676C"/>
  </w:style>
  <w:style w:type="paragraph" w:customStyle="1" w:styleId="6C17FFB132BA43CB888E74A296811A84">
    <w:name w:val="6C17FFB132BA43CB888E74A296811A84"/>
    <w:rsid w:val="009F676C"/>
  </w:style>
  <w:style w:type="paragraph" w:customStyle="1" w:styleId="4E4F0ECF6A7A49E4877DBB9BA51BDD1D">
    <w:name w:val="4E4F0ECF6A7A49E4877DBB9BA51BDD1D"/>
    <w:rsid w:val="009F676C"/>
  </w:style>
  <w:style w:type="paragraph" w:customStyle="1" w:styleId="D62CD4645EFF4B4292C00887F7FE5D54">
    <w:name w:val="D62CD4645EFF4B4292C00887F7FE5D54"/>
    <w:rsid w:val="009F676C"/>
  </w:style>
  <w:style w:type="paragraph" w:customStyle="1" w:styleId="6D904F4B130B43F196ACBF4B6D7CD01A">
    <w:name w:val="6D904F4B130B43F196ACBF4B6D7CD01A"/>
    <w:rsid w:val="009F676C"/>
  </w:style>
  <w:style w:type="paragraph" w:customStyle="1" w:styleId="C4B595D4704D4433A56D3E71E203503F">
    <w:name w:val="C4B595D4704D4433A56D3E71E203503F"/>
    <w:rsid w:val="009F676C"/>
  </w:style>
  <w:style w:type="paragraph" w:customStyle="1" w:styleId="357D6E32305B4993B087D9B028FCE64B">
    <w:name w:val="357D6E32305B4993B087D9B028FCE64B"/>
    <w:rsid w:val="009F676C"/>
  </w:style>
  <w:style w:type="paragraph" w:customStyle="1" w:styleId="99ADA488EAC74205A603DFD814BE820A">
    <w:name w:val="99ADA488EAC74205A603DFD814BE820A"/>
    <w:rsid w:val="009F676C"/>
  </w:style>
  <w:style w:type="paragraph" w:customStyle="1" w:styleId="17899EDBB3284473B73735779143B927">
    <w:name w:val="17899EDBB3284473B73735779143B927"/>
    <w:rsid w:val="009F676C"/>
  </w:style>
  <w:style w:type="paragraph" w:customStyle="1" w:styleId="B98DA402FFAC43CA8A20FB3B5E029417">
    <w:name w:val="B98DA402FFAC43CA8A20FB3B5E029417"/>
    <w:rsid w:val="009F676C"/>
  </w:style>
  <w:style w:type="paragraph" w:customStyle="1" w:styleId="A2AC25B2C70D467C8B2ED16549028F94">
    <w:name w:val="A2AC25B2C70D467C8B2ED16549028F94"/>
    <w:rsid w:val="009F676C"/>
  </w:style>
  <w:style w:type="paragraph" w:customStyle="1" w:styleId="65B8135506994C939498C69FFD5DE931">
    <w:name w:val="65B8135506994C939498C69FFD5DE931"/>
    <w:rsid w:val="009F676C"/>
  </w:style>
  <w:style w:type="paragraph" w:customStyle="1" w:styleId="DB2A0F8D1D9A44F89C09A6006980C9A8">
    <w:name w:val="DB2A0F8D1D9A44F89C09A6006980C9A8"/>
    <w:rsid w:val="009F676C"/>
  </w:style>
  <w:style w:type="paragraph" w:customStyle="1" w:styleId="C10A84ACC31449799AA7DCF2B02FF176">
    <w:name w:val="C10A84ACC31449799AA7DCF2B02FF176"/>
    <w:rsid w:val="009F676C"/>
  </w:style>
  <w:style w:type="paragraph" w:customStyle="1" w:styleId="99D67A1B3712490A924C2F0BE2A7778D">
    <w:name w:val="99D67A1B3712490A924C2F0BE2A7778D"/>
    <w:rsid w:val="009F676C"/>
  </w:style>
  <w:style w:type="paragraph" w:customStyle="1" w:styleId="2BE7ECDB55CF484CB1351D1A16D758F5">
    <w:name w:val="2BE7ECDB55CF484CB1351D1A16D758F5"/>
    <w:rsid w:val="009F676C"/>
  </w:style>
  <w:style w:type="paragraph" w:customStyle="1" w:styleId="B479A72BC02A4821AA8FD34EA93CB967">
    <w:name w:val="B479A72BC02A4821AA8FD34EA93CB967"/>
    <w:rsid w:val="009F676C"/>
  </w:style>
  <w:style w:type="paragraph" w:customStyle="1" w:styleId="73A26C0B613F4C28A5EEBC866C4B48F5">
    <w:name w:val="73A26C0B613F4C28A5EEBC866C4B48F5"/>
    <w:rsid w:val="009F676C"/>
  </w:style>
  <w:style w:type="paragraph" w:customStyle="1" w:styleId="577BF691243D4664A476CD7D13111AD7">
    <w:name w:val="577BF691243D4664A476CD7D13111AD7"/>
    <w:rsid w:val="009F676C"/>
  </w:style>
  <w:style w:type="paragraph" w:customStyle="1" w:styleId="1DCCEAA24A4B4146A5609AE3578D8A62">
    <w:name w:val="1DCCEAA24A4B4146A5609AE3578D8A62"/>
    <w:rsid w:val="009F676C"/>
  </w:style>
  <w:style w:type="paragraph" w:customStyle="1" w:styleId="0D3EFEB16BC5455E9D9DFE7BF99B7852">
    <w:name w:val="0D3EFEB16BC5455E9D9DFE7BF99B7852"/>
    <w:rsid w:val="009F676C"/>
  </w:style>
  <w:style w:type="paragraph" w:customStyle="1" w:styleId="EB36E15B94FB47F1B55DF9A99CF4C371">
    <w:name w:val="EB36E15B94FB47F1B55DF9A99CF4C371"/>
    <w:rsid w:val="009F676C"/>
  </w:style>
  <w:style w:type="paragraph" w:customStyle="1" w:styleId="5283308E153F492C81775339EFB982EA">
    <w:name w:val="5283308E153F492C81775339EFB982EA"/>
    <w:rsid w:val="009F676C"/>
  </w:style>
  <w:style w:type="paragraph" w:customStyle="1" w:styleId="5FC9FD54027F482488C6097513E37AC0">
    <w:name w:val="5FC9FD54027F482488C6097513E37AC0"/>
    <w:rsid w:val="009F676C"/>
  </w:style>
  <w:style w:type="paragraph" w:customStyle="1" w:styleId="B98C050B30FD4CEB8BA0FB2A7540C724">
    <w:name w:val="B98C050B30FD4CEB8BA0FB2A7540C724"/>
    <w:rsid w:val="009F676C"/>
  </w:style>
  <w:style w:type="paragraph" w:customStyle="1" w:styleId="9677EB68693A4DBEB761ADB15989AC3C">
    <w:name w:val="9677EB68693A4DBEB761ADB15989AC3C"/>
    <w:rsid w:val="009F676C"/>
  </w:style>
  <w:style w:type="paragraph" w:customStyle="1" w:styleId="BCC6EE42E2F641878F0A08ACE7F7E025">
    <w:name w:val="BCC6EE42E2F641878F0A08ACE7F7E025"/>
    <w:rsid w:val="009F676C"/>
  </w:style>
  <w:style w:type="paragraph" w:customStyle="1" w:styleId="90EF080022A0452B9F79B7EE1186F399">
    <w:name w:val="90EF080022A0452B9F79B7EE1186F399"/>
    <w:rsid w:val="009F676C"/>
  </w:style>
  <w:style w:type="paragraph" w:customStyle="1" w:styleId="E3EC57338FBA4EBB93FAF6C27DD1EB13">
    <w:name w:val="E3EC57338FBA4EBB93FAF6C27DD1EB13"/>
    <w:rsid w:val="009F676C"/>
  </w:style>
  <w:style w:type="paragraph" w:customStyle="1" w:styleId="3F9ACEF58B5B4B8B9B1B3697D5BE4EA3">
    <w:name w:val="3F9ACEF58B5B4B8B9B1B3697D5BE4EA3"/>
    <w:rsid w:val="009F676C"/>
  </w:style>
  <w:style w:type="paragraph" w:customStyle="1" w:styleId="E3850FA617AE48DB9A5C8F910AEBAE9D">
    <w:name w:val="E3850FA617AE48DB9A5C8F910AEBAE9D"/>
    <w:rsid w:val="009F676C"/>
  </w:style>
  <w:style w:type="paragraph" w:customStyle="1" w:styleId="93442C231F204009B174A0D4E64081E5">
    <w:name w:val="93442C231F204009B174A0D4E64081E5"/>
    <w:rsid w:val="009F676C"/>
  </w:style>
  <w:style w:type="paragraph" w:customStyle="1" w:styleId="7FFEF11BAB1C4D8B9A13E6B68E0665DD">
    <w:name w:val="7FFEF11BAB1C4D8B9A13E6B68E0665DD"/>
    <w:rsid w:val="009F676C"/>
  </w:style>
  <w:style w:type="paragraph" w:customStyle="1" w:styleId="7BC02E02AD564AEABED1F007BA5DCD3F">
    <w:name w:val="7BC02E02AD564AEABED1F007BA5DCD3F"/>
    <w:rsid w:val="009F676C"/>
  </w:style>
  <w:style w:type="paragraph" w:customStyle="1" w:styleId="707496D495EB424B981EC11A4885DFA4">
    <w:name w:val="707496D495EB424B981EC11A4885DFA4"/>
    <w:rsid w:val="009F676C"/>
  </w:style>
  <w:style w:type="paragraph" w:customStyle="1" w:styleId="AD3DEDACBB33412D80F68541A1AA4E77">
    <w:name w:val="AD3DEDACBB33412D80F68541A1AA4E77"/>
    <w:rsid w:val="009F676C"/>
  </w:style>
  <w:style w:type="paragraph" w:customStyle="1" w:styleId="70DC17FF1E944143A43AC8CB6BCB070E">
    <w:name w:val="70DC17FF1E944143A43AC8CB6BCB070E"/>
    <w:rsid w:val="009F676C"/>
  </w:style>
  <w:style w:type="paragraph" w:customStyle="1" w:styleId="2BFB2B71E1E64193A327358DEFA41EF3">
    <w:name w:val="2BFB2B71E1E64193A327358DEFA41EF3"/>
    <w:rsid w:val="009F676C"/>
  </w:style>
  <w:style w:type="paragraph" w:customStyle="1" w:styleId="9CFA3222FA704A66BE5A965A4528AB12">
    <w:name w:val="9CFA3222FA704A66BE5A965A4528AB12"/>
    <w:rsid w:val="009F676C"/>
  </w:style>
  <w:style w:type="paragraph" w:customStyle="1" w:styleId="9EBE97BC3BB74F7E9839AC2FB883B896">
    <w:name w:val="9EBE97BC3BB74F7E9839AC2FB883B896"/>
    <w:rsid w:val="009F676C"/>
  </w:style>
  <w:style w:type="paragraph" w:customStyle="1" w:styleId="6549BA05B6C44D98883B73C60A753A73">
    <w:name w:val="6549BA05B6C44D98883B73C60A753A73"/>
    <w:rsid w:val="009F676C"/>
  </w:style>
  <w:style w:type="paragraph" w:customStyle="1" w:styleId="4D12ACEE4ACB46688DBE2AF67FA5AFD8">
    <w:name w:val="4D12ACEE4ACB46688DBE2AF67FA5AFD8"/>
    <w:rsid w:val="009F676C"/>
  </w:style>
  <w:style w:type="paragraph" w:customStyle="1" w:styleId="61C6366C009044D196763AF8DEE4A61D">
    <w:name w:val="61C6366C009044D196763AF8DEE4A61D"/>
    <w:rsid w:val="009F676C"/>
  </w:style>
  <w:style w:type="paragraph" w:customStyle="1" w:styleId="E3C4E5C9414F4E69BA212A22EF036215">
    <w:name w:val="E3C4E5C9414F4E69BA212A22EF036215"/>
    <w:rsid w:val="009F676C"/>
  </w:style>
  <w:style w:type="paragraph" w:customStyle="1" w:styleId="975DA60BF97C4D78AF4309D0086CA7BA">
    <w:name w:val="975DA60BF97C4D78AF4309D0086CA7BA"/>
    <w:rsid w:val="009F676C"/>
  </w:style>
  <w:style w:type="paragraph" w:customStyle="1" w:styleId="8C1E1603989049B8804B18B27667FA30">
    <w:name w:val="8C1E1603989049B8804B18B27667FA30"/>
    <w:rsid w:val="009F676C"/>
  </w:style>
  <w:style w:type="paragraph" w:customStyle="1" w:styleId="9DD43C2A31F2409CB25494475B3A8D14">
    <w:name w:val="9DD43C2A31F2409CB25494475B3A8D14"/>
    <w:rsid w:val="009F676C"/>
  </w:style>
  <w:style w:type="paragraph" w:customStyle="1" w:styleId="5D0FADEE589D4B17B7CD0D1F7A2157E9">
    <w:name w:val="5D0FADEE589D4B17B7CD0D1F7A2157E9"/>
    <w:rsid w:val="009F676C"/>
  </w:style>
  <w:style w:type="paragraph" w:customStyle="1" w:styleId="A780A74EF7D0405CAFF8C2F63232416F">
    <w:name w:val="A780A74EF7D0405CAFF8C2F63232416F"/>
    <w:rsid w:val="009F676C"/>
  </w:style>
  <w:style w:type="paragraph" w:customStyle="1" w:styleId="A02D5DC8C2AB41CDB820C7F02ABBB124">
    <w:name w:val="A02D5DC8C2AB41CDB820C7F02ABBB124"/>
    <w:rsid w:val="009F676C"/>
  </w:style>
  <w:style w:type="paragraph" w:customStyle="1" w:styleId="CC15BBB2D68B4CCF9E2F384097041B3B">
    <w:name w:val="CC15BBB2D68B4CCF9E2F384097041B3B"/>
    <w:rsid w:val="009F676C"/>
  </w:style>
  <w:style w:type="paragraph" w:customStyle="1" w:styleId="82F1EB19AAAC42D4A3910AB4B0E2BBD9">
    <w:name w:val="82F1EB19AAAC42D4A3910AB4B0E2BBD9"/>
    <w:rsid w:val="009F676C"/>
  </w:style>
  <w:style w:type="paragraph" w:customStyle="1" w:styleId="0BE839995F76479AB960EE4DCBE4AC5D">
    <w:name w:val="0BE839995F76479AB960EE4DCBE4AC5D"/>
    <w:rsid w:val="009F676C"/>
  </w:style>
  <w:style w:type="paragraph" w:customStyle="1" w:styleId="743541BB140944E4AC457430F7D03AEF">
    <w:name w:val="743541BB140944E4AC457430F7D03AEF"/>
    <w:rsid w:val="009F676C"/>
  </w:style>
  <w:style w:type="paragraph" w:customStyle="1" w:styleId="82FF614822154AF6B4D42594368C06BF">
    <w:name w:val="82FF614822154AF6B4D42594368C06BF"/>
    <w:rsid w:val="009F676C"/>
  </w:style>
  <w:style w:type="paragraph" w:customStyle="1" w:styleId="C37F340C1B7C4DA7873D3745B8EE90DE">
    <w:name w:val="C37F340C1B7C4DA7873D3745B8EE90DE"/>
    <w:rsid w:val="009F676C"/>
  </w:style>
  <w:style w:type="paragraph" w:customStyle="1" w:styleId="8606E24693214E37BC72EB5282124202">
    <w:name w:val="8606E24693214E37BC72EB5282124202"/>
    <w:rsid w:val="009F676C"/>
  </w:style>
  <w:style w:type="paragraph" w:customStyle="1" w:styleId="9F845001BE8746A9A6DE560F86ACBA34">
    <w:name w:val="9F845001BE8746A9A6DE560F86ACBA34"/>
    <w:rsid w:val="009F676C"/>
  </w:style>
  <w:style w:type="paragraph" w:customStyle="1" w:styleId="ED277AEBB7874AAF97AEB2AEC0BBB8A2">
    <w:name w:val="ED277AEBB7874AAF97AEB2AEC0BBB8A2"/>
    <w:rsid w:val="009F676C"/>
  </w:style>
  <w:style w:type="paragraph" w:customStyle="1" w:styleId="886377BA57E847CD973C9452C2029892">
    <w:name w:val="886377BA57E847CD973C9452C2029892"/>
    <w:rsid w:val="009F676C"/>
  </w:style>
  <w:style w:type="paragraph" w:customStyle="1" w:styleId="25EFD416C2174D1CB18FFCC1F716F537">
    <w:name w:val="25EFD416C2174D1CB18FFCC1F716F537"/>
    <w:rsid w:val="009F676C"/>
  </w:style>
  <w:style w:type="paragraph" w:customStyle="1" w:styleId="EB8A36188CA342EFACBC1BC4985E537E">
    <w:name w:val="EB8A36188CA342EFACBC1BC4985E537E"/>
    <w:rsid w:val="009F676C"/>
  </w:style>
  <w:style w:type="paragraph" w:customStyle="1" w:styleId="3C57BA85DB53468B9D4F72803A1345AA">
    <w:name w:val="3C57BA85DB53468B9D4F72803A1345AA"/>
    <w:rsid w:val="009F676C"/>
  </w:style>
  <w:style w:type="paragraph" w:customStyle="1" w:styleId="15C7E1B5BD804BA6BDCBA93447B2F066">
    <w:name w:val="15C7E1B5BD804BA6BDCBA93447B2F066"/>
    <w:rsid w:val="009F676C"/>
  </w:style>
  <w:style w:type="paragraph" w:customStyle="1" w:styleId="F68D99F905354905956A22B9D1A59058">
    <w:name w:val="F68D99F905354905956A22B9D1A59058"/>
    <w:rsid w:val="009F676C"/>
  </w:style>
  <w:style w:type="paragraph" w:customStyle="1" w:styleId="8BA100CFB8744BBCA6C892DCAC27DEE9">
    <w:name w:val="8BA100CFB8744BBCA6C892DCAC27DEE9"/>
    <w:rsid w:val="009F676C"/>
  </w:style>
  <w:style w:type="paragraph" w:customStyle="1" w:styleId="204FA252F7A348FC81C92070C3A2953B">
    <w:name w:val="204FA252F7A348FC81C92070C3A2953B"/>
    <w:rsid w:val="009F676C"/>
  </w:style>
  <w:style w:type="paragraph" w:customStyle="1" w:styleId="3A70DAA4350745E393DCE226B4E37C77">
    <w:name w:val="3A70DAA4350745E393DCE226B4E37C77"/>
    <w:rsid w:val="009F676C"/>
  </w:style>
  <w:style w:type="paragraph" w:customStyle="1" w:styleId="E5AD536DA5DC41A4A5FE5FDBD48FBDDC">
    <w:name w:val="E5AD536DA5DC41A4A5FE5FDBD48FBDDC"/>
    <w:rsid w:val="009F676C"/>
  </w:style>
  <w:style w:type="paragraph" w:customStyle="1" w:styleId="BB1F89F01CD0487AB93CB01C20EB9D1B">
    <w:name w:val="BB1F89F01CD0487AB93CB01C20EB9D1B"/>
    <w:rsid w:val="009F676C"/>
  </w:style>
  <w:style w:type="paragraph" w:customStyle="1" w:styleId="DBCF1F35F8214B20AC1964C2E5D0741E">
    <w:name w:val="DBCF1F35F8214B20AC1964C2E5D0741E"/>
    <w:rsid w:val="009F676C"/>
  </w:style>
  <w:style w:type="paragraph" w:customStyle="1" w:styleId="8A6230E9D53B4D059BA9B606182ED9B8">
    <w:name w:val="8A6230E9D53B4D059BA9B606182ED9B8"/>
    <w:rsid w:val="009F676C"/>
  </w:style>
  <w:style w:type="paragraph" w:customStyle="1" w:styleId="59D4DD9AEEDE4FABAF7CB2A59EB67614">
    <w:name w:val="59D4DD9AEEDE4FABAF7CB2A59EB67614"/>
    <w:rsid w:val="009F676C"/>
  </w:style>
  <w:style w:type="paragraph" w:customStyle="1" w:styleId="55FFF94D702B4536B8AC834E3F655A59">
    <w:name w:val="55FFF94D702B4536B8AC834E3F655A59"/>
    <w:rsid w:val="009F676C"/>
  </w:style>
  <w:style w:type="paragraph" w:customStyle="1" w:styleId="F35A72DEA6E24DD492E7039EAF7451CB">
    <w:name w:val="F35A72DEA6E24DD492E7039EAF7451CB"/>
    <w:rsid w:val="009F676C"/>
  </w:style>
  <w:style w:type="paragraph" w:customStyle="1" w:styleId="0DC3307E7DFB4D7B8681D26F5F7B7E2E">
    <w:name w:val="0DC3307E7DFB4D7B8681D26F5F7B7E2E"/>
    <w:rsid w:val="009F676C"/>
  </w:style>
  <w:style w:type="paragraph" w:customStyle="1" w:styleId="4DB4F8565CC44393BF95C946AEBA3141">
    <w:name w:val="4DB4F8565CC44393BF95C946AEBA3141"/>
    <w:rsid w:val="009F676C"/>
  </w:style>
  <w:style w:type="paragraph" w:customStyle="1" w:styleId="F9CF3596157F45B7AF1BB69CE8E54678">
    <w:name w:val="F9CF3596157F45B7AF1BB69CE8E54678"/>
    <w:rsid w:val="009F676C"/>
  </w:style>
  <w:style w:type="paragraph" w:customStyle="1" w:styleId="8AA2B247AC68457194F9EB5291236063">
    <w:name w:val="8AA2B247AC68457194F9EB5291236063"/>
    <w:rsid w:val="009F676C"/>
  </w:style>
  <w:style w:type="paragraph" w:customStyle="1" w:styleId="8AD200891AC0439EA62BB8CE30B0D1BA">
    <w:name w:val="8AD200891AC0439EA62BB8CE30B0D1BA"/>
    <w:rsid w:val="009F676C"/>
  </w:style>
  <w:style w:type="paragraph" w:customStyle="1" w:styleId="D9C7395099674899B138D6B8EECB3D0F">
    <w:name w:val="D9C7395099674899B138D6B8EECB3D0F"/>
    <w:rsid w:val="009F676C"/>
  </w:style>
  <w:style w:type="paragraph" w:customStyle="1" w:styleId="53548A6014C14F41B94DF6E7F8FEE731">
    <w:name w:val="53548A6014C14F41B94DF6E7F8FEE731"/>
    <w:rsid w:val="009F676C"/>
  </w:style>
  <w:style w:type="paragraph" w:customStyle="1" w:styleId="3DDA163C3CC64840B8DC3F909E35F7BC">
    <w:name w:val="3DDA163C3CC64840B8DC3F909E35F7BC"/>
    <w:rsid w:val="009F676C"/>
  </w:style>
  <w:style w:type="paragraph" w:customStyle="1" w:styleId="3FAE415D2A4945689EBB39FAAA8DF297">
    <w:name w:val="3FAE415D2A4945689EBB39FAAA8DF297"/>
    <w:rsid w:val="009F676C"/>
  </w:style>
  <w:style w:type="paragraph" w:customStyle="1" w:styleId="A6D1198D2B674C4CAFF8A1C41496BCF6">
    <w:name w:val="A6D1198D2B674C4CAFF8A1C41496BCF6"/>
    <w:rsid w:val="009F676C"/>
  </w:style>
  <w:style w:type="paragraph" w:customStyle="1" w:styleId="6AAD10BEA7ED4FF4871340833D874770">
    <w:name w:val="6AAD10BEA7ED4FF4871340833D874770"/>
    <w:rsid w:val="009F676C"/>
  </w:style>
  <w:style w:type="paragraph" w:customStyle="1" w:styleId="1C97C8FAA5794CBE85849B936166BAE3">
    <w:name w:val="1C97C8FAA5794CBE85849B936166BAE3"/>
    <w:rsid w:val="009F676C"/>
  </w:style>
  <w:style w:type="paragraph" w:customStyle="1" w:styleId="869B2F57283A432EBA3ECD62285DE657">
    <w:name w:val="869B2F57283A432EBA3ECD62285DE657"/>
    <w:rsid w:val="009F676C"/>
  </w:style>
  <w:style w:type="paragraph" w:customStyle="1" w:styleId="872969F032E748DA9D106E164F6488B0">
    <w:name w:val="872969F032E748DA9D106E164F6488B0"/>
    <w:rsid w:val="009F676C"/>
  </w:style>
  <w:style w:type="paragraph" w:customStyle="1" w:styleId="2C733CF73AFC4EAE88388E7FE9419832">
    <w:name w:val="2C733CF73AFC4EAE88388E7FE9419832"/>
    <w:rsid w:val="009F676C"/>
  </w:style>
  <w:style w:type="paragraph" w:customStyle="1" w:styleId="1CDAD96C60C149058F05783F6B23778C">
    <w:name w:val="1CDAD96C60C149058F05783F6B23778C"/>
    <w:rsid w:val="009F676C"/>
  </w:style>
  <w:style w:type="paragraph" w:customStyle="1" w:styleId="7AD8FD01C6084F658D6D3ED5947F6050">
    <w:name w:val="7AD8FD01C6084F658D6D3ED5947F6050"/>
    <w:rsid w:val="009F676C"/>
  </w:style>
  <w:style w:type="paragraph" w:customStyle="1" w:styleId="503793256FF94A7184E953755F23F0A2">
    <w:name w:val="503793256FF94A7184E953755F23F0A2"/>
    <w:rsid w:val="009F676C"/>
  </w:style>
  <w:style w:type="paragraph" w:customStyle="1" w:styleId="7D6D7A30CE864A1A8CDC67503523B3CF">
    <w:name w:val="7D6D7A30CE864A1A8CDC67503523B3CF"/>
    <w:rsid w:val="009F676C"/>
  </w:style>
  <w:style w:type="paragraph" w:customStyle="1" w:styleId="49F68178BBFC4D1D80F7E19DB5D3766B">
    <w:name w:val="49F68178BBFC4D1D80F7E19DB5D3766B"/>
    <w:rsid w:val="009F676C"/>
  </w:style>
  <w:style w:type="paragraph" w:customStyle="1" w:styleId="CC903BC391934E62910EB5A62FEF4058">
    <w:name w:val="CC903BC391934E62910EB5A62FEF4058"/>
    <w:rsid w:val="009F676C"/>
  </w:style>
  <w:style w:type="paragraph" w:customStyle="1" w:styleId="D5F66E5982E04B0384E159693E50F78E">
    <w:name w:val="D5F66E5982E04B0384E159693E50F78E"/>
    <w:rsid w:val="009F676C"/>
  </w:style>
  <w:style w:type="paragraph" w:customStyle="1" w:styleId="12A8001D5411406AA97D336269CC46B9">
    <w:name w:val="12A8001D5411406AA97D336269CC46B9"/>
    <w:rsid w:val="009F676C"/>
  </w:style>
  <w:style w:type="paragraph" w:customStyle="1" w:styleId="F0F8D50D83564B8A927F6848675B968B">
    <w:name w:val="F0F8D50D83564B8A927F6848675B968B"/>
    <w:rsid w:val="009F676C"/>
  </w:style>
  <w:style w:type="paragraph" w:customStyle="1" w:styleId="2D733F7D7A1340D39CCEFBED57E06135">
    <w:name w:val="2D733F7D7A1340D39CCEFBED57E06135"/>
    <w:rsid w:val="009F676C"/>
  </w:style>
  <w:style w:type="paragraph" w:customStyle="1" w:styleId="2721A4543D424A18B943E4FD8D67356B">
    <w:name w:val="2721A4543D424A18B943E4FD8D67356B"/>
    <w:rsid w:val="009F676C"/>
  </w:style>
  <w:style w:type="paragraph" w:customStyle="1" w:styleId="F728312E047145899C64315289100CF9">
    <w:name w:val="F728312E047145899C64315289100CF9"/>
    <w:rsid w:val="009F676C"/>
  </w:style>
  <w:style w:type="paragraph" w:customStyle="1" w:styleId="D0D361AFF36D41648222407BCC3E5CB8">
    <w:name w:val="D0D361AFF36D41648222407BCC3E5CB8"/>
    <w:rsid w:val="009F676C"/>
  </w:style>
  <w:style w:type="paragraph" w:customStyle="1" w:styleId="7F3708C1D83D4297BE9D686CF7321C61">
    <w:name w:val="7F3708C1D83D4297BE9D686CF7321C61"/>
    <w:rsid w:val="009F676C"/>
  </w:style>
  <w:style w:type="paragraph" w:customStyle="1" w:styleId="F971AED526B249E6A85AAD6C26001843">
    <w:name w:val="F971AED526B249E6A85AAD6C26001843"/>
    <w:rsid w:val="009F676C"/>
  </w:style>
  <w:style w:type="paragraph" w:customStyle="1" w:styleId="3069EF3D4EF143B49B3D751F48F10163">
    <w:name w:val="3069EF3D4EF143B49B3D751F48F10163"/>
    <w:rsid w:val="009F676C"/>
  </w:style>
  <w:style w:type="paragraph" w:customStyle="1" w:styleId="EDBDBA57C31747F5BEF475190FE8FC7C">
    <w:name w:val="EDBDBA57C31747F5BEF475190FE8FC7C"/>
    <w:rsid w:val="009F676C"/>
  </w:style>
  <w:style w:type="paragraph" w:customStyle="1" w:styleId="B98F5341002D4746B47B29EC3F8DF833">
    <w:name w:val="B98F5341002D4746B47B29EC3F8DF833"/>
    <w:rsid w:val="009F676C"/>
  </w:style>
  <w:style w:type="paragraph" w:customStyle="1" w:styleId="A5B8E43065134BF4BBE1E05091311DF8">
    <w:name w:val="A5B8E43065134BF4BBE1E05091311DF8"/>
    <w:rsid w:val="009F676C"/>
  </w:style>
  <w:style w:type="paragraph" w:customStyle="1" w:styleId="B979252D44EA4DA4A1B47B2DEFE4DCFD">
    <w:name w:val="B979252D44EA4DA4A1B47B2DEFE4DCFD"/>
    <w:rsid w:val="009F676C"/>
  </w:style>
  <w:style w:type="paragraph" w:customStyle="1" w:styleId="A243505FA6B9451E9F306FDCF4A224C1">
    <w:name w:val="A243505FA6B9451E9F306FDCF4A224C1"/>
    <w:rsid w:val="009F676C"/>
  </w:style>
  <w:style w:type="paragraph" w:customStyle="1" w:styleId="F250E1D1DF9E48DA93A350D8AA514D2C">
    <w:name w:val="F250E1D1DF9E48DA93A350D8AA514D2C"/>
    <w:rsid w:val="009F676C"/>
  </w:style>
  <w:style w:type="paragraph" w:customStyle="1" w:styleId="9DE686E9CD28400DB6BBE0CDD48D26E1">
    <w:name w:val="9DE686E9CD28400DB6BBE0CDD48D26E1"/>
    <w:rsid w:val="009F676C"/>
  </w:style>
  <w:style w:type="paragraph" w:customStyle="1" w:styleId="C196529B222C4F1F974F11567F4BF8FA">
    <w:name w:val="C196529B222C4F1F974F11567F4BF8FA"/>
    <w:rsid w:val="009F676C"/>
  </w:style>
  <w:style w:type="paragraph" w:customStyle="1" w:styleId="5624F5D8772F4300A493623646ECFE0B">
    <w:name w:val="5624F5D8772F4300A493623646ECFE0B"/>
    <w:rsid w:val="009F676C"/>
  </w:style>
  <w:style w:type="paragraph" w:customStyle="1" w:styleId="72268A00DD8143B4ADCA5776BACADEE0">
    <w:name w:val="72268A00DD8143B4ADCA5776BACADEE0"/>
    <w:rsid w:val="009F676C"/>
  </w:style>
  <w:style w:type="paragraph" w:customStyle="1" w:styleId="4E9EF218D1E945EA92C27E438CB7B89F">
    <w:name w:val="4E9EF218D1E945EA92C27E438CB7B89F"/>
    <w:rsid w:val="009F676C"/>
  </w:style>
  <w:style w:type="paragraph" w:customStyle="1" w:styleId="06F32896F1934537AE50725137B70EAA">
    <w:name w:val="06F32896F1934537AE50725137B70EAA"/>
    <w:rsid w:val="009F676C"/>
  </w:style>
  <w:style w:type="paragraph" w:customStyle="1" w:styleId="3467C4A45E0F4B22B6E7EC10F17AD186">
    <w:name w:val="3467C4A45E0F4B22B6E7EC10F17AD186"/>
    <w:rsid w:val="009F676C"/>
  </w:style>
  <w:style w:type="paragraph" w:customStyle="1" w:styleId="6AEE0D23FB124385A6F6764A436C6557">
    <w:name w:val="6AEE0D23FB124385A6F6764A436C6557"/>
    <w:rsid w:val="009F676C"/>
  </w:style>
  <w:style w:type="paragraph" w:customStyle="1" w:styleId="D4135999E0B64EF089EC714949B1135C">
    <w:name w:val="D4135999E0B64EF089EC714949B1135C"/>
    <w:rsid w:val="009F676C"/>
  </w:style>
  <w:style w:type="paragraph" w:customStyle="1" w:styleId="F50C8553D70A45138A6213751AE42A9F">
    <w:name w:val="F50C8553D70A45138A6213751AE42A9F"/>
    <w:rsid w:val="009F676C"/>
  </w:style>
  <w:style w:type="paragraph" w:customStyle="1" w:styleId="04DA6ACB9AFD4C95AD3AAD19BE2C5FC3">
    <w:name w:val="04DA6ACB9AFD4C95AD3AAD19BE2C5FC3"/>
    <w:rsid w:val="009F676C"/>
  </w:style>
  <w:style w:type="paragraph" w:customStyle="1" w:styleId="CBB57EEAF0794ED6B5879063E9BA6CB0">
    <w:name w:val="CBB57EEAF0794ED6B5879063E9BA6CB0"/>
    <w:rsid w:val="009F676C"/>
  </w:style>
  <w:style w:type="paragraph" w:customStyle="1" w:styleId="ABEA4A7EB72B42459548CA448F2F83EE">
    <w:name w:val="ABEA4A7EB72B42459548CA448F2F83EE"/>
    <w:rsid w:val="009F676C"/>
  </w:style>
  <w:style w:type="paragraph" w:customStyle="1" w:styleId="05249E3CAA1841928DCF3F7EFB58D7AE">
    <w:name w:val="05249E3CAA1841928DCF3F7EFB58D7AE"/>
    <w:rsid w:val="009F676C"/>
  </w:style>
  <w:style w:type="paragraph" w:customStyle="1" w:styleId="71FC4AC8613F41E3BF548146A1832928">
    <w:name w:val="71FC4AC8613F41E3BF548146A1832928"/>
    <w:rsid w:val="009F676C"/>
  </w:style>
  <w:style w:type="paragraph" w:customStyle="1" w:styleId="549379E8EF3F4F85A98215D8DB5E13E1">
    <w:name w:val="549379E8EF3F4F85A98215D8DB5E13E1"/>
    <w:rsid w:val="009F676C"/>
  </w:style>
  <w:style w:type="paragraph" w:customStyle="1" w:styleId="B8549E0D308B4B1FBFD37694F3D86E2B">
    <w:name w:val="B8549E0D308B4B1FBFD37694F3D86E2B"/>
    <w:rsid w:val="009F676C"/>
  </w:style>
  <w:style w:type="paragraph" w:customStyle="1" w:styleId="B45C59A07A034A0DA51323788C08D592">
    <w:name w:val="B45C59A07A034A0DA51323788C08D592"/>
    <w:rsid w:val="009F676C"/>
  </w:style>
  <w:style w:type="paragraph" w:customStyle="1" w:styleId="7F6DC37DFC874CFC98B828604E7328B5">
    <w:name w:val="7F6DC37DFC874CFC98B828604E7328B5"/>
    <w:rsid w:val="009F676C"/>
  </w:style>
  <w:style w:type="paragraph" w:customStyle="1" w:styleId="75EC82B0F1BD4F4E882CA587EF37A295">
    <w:name w:val="75EC82B0F1BD4F4E882CA587EF37A295"/>
    <w:rsid w:val="009F676C"/>
  </w:style>
  <w:style w:type="paragraph" w:customStyle="1" w:styleId="67321575132049B4831E4E557AD2D791">
    <w:name w:val="67321575132049B4831E4E557AD2D791"/>
    <w:rsid w:val="009F676C"/>
  </w:style>
  <w:style w:type="paragraph" w:customStyle="1" w:styleId="E7A9C826D7A94C1AAEF66992017FAC21">
    <w:name w:val="E7A9C826D7A94C1AAEF66992017FAC21"/>
    <w:rsid w:val="009F676C"/>
  </w:style>
  <w:style w:type="paragraph" w:customStyle="1" w:styleId="1DEC60044B8D4AADADF0FAC5B00F6BB3">
    <w:name w:val="1DEC60044B8D4AADADF0FAC5B00F6BB3"/>
    <w:rsid w:val="009F676C"/>
  </w:style>
  <w:style w:type="paragraph" w:customStyle="1" w:styleId="6616837354FB472A84A1458C32F84863">
    <w:name w:val="6616837354FB472A84A1458C32F84863"/>
    <w:rsid w:val="009F676C"/>
  </w:style>
  <w:style w:type="paragraph" w:customStyle="1" w:styleId="F72BA14B6D574CA4A16397F063C7DA14">
    <w:name w:val="F72BA14B6D574CA4A16397F063C7DA14"/>
    <w:rsid w:val="009F676C"/>
  </w:style>
  <w:style w:type="paragraph" w:customStyle="1" w:styleId="BB0593D542EE4359946D69DE709D9E75">
    <w:name w:val="BB0593D542EE4359946D69DE709D9E75"/>
    <w:rsid w:val="009F676C"/>
  </w:style>
  <w:style w:type="paragraph" w:customStyle="1" w:styleId="41900732722940B5929E489B3F67117E">
    <w:name w:val="41900732722940B5929E489B3F67117E"/>
    <w:rsid w:val="009F676C"/>
  </w:style>
  <w:style w:type="paragraph" w:customStyle="1" w:styleId="CD26C10FE00247B5B0A34E5B9339F45A">
    <w:name w:val="CD26C10FE00247B5B0A34E5B9339F45A"/>
    <w:rsid w:val="009F676C"/>
  </w:style>
  <w:style w:type="paragraph" w:customStyle="1" w:styleId="4571A4E4C6F94004B53E7758F14C9429">
    <w:name w:val="4571A4E4C6F94004B53E7758F14C9429"/>
    <w:rsid w:val="009F676C"/>
  </w:style>
  <w:style w:type="paragraph" w:customStyle="1" w:styleId="2DF1A79388ED4B0BBF4DB29640724A4D">
    <w:name w:val="2DF1A79388ED4B0BBF4DB29640724A4D"/>
    <w:rsid w:val="009F676C"/>
  </w:style>
  <w:style w:type="paragraph" w:customStyle="1" w:styleId="41E3C27B24224D228A6E69A44FAA545B">
    <w:name w:val="41E3C27B24224D228A6E69A44FAA545B"/>
    <w:rsid w:val="009F676C"/>
  </w:style>
  <w:style w:type="paragraph" w:customStyle="1" w:styleId="DCD86927D1014E17BB0357C0EB7AA838">
    <w:name w:val="DCD86927D1014E17BB0357C0EB7AA838"/>
    <w:rsid w:val="009F676C"/>
  </w:style>
  <w:style w:type="paragraph" w:customStyle="1" w:styleId="6866DEFA33A645C78FB7FEA3047EA0E9">
    <w:name w:val="6866DEFA33A645C78FB7FEA3047EA0E9"/>
    <w:rsid w:val="009F676C"/>
  </w:style>
  <w:style w:type="paragraph" w:customStyle="1" w:styleId="734F676692F04EC2A67CB0C7A339BD49">
    <w:name w:val="734F676692F04EC2A67CB0C7A339BD49"/>
    <w:rsid w:val="009F676C"/>
  </w:style>
  <w:style w:type="paragraph" w:customStyle="1" w:styleId="B31636E052E547679B689358E6C2E965">
    <w:name w:val="B31636E052E547679B689358E6C2E965"/>
    <w:rsid w:val="009F676C"/>
  </w:style>
  <w:style w:type="paragraph" w:customStyle="1" w:styleId="0F47246B39C246599E961762C3376D7A">
    <w:name w:val="0F47246B39C246599E961762C3376D7A"/>
    <w:rsid w:val="009F676C"/>
  </w:style>
  <w:style w:type="paragraph" w:customStyle="1" w:styleId="28B61347BEB745949DEC9B8C42555714">
    <w:name w:val="28B61347BEB745949DEC9B8C42555714"/>
    <w:rsid w:val="009F676C"/>
  </w:style>
  <w:style w:type="paragraph" w:customStyle="1" w:styleId="1AC13AE9FBB648389162D2FF69E8F3EC">
    <w:name w:val="1AC13AE9FBB648389162D2FF69E8F3EC"/>
    <w:rsid w:val="009F676C"/>
  </w:style>
  <w:style w:type="paragraph" w:customStyle="1" w:styleId="A795C4FE851241F0BF9CF2328AF3643A">
    <w:name w:val="A795C4FE851241F0BF9CF2328AF3643A"/>
    <w:rsid w:val="009F676C"/>
  </w:style>
  <w:style w:type="paragraph" w:customStyle="1" w:styleId="BDC1DE6D71B14DA18904ABC872CC050F">
    <w:name w:val="BDC1DE6D71B14DA18904ABC872CC050F"/>
    <w:rsid w:val="009F676C"/>
  </w:style>
  <w:style w:type="paragraph" w:customStyle="1" w:styleId="C097E9235D8D410CA8653A42F81CA970">
    <w:name w:val="C097E9235D8D410CA8653A42F81CA970"/>
    <w:rsid w:val="009F676C"/>
  </w:style>
  <w:style w:type="paragraph" w:customStyle="1" w:styleId="709FB1E5DA6644B789F20E73C8073471">
    <w:name w:val="709FB1E5DA6644B789F20E73C8073471"/>
    <w:rsid w:val="009F676C"/>
  </w:style>
  <w:style w:type="paragraph" w:customStyle="1" w:styleId="EF67085788744E28850117A289429908">
    <w:name w:val="EF67085788744E28850117A289429908"/>
    <w:rsid w:val="009F676C"/>
  </w:style>
  <w:style w:type="paragraph" w:customStyle="1" w:styleId="DCEFA1F2567C451DA2F12060F6ACC9A3">
    <w:name w:val="DCEFA1F2567C451DA2F12060F6ACC9A3"/>
    <w:rsid w:val="009F676C"/>
  </w:style>
  <w:style w:type="paragraph" w:customStyle="1" w:styleId="3996C0302C9548AD97A425CF14B70F40">
    <w:name w:val="3996C0302C9548AD97A425CF14B70F40"/>
    <w:rsid w:val="009F676C"/>
  </w:style>
  <w:style w:type="paragraph" w:customStyle="1" w:styleId="A3C7521457AD40B6A43F2472AE2EA67D">
    <w:name w:val="A3C7521457AD40B6A43F2472AE2EA67D"/>
    <w:rsid w:val="009F676C"/>
  </w:style>
  <w:style w:type="paragraph" w:customStyle="1" w:styleId="77DDDE3CAA3C4D7F8FE7A423C6BB4050">
    <w:name w:val="77DDDE3CAA3C4D7F8FE7A423C6BB4050"/>
    <w:rsid w:val="009F676C"/>
  </w:style>
  <w:style w:type="paragraph" w:customStyle="1" w:styleId="EC4C488C7C574C9B9907E53618613009">
    <w:name w:val="EC4C488C7C574C9B9907E53618613009"/>
    <w:rsid w:val="009F676C"/>
  </w:style>
  <w:style w:type="paragraph" w:customStyle="1" w:styleId="45D580BCB7864F00BB7DB526B7A50974">
    <w:name w:val="45D580BCB7864F00BB7DB526B7A50974"/>
    <w:rsid w:val="009F676C"/>
  </w:style>
  <w:style w:type="paragraph" w:customStyle="1" w:styleId="947231834CD74C3195B74FFBF35C75B6">
    <w:name w:val="947231834CD74C3195B74FFBF35C75B6"/>
    <w:rsid w:val="009F676C"/>
  </w:style>
  <w:style w:type="paragraph" w:customStyle="1" w:styleId="B21AC1E970BA44B19BD0163BBE5E4780">
    <w:name w:val="B21AC1E970BA44B19BD0163BBE5E4780"/>
    <w:rsid w:val="009F676C"/>
  </w:style>
  <w:style w:type="paragraph" w:customStyle="1" w:styleId="A1F6183337F64C9CB62CC6F34FE4B7E3">
    <w:name w:val="A1F6183337F64C9CB62CC6F34FE4B7E3"/>
    <w:rsid w:val="009F676C"/>
  </w:style>
  <w:style w:type="paragraph" w:customStyle="1" w:styleId="BBBD5EACCA1F44998CCC74ADE86699BA">
    <w:name w:val="BBBD5EACCA1F44998CCC74ADE86699BA"/>
    <w:rsid w:val="009F676C"/>
  </w:style>
  <w:style w:type="paragraph" w:customStyle="1" w:styleId="16A5FDFEE924477FA1BA15F36C1E0918">
    <w:name w:val="16A5FDFEE924477FA1BA15F36C1E0918"/>
    <w:rsid w:val="009F676C"/>
  </w:style>
  <w:style w:type="paragraph" w:customStyle="1" w:styleId="32C02FE1C02A4158968DF8A017BE1B10">
    <w:name w:val="32C02FE1C02A4158968DF8A017BE1B10"/>
    <w:rsid w:val="009F676C"/>
  </w:style>
  <w:style w:type="paragraph" w:customStyle="1" w:styleId="893302BEFA15419782C6ACE9748E6575">
    <w:name w:val="893302BEFA15419782C6ACE9748E6575"/>
    <w:rsid w:val="009F676C"/>
  </w:style>
  <w:style w:type="paragraph" w:customStyle="1" w:styleId="912F840562A0406FB247CF0F922911CF">
    <w:name w:val="912F840562A0406FB247CF0F922911CF"/>
    <w:rsid w:val="009F676C"/>
  </w:style>
  <w:style w:type="paragraph" w:customStyle="1" w:styleId="3A2B7655521F4C0FB9EBFFEFDF11F463">
    <w:name w:val="3A2B7655521F4C0FB9EBFFEFDF11F463"/>
    <w:rsid w:val="009F676C"/>
  </w:style>
  <w:style w:type="paragraph" w:customStyle="1" w:styleId="0522F4D2C6384ACBB322F883791E8D20">
    <w:name w:val="0522F4D2C6384ACBB322F883791E8D20"/>
    <w:rsid w:val="009F676C"/>
  </w:style>
  <w:style w:type="paragraph" w:customStyle="1" w:styleId="43854BA6438A43A68C00342653355950">
    <w:name w:val="43854BA6438A43A68C00342653355950"/>
    <w:rsid w:val="009F676C"/>
  </w:style>
  <w:style w:type="paragraph" w:customStyle="1" w:styleId="82C411F7FB14455F82DA39B10FFD672F">
    <w:name w:val="82C411F7FB14455F82DA39B10FFD672F"/>
    <w:rsid w:val="009F676C"/>
  </w:style>
  <w:style w:type="paragraph" w:customStyle="1" w:styleId="55C5725328AB48CD83FFECF0211A00DC">
    <w:name w:val="55C5725328AB48CD83FFECF0211A00DC"/>
    <w:rsid w:val="009F676C"/>
  </w:style>
  <w:style w:type="paragraph" w:customStyle="1" w:styleId="879B18B53F0A445BBC9AF35D14C63E64">
    <w:name w:val="879B18B53F0A445BBC9AF35D14C63E64"/>
    <w:rsid w:val="009F676C"/>
  </w:style>
  <w:style w:type="paragraph" w:customStyle="1" w:styleId="1E834F88AF284832B7181B0DB85554B8">
    <w:name w:val="1E834F88AF284832B7181B0DB85554B8"/>
    <w:rsid w:val="009F676C"/>
  </w:style>
  <w:style w:type="paragraph" w:customStyle="1" w:styleId="8E1254029DA045AEA370B511AFFA0DA0">
    <w:name w:val="8E1254029DA045AEA370B511AFFA0DA0"/>
    <w:rsid w:val="009F676C"/>
  </w:style>
  <w:style w:type="paragraph" w:customStyle="1" w:styleId="7D6344992FB3449C82020FB2B890F940">
    <w:name w:val="7D6344992FB3449C82020FB2B890F940"/>
    <w:rsid w:val="009F676C"/>
  </w:style>
  <w:style w:type="paragraph" w:customStyle="1" w:styleId="67110BBB487E438CB982BA6D85BFC6ED">
    <w:name w:val="67110BBB487E438CB982BA6D85BFC6ED"/>
    <w:rsid w:val="009F676C"/>
  </w:style>
  <w:style w:type="paragraph" w:customStyle="1" w:styleId="35625905B1704081AA9768706B8FBF0A">
    <w:name w:val="35625905B1704081AA9768706B8FBF0A"/>
    <w:rsid w:val="009F676C"/>
  </w:style>
  <w:style w:type="paragraph" w:customStyle="1" w:styleId="DEB88900C68D4EF5B0CAABFE078A10AC">
    <w:name w:val="DEB88900C68D4EF5B0CAABFE078A10AC"/>
    <w:rsid w:val="009F676C"/>
  </w:style>
  <w:style w:type="paragraph" w:customStyle="1" w:styleId="0D629CE46898470CAEADDF75A89C4571">
    <w:name w:val="0D629CE46898470CAEADDF75A89C4571"/>
    <w:rsid w:val="009F676C"/>
  </w:style>
  <w:style w:type="paragraph" w:customStyle="1" w:styleId="CD2B166E11764027852E00176C5127B7">
    <w:name w:val="CD2B166E11764027852E00176C5127B7"/>
    <w:rsid w:val="009F676C"/>
  </w:style>
  <w:style w:type="paragraph" w:customStyle="1" w:styleId="69992F9BC73D4D81AC1B944F9D744DDF">
    <w:name w:val="69992F9BC73D4D81AC1B944F9D744DDF"/>
    <w:rsid w:val="009F676C"/>
  </w:style>
  <w:style w:type="paragraph" w:customStyle="1" w:styleId="852C763E7E274DE6BA410B7E9D0A4C78">
    <w:name w:val="852C763E7E274DE6BA410B7E9D0A4C78"/>
    <w:rsid w:val="009F676C"/>
  </w:style>
  <w:style w:type="paragraph" w:customStyle="1" w:styleId="8FD5B079C39B4FBFA5935163DA9A6F30">
    <w:name w:val="8FD5B079C39B4FBFA5935163DA9A6F30"/>
    <w:rsid w:val="009F676C"/>
  </w:style>
  <w:style w:type="paragraph" w:customStyle="1" w:styleId="90B65E01EF1A4800A9950FE37FBB2006">
    <w:name w:val="90B65E01EF1A4800A9950FE37FBB2006"/>
    <w:rsid w:val="009F676C"/>
  </w:style>
  <w:style w:type="paragraph" w:customStyle="1" w:styleId="9B5DCAA823D54990B5449B9C8A0B8CEF">
    <w:name w:val="9B5DCAA823D54990B5449B9C8A0B8CEF"/>
    <w:rsid w:val="009F676C"/>
  </w:style>
  <w:style w:type="paragraph" w:customStyle="1" w:styleId="4A2B7450366C42D497C13B482DBBEDED">
    <w:name w:val="4A2B7450366C42D497C13B482DBBEDED"/>
    <w:rsid w:val="009F676C"/>
  </w:style>
  <w:style w:type="paragraph" w:customStyle="1" w:styleId="915BD9FB352C4340943D85C6AF2730C4">
    <w:name w:val="915BD9FB352C4340943D85C6AF2730C4"/>
    <w:rsid w:val="009F676C"/>
  </w:style>
  <w:style w:type="paragraph" w:customStyle="1" w:styleId="F108D478973145F79281EFDC9BB3E6A5">
    <w:name w:val="F108D478973145F79281EFDC9BB3E6A5"/>
    <w:rsid w:val="009F676C"/>
  </w:style>
  <w:style w:type="paragraph" w:customStyle="1" w:styleId="1A5578B1B5E643A08CC2BCBA5C52C1DF">
    <w:name w:val="1A5578B1B5E643A08CC2BCBA5C52C1DF"/>
    <w:rsid w:val="009F676C"/>
  </w:style>
  <w:style w:type="paragraph" w:customStyle="1" w:styleId="993F3FA0566E4EE1A1430BB4F3B580B2">
    <w:name w:val="993F3FA0566E4EE1A1430BB4F3B580B2"/>
    <w:rsid w:val="009F676C"/>
  </w:style>
  <w:style w:type="paragraph" w:customStyle="1" w:styleId="E531BA10E4BE48459E2A8AC5DC57607E">
    <w:name w:val="E531BA10E4BE48459E2A8AC5DC57607E"/>
    <w:rsid w:val="009F676C"/>
  </w:style>
  <w:style w:type="paragraph" w:customStyle="1" w:styleId="2BA49E5FBE3340F4BC7F02C9B17C4333">
    <w:name w:val="2BA49E5FBE3340F4BC7F02C9B17C4333"/>
    <w:rsid w:val="009F676C"/>
  </w:style>
  <w:style w:type="paragraph" w:customStyle="1" w:styleId="616CEB5EDE164D29A123ACE08CD99CE9">
    <w:name w:val="616CEB5EDE164D29A123ACE08CD99CE9"/>
    <w:rsid w:val="009F676C"/>
  </w:style>
  <w:style w:type="paragraph" w:customStyle="1" w:styleId="B0EACC34873840459A0F6C646D901D0E">
    <w:name w:val="B0EACC34873840459A0F6C646D901D0E"/>
    <w:rsid w:val="009F676C"/>
  </w:style>
  <w:style w:type="paragraph" w:customStyle="1" w:styleId="3EF9284CFB6341788B9B9899555F2977">
    <w:name w:val="3EF9284CFB6341788B9B9899555F2977"/>
    <w:rsid w:val="009F676C"/>
  </w:style>
  <w:style w:type="paragraph" w:customStyle="1" w:styleId="D85374B4724E44CBA46CC53D701DEBB0">
    <w:name w:val="D85374B4724E44CBA46CC53D701DEBB0"/>
    <w:rsid w:val="009F676C"/>
  </w:style>
  <w:style w:type="paragraph" w:customStyle="1" w:styleId="E1C1CADDF18646539DE4519D3FF5FD0F">
    <w:name w:val="E1C1CADDF18646539DE4519D3FF5FD0F"/>
    <w:rsid w:val="009F676C"/>
  </w:style>
  <w:style w:type="paragraph" w:customStyle="1" w:styleId="3A6F8BB2A0324158BBD9E40594AF9439">
    <w:name w:val="3A6F8BB2A0324158BBD9E40594AF9439"/>
    <w:rsid w:val="009F676C"/>
  </w:style>
  <w:style w:type="paragraph" w:customStyle="1" w:styleId="CBD4A11C7DEA4FD4B259E249C0B7D37B">
    <w:name w:val="CBD4A11C7DEA4FD4B259E249C0B7D37B"/>
    <w:rsid w:val="009F676C"/>
  </w:style>
  <w:style w:type="paragraph" w:customStyle="1" w:styleId="1535329A3C8C4506B25EEC2C116E85C7">
    <w:name w:val="1535329A3C8C4506B25EEC2C116E85C7"/>
    <w:rsid w:val="009F676C"/>
  </w:style>
  <w:style w:type="paragraph" w:customStyle="1" w:styleId="A58F0732C6DB48E08B715932A2A8F4C0">
    <w:name w:val="A58F0732C6DB48E08B715932A2A8F4C0"/>
    <w:rsid w:val="009F676C"/>
  </w:style>
  <w:style w:type="paragraph" w:customStyle="1" w:styleId="365E35B5AC4B46D1BAB57EA4BA7099F3">
    <w:name w:val="365E35B5AC4B46D1BAB57EA4BA7099F3"/>
    <w:rsid w:val="009F676C"/>
  </w:style>
  <w:style w:type="paragraph" w:customStyle="1" w:styleId="E74A7886C93E4C91A495523BBF0ADFC1">
    <w:name w:val="E74A7886C93E4C91A495523BBF0ADFC1"/>
    <w:rsid w:val="009F676C"/>
  </w:style>
  <w:style w:type="paragraph" w:customStyle="1" w:styleId="352AEF7A25E141D1AA79841EAE12EFEB">
    <w:name w:val="352AEF7A25E141D1AA79841EAE12EFEB"/>
    <w:rsid w:val="009F676C"/>
  </w:style>
  <w:style w:type="paragraph" w:customStyle="1" w:styleId="794B0758ABC149D4B39BFAF59D3063D6">
    <w:name w:val="794B0758ABC149D4B39BFAF59D3063D6"/>
    <w:rsid w:val="009F676C"/>
  </w:style>
  <w:style w:type="paragraph" w:customStyle="1" w:styleId="91C8F3E843AD4F7C850EFD4510BD2CBC">
    <w:name w:val="91C8F3E843AD4F7C850EFD4510BD2CBC"/>
    <w:rsid w:val="009F676C"/>
  </w:style>
  <w:style w:type="paragraph" w:customStyle="1" w:styleId="77F41F1DC070414EADC69AC2C3A0C4D7">
    <w:name w:val="77F41F1DC070414EADC69AC2C3A0C4D7"/>
    <w:rsid w:val="009F676C"/>
  </w:style>
  <w:style w:type="paragraph" w:customStyle="1" w:styleId="16513129CE5C4F7F9403958F91FCF229">
    <w:name w:val="16513129CE5C4F7F9403958F91FCF229"/>
    <w:rsid w:val="009F676C"/>
  </w:style>
  <w:style w:type="paragraph" w:customStyle="1" w:styleId="D6DE43A5E3934EB28CC59BB400505A85">
    <w:name w:val="D6DE43A5E3934EB28CC59BB400505A85"/>
    <w:rsid w:val="009F676C"/>
  </w:style>
  <w:style w:type="paragraph" w:customStyle="1" w:styleId="0224E4222EA54662BB09C2D3AD76866E">
    <w:name w:val="0224E4222EA54662BB09C2D3AD76866E"/>
    <w:rsid w:val="009F676C"/>
  </w:style>
  <w:style w:type="paragraph" w:customStyle="1" w:styleId="DAB4D08076B9473D9409193C44FAA4C2">
    <w:name w:val="DAB4D08076B9473D9409193C44FAA4C2"/>
    <w:rsid w:val="009F676C"/>
  </w:style>
  <w:style w:type="paragraph" w:customStyle="1" w:styleId="445ED6192B9C4980BEF9EFE07473D57E">
    <w:name w:val="445ED6192B9C4980BEF9EFE07473D57E"/>
    <w:rsid w:val="009F676C"/>
  </w:style>
  <w:style w:type="paragraph" w:customStyle="1" w:styleId="CA8A8B04C831482FB11BB2A1DF73001B">
    <w:name w:val="CA8A8B04C831482FB11BB2A1DF73001B"/>
    <w:rsid w:val="009F676C"/>
  </w:style>
  <w:style w:type="paragraph" w:customStyle="1" w:styleId="575F5392DFB142D7878D28681564E7A0">
    <w:name w:val="575F5392DFB142D7878D28681564E7A0"/>
    <w:rsid w:val="009F676C"/>
  </w:style>
  <w:style w:type="paragraph" w:customStyle="1" w:styleId="167FBADBDC4047999960FE11B71976A2">
    <w:name w:val="167FBADBDC4047999960FE11B71976A2"/>
    <w:rsid w:val="009F676C"/>
  </w:style>
  <w:style w:type="paragraph" w:customStyle="1" w:styleId="5EA9DD62CA7A48D39AE5890B300E839B">
    <w:name w:val="5EA9DD62CA7A48D39AE5890B300E839B"/>
    <w:rsid w:val="009F676C"/>
  </w:style>
  <w:style w:type="paragraph" w:customStyle="1" w:styleId="129D75BE58BB4586B466B73CA46F69EE">
    <w:name w:val="129D75BE58BB4586B466B73CA46F69EE"/>
    <w:rsid w:val="009F676C"/>
  </w:style>
  <w:style w:type="paragraph" w:customStyle="1" w:styleId="A7D764B592304281A166FE92D5B805B0">
    <w:name w:val="A7D764B592304281A166FE92D5B805B0"/>
    <w:rsid w:val="009F676C"/>
  </w:style>
  <w:style w:type="paragraph" w:customStyle="1" w:styleId="CD5D1088E6A54F0FA3838F88902E8AE3">
    <w:name w:val="CD5D1088E6A54F0FA3838F88902E8AE3"/>
    <w:rsid w:val="009F676C"/>
  </w:style>
  <w:style w:type="paragraph" w:customStyle="1" w:styleId="C66CB22B977F40BF818C7300EEA7B5C8">
    <w:name w:val="C66CB22B977F40BF818C7300EEA7B5C8"/>
    <w:rsid w:val="009F676C"/>
  </w:style>
  <w:style w:type="paragraph" w:customStyle="1" w:styleId="DAB80A722B644B91B3928497B9D0D5B4">
    <w:name w:val="DAB80A722B644B91B3928497B9D0D5B4"/>
    <w:rsid w:val="009F676C"/>
  </w:style>
  <w:style w:type="paragraph" w:customStyle="1" w:styleId="35A80C87372A4364A8FEE83EA904DB0F">
    <w:name w:val="35A80C87372A4364A8FEE83EA904DB0F"/>
    <w:rsid w:val="009F676C"/>
  </w:style>
  <w:style w:type="paragraph" w:customStyle="1" w:styleId="B93D977A294E452EB9D19C23045566CE">
    <w:name w:val="B93D977A294E452EB9D19C23045566CE"/>
    <w:rsid w:val="009F676C"/>
  </w:style>
  <w:style w:type="paragraph" w:customStyle="1" w:styleId="A343298A4AA54B0482BF89E989ED40D3">
    <w:name w:val="A343298A4AA54B0482BF89E989ED40D3"/>
    <w:rsid w:val="009F676C"/>
  </w:style>
  <w:style w:type="paragraph" w:customStyle="1" w:styleId="7058D9061046447C8735320A82A080EC">
    <w:name w:val="7058D9061046447C8735320A82A080EC"/>
    <w:rsid w:val="009F676C"/>
  </w:style>
  <w:style w:type="paragraph" w:customStyle="1" w:styleId="6D0BB757914B4D74BD42943B43F5FD9D">
    <w:name w:val="6D0BB757914B4D74BD42943B43F5FD9D"/>
    <w:rsid w:val="009F676C"/>
  </w:style>
  <w:style w:type="paragraph" w:customStyle="1" w:styleId="7DC5A27E288B4260BA2EE052F769C97F">
    <w:name w:val="7DC5A27E288B4260BA2EE052F769C97F"/>
    <w:rsid w:val="009F676C"/>
  </w:style>
  <w:style w:type="paragraph" w:customStyle="1" w:styleId="7DF3E602EA0847D69AB91FEC16736FAE">
    <w:name w:val="7DF3E602EA0847D69AB91FEC16736FAE"/>
    <w:rsid w:val="009F676C"/>
  </w:style>
  <w:style w:type="paragraph" w:customStyle="1" w:styleId="52E7270FCC1E43A6B51B8EE4D4C182A8">
    <w:name w:val="52E7270FCC1E43A6B51B8EE4D4C182A8"/>
    <w:rsid w:val="009F676C"/>
  </w:style>
  <w:style w:type="paragraph" w:customStyle="1" w:styleId="CEBBFFBC20B04DE19723F4FB699BBD03">
    <w:name w:val="CEBBFFBC20B04DE19723F4FB699BBD03"/>
    <w:rsid w:val="009F676C"/>
  </w:style>
  <w:style w:type="paragraph" w:customStyle="1" w:styleId="6DED9EED31FF407F982191E931BD45FA">
    <w:name w:val="6DED9EED31FF407F982191E931BD45FA"/>
    <w:rsid w:val="009F676C"/>
  </w:style>
  <w:style w:type="paragraph" w:customStyle="1" w:styleId="6DCF3F88D23A4DAFBCDBEAB62ED2D62B">
    <w:name w:val="6DCF3F88D23A4DAFBCDBEAB62ED2D62B"/>
    <w:rsid w:val="009F676C"/>
  </w:style>
  <w:style w:type="paragraph" w:customStyle="1" w:styleId="633E0D512D89448692E8A1666CA7F0BE">
    <w:name w:val="633E0D512D89448692E8A1666CA7F0BE"/>
    <w:rsid w:val="009F676C"/>
  </w:style>
  <w:style w:type="paragraph" w:customStyle="1" w:styleId="835FB72AB7804B0A9C6DE4473CC9D056">
    <w:name w:val="835FB72AB7804B0A9C6DE4473CC9D056"/>
    <w:rsid w:val="009F676C"/>
  </w:style>
  <w:style w:type="paragraph" w:customStyle="1" w:styleId="53B6C2B41A2445EE98823BBC930930A4">
    <w:name w:val="53B6C2B41A2445EE98823BBC930930A4"/>
    <w:rsid w:val="009F676C"/>
  </w:style>
  <w:style w:type="paragraph" w:customStyle="1" w:styleId="8853A95E8D9B42D4A17FD3B3523844C5">
    <w:name w:val="8853A95E8D9B42D4A17FD3B3523844C5"/>
    <w:rsid w:val="009F676C"/>
  </w:style>
  <w:style w:type="paragraph" w:customStyle="1" w:styleId="1E0EEFE3D0854D42BF1A7C600376DBF9">
    <w:name w:val="1E0EEFE3D0854D42BF1A7C600376DBF9"/>
    <w:rsid w:val="009F676C"/>
  </w:style>
  <w:style w:type="paragraph" w:customStyle="1" w:styleId="47ADABAC98874CB4AE8B76FB39C0EAF2">
    <w:name w:val="47ADABAC98874CB4AE8B76FB39C0EAF2"/>
    <w:rsid w:val="009F676C"/>
  </w:style>
  <w:style w:type="paragraph" w:customStyle="1" w:styleId="B9B5FB4D617D449AB5428893A7390108">
    <w:name w:val="B9B5FB4D617D449AB5428893A7390108"/>
    <w:rsid w:val="009F676C"/>
  </w:style>
  <w:style w:type="paragraph" w:customStyle="1" w:styleId="CCA31EFC174C4D89A99E9400D6BF0011">
    <w:name w:val="CCA31EFC174C4D89A99E9400D6BF0011"/>
    <w:rsid w:val="009F676C"/>
  </w:style>
  <w:style w:type="paragraph" w:customStyle="1" w:styleId="555AB693DCF74C17845AD2FA281491A2">
    <w:name w:val="555AB693DCF74C17845AD2FA281491A2"/>
    <w:rsid w:val="009F676C"/>
  </w:style>
  <w:style w:type="paragraph" w:customStyle="1" w:styleId="A409D3653A074F50805B5A993CAC153C">
    <w:name w:val="A409D3653A074F50805B5A993CAC153C"/>
    <w:rsid w:val="009F676C"/>
  </w:style>
  <w:style w:type="paragraph" w:customStyle="1" w:styleId="F66CE1214EB14956BC6A327CAEFF7CA8">
    <w:name w:val="F66CE1214EB14956BC6A327CAEFF7CA8"/>
    <w:rsid w:val="009F676C"/>
  </w:style>
  <w:style w:type="paragraph" w:customStyle="1" w:styleId="F278EFB1E18F4750A8288B084DBE8B02">
    <w:name w:val="F278EFB1E18F4750A8288B084DBE8B02"/>
    <w:rsid w:val="009F676C"/>
  </w:style>
  <w:style w:type="paragraph" w:customStyle="1" w:styleId="F3625437D18746148E9955C34126D7A7">
    <w:name w:val="F3625437D18746148E9955C34126D7A7"/>
    <w:rsid w:val="009F676C"/>
  </w:style>
  <w:style w:type="paragraph" w:customStyle="1" w:styleId="92636BC6CB9E4E70A06FDC2679FD2BB7">
    <w:name w:val="92636BC6CB9E4E70A06FDC2679FD2BB7"/>
    <w:rsid w:val="009F676C"/>
  </w:style>
  <w:style w:type="paragraph" w:customStyle="1" w:styleId="2D9FE0C261644EE6A91691582482B397">
    <w:name w:val="2D9FE0C261644EE6A91691582482B397"/>
    <w:rsid w:val="009F676C"/>
  </w:style>
  <w:style w:type="paragraph" w:customStyle="1" w:styleId="B9A0F1533F074F86B870B8443E705C0C">
    <w:name w:val="B9A0F1533F074F86B870B8443E705C0C"/>
    <w:rsid w:val="009F676C"/>
  </w:style>
  <w:style w:type="paragraph" w:customStyle="1" w:styleId="82F77D023EDE4D59810E38D43441BF96">
    <w:name w:val="82F77D023EDE4D59810E38D43441BF96"/>
    <w:rsid w:val="009F676C"/>
  </w:style>
  <w:style w:type="paragraph" w:customStyle="1" w:styleId="87E89CE220AA489CA82ACB2A2DA6A864">
    <w:name w:val="87E89CE220AA489CA82ACB2A2DA6A864"/>
    <w:rsid w:val="009F676C"/>
  </w:style>
  <w:style w:type="paragraph" w:customStyle="1" w:styleId="49B7D3C0C989444784789B4BAC82EA74">
    <w:name w:val="49B7D3C0C989444784789B4BAC82EA74"/>
    <w:rsid w:val="009F676C"/>
  </w:style>
  <w:style w:type="paragraph" w:customStyle="1" w:styleId="B9452E7F5C1C4A8DAD381C3100B101A3">
    <w:name w:val="B9452E7F5C1C4A8DAD381C3100B101A3"/>
    <w:rsid w:val="009F676C"/>
  </w:style>
  <w:style w:type="paragraph" w:customStyle="1" w:styleId="61492DAB87344722AC6071F8F20D8848">
    <w:name w:val="61492DAB87344722AC6071F8F20D8848"/>
    <w:rsid w:val="009F676C"/>
  </w:style>
  <w:style w:type="paragraph" w:customStyle="1" w:styleId="17A4974D7C524F53959C91A4CC6DDC3C">
    <w:name w:val="17A4974D7C524F53959C91A4CC6DDC3C"/>
    <w:rsid w:val="009F676C"/>
  </w:style>
  <w:style w:type="paragraph" w:customStyle="1" w:styleId="FDC17AAD838C41CFB5FD32E5F0BF4624">
    <w:name w:val="FDC17AAD838C41CFB5FD32E5F0BF4624"/>
    <w:rsid w:val="009F676C"/>
  </w:style>
  <w:style w:type="paragraph" w:customStyle="1" w:styleId="A7278CF22B004CF5BC2C404A3048B43D">
    <w:name w:val="A7278CF22B004CF5BC2C404A3048B43D"/>
    <w:rsid w:val="009F676C"/>
  </w:style>
  <w:style w:type="paragraph" w:customStyle="1" w:styleId="9AC0A1343EE04D458061A45B22B14E3A">
    <w:name w:val="9AC0A1343EE04D458061A45B22B14E3A"/>
    <w:rsid w:val="009F676C"/>
  </w:style>
  <w:style w:type="paragraph" w:customStyle="1" w:styleId="6C369F45706748808A2FFAFD35619898">
    <w:name w:val="6C369F45706748808A2FFAFD35619898"/>
    <w:rsid w:val="009F676C"/>
  </w:style>
  <w:style w:type="paragraph" w:customStyle="1" w:styleId="FE515BC8CE5243AD9D98892BB804F912">
    <w:name w:val="FE515BC8CE5243AD9D98892BB804F912"/>
    <w:rsid w:val="009F676C"/>
  </w:style>
  <w:style w:type="paragraph" w:customStyle="1" w:styleId="AE24A3D532704FEB97ADFCA2230621C9">
    <w:name w:val="AE24A3D532704FEB97ADFCA2230621C9"/>
    <w:rsid w:val="009F676C"/>
  </w:style>
  <w:style w:type="paragraph" w:customStyle="1" w:styleId="532C1140D76C4E2F8AEF54F392BA82FC">
    <w:name w:val="532C1140D76C4E2F8AEF54F392BA82FC"/>
    <w:rsid w:val="009F676C"/>
  </w:style>
  <w:style w:type="paragraph" w:customStyle="1" w:styleId="81593A92E8664DFD9B3F61DE667DFAA8">
    <w:name w:val="81593A92E8664DFD9B3F61DE667DFAA8"/>
    <w:rsid w:val="009F676C"/>
  </w:style>
  <w:style w:type="paragraph" w:customStyle="1" w:styleId="59A1D27322584E86A820540EE6F6CF16">
    <w:name w:val="59A1D27322584E86A820540EE6F6CF16"/>
    <w:rsid w:val="009F676C"/>
  </w:style>
  <w:style w:type="paragraph" w:customStyle="1" w:styleId="797BABA1A29D45428BF1D41EFD50B7BA">
    <w:name w:val="797BABA1A29D45428BF1D41EFD50B7BA"/>
    <w:rsid w:val="009F676C"/>
  </w:style>
  <w:style w:type="paragraph" w:customStyle="1" w:styleId="6916B0DC01584586B4F138E895A918E3">
    <w:name w:val="6916B0DC01584586B4F138E895A918E3"/>
    <w:rsid w:val="009F676C"/>
  </w:style>
  <w:style w:type="paragraph" w:customStyle="1" w:styleId="7F86EA809E624B548DD25302788D4C5C">
    <w:name w:val="7F86EA809E624B548DD25302788D4C5C"/>
    <w:rsid w:val="009F676C"/>
  </w:style>
  <w:style w:type="paragraph" w:customStyle="1" w:styleId="5370D4363A624AF8BF0FDB2A9E291457">
    <w:name w:val="5370D4363A624AF8BF0FDB2A9E291457"/>
    <w:rsid w:val="009F676C"/>
  </w:style>
  <w:style w:type="paragraph" w:customStyle="1" w:styleId="35A5B40254414836BB68C29F17A0F9A2">
    <w:name w:val="35A5B40254414836BB68C29F17A0F9A2"/>
    <w:rsid w:val="009F676C"/>
  </w:style>
  <w:style w:type="paragraph" w:customStyle="1" w:styleId="2BC8FCD223C64CBF9F5F46D55772C750">
    <w:name w:val="2BC8FCD223C64CBF9F5F46D55772C750"/>
    <w:rsid w:val="009F676C"/>
  </w:style>
  <w:style w:type="paragraph" w:customStyle="1" w:styleId="C3C6E3142BD54A5CB97E325105A7242F">
    <w:name w:val="C3C6E3142BD54A5CB97E325105A7242F"/>
    <w:rsid w:val="009F676C"/>
  </w:style>
  <w:style w:type="paragraph" w:customStyle="1" w:styleId="038991ABAA474B77B9B60F410494AEC7">
    <w:name w:val="038991ABAA474B77B9B60F410494AEC7"/>
    <w:rsid w:val="009F676C"/>
  </w:style>
  <w:style w:type="paragraph" w:customStyle="1" w:styleId="C50D1912D2CB435F99BD986AC84BCE24">
    <w:name w:val="C50D1912D2CB435F99BD986AC84BCE24"/>
    <w:rsid w:val="009F676C"/>
  </w:style>
  <w:style w:type="paragraph" w:customStyle="1" w:styleId="30146CAFA7F54C9B821E96A674A8D2C6">
    <w:name w:val="30146CAFA7F54C9B821E96A674A8D2C6"/>
    <w:rsid w:val="009F676C"/>
  </w:style>
  <w:style w:type="paragraph" w:customStyle="1" w:styleId="29445E11A5244926ACD5936ABC81C4F8">
    <w:name w:val="29445E11A5244926ACD5936ABC81C4F8"/>
    <w:rsid w:val="009F676C"/>
  </w:style>
  <w:style w:type="paragraph" w:customStyle="1" w:styleId="D9FAD3197B0F41D98601A840341535D6">
    <w:name w:val="D9FAD3197B0F41D98601A840341535D6"/>
    <w:rsid w:val="009F676C"/>
  </w:style>
  <w:style w:type="paragraph" w:customStyle="1" w:styleId="C2CD5C94E327413EA273FE94F2CB01F1">
    <w:name w:val="C2CD5C94E327413EA273FE94F2CB01F1"/>
    <w:rsid w:val="009F676C"/>
  </w:style>
  <w:style w:type="paragraph" w:customStyle="1" w:styleId="2532B03CABDB45508D445207583E8BE4">
    <w:name w:val="2532B03CABDB45508D445207583E8BE4"/>
    <w:rsid w:val="009F676C"/>
  </w:style>
  <w:style w:type="paragraph" w:customStyle="1" w:styleId="8C0297FBDD504941AE13B4D91AA7AD2D">
    <w:name w:val="8C0297FBDD504941AE13B4D91AA7AD2D"/>
    <w:rsid w:val="009F676C"/>
  </w:style>
  <w:style w:type="paragraph" w:customStyle="1" w:styleId="7365DE4EEB5C4227B08B0D73B5EA2058">
    <w:name w:val="7365DE4EEB5C4227B08B0D73B5EA2058"/>
    <w:rsid w:val="009F676C"/>
  </w:style>
  <w:style w:type="paragraph" w:customStyle="1" w:styleId="6A547B0278E141F697560E08F445B0CB">
    <w:name w:val="6A547B0278E141F697560E08F445B0CB"/>
    <w:rsid w:val="009F676C"/>
  </w:style>
  <w:style w:type="paragraph" w:customStyle="1" w:styleId="04B0E1D22E224759AF672A9A1CC848E3">
    <w:name w:val="04B0E1D22E224759AF672A9A1CC848E3"/>
    <w:rsid w:val="009F676C"/>
  </w:style>
  <w:style w:type="paragraph" w:customStyle="1" w:styleId="A1B5CCEA0A5E40C8A3CFD0CF4291F74B">
    <w:name w:val="A1B5CCEA0A5E40C8A3CFD0CF4291F74B"/>
    <w:rsid w:val="009F676C"/>
  </w:style>
  <w:style w:type="paragraph" w:customStyle="1" w:styleId="0DF12465B0424BA5B9C9345AC50052E9">
    <w:name w:val="0DF12465B0424BA5B9C9345AC50052E9"/>
    <w:rsid w:val="009F676C"/>
  </w:style>
  <w:style w:type="paragraph" w:customStyle="1" w:styleId="BB1A7749DEC24BFA823A2078312B8055">
    <w:name w:val="BB1A7749DEC24BFA823A2078312B8055"/>
    <w:rsid w:val="009F676C"/>
  </w:style>
  <w:style w:type="paragraph" w:customStyle="1" w:styleId="81CF6DCF75784B91832A7369A04BFF8F">
    <w:name w:val="81CF6DCF75784B91832A7369A04BFF8F"/>
    <w:rsid w:val="009F676C"/>
  </w:style>
  <w:style w:type="paragraph" w:customStyle="1" w:styleId="FC4494957E4F4E0B8A0B3614B93FA189">
    <w:name w:val="FC4494957E4F4E0B8A0B3614B93FA189"/>
    <w:rsid w:val="009F676C"/>
  </w:style>
  <w:style w:type="paragraph" w:customStyle="1" w:styleId="D30307036069423AACF7444DDD086F73">
    <w:name w:val="D30307036069423AACF7444DDD086F73"/>
    <w:rsid w:val="009F676C"/>
  </w:style>
  <w:style w:type="paragraph" w:customStyle="1" w:styleId="C42AA817A6ED4B21AD17B80C0FCECC71">
    <w:name w:val="C42AA817A6ED4B21AD17B80C0FCECC71"/>
    <w:rsid w:val="009F676C"/>
  </w:style>
  <w:style w:type="paragraph" w:customStyle="1" w:styleId="20C574DC5D4D4C0DAA318634D920AB61">
    <w:name w:val="20C574DC5D4D4C0DAA318634D920AB61"/>
    <w:rsid w:val="009F676C"/>
  </w:style>
  <w:style w:type="paragraph" w:customStyle="1" w:styleId="2B8BFED2E9EC4D3A9E92BCB7A01EC541">
    <w:name w:val="2B8BFED2E9EC4D3A9E92BCB7A01EC541"/>
    <w:rsid w:val="009F676C"/>
  </w:style>
  <w:style w:type="paragraph" w:customStyle="1" w:styleId="D2CE14B28B9B477888D03C9C897DFC9B">
    <w:name w:val="D2CE14B28B9B477888D03C9C897DFC9B"/>
    <w:rsid w:val="009F676C"/>
  </w:style>
  <w:style w:type="paragraph" w:customStyle="1" w:styleId="4B1DEC35F1EF482FB10678407BE528BE">
    <w:name w:val="4B1DEC35F1EF482FB10678407BE528BE"/>
    <w:rsid w:val="009F676C"/>
  </w:style>
  <w:style w:type="paragraph" w:customStyle="1" w:styleId="3A60DE206913461BA0447D9D571DE3DA">
    <w:name w:val="3A60DE206913461BA0447D9D571DE3DA"/>
    <w:rsid w:val="009F676C"/>
  </w:style>
  <w:style w:type="paragraph" w:customStyle="1" w:styleId="32A1DE78119F49E2963F4CE4D510BAE6">
    <w:name w:val="32A1DE78119F49E2963F4CE4D510BAE6"/>
    <w:rsid w:val="009F676C"/>
  </w:style>
  <w:style w:type="paragraph" w:customStyle="1" w:styleId="DF1A8F71454B4533A2098ECFDD455B6A">
    <w:name w:val="DF1A8F71454B4533A2098ECFDD455B6A"/>
    <w:rsid w:val="009F676C"/>
  </w:style>
  <w:style w:type="paragraph" w:customStyle="1" w:styleId="4AAF472DD4A0410E8A90376FBB2EB4FC">
    <w:name w:val="4AAF472DD4A0410E8A90376FBB2EB4FC"/>
    <w:rsid w:val="009F676C"/>
  </w:style>
  <w:style w:type="paragraph" w:customStyle="1" w:styleId="8A33BA94A3584A3990CBB72658D2661B">
    <w:name w:val="8A33BA94A3584A3990CBB72658D2661B"/>
    <w:rsid w:val="009F676C"/>
  </w:style>
  <w:style w:type="paragraph" w:customStyle="1" w:styleId="32FB92B12FA94713841295405EDFF9B1">
    <w:name w:val="32FB92B12FA94713841295405EDFF9B1"/>
    <w:rsid w:val="009F676C"/>
  </w:style>
  <w:style w:type="paragraph" w:customStyle="1" w:styleId="1B06E3EA6B9848E6A3FA5271E7194D7D">
    <w:name w:val="1B06E3EA6B9848E6A3FA5271E7194D7D"/>
    <w:rsid w:val="009F676C"/>
  </w:style>
  <w:style w:type="paragraph" w:customStyle="1" w:styleId="460AC305DC474CE2BF0095457458A3A2">
    <w:name w:val="460AC305DC474CE2BF0095457458A3A2"/>
    <w:rsid w:val="009F676C"/>
  </w:style>
  <w:style w:type="paragraph" w:customStyle="1" w:styleId="0895C75E820E4482A030DB7B4C953B06">
    <w:name w:val="0895C75E820E4482A030DB7B4C953B06"/>
    <w:rsid w:val="009F676C"/>
  </w:style>
  <w:style w:type="paragraph" w:customStyle="1" w:styleId="2A4D0B6284554EAEAA80CF1E56EA1494">
    <w:name w:val="2A4D0B6284554EAEAA80CF1E56EA1494"/>
    <w:rsid w:val="009F676C"/>
  </w:style>
  <w:style w:type="paragraph" w:customStyle="1" w:styleId="A638B8DF91624E7AB97231964C2CD52E">
    <w:name w:val="A638B8DF91624E7AB97231964C2CD52E"/>
    <w:rsid w:val="009F676C"/>
  </w:style>
  <w:style w:type="paragraph" w:customStyle="1" w:styleId="909A028A7BBA4E2BAB6EBCC9D634D8FD">
    <w:name w:val="909A028A7BBA4E2BAB6EBCC9D634D8FD"/>
    <w:rsid w:val="009F676C"/>
  </w:style>
  <w:style w:type="paragraph" w:customStyle="1" w:styleId="FD09BE3EBDBD4CCBA37C23AB566CD800">
    <w:name w:val="FD09BE3EBDBD4CCBA37C23AB566CD800"/>
    <w:rsid w:val="009F676C"/>
  </w:style>
  <w:style w:type="paragraph" w:customStyle="1" w:styleId="1529296B325C453ABB9D5218455B3818">
    <w:name w:val="1529296B325C453ABB9D5218455B3818"/>
    <w:rsid w:val="009F676C"/>
  </w:style>
  <w:style w:type="paragraph" w:customStyle="1" w:styleId="2187DB798E814C46A601A06295E4A8C8">
    <w:name w:val="2187DB798E814C46A601A06295E4A8C8"/>
    <w:rsid w:val="009F676C"/>
  </w:style>
  <w:style w:type="paragraph" w:customStyle="1" w:styleId="ADA26CADFDC945B2B2E835E6967081F7">
    <w:name w:val="ADA26CADFDC945B2B2E835E6967081F7"/>
    <w:rsid w:val="009F676C"/>
  </w:style>
  <w:style w:type="paragraph" w:customStyle="1" w:styleId="3EA2C5BCC2694569AE32EDEE050B21BD">
    <w:name w:val="3EA2C5BCC2694569AE32EDEE050B21BD"/>
    <w:rsid w:val="009F676C"/>
  </w:style>
  <w:style w:type="paragraph" w:customStyle="1" w:styleId="B788D1DAC7444EB0B9662F33C778ABFF">
    <w:name w:val="B788D1DAC7444EB0B9662F33C778ABFF"/>
    <w:rsid w:val="009F676C"/>
  </w:style>
  <w:style w:type="paragraph" w:customStyle="1" w:styleId="99565F9E722A4924A8AD8300F14158EA">
    <w:name w:val="99565F9E722A4924A8AD8300F14158EA"/>
    <w:rsid w:val="009F676C"/>
  </w:style>
  <w:style w:type="paragraph" w:customStyle="1" w:styleId="0FB9593801D44A79858E2A0161B5B6EC">
    <w:name w:val="0FB9593801D44A79858E2A0161B5B6EC"/>
    <w:rsid w:val="009F676C"/>
  </w:style>
  <w:style w:type="paragraph" w:customStyle="1" w:styleId="960EE94613384DDA8411B9ABB14FDCB0">
    <w:name w:val="960EE94613384DDA8411B9ABB14FDCB0"/>
    <w:rsid w:val="009F676C"/>
  </w:style>
  <w:style w:type="paragraph" w:customStyle="1" w:styleId="5773430D1B984689A6DCE7FA742E1DE8">
    <w:name w:val="5773430D1B984689A6DCE7FA742E1DE8"/>
    <w:rsid w:val="009F676C"/>
  </w:style>
  <w:style w:type="paragraph" w:customStyle="1" w:styleId="D395656DA9954F05AE6DD4682883928F">
    <w:name w:val="D395656DA9954F05AE6DD4682883928F"/>
    <w:rsid w:val="009F676C"/>
  </w:style>
  <w:style w:type="paragraph" w:customStyle="1" w:styleId="CBDC3B6D17A94D7B8D05F0198CC865C4">
    <w:name w:val="CBDC3B6D17A94D7B8D05F0198CC865C4"/>
    <w:rsid w:val="009F676C"/>
  </w:style>
  <w:style w:type="paragraph" w:customStyle="1" w:styleId="FC0F13363F08409E8194548EA95AA68A">
    <w:name w:val="FC0F13363F08409E8194548EA95AA68A"/>
    <w:rsid w:val="009F676C"/>
  </w:style>
  <w:style w:type="paragraph" w:customStyle="1" w:styleId="EDEB910D31244C2D8A60B8BEC614A82F">
    <w:name w:val="EDEB910D31244C2D8A60B8BEC614A82F"/>
    <w:rsid w:val="009F676C"/>
  </w:style>
  <w:style w:type="paragraph" w:customStyle="1" w:styleId="7C62C677B337433589239C4A8C1E1ADF">
    <w:name w:val="7C62C677B337433589239C4A8C1E1ADF"/>
    <w:rsid w:val="009F676C"/>
  </w:style>
  <w:style w:type="paragraph" w:customStyle="1" w:styleId="4DFF295B4CB6490BA6ECF6ADE5BE58D1">
    <w:name w:val="4DFF295B4CB6490BA6ECF6ADE5BE58D1"/>
    <w:rsid w:val="009F676C"/>
  </w:style>
  <w:style w:type="paragraph" w:customStyle="1" w:styleId="5E094D4C881D47549FA2DFAB3E1C9F63">
    <w:name w:val="5E094D4C881D47549FA2DFAB3E1C9F63"/>
    <w:rsid w:val="009F676C"/>
  </w:style>
  <w:style w:type="paragraph" w:customStyle="1" w:styleId="FB1D7DA102AD407E9BB001843B1942B8">
    <w:name w:val="FB1D7DA102AD407E9BB001843B1942B8"/>
    <w:rsid w:val="009F676C"/>
  </w:style>
  <w:style w:type="paragraph" w:customStyle="1" w:styleId="43361C85BFCD40FAAE8C6C1F1B5C1904">
    <w:name w:val="43361C85BFCD40FAAE8C6C1F1B5C1904"/>
    <w:rsid w:val="009F676C"/>
  </w:style>
  <w:style w:type="paragraph" w:customStyle="1" w:styleId="7741BF8423FC49B995480F1FE565E2AA">
    <w:name w:val="7741BF8423FC49B995480F1FE565E2AA"/>
    <w:rsid w:val="009F676C"/>
  </w:style>
  <w:style w:type="paragraph" w:customStyle="1" w:styleId="5B34F7F6B822474F8D91A3666B389175">
    <w:name w:val="5B34F7F6B822474F8D91A3666B389175"/>
    <w:rsid w:val="009F676C"/>
  </w:style>
  <w:style w:type="paragraph" w:customStyle="1" w:styleId="551E891FBD054E49918C10517C821247">
    <w:name w:val="551E891FBD054E49918C10517C821247"/>
    <w:rsid w:val="009F676C"/>
  </w:style>
  <w:style w:type="paragraph" w:customStyle="1" w:styleId="EB6B28D7CF8C4A19ABC8A3276D382A4C">
    <w:name w:val="EB6B28D7CF8C4A19ABC8A3276D382A4C"/>
    <w:rsid w:val="009F676C"/>
  </w:style>
  <w:style w:type="paragraph" w:customStyle="1" w:styleId="1A6DEDF1FF0847AD9DBD88AB417E51A6">
    <w:name w:val="1A6DEDF1FF0847AD9DBD88AB417E51A6"/>
    <w:rsid w:val="009F676C"/>
  </w:style>
  <w:style w:type="paragraph" w:customStyle="1" w:styleId="77D727CDC3E24E9C98A8E6C8F9AC65B2">
    <w:name w:val="77D727CDC3E24E9C98A8E6C8F9AC65B2"/>
    <w:rsid w:val="009F676C"/>
  </w:style>
  <w:style w:type="paragraph" w:customStyle="1" w:styleId="CACA48B194D7483EB9733D3C308F77A4">
    <w:name w:val="CACA48B194D7483EB9733D3C308F77A4"/>
    <w:rsid w:val="009F676C"/>
  </w:style>
  <w:style w:type="paragraph" w:customStyle="1" w:styleId="B6348D51DBF947BD8E344B588A0E3871">
    <w:name w:val="B6348D51DBF947BD8E344B588A0E3871"/>
    <w:rsid w:val="009F676C"/>
  </w:style>
  <w:style w:type="paragraph" w:customStyle="1" w:styleId="940A6D75FEC149F685A0CE46BCD58FA5">
    <w:name w:val="940A6D75FEC149F685A0CE46BCD58FA5"/>
    <w:rsid w:val="009F676C"/>
  </w:style>
  <w:style w:type="paragraph" w:customStyle="1" w:styleId="8509BB573A6B42EE9E6EA91EB96CF572">
    <w:name w:val="8509BB573A6B42EE9E6EA91EB96CF572"/>
    <w:rsid w:val="009F676C"/>
  </w:style>
  <w:style w:type="paragraph" w:customStyle="1" w:styleId="87DF7B770B9548EB9A471695CA819155">
    <w:name w:val="87DF7B770B9548EB9A471695CA819155"/>
    <w:rsid w:val="009F676C"/>
  </w:style>
  <w:style w:type="paragraph" w:customStyle="1" w:styleId="B2C1C857BF574F27BFA2671FC729CA8B">
    <w:name w:val="B2C1C857BF574F27BFA2671FC729CA8B"/>
    <w:rsid w:val="009F676C"/>
  </w:style>
  <w:style w:type="paragraph" w:customStyle="1" w:styleId="10C472B3D28149798436DE7CAE3FF5A2">
    <w:name w:val="10C472B3D28149798436DE7CAE3FF5A2"/>
    <w:rsid w:val="009F676C"/>
  </w:style>
  <w:style w:type="paragraph" w:customStyle="1" w:styleId="9E7B2F0CE763492092473488393E67FE">
    <w:name w:val="9E7B2F0CE763492092473488393E67FE"/>
    <w:rsid w:val="009F676C"/>
  </w:style>
  <w:style w:type="paragraph" w:customStyle="1" w:styleId="ADD8BC7C29564B85832201A54EE78F63">
    <w:name w:val="ADD8BC7C29564B85832201A54EE78F63"/>
    <w:rsid w:val="009F676C"/>
  </w:style>
  <w:style w:type="paragraph" w:customStyle="1" w:styleId="C440F4C6F1ED403AA363150A1C2EECED">
    <w:name w:val="C440F4C6F1ED403AA363150A1C2EECED"/>
    <w:rsid w:val="009F676C"/>
  </w:style>
  <w:style w:type="paragraph" w:customStyle="1" w:styleId="CEE0B38110A24ABD88D571D45A6FD65F">
    <w:name w:val="CEE0B38110A24ABD88D571D45A6FD65F"/>
    <w:rsid w:val="009F676C"/>
  </w:style>
  <w:style w:type="paragraph" w:customStyle="1" w:styleId="F107DC78347C4CD1978B25DDE2FB8BC2">
    <w:name w:val="F107DC78347C4CD1978B25DDE2FB8BC2"/>
    <w:rsid w:val="009F676C"/>
  </w:style>
  <w:style w:type="paragraph" w:customStyle="1" w:styleId="11F45E1965C54BA8AEA0A6640EAAA69A">
    <w:name w:val="11F45E1965C54BA8AEA0A6640EAAA69A"/>
    <w:rsid w:val="009F676C"/>
  </w:style>
  <w:style w:type="paragraph" w:customStyle="1" w:styleId="8284808EECE44A4396C1107ED468C051">
    <w:name w:val="8284808EECE44A4396C1107ED468C051"/>
    <w:rsid w:val="009F676C"/>
  </w:style>
  <w:style w:type="paragraph" w:customStyle="1" w:styleId="E9B58D72144A473C9404174999D2B4BA">
    <w:name w:val="E9B58D72144A473C9404174999D2B4BA"/>
    <w:rsid w:val="009F676C"/>
  </w:style>
  <w:style w:type="paragraph" w:customStyle="1" w:styleId="DDED7F7394CA42B79B720B1088EC2C88">
    <w:name w:val="DDED7F7394CA42B79B720B1088EC2C88"/>
    <w:rsid w:val="009F676C"/>
  </w:style>
  <w:style w:type="paragraph" w:customStyle="1" w:styleId="6A913ED87A08498B843524A7DCA4E916">
    <w:name w:val="6A913ED87A08498B843524A7DCA4E916"/>
    <w:rsid w:val="009F676C"/>
  </w:style>
  <w:style w:type="paragraph" w:customStyle="1" w:styleId="7C0CE81EA4E14513ABE1706A5B218248">
    <w:name w:val="7C0CE81EA4E14513ABE1706A5B218248"/>
    <w:rsid w:val="009F676C"/>
  </w:style>
  <w:style w:type="paragraph" w:customStyle="1" w:styleId="6A3F623205D44DE2A258A0913DC9C06C">
    <w:name w:val="6A3F623205D44DE2A258A0913DC9C06C"/>
    <w:rsid w:val="009F676C"/>
  </w:style>
  <w:style w:type="paragraph" w:customStyle="1" w:styleId="45B6E2A30ACF47669165E0152C3F10EA">
    <w:name w:val="45B6E2A30ACF47669165E0152C3F10EA"/>
    <w:rsid w:val="009F676C"/>
  </w:style>
  <w:style w:type="paragraph" w:customStyle="1" w:styleId="FA7353443AD74BE89921EFF74B2747C4">
    <w:name w:val="FA7353443AD74BE89921EFF74B2747C4"/>
    <w:rsid w:val="009F676C"/>
  </w:style>
  <w:style w:type="paragraph" w:customStyle="1" w:styleId="A838D95A6D334DD29B1524CA85432EAD">
    <w:name w:val="A838D95A6D334DD29B1524CA85432EAD"/>
    <w:rsid w:val="009F676C"/>
  </w:style>
  <w:style w:type="paragraph" w:customStyle="1" w:styleId="4E6F936E4F2240DF9B405D161757D057">
    <w:name w:val="4E6F936E4F2240DF9B405D161757D057"/>
    <w:rsid w:val="009F676C"/>
  </w:style>
  <w:style w:type="paragraph" w:customStyle="1" w:styleId="A247CEC9B42F410D9D7EB6D27B252A33">
    <w:name w:val="A247CEC9B42F410D9D7EB6D27B252A33"/>
    <w:rsid w:val="009F676C"/>
  </w:style>
  <w:style w:type="paragraph" w:customStyle="1" w:styleId="D1046A40F12F4B64B618489A7A0FE268">
    <w:name w:val="D1046A40F12F4B64B618489A7A0FE268"/>
    <w:rsid w:val="009F676C"/>
  </w:style>
  <w:style w:type="paragraph" w:customStyle="1" w:styleId="C9CD7CDB53514BA69405ABDA18F40724">
    <w:name w:val="C9CD7CDB53514BA69405ABDA18F40724"/>
    <w:rsid w:val="009F676C"/>
  </w:style>
  <w:style w:type="paragraph" w:customStyle="1" w:styleId="480D1CEE5B0041F3889276905033DC95">
    <w:name w:val="480D1CEE5B0041F3889276905033DC95"/>
    <w:rsid w:val="009F676C"/>
  </w:style>
  <w:style w:type="paragraph" w:customStyle="1" w:styleId="97E5432943064BBB8E7919AB9CA6A685">
    <w:name w:val="97E5432943064BBB8E7919AB9CA6A685"/>
    <w:rsid w:val="009F676C"/>
  </w:style>
  <w:style w:type="paragraph" w:customStyle="1" w:styleId="069124153FC14034AE9A0967E2349637">
    <w:name w:val="069124153FC14034AE9A0967E2349637"/>
    <w:rsid w:val="009F676C"/>
  </w:style>
  <w:style w:type="paragraph" w:customStyle="1" w:styleId="8C644C94BD28476EB633DEB58C305ED8">
    <w:name w:val="8C644C94BD28476EB633DEB58C305ED8"/>
    <w:rsid w:val="009F676C"/>
  </w:style>
  <w:style w:type="paragraph" w:customStyle="1" w:styleId="9FB00E54CE6C4FE3B11DC90CA6BADA45">
    <w:name w:val="9FB00E54CE6C4FE3B11DC90CA6BADA45"/>
    <w:rsid w:val="009F676C"/>
  </w:style>
  <w:style w:type="paragraph" w:customStyle="1" w:styleId="40273AE5E9AD43C1A1CAE027D955BFC1">
    <w:name w:val="40273AE5E9AD43C1A1CAE027D955BFC1"/>
    <w:rsid w:val="009F676C"/>
  </w:style>
  <w:style w:type="paragraph" w:customStyle="1" w:styleId="C09B469DA913402B961A65DA993EB472">
    <w:name w:val="C09B469DA913402B961A65DA993EB472"/>
    <w:rsid w:val="009F676C"/>
  </w:style>
  <w:style w:type="paragraph" w:customStyle="1" w:styleId="B41C6A03B542417892E9ACFC2F959493">
    <w:name w:val="B41C6A03B542417892E9ACFC2F959493"/>
    <w:rsid w:val="009F676C"/>
  </w:style>
  <w:style w:type="paragraph" w:customStyle="1" w:styleId="77808DB517C54E08833D9F0CDC9B8EE0">
    <w:name w:val="77808DB517C54E08833D9F0CDC9B8EE0"/>
    <w:rsid w:val="009F676C"/>
  </w:style>
  <w:style w:type="paragraph" w:customStyle="1" w:styleId="52E8538FE96F411FB823AC22F81EF7D1">
    <w:name w:val="52E8538FE96F411FB823AC22F81EF7D1"/>
    <w:rsid w:val="009F676C"/>
  </w:style>
  <w:style w:type="paragraph" w:customStyle="1" w:styleId="CC166294FF254595AC2088A2EFF20DAF">
    <w:name w:val="CC166294FF254595AC2088A2EFF20DAF"/>
    <w:rsid w:val="009F676C"/>
  </w:style>
  <w:style w:type="paragraph" w:customStyle="1" w:styleId="7A27DB9EFE984471B455ACAF4E23F6A3">
    <w:name w:val="7A27DB9EFE984471B455ACAF4E23F6A3"/>
    <w:rsid w:val="009F676C"/>
  </w:style>
  <w:style w:type="paragraph" w:customStyle="1" w:styleId="24BCC033088B422A8B985DC9116C070F">
    <w:name w:val="24BCC033088B422A8B985DC9116C070F"/>
    <w:rsid w:val="009F676C"/>
  </w:style>
  <w:style w:type="paragraph" w:customStyle="1" w:styleId="B9166196BAEC4D018D46B6B80899CFC9">
    <w:name w:val="B9166196BAEC4D018D46B6B80899CFC9"/>
    <w:rsid w:val="009F676C"/>
  </w:style>
  <w:style w:type="paragraph" w:customStyle="1" w:styleId="DA9060BC9E7042478D1A810330BDE009">
    <w:name w:val="DA9060BC9E7042478D1A810330BDE009"/>
    <w:rsid w:val="009F676C"/>
  </w:style>
  <w:style w:type="paragraph" w:customStyle="1" w:styleId="F3500BC53164402891748164F64D77A6">
    <w:name w:val="F3500BC53164402891748164F64D77A6"/>
    <w:rsid w:val="009F676C"/>
  </w:style>
  <w:style w:type="paragraph" w:customStyle="1" w:styleId="1B6461EBAA044746999364C17F2ED55C">
    <w:name w:val="1B6461EBAA044746999364C17F2ED55C"/>
    <w:rsid w:val="009F676C"/>
  </w:style>
  <w:style w:type="paragraph" w:customStyle="1" w:styleId="4184E2C374924999A25A028375361D22">
    <w:name w:val="4184E2C374924999A25A028375361D22"/>
    <w:rsid w:val="009F676C"/>
  </w:style>
  <w:style w:type="paragraph" w:customStyle="1" w:styleId="289DA521DCDD46EFAF362EB4D283F97D">
    <w:name w:val="289DA521DCDD46EFAF362EB4D283F97D"/>
    <w:rsid w:val="009F676C"/>
  </w:style>
  <w:style w:type="paragraph" w:customStyle="1" w:styleId="EE1588754D53465C835B8CAC36EDE626">
    <w:name w:val="EE1588754D53465C835B8CAC36EDE626"/>
    <w:rsid w:val="009F676C"/>
  </w:style>
  <w:style w:type="paragraph" w:customStyle="1" w:styleId="A165B6871339424D896B0E8832F43981">
    <w:name w:val="A165B6871339424D896B0E8832F43981"/>
    <w:rsid w:val="009F676C"/>
  </w:style>
  <w:style w:type="paragraph" w:customStyle="1" w:styleId="82FA6EA1BDF049228B258EE255E52C4C">
    <w:name w:val="82FA6EA1BDF049228B258EE255E52C4C"/>
    <w:rsid w:val="009F676C"/>
  </w:style>
  <w:style w:type="paragraph" w:customStyle="1" w:styleId="EFABC113AA9347BFA21624C27DB1AEA8">
    <w:name w:val="EFABC113AA9347BFA21624C27DB1AEA8"/>
    <w:rsid w:val="009F676C"/>
  </w:style>
  <w:style w:type="paragraph" w:customStyle="1" w:styleId="3B3A322C938C4DD98A168E0270D0F812">
    <w:name w:val="3B3A322C938C4DD98A168E0270D0F812"/>
    <w:rsid w:val="009F676C"/>
  </w:style>
  <w:style w:type="paragraph" w:customStyle="1" w:styleId="342B8414052A45F2AF0FD4214138795D">
    <w:name w:val="342B8414052A45F2AF0FD4214138795D"/>
    <w:rsid w:val="009F676C"/>
  </w:style>
  <w:style w:type="paragraph" w:customStyle="1" w:styleId="85D4BBB363174999AA18F344AA1F3772">
    <w:name w:val="85D4BBB363174999AA18F344AA1F3772"/>
    <w:rsid w:val="009F676C"/>
  </w:style>
  <w:style w:type="paragraph" w:customStyle="1" w:styleId="45923330EAF4473BB76C000CA698F5EB">
    <w:name w:val="45923330EAF4473BB76C000CA698F5EB"/>
    <w:rsid w:val="009F676C"/>
  </w:style>
  <w:style w:type="paragraph" w:customStyle="1" w:styleId="42E3BCF7273745CF82323FC8CDB7969E">
    <w:name w:val="42E3BCF7273745CF82323FC8CDB7969E"/>
    <w:rsid w:val="009F676C"/>
  </w:style>
  <w:style w:type="paragraph" w:customStyle="1" w:styleId="C83A1BF2CF554742969D0E6BC0F08E35">
    <w:name w:val="C83A1BF2CF554742969D0E6BC0F08E35"/>
    <w:rsid w:val="009F676C"/>
  </w:style>
  <w:style w:type="paragraph" w:customStyle="1" w:styleId="B4ACF438A23141289E20FF74C582D5C9">
    <w:name w:val="B4ACF438A23141289E20FF74C582D5C9"/>
    <w:rsid w:val="009F676C"/>
  </w:style>
  <w:style w:type="paragraph" w:customStyle="1" w:styleId="3528D3A0FB194A7991D6C42D716A7FA3">
    <w:name w:val="3528D3A0FB194A7991D6C42D716A7FA3"/>
    <w:rsid w:val="009F676C"/>
  </w:style>
  <w:style w:type="paragraph" w:customStyle="1" w:styleId="F49F6983668E42D7B0779C6291DFC35E">
    <w:name w:val="F49F6983668E42D7B0779C6291DFC35E"/>
    <w:rsid w:val="009F676C"/>
  </w:style>
  <w:style w:type="paragraph" w:customStyle="1" w:styleId="3E3774A9904B4899942D6EC8B2E981BE">
    <w:name w:val="3E3774A9904B4899942D6EC8B2E981BE"/>
    <w:rsid w:val="009F676C"/>
  </w:style>
  <w:style w:type="paragraph" w:customStyle="1" w:styleId="D3292EBA27454CE2A5C737A2B930B76F">
    <w:name w:val="D3292EBA27454CE2A5C737A2B930B76F"/>
    <w:rsid w:val="009F676C"/>
  </w:style>
  <w:style w:type="paragraph" w:customStyle="1" w:styleId="D103D053B26F495687C036CB8CAC4A68">
    <w:name w:val="D103D053B26F495687C036CB8CAC4A68"/>
    <w:rsid w:val="009F676C"/>
  </w:style>
  <w:style w:type="paragraph" w:customStyle="1" w:styleId="7C53950A8A7E4DF9B1A1D7AB810E017B">
    <w:name w:val="7C53950A8A7E4DF9B1A1D7AB810E017B"/>
    <w:rsid w:val="009F676C"/>
  </w:style>
  <w:style w:type="paragraph" w:customStyle="1" w:styleId="DBD4996711184262BB8F668A0E02AA38">
    <w:name w:val="DBD4996711184262BB8F668A0E02AA38"/>
    <w:rsid w:val="009F676C"/>
  </w:style>
  <w:style w:type="paragraph" w:customStyle="1" w:styleId="E640CC240A764DF6A3F2FA399102935D">
    <w:name w:val="E640CC240A764DF6A3F2FA399102935D"/>
    <w:rsid w:val="009F676C"/>
  </w:style>
  <w:style w:type="paragraph" w:customStyle="1" w:styleId="2A1CCBEBE64E4780B7AC23A3D8FCBA21">
    <w:name w:val="2A1CCBEBE64E4780B7AC23A3D8FCBA21"/>
    <w:rsid w:val="009F676C"/>
  </w:style>
  <w:style w:type="paragraph" w:customStyle="1" w:styleId="883BB1990F9C4C8FB67C87A375DF4F81">
    <w:name w:val="883BB1990F9C4C8FB67C87A375DF4F81"/>
    <w:rsid w:val="009F676C"/>
  </w:style>
  <w:style w:type="paragraph" w:customStyle="1" w:styleId="967E2F4CF6B34F78B800AC9BC526D80C">
    <w:name w:val="967E2F4CF6B34F78B800AC9BC526D80C"/>
    <w:rsid w:val="009F676C"/>
  </w:style>
  <w:style w:type="paragraph" w:customStyle="1" w:styleId="E078570046F04E38A7E8A6B7D4B996C1">
    <w:name w:val="E078570046F04E38A7E8A6B7D4B996C1"/>
    <w:rsid w:val="009F676C"/>
  </w:style>
  <w:style w:type="paragraph" w:customStyle="1" w:styleId="DF40EA122E1647D194C9F043989852FD">
    <w:name w:val="DF40EA122E1647D194C9F043989852FD"/>
    <w:rsid w:val="009F676C"/>
  </w:style>
  <w:style w:type="paragraph" w:customStyle="1" w:styleId="DC2D6F66D93A414B99AD5F69F75319B6">
    <w:name w:val="DC2D6F66D93A414B99AD5F69F75319B6"/>
    <w:rsid w:val="009F676C"/>
  </w:style>
  <w:style w:type="paragraph" w:customStyle="1" w:styleId="3BB7DC85B3BB4B108166E585ED8E0998">
    <w:name w:val="3BB7DC85B3BB4B108166E585ED8E0998"/>
    <w:rsid w:val="009F676C"/>
  </w:style>
  <w:style w:type="paragraph" w:customStyle="1" w:styleId="EEB65824331A4ADE8C83F38F1F2F7635">
    <w:name w:val="EEB65824331A4ADE8C83F38F1F2F7635"/>
    <w:rsid w:val="009F676C"/>
  </w:style>
  <w:style w:type="paragraph" w:customStyle="1" w:styleId="5FDBF215021D42EDBE5F0FD094B8AAC5">
    <w:name w:val="5FDBF215021D42EDBE5F0FD094B8AAC5"/>
    <w:rsid w:val="009F676C"/>
  </w:style>
  <w:style w:type="paragraph" w:customStyle="1" w:styleId="24CBFE8B6EAF4ABD89C3E19214DDC777">
    <w:name w:val="24CBFE8B6EAF4ABD89C3E19214DDC777"/>
    <w:rsid w:val="009F676C"/>
  </w:style>
  <w:style w:type="paragraph" w:customStyle="1" w:styleId="5B44299BE6FB489E99891C44F72998CC">
    <w:name w:val="5B44299BE6FB489E99891C44F72998CC"/>
    <w:rsid w:val="009F676C"/>
  </w:style>
  <w:style w:type="paragraph" w:customStyle="1" w:styleId="72BACA7F322E4CD8ACB9FE4418B54559">
    <w:name w:val="72BACA7F322E4CD8ACB9FE4418B54559"/>
    <w:rsid w:val="009F676C"/>
  </w:style>
  <w:style w:type="paragraph" w:customStyle="1" w:styleId="DBBDB062AB42435D9FDBEE478276E721">
    <w:name w:val="DBBDB062AB42435D9FDBEE478276E721"/>
    <w:rsid w:val="009F676C"/>
  </w:style>
  <w:style w:type="paragraph" w:customStyle="1" w:styleId="7D9C2702ACFE45C68E390B4C342DDE99">
    <w:name w:val="7D9C2702ACFE45C68E390B4C342DDE99"/>
    <w:rsid w:val="009F676C"/>
  </w:style>
  <w:style w:type="paragraph" w:customStyle="1" w:styleId="3231C99B83CF4802AAC9C509D1A8AF56">
    <w:name w:val="3231C99B83CF4802AAC9C509D1A8AF56"/>
    <w:rsid w:val="009F676C"/>
  </w:style>
  <w:style w:type="paragraph" w:customStyle="1" w:styleId="B24BF4E2842344189EB412C57202F35F">
    <w:name w:val="B24BF4E2842344189EB412C57202F35F"/>
    <w:rsid w:val="009F676C"/>
  </w:style>
  <w:style w:type="paragraph" w:customStyle="1" w:styleId="7A8321905B7E47A3B472BF92168CD8BC">
    <w:name w:val="7A8321905B7E47A3B472BF92168CD8BC"/>
    <w:rsid w:val="009F676C"/>
  </w:style>
  <w:style w:type="paragraph" w:customStyle="1" w:styleId="2B27852AFD604C478B35198C1A20C968">
    <w:name w:val="2B27852AFD604C478B35198C1A20C968"/>
    <w:rsid w:val="009F676C"/>
  </w:style>
  <w:style w:type="paragraph" w:customStyle="1" w:styleId="DF38759AD905425CB12D7195559B3417">
    <w:name w:val="DF38759AD905425CB12D7195559B3417"/>
    <w:rsid w:val="009F676C"/>
  </w:style>
  <w:style w:type="paragraph" w:customStyle="1" w:styleId="999EFE2F45B049B78FDFF169CF7AE0A8">
    <w:name w:val="999EFE2F45B049B78FDFF169CF7AE0A8"/>
    <w:rsid w:val="009F676C"/>
  </w:style>
  <w:style w:type="paragraph" w:customStyle="1" w:styleId="485AB4ACFDA4461CA0BE6C02AD410444">
    <w:name w:val="485AB4ACFDA4461CA0BE6C02AD410444"/>
    <w:rsid w:val="009F676C"/>
  </w:style>
  <w:style w:type="paragraph" w:customStyle="1" w:styleId="60F936CC2F584C8BB8D13DB46332582F">
    <w:name w:val="60F936CC2F584C8BB8D13DB46332582F"/>
    <w:rsid w:val="009F676C"/>
  </w:style>
  <w:style w:type="paragraph" w:customStyle="1" w:styleId="9EE0548453FC437D986B16894275C4C4">
    <w:name w:val="9EE0548453FC437D986B16894275C4C4"/>
    <w:rsid w:val="009F676C"/>
  </w:style>
  <w:style w:type="paragraph" w:customStyle="1" w:styleId="026E644705D347C297087A0507CAD29B">
    <w:name w:val="026E644705D347C297087A0507CAD29B"/>
    <w:rsid w:val="009F676C"/>
  </w:style>
  <w:style w:type="paragraph" w:customStyle="1" w:styleId="E590C87247AC4B9BAACB6D289084BB2F">
    <w:name w:val="E590C87247AC4B9BAACB6D289084BB2F"/>
    <w:rsid w:val="009F676C"/>
  </w:style>
  <w:style w:type="paragraph" w:customStyle="1" w:styleId="CA658907556049C88B7FD1219966CC35">
    <w:name w:val="CA658907556049C88B7FD1219966CC35"/>
    <w:rsid w:val="009F676C"/>
  </w:style>
  <w:style w:type="paragraph" w:customStyle="1" w:styleId="124CE15D1287491382AFB3DF11391CE9">
    <w:name w:val="124CE15D1287491382AFB3DF11391CE9"/>
    <w:rsid w:val="009F676C"/>
  </w:style>
  <w:style w:type="paragraph" w:customStyle="1" w:styleId="E4408B841A9E458A998B4D4637548C5E">
    <w:name w:val="E4408B841A9E458A998B4D4637548C5E"/>
    <w:rsid w:val="009F676C"/>
  </w:style>
  <w:style w:type="paragraph" w:customStyle="1" w:styleId="C7908724925A444C851EB62A9B66D46A">
    <w:name w:val="C7908724925A444C851EB62A9B66D46A"/>
    <w:rsid w:val="009F676C"/>
  </w:style>
  <w:style w:type="paragraph" w:customStyle="1" w:styleId="00B8242F7826469C861308E9169041DB">
    <w:name w:val="00B8242F7826469C861308E9169041DB"/>
    <w:rsid w:val="009F676C"/>
  </w:style>
  <w:style w:type="paragraph" w:customStyle="1" w:styleId="0A0F39EC2C49423692AD5586C85E8B76">
    <w:name w:val="0A0F39EC2C49423692AD5586C85E8B76"/>
    <w:rsid w:val="009F676C"/>
  </w:style>
  <w:style w:type="paragraph" w:customStyle="1" w:styleId="50433EF5753342C496D2D0A2A7BE2026">
    <w:name w:val="50433EF5753342C496D2D0A2A7BE2026"/>
    <w:rsid w:val="009F676C"/>
  </w:style>
  <w:style w:type="paragraph" w:customStyle="1" w:styleId="5DC868B95C5E443094283D6CABD0CCB1">
    <w:name w:val="5DC868B95C5E443094283D6CABD0CCB1"/>
    <w:rsid w:val="009F676C"/>
  </w:style>
  <w:style w:type="paragraph" w:customStyle="1" w:styleId="0386CA109EAD47A189259F4F46C1CA4D">
    <w:name w:val="0386CA109EAD47A189259F4F46C1CA4D"/>
    <w:rsid w:val="009F676C"/>
  </w:style>
  <w:style w:type="paragraph" w:customStyle="1" w:styleId="579FAA9679254FAD888A962FC8034E5F">
    <w:name w:val="579FAA9679254FAD888A962FC8034E5F"/>
    <w:rsid w:val="009F676C"/>
  </w:style>
  <w:style w:type="paragraph" w:customStyle="1" w:styleId="032A6E1E77F143EB997528F3B3B22823">
    <w:name w:val="032A6E1E77F143EB997528F3B3B22823"/>
    <w:rsid w:val="009F676C"/>
  </w:style>
  <w:style w:type="paragraph" w:customStyle="1" w:styleId="022F87C401AF4F35A5AB02A68E4C54B6">
    <w:name w:val="022F87C401AF4F35A5AB02A68E4C54B6"/>
    <w:rsid w:val="009F676C"/>
  </w:style>
  <w:style w:type="paragraph" w:customStyle="1" w:styleId="5978BD0AB84A44BF81480A7D4AA51647">
    <w:name w:val="5978BD0AB84A44BF81480A7D4AA51647"/>
    <w:rsid w:val="009F676C"/>
  </w:style>
  <w:style w:type="paragraph" w:customStyle="1" w:styleId="B3AD79816362440CBFEC2D17335F090F">
    <w:name w:val="B3AD79816362440CBFEC2D17335F090F"/>
    <w:rsid w:val="009F676C"/>
  </w:style>
  <w:style w:type="paragraph" w:customStyle="1" w:styleId="F3AA258702ED4403B11BCB01E771FB2D">
    <w:name w:val="F3AA258702ED4403B11BCB01E771FB2D"/>
    <w:rsid w:val="009F676C"/>
  </w:style>
  <w:style w:type="paragraph" w:customStyle="1" w:styleId="B2FC1E7BF76844EBB2198D8DD03068EE">
    <w:name w:val="B2FC1E7BF76844EBB2198D8DD03068EE"/>
    <w:rsid w:val="009F676C"/>
  </w:style>
  <w:style w:type="paragraph" w:customStyle="1" w:styleId="7635FCC95FC84E17A66E240A63DF9D14">
    <w:name w:val="7635FCC95FC84E17A66E240A63DF9D14"/>
    <w:rsid w:val="009F676C"/>
  </w:style>
  <w:style w:type="paragraph" w:customStyle="1" w:styleId="DDB3621C36A3430FB4D1056EA77CD245">
    <w:name w:val="DDB3621C36A3430FB4D1056EA77CD245"/>
    <w:rsid w:val="009F676C"/>
  </w:style>
  <w:style w:type="paragraph" w:customStyle="1" w:styleId="F2BD73BE6CF04C97A58D4D59FA619724">
    <w:name w:val="F2BD73BE6CF04C97A58D4D59FA619724"/>
    <w:rsid w:val="009F676C"/>
  </w:style>
  <w:style w:type="paragraph" w:customStyle="1" w:styleId="82CDD9F4B0F742BD996160A7339A533B">
    <w:name w:val="82CDD9F4B0F742BD996160A7339A533B"/>
    <w:rsid w:val="00C40D6E"/>
  </w:style>
  <w:style w:type="paragraph" w:customStyle="1" w:styleId="6E409575E17F479286DEDB5AF5DEA351">
    <w:name w:val="6E409575E17F479286DEDB5AF5DEA351"/>
    <w:rsid w:val="00C40D6E"/>
  </w:style>
  <w:style w:type="paragraph" w:customStyle="1" w:styleId="0D823CCC50E0417E89994BA7DDE46D32">
    <w:name w:val="0D823CCC50E0417E89994BA7DDE46D32"/>
    <w:rsid w:val="00C40D6E"/>
  </w:style>
  <w:style w:type="paragraph" w:customStyle="1" w:styleId="71346074C7D4407D9ADC98C66CB5FB6E">
    <w:name w:val="71346074C7D4407D9ADC98C66CB5FB6E"/>
    <w:rsid w:val="00C40D6E"/>
  </w:style>
  <w:style w:type="paragraph" w:customStyle="1" w:styleId="A6E53DF2E5274C6CBD73ADC6F20A0103">
    <w:name w:val="A6E53DF2E5274C6CBD73ADC6F20A0103"/>
    <w:rsid w:val="00C40D6E"/>
  </w:style>
  <w:style w:type="paragraph" w:customStyle="1" w:styleId="F648D7ED3D7F4854AC3B6160020875F0">
    <w:name w:val="F648D7ED3D7F4854AC3B6160020875F0"/>
    <w:rsid w:val="00C40D6E"/>
  </w:style>
  <w:style w:type="paragraph" w:customStyle="1" w:styleId="5631F647357548DE8A35B570CE94BAFD">
    <w:name w:val="5631F647357548DE8A35B570CE94BAFD"/>
    <w:rsid w:val="00C40D6E"/>
  </w:style>
  <w:style w:type="paragraph" w:customStyle="1" w:styleId="B4060D62022C496088E9B494E4AE9803">
    <w:name w:val="B4060D62022C496088E9B494E4AE9803"/>
    <w:rsid w:val="00C40D6E"/>
  </w:style>
  <w:style w:type="paragraph" w:customStyle="1" w:styleId="44BA1300DEE94B8B9476132774FADEA7">
    <w:name w:val="44BA1300DEE94B8B9476132774FADEA7"/>
    <w:rsid w:val="00C40D6E"/>
  </w:style>
  <w:style w:type="paragraph" w:customStyle="1" w:styleId="0560A3B5598E448A8FEACDE5FD6F4B2A">
    <w:name w:val="0560A3B5598E448A8FEACDE5FD6F4B2A"/>
    <w:rsid w:val="00C40D6E"/>
  </w:style>
  <w:style w:type="paragraph" w:customStyle="1" w:styleId="8ADC3CC2EDF64960AA69CF729CFD30C8">
    <w:name w:val="8ADC3CC2EDF64960AA69CF729CFD30C8"/>
    <w:rsid w:val="00C40D6E"/>
  </w:style>
  <w:style w:type="paragraph" w:customStyle="1" w:styleId="AA5EF30A33364273859B60B9FF19F068">
    <w:name w:val="AA5EF30A33364273859B60B9FF19F068"/>
    <w:rsid w:val="00C40D6E"/>
  </w:style>
  <w:style w:type="paragraph" w:customStyle="1" w:styleId="1C439E341B4948729F9291E78DCE03AB">
    <w:name w:val="1C439E341B4948729F9291E78DCE03AB"/>
    <w:rsid w:val="00C40D6E"/>
  </w:style>
  <w:style w:type="paragraph" w:customStyle="1" w:styleId="21797C70047A4D229D3F8C1EBC8998DD">
    <w:name w:val="21797C70047A4D229D3F8C1EBC8998DD"/>
    <w:rsid w:val="00C40D6E"/>
  </w:style>
  <w:style w:type="paragraph" w:customStyle="1" w:styleId="EC580BDDB912493B8CF337312489F2A6">
    <w:name w:val="EC580BDDB912493B8CF337312489F2A6"/>
    <w:rsid w:val="00C40D6E"/>
  </w:style>
  <w:style w:type="paragraph" w:customStyle="1" w:styleId="1F5D3563663946C4A0CE39BFE9F7F11E">
    <w:name w:val="1F5D3563663946C4A0CE39BFE9F7F11E"/>
    <w:rsid w:val="00C40D6E"/>
  </w:style>
  <w:style w:type="paragraph" w:customStyle="1" w:styleId="3949386D12BF4E8DBD3A9FECD826A085">
    <w:name w:val="3949386D12BF4E8DBD3A9FECD826A085"/>
    <w:rsid w:val="00C40D6E"/>
  </w:style>
  <w:style w:type="paragraph" w:customStyle="1" w:styleId="F2E153A326474AB48E493A74DA1D7ADA">
    <w:name w:val="F2E153A326474AB48E493A74DA1D7ADA"/>
    <w:rsid w:val="00C40D6E"/>
  </w:style>
  <w:style w:type="paragraph" w:customStyle="1" w:styleId="E55DA8C806DE4E46902320AC4659B1BD">
    <w:name w:val="E55DA8C806DE4E46902320AC4659B1BD"/>
    <w:rsid w:val="00C40D6E"/>
  </w:style>
  <w:style w:type="paragraph" w:customStyle="1" w:styleId="87C2D5D6E8AA4EB0B567D1AD1F93E117">
    <w:name w:val="87C2D5D6E8AA4EB0B567D1AD1F93E117"/>
    <w:rsid w:val="00C40D6E"/>
  </w:style>
  <w:style w:type="paragraph" w:customStyle="1" w:styleId="EFFD1203E96C476EBFCC83A8B4350F16">
    <w:name w:val="EFFD1203E96C476EBFCC83A8B4350F16"/>
    <w:rsid w:val="00C40D6E"/>
  </w:style>
  <w:style w:type="paragraph" w:customStyle="1" w:styleId="26D103D484774B49A5A7B1F0B0A749A5">
    <w:name w:val="26D103D484774B49A5A7B1F0B0A749A5"/>
    <w:rsid w:val="00C40D6E"/>
  </w:style>
  <w:style w:type="paragraph" w:customStyle="1" w:styleId="541B879257C54FF2A021F2CB1D20AA6C">
    <w:name w:val="541B879257C54FF2A021F2CB1D20AA6C"/>
    <w:rsid w:val="00C40D6E"/>
  </w:style>
  <w:style w:type="paragraph" w:customStyle="1" w:styleId="7B94AED79C1D4885BBE6228F814E9FF5">
    <w:name w:val="7B94AED79C1D4885BBE6228F814E9FF5"/>
    <w:rsid w:val="00C40D6E"/>
  </w:style>
  <w:style w:type="paragraph" w:customStyle="1" w:styleId="CEF1C16017354B8FA37A4C01959C87B2">
    <w:name w:val="CEF1C16017354B8FA37A4C01959C87B2"/>
    <w:rsid w:val="00C40D6E"/>
  </w:style>
  <w:style w:type="paragraph" w:customStyle="1" w:styleId="C13B7582A96E444CB236E976E3644FDE">
    <w:name w:val="C13B7582A96E444CB236E976E3644FDE"/>
    <w:rsid w:val="00C40D6E"/>
  </w:style>
  <w:style w:type="paragraph" w:customStyle="1" w:styleId="F231F7126E1E4EFBBACA3F22E4D7B64C">
    <w:name w:val="F231F7126E1E4EFBBACA3F22E4D7B64C"/>
    <w:rsid w:val="00C40D6E"/>
  </w:style>
  <w:style w:type="paragraph" w:customStyle="1" w:styleId="D733EE98C53A4ECE91BDB6B357F9A6A1">
    <w:name w:val="D733EE98C53A4ECE91BDB6B357F9A6A1"/>
    <w:rsid w:val="00C40D6E"/>
  </w:style>
  <w:style w:type="paragraph" w:customStyle="1" w:styleId="2BBC66C817484E039620C820330738E2">
    <w:name w:val="2BBC66C817484E039620C820330738E2"/>
    <w:rsid w:val="00C40D6E"/>
  </w:style>
  <w:style w:type="paragraph" w:customStyle="1" w:styleId="1ECDBE37543C4BD5860BCFE7C281F1AE">
    <w:name w:val="1ECDBE37543C4BD5860BCFE7C281F1AE"/>
    <w:rsid w:val="00C40D6E"/>
  </w:style>
  <w:style w:type="paragraph" w:customStyle="1" w:styleId="A56C56AA306249D9B9E463F740C5E2C4">
    <w:name w:val="A56C56AA306249D9B9E463F740C5E2C4"/>
    <w:rsid w:val="00C40D6E"/>
  </w:style>
  <w:style w:type="paragraph" w:customStyle="1" w:styleId="3366760DA560491DB786773F24161BB4">
    <w:name w:val="3366760DA560491DB786773F24161BB4"/>
    <w:rsid w:val="00C40D6E"/>
  </w:style>
  <w:style w:type="paragraph" w:customStyle="1" w:styleId="3BE1172B39654B9C911809F41D69AEBC">
    <w:name w:val="3BE1172B39654B9C911809F41D69AEBC"/>
    <w:rsid w:val="00C40D6E"/>
  </w:style>
  <w:style w:type="paragraph" w:customStyle="1" w:styleId="9C2CAD6A7A03407490E6DCDB7C214B91">
    <w:name w:val="9C2CAD6A7A03407490E6DCDB7C214B91"/>
    <w:rsid w:val="00C40D6E"/>
  </w:style>
  <w:style w:type="paragraph" w:customStyle="1" w:styleId="B4145FC4F7F94883B9B8E9F8E276E609">
    <w:name w:val="B4145FC4F7F94883B9B8E9F8E276E609"/>
    <w:rsid w:val="00C40D6E"/>
  </w:style>
  <w:style w:type="paragraph" w:customStyle="1" w:styleId="3C9635306105443CB5EEF27344D5468B">
    <w:name w:val="3C9635306105443CB5EEF27344D5468B"/>
    <w:rsid w:val="00C40D6E"/>
  </w:style>
  <w:style w:type="paragraph" w:customStyle="1" w:styleId="445A30CAA5514E35BC909948BB0A25DA">
    <w:name w:val="445A30CAA5514E35BC909948BB0A25DA"/>
    <w:rsid w:val="00C40D6E"/>
  </w:style>
  <w:style w:type="paragraph" w:customStyle="1" w:styleId="BA4CA134A92F4B90801967B53F234F09">
    <w:name w:val="BA4CA134A92F4B90801967B53F234F09"/>
    <w:rsid w:val="00C40D6E"/>
  </w:style>
  <w:style w:type="paragraph" w:customStyle="1" w:styleId="06AFAB0B2E3D490CBD8968415400A543">
    <w:name w:val="06AFAB0B2E3D490CBD8968415400A543"/>
    <w:rsid w:val="00C40D6E"/>
  </w:style>
  <w:style w:type="paragraph" w:customStyle="1" w:styleId="54C988DC8F1C411CB279BB5407486A8E">
    <w:name w:val="54C988DC8F1C411CB279BB5407486A8E"/>
    <w:rsid w:val="00C40D6E"/>
  </w:style>
  <w:style w:type="paragraph" w:customStyle="1" w:styleId="5EF4B7E5E7C44E06B3176D0EA11CDD9A">
    <w:name w:val="5EF4B7E5E7C44E06B3176D0EA11CDD9A"/>
    <w:rsid w:val="00C40D6E"/>
  </w:style>
  <w:style w:type="paragraph" w:customStyle="1" w:styleId="49EE9477EC314CD4AEE14C7603B081C4">
    <w:name w:val="49EE9477EC314CD4AEE14C7603B081C4"/>
    <w:rsid w:val="00C40D6E"/>
  </w:style>
  <w:style w:type="paragraph" w:customStyle="1" w:styleId="C5611587C0DD46939D522BC4BFB28371">
    <w:name w:val="C5611587C0DD46939D522BC4BFB28371"/>
    <w:rsid w:val="00C40D6E"/>
  </w:style>
  <w:style w:type="paragraph" w:customStyle="1" w:styleId="19787483EF6F4EF7B14357987FE1430F">
    <w:name w:val="19787483EF6F4EF7B14357987FE1430F"/>
    <w:rsid w:val="00C40D6E"/>
  </w:style>
  <w:style w:type="paragraph" w:customStyle="1" w:styleId="00D3D17038B5478082891526A3973BF0">
    <w:name w:val="00D3D17038B5478082891526A3973BF0"/>
    <w:rsid w:val="00C40D6E"/>
  </w:style>
  <w:style w:type="paragraph" w:customStyle="1" w:styleId="3E2ED137D71147E2BF8BF2DDDD438E8D">
    <w:name w:val="3E2ED137D71147E2BF8BF2DDDD438E8D"/>
    <w:rsid w:val="00C40D6E"/>
  </w:style>
  <w:style w:type="paragraph" w:customStyle="1" w:styleId="02D23265D36847C6A8E51CA9EF9DA74F">
    <w:name w:val="02D23265D36847C6A8E51CA9EF9DA74F"/>
    <w:rsid w:val="00C40D6E"/>
  </w:style>
  <w:style w:type="paragraph" w:customStyle="1" w:styleId="3655C159E9F846ADB99F21E6BF3EE70A">
    <w:name w:val="3655C159E9F846ADB99F21E6BF3EE70A"/>
    <w:rsid w:val="00C40D6E"/>
  </w:style>
  <w:style w:type="paragraph" w:customStyle="1" w:styleId="0CE3AB98CA234F46B4C03245BA9B8DD8">
    <w:name w:val="0CE3AB98CA234F46B4C03245BA9B8DD8"/>
    <w:rsid w:val="00C40D6E"/>
  </w:style>
  <w:style w:type="paragraph" w:customStyle="1" w:styleId="A760122B31A74111B576DF4A0A6B6D2A">
    <w:name w:val="A760122B31A74111B576DF4A0A6B6D2A"/>
    <w:rsid w:val="00C40D6E"/>
  </w:style>
  <w:style w:type="paragraph" w:customStyle="1" w:styleId="46359352DBF34E86BFAFE02F9DB69071">
    <w:name w:val="46359352DBF34E86BFAFE02F9DB69071"/>
    <w:rsid w:val="00C40D6E"/>
  </w:style>
  <w:style w:type="paragraph" w:customStyle="1" w:styleId="CE603A48F77149A29CE006782C127ED4">
    <w:name w:val="CE603A48F77149A29CE006782C127ED4"/>
    <w:rsid w:val="00C40D6E"/>
  </w:style>
  <w:style w:type="paragraph" w:customStyle="1" w:styleId="9524DE20FD284D31AA0B64BC6A6EFB30">
    <w:name w:val="9524DE20FD284D31AA0B64BC6A6EFB30"/>
    <w:rsid w:val="00C40D6E"/>
  </w:style>
  <w:style w:type="paragraph" w:customStyle="1" w:styleId="32FBE815B7A34BBF9898022CD9A31689">
    <w:name w:val="32FBE815B7A34BBF9898022CD9A31689"/>
    <w:rsid w:val="00C40D6E"/>
  </w:style>
  <w:style w:type="paragraph" w:customStyle="1" w:styleId="60D1E1866C3649F3AB43FA4ABC6F8482">
    <w:name w:val="60D1E1866C3649F3AB43FA4ABC6F8482"/>
    <w:rsid w:val="00C40D6E"/>
  </w:style>
  <w:style w:type="paragraph" w:customStyle="1" w:styleId="982DBFCF35D04A3AA332F764B0B9FB84">
    <w:name w:val="982DBFCF35D04A3AA332F764B0B9FB84"/>
    <w:rsid w:val="00C40D6E"/>
  </w:style>
  <w:style w:type="paragraph" w:customStyle="1" w:styleId="895B614F105A421E932E7BA0A1D6D9DB">
    <w:name w:val="895B614F105A421E932E7BA0A1D6D9DB"/>
    <w:rsid w:val="00C40D6E"/>
  </w:style>
  <w:style w:type="paragraph" w:customStyle="1" w:styleId="5589EA92547D44628A116A55484D11D1">
    <w:name w:val="5589EA92547D44628A116A55484D11D1"/>
    <w:rsid w:val="00C40D6E"/>
  </w:style>
  <w:style w:type="paragraph" w:customStyle="1" w:styleId="55049E99397D40CE9C8BB046357D373E">
    <w:name w:val="55049E99397D40CE9C8BB046357D373E"/>
    <w:rsid w:val="00C40D6E"/>
  </w:style>
  <w:style w:type="paragraph" w:customStyle="1" w:styleId="49AC4C4D1C754547AD89210A6C20BB93">
    <w:name w:val="49AC4C4D1C754547AD89210A6C20BB93"/>
    <w:rsid w:val="00C40D6E"/>
  </w:style>
  <w:style w:type="paragraph" w:customStyle="1" w:styleId="90D8E7670A4D452994417126782915D6">
    <w:name w:val="90D8E7670A4D452994417126782915D6"/>
    <w:rsid w:val="00C40D6E"/>
  </w:style>
  <w:style w:type="paragraph" w:customStyle="1" w:styleId="D8FF8B390C0C42D29544D6FCCFCDFC24">
    <w:name w:val="D8FF8B390C0C42D29544D6FCCFCDFC24"/>
    <w:rsid w:val="00C40D6E"/>
  </w:style>
  <w:style w:type="paragraph" w:customStyle="1" w:styleId="4329DAC019FA46108498949FCDC7ED33">
    <w:name w:val="4329DAC019FA46108498949FCDC7ED33"/>
    <w:rsid w:val="00C40D6E"/>
  </w:style>
  <w:style w:type="paragraph" w:customStyle="1" w:styleId="114ACB6C63D84CF59550503D3B656411">
    <w:name w:val="114ACB6C63D84CF59550503D3B656411"/>
    <w:rsid w:val="00C40D6E"/>
  </w:style>
  <w:style w:type="paragraph" w:customStyle="1" w:styleId="AD8B41A3CD48445E88518BCEC28E761A">
    <w:name w:val="AD8B41A3CD48445E88518BCEC28E761A"/>
    <w:rsid w:val="00C40D6E"/>
  </w:style>
  <w:style w:type="paragraph" w:customStyle="1" w:styleId="D95414387A404AFA94EB8B121EFC9924">
    <w:name w:val="D95414387A404AFA94EB8B121EFC9924"/>
    <w:rsid w:val="00C40D6E"/>
  </w:style>
  <w:style w:type="paragraph" w:customStyle="1" w:styleId="E27296215BA7466EA86CAE9821414DF4">
    <w:name w:val="E27296215BA7466EA86CAE9821414DF4"/>
    <w:rsid w:val="00C40D6E"/>
  </w:style>
  <w:style w:type="paragraph" w:customStyle="1" w:styleId="6093A67C6AC94CF8B946EEBD4FFDD2D8">
    <w:name w:val="6093A67C6AC94CF8B946EEBD4FFDD2D8"/>
    <w:rsid w:val="00C40D6E"/>
  </w:style>
  <w:style w:type="paragraph" w:customStyle="1" w:styleId="7C49C9950EE34642B0AF051705479F2A">
    <w:name w:val="7C49C9950EE34642B0AF051705479F2A"/>
    <w:rsid w:val="00C40D6E"/>
  </w:style>
  <w:style w:type="paragraph" w:customStyle="1" w:styleId="0796FDC9E64D4BCCAF97801AE03B652E">
    <w:name w:val="0796FDC9E64D4BCCAF97801AE03B652E"/>
    <w:rsid w:val="00C40D6E"/>
  </w:style>
  <w:style w:type="paragraph" w:customStyle="1" w:styleId="3729B3099D344C1A8AA4BEDC3FCFD889">
    <w:name w:val="3729B3099D344C1A8AA4BEDC3FCFD889"/>
    <w:rsid w:val="00C40D6E"/>
  </w:style>
  <w:style w:type="paragraph" w:customStyle="1" w:styleId="4C51716EF2EF4A36A3E12C03CD1F0447">
    <w:name w:val="4C51716EF2EF4A36A3E12C03CD1F0447"/>
    <w:rsid w:val="00C40D6E"/>
  </w:style>
  <w:style w:type="paragraph" w:customStyle="1" w:styleId="1B94F6F6F1B2450794B74A425DFAC9E9">
    <w:name w:val="1B94F6F6F1B2450794B74A425DFAC9E9"/>
    <w:rsid w:val="00C40D6E"/>
  </w:style>
  <w:style w:type="paragraph" w:customStyle="1" w:styleId="7E548377BC5F4A46AFC309BFC00F319A">
    <w:name w:val="7E548377BC5F4A46AFC309BFC00F319A"/>
    <w:rsid w:val="00C40D6E"/>
  </w:style>
  <w:style w:type="paragraph" w:customStyle="1" w:styleId="3C55B4E2631B43749C238A8D9589E333">
    <w:name w:val="3C55B4E2631B43749C238A8D9589E333"/>
    <w:rsid w:val="00C40D6E"/>
  </w:style>
  <w:style w:type="paragraph" w:customStyle="1" w:styleId="C1BE0D17B2134DDA95EE83267E70D5AF">
    <w:name w:val="C1BE0D17B2134DDA95EE83267E70D5AF"/>
    <w:rsid w:val="00C40D6E"/>
  </w:style>
  <w:style w:type="paragraph" w:customStyle="1" w:styleId="9576B8C96D2F4511949F3DEA405E6FCE">
    <w:name w:val="9576B8C96D2F4511949F3DEA405E6FCE"/>
    <w:rsid w:val="00C40D6E"/>
  </w:style>
  <w:style w:type="paragraph" w:customStyle="1" w:styleId="BEDE895638514155AD149A1B986204C3">
    <w:name w:val="BEDE895638514155AD149A1B986204C3"/>
    <w:rsid w:val="00C40D6E"/>
  </w:style>
  <w:style w:type="paragraph" w:customStyle="1" w:styleId="8D391618157C4B5EA79B877AC68F5716">
    <w:name w:val="8D391618157C4B5EA79B877AC68F5716"/>
    <w:rsid w:val="00C40D6E"/>
  </w:style>
  <w:style w:type="paragraph" w:customStyle="1" w:styleId="5EF1241F32084FD79F42EB1DCA9BA9CC">
    <w:name w:val="5EF1241F32084FD79F42EB1DCA9BA9CC"/>
    <w:rsid w:val="00C40D6E"/>
  </w:style>
  <w:style w:type="paragraph" w:customStyle="1" w:styleId="FB8D76FE758F4C5E8D8399C0225FB9D7">
    <w:name w:val="FB8D76FE758F4C5E8D8399C0225FB9D7"/>
    <w:rsid w:val="00C40D6E"/>
  </w:style>
  <w:style w:type="paragraph" w:customStyle="1" w:styleId="0D859EE46C0D40338B7B26A2F79CCE57">
    <w:name w:val="0D859EE46C0D40338B7B26A2F79CCE57"/>
    <w:rsid w:val="00C40D6E"/>
  </w:style>
  <w:style w:type="paragraph" w:customStyle="1" w:styleId="3D5A4385410C44539157E9ED6937CB53">
    <w:name w:val="3D5A4385410C44539157E9ED6937CB53"/>
    <w:rsid w:val="00C40D6E"/>
  </w:style>
  <w:style w:type="paragraph" w:customStyle="1" w:styleId="F747137C87DD42F48B67638C36F57C9D">
    <w:name w:val="F747137C87DD42F48B67638C36F57C9D"/>
    <w:rsid w:val="00C40D6E"/>
  </w:style>
  <w:style w:type="paragraph" w:customStyle="1" w:styleId="717D7A7FAFB440EC92A6FBB0B6AB0D79">
    <w:name w:val="717D7A7FAFB440EC92A6FBB0B6AB0D79"/>
    <w:rsid w:val="00C40D6E"/>
  </w:style>
  <w:style w:type="paragraph" w:customStyle="1" w:styleId="09CAE66EA009490CB454AD59CF6B130C">
    <w:name w:val="09CAE66EA009490CB454AD59CF6B130C"/>
    <w:rsid w:val="00F64F63"/>
  </w:style>
  <w:style w:type="paragraph" w:customStyle="1" w:styleId="D6EFE9FF3FAF45119584794C40E65142">
    <w:name w:val="D6EFE9FF3FAF45119584794C40E65142"/>
    <w:rsid w:val="00F64F63"/>
  </w:style>
  <w:style w:type="paragraph" w:customStyle="1" w:styleId="C5212EB01E244039B4E870A4953EE88F">
    <w:name w:val="C5212EB01E244039B4E870A4953EE88F"/>
    <w:rsid w:val="00F64F63"/>
  </w:style>
  <w:style w:type="paragraph" w:customStyle="1" w:styleId="03045C91940F46099E37E411856EDCEE">
    <w:name w:val="03045C91940F46099E37E411856EDCEE"/>
    <w:rsid w:val="00F64F63"/>
  </w:style>
  <w:style w:type="paragraph" w:customStyle="1" w:styleId="845D4B8084D94CC3BB05DBD8C0AF1A70">
    <w:name w:val="845D4B8084D94CC3BB05DBD8C0AF1A70"/>
    <w:rsid w:val="00F64F63"/>
  </w:style>
  <w:style w:type="paragraph" w:customStyle="1" w:styleId="F55968E91E65472188ACB132DDC6575A">
    <w:name w:val="F55968E91E65472188ACB132DDC6575A"/>
    <w:rsid w:val="00F64F63"/>
  </w:style>
  <w:style w:type="paragraph" w:customStyle="1" w:styleId="9A485618C986420DB1B596F587FA4A81">
    <w:name w:val="9A485618C986420DB1B596F587FA4A81"/>
    <w:rsid w:val="00F64F63"/>
  </w:style>
  <w:style w:type="paragraph" w:customStyle="1" w:styleId="E1039932E07C43FDACD278465C742869">
    <w:name w:val="E1039932E07C43FDACD278465C742869"/>
    <w:rsid w:val="00F64F63"/>
  </w:style>
  <w:style w:type="paragraph" w:customStyle="1" w:styleId="5F84A8B460AF40B7AC4E1E195918A7DA">
    <w:name w:val="5F84A8B460AF40B7AC4E1E195918A7DA"/>
    <w:rsid w:val="00F64F63"/>
  </w:style>
  <w:style w:type="paragraph" w:customStyle="1" w:styleId="D6356BD754BB41AFA7AC6F2B5F78FD18">
    <w:name w:val="D6356BD754BB41AFA7AC6F2B5F78FD18"/>
    <w:rsid w:val="00F64F63"/>
  </w:style>
  <w:style w:type="paragraph" w:customStyle="1" w:styleId="560AF94B4F05445587B36B4621DE4550">
    <w:name w:val="560AF94B4F05445587B36B4621DE4550"/>
    <w:rsid w:val="00F64F63"/>
  </w:style>
  <w:style w:type="paragraph" w:customStyle="1" w:styleId="A1EACE4173DA4A68AECF716FAF10CD05">
    <w:name w:val="A1EACE4173DA4A68AECF716FAF10CD05"/>
    <w:rsid w:val="00F64F63"/>
  </w:style>
  <w:style w:type="paragraph" w:customStyle="1" w:styleId="73906DB27C674E9DB5655EDBFE16C64D">
    <w:name w:val="73906DB27C674E9DB5655EDBFE16C64D"/>
    <w:rsid w:val="00F64F63"/>
  </w:style>
  <w:style w:type="paragraph" w:customStyle="1" w:styleId="E1E8339D5B714A989B8209502DB25165">
    <w:name w:val="E1E8339D5B714A989B8209502DB25165"/>
    <w:rsid w:val="00F64F63"/>
  </w:style>
  <w:style w:type="paragraph" w:customStyle="1" w:styleId="F516691B1F614986AC991FE4E56CA512">
    <w:name w:val="F516691B1F614986AC991FE4E56CA512"/>
    <w:rsid w:val="00F64F63"/>
  </w:style>
  <w:style w:type="paragraph" w:customStyle="1" w:styleId="DC4EA35B3C874E2C905266120E795A37">
    <w:name w:val="DC4EA35B3C874E2C905266120E795A37"/>
    <w:rsid w:val="00F64F63"/>
  </w:style>
  <w:style w:type="paragraph" w:customStyle="1" w:styleId="40EBF8DA06024CFABB47BC9E4A9D8896">
    <w:name w:val="40EBF8DA06024CFABB47BC9E4A9D8896"/>
    <w:rsid w:val="00F64F63"/>
  </w:style>
  <w:style w:type="paragraph" w:customStyle="1" w:styleId="F7EE9E3BB5064390895386FA6950E03C">
    <w:name w:val="F7EE9E3BB5064390895386FA6950E03C"/>
    <w:rsid w:val="00F64F63"/>
  </w:style>
  <w:style w:type="paragraph" w:customStyle="1" w:styleId="644F6C90740148E592E4BA0025145E42">
    <w:name w:val="644F6C90740148E592E4BA0025145E42"/>
    <w:rsid w:val="00F64F63"/>
  </w:style>
  <w:style w:type="paragraph" w:customStyle="1" w:styleId="E083870DFF2B4A7DBBE5DF3DB8779BB5">
    <w:name w:val="E083870DFF2B4A7DBBE5DF3DB8779BB5"/>
    <w:rsid w:val="00F64F63"/>
  </w:style>
  <w:style w:type="paragraph" w:customStyle="1" w:styleId="8E81504D895C40E49AEC96B5D18FAF0C">
    <w:name w:val="8E81504D895C40E49AEC96B5D18FAF0C"/>
    <w:rsid w:val="00F64F63"/>
  </w:style>
  <w:style w:type="paragraph" w:customStyle="1" w:styleId="CCFC527206764ED1A947C0D7F7B69DB9">
    <w:name w:val="CCFC527206764ED1A947C0D7F7B69DB9"/>
    <w:rsid w:val="00F64F63"/>
  </w:style>
  <w:style w:type="paragraph" w:customStyle="1" w:styleId="6A6A0FB619434B46803444A0D031DC30">
    <w:name w:val="6A6A0FB619434B46803444A0D031DC30"/>
    <w:rsid w:val="00F64F63"/>
  </w:style>
  <w:style w:type="paragraph" w:customStyle="1" w:styleId="91445CC170E54625A6BD785BAC041A2F">
    <w:name w:val="91445CC170E54625A6BD785BAC041A2F"/>
    <w:rsid w:val="00F64F63"/>
  </w:style>
  <w:style w:type="paragraph" w:customStyle="1" w:styleId="884D91B886FF440BBABAA59F1BA498A5">
    <w:name w:val="884D91B886FF440BBABAA59F1BA498A5"/>
    <w:rsid w:val="00F64F63"/>
  </w:style>
  <w:style w:type="paragraph" w:customStyle="1" w:styleId="76ADC1794C1548D383822100F032CF9D">
    <w:name w:val="76ADC1794C1548D383822100F032CF9D"/>
    <w:rsid w:val="00F64F63"/>
  </w:style>
  <w:style w:type="paragraph" w:customStyle="1" w:styleId="38015F1C329942DE9951E5339F82B919">
    <w:name w:val="38015F1C329942DE9951E5339F82B919"/>
    <w:rsid w:val="00F64F63"/>
  </w:style>
  <w:style w:type="paragraph" w:customStyle="1" w:styleId="6318193BA7E44C4C8F75B8598ED34B72">
    <w:name w:val="6318193BA7E44C4C8F75B8598ED34B72"/>
    <w:rsid w:val="00F64F63"/>
  </w:style>
  <w:style w:type="paragraph" w:customStyle="1" w:styleId="4E63049B252B466FB9A09449F5070FD0">
    <w:name w:val="4E63049B252B466FB9A09449F5070FD0"/>
    <w:rsid w:val="00F64F63"/>
  </w:style>
  <w:style w:type="paragraph" w:customStyle="1" w:styleId="2D16BEA4EAD7430BB9F41C805AC67B61">
    <w:name w:val="2D16BEA4EAD7430BB9F41C805AC67B61"/>
    <w:rsid w:val="00F64F63"/>
  </w:style>
  <w:style w:type="paragraph" w:customStyle="1" w:styleId="4BEEEF588B634DD7BDD694F4EFE9EC36">
    <w:name w:val="4BEEEF588B634DD7BDD694F4EFE9EC36"/>
    <w:rsid w:val="00F64F63"/>
  </w:style>
  <w:style w:type="paragraph" w:customStyle="1" w:styleId="1726F25D889146CE9F15FF9210B81362">
    <w:name w:val="1726F25D889146CE9F15FF9210B81362"/>
    <w:rsid w:val="00F64F63"/>
  </w:style>
  <w:style w:type="paragraph" w:customStyle="1" w:styleId="689E3E8431C3459191DFE297ED2242C3">
    <w:name w:val="689E3E8431C3459191DFE297ED2242C3"/>
    <w:rsid w:val="00F64F63"/>
  </w:style>
  <w:style w:type="paragraph" w:customStyle="1" w:styleId="34510E7DF3494A08AA33A3B05AFE4AF4">
    <w:name w:val="34510E7DF3494A08AA33A3B05AFE4AF4"/>
    <w:rsid w:val="00F64F63"/>
  </w:style>
  <w:style w:type="paragraph" w:customStyle="1" w:styleId="0C170068586C4B8F9366E1E4F4C81475">
    <w:name w:val="0C170068586C4B8F9366E1E4F4C81475"/>
    <w:rsid w:val="00F64F63"/>
  </w:style>
  <w:style w:type="paragraph" w:customStyle="1" w:styleId="A8780992CA354064AFB41417F3612739">
    <w:name w:val="A8780992CA354064AFB41417F3612739"/>
    <w:rsid w:val="00F64F63"/>
  </w:style>
  <w:style w:type="paragraph" w:customStyle="1" w:styleId="91A5A3064CF440DD840CD5F92BFA3493">
    <w:name w:val="91A5A3064CF440DD840CD5F92BFA3493"/>
    <w:rsid w:val="00F64F63"/>
  </w:style>
  <w:style w:type="paragraph" w:customStyle="1" w:styleId="97BDD9FAC3DF418584191A745C4E036A">
    <w:name w:val="97BDD9FAC3DF418584191A745C4E036A"/>
    <w:rsid w:val="00F64F63"/>
  </w:style>
  <w:style w:type="paragraph" w:customStyle="1" w:styleId="5F7F3AC8F47D4B2CB29C5E217FCEB55C">
    <w:name w:val="5F7F3AC8F47D4B2CB29C5E217FCEB55C"/>
    <w:rsid w:val="00F64F63"/>
  </w:style>
  <w:style w:type="paragraph" w:customStyle="1" w:styleId="5C242470DD8C4A5F8884AF9E6F509CC9">
    <w:name w:val="5C242470DD8C4A5F8884AF9E6F509CC9"/>
    <w:rsid w:val="00F64F63"/>
  </w:style>
  <w:style w:type="paragraph" w:customStyle="1" w:styleId="D31777988E5F47C4A4F9B4E6981D4128">
    <w:name w:val="D31777988E5F47C4A4F9B4E6981D4128"/>
    <w:rsid w:val="00F64F63"/>
  </w:style>
  <w:style w:type="paragraph" w:customStyle="1" w:styleId="FCDE50692C91444793EE1AC721F78566">
    <w:name w:val="FCDE50692C91444793EE1AC721F78566"/>
    <w:rsid w:val="00F64F63"/>
  </w:style>
  <w:style w:type="paragraph" w:customStyle="1" w:styleId="E27FB22B7B114B27B72A59EFFE905121">
    <w:name w:val="E27FB22B7B114B27B72A59EFFE905121"/>
    <w:rsid w:val="00F64F63"/>
  </w:style>
  <w:style w:type="paragraph" w:customStyle="1" w:styleId="859094F2693D4376A0FEABCDA00EED80">
    <w:name w:val="859094F2693D4376A0FEABCDA00EED80"/>
    <w:rsid w:val="00F64F63"/>
  </w:style>
  <w:style w:type="paragraph" w:customStyle="1" w:styleId="9C11CE26A7DD4FCA8BC9D2DD5DB914DB">
    <w:name w:val="9C11CE26A7DD4FCA8BC9D2DD5DB914DB"/>
    <w:rsid w:val="00F64F63"/>
  </w:style>
  <w:style w:type="paragraph" w:customStyle="1" w:styleId="71DF9EAF040B4B4C91C335C1F0553599">
    <w:name w:val="71DF9EAF040B4B4C91C335C1F0553599"/>
    <w:rsid w:val="00F64F63"/>
  </w:style>
  <w:style w:type="paragraph" w:customStyle="1" w:styleId="7BACFBA55EBD4505903B19CEA3D131F0">
    <w:name w:val="7BACFBA55EBD4505903B19CEA3D131F0"/>
    <w:rsid w:val="00F64F63"/>
  </w:style>
  <w:style w:type="paragraph" w:customStyle="1" w:styleId="45505A3C22A04606A3740087E3DEE156">
    <w:name w:val="45505A3C22A04606A3740087E3DEE156"/>
    <w:rsid w:val="00F64F63"/>
  </w:style>
  <w:style w:type="paragraph" w:customStyle="1" w:styleId="2A1D82D226CD4CCE8246C7CA791096C0">
    <w:name w:val="2A1D82D226CD4CCE8246C7CA791096C0"/>
    <w:rsid w:val="00F64F63"/>
  </w:style>
  <w:style w:type="paragraph" w:customStyle="1" w:styleId="D487D861F6B64D1CA8693B58BAE7EA1E">
    <w:name w:val="D487D861F6B64D1CA8693B58BAE7EA1E"/>
    <w:rsid w:val="00F64F63"/>
  </w:style>
  <w:style w:type="paragraph" w:customStyle="1" w:styleId="47B6A0B105C145E79518271181746DF9">
    <w:name w:val="47B6A0B105C145E79518271181746DF9"/>
    <w:rsid w:val="00F64F63"/>
  </w:style>
  <w:style w:type="paragraph" w:customStyle="1" w:styleId="6D705FF504EF42479DF36915CF5BAEC2">
    <w:name w:val="6D705FF504EF42479DF36915CF5BAEC2"/>
    <w:rsid w:val="00F64F63"/>
  </w:style>
  <w:style w:type="paragraph" w:customStyle="1" w:styleId="FA7E7F65A2EA4FE7AB8B98FB2D76F875">
    <w:name w:val="FA7E7F65A2EA4FE7AB8B98FB2D76F875"/>
    <w:rsid w:val="00F64F63"/>
  </w:style>
  <w:style w:type="paragraph" w:customStyle="1" w:styleId="7F1E3399B9BC4D80B8E15504C4E141A7">
    <w:name w:val="7F1E3399B9BC4D80B8E15504C4E141A7"/>
    <w:rsid w:val="00F64F63"/>
  </w:style>
  <w:style w:type="paragraph" w:customStyle="1" w:styleId="5E28AA3BF537496090CAC91619C5BD77">
    <w:name w:val="5E28AA3BF537496090CAC91619C5BD77"/>
    <w:rsid w:val="00F64F63"/>
  </w:style>
  <w:style w:type="paragraph" w:customStyle="1" w:styleId="8C83383170F347D1881C51BE960DD2FF">
    <w:name w:val="8C83383170F347D1881C51BE960DD2FF"/>
    <w:rsid w:val="00F64F63"/>
  </w:style>
  <w:style w:type="paragraph" w:customStyle="1" w:styleId="657940E113BA49D4B336CBD53E1C771E">
    <w:name w:val="657940E113BA49D4B336CBD53E1C771E"/>
    <w:rsid w:val="00F64F63"/>
  </w:style>
  <w:style w:type="paragraph" w:customStyle="1" w:styleId="C0E7E49B58754AD8B5FE1521A2141646">
    <w:name w:val="C0E7E49B58754AD8B5FE1521A2141646"/>
    <w:rsid w:val="00F64F63"/>
  </w:style>
  <w:style w:type="paragraph" w:customStyle="1" w:styleId="C9D868E97B2D495B9954F552638E12C8">
    <w:name w:val="C9D868E97B2D495B9954F552638E12C8"/>
    <w:rsid w:val="00F64F63"/>
  </w:style>
  <w:style w:type="paragraph" w:customStyle="1" w:styleId="11BC0BE1140440678D74624457B4261B">
    <w:name w:val="11BC0BE1140440678D74624457B4261B"/>
    <w:rsid w:val="00F64F63"/>
  </w:style>
  <w:style w:type="paragraph" w:customStyle="1" w:styleId="C7896B1454E64D0F9F7D6544835B42AF">
    <w:name w:val="C7896B1454E64D0F9F7D6544835B42AF"/>
    <w:rsid w:val="00F64F63"/>
  </w:style>
  <w:style w:type="paragraph" w:customStyle="1" w:styleId="8560B08862024233ADE7E4B5EEBCAA85">
    <w:name w:val="8560B08862024233ADE7E4B5EEBCAA85"/>
    <w:rsid w:val="00F64F63"/>
  </w:style>
  <w:style w:type="paragraph" w:customStyle="1" w:styleId="E55862ADB326420390F941A7B30E6B28">
    <w:name w:val="E55862ADB326420390F941A7B30E6B28"/>
    <w:rsid w:val="00F64F63"/>
  </w:style>
  <w:style w:type="paragraph" w:customStyle="1" w:styleId="759E708D9D8E43A0B4AB2ECE4EFC719E">
    <w:name w:val="759E708D9D8E43A0B4AB2ECE4EFC719E"/>
    <w:rsid w:val="00F64F63"/>
  </w:style>
  <w:style w:type="paragraph" w:customStyle="1" w:styleId="06ED43EF640E47268DDB4D3EABFDB7C8">
    <w:name w:val="06ED43EF640E47268DDB4D3EABFDB7C8"/>
    <w:rsid w:val="00F64F63"/>
  </w:style>
  <w:style w:type="paragraph" w:customStyle="1" w:styleId="212166EB616742C0A2FCCAE3FC9D4ECA">
    <w:name w:val="212166EB616742C0A2FCCAE3FC9D4ECA"/>
    <w:rsid w:val="00F64F63"/>
  </w:style>
  <w:style w:type="paragraph" w:customStyle="1" w:styleId="15CC8E89F5FD46D0B4EF4A4AF01B44DF">
    <w:name w:val="15CC8E89F5FD46D0B4EF4A4AF01B44DF"/>
    <w:rsid w:val="00F64F63"/>
  </w:style>
  <w:style w:type="paragraph" w:customStyle="1" w:styleId="BB37087736A94679A9591DBF41E996D6">
    <w:name w:val="BB37087736A94679A9591DBF41E996D6"/>
    <w:rsid w:val="00F64F63"/>
  </w:style>
  <w:style w:type="paragraph" w:customStyle="1" w:styleId="F721A259AC774585B3F2E76ED653C8C2">
    <w:name w:val="F721A259AC774585B3F2E76ED653C8C2"/>
    <w:rsid w:val="00F64F63"/>
  </w:style>
  <w:style w:type="paragraph" w:customStyle="1" w:styleId="4C59992412614B3B9FAC5766B8FE8ABD">
    <w:name w:val="4C59992412614B3B9FAC5766B8FE8ABD"/>
    <w:rsid w:val="00F64F63"/>
  </w:style>
  <w:style w:type="paragraph" w:customStyle="1" w:styleId="7084DFAFE23946EBBA306227752990DD">
    <w:name w:val="7084DFAFE23946EBBA306227752990DD"/>
    <w:rsid w:val="00F64F63"/>
  </w:style>
  <w:style w:type="paragraph" w:customStyle="1" w:styleId="B1DE371D832448E19B123DEB58C3886D">
    <w:name w:val="B1DE371D832448E19B123DEB58C3886D"/>
    <w:rsid w:val="00F64F63"/>
  </w:style>
  <w:style w:type="paragraph" w:customStyle="1" w:styleId="331F2BC6DC444467901C6F4A6E1C7F0D">
    <w:name w:val="331F2BC6DC444467901C6F4A6E1C7F0D"/>
    <w:rsid w:val="00F64F63"/>
  </w:style>
  <w:style w:type="paragraph" w:customStyle="1" w:styleId="2CB061F716E943ECBC7C22F004FC7114">
    <w:name w:val="2CB061F716E943ECBC7C22F004FC7114"/>
    <w:rsid w:val="00F64F63"/>
  </w:style>
  <w:style w:type="paragraph" w:customStyle="1" w:styleId="B239AF1BEA274533864EE2DCDD61B0EE">
    <w:name w:val="B239AF1BEA274533864EE2DCDD61B0EE"/>
    <w:rsid w:val="00F64F63"/>
  </w:style>
  <w:style w:type="paragraph" w:customStyle="1" w:styleId="A27E6DCF91944148A80815E6BA54ABC9">
    <w:name w:val="A27E6DCF91944148A80815E6BA54ABC9"/>
    <w:rsid w:val="00F64F63"/>
  </w:style>
  <w:style w:type="paragraph" w:customStyle="1" w:styleId="92F3F71DF4AE49E3AB4F1DB848B50320">
    <w:name w:val="92F3F71DF4AE49E3AB4F1DB848B50320"/>
    <w:rsid w:val="00F64F63"/>
  </w:style>
  <w:style w:type="paragraph" w:customStyle="1" w:styleId="D21A0F8C14B04D5AB0DA1D2B5B6BD870">
    <w:name w:val="D21A0F8C14B04D5AB0DA1D2B5B6BD870"/>
    <w:rsid w:val="00F64F63"/>
  </w:style>
  <w:style w:type="paragraph" w:customStyle="1" w:styleId="894EB83BF7944010930FA268F48F510B">
    <w:name w:val="894EB83BF7944010930FA268F48F510B"/>
    <w:rsid w:val="00F64F63"/>
  </w:style>
  <w:style w:type="paragraph" w:customStyle="1" w:styleId="9303F5EFC0F1445DBB0995C087A8DD3B">
    <w:name w:val="9303F5EFC0F1445DBB0995C087A8DD3B"/>
    <w:rsid w:val="00F64F63"/>
  </w:style>
  <w:style w:type="paragraph" w:customStyle="1" w:styleId="32DE36A5FB3F4672AACA75F7D91AAF66">
    <w:name w:val="32DE36A5FB3F4672AACA75F7D91AAF66"/>
    <w:rsid w:val="00F64F63"/>
  </w:style>
  <w:style w:type="paragraph" w:customStyle="1" w:styleId="7E059B8822324168AE49D7504DFD20E1">
    <w:name w:val="7E059B8822324168AE49D7504DFD20E1"/>
    <w:rsid w:val="00F64F63"/>
  </w:style>
  <w:style w:type="paragraph" w:customStyle="1" w:styleId="F4F03BDCE83245EEA707970FBAEF9928">
    <w:name w:val="F4F03BDCE83245EEA707970FBAEF9928"/>
    <w:rsid w:val="00F64F63"/>
  </w:style>
  <w:style w:type="paragraph" w:customStyle="1" w:styleId="9913366A0AED4A9FA486FF4EE0FDACE3">
    <w:name w:val="9913366A0AED4A9FA486FF4EE0FDACE3"/>
    <w:rsid w:val="00F64F63"/>
  </w:style>
  <w:style w:type="paragraph" w:customStyle="1" w:styleId="846C62AF24164E9C9DD10D1978D828EF">
    <w:name w:val="846C62AF24164E9C9DD10D1978D828EF"/>
    <w:rsid w:val="00F64F63"/>
  </w:style>
  <w:style w:type="paragraph" w:customStyle="1" w:styleId="2B353C4AEEDC4688AE1D2CB343334605">
    <w:name w:val="2B353C4AEEDC4688AE1D2CB343334605"/>
    <w:rsid w:val="005F49CB"/>
  </w:style>
  <w:style w:type="paragraph" w:customStyle="1" w:styleId="F10EE9DBC11446B2A8060EF13DCF0AB2">
    <w:name w:val="F10EE9DBC11446B2A8060EF13DCF0AB2"/>
    <w:rsid w:val="005F49CB"/>
  </w:style>
  <w:style w:type="paragraph" w:customStyle="1" w:styleId="D13380599B084F94A9184BF98BDC789F">
    <w:name w:val="D13380599B084F94A9184BF98BDC789F"/>
    <w:rsid w:val="005F49CB"/>
  </w:style>
  <w:style w:type="paragraph" w:customStyle="1" w:styleId="AC2B89C34F8C4869A224F6556BB1A00F">
    <w:name w:val="AC2B89C34F8C4869A224F6556BB1A00F"/>
    <w:rsid w:val="005F49CB"/>
  </w:style>
  <w:style w:type="paragraph" w:customStyle="1" w:styleId="D3A6E457183F4C288365968EC9D7CF04">
    <w:name w:val="D3A6E457183F4C288365968EC9D7CF04"/>
    <w:rsid w:val="005F49CB"/>
  </w:style>
  <w:style w:type="paragraph" w:customStyle="1" w:styleId="508959216513472C936C8F5C2D2AE67D">
    <w:name w:val="508959216513472C936C8F5C2D2AE67D"/>
    <w:rsid w:val="005F49CB"/>
  </w:style>
  <w:style w:type="paragraph" w:customStyle="1" w:styleId="03C5A73062E844E6B2D984B96C0F5D63">
    <w:name w:val="03C5A73062E844E6B2D984B96C0F5D63"/>
    <w:rsid w:val="005F49CB"/>
  </w:style>
  <w:style w:type="paragraph" w:customStyle="1" w:styleId="F6FBEF9CE15C40D089B87AE159783009">
    <w:name w:val="F6FBEF9CE15C40D089B87AE159783009"/>
    <w:rsid w:val="005F49CB"/>
  </w:style>
  <w:style w:type="paragraph" w:customStyle="1" w:styleId="77539A1126724BA78606B425DD012AEB">
    <w:name w:val="77539A1126724BA78606B425DD012AEB"/>
    <w:rsid w:val="005F49CB"/>
  </w:style>
  <w:style w:type="paragraph" w:customStyle="1" w:styleId="8F28DD84E77D4412BF8E6796434FE2E3">
    <w:name w:val="8F28DD84E77D4412BF8E6796434FE2E3"/>
    <w:rsid w:val="005F49CB"/>
  </w:style>
  <w:style w:type="paragraph" w:customStyle="1" w:styleId="772F238600D8482BA41C3F20FF29614F">
    <w:name w:val="772F238600D8482BA41C3F20FF29614F"/>
    <w:rsid w:val="005F49CB"/>
  </w:style>
  <w:style w:type="paragraph" w:customStyle="1" w:styleId="E4CF56CF294144F691A119CCCDDF7628">
    <w:name w:val="E4CF56CF294144F691A119CCCDDF7628"/>
    <w:rsid w:val="005F49CB"/>
  </w:style>
  <w:style w:type="paragraph" w:customStyle="1" w:styleId="B159930CF2C84B7382874F6CE8673826">
    <w:name w:val="B159930CF2C84B7382874F6CE8673826"/>
    <w:rsid w:val="005F49CB"/>
  </w:style>
  <w:style w:type="paragraph" w:customStyle="1" w:styleId="21A9181B3C01446D96ED70014B078BC5">
    <w:name w:val="21A9181B3C01446D96ED70014B078BC5"/>
    <w:rsid w:val="005F49CB"/>
  </w:style>
  <w:style w:type="paragraph" w:customStyle="1" w:styleId="C3DD0E42D3044703AC72C6D1F9853A7C">
    <w:name w:val="C3DD0E42D3044703AC72C6D1F9853A7C"/>
    <w:rsid w:val="005F49CB"/>
  </w:style>
  <w:style w:type="paragraph" w:customStyle="1" w:styleId="2167CE764D2E475CBED43D314E1364CB">
    <w:name w:val="2167CE764D2E475CBED43D314E1364CB"/>
    <w:rsid w:val="005F49CB"/>
  </w:style>
  <w:style w:type="paragraph" w:customStyle="1" w:styleId="742363BA8B4146A388A30E0E35A000B1">
    <w:name w:val="742363BA8B4146A388A30E0E35A000B1"/>
    <w:rsid w:val="005F49CB"/>
  </w:style>
  <w:style w:type="paragraph" w:customStyle="1" w:styleId="D44154131B4643D98F6973381CC74B03">
    <w:name w:val="D44154131B4643D98F6973381CC74B03"/>
    <w:rsid w:val="005F49CB"/>
  </w:style>
  <w:style w:type="paragraph" w:customStyle="1" w:styleId="406B114DF5AF40C989166A90D5B3E23D">
    <w:name w:val="406B114DF5AF40C989166A90D5B3E23D"/>
    <w:rsid w:val="005F49CB"/>
  </w:style>
  <w:style w:type="paragraph" w:customStyle="1" w:styleId="5754C791216C4681BBB48601A8250C07">
    <w:name w:val="5754C791216C4681BBB48601A8250C07"/>
    <w:rsid w:val="005F49CB"/>
  </w:style>
  <w:style w:type="paragraph" w:customStyle="1" w:styleId="A6C2CAF1ED744AAAB2052BBE457A3054">
    <w:name w:val="A6C2CAF1ED744AAAB2052BBE457A3054"/>
    <w:rsid w:val="005F49CB"/>
  </w:style>
  <w:style w:type="paragraph" w:customStyle="1" w:styleId="44DAFBFB0C0E4D1EA042B30238647F57">
    <w:name w:val="44DAFBFB0C0E4D1EA042B30238647F57"/>
    <w:rsid w:val="005F49CB"/>
  </w:style>
  <w:style w:type="paragraph" w:customStyle="1" w:styleId="009B6932FC5B43D095BDBB407F03455B">
    <w:name w:val="009B6932FC5B43D095BDBB407F03455B"/>
    <w:rsid w:val="005F49CB"/>
  </w:style>
  <w:style w:type="paragraph" w:customStyle="1" w:styleId="BB24F756347D4A098918D07A783898E1">
    <w:name w:val="BB24F756347D4A098918D07A783898E1"/>
    <w:rsid w:val="005F49CB"/>
  </w:style>
  <w:style w:type="paragraph" w:customStyle="1" w:styleId="D4E1F6A0549046E4AB81B82735E2F10D">
    <w:name w:val="D4E1F6A0549046E4AB81B82735E2F10D"/>
    <w:rsid w:val="005F49CB"/>
  </w:style>
  <w:style w:type="paragraph" w:customStyle="1" w:styleId="3377ADD0150143199FA2C74AA02D5C19">
    <w:name w:val="3377ADD0150143199FA2C74AA02D5C19"/>
    <w:rsid w:val="005F49CB"/>
  </w:style>
  <w:style w:type="paragraph" w:customStyle="1" w:styleId="806C771FF0E94702A759773D13A36FE2">
    <w:name w:val="806C771FF0E94702A759773D13A36FE2"/>
    <w:rsid w:val="005F49CB"/>
  </w:style>
  <w:style w:type="paragraph" w:customStyle="1" w:styleId="1F8CC1A37AE04CC1BF2E8EECAEE0900A">
    <w:name w:val="1F8CC1A37AE04CC1BF2E8EECAEE0900A"/>
    <w:rsid w:val="005F49CB"/>
  </w:style>
  <w:style w:type="paragraph" w:customStyle="1" w:styleId="2F5206AE484C444489D88EC808D527D8">
    <w:name w:val="2F5206AE484C444489D88EC808D527D8"/>
    <w:rsid w:val="005F49CB"/>
  </w:style>
  <w:style w:type="paragraph" w:customStyle="1" w:styleId="1A8652AC821340A5A6F8705A747BD7D1">
    <w:name w:val="1A8652AC821340A5A6F8705A747BD7D1"/>
    <w:rsid w:val="005F49CB"/>
  </w:style>
  <w:style w:type="paragraph" w:customStyle="1" w:styleId="D9541EE1819242518813592FA2DD63C8">
    <w:name w:val="D9541EE1819242518813592FA2DD63C8"/>
    <w:rsid w:val="005F49CB"/>
  </w:style>
  <w:style w:type="paragraph" w:customStyle="1" w:styleId="A4E564EB7C7C415BA9F56626C9FA749E">
    <w:name w:val="A4E564EB7C7C415BA9F56626C9FA749E"/>
    <w:rsid w:val="005F49CB"/>
  </w:style>
  <w:style w:type="paragraph" w:customStyle="1" w:styleId="E6BFF892BC8A4E038EDBC95079812E47">
    <w:name w:val="E6BFF892BC8A4E038EDBC95079812E47"/>
    <w:rsid w:val="005F49CB"/>
  </w:style>
  <w:style w:type="paragraph" w:customStyle="1" w:styleId="D5CAD04026A4418196144319B6F09F46">
    <w:name w:val="D5CAD04026A4418196144319B6F09F46"/>
    <w:rsid w:val="005F49CB"/>
  </w:style>
  <w:style w:type="paragraph" w:customStyle="1" w:styleId="24BA285E9EDC4A78A540D469BDB54604">
    <w:name w:val="24BA285E9EDC4A78A540D469BDB54604"/>
    <w:rsid w:val="005F49CB"/>
  </w:style>
  <w:style w:type="paragraph" w:customStyle="1" w:styleId="D5517F6DE8BE40D48695276428680E78">
    <w:name w:val="D5517F6DE8BE40D48695276428680E78"/>
    <w:rsid w:val="005F49CB"/>
  </w:style>
  <w:style w:type="paragraph" w:customStyle="1" w:styleId="733CA9EEB36E49938AB0AADA1FF38ED6">
    <w:name w:val="733CA9EEB36E49938AB0AADA1FF38ED6"/>
    <w:rsid w:val="005F49CB"/>
  </w:style>
  <w:style w:type="paragraph" w:customStyle="1" w:styleId="5C3123FAAA4E4BCE9E376C1FE41023E8">
    <w:name w:val="5C3123FAAA4E4BCE9E376C1FE41023E8"/>
    <w:rsid w:val="005F49CB"/>
  </w:style>
  <w:style w:type="paragraph" w:customStyle="1" w:styleId="8CF56318EEF14FBABDB8659B041F691D">
    <w:name w:val="8CF56318EEF14FBABDB8659B041F691D"/>
    <w:rsid w:val="005F49CB"/>
  </w:style>
  <w:style w:type="paragraph" w:customStyle="1" w:styleId="38CF76C42CCB4C10AA676ED4019D534D">
    <w:name w:val="38CF76C42CCB4C10AA676ED4019D534D"/>
    <w:rsid w:val="005F49CB"/>
  </w:style>
  <w:style w:type="paragraph" w:customStyle="1" w:styleId="3A017ADC76D546D5AE9775AB8831CAD2">
    <w:name w:val="3A017ADC76D546D5AE9775AB8831CAD2"/>
    <w:rsid w:val="005F49CB"/>
  </w:style>
  <w:style w:type="paragraph" w:customStyle="1" w:styleId="D7C5AFE0311047F0BF0337E2C1DD0C0B">
    <w:name w:val="D7C5AFE0311047F0BF0337E2C1DD0C0B"/>
    <w:rsid w:val="005F49CB"/>
  </w:style>
  <w:style w:type="paragraph" w:customStyle="1" w:styleId="139E54D709D940FD9C351ECCBFA01FEA">
    <w:name w:val="139E54D709D940FD9C351ECCBFA01FEA"/>
    <w:rsid w:val="005F49CB"/>
  </w:style>
  <w:style w:type="paragraph" w:customStyle="1" w:styleId="D3E88A17D9734180807FC2B21DFC822B">
    <w:name w:val="D3E88A17D9734180807FC2B21DFC822B"/>
    <w:rsid w:val="005F49CB"/>
  </w:style>
  <w:style w:type="paragraph" w:customStyle="1" w:styleId="314A61A3DB0A4942B68C2C087F4B2F6A">
    <w:name w:val="314A61A3DB0A4942B68C2C087F4B2F6A"/>
    <w:rsid w:val="005F49CB"/>
  </w:style>
  <w:style w:type="paragraph" w:customStyle="1" w:styleId="3F55CFA434A24ED3B8611F5BC1F1F42C">
    <w:name w:val="3F55CFA434A24ED3B8611F5BC1F1F42C"/>
    <w:rsid w:val="005F49CB"/>
  </w:style>
  <w:style w:type="paragraph" w:customStyle="1" w:styleId="61E0EA6E8C1A40E091F00714E60A7461">
    <w:name w:val="61E0EA6E8C1A40E091F00714E60A7461"/>
    <w:rsid w:val="005F49CB"/>
  </w:style>
  <w:style w:type="paragraph" w:customStyle="1" w:styleId="B89070ECC1AA47A79E02C7F40EAA6251">
    <w:name w:val="B89070ECC1AA47A79E02C7F40EAA6251"/>
    <w:rsid w:val="005F49CB"/>
  </w:style>
  <w:style w:type="paragraph" w:customStyle="1" w:styleId="ABEE8A7C8F5A4662BCB9B65A1A62CCB6">
    <w:name w:val="ABEE8A7C8F5A4662BCB9B65A1A62CCB6"/>
    <w:rsid w:val="005F49CB"/>
  </w:style>
  <w:style w:type="paragraph" w:customStyle="1" w:styleId="EC170FAE17E341BEBE72CD085D4E12D3">
    <w:name w:val="EC170FAE17E341BEBE72CD085D4E12D3"/>
    <w:rsid w:val="005F49CB"/>
  </w:style>
  <w:style w:type="paragraph" w:customStyle="1" w:styleId="0CAE819DE46647759F8F933DD08B4171">
    <w:name w:val="0CAE819DE46647759F8F933DD08B4171"/>
    <w:rsid w:val="005F49CB"/>
  </w:style>
  <w:style w:type="paragraph" w:customStyle="1" w:styleId="781B9C74BACD44D8AD4EE93B87E255AD">
    <w:name w:val="781B9C74BACD44D8AD4EE93B87E255AD"/>
    <w:rsid w:val="005F49CB"/>
  </w:style>
  <w:style w:type="paragraph" w:customStyle="1" w:styleId="A7981743689745E595B0F8889E15B5F3">
    <w:name w:val="A7981743689745E595B0F8889E15B5F3"/>
    <w:rsid w:val="005F49CB"/>
  </w:style>
  <w:style w:type="paragraph" w:customStyle="1" w:styleId="367B9C8DA9C04422BBF38C580F8A6294">
    <w:name w:val="367B9C8DA9C04422BBF38C580F8A6294"/>
    <w:rsid w:val="005F49CB"/>
  </w:style>
  <w:style w:type="paragraph" w:customStyle="1" w:styleId="8B27BFDDA9F14D3895BE445BA5E174E2">
    <w:name w:val="8B27BFDDA9F14D3895BE445BA5E174E2"/>
    <w:rsid w:val="005F49CB"/>
  </w:style>
  <w:style w:type="paragraph" w:customStyle="1" w:styleId="EA893304C7CF4BD9921C8C6385F69B8E">
    <w:name w:val="EA893304C7CF4BD9921C8C6385F69B8E"/>
    <w:rsid w:val="005F49CB"/>
  </w:style>
  <w:style w:type="paragraph" w:customStyle="1" w:styleId="7C83C108ECF742D4AC44337EEB2B3AC4">
    <w:name w:val="7C83C108ECF742D4AC44337EEB2B3AC4"/>
    <w:rsid w:val="005F49CB"/>
  </w:style>
  <w:style w:type="paragraph" w:customStyle="1" w:styleId="767EB0303E9E482886A5CFE2F673BCE7">
    <w:name w:val="767EB0303E9E482886A5CFE2F673BCE7"/>
    <w:rsid w:val="005F49CB"/>
  </w:style>
  <w:style w:type="paragraph" w:customStyle="1" w:styleId="07C8EE92677047CDA74BA474903D4EDC">
    <w:name w:val="07C8EE92677047CDA74BA474903D4EDC"/>
    <w:rsid w:val="005F49CB"/>
  </w:style>
  <w:style w:type="paragraph" w:customStyle="1" w:styleId="5C1C6F0600724B9EA9B5C7E2B7F01B35">
    <w:name w:val="5C1C6F0600724B9EA9B5C7E2B7F01B35"/>
    <w:rsid w:val="005F49CB"/>
  </w:style>
  <w:style w:type="paragraph" w:customStyle="1" w:styleId="EA0ED9B5EA4F4A43AF095606C1466558">
    <w:name w:val="EA0ED9B5EA4F4A43AF095606C1466558"/>
    <w:rsid w:val="005F49CB"/>
  </w:style>
  <w:style w:type="paragraph" w:customStyle="1" w:styleId="CB5D53D826614412B324EA8E47EF846C">
    <w:name w:val="CB5D53D826614412B324EA8E47EF846C"/>
    <w:rsid w:val="005F49CB"/>
  </w:style>
  <w:style w:type="paragraph" w:customStyle="1" w:styleId="1FF72E79130F4B6F8C03FDE40F698328">
    <w:name w:val="1FF72E79130F4B6F8C03FDE40F698328"/>
    <w:rsid w:val="005F49CB"/>
  </w:style>
  <w:style w:type="paragraph" w:customStyle="1" w:styleId="85D4773BD1FE4E139986D15996D1AC39">
    <w:name w:val="85D4773BD1FE4E139986D15996D1AC39"/>
    <w:rsid w:val="005F49CB"/>
  </w:style>
  <w:style w:type="paragraph" w:customStyle="1" w:styleId="8365E4A7CEE34F7BBCADB2DF6BE9EB2A">
    <w:name w:val="8365E4A7CEE34F7BBCADB2DF6BE9EB2A"/>
    <w:rsid w:val="005F49CB"/>
  </w:style>
  <w:style w:type="paragraph" w:customStyle="1" w:styleId="4191D1FC9AE143A1AB8D3721FD1AAE77">
    <w:name w:val="4191D1FC9AE143A1AB8D3721FD1AAE77"/>
    <w:rsid w:val="005F49CB"/>
  </w:style>
  <w:style w:type="paragraph" w:customStyle="1" w:styleId="F7CCA36F68FB41E7B52B803214E9963E">
    <w:name w:val="F7CCA36F68FB41E7B52B803214E9963E"/>
    <w:rsid w:val="005F49CB"/>
  </w:style>
  <w:style w:type="paragraph" w:customStyle="1" w:styleId="CD25FC9EC18A40AA89F989CE75810DB3">
    <w:name w:val="CD25FC9EC18A40AA89F989CE75810DB3"/>
    <w:rsid w:val="005F49CB"/>
  </w:style>
  <w:style w:type="paragraph" w:customStyle="1" w:styleId="F86C0EE28F8A463F9889866976DE9775">
    <w:name w:val="F86C0EE28F8A463F9889866976DE9775"/>
    <w:rsid w:val="005F49CB"/>
  </w:style>
  <w:style w:type="paragraph" w:customStyle="1" w:styleId="CF43623343B54AE1AE340898561A888B">
    <w:name w:val="CF43623343B54AE1AE340898561A888B"/>
    <w:rsid w:val="005F49CB"/>
  </w:style>
  <w:style w:type="paragraph" w:customStyle="1" w:styleId="0CF789897D214BE7A586BE995CE522BF">
    <w:name w:val="0CF789897D214BE7A586BE995CE522BF"/>
    <w:rsid w:val="005F49CB"/>
  </w:style>
  <w:style w:type="paragraph" w:customStyle="1" w:styleId="320B106900844BB281CBE625E71D2917">
    <w:name w:val="320B106900844BB281CBE625E71D2917"/>
    <w:rsid w:val="005F49CB"/>
  </w:style>
  <w:style w:type="paragraph" w:customStyle="1" w:styleId="AA61C390FE384AD09C0BE18E0D01CB05">
    <w:name w:val="AA61C390FE384AD09C0BE18E0D01CB05"/>
    <w:rsid w:val="005F49CB"/>
  </w:style>
  <w:style w:type="paragraph" w:customStyle="1" w:styleId="A25BC18A3ECD4CE0A00CEA6D457C1227">
    <w:name w:val="A25BC18A3ECD4CE0A00CEA6D457C1227"/>
    <w:rsid w:val="005F49CB"/>
  </w:style>
  <w:style w:type="paragraph" w:customStyle="1" w:styleId="86116EAB8993477682E04BD3B8C00445">
    <w:name w:val="86116EAB8993477682E04BD3B8C00445"/>
    <w:rsid w:val="005F49CB"/>
  </w:style>
  <w:style w:type="paragraph" w:customStyle="1" w:styleId="989466A455B346FA8FD036BEB9D2372D">
    <w:name w:val="989466A455B346FA8FD036BEB9D2372D"/>
    <w:rsid w:val="005F49CB"/>
  </w:style>
  <w:style w:type="paragraph" w:customStyle="1" w:styleId="6CEB4AEE8C94452B9A95D67E613BD656">
    <w:name w:val="6CEB4AEE8C94452B9A95D67E613BD656"/>
    <w:rsid w:val="005F49CB"/>
  </w:style>
  <w:style w:type="paragraph" w:customStyle="1" w:styleId="AA9A5D9F36F947DCB50731D10E54040F">
    <w:name w:val="AA9A5D9F36F947DCB50731D10E54040F"/>
    <w:rsid w:val="005F49CB"/>
  </w:style>
  <w:style w:type="paragraph" w:customStyle="1" w:styleId="B8D8A5BE60E44773AE9891C33B553C5D">
    <w:name w:val="B8D8A5BE60E44773AE9891C33B553C5D"/>
    <w:rsid w:val="005F49CB"/>
  </w:style>
  <w:style w:type="paragraph" w:customStyle="1" w:styleId="D259B4C472464F80A2F420665CA3D095">
    <w:name w:val="D259B4C472464F80A2F420665CA3D095"/>
    <w:rsid w:val="005F49CB"/>
  </w:style>
  <w:style w:type="paragraph" w:customStyle="1" w:styleId="938CF7E6FB0F432DA829963BFEEED418">
    <w:name w:val="938CF7E6FB0F432DA829963BFEEED418"/>
    <w:rsid w:val="005F49CB"/>
  </w:style>
  <w:style w:type="paragraph" w:customStyle="1" w:styleId="3D489DA884634132918784F6C2E33CF9">
    <w:name w:val="3D489DA884634132918784F6C2E33CF9"/>
    <w:rsid w:val="005F49CB"/>
  </w:style>
  <w:style w:type="paragraph" w:customStyle="1" w:styleId="1B4CF469F1594ED8AB3A1699F1EDB43B">
    <w:name w:val="1B4CF469F1594ED8AB3A1699F1EDB43B"/>
    <w:rsid w:val="005F49CB"/>
  </w:style>
  <w:style w:type="paragraph" w:customStyle="1" w:styleId="649A6AEA50314D18A0C84E12A364B4BC">
    <w:name w:val="649A6AEA50314D18A0C84E12A364B4BC"/>
    <w:rsid w:val="005F49CB"/>
  </w:style>
  <w:style w:type="paragraph" w:customStyle="1" w:styleId="E90CD432A75B4AF2BFCF06ADD46D53F2">
    <w:name w:val="E90CD432A75B4AF2BFCF06ADD46D53F2"/>
    <w:rsid w:val="005F49CB"/>
  </w:style>
  <w:style w:type="paragraph" w:customStyle="1" w:styleId="599D81FF2C544C47BBBF45AE3E47D36E">
    <w:name w:val="599D81FF2C544C47BBBF45AE3E47D36E"/>
    <w:rsid w:val="005F49CB"/>
  </w:style>
  <w:style w:type="paragraph" w:customStyle="1" w:styleId="E2F91C2E928B46E3A6E1C35ACC19E9B3">
    <w:name w:val="E2F91C2E928B46E3A6E1C35ACC19E9B3"/>
    <w:rsid w:val="005F49CB"/>
  </w:style>
  <w:style w:type="paragraph" w:customStyle="1" w:styleId="738023C5FE83498BB28E6017B6197690">
    <w:name w:val="738023C5FE83498BB28E6017B6197690"/>
    <w:rsid w:val="005F49CB"/>
  </w:style>
  <w:style w:type="paragraph" w:customStyle="1" w:styleId="87EDDE9B266647C5AEB98F96D455BA4F">
    <w:name w:val="87EDDE9B266647C5AEB98F96D455BA4F"/>
    <w:rsid w:val="005F49CB"/>
  </w:style>
  <w:style w:type="paragraph" w:customStyle="1" w:styleId="521C5AA6347D42A891F848CADAA8A092">
    <w:name w:val="521C5AA6347D42A891F848CADAA8A092"/>
    <w:rsid w:val="005F49CB"/>
  </w:style>
  <w:style w:type="paragraph" w:customStyle="1" w:styleId="43F2CE89F3474AB081C4A4200B28A1CE">
    <w:name w:val="43F2CE89F3474AB081C4A4200B28A1CE"/>
    <w:rsid w:val="005F49CB"/>
  </w:style>
  <w:style w:type="paragraph" w:customStyle="1" w:styleId="361219E1B20949A29968EBE7F75A80B0">
    <w:name w:val="361219E1B20949A29968EBE7F75A80B0"/>
    <w:rsid w:val="005F49CB"/>
  </w:style>
  <w:style w:type="paragraph" w:customStyle="1" w:styleId="231009E2B6DE4C8092DED5ACDD60664B">
    <w:name w:val="231009E2B6DE4C8092DED5ACDD60664B"/>
    <w:rsid w:val="005F49CB"/>
  </w:style>
  <w:style w:type="paragraph" w:customStyle="1" w:styleId="9580C313A9594C37B44413BB79E532A2">
    <w:name w:val="9580C313A9594C37B44413BB79E532A2"/>
    <w:rsid w:val="005F49CB"/>
  </w:style>
  <w:style w:type="paragraph" w:customStyle="1" w:styleId="CD2C9F495A374BB8AE73199CCCAA7C7E">
    <w:name w:val="CD2C9F495A374BB8AE73199CCCAA7C7E"/>
    <w:rsid w:val="005F49CB"/>
  </w:style>
  <w:style w:type="paragraph" w:customStyle="1" w:styleId="2755E253CDB244FBBD1E3CA162F035BD">
    <w:name w:val="2755E253CDB244FBBD1E3CA162F035BD"/>
    <w:rsid w:val="005F49CB"/>
  </w:style>
  <w:style w:type="paragraph" w:customStyle="1" w:styleId="A9C6347C503D4B4C94B86671640F30DB">
    <w:name w:val="A9C6347C503D4B4C94B86671640F30DB"/>
    <w:rsid w:val="005F49CB"/>
  </w:style>
  <w:style w:type="paragraph" w:customStyle="1" w:styleId="95017D0EC0EB4286A7C067AAF705419D">
    <w:name w:val="95017D0EC0EB4286A7C067AAF705419D"/>
    <w:rsid w:val="005F49CB"/>
  </w:style>
  <w:style w:type="paragraph" w:customStyle="1" w:styleId="5C8EDC1242C54E47B5AD59FBBB6E2B7B">
    <w:name w:val="5C8EDC1242C54E47B5AD59FBBB6E2B7B"/>
    <w:rsid w:val="005F49CB"/>
  </w:style>
  <w:style w:type="paragraph" w:customStyle="1" w:styleId="218BB45F15A140E1ABFD6D1775D2D97C">
    <w:name w:val="218BB45F15A140E1ABFD6D1775D2D97C"/>
    <w:rsid w:val="005F49CB"/>
  </w:style>
  <w:style w:type="paragraph" w:customStyle="1" w:styleId="6864521BAC85497DABA97015096A938F">
    <w:name w:val="6864521BAC85497DABA97015096A938F"/>
    <w:rsid w:val="005F49CB"/>
  </w:style>
  <w:style w:type="paragraph" w:customStyle="1" w:styleId="FDE144C38484420E90B02A9E7EB8B2B5">
    <w:name w:val="FDE144C38484420E90B02A9E7EB8B2B5"/>
    <w:rsid w:val="005F49CB"/>
  </w:style>
  <w:style w:type="paragraph" w:customStyle="1" w:styleId="F75C63EAF0D242939F067D94D589777D">
    <w:name w:val="F75C63EAF0D242939F067D94D589777D"/>
    <w:rsid w:val="005F49CB"/>
  </w:style>
  <w:style w:type="paragraph" w:customStyle="1" w:styleId="E76D4D793EF94EF99AD6BBDCFCDF9878">
    <w:name w:val="E76D4D793EF94EF99AD6BBDCFCDF9878"/>
    <w:rsid w:val="005F49CB"/>
  </w:style>
  <w:style w:type="paragraph" w:customStyle="1" w:styleId="7AA67BB848D04E679CD500DE295E3AD9">
    <w:name w:val="7AA67BB848D04E679CD500DE295E3AD9"/>
    <w:rsid w:val="005F49CB"/>
  </w:style>
  <w:style w:type="paragraph" w:customStyle="1" w:styleId="E25D157F6054472592F629B19E774472">
    <w:name w:val="E25D157F6054472592F629B19E774472"/>
    <w:rsid w:val="005F49CB"/>
  </w:style>
  <w:style w:type="paragraph" w:customStyle="1" w:styleId="0366A8E160904CB88E2724055FECC6B6">
    <w:name w:val="0366A8E160904CB88E2724055FECC6B6"/>
    <w:rsid w:val="005F49CB"/>
  </w:style>
  <w:style w:type="paragraph" w:customStyle="1" w:styleId="941DE8C7E43546D4B1F8C4B1FA6DE7DC">
    <w:name w:val="941DE8C7E43546D4B1F8C4B1FA6DE7DC"/>
    <w:rsid w:val="005F49CB"/>
  </w:style>
  <w:style w:type="paragraph" w:customStyle="1" w:styleId="35ACF1A43BA0480EA10D5EEF0B055064">
    <w:name w:val="35ACF1A43BA0480EA10D5EEF0B055064"/>
    <w:rsid w:val="005F49CB"/>
  </w:style>
  <w:style w:type="paragraph" w:customStyle="1" w:styleId="0AA604BB2E3A4A8EA8A40B376D5ED24D">
    <w:name w:val="0AA604BB2E3A4A8EA8A40B376D5ED24D"/>
    <w:rsid w:val="005F49CB"/>
  </w:style>
  <w:style w:type="paragraph" w:customStyle="1" w:styleId="A63D3FEE9F094013B43E1FF53F10EEC7">
    <w:name w:val="A63D3FEE9F094013B43E1FF53F10EEC7"/>
    <w:rsid w:val="005F49CB"/>
  </w:style>
  <w:style w:type="paragraph" w:customStyle="1" w:styleId="1EE9491F5BEF41D9BDD12FC67D080E4E">
    <w:name w:val="1EE9491F5BEF41D9BDD12FC67D080E4E"/>
    <w:rsid w:val="005F49CB"/>
  </w:style>
  <w:style w:type="paragraph" w:customStyle="1" w:styleId="0E25D333E649413DA1FD8DACA9EA89EB">
    <w:name w:val="0E25D333E649413DA1FD8DACA9EA89EB"/>
    <w:rsid w:val="005F49CB"/>
  </w:style>
  <w:style w:type="paragraph" w:customStyle="1" w:styleId="E9DCC04E99EF4099A774DDA747175A76">
    <w:name w:val="E9DCC04E99EF4099A774DDA747175A76"/>
    <w:rsid w:val="005F49CB"/>
  </w:style>
  <w:style w:type="paragraph" w:customStyle="1" w:styleId="57D378D3959441A6AAB607BE554885FA">
    <w:name w:val="57D378D3959441A6AAB607BE554885FA"/>
    <w:rsid w:val="005F49CB"/>
  </w:style>
  <w:style w:type="paragraph" w:customStyle="1" w:styleId="DF6062253DD5439CB8D414D27FABB506">
    <w:name w:val="DF6062253DD5439CB8D414D27FABB506"/>
    <w:rsid w:val="005F49CB"/>
  </w:style>
  <w:style w:type="paragraph" w:customStyle="1" w:styleId="8586E15373874E978886B664036DB9B5">
    <w:name w:val="8586E15373874E978886B664036DB9B5"/>
    <w:rsid w:val="005F49CB"/>
  </w:style>
  <w:style w:type="paragraph" w:customStyle="1" w:styleId="9FCBB2DE15014993AB8E0D395C7D7B7E">
    <w:name w:val="9FCBB2DE15014993AB8E0D395C7D7B7E"/>
    <w:rsid w:val="005F49CB"/>
  </w:style>
  <w:style w:type="paragraph" w:customStyle="1" w:styleId="FCD858A3E900429893895CF8AD16C90E">
    <w:name w:val="FCD858A3E900429893895CF8AD16C90E"/>
    <w:rsid w:val="005F49CB"/>
  </w:style>
  <w:style w:type="paragraph" w:customStyle="1" w:styleId="AF115AE304D24293BCD855A89A15E6E5">
    <w:name w:val="AF115AE304D24293BCD855A89A15E6E5"/>
    <w:rsid w:val="005F49CB"/>
  </w:style>
  <w:style w:type="paragraph" w:customStyle="1" w:styleId="C3BCE96179434CADA58A8CF146B3C08A">
    <w:name w:val="C3BCE96179434CADA58A8CF146B3C08A"/>
    <w:rsid w:val="005F49CB"/>
  </w:style>
  <w:style w:type="paragraph" w:customStyle="1" w:styleId="A8C5B0B4196E4538A5BE90757637B5DF">
    <w:name w:val="A8C5B0B4196E4538A5BE90757637B5DF"/>
    <w:rsid w:val="005F49CB"/>
  </w:style>
  <w:style w:type="paragraph" w:customStyle="1" w:styleId="D38B2CFE921A477BA43A3D2CEFAEFF12">
    <w:name w:val="D38B2CFE921A477BA43A3D2CEFAEFF12"/>
    <w:rsid w:val="005F49CB"/>
  </w:style>
  <w:style w:type="paragraph" w:customStyle="1" w:styleId="430CD57707054A408B4AF6F9C481E9D1">
    <w:name w:val="430CD57707054A408B4AF6F9C481E9D1"/>
    <w:rsid w:val="005F49CB"/>
  </w:style>
  <w:style w:type="paragraph" w:customStyle="1" w:styleId="89096B9192834D01B0673CAC49A693BB">
    <w:name w:val="89096B9192834D01B0673CAC49A693BB"/>
    <w:rsid w:val="005F49CB"/>
  </w:style>
  <w:style w:type="paragraph" w:customStyle="1" w:styleId="703BD9C4A64342DF88EF56B3A766231B">
    <w:name w:val="703BD9C4A64342DF88EF56B3A766231B"/>
    <w:rsid w:val="005F49CB"/>
  </w:style>
  <w:style w:type="paragraph" w:customStyle="1" w:styleId="C3FDAAB1BDFB4D29B12821FEC1A9AD12">
    <w:name w:val="C3FDAAB1BDFB4D29B12821FEC1A9AD12"/>
    <w:rsid w:val="005F49CB"/>
  </w:style>
  <w:style w:type="paragraph" w:customStyle="1" w:styleId="F9B52D4121C6410BA8E09ACD22473D7B">
    <w:name w:val="F9B52D4121C6410BA8E09ACD22473D7B"/>
    <w:rsid w:val="005F49CB"/>
  </w:style>
  <w:style w:type="paragraph" w:customStyle="1" w:styleId="03C0805C430D434F9A4BF8421731D352">
    <w:name w:val="03C0805C430D434F9A4BF8421731D352"/>
    <w:rsid w:val="005F49CB"/>
  </w:style>
  <w:style w:type="paragraph" w:customStyle="1" w:styleId="3758F65A06664683B0FBCA68A5FB7D2B">
    <w:name w:val="3758F65A06664683B0FBCA68A5FB7D2B"/>
    <w:rsid w:val="005F49CB"/>
  </w:style>
  <w:style w:type="paragraph" w:customStyle="1" w:styleId="3E686278F37A4436B268F7EEA28F5631">
    <w:name w:val="3E686278F37A4436B268F7EEA28F5631"/>
    <w:rsid w:val="005F49CB"/>
  </w:style>
  <w:style w:type="paragraph" w:customStyle="1" w:styleId="C17A6E3D151E49CAA971E1CCCCA3835B">
    <w:name w:val="C17A6E3D151E49CAA971E1CCCCA3835B"/>
    <w:rsid w:val="005F49CB"/>
  </w:style>
  <w:style w:type="paragraph" w:customStyle="1" w:styleId="03EFC3BB561142599B3884CBA4CCE153">
    <w:name w:val="03EFC3BB561142599B3884CBA4CCE153"/>
    <w:rsid w:val="005F49CB"/>
  </w:style>
  <w:style w:type="paragraph" w:customStyle="1" w:styleId="7CC06377C5844F649A98885A02AE8862">
    <w:name w:val="7CC06377C5844F649A98885A02AE8862"/>
    <w:rsid w:val="005F49CB"/>
  </w:style>
  <w:style w:type="paragraph" w:customStyle="1" w:styleId="C1D6A58D2E634DB4AF1F056DFDC4B544">
    <w:name w:val="C1D6A58D2E634DB4AF1F056DFDC4B544"/>
    <w:rsid w:val="005F49CB"/>
  </w:style>
  <w:style w:type="paragraph" w:customStyle="1" w:styleId="7BD0D9D5DA14484AA58A7EE8E0DB2025">
    <w:name w:val="7BD0D9D5DA14484AA58A7EE8E0DB2025"/>
    <w:rsid w:val="005F49CB"/>
  </w:style>
  <w:style w:type="paragraph" w:customStyle="1" w:styleId="3DB9314D899A4483875C6A9F4868BAAF">
    <w:name w:val="3DB9314D899A4483875C6A9F4868BAAF"/>
    <w:rsid w:val="005F49CB"/>
  </w:style>
  <w:style w:type="paragraph" w:customStyle="1" w:styleId="1821CB67DE6C4B2A8C170BB210BB473B">
    <w:name w:val="1821CB67DE6C4B2A8C170BB210BB473B"/>
    <w:rsid w:val="005F49CB"/>
  </w:style>
  <w:style w:type="paragraph" w:customStyle="1" w:styleId="1C2D7373E4B0439F90C37498F5AAE425">
    <w:name w:val="1C2D7373E4B0439F90C37498F5AAE425"/>
    <w:rsid w:val="005F49CB"/>
  </w:style>
  <w:style w:type="paragraph" w:customStyle="1" w:styleId="5EA502557E254285BF8254371A62E74A">
    <w:name w:val="5EA502557E254285BF8254371A62E74A"/>
    <w:rsid w:val="005F49CB"/>
  </w:style>
  <w:style w:type="paragraph" w:customStyle="1" w:styleId="95EAE80926E14904ACE64D15766DD5EE">
    <w:name w:val="95EAE80926E14904ACE64D15766DD5EE"/>
    <w:rsid w:val="005F49CB"/>
  </w:style>
  <w:style w:type="paragraph" w:customStyle="1" w:styleId="17EF09C2C3CE417F9E7E45D1D15DD4BF">
    <w:name w:val="17EF09C2C3CE417F9E7E45D1D15DD4BF"/>
    <w:rsid w:val="005F49CB"/>
  </w:style>
  <w:style w:type="paragraph" w:customStyle="1" w:styleId="83D153B6C4FB4DBA83BB30779149C9F6">
    <w:name w:val="83D153B6C4FB4DBA83BB30779149C9F6"/>
    <w:rsid w:val="005F49CB"/>
  </w:style>
  <w:style w:type="paragraph" w:customStyle="1" w:styleId="555C232443EA46668A834ABAFA2862AC">
    <w:name w:val="555C232443EA46668A834ABAFA2862AC"/>
    <w:rsid w:val="005F49CB"/>
  </w:style>
  <w:style w:type="paragraph" w:customStyle="1" w:styleId="77EB16FF486042A1AEBDA58B4E119A82">
    <w:name w:val="77EB16FF486042A1AEBDA58B4E119A82"/>
    <w:rsid w:val="005F49CB"/>
  </w:style>
  <w:style w:type="paragraph" w:customStyle="1" w:styleId="8F83D02090E84612A6BFF64BC85300A9">
    <w:name w:val="8F83D02090E84612A6BFF64BC85300A9"/>
    <w:rsid w:val="005F49CB"/>
  </w:style>
  <w:style w:type="paragraph" w:customStyle="1" w:styleId="F9D924D3CFD14BAA8AE689C26481BC3B">
    <w:name w:val="F9D924D3CFD14BAA8AE689C26481BC3B"/>
    <w:rsid w:val="005F49CB"/>
  </w:style>
  <w:style w:type="paragraph" w:customStyle="1" w:styleId="C59E0EB757D943CEB358BF89637BC6D0">
    <w:name w:val="C59E0EB757D943CEB358BF89637BC6D0"/>
    <w:rsid w:val="005F49CB"/>
  </w:style>
  <w:style w:type="paragraph" w:customStyle="1" w:styleId="FB1D5D7063594664AA8F9EB4ACD1E39E">
    <w:name w:val="FB1D5D7063594664AA8F9EB4ACD1E39E"/>
    <w:rsid w:val="005F49CB"/>
  </w:style>
  <w:style w:type="paragraph" w:customStyle="1" w:styleId="78A3CF31458944F7B4B008BE6F074348">
    <w:name w:val="78A3CF31458944F7B4B008BE6F074348"/>
    <w:rsid w:val="005F49CB"/>
  </w:style>
  <w:style w:type="paragraph" w:customStyle="1" w:styleId="D6DB2A7762AF468CB23DD85DA5DCBE66">
    <w:name w:val="D6DB2A7762AF468CB23DD85DA5DCBE66"/>
    <w:rsid w:val="005F49CB"/>
  </w:style>
  <w:style w:type="paragraph" w:customStyle="1" w:styleId="4244C7D587354C2483EBFA68BA35D064">
    <w:name w:val="4244C7D587354C2483EBFA68BA35D064"/>
    <w:rsid w:val="005F49CB"/>
  </w:style>
  <w:style w:type="paragraph" w:customStyle="1" w:styleId="895A61F5A5C2485997CB73D955F551BD">
    <w:name w:val="895A61F5A5C2485997CB73D955F551BD"/>
    <w:rsid w:val="005F49CB"/>
  </w:style>
  <w:style w:type="paragraph" w:customStyle="1" w:styleId="FEC77C9DD3554B3EBE5E71BA52B4F644">
    <w:name w:val="FEC77C9DD3554B3EBE5E71BA52B4F644"/>
    <w:rsid w:val="005F49CB"/>
  </w:style>
  <w:style w:type="paragraph" w:customStyle="1" w:styleId="2FE6C8289C314548AB8517F59D64E045">
    <w:name w:val="2FE6C8289C314548AB8517F59D64E045"/>
    <w:rsid w:val="005F49CB"/>
  </w:style>
  <w:style w:type="paragraph" w:customStyle="1" w:styleId="8175F79E2C254211A8F096DFFC8DB7AE">
    <w:name w:val="8175F79E2C254211A8F096DFFC8DB7AE"/>
    <w:rsid w:val="005F49CB"/>
  </w:style>
  <w:style w:type="paragraph" w:customStyle="1" w:styleId="B118C7A02B244636AE98595763DDE02E">
    <w:name w:val="B118C7A02B244636AE98595763DDE02E"/>
    <w:rsid w:val="005F49CB"/>
  </w:style>
  <w:style w:type="paragraph" w:customStyle="1" w:styleId="F5ACBD76C93C4F2FB47FCF0468604C21">
    <w:name w:val="F5ACBD76C93C4F2FB47FCF0468604C21"/>
    <w:rsid w:val="005F49CB"/>
  </w:style>
  <w:style w:type="paragraph" w:customStyle="1" w:styleId="389CAB800ABA482C89535879D28CC4D1">
    <w:name w:val="389CAB800ABA482C89535879D28CC4D1"/>
    <w:rsid w:val="005F49CB"/>
  </w:style>
  <w:style w:type="paragraph" w:customStyle="1" w:styleId="5C78B1A1AC2A4140BAED87738E63560B">
    <w:name w:val="5C78B1A1AC2A4140BAED87738E63560B"/>
    <w:rsid w:val="005F49CB"/>
  </w:style>
  <w:style w:type="paragraph" w:customStyle="1" w:styleId="5E56ABCBEF5541DC9F5F924F0F66F827">
    <w:name w:val="5E56ABCBEF5541DC9F5F924F0F66F827"/>
    <w:rsid w:val="005F49CB"/>
  </w:style>
  <w:style w:type="paragraph" w:customStyle="1" w:styleId="BCA3A176A6A048A8BA2F49EDD5344175">
    <w:name w:val="BCA3A176A6A048A8BA2F49EDD5344175"/>
    <w:rsid w:val="005F49CB"/>
  </w:style>
  <w:style w:type="paragraph" w:customStyle="1" w:styleId="7E483E147921480892154644A40232D8">
    <w:name w:val="7E483E147921480892154644A40232D8"/>
    <w:rsid w:val="005F49CB"/>
  </w:style>
  <w:style w:type="paragraph" w:customStyle="1" w:styleId="3E850C585C4C4675B5E109009819679B">
    <w:name w:val="3E850C585C4C4675B5E109009819679B"/>
    <w:rsid w:val="005F49CB"/>
  </w:style>
  <w:style w:type="paragraph" w:customStyle="1" w:styleId="B85E3C79A833475B82F05AED1129E3BF">
    <w:name w:val="B85E3C79A833475B82F05AED1129E3BF"/>
    <w:rsid w:val="005F49CB"/>
  </w:style>
  <w:style w:type="paragraph" w:customStyle="1" w:styleId="70F53233989A4A3D98E16D3895B45EF6">
    <w:name w:val="70F53233989A4A3D98E16D3895B45EF6"/>
    <w:rsid w:val="005F49CB"/>
  </w:style>
  <w:style w:type="paragraph" w:customStyle="1" w:styleId="BE31895B9A274D7CAA97DF9A63AAFD35">
    <w:name w:val="BE31895B9A274D7CAA97DF9A63AAFD35"/>
    <w:rsid w:val="005F49CB"/>
  </w:style>
  <w:style w:type="paragraph" w:customStyle="1" w:styleId="A278C111450F46FABE56CB0D97793E66">
    <w:name w:val="A278C111450F46FABE56CB0D97793E66"/>
    <w:rsid w:val="005F49CB"/>
  </w:style>
  <w:style w:type="paragraph" w:customStyle="1" w:styleId="AE26605C40F44CD8A3EADBC00A81FF92">
    <w:name w:val="AE26605C40F44CD8A3EADBC00A81FF92"/>
    <w:rsid w:val="005F49CB"/>
  </w:style>
  <w:style w:type="paragraph" w:customStyle="1" w:styleId="94E0930FA9654574A21E8128D6EA6E91">
    <w:name w:val="94E0930FA9654574A21E8128D6EA6E91"/>
    <w:rsid w:val="005F49CB"/>
  </w:style>
  <w:style w:type="paragraph" w:customStyle="1" w:styleId="E55EC27AFAC849EC884F246A7F836E78">
    <w:name w:val="E55EC27AFAC849EC884F246A7F836E78"/>
    <w:rsid w:val="005F49CB"/>
  </w:style>
  <w:style w:type="paragraph" w:customStyle="1" w:styleId="123C7A42BF3B46619A265214B9693CE6">
    <w:name w:val="123C7A42BF3B46619A265214B9693CE6"/>
    <w:rsid w:val="005F49CB"/>
  </w:style>
  <w:style w:type="paragraph" w:customStyle="1" w:styleId="CFED812289284292B5568BF54698A1A5">
    <w:name w:val="CFED812289284292B5568BF54698A1A5"/>
    <w:rsid w:val="005F49CB"/>
  </w:style>
  <w:style w:type="paragraph" w:customStyle="1" w:styleId="950FE756213F437AACDF00B5848CB165">
    <w:name w:val="950FE756213F437AACDF00B5848CB165"/>
    <w:rsid w:val="005F49CB"/>
  </w:style>
  <w:style w:type="paragraph" w:customStyle="1" w:styleId="6B409BC5F72749E09DAFD8D2E7D78F65">
    <w:name w:val="6B409BC5F72749E09DAFD8D2E7D78F65"/>
    <w:rsid w:val="005F49CB"/>
  </w:style>
  <w:style w:type="paragraph" w:customStyle="1" w:styleId="4F403A5B46F4406CBA963E218F0B219C">
    <w:name w:val="4F403A5B46F4406CBA963E218F0B219C"/>
    <w:rsid w:val="005F49CB"/>
  </w:style>
  <w:style w:type="paragraph" w:customStyle="1" w:styleId="4C125A0F4974476091B3DF979ACFE7AC">
    <w:name w:val="4C125A0F4974476091B3DF979ACFE7AC"/>
    <w:rsid w:val="005F49CB"/>
  </w:style>
  <w:style w:type="paragraph" w:customStyle="1" w:styleId="03DC6CF1FAB04761AD381A7E7A300948">
    <w:name w:val="03DC6CF1FAB04761AD381A7E7A300948"/>
    <w:rsid w:val="005F49CB"/>
  </w:style>
  <w:style w:type="paragraph" w:customStyle="1" w:styleId="CCC1805EBC584DA793AE5BE771940A5D">
    <w:name w:val="CCC1805EBC584DA793AE5BE771940A5D"/>
    <w:rsid w:val="005F49CB"/>
  </w:style>
  <w:style w:type="paragraph" w:customStyle="1" w:styleId="A1868D6AA347493DBB5D67DAC3F87E54">
    <w:name w:val="A1868D6AA347493DBB5D67DAC3F87E54"/>
    <w:rsid w:val="005F49CB"/>
  </w:style>
  <w:style w:type="paragraph" w:customStyle="1" w:styleId="F3166E4F5B5D4898BD02EEBBB68E8B36">
    <w:name w:val="F3166E4F5B5D4898BD02EEBBB68E8B36"/>
    <w:rsid w:val="005F49CB"/>
  </w:style>
  <w:style w:type="paragraph" w:customStyle="1" w:styleId="70EDBADDA6B445B8A502C9F2FFDFB6A7">
    <w:name w:val="70EDBADDA6B445B8A502C9F2FFDFB6A7"/>
    <w:rsid w:val="005F49CB"/>
  </w:style>
  <w:style w:type="paragraph" w:customStyle="1" w:styleId="5DEA518F8CE7418C8A31DF0E0E5C689B">
    <w:name w:val="5DEA518F8CE7418C8A31DF0E0E5C689B"/>
    <w:rsid w:val="005F49CB"/>
  </w:style>
  <w:style w:type="paragraph" w:customStyle="1" w:styleId="EA863851BA774C86B4489FEF70AE3B7C">
    <w:name w:val="EA863851BA774C86B4489FEF70AE3B7C"/>
    <w:rsid w:val="005F49CB"/>
  </w:style>
  <w:style w:type="paragraph" w:customStyle="1" w:styleId="FFCB63CCFEBD4D4B93D35CFCA3F9601B">
    <w:name w:val="FFCB63CCFEBD4D4B93D35CFCA3F9601B"/>
    <w:rsid w:val="005F49CB"/>
  </w:style>
  <w:style w:type="paragraph" w:customStyle="1" w:styleId="946D39B4E5764BE5A33B4DD61C62C842">
    <w:name w:val="946D39B4E5764BE5A33B4DD61C62C842"/>
    <w:rsid w:val="005F49CB"/>
  </w:style>
  <w:style w:type="paragraph" w:customStyle="1" w:styleId="F6C56C5DA5924F5A94E50443AEF0DB61">
    <w:name w:val="F6C56C5DA5924F5A94E50443AEF0DB61"/>
    <w:rsid w:val="005F49CB"/>
  </w:style>
  <w:style w:type="paragraph" w:customStyle="1" w:styleId="D97F247236924AA8B54AFFFA96E1B093">
    <w:name w:val="D97F247236924AA8B54AFFFA96E1B093"/>
    <w:rsid w:val="005F49CB"/>
  </w:style>
  <w:style w:type="paragraph" w:customStyle="1" w:styleId="C375346807814D0083ABA567DB8E29C6">
    <w:name w:val="C375346807814D0083ABA567DB8E29C6"/>
    <w:rsid w:val="005F49CB"/>
  </w:style>
  <w:style w:type="paragraph" w:customStyle="1" w:styleId="096DD9C5AE92449CB30C7F17F25F6D00">
    <w:name w:val="096DD9C5AE92449CB30C7F17F25F6D00"/>
    <w:rsid w:val="005F49CB"/>
  </w:style>
  <w:style w:type="paragraph" w:customStyle="1" w:styleId="303CBDF92AD94EBCA88A05D242743B42">
    <w:name w:val="303CBDF92AD94EBCA88A05D242743B42"/>
    <w:rsid w:val="005F49CB"/>
  </w:style>
  <w:style w:type="paragraph" w:customStyle="1" w:styleId="440125705B924A6E8D78EA0D9E2332CF">
    <w:name w:val="440125705B924A6E8D78EA0D9E2332CF"/>
    <w:rsid w:val="005F49CB"/>
  </w:style>
  <w:style w:type="paragraph" w:customStyle="1" w:styleId="B6C997DA28824DB7BAF1290990677BA6">
    <w:name w:val="B6C997DA28824DB7BAF1290990677BA6"/>
    <w:rsid w:val="005F49CB"/>
  </w:style>
  <w:style w:type="paragraph" w:customStyle="1" w:styleId="6FA166E26EA142E9A2998ECE9B5524C3">
    <w:name w:val="6FA166E26EA142E9A2998ECE9B5524C3"/>
    <w:rsid w:val="005F49CB"/>
  </w:style>
  <w:style w:type="paragraph" w:customStyle="1" w:styleId="9D07BA97D80643D18897A4C5EE1E1D8F">
    <w:name w:val="9D07BA97D80643D18897A4C5EE1E1D8F"/>
    <w:rsid w:val="005F49CB"/>
  </w:style>
  <w:style w:type="paragraph" w:customStyle="1" w:styleId="F635CC102D11441186506B29BFF41D21">
    <w:name w:val="F635CC102D11441186506B29BFF41D21"/>
    <w:rsid w:val="005F49CB"/>
  </w:style>
  <w:style w:type="paragraph" w:customStyle="1" w:styleId="016CDEF665394C0FB00DA7EB0AB74DBE">
    <w:name w:val="016CDEF665394C0FB00DA7EB0AB74DBE"/>
    <w:rsid w:val="005F49CB"/>
  </w:style>
  <w:style w:type="paragraph" w:customStyle="1" w:styleId="C630E390382D460CAF03ADC593491070">
    <w:name w:val="C630E390382D460CAF03ADC593491070"/>
    <w:rsid w:val="005F49CB"/>
  </w:style>
  <w:style w:type="paragraph" w:customStyle="1" w:styleId="1BD72A4C687B498EB58B1DBB08E28642">
    <w:name w:val="1BD72A4C687B498EB58B1DBB08E28642"/>
    <w:rsid w:val="005F49CB"/>
  </w:style>
  <w:style w:type="paragraph" w:customStyle="1" w:styleId="0FE35217BE4446F3B25EAD4712ADE0AC">
    <w:name w:val="0FE35217BE4446F3B25EAD4712ADE0AC"/>
    <w:rsid w:val="005F49CB"/>
  </w:style>
  <w:style w:type="paragraph" w:customStyle="1" w:styleId="2F67BFA5E0F1425B99D2B7ADE1260137">
    <w:name w:val="2F67BFA5E0F1425B99D2B7ADE1260137"/>
    <w:rsid w:val="005F49CB"/>
  </w:style>
  <w:style w:type="paragraph" w:customStyle="1" w:styleId="3E6A3EB31C9142CE9312D6A32A0B3272">
    <w:name w:val="3E6A3EB31C9142CE9312D6A32A0B3272"/>
    <w:rsid w:val="005F49CB"/>
  </w:style>
  <w:style w:type="paragraph" w:customStyle="1" w:styleId="CD37546FE80843F3915C324076C1A330">
    <w:name w:val="CD37546FE80843F3915C324076C1A330"/>
    <w:rsid w:val="005F49CB"/>
  </w:style>
  <w:style w:type="paragraph" w:customStyle="1" w:styleId="901BAC724BC6498CBD0CFBF633636B86">
    <w:name w:val="901BAC724BC6498CBD0CFBF633636B86"/>
    <w:rsid w:val="005F49CB"/>
  </w:style>
  <w:style w:type="paragraph" w:customStyle="1" w:styleId="227CC077ACDE495BBC30EA1802B6A35D">
    <w:name w:val="227CC077ACDE495BBC30EA1802B6A35D"/>
    <w:rsid w:val="005F49CB"/>
  </w:style>
  <w:style w:type="paragraph" w:customStyle="1" w:styleId="3B5ECDDACF36456AACEF089C96FF74FE">
    <w:name w:val="3B5ECDDACF36456AACEF089C96FF74FE"/>
    <w:rsid w:val="005F49CB"/>
  </w:style>
  <w:style w:type="paragraph" w:customStyle="1" w:styleId="EA159D5E198749FBAD631CD48DDBADD6">
    <w:name w:val="EA159D5E198749FBAD631CD48DDBADD6"/>
    <w:rsid w:val="005F49CB"/>
  </w:style>
  <w:style w:type="paragraph" w:customStyle="1" w:styleId="13E96C4D97324B58BB7756E9683FAFFF">
    <w:name w:val="13E96C4D97324B58BB7756E9683FAFFF"/>
    <w:rsid w:val="005F49CB"/>
  </w:style>
  <w:style w:type="paragraph" w:customStyle="1" w:styleId="EAAB3A52FD9A46C7901449BBF966A09C">
    <w:name w:val="EAAB3A52FD9A46C7901449BBF966A09C"/>
    <w:rsid w:val="005F49CB"/>
  </w:style>
  <w:style w:type="paragraph" w:customStyle="1" w:styleId="77C8BBB3CC6D4564B45D19D9B69EEFF9">
    <w:name w:val="77C8BBB3CC6D4564B45D19D9B69EEFF9"/>
    <w:rsid w:val="005F49CB"/>
  </w:style>
  <w:style w:type="paragraph" w:customStyle="1" w:styleId="367A9DA171AC423A9E42698AB5921F61">
    <w:name w:val="367A9DA171AC423A9E42698AB5921F61"/>
    <w:rsid w:val="005F49CB"/>
  </w:style>
  <w:style w:type="paragraph" w:customStyle="1" w:styleId="799A8469544C4FDF8F968C834FE7E123">
    <w:name w:val="799A8469544C4FDF8F968C834FE7E123"/>
    <w:rsid w:val="005F49CB"/>
  </w:style>
  <w:style w:type="paragraph" w:customStyle="1" w:styleId="EA95D5AC08C54662B129ED05848F4EBF">
    <w:name w:val="EA95D5AC08C54662B129ED05848F4EBF"/>
    <w:rsid w:val="005F49CB"/>
  </w:style>
  <w:style w:type="paragraph" w:customStyle="1" w:styleId="F968D7C10E3743E58C4FE0639AD75838">
    <w:name w:val="F968D7C10E3743E58C4FE0639AD75838"/>
    <w:rsid w:val="005F49CB"/>
  </w:style>
  <w:style w:type="paragraph" w:customStyle="1" w:styleId="915036E2032A48448A2548A0D90FACEC">
    <w:name w:val="915036E2032A48448A2548A0D90FACEC"/>
    <w:rsid w:val="005F49CB"/>
  </w:style>
  <w:style w:type="paragraph" w:customStyle="1" w:styleId="01B6C2B01FA34A49A77C58BCE6CA73C5">
    <w:name w:val="01B6C2B01FA34A49A77C58BCE6CA73C5"/>
    <w:rsid w:val="005F49CB"/>
  </w:style>
  <w:style w:type="paragraph" w:customStyle="1" w:styleId="38F82591EE6C426E9E05FAEAD5299D6F">
    <w:name w:val="38F82591EE6C426E9E05FAEAD5299D6F"/>
    <w:rsid w:val="005F49CB"/>
  </w:style>
  <w:style w:type="paragraph" w:customStyle="1" w:styleId="55E2550CBECA474CB13A6C95C783A851">
    <w:name w:val="55E2550CBECA474CB13A6C95C783A851"/>
    <w:rsid w:val="005F49CB"/>
  </w:style>
  <w:style w:type="paragraph" w:customStyle="1" w:styleId="3793E3664B9D43878022C03EE97B59EE">
    <w:name w:val="3793E3664B9D43878022C03EE97B59EE"/>
    <w:rsid w:val="005F49CB"/>
  </w:style>
  <w:style w:type="paragraph" w:customStyle="1" w:styleId="294E1148D0124BB1AE87B6B2DFE6983F">
    <w:name w:val="294E1148D0124BB1AE87B6B2DFE6983F"/>
    <w:rsid w:val="005F49CB"/>
  </w:style>
  <w:style w:type="paragraph" w:customStyle="1" w:styleId="02E1ECC2DEF04219B9B3CC0DD69590EC">
    <w:name w:val="02E1ECC2DEF04219B9B3CC0DD69590EC"/>
    <w:rsid w:val="005F49CB"/>
  </w:style>
  <w:style w:type="paragraph" w:customStyle="1" w:styleId="7C3574109F474BE9AD5141C0192441B0">
    <w:name w:val="7C3574109F474BE9AD5141C0192441B0"/>
    <w:rsid w:val="005F49CB"/>
  </w:style>
  <w:style w:type="paragraph" w:customStyle="1" w:styleId="899C92E4F14743F295F77DEFCEECE848">
    <w:name w:val="899C92E4F14743F295F77DEFCEECE848"/>
    <w:rsid w:val="005F49CB"/>
  </w:style>
  <w:style w:type="paragraph" w:customStyle="1" w:styleId="63E70F106CDC4416A138E2AFFB501CF9">
    <w:name w:val="63E70F106CDC4416A138E2AFFB501CF9"/>
    <w:rsid w:val="005F49CB"/>
  </w:style>
  <w:style w:type="paragraph" w:customStyle="1" w:styleId="08CF1D0E58E64FF896C1BEB10BC63AEE">
    <w:name w:val="08CF1D0E58E64FF896C1BEB10BC63AEE"/>
    <w:rsid w:val="005F49CB"/>
  </w:style>
  <w:style w:type="paragraph" w:customStyle="1" w:styleId="C30B15579B6541B1898A42675E3BA0B8">
    <w:name w:val="C30B15579B6541B1898A42675E3BA0B8"/>
    <w:rsid w:val="005F49CB"/>
  </w:style>
  <w:style w:type="paragraph" w:customStyle="1" w:styleId="BBA3199B4E274A0C898932ED2F29A7EB">
    <w:name w:val="BBA3199B4E274A0C898932ED2F29A7EB"/>
    <w:rsid w:val="005F49CB"/>
  </w:style>
  <w:style w:type="paragraph" w:customStyle="1" w:styleId="519E8177E89D48228F96CC8224C4F7CC">
    <w:name w:val="519E8177E89D48228F96CC8224C4F7CC"/>
    <w:rsid w:val="00943CD5"/>
  </w:style>
  <w:style w:type="paragraph" w:customStyle="1" w:styleId="7BBD1A1EEE5E4B77903BF2E085859A95">
    <w:name w:val="7BBD1A1EEE5E4B77903BF2E085859A95"/>
    <w:rsid w:val="00943CD5"/>
  </w:style>
  <w:style w:type="paragraph" w:customStyle="1" w:styleId="DFD9BDDC14DE4024A51C53DBEFD24B59">
    <w:name w:val="DFD9BDDC14DE4024A51C53DBEFD24B59"/>
    <w:rsid w:val="00943CD5"/>
  </w:style>
  <w:style w:type="paragraph" w:customStyle="1" w:styleId="FF4BA21C98404362A58515A7BBDEA2B9">
    <w:name w:val="FF4BA21C98404362A58515A7BBDEA2B9"/>
    <w:rsid w:val="00943CD5"/>
  </w:style>
  <w:style w:type="paragraph" w:customStyle="1" w:styleId="6C2A15A65D6A419583E97282EE1714A8">
    <w:name w:val="6C2A15A65D6A419583E97282EE1714A8"/>
    <w:rsid w:val="00943CD5"/>
  </w:style>
  <w:style w:type="paragraph" w:customStyle="1" w:styleId="E11D1452C0EE49A39A7A54D01958D328">
    <w:name w:val="E11D1452C0EE49A39A7A54D01958D328"/>
    <w:rsid w:val="00943CD5"/>
  </w:style>
  <w:style w:type="paragraph" w:customStyle="1" w:styleId="2EE62097C8D04805A6A5A2B8E7983B78">
    <w:name w:val="2EE62097C8D04805A6A5A2B8E7983B78"/>
    <w:rsid w:val="00943CD5"/>
  </w:style>
  <w:style w:type="paragraph" w:customStyle="1" w:styleId="C4736B0B434942ACBD03EB677937A26F">
    <w:name w:val="C4736B0B434942ACBD03EB677937A26F"/>
    <w:rsid w:val="00943CD5"/>
  </w:style>
  <w:style w:type="paragraph" w:customStyle="1" w:styleId="D3710DD24AD9410BB416F1059CF37AF7">
    <w:name w:val="D3710DD24AD9410BB416F1059CF37AF7"/>
    <w:rsid w:val="00943CD5"/>
  </w:style>
  <w:style w:type="paragraph" w:customStyle="1" w:styleId="8923C2B0749445A692A3DA3EEACFF462">
    <w:name w:val="8923C2B0749445A692A3DA3EEACFF462"/>
    <w:rsid w:val="00943CD5"/>
  </w:style>
  <w:style w:type="paragraph" w:customStyle="1" w:styleId="DCEF48AD6C8448A9A61EF068939FB483">
    <w:name w:val="DCEF48AD6C8448A9A61EF068939FB483"/>
    <w:rsid w:val="00943CD5"/>
  </w:style>
  <w:style w:type="paragraph" w:customStyle="1" w:styleId="874DF7E6593C4CEB86FE994004F42E36">
    <w:name w:val="874DF7E6593C4CEB86FE994004F42E36"/>
    <w:rsid w:val="00943CD5"/>
  </w:style>
  <w:style w:type="paragraph" w:customStyle="1" w:styleId="68D25B9B858B497485987E8C387F8791">
    <w:name w:val="68D25B9B858B497485987E8C387F8791"/>
    <w:rsid w:val="00943CD5"/>
  </w:style>
  <w:style w:type="paragraph" w:customStyle="1" w:styleId="1DD9F4EA9276495C829F728672D04214">
    <w:name w:val="1DD9F4EA9276495C829F728672D04214"/>
    <w:rsid w:val="00943CD5"/>
  </w:style>
  <w:style w:type="paragraph" w:customStyle="1" w:styleId="F080655E24124A2BBF63AD81340A09A2">
    <w:name w:val="F080655E24124A2BBF63AD81340A09A2"/>
    <w:rsid w:val="00943CD5"/>
  </w:style>
  <w:style w:type="paragraph" w:customStyle="1" w:styleId="E67A22E7E5A84435AFB12F06204FEADF">
    <w:name w:val="E67A22E7E5A84435AFB12F06204FEADF"/>
    <w:rsid w:val="00943CD5"/>
  </w:style>
  <w:style w:type="paragraph" w:customStyle="1" w:styleId="16B65B09540D444C89C0A946AA38A772">
    <w:name w:val="16B65B09540D444C89C0A946AA38A772"/>
    <w:rsid w:val="00943CD5"/>
  </w:style>
  <w:style w:type="paragraph" w:customStyle="1" w:styleId="DECB48E6A74245CEB4BC4769B2995551">
    <w:name w:val="DECB48E6A74245CEB4BC4769B2995551"/>
    <w:rsid w:val="00943CD5"/>
  </w:style>
  <w:style w:type="paragraph" w:customStyle="1" w:styleId="2B46FCB3FB4F4E47B25245C8F0D99536">
    <w:name w:val="2B46FCB3FB4F4E47B25245C8F0D99536"/>
    <w:rsid w:val="00943CD5"/>
  </w:style>
  <w:style w:type="paragraph" w:customStyle="1" w:styleId="05A570C506CC4C598D2CB5954723DAC0">
    <w:name w:val="05A570C506CC4C598D2CB5954723DAC0"/>
    <w:rsid w:val="00943CD5"/>
  </w:style>
  <w:style w:type="paragraph" w:customStyle="1" w:styleId="811582C6BA8C4CA2BEB1D85C1595E640">
    <w:name w:val="811582C6BA8C4CA2BEB1D85C1595E640"/>
    <w:rsid w:val="00943CD5"/>
  </w:style>
  <w:style w:type="paragraph" w:customStyle="1" w:styleId="972F22EAC70E44A393E752475BB63BAA">
    <w:name w:val="972F22EAC70E44A393E752475BB63BAA"/>
    <w:rsid w:val="00943CD5"/>
  </w:style>
  <w:style w:type="paragraph" w:customStyle="1" w:styleId="18BDC2FCCFA94AB482416E0AECF33BFF">
    <w:name w:val="18BDC2FCCFA94AB482416E0AECF33BFF"/>
    <w:rsid w:val="00943CD5"/>
  </w:style>
  <w:style w:type="paragraph" w:customStyle="1" w:styleId="C54F520A04C5448A95FA92C47D3B14D4">
    <w:name w:val="C54F520A04C5448A95FA92C47D3B14D4"/>
    <w:rsid w:val="00943CD5"/>
  </w:style>
  <w:style w:type="paragraph" w:customStyle="1" w:styleId="802FFB2DF82B4B0390A566F8772FCA61">
    <w:name w:val="802FFB2DF82B4B0390A566F8772FCA61"/>
    <w:rsid w:val="00943CD5"/>
  </w:style>
  <w:style w:type="paragraph" w:customStyle="1" w:styleId="B6A4933405664C198817481870528C2B">
    <w:name w:val="B6A4933405664C198817481870528C2B"/>
    <w:rsid w:val="00943CD5"/>
  </w:style>
  <w:style w:type="paragraph" w:customStyle="1" w:styleId="40DF0A46106D4199A22F2FC810D2AE73">
    <w:name w:val="40DF0A46106D4199A22F2FC810D2AE73"/>
    <w:rsid w:val="00943CD5"/>
  </w:style>
  <w:style w:type="paragraph" w:customStyle="1" w:styleId="01DA64917A1544C1B241C04CDD15CE84">
    <w:name w:val="01DA64917A1544C1B241C04CDD15CE84"/>
    <w:rsid w:val="00943CD5"/>
  </w:style>
  <w:style w:type="paragraph" w:customStyle="1" w:styleId="380FAC8D49E94FC69CB68B962F161A58">
    <w:name w:val="380FAC8D49E94FC69CB68B962F161A58"/>
    <w:rsid w:val="00943CD5"/>
  </w:style>
  <w:style w:type="paragraph" w:customStyle="1" w:styleId="6AAB55D7A0544738AD3DF7F6DD31FE14">
    <w:name w:val="6AAB55D7A0544738AD3DF7F6DD31FE14"/>
    <w:rsid w:val="00943CD5"/>
  </w:style>
  <w:style w:type="paragraph" w:customStyle="1" w:styleId="D74588529C0145BD90C24ABD6194AB22">
    <w:name w:val="D74588529C0145BD90C24ABD6194AB22"/>
    <w:rsid w:val="00943CD5"/>
  </w:style>
  <w:style w:type="paragraph" w:customStyle="1" w:styleId="93DF50C71735445CA4A1E26F3C4DBA76">
    <w:name w:val="93DF50C71735445CA4A1E26F3C4DBA76"/>
    <w:rsid w:val="00943CD5"/>
  </w:style>
  <w:style w:type="paragraph" w:customStyle="1" w:styleId="672E46A73CA64DF5B8F45D07945F5FF5">
    <w:name w:val="672E46A73CA64DF5B8F45D07945F5FF5"/>
    <w:rsid w:val="00943CD5"/>
  </w:style>
  <w:style w:type="paragraph" w:customStyle="1" w:styleId="9F67F28A80AF4120852B23C06A96FB53">
    <w:name w:val="9F67F28A80AF4120852B23C06A96FB53"/>
    <w:rsid w:val="00943CD5"/>
  </w:style>
  <w:style w:type="paragraph" w:customStyle="1" w:styleId="D75C9C346E644E088DB48D92D2EC021D">
    <w:name w:val="D75C9C346E644E088DB48D92D2EC021D"/>
    <w:rsid w:val="00943CD5"/>
  </w:style>
  <w:style w:type="paragraph" w:customStyle="1" w:styleId="291B0373E96B4D3A9712CC87A38FD94A">
    <w:name w:val="291B0373E96B4D3A9712CC87A38FD94A"/>
    <w:rsid w:val="00943CD5"/>
  </w:style>
  <w:style w:type="paragraph" w:customStyle="1" w:styleId="EB7B5FFC80674B9DA75D98EC98D33D2A">
    <w:name w:val="EB7B5FFC80674B9DA75D98EC98D33D2A"/>
    <w:rsid w:val="00943CD5"/>
  </w:style>
  <w:style w:type="paragraph" w:customStyle="1" w:styleId="61169D0D18AF4617B4D00055A1E76370">
    <w:name w:val="61169D0D18AF4617B4D00055A1E76370"/>
    <w:rsid w:val="00943CD5"/>
  </w:style>
  <w:style w:type="paragraph" w:customStyle="1" w:styleId="955557D56FE043BF8CA0B8F077233DE2">
    <w:name w:val="955557D56FE043BF8CA0B8F077233DE2"/>
    <w:rsid w:val="00943CD5"/>
  </w:style>
  <w:style w:type="paragraph" w:customStyle="1" w:styleId="717E551419284107B02CA69870233C0D">
    <w:name w:val="717E551419284107B02CA69870233C0D"/>
    <w:rsid w:val="00943CD5"/>
  </w:style>
  <w:style w:type="paragraph" w:customStyle="1" w:styleId="4B91CAAB608E4EC3B7B5FF857D68A4E0">
    <w:name w:val="4B91CAAB608E4EC3B7B5FF857D68A4E0"/>
    <w:rsid w:val="00943CD5"/>
  </w:style>
  <w:style w:type="paragraph" w:customStyle="1" w:styleId="CB3BD2A9D61D459A8BBD91091A58F6D4">
    <w:name w:val="CB3BD2A9D61D459A8BBD91091A58F6D4"/>
    <w:rsid w:val="00943CD5"/>
  </w:style>
  <w:style w:type="paragraph" w:customStyle="1" w:styleId="4FE9153A816344EAA1D45DD887630BE6">
    <w:name w:val="4FE9153A816344EAA1D45DD887630BE6"/>
    <w:rsid w:val="00943CD5"/>
  </w:style>
  <w:style w:type="paragraph" w:customStyle="1" w:styleId="72B67A28124A4F919E9A509AF85C4F40">
    <w:name w:val="72B67A28124A4F919E9A509AF85C4F40"/>
    <w:rsid w:val="00943CD5"/>
  </w:style>
  <w:style w:type="paragraph" w:customStyle="1" w:styleId="869520369CDE49128BE1491B5DD97EB0">
    <w:name w:val="869520369CDE49128BE1491B5DD97EB0"/>
    <w:rsid w:val="00943CD5"/>
  </w:style>
  <w:style w:type="paragraph" w:customStyle="1" w:styleId="C6E753A86D48437F9FB6EF2F59BABD3C">
    <w:name w:val="C6E753A86D48437F9FB6EF2F59BABD3C"/>
    <w:rsid w:val="00943CD5"/>
  </w:style>
  <w:style w:type="paragraph" w:customStyle="1" w:styleId="FC3DD05341884BB3AE6721BAB442C069">
    <w:name w:val="FC3DD05341884BB3AE6721BAB442C069"/>
    <w:rsid w:val="00943CD5"/>
  </w:style>
  <w:style w:type="paragraph" w:customStyle="1" w:styleId="76A267DA5F114DF1A61F372EA646BF28">
    <w:name w:val="76A267DA5F114DF1A61F372EA646BF28"/>
    <w:rsid w:val="00943CD5"/>
  </w:style>
  <w:style w:type="paragraph" w:customStyle="1" w:styleId="D39EDF1D4A044EF583A3625B7505A9BB">
    <w:name w:val="D39EDF1D4A044EF583A3625B7505A9BB"/>
    <w:rsid w:val="00943CD5"/>
  </w:style>
  <w:style w:type="paragraph" w:customStyle="1" w:styleId="44111CA8106A42EFA0A623A26E982FF5">
    <w:name w:val="44111CA8106A42EFA0A623A26E982FF5"/>
    <w:rsid w:val="00943CD5"/>
  </w:style>
  <w:style w:type="paragraph" w:customStyle="1" w:styleId="7AB058A77FAE481583A1DFBFC6D70F88">
    <w:name w:val="7AB058A77FAE481583A1DFBFC6D70F88"/>
    <w:rsid w:val="00943CD5"/>
  </w:style>
  <w:style w:type="paragraph" w:customStyle="1" w:styleId="3E35B2A2A82D48EC93D711B5418FEF2F">
    <w:name w:val="3E35B2A2A82D48EC93D711B5418FEF2F"/>
    <w:rsid w:val="00943CD5"/>
  </w:style>
  <w:style w:type="paragraph" w:customStyle="1" w:styleId="81AE1F2202D0426F82AFE28FD00C64A6">
    <w:name w:val="81AE1F2202D0426F82AFE28FD00C64A6"/>
    <w:rsid w:val="00943CD5"/>
  </w:style>
  <w:style w:type="paragraph" w:customStyle="1" w:styleId="5793420E1B834C08B88B50CCB3C0DF1B">
    <w:name w:val="5793420E1B834C08B88B50CCB3C0DF1B"/>
    <w:rsid w:val="00943CD5"/>
  </w:style>
  <w:style w:type="paragraph" w:customStyle="1" w:styleId="8F2387ED4CD8424EB0B43A400CCDD02B">
    <w:name w:val="8F2387ED4CD8424EB0B43A400CCDD02B"/>
    <w:rsid w:val="00943CD5"/>
  </w:style>
  <w:style w:type="paragraph" w:customStyle="1" w:styleId="CCA6046AF74044F49DCE436E224DAAE2">
    <w:name w:val="CCA6046AF74044F49DCE436E224DAAE2"/>
    <w:rsid w:val="00943CD5"/>
  </w:style>
  <w:style w:type="paragraph" w:customStyle="1" w:styleId="C7C6C7388E8744F398D6847F5DFF818A">
    <w:name w:val="C7C6C7388E8744F398D6847F5DFF818A"/>
    <w:rsid w:val="00943CD5"/>
  </w:style>
  <w:style w:type="paragraph" w:customStyle="1" w:styleId="52563FC2A0E145FE9B6B6E110CBDC7AB">
    <w:name w:val="52563FC2A0E145FE9B6B6E110CBDC7AB"/>
    <w:rsid w:val="00943CD5"/>
  </w:style>
  <w:style w:type="paragraph" w:customStyle="1" w:styleId="EDC5A93AA8A34A0E9D4D48A49D1D93A1">
    <w:name w:val="EDC5A93AA8A34A0E9D4D48A49D1D93A1"/>
    <w:rsid w:val="00943CD5"/>
  </w:style>
  <w:style w:type="paragraph" w:customStyle="1" w:styleId="A32C673273B349E0969002011CF5A817">
    <w:name w:val="A32C673273B349E0969002011CF5A817"/>
    <w:rsid w:val="00943CD5"/>
  </w:style>
  <w:style w:type="paragraph" w:customStyle="1" w:styleId="407CE1A3232149A4B6D60EBB7ABEDEF8">
    <w:name w:val="407CE1A3232149A4B6D60EBB7ABEDEF8"/>
    <w:rsid w:val="00943CD5"/>
  </w:style>
  <w:style w:type="paragraph" w:customStyle="1" w:styleId="E60E3AFC0CD34FB8902B6F39A2437F61">
    <w:name w:val="E60E3AFC0CD34FB8902B6F39A2437F61"/>
    <w:rsid w:val="00943CD5"/>
  </w:style>
  <w:style w:type="paragraph" w:customStyle="1" w:styleId="3EAAE9522ACC464289C1CD15A96ACDAE">
    <w:name w:val="3EAAE9522ACC464289C1CD15A96ACDAE"/>
    <w:rsid w:val="00943CD5"/>
  </w:style>
  <w:style w:type="paragraph" w:customStyle="1" w:styleId="C7A9408D3D7E4702858D7104FC4DC56D">
    <w:name w:val="C7A9408D3D7E4702858D7104FC4DC56D"/>
    <w:rsid w:val="00943CD5"/>
  </w:style>
  <w:style w:type="paragraph" w:customStyle="1" w:styleId="7E1BE67E640F415F86F89F8F2BC2C316">
    <w:name w:val="7E1BE67E640F415F86F89F8F2BC2C316"/>
    <w:rsid w:val="00943CD5"/>
  </w:style>
  <w:style w:type="paragraph" w:customStyle="1" w:styleId="E3E85645957C4B2FB01164BE62B38817">
    <w:name w:val="E3E85645957C4B2FB01164BE62B38817"/>
    <w:rsid w:val="00943CD5"/>
  </w:style>
  <w:style w:type="paragraph" w:customStyle="1" w:styleId="44131E49EC9942329DC041520EB6ADB0">
    <w:name w:val="44131E49EC9942329DC041520EB6ADB0"/>
    <w:rsid w:val="00943CD5"/>
  </w:style>
  <w:style w:type="paragraph" w:customStyle="1" w:styleId="86EBD72F02A24E3EAA43DD4D2422C1B8">
    <w:name w:val="86EBD72F02A24E3EAA43DD4D2422C1B8"/>
    <w:rsid w:val="00943CD5"/>
  </w:style>
  <w:style w:type="paragraph" w:customStyle="1" w:styleId="2F85DF216BAF4045A30FD1EEE9E582BD">
    <w:name w:val="2F85DF216BAF4045A30FD1EEE9E582BD"/>
    <w:rsid w:val="00943CD5"/>
  </w:style>
  <w:style w:type="paragraph" w:customStyle="1" w:styleId="CFE52722EEB64D87894AAA21DE201C46">
    <w:name w:val="CFE52722EEB64D87894AAA21DE201C46"/>
    <w:rsid w:val="00943CD5"/>
  </w:style>
  <w:style w:type="paragraph" w:customStyle="1" w:styleId="34C88FB179AB4D4EACC8FFD04ABAF355">
    <w:name w:val="34C88FB179AB4D4EACC8FFD04ABAF355"/>
    <w:rsid w:val="00943CD5"/>
  </w:style>
  <w:style w:type="paragraph" w:customStyle="1" w:styleId="7B221EA0D47342DC9E790268C70DCF2E">
    <w:name w:val="7B221EA0D47342DC9E790268C70DCF2E"/>
    <w:rsid w:val="00943CD5"/>
  </w:style>
  <w:style w:type="paragraph" w:customStyle="1" w:styleId="227DF0C9F25E4EB0BD9549C1CB2BC468">
    <w:name w:val="227DF0C9F25E4EB0BD9549C1CB2BC468"/>
    <w:rsid w:val="00943CD5"/>
  </w:style>
  <w:style w:type="paragraph" w:customStyle="1" w:styleId="FA5C72D6DF56423E8FC566FE3AECDADC">
    <w:name w:val="FA5C72D6DF56423E8FC566FE3AECDADC"/>
    <w:rsid w:val="00943CD5"/>
  </w:style>
  <w:style w:type="paragraph" w:customStyle="1" w:styleId="5FB4A3755CA54986A43EF8F90A4E4C45">
    <w:name w:val="5FB4A3755CA54986A43EF8F90A4E4C45"/>
    <w:rsid w:val="00943CD5"/>
  </w:style>
  <w:style w:type="paragraph" w:customStyle="1" w:styleId="2BD5D9ACCAA347E883F83DA04539414C">
    <w:name w:val="2BD5D9ACCAA347E883F83DA04539414C"/>
    <w:rsid w:val="00943CD5"/>
  </w:style>
  <w:style w:type="paragraph" w:customStyle="1" w:styleId="44B116DA8EB44E7F863EA92D89F74CE3">
    <w:name w:val="44B116DA8EB44E7F863EA92D89F74CE3"/>
    <w:rsid w:val="00943CD5"/>
  </w:style>
  <w:style w:type="paragraph" w:customStyle="1" w:styleId="FE069428AC45426A8BB6A9A660665961">
    <w:name w:val="FE069428AC45426A8BB6A9A660665961"/>
    <w:rsid w:val="00943CD5"/>
  </w:style>
  <w:style w:type="paragraph" w:customStyle="1" w:styleId="8BEAA8C71FE04D6585D6BB829924E1AD">
    <w:name w:val="8BEAA8C71FE04D6585D6BB829924E1AD"/>
    <w:rsid w:val="00943CD5"/>
  </w:style>
  <w:style w:type="paragraph" w:customStyle="1" w:styleId="0A6D7FA415574A76ADC52614433CCC40">
    <w:name w:val="0A6D7FA415574A76ADC52614433CCC40"/>
    <w:rsid w:val="00943CD5"/>
  </w:style>
  <w:style w:type="paragraph" w:customStyle="1" w:styleId="46985D2AEF3D45E7BA6BF13F39010D6A">
    <w:name w:val="46985D2AEF3D45E7BA6BF13F39010D6A"/>
    <w:rsid w:val="00943CD5"/>
  </w:style>
  <w:style w:type="paragraph" w:customStyle="1" w:styleId="DAE733E0895E42AE85433CC3328AD38D">
    <w:name w:val="DAE733E0895E42AE85433CC3328AD38D"/>
    <w:rsid w:val="00943CD5"/>
  </w:style>
  <w:style w:type="paragraph" w:customStyle="1" w:styleId="6A1D46CC2753459B974F941A0F24F0B6">
    <w:name w:val="6A1D46CC2753459B974F941A0F24F0B6"/>
    <w:rsid w:val="00943CD5"/>
  </w:style>
  <w:style w:type="paragraph" w:customStyle="1" w:styleId="30A7228A133C490C8ACD1DF4EC686549">
    <w:name w:val="30A7228A133C490C8ACD1DF4EC686549"/>
    <w:rsid w:val="00943CD5"/>
  </w:style>
  <w:style w:type="paragraph" w:customStyle="1" w:styleId="D066797E0DEE4435AA7A9E1E524987D4">
    <w:name w:val="D066797E0DEE4435AA7A9E1E524987D4"/>
    <w:rsid w:val="00943CD5"/>
  </w:style>
  <w:style w:type="paragraph" w:customStyle="1" w:styleId="D2E5AF24F55D43D18BA1781263750B8B">
    <w:name w:val="D2E5AF24F55D43D18BA1781263750B8B"/>
    <w:rsid w:val="00943CD5"/>
  </w:style>
  <w:style w:type="paragraph" w:customStyle="1" w:styleId="AC76FF78E6834F0D9F40BD1407870D70">
    <w:name w:val="AC76FF78E6834F0D9F40BD1407870D70"/>
    <w:rsid w:val="00943CD5"/>
  </w:style>
  <w:style w:type="paragraph" w:customStyle="1" w:styleId="74BA0C59CC904775B1644D942386FAF7">
    <w:name w:val="74BA0C59CC904775B1644D942386FAF7"/>
    <w:rsid w:val="00943CD5"/>
  </w:style>
  <w:style w:type="paragraph" w:customStyle="1" w:styleId="886FB2243A8348B5B8001362DD77DB7B">
    <w:name w:val="886FB2243A8348B5B8001362DD77DB7B"/>
    <w:rsid w:val="00943CD5"/>
  </w:style>
  <w:style w:type="paragraph" w:customStyle="1" w:styleId="E83C9B050281472B8749E669455D05A9">
    <w:name w:val="E83C9B050281472B8749E669455D05A9"/>
    <w:rsid w:val="00943CD5"/>
  </w:style>
  <w:style w:type="paragraph" w:customStyle="1" w:styleId="7541EE41AF6F4461881A579351C82FA6">
    <w:name w:val="7541EE41AF6F4461881A579351C82FA6"/>
    <w:rsid w:val="00943CD5"/>
  </w:style>
  <w:style w:type="paragraph" w:customStyle="1" w:styleId="CFC9A1B3497B42F1B86F6CE0CDF1BA8D">
    <w:name w:val="CFC9A1B3497B42F1B86F6CE0CDF1BA8D"/>
    <w:rsid w:val="00943CD5"/>
  </w:style>
  <w:style w:type="paragraph" w:customStyle="1" w:styleId="71B6DA5B2130485BBD81469689527195">
    <w:name w:val="71B6DA5B2130485BBD81469689527195"/>
    <w:rsid w:val="00943CD5"/>
  </w:style>
  <w:style w:type="paragraph" w:customStyle="1" w:styleId="E5780A05AEF74585ACF067D31DE18B7E">
    <w:name w:val="E5780A05AEF74585ACF067D31DE18B7E"/>
    <w:rsid w:val="00943CD5"/>
  </w:style>
  <w:style w:type="paragraph" w:customStyle="1" w:styleId="DC6D915B2EE848129A0338C5787C6A2C">
    <w:name w:val="DC6D915B2EE848129A0338C5787C6A2C"/>
    <w:rsid w:val="00943CD5"/>
  </w:style>
  <w:style w:type="paragraph" w:customStyle="1" w:styleId="FDFB8B29238648A4B8D19B8F1CA09839">
    <w:name w:val="FDFB8B29238648A4B8D19B8F1CA09839"/>
    <w:rsid w:val="00943CD5"/>
  </w:style>
  <w:style w:type="paragraph" w:customStyle="1" w:styleId="3E9DA2792F524A91AF9A0C8D83688CB9">
    <w:name w:val="3E9DA2792F524A91AF9A0C8D83688CB9"/>
    <w:rsid w:val="00943CD5"/>
  </w:style>
  <w:style w:type="paragraph" w:customStyle="1" w:styleId="35834265D44E4F83B5CF052A8758DB7A">
    <w:name w:val="35834265D44E4F83B5CF052A8758DB7A"/>
    <w:rsid w:val="00943CD5"/>
  </w:style>
  <w:style w:type="paragraph" w:customStyle="1" w:styleId="779C8E2575C1459A95AD9E98ED71DA10">
    <w:name w:val="779C8E2575C1459A95AD9E98ED71DA10"/>
    <w:rsid w:val="00943CD5"/>
  </w:style>
  <w:style w:type="paragraph" w:customStyle="1" w:styleId="2A401D4CE3554927837B87423F27B334">
    <w:name w:val="2A401D4CE3554927837B87423F27B334"/>
    <w:rsid w:val="00943CD5"/>
  </w:style>
  <w:style w:type="paragraph" w:customStyle="1" w:styleId="50806DE706374FB893DE7AE7C2DA154B">
    <w:name w:val="50806DE706374FB893DE7AE7C2DA154B"/>
    <w:rsid w:val="00943CD5"/>
  </w:style>
  <w:style w:type="paragraph" w:customStyle="1" w:styleId="1EC44E20F80F48A4B56F374A68CFB596">
    <w:name w:val="1EC44E20F80F48A4B56F374A68CFB596"/>
    <w:rsid w:val="00943CD5"/>
  </w:style>
  <w:style w:type="paragraph" w:customStyle="1" w:styleId="CDA6AE66A2C84A589880261661BC2973">
    <w:name w:val="CDA6AE66A2C84A589880261661BC2973"/>
    <w:rsid w:val="00943CD5"/>
  </w:style>
  <w:style w:type="paragraph" w:customStyle="1" w:styleId="9A62CC23972F4963B77937F00B015CC1">
    <w:name w:val="9A62CC23972F4963B77937F00B015CC1"/>
    <w:rsid w:val="00943CD5"/>
  </w:style>
  <w:style w:type="paragraph" w:customStyle="1" w:styleId="609226C18FA741869430055711A5C41B">
    <w:name w:val="609226C18FA741869430055711A5C41B"/>
    <w:rsid w:val="00943CD5"/>
  </w:style>
  <w:style w:type="paragraph" w:customStyle="1" w:styleId="AC3A18E853A7442FB0E402807347A17F">
    <w:name w:val="AC3A18E853A7442FB0E402807347A17F"/>
    <w:rsid w:val="00943CD5"/>
  </w:style>
  <w:style w:type="paragraph" w:customStyle="1" w:styleId="BC8670AE0DF842DEB01B606F13B422B5">
    <w:name w:val="BC8670AE0DF842DEB01B606F13B422B5"/>
    <w:rsid w:val="00943CD5"/>
  </w:style>
  <w:style w:type="paragraph" w:customStyle="1" w:styleId="B48E82CD40724AA897C9EC81D457099B">
    <w:name w:val="B48E82CD40724AA897C9EC81D457099B"/>
    <w:rsid w:val="00943CD5"/>
  </w:style>
  <w:style w:type="paragraph" w:customStyle="1" w:styleId="B9661183C72244C28E94299A6BEDB89D">
    <w:name w:val="B9661183C72244C28E94299A6BEDB89D"/>
    <w:rsid w:val="00943CD5"/>
  </w:style>
  <w:style w:type="paragraph" w:customStyle="1" w:styleId="BD334CA9459C4BF99243CE8C1F3048F7">
    <w:name w:val="BD334CA9459C4BF99243CE8C1F3048F7"/>
    <w:rsid w:val="00943CD5"/>
  </w:style>
  <w:style w:type="paragraph" w:customStyle="1" w:styleId="24211D829A1E49B291245AF5BFDD365C">
    <w:name w:val="24211D829A1E49B291245AF5BFDD365C"/>
    <w:rsid w:val="00943CD5"/>
  </w:style>
  <w:style w:type="paragraph" w:customStyle="1" w:styleId="2A4608EC47DE41859E7F00C2A2D7C029">
    <w:name w:val="2A4608EC47DE41859E7F00C2A2D7C029"/>
    <w:rsid w:val="00943CD5"/>
  </w:style>
  <w:style w:type="paragraph" w:customStyle="1" w:styleId="86DEBF87E9A24FC294341CA70657DDCA">
    <w:name w:val="86DEBF87E9A24FC294341CA70657DDCA"/>
    <w:rsid w:val="00943CD5"/>
  </w:style>
  <w:style w:type="paragraph" w:customStyle="1" w:styleId="AA1D0099F02A44E281FE834C1D0BC533">
    <w:name w:val="AA1D0099F02A44E281FE834C1D0BC533"/>
    <w:rsid w:val="00943CD5"/>
  </w:style>
  <w:style w:type="paragraph" w:customStyle="1" w:styleId="8B7B9AB66DF142D296B8D5B18ECDA27F">
    <w:name w:val="8B7B9AB66DF142D296B8D5B18ECDA27F"/>
    <w:rsid w:val="00943CD5"/>
  </w:style>
  <w:style w:type="paragraph" w:customStyle="1" w:styleId="1DCCB46447824BB5BE8359A5EA5AF2C9">
    <w:name w:val="1DCCB46447824BB5BE8359A5EA5AF2C9"/>
    <w:rsid w:val="00943CD5"/>
  </w:style>
  <w:style w:type="paragraph" w:customStyle="1" w:styleId="D1603473E73242019476C18FAFD77108">
    <w:name w:val="D1603473E73242019476C18FAFD77108"/>
    <w:rsid w:val="00943CD5"/>
  </w:style>
  <w:style w:type="paragraph" w:customStyle="1" w:styleId="E606A4D1FD30432181B2A259895F7706">
    <w:name w:val="E606A4D1FD30432181B2A259895F7706"/>
    <w:rsid w:val="00943CD5"/>
  </w:style>
  <w:style w:type="paragraph" w:customStyle="1" w:styleId="1A572CB3595D41A7A3A8EB16D63E9D8C">
    <w:name w:val="1A572CB3595D41A7A3A8EB16D63E9D8C"/>
    <w:rsid w:val="00943CD5"/>
  </w:style>
  <w:style w:type="paragraph" w:customStyle="1" w:styleId="5FDE6C73D6CF40CF86C73977287728E4">
    <w:name w:val="5FDE6C73D6CF40CF86C73977287728E4"/>
    <w:rsid w:val="00943CD5"/>
  </w:style>
  <w:style w:type="paragraph" w:customStyle="1" w:styleId="455AEDFA2FC943EFA44BAD477D547D49">
    <w:name w:val="455AEDFA2FC943EFA44BAD477D547D49"/>
    <w:rsid w:val="00943CD5"/>
  </w:style>
  <w:style w:type="paragraph" w:customStyle="1" w:styleId="926A6A8D328C4F47A914D7693F7E9FF3">
    <w:name w:val="926A6A8D328C4F47A914D7693F7E9FF3"/>
    <w:rsid w:val="00943CD5"/>
  </w:style>
  <w:style w:type="paragraph" w:customStyle="1" w:styleId="293BAA2A5E69482E933E640D8E8CC414">
    <w:name w:val="293BAA2A5E69482E933E640D8E8CC414"/>
    <w:rsid w:val="00943CD5"/>
  </w:style>
  <w:style w:type="paragraph" w:customStyle="1" w:styleId="E272C8A3F2D446A7A8D90ACAB6088C07">
    <w:name w:val="E272C8A3F2D446A7A8D90ACAB6088C07"/>
    <w:rsid w:val="00943CD5"/>
  </w:style>
  <w:style w:type="paragraph" w:customStyle="1" w:styleId="5C04DA73A50D4592A2D4198B68C96205">
    <w:name w:val="5C04DA73A50D4592A2D4198B68C96205"/>
    <w:rsid w:val="00943CD5"/>
  </w:style>
  <w:style w:type="paragraph" w:customStyle="1" w:styleId="2797E39C4EFA48EAAFAE6832E3CA2506">
    <w:name w:val="2797E39C4EFA48EAAFAE6832E3CA2506"/>
    <w:rsid w:val="00943CD5"/>
  </w:style>
  <w:style w:type="paragraph" w:customStyle="1" w:styleId="B831A6016C2840368EB4D9CCF7FD3CB2">
    <w:name w:val="B831A6016C2840368EB4D9CCF7FD3CB2"/>
    <w:rsid w:val="00943CD5"/>
  </w:style>
  <w:style w:type="paragraph" w:customStyle="1" w:styleId="4BF75552358C4D2FB6FCFFF00FF467B8">
    <w:name w:val="4BF75552358C4D2FB6FCFFF00FF467B8"/>
    <w:rsid w:val="00943CD5"/>
  </w:style>
  <w:style w:type="paragraph" w:customStyle="1" w:styleId="BE0A64FB4C4A4A808BB4D8A802DBA58E">
    <w:name w:val="BE0A64FB4C4A4A808BB4D8A802DBA58E"/>
    <w:rsid w:val="00943CD5"/>
  </w:style>
  <w:style w:type="paragraph" w:customStyle="1" w:styleId="476A299D64744312AF34BA4564C7922E">
    <w:name w:val="476A299D64744312AF34BA4564C7922E"/>
    <w:rsid w:val="00943CD5"/>
  </w:style>
  <w:style w:type="paragraph" w:customStyle="1" w:styleId="E3091FBF575A49AD8B41B3C5D986C8AE">
    <w:name w:val="E3091FBF575A49AD8B41B3C5D986C8AE"/>
    <w:rsid w:val="00943CD5"/>
  </w:style>
  <w:style w:type="paragraph" w:customStyle="1" w:styleId="40BB3CFA53B048DE81485D153AD2DF23">
    <w:name w:val="40BB3CFA53B048DE81485D153AD2DF23"/>
    <w:rsid w:val="00943CD5"/>
  </w:style>
  <w:style w:type="paragraph" w:customStyle="1" w:styleId="77C11BE1E85549D7B0D34E42164262F1">
    <w:name w:val="77C11BE1E85549D7B0D34E42164262F1"/>
    <w:rsid w:val="00943CD5"/>
  </w:style>
  <w:style w:type="paragraph" w:customStyle="1" w:styleId="2713C6AE85714C0298CF030B82CDD231">
    <w:name w:val="2713C6AE85714C0298CF030B82CDD231"/>
    <w:rsid w:val="00943CD5"/>
  </w:style>
  <w:style w:type="paragraph" w:customStyle="1" w:styleId="58B66EB291AC4B0FA2FE3661E496235C">
    <w:name w:val="58B66EB291AC4B0FA2FE3661E496235C"/>
    <w:rsid w:val="00943CD5"/>
  </w:style>
  <w:style w:type="paragraph" w:customStyle="1" w:styleId="EB0F5BB6A2984372AC64753DE4283FB3">
    <w:name w:val="EB0F5BB6A2984372AC64753DE4283FB3"/>
    <w:rsid w:val="00943CD5"/>
  </w:style>
  <w:style w:type="paragraph" w:customStyle="1" w:styleId="82FAEDD966EF439DA0E0E91B99236A27">
    <w:name w:val="82FAEDD966EF439DA0E0E91B99236A27"/>
    <w:rsid w:val="00943CD5"/>
  </w:style>
  <w:style w:type="paragraph" w:customStyle="1" w:styleId="E368F5BDFF844B17A3A458515420F67E">
    <w:name w:val="E368F5BDFF844B17A3A458515420F67E"/>
    <w:rsid w:val="00943CD5"/>
  </w:style>
  <w:style w:type="paragraph" w:customStyle="1" w:styleId="979376E812D440149B002CC6A36F4C5E">
    <w:name w:val="979376E812D440149B002CC6A36F4C5E"/>
    <w:rsid w:val="00943CD5"/>
  </w:style>
  <w:style w:type="paragraph" w:customStyle="1" w:styleId="540AB84A927F4B62919E306A195DE487">
    <w:name w:val="540AB84A927F4B62919E306A195DE487"/>
    <w:rsid w:val="00943CD5"/>
  </w:style>
  <w:style w:type="paragraph" w:customStyle="1" w:styleId="93557F19076748ABAC8DF7E355A65CBD">
    <w:name w:val="93557F19076748ABAC8DF7E355A65CBD"/>
    <w:rsid w:val="00943CD5"/>
  </w:style>
  <w:style w:type="paragraph" w:customStyle="1" w:styleId="EDE60C7D060E401A9723C196F60A219B">
    <w:name w:val="EDE60C7D060E401A9723C196F60A219B"/>
    <w:rsid w:val="00943CD5"/>
  </w:style>
  <w:style w:type="paragraph" w:customStyle="1" w:styleId="B1E790B0A9B74B53B402B2F659D7B57A">
    <w:name w:val="B1E790B0A9B74B53B402B2F659D7B57A"/>
    <w:rsid w:val="00943CD5"/>
  </w:style>
  <w:style w:type="paragraph" w:customStyle="1" w:styleId="116006D268AC4AE3BB98560186612AA3">
    <w:name w:val="116006D268AC4AE3BB98560186612AA3"/>
    <w:rsid w:val="00943CD5"/>
  </w:style>
  <w:style w:type="paragraph" w:customStyle="1" w:styleId="C3B42AFF9ADB4030B1C27F0F858643F6">
    <w:name w:val="C3B42AFF9ADB4030B1C27F0F858643F6"/>
    <w:rsid w:val="00943CD5"/>
  </w:style>
  <w:style w:type="paragraph" w:customStyle="1" w:styleId="BC0AA94F62B246A986ECEFC3815591C4">
    <w:name w:val="BC0AA94F62B246A986ECEFC3815591C4"/>
    <w:rsid w:val="00943CD5"/>
  </w:style>
  <w:style w:type="paragraph" w:customStyle="1" w:styleId="BDD5EF2935634D95861DC18C49E5F7A6">
    <w:name w:val="BDD5EF2935634D95861DC18C49E5F7A6"/>
    <w:rsid w:val="00943CD5"/>
  </w:style>
  <w:style w:type="paragraph" w:customStyle="1" w:styleId="199243F69959409ABA492F1A25011251">
    <w:name w:val="199243F69959409ABA492F1A25011251"/>
    <w:rsid w:val="00943CD5"/>
  </w:style>
  <w:style w:type="paragraph" w:customStyle="1" w:styleId="32B40C60E8804B7F9CE8C38DB90396B7">
    <w:name w:val="32B40C60E8804B7F9CE8C38DB90396B7"/>
    <w:rsid w:val="00943CD5"/>
  </w:style>
  <w:style w:type="paragraph" w:customStyle="1" w:styleId="F1E1643673334EB7AD7234E888F85071">
    <w:name w:val="F1E1643673334EB7AD7234E888F85071"/>
    <w:rsid w:val="00943CD5"/>
  </w:style>
  <w:style w:type="paragraph" w:customStyle="1" w:styleId="265D334C2B114A42823BDD02ECEC14C1">
    <w:name w:val="265D334C2B114A42823BDD02ECEC14C1"/>
    <w:rsid w:val="00943CD5"/>
  </w:style>
  <w:style w:type="paragraph" w:customStyle="1" w:styleId="8560FD35EB054C87B2DBD0365144B5CE">
    <w:name w:val="8560FD35EB054C87B2DBD0365144B5CE"/>
    <w:rsid w:val="00943CD5"/>
  </w:style>
  <w:style w:type="paragraph" w:customStyle="1" w:styleId="19472EC69459445A8A23B5F7B671D20C">
    <w:name w:val="19472EC69459445A8A23B5F7B671D20C"/>
    <w:rsid w:val="00943CD5"/>
  </w:style>
  <w:style w:type="paragraph" w:customStyle="1" w:styleId="23FDDE9C48C64CAFA39B24CF9F809356">
    <w:name w:val="23FDDE9C48C64CAFA39B24CF9F809356"/>
    <w:rsid w:val="00943CD5"/>
  </w:style>
  <w:style w:type="paragraph" w:customStyle="1" w:styleId="5A48038B5D894DB5963857F6656CCFF1">
    <w:name w:val="5A48038B5D894DB5963857F6656CCFF1"/>
    <w:rsid w:val="00943CD5"/>
  </w:style>
  <w:style w:type="paragraph" w:customStyle="1" w:styleId="D422A312E08D4049B672760CE952ED8C">
    <w:name w:val="D422A312E08D4049B672760CE952ED8C"/>
    <w:rsid w:val="00943CD5"/>
  </w:style>
  <w:style w:type="paragraph" w:customStyle="1" w:styleId="C0B3E178C9C44ACBA48539C0E063B5E1">
    <w:name w:val="C0B3E178C9C44ACBA48539C0E063B5E1"/>
    <w:rsid w:val="00943CD5"/>
  </w:style>
  <w:style w:type="paragraph" w:customStyle="1" w:styleId="FD287445057B48F48AAFBC9447D6EF92">
    <w:name w:val="FD287445057B48F48AAFBC9447D6EF92"/>
    <w:rsid w:val="00943CD5"/>
  </w:style>
  <w:style w:type="paragraph" w:customStyle="1" w:styleId="E8F4FC0B91E647EE8F82F93B9A7E347B">
    <w:name w:val="E8F4FC0B91E647EE8F82F93B9A7E347B"/>
    <w:rsid w:val="00943CD5"/>
  </w:style>
  <w:style w:type="paragraph" w:customStyle="1" w:styleId="640B5CFE6BA749BBA198F90E297C0AF0">
    <w:name w:val="640B5CFE6BA749BBA198F90E297C0AF0"/>
    <w:rsid w:val="00943CD5"/>
  </w:style>
  <w:style w:type="paragraph" w:customStyle="1" w:styleId="2D00CA2003344DD7971106F3A966B684">
    <w:name w:val="2D00CA2003344DD7971106F3A966B684"/>
    <w:rsid w:val="00943CD5"/>
  </w:style>
  <w:style w:type="paragraph" w:customStyle="1" w:styleId="25157BED34A54BE985C62516AE424670">
    <w:name w:val="25157BED34A54BE985C62516AE424670"/>
    <w:rsid w:val="00943CD5"/>
  </w:style>
  <w:style w:type="paragraph" w:customStyle="1" w:styleId="B70A1A50DA2544A3A57E44E4390F2E29">
    <w:name w:val="B70A1A50DA2544A3A57E44E4390F2E29"/>
    <w:rsid w:val="00943CD5"/>
  </w:style>
  <w:style w:type="paragraph" w:customStyle="1" w:styleId="1363299524124ABAADD29CBF8D0675CA">
    <w:name w:val="1363299524124ABAADD29CBF8D0675CA"/>
    <w:rsid w:val="00943CD5"/>
  </w:style>
  <w:style w:type="paragraph" w:customStyle="1" w:styleId="18DB2AD554C14F7DB0A11212EDB9D533">
    <w:name w:val="18DB2AD554C14F7DB0A11212EDB9D533"/>
    <w:rsid w:val="00943CD5"/>
  </w:style>
  <w:style w:type="paragraph" w:customStyle="1" w:styleId="F49E581DDA03452CB380ED0F1EA9AE32">
    <w:name w:val="F49E581DDA03452CB380ED0F1EA9AE32"/>
    <w:rsid w:val="00943CD5"/>
  </w:style>
  <w:style w:type="paragraph" w:customStyle="1" w:styleId="A40D25BC366145C183D52BE080EEF35D">
    <w:name w:val="A40D25BC366145C183D52BE080EEF35D"/>
    <w:rsid w:val="00943CD5"/>
  </w:style>
  <w:style w:type="paragraph" w:customStyle="1" w:styleId="A362A93818E2428FA4F45571A894C998">
    <w:name w:val="A362A93818E2428FA4F45571A894C998"/>
    <w:rsid w:val="00943CD5"/>
  </w:style>
  <w:style w:type="paragraph" w:customStyle="1" w:styleId="E3B271DA455046AEA0E07EC268AE4F5F">
    <w:name w:val="E3B271DA455046AEA0E07EC268AE4F5F"/>
    <w:rsid w:val="00943CD5"/>
  </w:style>
  <w:style w:type="paragraph" w:customStyle="1" w:styleId="F69DAB5162074C5685DC14F99E4715FA">
    <w:name w:val="F69DAB5162074C5685DC14F99E4715FA"/>
    <w:rsid w:val="00943CD5"/>
  </w:style>
  <w:style w:type="paragraph" w:customStyle="1" w:styleId="3E96BD38033B4141B9034B6ADE71C0E6">
    <w:name w:val="3E96BD38033B4141B9034B6ADE71C0E6"/>
    <w:rsid w:val="00943CD5"/>
  </w:style>
  <w:style w:type="paragraph" w:customStyle="1" w:styleId="6C04529E22DF4E229FA1178BA56911E9">
    <w:name w:val="6C04529E22DF4E229FA1178BA56911E9"/>
    <w:rsid w:val="00943CD5"/>
  </w:style>
  <w:style w:type="paragraph" w:customStyle="1" w:styleId="C22C6FE4570F418E8AECA811EB86E3EB">
    <w:name w:val="C22C6FE4570F418E8AECA811EB86E3EB"/>
    <w:rsid w:val="00943CD5"/>
  </w:style>
  <w:style w:type="paragraph" w:customStyle="1" w:styleId="F8C998C480B448FDB08BFCD6265F64BC">
    <w:name w:val="F8C998C480B448FDB08BFCD6265F64BC"/>
    <w:rsid w:val="00943CD5"/>
  </w:style>
  <w:style w:type="paragraph" w:customStyle="1" w:styleId="F9E62040A10E4B6B941C9BB6054691A7">
    <w:name w:val="F9E62040A10E4B6B941C9BB6054691A7"/>
    <w:rsid w:val="00943CD5"/>
  </w:style>
  <w:style w:type="paragraph" w:customStyle="1" w:styleId="F7F7C84A6AEF49E89D5E1DC6CC2ABE36">
    <w:name w:val="F7F7C84A6AEF49E89D5E1DC6CC2ABE36"/>
    <w:rsid w:val="00943CD5"/>
  </w:style>
  <w:style w:type="paragraph" w:customStyle="1" w:styleId="15D15CC310F34E378811E366ABA786E6">
    <w:name w:val="15D15CC310F34E378811E366ABA786E6"/>
    <w:rsid w:val="00943CD5"/>
  </w:style>
  <w:style w:type="paragraph" w:customStyle="1" w:styleId="9BC9D800CB1D49B49E2AC772302FD0D9">
    <w:name w:val="9BC9D800CB1D49B49E2AC772302FD0D9"/>
    <w:rsid w:val="00943CD5"/>
  </w:style>
  <w:style w:type="paragraph" w:customStyle="1" w:styleId="A677606E8915459F8342022C2BA0F958">
    <w:name w:val="A677606E8915459F8342022C2BA0F958"/>
    <w:rsid w:val="00943CD5"/>
  </w:style>
  <w:style w:type="paragraph" w:customStyle="1" w:styleId="CA18E9C7FCE844868000FB6848842564">
    <w:name w:val="CA18E9C7FCE844868000FB6848842564"/>
    <w:rsid w:val="00943CD5"/>
  </w:style>
  <w:style w:type="paragraph" w:customStyle="1" w:styleId="49D5177AB6854C00836FD78D3EFB8884">
    <w:name w:val="49D5177AB6854C00836FD78D3EFB8884"/>
    <w:rsid w:val="00943CD5"/>
  </w:style>
  <w:style w:type="paragraph" w:customStyle="1" w:styleId="11BCF8D658EF4E0FBB85F79949A291F7">
    <w:name w:val="11BCF8D658EF4E0FBB85F79949A291F7"/>
    <w:rsid w:val="00943CD5"/>
  </w:style>
  <w:style w:type="paragraph" w:customStyle="1" w:styleId="15FB8418C4454278B370CEB8944F98EE">
    <w:name w:val="15FB8418C4454278B370CEB8944F98EE"/>
    <w:rsid w:val="00943CD5"/>
  </w:style>
  <w:style w:type="paragraph" w:customStyle="1" w:styleId="25EF5CAB4CA04F2FAE8066BC4DC5A47C">
    <w:name w:val="25EF5CAB4CA04F2FAE8066BC4DC5A47C"/>
    <w:rsid w:val="00943CD5"/>
  </w:style>
  <w:style w:type="paragraph" w:customStyle="1" w:styleId="9052BAA6DFAF4B1BBDA4580AAF05F857">
    <w:name w:val="9052BAA6DFAF4B1BBDA4580AAF05F857"/>
    <w:rsid w:val="00943CD5"/>
  </w:style>
  <w:style w:type="paragraph" w:customStyle="1" w:styleId="C9A9AACFF23440CDA4C15831F54D47A3">
    <w:name w:val="C9A9AACFF23440CDA4C15831F54D47A3"/>
    <w:rsid w:val="00943CD5"/>
  </w:style>
  <w:style w:type="paragraph" w:customStyle="1" w:styleId="33DC13AD1C5F45D7AB069F88039578D9">
    <w:name w:val="33DC13AD1C5F45D7AB069F88039578D9"/>
    <w:rsid w:val="00943CD5"/>
  </w:style>
  <w:style w:type="paragraph" w:customStyle="1" w:styleId="0AA16B0848414A53BF5FF41CF796BF50">
    <w:name w:val="0AA16B0848414A53BF5FF41CF796BF50"/>
    <w:rsid w:val="00943CD5"/>
  </w:style>
  <w:style w:type="paragraph" w:customStyle="1" w:styleId="E181DD8786D04650B5354530EE449937">
    <w:name w:val="E181DD8786D04650B5354530EE449937"/>
    <w:rsid w:val="00943CD5"/>
  </w:style>
  <w:style w:type="paragraph" w:customStyle="1" w:styleId="47624DC6B884438BA05D79AF2D577035">
    <w:name w:val="47624DC6B884438BA05D79AF2D577035"/>
    <w:rsid w:val="00943CD5"/>
  </w:style>
  <w:style w:type="paragraph" w:customStyle="1" w:styleId="795BFF1A8CAC44B783C47C1FD994F0B3">
    <w:name w:val="795BFF1A8CAC44B783C47C1FD994F0B3"/>
    <w:rsid w:val="00943CD5"/>
  </w:style>
  <w:style w:type="paragraph" w:customStyle="1" w:styleId="F9B6C76A4AAD4AE0BF7D0CA816C64265">
    <w:name w:val="F9B6C76A4AAD4AE0BF7D0CA816C64265"/>
    <w:rsid w:val="00E308D4"/>
  </w:style>
  <w:style w:type="paragraph" w:customStyle="1" w:styleId="9AC9138DCE2546059FAFAEDF6D81CB35">
    <w:name w:val="9AC9138DCE2546059FAFAEDF6D81CB35"/>
    <w:rsid w:val="00E308D4"/>
  </w:style>
  <w:style w:type="paragraph" w:customStyle="1" w:styleId="68DEBB635A9145B8B2FB65A6F9EDCEBE">
    <w:name w:val="68DEBB635A9145B8B2FB65A6F9EDCEBE"/>
    <w:rsid w:val="00E308D4"/>
  </w:style>
  <w:style w:type="paragraph" w:customStyle="1" w:styleId="BD08CB9B80F94FA68B52C5156950AEA7">
    <w:name w:val="BD08CB9B80F94FA68B52C5156950AEA7"/>
    <w:rsid w:val="00E308D4"/>
  </w:style>
  <w:style w:type="paragraph" w:customStyle="1" w:styleId="1FA0A9DEE6604A339A5F7D3E594CAACC">
    <w:name w:val="1FA0A9DEE6604A339A5F7D3E594CAACC"/>
    <w:rsid w:val="00E308D4"/>
  </w:style>
  <w:style w:type="paragraph" w:customStyle="1" w:styleId="C9863D854F474AD1B0235E4B789F48A5">
    <w:name w:val="C9863D854F474AD1B0235E4B789F48A5"/>
    <w:rsid w:val="00E308D4"/>
  </w:style>
  <w:style w:type="paragraph" w:customStyle="1" w:styleId="F0DF8614A0004853851F001B0B0998BB">
    <w:name w:val="F0DF8614A0004853851F001B0B0998BB"/>
    <w:rsid w:val="00E308D4"/>
  </w:style>
  <w:style w:type="paragraph" w:customStyle="1" w:styleId="996A89E038EF4F0D8E186E308D976FD6">
    <w:name w:val="996A89E038EF4F0D8E186E308D976FD6"/>
    <w:rsid w:val="00E308D4"/>
  </w:style>
  <w:style w:type="paragraph" w:customStyle="1" w:styleId="C772596912C14DC580B92A7C92EC0ACB">
    <w:name w:val="C772596912C14DC580B92A7C92EC0ACB"/>
    <w:rsid w:val="00E308D4"/>
  </w:style>
  <w:style w:type="paragraph" w:customStyle="1" w:styleId="BDA32E9499E14BD1B08F0A4118412944">
    <w:name w:val="BDA32E9499E14BD1B08F0A4118412944"/>
    <w:rsid w:val="00E308D4"/>
  </w:style>
  <w:style w:type="paragraph" w:customStyle="1" w:styleId="E234D4A7AF4E4310A619DE8FA9CC95F8">
    <w:name w:val="E234D4A7AF4E4310A619DE8FA9CC95F8"/>
    <w:rsid w:val="00E308D4"/>
  </w:style>
  <w:style w:type="paragraph" w:customStyle="1" w:styleId="4894BC11AD6E4AAFB8F52B942C1AB807">
    <w:name w:val="4894BC11AD6E4AAFB8F52B942C1AB807"/>
    <w:rsid w:val="00E308D4"/>
  </w:style>
  <w:style w:type="paragraph" w:customStyle="1" w:styleId="A9B4C68DF9BE49FFAE448963F181D6CD">
    <w:name w:val="A9B4C68DF9BE49FFAE448963F181D6CD"/>
    <w:rsid w:val="00E308D4"/>
  </w:style>
  <w:style w:type="paragraph" w:customStyle="1" w:styleId="284C3BC94EF64D4A9C6AFA88743057ED">
    <w:name w:val="284C3BC94EF64D4A9C6AFA88743057ED"/>
    <w:rsid w:val="00E308D4"/>
  </w:style>
  <w:style w:type="paragraph" w:customStyle="1" w:styleId="225EF0D9A4D74A4F9D3D710085C64978">
    <w:name w:val="225EF0D9A4D74A4F9D3D710085C64978"/>
    <w:rsid w:val="00E308D4"/>
  </w:style>
  <w:style w:type="paragraph" w:customStyle="1" w:styleId="A159E71F556B4F2EA33CBF95D7E1DA74">
    <w:name w:val="A159E71F556B4F2EA33CBF95D7E1DA74"/>
    <w:rsid w:val="00E308D4"/>
  </w:style>
  <w:style w:type="paragraph" w:customStyle="1" w:styleId="8C5FB50153114B88BD43FCCC8E502792">
    <w:name w:val="8C5FB50153114B88BD43FCCC8E502792"/>
    <w:rsid w:val="00E308D4"/>
  </w:style>
  <w:style w:type="paragraph" w:customStyle="1" w:styleId="9EB5813CA56740BFBCE7213E89760ABB">
    <w:name w:val="9EB5813CA56740BFBCE7213E89760ABB"/>
    <w:rsid w:val="00E308D4"/>
  </w:style>
  <w:style w:type="paragraph" w:customStyle="1" w:styleId="C2AEFEDDF6B2450B91DE5A43901C4529">
    <w:name w:val="C2AEFEDDF6B2450B91DE5A43901C4529"/>
    <w:rsid w:val="00E308D4"/>
  </w:style>
  <w:style w:type="paragraph" w:customStyle="1" w:styleId="52ADE04090134DF993799E8F220A7844">
    <w:name w:val="52ADE04090134DF993799E8F220A7844"/>
    <w:rsid w:val="00E308D4"/>
  </w:style>
  <w:style w:type="paragraph" w:customStyle="1" w:styleId="50783EAF701A4C1DA1CBF75DC8F11316">
    <w:name w:val="50783EAF701A4C1DA1CBF75DC8F11316"/>
    <w:rsid w:val="00E308D4"/>
  </w:style>
  <w:style w:type="paragraph" w:customStyle="1" w:styleId="B69C653584BD4A9D9DC1E203A8E33941">
    <w:name w:val="B69C653584BD4A9D9DC1E203A8E33941"/>
    <w:rsid w:val="00E308D4"/>
  </w:style>
  <w:style w:type="paragraph" w:customStyle="1" w:styleId="B1BBBA4016FE4DA68D610D21565A71FE">
    <w:name w:val="B1BBBA4016FE4DA68D610D21565A71FE"/>
    <w:rsid w:val="00E308D4"/>
  </w:style>
  <w:style w:type="paragraph" w:customStyle="1" w:styleId="B8C256D179714E0E9BC062EE0A7A0B02">
    <w:name w:val="B8C256D179714E0E9BC062EE0A7A0B02"/>
    <w:rsid w:val="00E308D4"/>
  </w:style>
  <w:style w:type="paragraph" w:customStyle="1" w:styleId="B0954EC20E024B909097A92DA4AD1545">
    <w:name w:val="B0954EC20E024B909097A92DA4AD1545"/>
    <w:rsid w:val="00E308D4"/>
  </w:style>
  <w:style w:type="paragraph" w:customStyle="1" w:styleId="6A47795622CA4CA4AE2A37492D91FF80">
    <w:name w:val="6A47795622CA4CA4AE2A37492D91FF80"/>
    <w:rsid w:val="00E308D4"/>
  </w:style>
  <w:style w:type="paragraph" w:customStyle="1" w:styleId="EBDB5FA491294D30A7529FE2C112290A">
    <w:name w:val="EBDB5FA491294D30A7529FE2C112290A"/>
    <w:rsid w:val="00E308D4"/>
  </w:style>
  <w:style w:type="paragraph" w:customStyle="1" w:styleId="AB8BC81CCA454B55AE2F710917950C47">
    <w:name w:val="AB8BC81CCA454B55AE2F710917950C47"/>
    <w:rsid w:val="00E308D4"/>
  </w:style>
  <w:style w:type="paragraph" w:customStyle="1" w:styleId="454EE7562A4C4D069556C398E0DE01C2">
    <w:name w:val="454EE7562A4C4D069556C398E0DE01C2"/>
    <w:rsid w:val="00E308D4"/>
  </w:style>
  <w:style w:type="paragraph" w:customStyle="1" w:styleId="054D59FD6BCD4C4197ADF3AA4C338B39">
    <w:name w:val="054D59FD6BCD4C4197ADF3AA4C338B39"/>
    <w:rsid w:val="00E308D4"/>
  </w:style>
  <w:style w:type="paragraph" w:customStyle="1" w:styleId="3568AE37350E4D94A38CC4F0E3AF1CE7">
    <w:name w:val="3568AE37350E4D94A38CC4F0E3AF1CE7"/>
    <w:rsid w:val="00E308D4"/>
  </w:style>
  <w:style w:type="paragraph" w:customStyle="1" w:styleId="4B85C5A972074991BCBA3B2B8FCE63E8">
    <w:name w:val="4B85C5A972074991BCBA3B2B8FCE63E8"/>
    <w:rsid w:val="00E308D4"/>
  </w:style>
  <w:style w:type="paragraph" w:customStyle="1" w:styleId="173ACD23DD824ED6A327210D3FF08370">
    <w:name w:val="173ACD23DD824ED6A327210D3FF08370"/>
    <w:rsid w:val="00E308D4"/>
  </w:style>
  <w:style w:type="paragraph" w:customStyle="1" w:styleId="3D58368C14ED496FB835449A8F8C044C">
    <w:name w:val="3D58368C14ED496FB835449A8F8C044C"/>
    <w:rsid w:val="00E308D4"/>
  </w:style>
  <w:style w:type="paragraph" w:customStyle="1" w:styleId="8ABBCEF8B2F0411ABBD72B5A93E9AAA6">
    <w:name w:val="8ABBCEF8B2F0411ABBD72B5A93E9AAA6"/>
    <w:rsid w:val="00E308D4"/>
  </w:style>
  <w:style w:type="paragraph" w:customStyle="1" w:styleId="A9BA1C48AE504EB5988B887716F44EC1">
    <w:name w:val="A9BA1C48AE504EB5988B887716F44EC1"/>
    <w:rsid w:val="00E308D4"/>
  </w:style>
  <w:style w:type="paragraph" w:customStyle="1" w:styleId="93CC84DAD8BB4D18BDA5505418FA4952">
    <w:name w:val="93CC84DAD8BB4D18BDA5505418FA4952"/>
    <w:rsid w:val="00E308D4"/>
  </w:style>
  <w:style w:type="paragraph" w:customStyle="1" w:styleId="AA5F9BF3D73446959765E6D2F649E3AD">
    <w:name w:val="AA5F9BF3D73446959765E6D2F649E3AD"/>
    <w:rsid w:val="00E308D4"/>
  </w:style>
  <w:style w:type="paragraph" w:customStyle="1" w:styleId="0CD4D30C1B0F4070BC6567C57500B509">
    <w:name w:val="0CD4D30C1B0F4070BC6567C57500B509"/>
    <w:rsid w:val="00E308D4"/>
  </w:style>
  <w:style w:type="paragraph" w:customStyle="1" w:styleId="5AA87B561AD1475199BEDC25503E1EC3">
    <w:name w:val="5AA87B561AD1475199BEDC25503E1EC3"/>
    <w:rsid w:val="00E308D4"/>
  </w:style>
  <w:style w:type="paragraph" w:customStyle="1" w:styleId="CC830D078C7747F584B39A1D98380899">
    <w:name w:val="CC830D078C7747F584B39A1D98380899"/>
    <w:rsid w:val="00E308D4"/>
  </w:style>
  <w:style w:type="paragraph" w:customStyle="1" w:styleId="EBDA6E39BE1C482A84DF85C847A02BA4">
    <w:name w:val="EBDA6E39BE1C482A84DF85C847A02BA4"/>
    <w:rsid w:val="00E308D4"/>
  </w:style>
  <w:style w:type="paragraph" w:customStyle="1" w:styleId="AA26D7762CDE482CABD6A3EE4871DF1F">
    <w:name w:val="AA26D7762CDE482CABD6A3EE4871DF1F"/>
    <w:rsid w:val="00E308D4"/>
  </w:style>
  <w:style w:type="paragraph" w:customStyle="1" w:styleId="8A10033CCF984331A75F5F672A0E8164">
    <w:name w:val="8A10033CCF984331A75F5F672A0E8164"/>
    <w:rsid w:val="00E308D4"/>
  </w:style>
  <w:style w:type="paragraph" w:customStyle="1" w:styleId="E9584EFB8A744D0AB1E25091DF20EBC7">
    <w:name w:val="E9584EFB8A744D0AB1E25091DF20EBC7"/>
    <w:rsid w:val="00E308D4"/>
  </w:style>
  <w:style w:type="paragraph" w:customStyle="1" w:styleId="6E4A106D296B4CDB894398B1CFB1C3E0">
    <w:name w:val="6E4A106D296B4CDB894398B1CFB1C3E0"/>
    <w:rsid w:val="00E308D4"/>
  </w:style>
  <w:style w:type="paragraph" w:customStyle="1" w:styleId="DB55B51F8D224C87A48C22BDE6B2FCC6">
    <w:name w:val="DB55B51F8D224C87A48C22BDE6B2FCC6"/>
    <w:rsid w:val="00E308D4"/>
  </w:style>
  <w:style w:type="paragraph" w:customStyle="1" w:styleId="36C4B078396D4A8D943ED77830B5EBB7">
    <w:name w:val="36C4B078396D4A8D943ED77830B5EBB7"/>
    <w:rsid w:val="00E308D4"/>
  </w:style>
  <w:style w:type="paragraph" w:customStyle="1" w:styleId="3CA8B936EB3B448BA97552E9ACEA3747">
    <w:name w:val="3CA8B936EB3B448BA97552E9ACEA3747"/>
    <w:rsid w:val="00E308D4"/>
  </w:style>
  <w:style w:type="paragraph" w:customStyle="1" w:styleId="09B4477E0C8A4C8F831584051A7766A7">
    <w:name w:val="09B4477E0C8A4C8F831584051A7766A7"/>
    <w:rsid w:val="00E308D4"/>
  </w:style>
  <w:style w:type="paragraph" w:customStyle="1" w:styleId="A9554AA934664D218A470281D9E042B5">
    <w:name w:val="A9554AA934664D218A470281D9E042B5"/>
    <w:rsid w:val="00E308D4"/>
  </w:style>
  <w:style w:type="paragraph" w:customStyle="1" w:styleId="DE2E69BD398D4A06A7DCD027ADF1D049">
    <w:name w:val="DE2E69BD398D4A06A7DCD027ADF1D049"/>
    <w:rsid w:val="00E308D4"/>
  </w:style>
  <w:style w:type="paragraph" w:customStyle="1" w:styleId="02FB2A0D48A749C2B464F53F9B29CE7C">
    <w:name w:val="02FB2A0D48A749C2B464F53F9B29CE7C"/>
    <w:rsid w:val="00E308D4"/>
  </w:style>
  <w:style w:type="paragraph" w:customStyle="1" w:styleId="C4C6E0B6E8AF4D24892A60E275E53B87">
    <w:name w:val="C4C6E0B6E8AF4D24892A60E275E53B87"/>
    <w:rsid w:val="00E308D4"/>
  </w:style>
  <w:style w:type="paragraph" w:customStyle="1" w:styleId="C941643EBD6246269B458D52614D9DD5">
    <w:name w:val="C941643EBD6246269B458D52614D9DD5"/>
    <w:rsid w:val="00E308D4"/>
  </w:style>
  <w:style w:type="paragraph" w:customStyle="1" w:styleId="5FA30D09D8924CE39B1D2E4F0DC37437">
    <w:name w:val="5FA30D09D8924CE39B1D2E4F0DC37437"/>
    <w:rsid w:val="00E308D4"/>
  </w:style>
  <w:style w:type="paragraph" w:customStyle="1" w:styleId="C6AB841E615D40809E6E80B5079ED1FB">
    <w:name w:val="C6AB841E615D40809E6E80B5079ED1FB"/>
    <w:rsid w:val="00E308D4"/>
  </w:style>
  <w:style w:type="paragraph" w:customStyle="1" w:styleId="384D287B140F460685A25EB69003A7BD">
    <w:name w:val="384D287B140F460685A25EB69003A7BD"/>
    <w:rsid w:val="00E308D4"/>
  </w:style>
  <w:style w:type="paragraph" w:customStyle="1" w:styleId="8508A2DEF9CE4A378EE494938D04D3CB">
    <w:name w:val="8508A2DEF9CE4A378EE494938D04D3CB"/>
    <w:rsid w:val="00E308D4"/>
  </w:style>
  <w:style w:type="paragraph" w:customStyle="1" w:styleId="FF6F5134A1364DD0906AD2624DE5AFCC">
    <w:name w:val="FF6F5134A1364DD0906AD2624DE5AFCC"/>
    <w:rsid w:val="00E308D4"/>
  </w:style>
  <w:style w:type="paragraph" w:customStyle="1" w:styleId="BD8EF4B310884E7A86FD481BFA0B6B99">
    <w:name w:val="BD8EF4B310884E7A86FD481BFA0B6B99"/>
    <w:rsid w:val="00E308D4"/>
  </w:style>
  <w:style w:type="paragraph" w:customStyle="1" w:styleId="3F9F1724196E4B13A3F03CF91BBF8513">
    <w:name w:val="3F9F1724196E4B13A3F03CF91BBF8513"/>
    <w:rsid w:val="00E308D4"/>
  </w:style>
  <w:style w:type="paragraph" w:customStyle="1" w:styleId="50998F4CD4E24455A6E7F428E7DBB0C7">
    <w:name w:val="50998F4CD4E24455A6E7F428E7DBB0C7"/>
    <w:rsid w:val="00E308D4"/>
  </w:style>
  <w:style w:type="paragraph" w:customStyle="1" w:styleId="08C635980CF34CEBBE1C9B3F222E36D1">
    <w:name w:val="08C635980CF34CEBBE1C9B3F222E36D1"/>
    <w:rsid w:val="00E308D4"/>
  </w:style>
  <w:style w:type="paragraph" w:customStyle="1" w:styleId="927B6C6C4E9A488798F9254DA1C80897">
    <w:name w:val="927B6C6C4E9A488798F9254DA1C80897"/>
    <w:rsid w:val="00E308D4"/>
  </w:style>
  <w:style w:type="paragraph" w:customStyle="1" w:styleId="DDF99CB0F90A4CAEAAB0CBEBF70E27E9">
    <w:name w:val="DDF99CB0F90A4CAEAAB0CBEBF70E27E9"/>
    <w:rsid w:val="00E308D4"/>
  </w:style>
  <w:style w:type="paragraph" w:customStyle="1" w:styleId="BEC7E00B7D704AE9957ADE5125779B04">
    <w:name w:val="BEC7E00B7D704AE9957ADE5125779B04"/>
    <w:rsid w:val="00E308D4"/>
  </w:style>
  <w:style w:type="paragraph" w:customStyle="1" w:styleId="CBD0F4872438469083E7C926DE2AA899">
    <w:name w:val="CBD0F4872438469083E7C926DE2AA899"/>
    <w:rsid w:val="00E308D4"/>
  </w:style>
  <w:style w:type="paragraph" w:customStyle="1" w:styleId="818FC68162DB4741AAAA686055E00413">
    <w:name w:val="818FC68162DB4741AAAA686055E00413"/>
    <w:rsid w:val="00E308D4"/>
  </w:style>
  <w:style w:type="paragraph" w:customStyle="1" w:styleId="B7D0242248774F0683993F10B52F044E">
    <w:name w:val="B7D0242248774F0683993F10B52F044E"/>
    <w:rsid w:val="00E308D4"/>
  </w:style>
  <w:style w:type="paragraph" w:customStyle="1" w:styleId="010F70C9F4274F9DA0BBF4D6C9EDD758">
    <w:name w:val="010F70C9F4274F9DA0BBF4D6C9EDD758"/>
    <w:rsid w:val="00E308D4"/>
  </w:style>
  <w:style w:type="paragraph" w:customStyle="1" w:styleId="B38C39690C3F406CAA868F2D6365CB27">
    <w:name w:val="B38C39690C3F406CAA868F2D6365CB27"/>
    <w:rsid w:val="00E308D4"/>
  </w:style>
  <w:style w:type="paragraph" w:customStyle="1" w:styleId="55B26FC186884F68A5AA223D92E29461">
    <w:name w:val="55B26FC186884F68A5AA223D92E29461"/>
    <w:rsid w:val="00E308D4"/>
  </w:style>
  <w:style w:type="paragraph" w:customStyle="1" w:styleId="D6FE7D9D97684D2FBDE9F69C92CBA104">
    <w:name w:val="D6FE7D9D97684D2FBDE9F69C92CBA104"/>
    <w:rsid w:val="00E308D4"/>
  </w:style>
  <w:style w:type="paragraph" w:customStyle="1" w:styleId="80CCBA6756CB4E4FB9925CA41D9539CA">
    <w:name w:val="80CCBA6756CB4E4FB9925CA41D9539CA"/>
    <w:rsid w:val="00E308D4"/>
  </w:style>
  <w:style w:type="paragraph" w:customStyle="1" w:styleId="B2492A16AE09420EB79F3365A2231D42">
    <w:name w:val="B2492A16AE09420EB79F3365A2231D42"/>
    <w:rsid w:val="00E308D4"/>
  </w:style>
  <w:style w:type="paragraph" w:customStyle="1" w:styleId="BEE7780CC19C4322A21549DE5DF4A952">
    <w:name w:val="BEE7780CC19C4322A21549DE5DF4A952"/>
    <w:rsid w:val="00E308D4"/>
  </w:style>
  <w:style w:type="paragraph" w:customStyle="1" w:styleId="33ED3755AE264093AC2BFF528B5B11BF">
    <w:name w:val="33ED3755AE264093AC2BFF528B5B11BF"/>
    <w:rsid w:val="00E308D4"/>
  </w:style>
  <w:style w:type="paragraph" w:customStyle="1" w:styleId="1D312F73A12742B1B555FF05058BDF3E">
    <w:name w:val="1D312F73A12742B1B555FF05058BDF3E"/>
    <w:rsid w:val="00E308D4"/>
  </w:style>
  <w:style w:type="paragraph" w:customStyle="1" w:styleId="B8A721FDA0F947B0B02361B4EFA69632">
    <w:name w:val="B8A721FDA0F947B0B02361B4EFA69632"/>
    <w:rsid w:val="00E308D4"/>
  </w:style>
  <w:style w:type="paragraph" w:customStyle="1" w:styleId="4CE584B4052C40D6B279F8861AB7D358">
    <w:name w:val="4CE584B4052C40D6B279F8861AB7D358"/>
    <w:rsid w:val="00E308D4"/>
  </w:style>
  <w:style w:type="paragraph" w:customStyle="1" w:styleId="68ABF22B0B764E77A187EBBCFCF47EB9">
    <w:name w:val="68ABF22B0B764E77A187EBBCFCF47EB9"/>
    <w:rsid w:val="00E308D4"/>
  </w:style>
  <w:style w:type="paragraph" w:customStyle="1" w:styleId="36C4E3C6B8AD4ED79FAF9F4F42810B88">
    <w:name w:val="36C4E3C6B8AD4ED79FAF9F4F42810B88"/>
    <w:rsid w:val="00E308D4"/>
  </w:style>
  <w:style w:type="paragraph" w:customStyle="1" w:styleId="3B54E960402444C5B7AC1AE9200E72CB">
    <w:name w:val="3B54E960402444C5B7AC1AE9200E72CB"/>
    <w:rsid w:val="00E308D4"/>
  </w:style>
  <w:style w:type="paragraph" w:customStyle="1" w:styleId="418D9D35F716411381BC9CF347413BAB">
    <w:name w:val="418D9D35F716411381BC9CF347413BAB"/>
    <w:rsid w:val="00E308D4"/>
  </w:style>
  <w:style w:type="paragraph" w:customStyle="1" w:styleId="0A81694CE9684ED8965D6B826DE33571">
    <w:name w:val="0A81694CE9684ED8965D6B826DE33571"/>
    <w:rsid w:val="00E308D4"/>
  </w:style>
  <w:style w:type="paragraph" w:customStyle="1" w:styleId="764EC630430A4D0599C5624800CA4164">
    <w:name w:val="764EC630430A4D0599C5624800CA4164"/>
    <w:rsid w:val="00E308D4"/>
  </w:style>
  <w:style w:type="paragraph" w:customStyle="1" w:styleId="E0652127B6484CF5915F10B482323660">
    <w:name w:val="E0652127B6484CF5915F10B482323660"/>
    <w:rsid w:val="00E308D4"/>
  </w:style>
  <w:style w:type="paragraph" w:customStyle="1" w:styleId="31DB8803781347B58154CB2FB29699E8">
    <w:name w:val="31DB8803781347B58154CB2FB29699E8"/>
    <w:rsid w:val="00E308D4"/>
  </w:style>
  <w:style w:type="paragraph" w:customStyle="1" w:styleId="C5B37B091408417CAA55196B131451CF">
    <w:name w:val="C5B37B091408417CAA55196B131451CF"/>
    <w:rsid w:val="00E308D4"/>
  </w:style>
  <w:style w:type="paragraph" w:customStyle="1" w:styleId="56A7B5AF574740FA97C731DA28A2745A">
    <w:name w:val="56A7B5AF574740FA97C731DA28A2745A"/>
    <w:rsid w:val="00E308D4"/>
  </w:style>
  <w:style w:type="paragraph" w:customStyle="1" w:styleId="86D7A3E9A8CA42FD8F9473F3DA6EB7D3">
    <w:name w:val="86D7A3E9A8CA42FD8F9473F3DA6EB7D3"/>
    <w:rsid w:val="00E308D4"/>
  </w:style>
  <w:style w:type="paragraph" w:customStyle="1" w:styleId="915C699577824D5E809A6CF4CE22F7DA">
    <w:name w:val="915C699577824D5E809A6CF4CE22F7DA"/>
    <w:rsid w:val="00E308D4"/>
  </w:style>
  <w:style w:type="paragraph" w:customStyle="1" w:styleId="9CF4D29FA588413ABEC7FEA31E2B44A9">
    <w:name w:val="9CF4D29FA588413ABEC7FEA31E2B44A9"/>
    <w:rsid w:val="00E308D4"/>
  </w:style>
  <w:style w:type="paragraph" w:customStyle="1" w:styleId="83907DABFA194A1C9D1CA8F3E3EA1F1F">
    <w:name w:val="83907DABFA194A1C9D1CA8F3E3EA1F1F"/>
    <w:rsid w:val="00E308D4"/>
  </w:style>
  <w:style w:type="paragraph" w:customStyle="1" w:styleId="6786B79100F1456BBA4051AE7D186744">
    <w:name w:val="6786B79100F1456BBA4051AE7D186744"/>
    <w:rsid w:val="00E308D4"/>
  </w:style>
  <w:style w:type="paragraph" w:customStyle="1" w:styleId="3D5E4A497D054B6AACF6FD8420945F1B">
    <w:name w:val="3D5E4A497D054B6AACF6FD8420945F1B"/>
    <w:rsid w:val="00E308D4"/>
  </w:style>
  <w:style w:type="paragraph" w:customStyle="1" w:styleId="4933A42B705D42ED89773701700F332C">
    <w:name w:val="4933A42B705D42ED89773701700F332C"/>
    <w:rsid w:val="00E308D4"/>
  </w:style>
  <w:style w:type="paragraph" w:customStyle="1" w:styleId="A5F09B56C28343298445042AC9230219">
    <w:name w:val="A5F09B56C28343298445042AC9230219"/>
    <w:rsid w:val="00E308D4"/>
  </w:style>
  <w:style w:type="paragraph" w:customStyle="1" w:styleId="3B6EBCB4DA174CBD92CA311C76F77274">
    <w:name w:val="3B6EBCB4DA174CBD92CA311C76F77274"/>
    <w:rsid w:val="00E308D4"/>
  </w:style>
  <w:style w:type="paragraph" w:customStyle="1" w:styleId="7F8626A6849D4754A35B25065EF058F4">
    <w:name w:val="7F8626A6849D4754A35B25065EF058F4"/>
    <w:rsid w:val="00E308D4"/>
  </w:style>
  <w:style w:type="paragraph" w:customStyle="1" w:styleId="E3F98ED0E3AF482E9522166AC9540796">
    <w:name w:val="E3F98ED0E3AF482E9522166AC9540796"/>
    <w:rsid w:val="00E308D4"/>
  </w:style>
  <w:style w:type="paragraph" w:customStyle="1" w:styleId="12F7BF3B9F6D4D21B2935B01D1A55FC4">
    <w:name w:val="12F7BF3B9F6D4D21B2935B01D1A55FC4"/>
    <w:rsid w:val="00E308D4"/>
  </w:style>
  <w:style w:type="paragraph" w:customStyle="1" w:styleId="CC103EBEA5524540AFD1EE6E4474376A">
    <w:name w:val="CC103EBEA5524540AFD1EE6E4474376A"/>
    <w:rsid w:val="00E308D4"/>
  </w:style>
  <w:style w:type="paragraph" w:customStyle="1" w:styleId="327F70F0358E455893D23D346F330DA8">
    <w:name w:val="327F70F0358E455893D23D346F330DA8"/>
    <w:rsid w:val="00E308D4"/>
  </w:style>
  <w:style w:type="paragraph" w:customStyle="1" w:styleId="C6CDBB565E1A4FDE82CB772F6D14D820">
    <w:name w:val="C6CDBB565E1A4FDE82CB772F6D14D820"/>
    <w:rsid w:val="00E308D4"/>
  </w:style>
  <w:style w:type="paragraph" w:customStyle="1" w:styleId="310219CD52284F2BB27B7380A764B985">
    <w:name w:val="310219CD52284F2BB27B7380A764B985"/>
    <w:rsid w:val="00E308D4"/>
  </w:style>
  <w:style w:type="paragraph" w:customStyle="1" w:styleId="784A2B48E0FA4242AED5DB15F4E5634E">
    <w:name w:val="784A2B48E0FA4242AED5DB15F4E5634E"/>
    <w:rsid w:val="00E308D4"/>
  </w:style>
  <w:style w:type="paragraph" w:customStyle="1" w:styleId="37E0BD7E59174CF89667C84B207A16FA">
    <w:name w:val="37E0BD7E59174CF89667C84B207A16FA"/>
    <w:rsid w:val="00E308D4"/>
  </w:style>
  <w:style w:type="paragraph" w:customStyle="1" w:styleId="FE14A5ADF3434A8FAA019AD8A9718158">
    <w:name w:val="FE14A5ADF3434A8FAA019AD8A9718158"/>
    <w:rsid w:val="00E308D4"/>
  </w:style>
  <w:style w:type="paragraph" w:customStyle="1" w:styleId="F87DA679ABDD4117B48CC43A7231403B">
    <w:name w:val="F87DA679ABDD4117B48CC43A7231403B"/>
    <w:rsid w:val="00E308D4"/>
  </w:style>
  <w:style w:type="paragraph" w:customStyle="1" w:styleId="55B0BA87B1114A55851537D9534B0CC1">
    <w:name w:val="55B0BA87B1114A55851537D9534B0CC1"/>
    <w:rsid w:val="00E308D4"/>
  </w:style>
  <w:style w:type="paragraph" w:customStyle="1" w:styleId="0ED9BEDD08284B039CB9EE49618BE4BA">
    <w:name w:val="0ED9BEDD08284B039CB9EE49618BE4BA"/>
    <w:rsid w:val="00E308D4"/>
  </w:style>
  <w:style w:type="paragraph" w:customStyle="1" w:styleId="7194D4BBE50F4ADC9CF701BC6599628D">
    <w:name w:val="7194D4BBE50F4ADC9CF701BC6599628D"/>
    <w:rsid w:val="00E308D4"/>
  </w:style>
  <w:style w:type="paragraph" w:customStyle="1" w:styleId="4599D10F0AAE41718C916C7562693DEC">
    <w:name w:val="4599D10F0AAE41718C916C7562693DEC"/>
    <w:rsid w:val="00E308D4"/>
  </w:style>
  <w:style w:type="paragraph" w:customStyle="1" w:styleId="966A546C2EA143AE97E71A5B911F583A">
    <w:name w:val="966A546C2EA143AE97E71A5B911F583A"/>
    <w:rsid w:val="00E308D4"/>
  </w:style>
  <w:style w:type="paragraph" w:customStyle="1" w:styleId="8ABF58FE36D44723823A3018075EE8F6">
    <w:name w:val="8ABF58FE36D44723823A3018075EE8F6"/>
    <w:rsid w:val="00E308D4"/>
  </w:style>
  <w:style w:type="paragraph" w:customStyle="1" w:styleId="299085F535CA4D17961DED7A0F09D5B5">
    <w:name w:val="299085F535CA4D17961DED7A0F09D5B5"/>
    <w:rsid w:val="00E308D4"/>
  </w:style>
  <w:style w:type="paragraph" w:customStyle="1" w:styleId="013CBB6422D4459B91E281D8600977DC">
    <w:name w:val="013CBB6422D4459B91E281D8600977DC"/>
    <w:rsid w:val="00E308D4"/>
  </w:style>
  <w:style w:type="paragraph" w:customStyle="1" w:styleId="4A03041DDB5747FBBD57C8B8BA48CE4C">
    <w:name w:val="4A03041DDB5747FBBD57C8B8BA48CE4C"/>
    <w:rsid w:val="00E308D4"/>
  </w:style>
  <w:style w:type="paragraph" w:customStyle="1" w:styleId="1CB58BA9D18E4B5D99B0C540D90B6A65">
    <w:name w:val="1CB58BA9D18E4B5D99B0C540D90B6A65"/>
    <w:rsid w:val="00E308D4"/>
  </w:style>
  <w:style w:type="paragraph" w:customStyle="1" w:styleId="D889EB64CD2442E7A14A3A2A48477FB4">
    <w:name w:val="D889EB64CD2442E7A14A3A2A48477FB4"/>
    <w:rsid w:val="00E308D4"/>
  </w:style>
  <w:style w:type="paragraph" w:customStyle="1" w:styleId="B73B8F190F4A451C825A01FBA66D2142">
    <w:name w:val="B73B8F190F4A451C825A01FBA66D2142"/>
    <w:rsid w:val="00E308D4"/>
  </w:style>
  <w:style w:type="paragraph" w:customStyle="1" w:styleId="5F194A6FA8B542848A5DB6F85B8E163B">
    <w:name w:val="5F194A6FA8B542848A5DB6F85B8E163B"/>
    <w:rsid w:val="00E308D4"/>
  </w:style>
  <w:style w:type="paragraph" w:customStyle="1" w:styleId="945DE2657A464D208B0AE00187F917CE">
    <w:name w:val="945DE2657A464D208B0AE00187F917CE"/>
    <w:rsid w:val="00E308D4"/>
  </w:style>
  <w:style w:type="paragraph" w:customStyle="1" w:styleId="44DD1FA37F2A4CEBBB1858354559A386">
    <w:name w:val="44DD1FA37F2A4CEBBB1858354559A386"/>
    <w:rsid w:val="00E308D4"/>
  </w:style>
  <w:style w:type="paragraph" w:customStyle="1" w:styleId="F5898563C4BA4129A1C21A1B46117D87">
    <w:name w:val="F5898563C4BA4129A1C21A1B46117D87"/>
    <w:rsid w:val="00E308D4"/>
  </w:style>
  <w:style w:type="paragraph" w:customStyle="1" w:styleId="99488E58B2BB470C881A2A16EF6D6DFC">
    <w:name w:val="99488E58B2BB470C881A2A16EF6D6DFC"/>
    <w:rsid w:val="00E308D4"/>
  </w:style>
  <w:style w:type="paragraph" w:customStyle="1" w:styleId="950BE61EFDB54CB79484B070D59E9BF9">
    <w:name w:val="950BE61EFDB54CB79484B070D59E9BF9"/>
    <w:rsid w:val="00E308D4"/>
  </w:style>
  <w:style w:type="paragraph" w:customStyle="1" w:styleId="E8B3143FCC3F4D26B83812AD77EC2D2A">
    <w:name w:val="E8B3143FCC3F4D26B83812AD77EC2D2A"/>
    <w:rsid w:val="00E308D4"/>
  </w:style>
  <w:style w:type="paragraph" w:customStyle="1" w:styleId="B3802543B59445BE90F14CE4157C753C">
    <w:name w:val="B3802543B59445BE90F14CE4157C753C"/>
    <w:rsid w:val="00E308D4"/>
  </w:style>
  <w:style w:type="paragraph" w:customStyle="1" w:styleId="2CF8E277693341109B257350D9EAA7EE">
    <w:name w:val="2CF8E277693341109B257350D9EAA7EE"/>
    <w:rsid w:val="00E308D4"/>
  </w:style>
  <w:style w:type="paragraph" w:customStyle="1" w:styleId="82A0AE768888413881B51B809A8D8496">
    <w:name w:val="82A0AE768888413881B51B809A8D8496"/>
    <w:rsid w:val="00E308D4"/>
  </w:style>
  <w:style w:type="paragraph" w:customStyle="1" w:styleId="98A822DA83A2479D997B0275F6CB2F65">
    <w:name w:val="98A822DA83A2479D997B0275F6CB2F65"/>
    <w:rsid w:val="00E308D4"/>
  </w:style>
  <w:style w:type="paragraph" w:customStyle="1" w:styleId="4035B090E4EC47F3B34F293383F05438">
    <w:name w:val="4035B090E4EC47F3B34F293383F05438"/>
    <w:rsid w:val="00E308D4"/>
  </w:style>
  <w:style w:type="paragraph" w:customStyle="1" w:styleId="1C3380CCFCF94CF4847194A54C5B20FA">
    <w:name w:val="1C3380CCFCF94CF4847194A54C5B20FA"/>
    <w:rsid w:val="00E308D4"/>
  </w:style>
  <w:style w:type="paragraph" w:customStyle="1" w:styleId="C0754AEF92FD4B26B0FC79C3B124DA21">
    <w:name w:val="C0754AEF92FD4B26B0FC79C3B124DA21"/>
    <w:rsid w:val="00E308D4"/>
  </w:style>
  <w:style w:type="paragraph" w:customStyle="1" w:styleId="FF80636FB39C4899B078192DC42CAE64">
    <w:name w:val="FF80636FB39C4899B078192DC42CAE64"/>
    <w:rsid w:val="00E308D4"/>
  </w:style>
  <w:style w:type="paragraph" w:customStyle="1" w:styleId="DC23EA57641A4F2FB5642FA7BF9316D7">
    <w:name w:val="DC23EA57641A4F2FB5642FA7BF9316D7"/>
    <w:rsid w:val="00E308D4"/>
  </w:style>
  <w:style w:type="paragraph" w:customStyle="1" w:styleId="E21EFD72095F48B08CA3E0550D0B1A66">
    <w:name w:val="E21EFD72095F48B08CA3E0550D0B1A66"/>
    <w:rsid w:val="00E308D4"/>
  </w:style>
  <w:style w:type="paragraph" w:customStyle="1" w:styleId="13845FFB2805420CB15A43E94676E815">
    <w:name w:val="13845FFB2805420CB15A43E94676E815"/>
    <w:rsid w:val="00E308D4"/>
  </w:style>
  <w:style w:type="paragraph" w:customStyle="1" w:styleId="EB2F48B55A7B4BF0954FA5C98DC1DE53">
    <w:name w:val="EB2F48B55A7B4BF0954FA5C98DC1DE53"/>
    <w:rsid w:val="00E308D4"/>
  </w:style>
  <w:style w:type="paragraph" w:customStyle="1" w:styleId="935EAB3E98FA4509B6E199E08E1D164C">
    <w:name w:val="935EAB3E98FA4509B6E199E08E1D164C"/>
    <w:rsid w:val="00E308D4"/>
  </w:style>
  <w:style w:type="paragraph" w:customStyle="1" w:styleId="81EA0EA530AA4590A051BD17E9EED125">
    <w:name w:val="81EA0EA530AA4590A051BD17E9EED125"/>
    <w:rsid w:val="00E308D4"/>
  </w:style>
  <w:style w:type="paragraph" w:customStyle="1" w:styleId="09040B0C9F684BF6BC6237B51C6A233C">
    <w:name w:val="09040B0C9F684BF6BC6237B51C6A233C"/>
    <w:rsid w:val="00E308D4"/>
  </w:style>
  <w:style w:type="paragraph" w:customStyle="1" w:styleId="9AAF5C9AB7444E0BACB23ECBAD9C23E6">
    <w:name w:val="9AAF5C9AB7444E0BACB23ECBAD9C23E6"/>
    <w:rsid w:val="00E308D4"/>
  </w:style>
  <w:style w:type="paragraph" w:customStyle="1" w:styleId="58F5E03674E24323B3A37C9D67D6685D">
    <w:name w:val="58F5E03674E24323B3A37C9D67D6685D"/>
    <w:rsid w:val="00E308D4"/>
  </w:style>
  <w:style w:type="paragraph" w:customStyle="1" w:styleId="CD6941DEECD143568C99C96BD9276649">
    <w:name w:val="CD6941DEECD143568C99C96BD9276649"/>
    <w:rsid w:val="00E308D4"/>
  </w:style>
  <w:style w:type="paragraph" w:customStyle="1" w:styleId="65EDB64ADA4B4ED7B5B8D4C121CDCDC7">
    <w:name w:val="65EDB64ADA4B4ED7B5B8D4C121CDCDC7"/>
    <w:rsid w:val="00E308D4"/>
  </w:style>
  <w:style w:type="paragraph" w:customStyle="1" w:styleId="C7B8AD9020A74DDE92E06D97ECEE8184">
    <w:name w:val="C7B8AD9020A74DDE92E06D97ECEE8184"/>
    <w:rsid w:val="00E308D4"/>
  </w:style>
  <w:style w:type="paragraph" w:customStyle="1" w:styleId="091B73889F1348EC8023529D0BD1BBB6">
    <w:name w:val="091B73889F1348EC8023529D0BD1BBB6"/>
    <w:rsid w:val="00E308D4"/>
  </w:style>
  <w:style w:type="paragraph" w:customStyle="1" w:styleId="7B9AEC1B097B40928F6E2316F1A5DC82">
    <w:name w:val="7B9AEC1B097B40928F6E2316F1A5DC82"/>
    <w:rsid w:val="00E308D4"/>
  </w:style>
  <w:style w:type="paragraph" w:customStyle="1" w:styleId="2935D39933FE4517A0389C827421A887">
    <w:name w:val="2935D39933FE4517A0389C827421A887"/>
    <w:rsid w:val="00E308D4"/>
  </w:style>
  <w:style w:type="paragraph" w:customStyle="1" w:styleId="2E850EFA5EAB4CDDB12181044F1CD6E8">
    <w:name w:val="2E850EFA5EAB4CDDB12181044F1CD6E8"/>
    <w:rsid w:val="00E308D4"/>
  </w:style>
  <w:style w:type="paragraph" w:customStyle="1" w:styleId="BBDA08F8096A4B558222B52E5C44D157">
    <w:name w:val="BBDA08F8096A4B558222B52E5C44D157"/>
    <w:rsid w:val="00E308D4"/>
  </w:style>
  <w:style w:type="paragraph" w:customStyle="1" w:styleId="7FDBCCE2ACA84CB5997C4A855E585FF6">
    <w:name w:val="7FDBCCE2ACA84CB5997C4A855E585FF6"/>
    <w:rsid w:val="00E308D4"/>
  </w:style>
  <w:style w:type="paragraph" w:customStyle="1" w:styleId="0F68F5BD13964A049F6E40043DE4E2CB">
    <w:name w:val="0F68F5BD13964A049F6E40043DE4E2CB"/>
    <w:rsid w:val="00E308D4"/>
  </w:style>
  <w:style w:type="paragraph" w:customStyle="1" w:styleId="9360AF32005A4A9096DBD536DC2CDCE6">
    <w:name w:val="9360AF32005A4A9096DBD536DC2CDCE6"/>
    <w:rsid w:val="00E308D4"/>
  </w:style>
  <w:style w:type="paragraph" w:customStyle="1" w:styleId="BD285BE5DF96413D9E3D5CDBC5EFCA3E">
    <w:name w:val="BD285BE5DF96413D9E3D5CDBC5EFCA3E"/>
    <w:rsid w:val="00E308D4"/>
  </w:style>
  <w:style w:type="paragraph" w:customStyle="1" w:styleId="F095E7AA2C944E10A6037900A3759960">
    <w:name w:val="F095E7AA2C944E10A6037900A3759960"/>
    <w:rsid w:val="00E308D4"/>
  </w:style>
  <w:style w:type="paragraph" w:customStyle="1" w:styleId="4D7236C29E264C15925094DFD212132F">
    <w:name w:val="4D7236C29E264C15925094DFD212132F"/>
    <w:rsid w:val="00E308D4"/>
  </w:style>
  <w:style w:type="paragraph" w:customStyle="1" w:styleId="A7A292FF61C04132B6C1AABA0B72B98C">
    <w:name w:val="A7A292FF61C04132B6C1AABA0B72B98C"/>
    <w:rsid w:val="00E308D4"/>
  </w:style>
  <w:style w:type="paragraph" w:customStyle="1" w:styleId="A0AD959EE22442DFADE7E0CE437A2973">
    <w:name w:val="A0AD959EE22442DFADE7E0CE437A2973"/>
    <w:rsid w:val="00E308D4"/>
  </w:style>
  <w:style w:type="paragraph" w:customStyle="1" w:styleId="F63C5E43B5474D1F94B780F6E2C848EA">
    <w:name w:val="F63C5E43B5474D1F94B780F6E2C848EA"/>
    <w:rsid w:val="00E308D4"/>
  </w:style>
  <w:style w:type="paragraph" w:customStyle="1" w:styleId="38B0D717A5B44417833CC0D1AFFD1053">
    <w:name w:val="38B0D717A5B44417833CC0D1AFFD1053"/>
    <w:rsid w:val="00E308D4"/>
  </w:style>
  <w:style w:type="paragraph" w:customStyle="1" w:styleId="96E66019B7974D5F8333073F7CD63933">
    <w:name w:val="96E66019B7974D5F8333073F7CD63933"/>
    <w:rsid w:val="00E308D4"/>
  </w:style>
  <w:style w:type="paragraph" w:customStyle="1" w:styleId="41C7E11BBFE846779CE66E557C3E2932">
    <w:name w:val="41C7E11BBFE846779CE66E557C3E2932"/>
    <w:rsid w:val="00E308D4"/>
  </w:style>
  <w:style w:type="paragraph" w:customStyle="1" w:styleId="B46CA2C2DD75490DA72D595D9DC9926A">
    <w:name w:val="B46CA2C2DD75490DA72D595D9DC9926A"/>
    <w:rsid w:val="00E308D4"/>
  </w:style>
  <w:style w:type="paragraph" w:customStyle="1" w:styleId="0CE4267D85ED405AAB5DD68B8894A645">
    <w:name w:val="0CE4267D85ED405AAB5DD68B8894A645"/>
    <w:rsid w:val="00E308D4"/>
  </w:style>
  <w:style w:type="paragraph" w:customStyle="1" w:styleId="118201146FF74924B8E5F5D06188967F">
    <w:name w:val="118201146FF74924B8E5F5D06188967F"/>
    <w:rsid w:val="00E308D4"/>
  </w:style>
  <w:style w:type="paragraph" w:customStyle="1" w:styleId="1E1438A1CFC04806A7310D2E8944C86A">
    <w:name w:val="1E1438A1CFC04806A7310D2E8944C86A"/>
    <w:rsid w:val="00E308D4"/>
  </w:style>
  <w:style w:type="paragraph" w:customStyle="1" w:styleId="95D9F74E5B52430D91C09F9B14150794">
    <w:name w:val="95D9F74E5B52430D91C09F9B14150794"/>
    <w:rsid w:val="00E308D4"/>
  </w:style>
  <w:style w:type="paragraph" w:customStyle="1" w:styleId="510B0925D7C84956AC604F56FFA824A6">
    <w:name w:val="510B0925D7C84956AC604F56FFA824A6"/>
    <w:rsid w:val="00E308D4"/>
  </w:style>
  <w:style w:type="paragraph" w:customStyle="1" w:styleId="C28F046719FF454BB2EAE0E1FAF00AF4">
    <w:name w:val="C28F046719FF454BB2EAE0E1FAF00AF4"/>
    <w:rsid w:val="00E308D4"/>
  </w:style>
  <w:style w:type="paragraph" w:customStyle="1" w:styleId="0707904D7C3244E6B9758B4D963F3EED">
    <w:name w:val="0707904D7C3244E6B9758B4D963F3EED"/>
    <w:rsid w:val="00E308D4"/>
  </w:style>
  <w:style w:type="paragraph" w:customStyle="1" w:styleId="F0800FD118534FC182C008D0A81C9815">
    <w:name w:val="F0800FD118534FC182C008D0A81C9815"/>
    <w:rsid w:val="00E308D4"/>
  </w:style>
  <w:style w:type="paragraph" w:customStyle="1" w:styleId="E3FB3098D231461DAB724E25998AEA25">
    <w:name w:val="E3FB3098D231461DAB724E25998AEA25"/>
    <w:rsid w:val="00E308D4"/>
  </w:style>
  <w:style w:type="paragraph" w:customStyle="1" w:styleId="9EED37C2AEE24BFD8DBBEB442B223C5F">
    <w:name w:val="9EED37C2AEE24BFD8DBBEB442B223C5F"/>
    <w:rsid w:val="00E308D4"/>
  </w:style>
  <w:style w:type="paragraph" w:customStyle="1" w:styleId="EA62E3DA202D424DAD76B2E4F8F841DA">
    <w:name w:val="EA62E3DA202D424DAD76B2E4F8F841DA"/>
    <w:rsid w:val="00E308D4"/>
  </w:style>
  <w:style w:type="paragraph" w:customStyle="1" w:styleId="3A1CFB14EB364AF78CEA1AEF54AB408F">
    <w:name w:val="3A1CFB14EB364AF78CEA1AEF54AB408F"/>
    <w:rsid w:val="00E308D4"/>
  </w:style>
  <w:style w:type="paragraph" w:customStyle="1" w:styleId="C5B4E46A9E5E481E8971CD79834939DA">
    <w:name w:val="C5B4E46A9E5E481E8971CD79834939DA"/>
    <w:rsid w:val="00E308D4"/>
  </w:style>
  <w:style w:type="paragraph" w:customStyle="1" w:styleId="B7F631AC87B143E4A19F3446E69DDF79">
    <w:name w:val="B7F631AC87B143E4A19F3446E69DDF79"/>
    <w:rsid w:val="00E308D4"/>
  </w:style>
  <w:style w:type="paragraph" w:customStyle="1" w:styleId="C5FB9751425F43FC8A6646DA5B5600FD">
    <w:name w:val="C5FB9751425F43FC8A6646DA5B5600FD"/>
    <w:rsid w:val="00E308D4"/>
  </w:style>
  <w:style w:type="paragraph" w:customStyle="1" w:styleId="9AA3E5DC8A874AEDA1C8BF2349049067">
    <w:name w:val="9AA3E5DC8A874AEDA1C8BF2349049067"/>
    <w:rsid w:val="00E308D4"/>
  </w:style>
  <w:style w:type="paragraph" w:customStyle="1" w:styleId="F53BE4BE7EA148C09A951A0639C7C609">
    <w:name w:val="F53BE4BE7EA148C09A951A0639C7C609"/>
    <w:rsid w:val="00E308D4"/>
  </w:style>
  <w:style w:type="paragraph" w:customStyle="1" w:styleId="8E2657B40F024FFCAD31DF340C721CBC">
    <w:name w:val="8E2657B40F024FFCAD31DF340C721CBC"/>
    <w:rsid w:val="00E308D4"/>
  </w:style>
  <w:style w:type="paragraph" w:customStyle="1" w:styleId="6DC729AD20A2411FA98E50206BA41257">
    <w:name w:val="6DC729AD20A2411FA98E50206BA41257"/>
    <w:rsid w:val="00E308D4"/>
  </w:style>
  <w:style w:type="paragraph" w:customStyle="1" w:styleId="F72DA263B5F64A6582C78BB74DAA9F32">
    <w:name w:val="F72DA263B5F64A6582C78BB74DAA9F32"/>
    <w:rsid w:val="00E308D4"/>
  </w:style>
  <w:style w:type="paragraph" w:customStyle="1" w:styleId="9B7BBB9F0F2248439A16D8F68D7A8DDF">
    <w:name w:val="9B7BBB9F0F2248439A16D8F68D7A8DDF"/>
    <w:rsid w:val="00E308D4"/>
  </w:style>
  <w:style w:type="paragraph" w:customStyle="1" w:styleId="4D167DCC458143F8A84B68022EFA6799">
    <w:name w:val="4D167DCC458143F8A84B68022EFA6799"/>
    <w:rsid w:val="00E308D4"/>
  </w:style>
  <w:style w:type="paragraph" w:customStyle="1" w:styleId="D81E4FB98A9D4F6DB3301764121E60C9">
    <w:name w:val="D81E4FB98A9D4F6DB3301764121E60C9"/>
    <w:rsid w:val="00E308D4"/>
  </w:style>
  <w:style w:type="paragraph" w:customStyle="1" w:styleId="CD05BB70B43C4AE2A3E098CB21923B63">
    <w:name w:val="CD05BB70B43C4AE2A3E098CB21923B63"/>
    <w:rsid w:val="00E308D4"/>
  </w:style>
  <w:style w:type="paragraph" w:customStyle="1" w:styleId="6DBD39A8C31942DABF482DB775AF673B">
    <w:name w:val="6DBD39A8C31942DABF482DB775AF673B"/>
    <w:rsid w:val="00E308D4"/>
  </w:style>
  <w:style w:type="paragraph" w:customStyle="1" w:styleId="50D286B1C5F04D50AC1B99BDFD5D53CD">
    <w:name w:val="50D286B1C5F04D50AC1B99BDFD5D53CD"/>
    <w:rsid w:val="00E308D4"/>
  </w:style>
  <w:style w:type="paragraph" w:customStyle="1" w:styleId="9FA8D24B7E294A32A8CD25320875EBCD">
    <w:name w:val="9FA8D24B7E294A32A8CD25320875EBCD"/>
    <w:rsid w:val="00E308D4"/>
  </w:style>
  <w:style w:type="paragraph" w:customStyle="1" w:styleId="2F00670085CF4D3A935EAC7B61B4AE51">
    <w:name w:val="2F00670085CF4D3A935EAC7B61B4AE51"/>
    <w:rsid w:val="00E308D4"/>
  </w:style>
  <w:style w:type="paragraph" w:customStyle="1" w:styleId="B0069DD8B9E844889777774DF79296FD">
    <w:name w:val="B0069DD8B9E844889777774DF79296FD"/>
    <w:rsid w:val="00E308D4"/>
  </w:style>
  <w:style w:type="paragraph" w:customStyle="1" w:styleId="A238B30CBF78412D99AFFDA54F6FB383">
    <w:name w:val="A238B30CBF78412D99AFFDA54F6FB383"/>
    <w:rsid w:val="00E308D4"/>
  </w:style>
  <w:style w:type="paragraph" w:customStyle="1" w:styleId="C82016BFF20044D5B276B36BABDF1C7E">
    <w:name w:val="C82016BFF20044D5B276B36BABDF1C7E"/>
    <w:rsid w:val="00E308D4"/>
  </w:style>
  <w:style w:type="paragraph" w:customStyle="1" w:styleId="DE49EF76B2604804B80CA4209591922C">
    <w:name w:val="DE49EF76B2604804B80CA4209591922C"/>
    <w:rsid w:val="00E308D4"/>
  </w:style>
  <w:style w:type="paragraph" w:customStyle="1" w:styleId="EE2AA09EC25B43569D34BCE14208BFAC">
    <w:name w:val="EE2AA09EC25B43569D34BCE14208BFAC"/>
    <w:rsid w:val="00E308D4"/>
  </w:style>
  <w:style w:type="paragraph" w:customStyle="1" w:styleId="651984DBA42B4ED4A2D8246078E5D741">
    <w:name w:val="651984DBA42B4ED4A2D8246078E5D741"/>
    <w:rsid w:val="00E308D4"/>
  </w:style>
  <w:style w:type="paragraph" w:customStyle="1" w:styleId="711F80E6A9404892AA67C9F59E59F615">
    <w:name w:val="711F80E6A9404892AA67C9F59E59F615"/>
    <w:rsid w:val="00E308D4"/>
  </w:style>
  <w:style w:type="paragraph" w:customStyle="1" w:styleId="39F9B855E7074C9B8F8BC15F7EE4DB4F">
    <w:name w:val="39F9B855E7074C9B8F8BC15F7EE4DB4F"/>
    <w:rsid w:val="00E308D4"/>
  </w:style>
  <w:style w:type="paragraph" w:customStyle="1" w:styleId="D8A024DB048246D3B174E1171E5CA15D">
    <w:name w:val="D8A024DB048246D3B174E1171E5CA15D"/>
    <w:rsid w:val="00E308D4"/>
  </w:style>
  <w:style w:type="paragraph" w:customStyle="1" w:styleId="412EC8CF82F041F19130E66BEDFEE7C3">
    <w:name w:val="412EC8CF82F041F19130E66BEDFEE7C3"/>
    <w:rsid w:val="00E308D4"/>
  </w:style>
  <w:style w:type="paragraph" w:customStyle="1" w:styleId="98D142090B914BBF9EC40CC115965F1A">
    <w:name w:val="98D142090B914BBF9EC40CC115965F1A"/>
    <w:rsid w:val="00E308D4"/>
  </w:style>
  <w:style w:type="paragraph" w:customStyle="1" w:styleId="4495504FAD2D41B393E0AEBE4130EF0A">
    <w:name w:val="4495504FAD2D41B393E0AEBE4130EF0A"/>
    <w:rsid w:val="00E308D4"/>
  </w:style>
  <w:style w:type="paragraph" w:customStyle="1" w:styleId="712162EE1DD04FB9BBB270D9D51F02F0">
    <w:name w:val="712162EE1DD04FB9BBB270D9D51F02F0"/>
    <w:rsid w:val="00E308D4"/>
  </w:style>
  <w:style w:type="paragraph" w:customStyle="1" w:styleId="E4BA4E395F6A48ABAF14110A751DBDBA">
    <w:name w:val="E4BA4E395F6A48ABAF14110A751DBDBA"/>
    <w:rsid w:val="00E308D4"/>
  </w:style>
  <w:style w:type="paragraph" w:customStyle="1" w:styleId="A8E0D415EA06448FB9CBE7E07CD86019">
    <w:name w:val="A8E0D415EA06448FB9CBE7E07CD86019"/>
    <w:rsid w:val="00E308D4"/>
  </w:style>
  <w:style w:type="paragraph" w:customStyle="1" w:styleId="6361D13EB03B4F77A0FAF9B0976F2F23">
    <w:name w:val="6361D13EB03B4F77A0FAF9B0976F2F23"/>
    <w:rsid w:val="00E308D4"/>
  </w:style>
  <w:style w:type="paragraph" w:customStyle="1" w:styleId="0DB797B55DA0494FA1CCD9C586DEC47A">
    <w:name w:val="0DB797B55DA0494FA1CCD9C586DEC47A"/>
    <w:rsid w:val="00E308D4"/>
  </w:style>
  <w:style w:type="paragraph" w:customStyle="1" w:styleId="67948CE745824498B720DBD193FC2A63">
    <w:name w:val="67948CE745824498B720DBD193FC2A63"/>
    <w:rsid w:val="00E308D4"/>
  </w:style>
  <w:style w:type="paragraph" w:customStyle="1" w:styleId="AE48A1C7FF314F599E954FD2D0353AEE">
    <w:name w:val="AE48A1C7FF314F599E954FD2D0353AEE"/>
    <w:rsid w:val="00E308D4"/>
  </w:style>
  <w:style w:type="paragraph" w:customStyle="1" w:styleId="39C83B6234FE430FBA7F53870F1B708E">
    <w:name w:val="39C83B6234FE430FBA7F53870F1B708E"/>
    <w:rsid w:val="00E308D4"/>
  </w:style>
  <w:style w:type="paragraph" w:customStyle="1" w:styleId="7EF56B694A444803986CEB65C122667F">
    <w:name w:val="7EF56B694A444803986CEB65C122667F"/>
    <w:rsid w:val="00E308D4"/>
  </w:style>
  <w:style w:type="paragraph" w:customStyle="1" w:styleId="3A3B947019394931A96C8A5FD8375737">
    <w:name w:val="3A3B947019394931A96C8A5FD8375737"/>
    <w:rsid w:val="00E308D4"/>
  </w:style>
  <w:style w:type="paragraph" w:customStyle="1" w:styleId="CA5BEF38A1A840DEB5C5C0815C64439F">
    <w:name w:val="CA5BEF38A1A840DEB5C5C0815C64439F"/>
    <w:rsid w:val="00E308D4"/>
  </w:style>
  <w:style w:type="paragraph" w:customStyle="1" w:styleId="43A3AAA990194C78AEE26DD4DEAEC786">
    <w:name w:val="43A3AAA990194C78AEE26DD4DEAEC786"/>
    <w:rsid w:val="00E308D4"/>
  </w:style>
  <w:style w:type="paragraph" w:customStyle="1" w:styleId="37A6CCE41B54477295618F81DC2D5D0C">
    <w:name w:val="37A6CCE41B54477295618F81DC2D5D0C"/>
    <w:rsid w:val="00E308D4"/>
  </w:style>
  <w:style w:type="paragraph" w:customStyle="1" w:styleId="E46530111086451B81BF85CFF7692440">
    <w:name w:val="E46530111086451B81BF85CFF7692440"/>
    <w:rsid w:val="00E308D4"/>
  </w:style>
  <w:style w:type="paragraph" w:customStyle="1" w:styleId="22A771E1924E44B5B5AF777CBC60AC8D">
    <w:name w:val="22A771E1924E44B5B5AF777CBC60AC8D"/>
    <w:rsid w:val="00E308D4"/>
  </w:style>
  <w:style w:type="paragraph" w:customStyle="1" w:styleId="F03A58E1D01D443BAF52A9A4B0497B52">
    <w:name w:val="F03A58E1D01D443BAF52A9A4B0497B52"/>
    <w:rsid w:val="00E308D4"/>
  </w:style>
  <w:style w:type="paragraph" w:customStyle="1" w:styleId="BABF768C3D65428E952A1F19D77ED97A">
    <w:name w:val="BABF768C3D65428E952A1F19D77ED97A"/>
    <w:rsid w:val="00E308D4"/>
  </w:style>
  <w:style w:type="paragraph" w:customStyle="1" w:styleId="BE2B6048AC6F4FD9AD8540B1F602D65B">
    <w:name w:val="BE2B6048AC6F4FD9AD8540B1F602D65B"/>
    <w:rsid w:val="00E308D4"/>
  </w:style>
  <w:style w:type="paragraph" w:customStyle="1" w:styleId="FD01BD2DD9A4413BA5654BD61AFB55A4">
    <w:name w:val="FD01BD2DD9A4413BA5654BD61AFB55A4"/>
    <w:rsid w:val="00E308D4"/>
  </w:style>
  <w:style w:type="paragraph" w:customStyle="1" w:styleId="650F9A51BF3F48F1A23B744308394F37">
    <w:name w:val="650F9A51BF3F48F1A23B744308394F37"/>
    <w:rsid w:val="00E308D4"/>
  </w:style>
  <w:style w:type="paragraph" w:customStyle="1" w:styleId="471DDBDED4E44B5F9F0EB605BEA0FD5B">
    <w:name w:val="471DDBDED4E44B5F9F0EB605BEA0FD5B"/>
    <w:rsid w:val="00E308D4"/>
  </w:style>
  <w:style w:type="paragraph" w:customStyle="1" w:styleId="AF39B086CF974BFFBE67E464A4382CB4">
    <w:name w:val="AF39B086CF974BFFBE67E464A4382CB4"/>
    <w:rsid w:val="00E308D4"/>
  </w:style>
  <w:style w:type="paragraph" w:customStyle="1" w:styleId="5A87F43C1F114F5F8EF1622F961C47D3">
    <w:name w:val="5A87F43C1F114F5F8EF1622F961C47D3"/>
    <w:rsid w:val="00E308D4"/>
  </w:style>
  <w:style w:type="paragraph" w:customStyle="1" w:styleId="714A02D9C23B440199E882842B0C3B7E">
    <w:name w:val="714A02D9C23B440199E882842B0C3B7E"/>
    <w:rsid w:val="00E308D4"/>
  </w:style>
  <w:style w:type="paragraph" w:customStyle="1" w:styleId="D23D2A96212646FD8FFA226126567B9D">
    <w:name w:val="D23D2A96212646FD8FFA226126567B9D"/>
    <w:rsid w:val="00E308D4"/>
  </w:style>
  <w:style w:type="paragraph" w:customStyle="1" w:styleId="7A1C11BDA6EF441D82951970414D62F2">
    <w:name w:val="7A1C11BDA6EF441D82951970414D62F2"/>
    <w:rsid w:val="00E308D4"/>
  </w:style>
  <w:style w:type="paragraph" w:customStyle="1" w:styleId="304549C71E8342459B9948207BD86ABF">
    <w:name w:val="304549C71E8342459B9948207BD86ABF"/>
    <w:rsid w:val="00E308D4"/>
  </w:style>
  <w:style w:type="paragraph" w:customStyle="1" w:styleId="69600E37E1334782AC7CB1767BA054AD">
    <w:name w:val="69600E37E1334782AC7CB1767BA054AD"/>
    <w:rsid w:val="00E308D4"/>
  </w:style>
  <w:style w:type="paragraph" w:customStyle="1" w:styleId="48AB3A7E3AF646F9940B30A87C09CCAA">
    <w:name w:val="48AB3A7E3AF646F9940B30A87C09CCAA"/>
    <w:rsid w:val="00E308D4"/>
  </w:style>
  <w:style w:type="paragraph" w:customStyle="1" w:styleId="E9831E4E3A984CF8969D875585A75E02">
    <w:name w:val="E9831E4E3A984CF8969D875585A75E02"/>
    <w:rsid w:val="00E308D4"/>
  </w:style>
  <w:style w:type="paragraph" w:customStyle="1" w:styleId="14BE9EAAAC794465A0E5E3CC7E580542">
    <w:name w:val="14BE9EAAAC794465A0E5E3CC7E580542"/>
    <w:rsid w:val="00E308D4"/>
  </w:style>
  <w:style w:type="paragraph" w:customStyle="1" w:styleId="1F07FA903AEA42C2ABB5EA70011B3B52">
    <w:name w:val="1F07FA903AEA42C2ABB5EA70011B3B52"/>
    <w:rsid w:val="00E308D4"/>
  </w:style>
  <w:style w:type="paragraph" w:customStyle="1" w:styleId="4F7C658551A74545BC9F80955A25BE67">
    <w:name w:val="4F7C658551A74545BC9F80955A25BE67"/>
    <w:rsid w:val="00E308D4"/>
  </w:style>
  <w:style w:type="paragraph" w:customStyle="1" w:styleId="88214B635B524B9BBE120727764AD329">
    <w:name w:val="88214B635B524B9BBE120727764AD329"/>
    <w:rsid w:val="00E308D4"/>
  </w:style>
  <w:style w:type="paragraph" w:customStyle="1" w:styleId="1FAA026F40B74DE09624B29CBA7385EE">
    <w:name w:val="1FAA026F40B74DE09624B29CBA7385EE"/>
    <w:rsid w:val="00E308D4"/>
  </w:style>
  <w:style w:type="paragraph" w:customStyle="1" w:styleId="EB76EE9FA92744639AB66617CD9819AF">
    <w:name w:val="EB76EE9FA92744639AB66617CD9819AF"/>
    <w:rsid w:val="00E308D4"/>
  </w:style>
  <w:style w:type="paragraph" w:customStyle="1" w:styleId="4A01BB7BD09444C5B754CF05C60B8E12">
    <w:name w:val="4A01BB7BD09444C5B754CF05C60B8E12"/>
    <w:rsid w:val="00E308D4"/>
  </w:style>
  <w:style w:type="paragraph" w:customStyle="1" w:styleId="9C96B501F7B447C48BFBBE4F7D5947A9">
    <w:name w:val="9C96B501F7B447C48BFBBE4F7D5947A9"/>
    <w:rsid w:val="00E308D4"/>
  </w:style>
  <w:style w:type="paragraph" w:customStyle="1" w:styleId="B9DA12E4068641A59D49F474346DB661">
    <w:name w:val="B9DA12E4068641A59D49F474346DB661"/>
    <w:rsid w:val="00E308D4"/>
  </w:style>
  <w:style w:type="paragraph" w:customStyle="1" w:styleId="193A7F3E23A246FE97A8AAF30AA3E31E">
    <w:name w:val="193A7F3E23A246FE97A8AAF30AA3E31E"/>
    <w:rsid w:val="00E308D4"/>
  </w:style>
  <w:style w:type="paragraph" w:customStyle="1" w:styleId="50578BE61D14479898629EE09EC36F60">
    <w:name w:val="50578BE61D14479898629EE09EC36F60"/>
    <w:rsid w:val="00E308D4"/>
  </w:style>
  <w:style w:type="paragraph" w:customStyle="1" w:styleId="D2CCE3205ADC49168199161FEEE6673C">
    <w:name w:val="D2CCE3205ADC49168199161FEEE6673C"/>
    <w:rsid w:val="00E308D4"/>
  </w:style>
  <w:style w:type="paragraph" w:customStyle="1" w:styleId="0415D72518B541AF9F237AC4686F9233">
    <w:name w:val="0415D72518B541AF9F237AC4686F9233"/>
    <w:rsid w:val="00E308D4"/>
  </w:style>
  <w:style w:type="paragraph" w:customStyle="1" w:styleId="E63554B86B174DCFA26080869707E308">
    <w:name w:val="E63554B86B174DCFA26080869707E308"/>
    <w:rsid w:val="00E308D4"/>
  </w:style>
  <w:style w:type="paragraph" w:customStyle="1" w:styleId="9D7322A5BB4F49FFB367FE0068A727DB">
    <w:name w:val="9D7322A5BB4F49FFB367FE0068A727DB"/>
    <w:rsid w:val="00E308D4"/>
  </w:style>
  <w:style w:type="paragraph" w:customStyle="1" w:styleId="C5AD2A9DB6EB47BB881779248E148090">
    <w:name w:val="C5AD2A9DB6EB47BB881779248E148090"/>
    <w:rsid w:val="00E308D4"/>
  </w:style>
  <w:style w:type="paragraph" w:customStyle="1" w:styleId="BE0F5121BC61473EB583CF76ABBF547F">
    <w:name w:val="BE0F5121BC61473EB583CF76ABBF547F"/>
    <w:rsid w:val="00E308D4"/>
  </w:style>
  <w:style w:type="paragraph" w:customStyle="1" w:styleId="AB5B8F086C0142C2A181DB8791325DE3">
    <w:name w:val="AB5B8F086C0142C2A181DB8791325DE3"/>
    <w:rsid w:val="00E308D4"/>
  </w:style>
  <w:style w:type="paragraph" w:customStyle="1" w:styleId="1E7C1D5D861A412E8779329C1186DD67">
    <w:name w:val="1E7C1D5D861A412E8779329C1186DD67"/>
    <w:rsid w:val="00E308D4"/>
  </w:style>
  <w:style w:type="paragraph" w:customStyle="1" w:styleId="C167F45B7417470A9DF6679C88DBF8DA">
    <w:name w:val="C167F45B7417470A9DF6679C88DBF8DA"/>
    <w:rsid w:val="00E308D4"/>
  </w:style>
  <w:style w:type="paragraph" w:customStyle="1" w:styleId="D055D0B7BEE9479E8A2E985DBF5D1780">
    <w:name w:val="D055D0B7BEE9479E8A2E985DBF5D1780"/>
    <w:rsid w:val="00E308D4"/>
  </w:style>
  <w:style w:type="paragraph" w:customStyle="1" w:styleId="D3F257393FA4407FA4B041F098A43B10">
    <w:name w:val="D3F257393FA4407FA4B041F098A43B10"/>
    <w:rsid w:val="00E308D4"/>
  </w:style>
  <w:style w:type="paragraph" w:customStyle="1" w:styleId="D99C409CA721423F86BBC1ACC1833618">
    <w:name w:val="D99C409CA721423F86BBC1ACC1833618"/>
    <w:rsid w:val="00E308D4"/>
  </w:style>
  <w:style w:type="paragraph" w:customStyle="1" w:styleId="CFE38683ECBD4241BA4A41AD9359EE58">
    <w:name w:val="CFE38683ECBD4241BA4A41AD9359EE58"/>
    <w:rsid w:val="00E308D4"/>
  </w:style>
  <w:style w:type="paragraph" w:customStyle="1" w:styleId="54CB803D29F8411EB9071179D4EF808D">
    <w:name w:val="54CB803D29F8411EB9071179D4EF808D"/>
    <w:rsid w:val="00E308D4"/>
  </w:style>
  <w:style w:type="paragraph" w:customStyle="1" w:styleId="20480E56832E4529AFDCAAA38D47AE5F">
    <w:name w:val="20480E56832E4529AFDCAAA38D47AE5F"/>
    <w:rsid w:val="00E308D4"/>
  </w:style>
  <w:style w:type="paragraph" w:customStyle="1" w:styleId="710394F3F53E4DAA8529FDDAF3B8AFA2">
    <w:name w:val="710394F3F53E4DAA8529FDDAF3B8AFA2"/>
    <w:rsid w:val="00701DD9"/>
  </w:style>
  <w:style w:type="paragraph" w:customStyle="1" w:styleId="405A153EBB784EE2BBD3FBF1C5D0BADF">
    <w:name w:val="405A153EBB784EE2BBD3FBF1C5D0BADF"/>
    <w:rsid w:val="00701DD9"/>
  </w:style>
  <w:style w:type="paragraph" w:customStyle="1" w:styleId="8DB7B132C4C04BD6933F336DCEB2C3DD">
    <w:name w:val="8DB7B132C4C04BD6933F336DCEB2C3DD"/>
    <w:rsid w:val="00701DD9"/>
  </w:style>
  <w:style w:type="paragraph" w:customStyle="1" w:styleId="4B53C9D06AB84EAE9F09C3D0C735C068">
    <w:name w:val="4B53C9D06AB84EAE9F09C3D0C735C068"/>
    <w:rsid w:val="00701DD9"/>
  </w:style>
  <w:style w:type="paragraph" w:customStyle="1" w:styleId="A930FE957E8B4DDEB044657BAEA5909E">
    <w:name w:val="A930FE957E8B4DDEB044657BAEA5909E"/>
    <w:rsid w:val="00701DD9"/>
  </w:style>
  <w:style w:type="paragraph" w:customStyle="1" w:styleId="528D3FEF7907462CB7643B48E4643553">
    <w:name w:val="528D3FEF7907462CB7643B48E4643553"/>
    <w:rsid w:val="00701DD9"/>
  </w:style>
  <w:style w:type="paragraph" w:customStyle="1" w:styleId="3F56210572A44215ACA25E4F3A298D0C">
    <w:name w:val="3F56210572A44215ACA25E4F3A298D0C"/>
    <w:rsid w:val="00701DD9"/>
  </w:style>
  <w:style w:type="paragraph" w:customStyle="1" w:styleId="BDB7E5EBF14E4046AC308221DD9AB2FD">
    <w:name w:val="BDB7E5EBF14E4046AC308221DD9AB2FD"/>
    <w:rsid w:val="00701DD9"/>
  </w:style>
  <w:style w:type="paragraph" w:customStyle="1" w:styleId="1426D015AB744EA7A3BF811373A58B04">
    <w:name w:val="1426D015AB744EA7A3BF811373A58B04"/>
    <w:rsid w:val="00701DD9"/>
  </w:style>
  <w:style w:type="paragraph" w:customStyle="1" w:styleId="9A554213211243FDA4B499107FB9BD26">
    <w:name w:val="9A554213211243FDA4B499107FB9BD26"/>
    <w:rsid w:val="00701DD9"/>
  </w:style>
  <w:style w:type="paragraph" w:customStyle="1" w:styleId="60BB89B3B87E4ECB8CD8B1D9AFB7A7BE">
    <w:name w:val="60BB89B3B87E4ECB8CD8B1D9AFB7A7BE"/>
    <w:rsid w:val="00701DD9"/>
  </w:style>
  <w:style w:type="paragraph" w:customStyle="1" w:styleId="DA16B7044455420796486F38A0B8BEEB">
    <w:name w:val="DA16B7044455420796486F38A0B8BEEB"/>
    <w:rsid w:val="00701DD9"/>
  </w:style>
  <w:style w:type="paragraph" w:customStyle="1" w:styleId="5FA0E45828964331B9402099CBFB7D03">
    <w:name w:val="5FA0E45828964331B9402099CBFB7D03"/>
    <w:rsid w:val="00701DD9"/>
  </w:style>
  <w:style w:type="paragraph" w:customStyle="1" w:styleId="6F81279F4359421980F804EB0E55EA93">
    <w:name w:val="6F81279F4359421980F804EB0E55EA93"/>
    <w:rsid w:val="00701DD9"/>
  </w:style>
  <w:style w:type="paragraph" w:customStyle="1" w:styleId="0F8437C55A1F41CFAC76E9300FC1E524">
    <w:name w:val="0F8437C55A1F41CFAC76E9300FC1E524"/>
    <w:rsid w:val="00701DD9"/>
  </w:style>
  <w:style w:type="paragraph" w:customStyle="1" w:styleId="69F5BA0CED844CC993304BA7B83C621B">
    <w:name w:val="69F5BA0CED844CC993304BA7B83C621B"/>
    <w:rsid w:val="00701DD9"/>
  </w:style>
  <w:style w:type="paragraph" w:customStyle="1" w:styleId="E67C598564764668B4F98C90CC2F3426">
    <w:name w:val="E67C598564764668B4F98C90CC2F3426"/>
    <w:rsid w:val="00701DD9"/>
  </w:style>
  <w:style w:type="paragraph" w:customStyle="1" w:styleId="5E388F89159B4CB9B4969855B9D193DB">
    <w:name w:val="5E388F89159B4CB9B4969855B9D193DB"/>
    <w:rsid w:val="00701DD9"/>
  </w:style>
  <w:style w:type="paragraph" w:customStyle="1" w:styleId="0DA96DB529644E03AF042050D7ED2D68">
    <w:name w:val="0DA96DB529644E03AF042050D7ED2D68"/>
    <w:rsid w:val="00701DD9"/>
  </w:style>
  <w:style w:type="paragraph" w:customStyle="1" w:styleId="7B170415623645F89BB580B739F9FA8A">
    <w:name w:val="7B170415623645F89BB580B739F9FA8A"/>
    <w:rsid w:val="00701DD9"/>
  </w:style>
  <w:style w:type="paragraph" w:customStyle="1" w:styleId="75C95E027D574DA8A4EF10436F7E1D38">
    <w:name w:val="75C95E027D574DA8A4EF10436F7E1D38"/>
    <w:rsid w:val="00701DD9"/>
  </w:style>
  <w:style w:type="paragraph" w:customStyle="1" w:styleId="8B325EC84EDA4BAF985804A707D25D91">
    <w:name w:val="8B325EC84EDA4BAF985804A707D25D91"/>
    <w:rsid w:val="00701DD9"/>
  </w:style>
  <w:style w:type="paragraph" w:customStyle="1" w:styleId="69031BD197A249258547F2781715DEA6">
    <w:name w:val="69031BD197A249258547F2781715DEA6"/>
    <w:rsid w:val="00701DD9"/>
  </w:style>
  <w:style w:type="paragraph" w:customStyle="1" w:styleId="3329CF379E1841ABA596E6136DBBA06A">
    <w:name w:val="3329CF379E1841ABA596E6136DBBA06A"/>
    <w:rsid w:val="00701DD9"/>
  </w:style>
  <w:style w:type="paragraph" w:customStyle="1" w:styleId="5333E38E4B1C472C8EC6BFC25BBBB24E">
    <w:name w:val="5333E38E4B1C472C8EC6BFC25BBBB24E"/>
    <w:rsid w:val="00701DD9"/>
  </w:style>
  <w:style w:type="paragraph" w:customStyle="1" w:styleId="3995014C5D83499A83366889FA7B90EC">
    <w:name w:val="3995014C5D83499A83366889FA7B90EC"/>
    <w:rsid w:val="00701DD9"/>
  </w:style>
  <w:style w:type="paragraph" w:customStyle="1" w:styleId="B52125E10E45497B92B433B6A1A38ECF">
    <w:name w:val="B52125E10E45497B92B433B6A1A38ECF"/>
    <w:rsid w:val="00701DD9"/>
  </w:style>
  <w:style w:type="paragraph" w:customStyle="1" w:styleId="4F2A26ACF87E4B8F9AA6313A20B643EA">
    <w:name w:val="4F2A26ACF87E4B8F9AA6313A20B643EA"/>
    <w:rsid w:val="007000C7"/>
  </w:style>
  <w:style w:type="paragraph" w:customStyle="1" w:styleId="B5CEF511EF11491FA32AE46382AB1983">
    <w:name w:val="B5CEF511EF11491FA32AE46382AB1983"/>
    <w:rsid w:val="007000C7"/>
  </w:style>
  <w:style w:type="paragraph" w:customStyle="1" w:styleId="A47F2C2E8AEA45A1B281FC7B65EC0DCC">
    <w:name w:val="A47F2C2E8AEA45A1B281FC7B65EC0DCC"/>
    <w:rsid w:val="007000C7"/>
  </w:style>
  <w:style w:type="paragraph" w:customStyle="1" w:styleId="B2DBA64C6CD9430E973187B21563015D">
    <w:name w:val="B2DBA64C6CD9430E973187B21563015D"/>
    <w:rsid w:val="006B690A"/>
  </w:style>
  <w:style w:type="paragraph" w:customStyle="1" w:styleId="4DC5D0A026EA4994AEC7183906475922">
    <w:name w:val="4DC5D0A026EA4994AEC7183906475922"/>
    <w:rsid w:val="006B690A"/>
  </w:style>
  <w:style w:type="paragraph" w:customStyle="1" w:styleId="BB3332B1F5144C088579E2C953EC431A">
    <w:name w:val="BB3332B1F5144C088579E2C953EC431A"/>
    <w:rsid w:val="006B690A"/>
  </w:style>
  <w:style w:type="paragraph" w:customStyle="1" w:styleId="437B0BB1940B4D25852F6D241424AB9B">
    <w:name w:val="437B0BB1940B4D25852F6D241424AB9B"/>
    <w:rsid w:val="006B690A"/>
  </w:style>
  <w:style w:type="paragraph" w:customStyle="1" w:styleId="7C31D5EDE0344895A7D83512DAF628F8">
    <w:name w:val="7C31D5EDE0344895A7D83512DAF628F8"/>
    <w:rsid w:val="006B690A"/>
  </w:style>
  <w:style w:type="paragraph" w:customStyle="1" w:styleId="7A7CD113E6EE43C6915A04CBF4D0028D">
    <w:name w:val="7A7CD113E6EE43C6915A04CBF4D0028D"/>
    <w:rsid w:val="006B690A"/>
  </w:style>
  <w:style w:type="paragraph" w:customStyle="1" w:styleId="8050E591308A4152B230184DEC9DE901">
    <w:name w:val="8050E591308A4152B230184DEC9DE901"/>
    <w:rsid w:val="006B690A"/>
  </w:style>
  <w:style w:type="paragraph" w:customStyle="1" w:styleId="EB0A573397C34CCDAEEF725E6C86057D">
    <w:name w:val="EB0A573397C34CCDAEEF725E6C86057D"/>
    <w:rsid w:val="006B690A"/>
  </w:style>
  <w:style w:type="paragraph" w:customStyle="1" w:styleId="22E59F6E325C4FBC9AF77850D3D0D6E3">
    <w:name w:val="22E59F6E325C4FBC9AF77850D3D0D6E3"/>
    <w:rsid w:val="006B690A"/>
  </w:style>
  <w:style w:type="paragraph" w:customStyle="1" w:styleId="7E1C55B1F2EC4C1CAC6E5FDF0BD12D33">
    <w:name w:val="7E1C55B1F2EC4C1CAC6E5FDF0BD12D33"/>
    <w:rsid w:val="006B690A"/>
  </w:style>
  <w:style w:type="paragraph" w:customStyle="1" w:styleId="8A9583CD6DA949D398FCA5A91AE96427">
    <w:name w:val="8A9583CD6DA949D398FCA5A91AE96427"/>
    <w:rsid w:val="006B690A"/>
  </w:style>
  <w:style w:type="paragraph" w:customStyle="1" w:styleId="83CB36E6D9374BB6A08858CCE14B15DA">
    <w:name w:val="83CB36E6D9374BB6A08858CCE14B15DA"/>
    <w:rsid w:val="006B690A"/>
  </w:style>
  <w:style w:type="paragraph" w:customStyle="1" w:styleId="6D8A53356A114F1BAB15892D432717C1">
    <w:name w:val="6D8A53356A114F1BAB15892D432717C1"/>
    <w:rsid w:val="006B690A"/>
  </w:style>
  <w:style w:type="paragraph" w:customStyle="1" w:styleId="3119A67938AC45AA926D170DA615824E">
    <w:name w:val="3119A67938AC45AA926D170DA615824E"/>
    <w:rsid w:val="006B690A"/>
  </w:style>
  <w:style w:type="paragraph" w:customStyle="1" w:styleId="A5C455465B414C0792F8A6372C722842">
    <w:name w:val="A5C455465B414C0792F8A6372C722842"/>
    <w:rsid w:val="006B690A"/>
  </w:style>
  <w:style w:type="paragraph" w:customStyle="1" w:styleId="C9B51CC88D794A1DA139D4103051A496">
    <w:name w:val="C9B51CC88D794A1DA139D4103051A496"/>
    <w:rsid w:val="006B690A"/>
  </w:style>
  <w:style w:type="paragraph" w:customStyle="1" w:styleId="1B49CA790BFC4079A0D5A212803BE032">
    <w:name w:val="1B49CA790BFC4079A0D5A212803BE032"/>
    <w:rsid w:val="006B690A"/>
  </w:style>
  <w:style w:type="paragraph" w:customStyle="1" w:styleId="77B03CB5572D45ADB727154465B76A7B">
    <w:name w:val="77B03CB5572D45ADB727154465B76A7B"/>
    <w:rsid w:val="006B690A"/>
  </w:style>
  <w:style w:type="paragraph" w:customStyle="1" w:styleId="96748A71B63548ED9B77F18D04D5FE4B">
    <w:name w:val="96748A71B63548ED9B77F18D04D5FE4B"/>
    <w:rsid w:val="006B690A"/>
  </w:style>
  <w:style w:type="paragraph" w:customStyle="1" w:styleId="8502B42EE59745B3B92AFBA307602237">
    <w:name w:val="8502B42EE59745B3B92AFBA307602237"/>
    <w:rsid w:val="006B690A"/>
  </w:style>
  <w:style w:type="paragraph" w:customStyle="1" w:styleId="11F194A540A14FD696982AAD12F9A5B5">
    <w:name w:val="11F194A540A14FD696982AAD12F9A5B5"/>
    <w:rsid w:val="006B690A"/>
  </w:style>
  <w:style w:type="paragraph" w:customStyle="1" w:styleId="E3E6CDA3732B452483363E19D2BC8F4F">
    <w:name w:val="E3E6CDA3732B452483363E19D2BC8F4F"/>
    <w:rsid w:val="006B690A"/>
  </w:style>
  <w:style w:type="paragraph" w:customStyle="1" w:styleId="779E0135767A4481A011B7CB18975AC6">
    <w:name w:val="779E0135767A4481A011B7CB18975AC6"/>
    <w:rsid w:val="006B690A"/>
  </w:style>
  <w:style w:type="paragraph" w:customStyle="1" w:styleId="A802A6E646154364A70591AC9E6A1F3C">
    <w:name w:val="A802A6E646154364A70591AC9E6A1F3C"/>
    <w:rsid w:val="006B690A"/>
  </w:style>
  <w:style w:type="paragraph" w:customStyle="1" w:styleId="331316AEB1F34034B8BBBBB2D95378CA">
    <w:name w:val="331316AEB1F34034B8BBBBB2D95378CA"/>
    <w:rsid w:val="006B690A"/>
  </w:style>
  <w:style w:type="paragraph" w:customStyle="1" w:styleId="1E12A6B2B3DB4B7D8E4DA7FE2BF5DE76">
    <w:name w:val="1E12A6B2B3DB4B7D8E4DA7FE2BF5DE76"/>
    <w:rsid w:val="006B690A"/>
  </w:style>
  <w:style w:type="paragraph" w:customStyle="1" w:styleId="B975F057437B4798B2F5CAB7EA804CB7">
    <w:name w:val="B975F057437B4798B2F5CAB7EA804CB7"/>
    <w:rsid w:val="006B690A"/>
  </w:style>
  <w:style w:type="paragraph" w:customStyle="1" w:styleId="2F0DCD74DA5640F79BB8228D437C3573">
    <w:name w:val="2F0DCD74DA5640F79BB8228D437C3573"/>
    <w:rsid w:val="006B690A"/>
  </w:style>
  <w:style w:type="paragraph" w:customStyle="1" w:styleId="78D1113994A146FAABA566722C63601A">
    <w:name w:val="78D1113994A146FAABA566722C63601A"/>
    <w:rsid w:val="006B690A"/>
  </w:style>
  <w:style w:type="paragraph" w:customStyle="1" w:styleId="730CDB7551274938B0AE4D01A86DDDCF">
    <w:name w:val="730CDB7551274938B0AE4D01A86DDDCF"/>
    <w:rsid w:val="006B690A"/>
  </w:style>
  <w:style w:type="paragraph" w:customStyle="1" w:styleId="2EAA88C83AE34A43A4419B2FD5017D72">
    <w:name w:val="2EAA88C83AE34A43A4419B2FD5017D72"/>
    <w:rsid w:val="006B690A"/>
  </w:style>
  <w:style w:type="paragraph" w:customStyle="1" w:styleId="A3C4B1CCE990488A87850C36BF072269">
    <w:name w:val="A3C4B1CCE990488A87850C36BF072269"/>
    <w:rsid w:val="006B690A"/>
  </w:style>
  <w:style w:type="paragraph" w:customStyle="1" w:styleId="A4AF99CF611445858E5E75775E3616BE">
    <w:name w:val="A4AF99CF611445858E5E75775E3616BE"/>
    <w:rsid w:val="006B690A"/>
  </w:style>
  <w:style w:type="paragraph" w:customStyle="1" w:styleId="89A0DED1998344EDA62AFBC10555F442">
    <w:name w:val="89A0DED1998344EDA62AFBC10555F442"/>
    <w:rsid w:val="006B690A"/>
  </w:style>
  <w:style w:type="paragraph" w:customStyle="1" w:styleId="CA6D0F5BA8524FE5B7D29F3072635B17">
    <w:name w:val="CA6D0F5BA8524FE5B7D29F3072635B17"/>
    <w:rsid w:val="006B690A"/>
  </w:style>
  <w:style w:type="paragraph" w:customStyle="1" w:styleId="E76110AC6DB84673B25BC38E19430DD9">
    <w:name w:val="E76110AC6DB84673B25BC38E19430DD9"/>
    <w:rsid w:val="006B690A"/>
  </w:style>
  <w:style w:type="paragraph" w:customStyle="1" w:styleId="34A3C85567E14513AB9D0FF4CA5CA768">
    <w:name w:val="34A3C85567E14513AB9D0FF4CA5CA768"/>
    <w:rsid w:val="006B690A"/>
  </w:style>
  <w:style w:type="paragraph" w:customStyle="1" w:styleId="BD3EC68E84494B81BE7AE4D322209F34">
    <w:name w:val="BD3EC68E84494B81BE7AE4D322209F34"/>
    <w:rsid w:val="006B690A"/>
  </w:style>
  <w:style w:type="paragraph" w:customStyle="1" w:styleId="7A42A8C4CBFB4AF98F0D7885DCF4EB59">
    <w:name w:val="7A42A8C4CBFB4AF98F0D7885DCF4EB59"/>
    <w:rsid w:val="006B690A"/>
  </w:style>
  <w:style w:type="paragraph" w:customStyle="1" w:styleId="249B5ADA708A44F5AB938AD356AC77E7">
    <w:name w:val="249B5ADA708A44F5AB938AD356AC77E7"/>
    <w:rsid w:val="006B690A"/>
  </w:style>
  <w:style w:type="paragraph" w:customStyle="1" w:styleId="C12954620AF44AAC850368B6FF38CE87">
    <w:name w:val="C12954620AF44AAC850368B6FF38CE87"/>
    <w:rsid w:val="006B690A"/>
  </w:style>
  <w:style w:type="paragraph" w:customStyle="1" w:styleId="C4022ED710E64DB982A9176550747CE6">
    <w:name w:val="C4022ED710E64DB982A9176550747CE6"/>
    <w:rsid w:val="006B690A"/>
  </w:style>
  <w:style w:type="paragraph" w:customStyle="1" w:styleId="076709E502124EC78AC98CE192F4748B">
    <w:name w:val="076709E502124EC78AC98CE192F4748B"/>
    <w:rsid w:val="006B690A"/>
  </w:style>
  <w:style w:type="paragraph" w:customStyle="1" w:styleId="1ECC6EBB0BA847A7A6DF100E9BDD12FC">
    <w:name w:val="1ECC6EBB0BA847A7A6DF100E9BDD12FC"/>
    <w:rsid w:val="006B690A"/>
  </w:style>
  <w:style w:type="paragraph" w:customStyle="1" w:styleId="BA86106B74C64C2BB55E7DB47DE8D80A">
    <w:name w:val="BA86106B74C64C2BB55E7DB47DE8D80A"/>
    <w:rsid w:val="006B690A"/>
  </w:style>
  <w:style w:type="paragraph" w:customStyle="1" w:styleId="384206C5A04743B5AC6D2AE492863F89">
    <w:name w:val="384206C5A04743B5AC6D2AE492863F89"/>
    <w:rsid w:val="006B690A"/>
  </w:style>
  <w:style w:type="paragraph" w:customStyle="1" w:styleId="D1306F7C8182428CBEC9CC7A49F982F5">
    <w:name w:val="D1306F7C8182428CBEC9CC7A49F982F5"/>
    <w:rsid w:val="006B690A"/>
  </w:style>
  <w:style w:type="paragraph" w:customStyle="1" w:styleId="8A5E7059140F4C11A0C7FB728A82B966">
    <w:name w:val="8A5E7059140F4C11A0C7FB728A82B966"/>
    <w:rsid w:val="006B690A"/>
  </w:style>
  <w:style w:type="paragraph" w:customStyle="1" w:styleId="B7072187474C4B1EB0EF3544B23C66A5">
    <w:name w:val="B7072187474C4B1EB0EF3544B23C66A5"/>
    <w:rsid w:val="006B690A"/>
  </w:style>
  <w:style w:type="paragraph" w:customStyle="1" w:styleId="11B5A03A66F1401CAE8E97BED52EEA29">
    <w:name w:val="11B5A03A66F1401CAE8E97BED52EEA29"/>
    <w:rsid w:val="006B690A"/>
  </w:style>
  <w:style w:type="paragraph" w:customStyle="1" w:styleId="6667D10A7150484B9AEBF7D887D7D641">
    <w:name w:val="6667D10A7150484B9AEBF7D887D7D641"/>
    <w:rsid w:val="006B690A"/>
  </w:style>
  <w:style w:type="paragraph" w:customStyle="1" w:styleId="E19F12778E534CCCB412DFA80869EE58">
    <w:name w:val="E19F12778E534CCCB412DFA80869EE58"/>
    <w:rsid w:val="006B690A"/>
  </w:style>
  <w:style w:type="paragraph" w:customStyle="1" w:styleId="C50D7159EF6445FE9C31DC5EB6C85D6C">
    <w:name w:val="C50D7159EF6445FE9C31DC5EB6C85D6C"/>
    <w:rsid w:val="006B690A"/>
  </w:style>
  <w:style w:type="paragraph" w:customStyle="1" w:styleId="52DCAD96073E4A18BF277C98F60B5705">
    <w:name w:val="52DCAD96073E4A18BF277C98F60B5705"/>
    <w:rsid w:val="006B690A"/>
  </w:style>
  <w:style w:type="paragraph" w:customStyle="1" w:styleId="0CE2E661725A4402B42F604FD5F2933D">
    <w:name w:val="0CE2E661725A4402B42F604FD5F2933D"/>
    <w:rsid w:val="006B690A"/>
  </w:style>
  <w:style w:type="paragraph" w:customStyle="1" w:styleId="51DE21F8004A4DEB99AF43978F0C0C08">
    <w:name w:val="51DE21F8004A4DEB99AF43978F0C0C08"/>
    <w:rsid w:val="006B690A"/>
  </w:style>
  <w:style w:type="paragraph" w:customStyle="1" w:styleId="1EB26D74BC6B4977A8C5733C1D330DE8">
    <w:name w:val="1EB26D74BC6B4977A8C5733C1D330DE8"/>
    <w:rsid w:val="006B690A"/>
  </w:style>
  <w:style w:type="paragraph" w:customStyle="1" w:styleId="775166ED86294132A9EFFABE96AF5AE3">
    <w:name w:val="775166ED86294132A9EFFABE96AF5AE3"/>
    <w:rsid w:val="006B690A"/>
  </w:style>
  <w:style w:type="paragraph" w:customStyle="1" w:styleId="37C033EBFD8749B1AEE5ECD6E6E9C45F">
    <w:name w:val="37C033EBFD8749B1AEE5ECD6E6E9C45F"/>
    <w:rsid w:val="00BB1911"/>
  </w:style>
  <w:style w:type="paragraph" w:customStyle="1" w:styleId="EDDB3DD49353414287E1E8F097DC23DA">
    <w:name w:val="EDDB3DD49353414287E1E8F097DC23DA"/>
    <w:rsid w:val="00BB1911"/>
  </w:style>
  <w:style w:type="paragraph" w:customStyle="1" w:styleId="397ED1DC79BE440BA3078EB20F0D2E87">
    <w:name w:val="397ED1DC79BE440BA3078EB20F0D2E87"/>
    <w:rsid w:val="00BD0635"/>
  </w:style>
  <w:style w:type="paragraph" w:customStyle="1" w:styleId="00B1D13C05A148088ABB7EDECDE96A36">
    <w:name w:val="00B1D13C05A148088ABB7EDECDE96A36"/>
    <w:rsid w:val="00BD0635"/>
  </w:style>
  <w:style w:type="paragraph" w:customStyle="1" w:styleId="22CE66758E7B466FA52AE47C1E49924C">
    <w:name w:val="22CE66758E7B466FA52AE47C1E49924C"/>
    <w:rsid w:val="00BD0635"/>
  </w:style>
  <w:style w:type="paragraph" w:customStyle="1" w:styleId="93FDEABD506D4A8AAB3821601FC1E997">
    <w:name w:val="93FDEABD506D4A8AAB3821601FC1E997"/>
    <w:rsid w:val="00BD0635"/>
  </w:style>
  <w:style w:type="paragraph" w:customStyle="1" w:styleId="A37B31191D854A6FB6DD5F58B9CC1BC2">
    <w:name w:val="A37B31191D854A6FB6DD5F58B9CC1BC2"/>
    <w:rsid w:val="00BD0635"/>
  </w:style>
  <w:style w:type="paragraph" w:customStyle="1" w:styleId="83E566B6C39D421DABC4E3AB63EF6894">
    <w:name w:val="83E566B6C39D421DABC4E3AB63EF6894"/>
    <w:rsid w:val="00BD0635"/>
  </w:style>
  <w:style w:type="paragraph" w:customStyle="1" w:styleId="E3DBBC92F49D4A318AEE38DE6F3E18D2">
    <w:name w:val="E3DBBC92F49D4A318AEE38DE6F3E18D2"/>
    <w:rsid w:val="00BD0635"/>
  </w:style>
  <w:style w:type="paragraph" w:customStyle="1" w:styleId="406B62A7592A405B87F931E49E4CB57B">
    <w:name w:val="406B62A7592A405B87F931E49E4CB57B"/>
    <w:rsid w:val="00BD0635"/>
  </w:style>
  <w:style w:type="paragraph" w:customStyle="1" w:styleId="484A29F7B76C46FC93BBC17A9375F90C">
    <w:name w:val="484A29F7B76C46FC93BBC17A9375F90C"/>
    <w:rsid w:val="00BD0635"/>
  </w:style>
  <w:style w:type="paragraph" w:customStyle="1" w:styleId="73AA708A4AAE4A9DA137E04B09FAB7BC">
    <w:name w:val="73AA708A4AAE4A9DA137E04B09FAB7BC"/>
    <w:rsid w:val="00BD0635"/>
  </w:style>
  <w:style w:type="paragraph" w:customStyle="1" w:styleId="75783D38525D43E582BBB14EE6718137">
    <w:name w:val="75783D38525D43E582BBB14EE6718137"/>
    <w:rsid w:val="00BD0635"/>
  </w:style>
  <w:style w:type="paragraph" w:customStyle="1" w:styleId="05B60B78E12B414797E911ECF964B208">
    <w:name w:val="05B60B78E12B414797E911ECF964B208"/>
    <w:rsid w:val="00BD0635"/>
  </w:style>
  <w:style w:type="paragraph" w:customStyle="1" w:styleId="EF0D9148D4E64BED9755758909000675">
    <w:name w:val="EF0D9148D4E64BED9755758909000675"/>
    <w:rsid w:val="00BD0635"/>
  </w:style>
  <w:style w:type="paragraph" w:customStyle="1" w:styleId="4779EB15AD4B474185C9B3861C268054">
    <w:name w:val="4779EB15AD4B474185C9B3861C268054"/>
    <w:rsid w:val="00BD0635"/>
  </w:style>
  <w:style w:type="paragraph" w:customStyle="1" w:styleId="ECD7DA31601245FEA171A09B9E366986">
    <w:name w:val="ECD7DA31601245FEA171A09B9E366986"/>
    <w:rsid w:val="00BD0635"/>
  </w:style>
  <w:style w:type="paragraph" w:customStyle="1" w:styleId="EE97C36A208B463381AB7467536621D1">
    <w:name w:val="EE97C36A208B463381AB7467536621D1"/>
    <w:rsid w:val="00BD0635"/>
  </w:style>
  <w:style w:type="paragraph" w:customStyle="1" w:styleId="2B3B3C85397E4CF8BBB033DA1FA1A1A6">
    <w:name w:val="2B3B3C85397E4CF8BBB033DA1FA1A1A6"/>
    <w:rsid w:val="00BD0635"/>
  </w:style>
  <w:style w:type="paragraph" w:customStyle="1" w:styleId="DBF5726214DE4D68A8DD2824186932A9">
    <w:name w:val="DBF5726214DE4D68A8DD2824186932A9"/>
    <w:rsid w:val="00BD0635"/>
  </w:style>
  <w:style w:type="paragraph" w:customStyle="1" w:styleId="1F1FF9083CFE4008A8C30F7146B38F08">
    <w:name w:val="1F1FF9083CFE4008A8C30F7146B38F08"/>
    <w:rsid w:val="00BD0635"/>
  </w:style>
  <w:style w:type="paragraph" w:customStyle="1" w:styleId="5878BECE01A34A159B91446FF288BABA">
    <w:name w:val="5878BECE01A34A159B91446FF288BABA"/>
    <w:rsid w:val="00BD0635"/>
  </w:style>
  <w:style w:type="paragraph" w:customStyle="1" w:styleId="2FAF9F8C4F274059B3C3F225AC9764D9">
    <w:name w:val="2FAF9F8C4F274059B3C3F225AC9764D9"/>
    <w:rsid w:val="00BD0635"/>
  </w:style>
  <w:style w:type="paragraph" w:customStyle="1" w:styleId="9127ABB646AA47518157ED21E93FF3DC">
    <w:name w:val="9127ABB646AA47518157ED21E93FF3DC"/>
    <w:rsid w:val="00BD0635"/>
  </w:style>
  <w:style w:type="paragraph" w:customStyle="1" w:styleId="3B0306B38DED4F8AA6C98CF553EE37B4">
    <w:name w:val="3B0306B38DED4F8AA6C98CF553EE37B4"/>
    <w:rsid w:val="00BD0635"/>
  </w:style>
  <w:style w:type="paragraph" w:customStyle="1" w:styleId="A8A55E58FD884D8C9A1FC4A60ACF14E0">
    <w:name w:val="A8A55E58FD884D8C9A1FC4A60ACF14E0"/>
    <w:rsid w:val="00BD0635"/>
  </w:style>
  <w:style w:type="paragraph" w:customStyle="1" w:styleId="752B52B0B3FE4258BF7C6C7615AF5A76">
    <w:name w:val="752B52B0B3FE4258BF7C6C7615AF5A76"/>
    <w:rsid w:val="00BD0635"/>
  </w:style>
  <w:style w:type="paragraph" w:customStyle="1" w:styleId="09D6767DF7D9473EAAC878877F7D9E7F">
    <w:name w:val="09D6767DF7D9473EAAC878877F7D9E7F"/>
    <w:rsid w:val="00BD0635"/>
  </w:style>
  <w:style w:type="paragraph" w:customStyle="1" w:styleId="FCB2F6A071564D979A2E05B94E30C123">
    <w:name w:val="FCB2F6A071564D979A2E05B94E30C123"/>
    <w:rsid w:val="00BD0635"/>
  </w:style>
  <w:style w:type="paragraph" w:customStyle="1" w:styleId="A16069758279408C83D4F3DDF8A2D3E3">
    <w:name w:val="A16069758279408C83D4F3DDF8A2D3E3"/>
    <w:rsid w:val="00BD0635"/>
  </w:style>
  <w:style w:type="paragraph" w:customStyle="1" w:styleId="097C75161EC945C48C2505B400F7B656">
    <w:name w:val="097C75161EC945C48C2505B400F7B656"/>
    <w:rsid w:val="00BD0635"/>
  </w:style>
  <w:style w:type="paragraph" w:customStyle="1" w:styleId="6E739D6916A9468A87DFE976A6C5A890">
    <w:name w:val="6E739D6916A9468A87DFE976A6C5A890"/>
    <w:rsid w:val="00BD0635"/>
  </w:style>
  <w:style w:type="paragraph" w:customStyle="1" w:styleId="CE8F2E279F574682863AE3B13354A391">
    <w:name w:val="CE8F2E279F574682863AE3B13354A391"/>
    <w:rsid w:val="00BD0635"/>
  </w:style>
  <w:style w:type="paragraph" w:customStyle="1" w:styleId="EFA790BC7A894FBCA39D099A83D80A22">
    <w:name w:val="EFA790BC7A894FBCA39D099A83D80A22"/>
    <w:rsid w:val="00BD0635"/>
  </w:style>
  <w:style w:type="paragraph" w:customStyle="1" w:styleId="0D00746FE801442890E39B1358BF883C">
    <w:name w:val="0D00746FE801442890E39B1358BF883C"/>
    <w:rsid w:val="00BD0635"/>
  </w:style>
  <w:style w:type="paragraph" w:customStyle="1" w:styleId="63191E573AB047A4A2ED730C5F1665A3">
    <w:name w:val="63191E573AB047A4A2ED730C5F1665A3"/>
    <w:rsid w:val="00BD0635"/>
  </w:style>
  <w:style w:type="paragraph" w:customStyle="1" w:styleId="928B544722074B9C855D609C4E1E917E">
    <w:name w:val="928B544722074B9C855D609C4E1E917E"/>
    <w:rsid w:val="00BD0635"/>
  </w:style>
  <w:style w:type="paragraph" w:customStyle="1" w:styleId="47CC58A120A84D04BDD2F3695AA766F3">
    <w:name w:val="47CC58A120A84D04BDD2F3695AA766F3"/>
    <w:rsid w:val="00BD0635"/>
  </w:style>
  <w:style w:type="paragraph" w:customStyle="1" w:styleId="FED5195B48FF48A1AABFAE8FFE9AD85D">
    <w:name w:val="FED5195B48FF48A1AABFAE8FFE9AD85D"/>
    <w:rsid w:val="00BD0635"/>
  </w:style>
  <w:style w:type="paragraph" w:customStyle="1" w:styleId="681E8EF0C22441099F38E185F1E287AA">
    <w:name w:val="681E8EF0C22441099F38E185F1E287AA"/>
    <w:rsid w:val="00BD0635"/>
  </w:style>
  <w:style w:type="paragraph" w:customStyle="1" w:styleId="B5D2DD0F034B4900BEF3AE35569F020A">
    <w:name w:val="B5D2DD0F034B4900BEF3AE35569F020A"/>
    <w:rsid w:val="00BD0635"/>
  </w:style>
  <w:style w:type="paragraph" w:customStyle="1" w:styleId="E58F587C846943268946537BF957C4CB">
    <w:name w:val="E58F587C846943268946537BF957C4CB"/>
    <w:rsid w:val="00BD0635"/>
  </w:style>
  <w:style w:type="paragraph" w:customStyle="1" w:styleId="5C4D314AB32B470FA33628AA2C1BFB0D">
    <w:name w:val="5C4D314AB32B470FA33628AA2C1BFB0D"/>
    <w:rsid w:val="00BD0635"/>
  </w:style>
  <w:style w:type="paragraph" w:customStyle="1" w:styleId="F3F55A00F4954ABC98AA99A3555AACAC">
    <w:name w:val="F3F55A00F4954ABC98AA99A3555AACAC"/>
    <w:rsid w:val="00BD0635"/>
  </w:style>
  <w:style w:type="paragraph" w:customStyle="1" w:styleId="1F1E7E2AAF994E3382C953E95E55C130">
    <w:name w:val="1F1E7E2AAF994E3382C953E95E55C130"/>
    <w:rsid w:val="00BD0635"/>
  </w:style>
  <w:style w:type="paragraph" w:customStyle="1" w:styleId="9028267B0D4544D6B252C2934D517438">
    <w:name w:val="9028267B0D4544D6B252C2934D517438"/>
    <w:rsid w:val="00BD0635"/>
  </w:style>
  <w:style w:type="paragraph" w:customStyle="1" w:styleId="E56822B56AF04A15AD14C75734B315C1">
    <w:name w:val="E56822B56AF04A15AD14C75734B315C1"/>
    <w:rsid w:val="00BD0635"/>
  </w:style>
  <w:style w:type="paragraph" w:customStyle="1" w:styleId="381E32D2F3864C1781643808FCAA3328">
    <w:name w:val="381E32D2F3864C1781643808FCAA3328"/>
    <w:rsid w:val="00BD0635"/>
  </w:style>
  <w:style w:type="paragraph" w:customStyle="1" w:styleId="5DBA3304C21247FF977ADB2B5C30A6F3">
    <w:name w:val="5DBA3304C21247FF977ADB2B5C30A6F3"/>
    <w:rsid w:val="00BD0635"/>
  </w:style>
  <w:style w:type="paragraph" w:customStyle="1" w:styleId="B2DC579B88C34E1A9AF314E57109ADF2">
    <w:name w:val="B2DC579B88C34E1A9AF314E57109ADF2"/>
    <w:rsid w:val="00BD0635"/>
  </w:style>
  <w:style w:type="paragraph" w:customStyle="1" w:styleId="2D2FE6A6CBBB47569E59FC756D02DF03">
    <w:name w:val="2D2FE6A6CBBB47569E59FC756D02DF03"/>
    <w:rsid w:val="00BD0635"/>
  </w:style>
  <w:style w:type="paragraph" w:customStyle="1" w:styleId="90A39DAD16BC4BC99D8CA3E25287A588">
    <w:name w:val="90A39DAD16BC4BC99D8CA3E25287A588"/>
    <w:rsid w:val="00BD0635"/>
  </w:style>
  <w:style w:type="paragraph" w:customStyle="1" w:styleId="D3B6E400FBAC4CB58F36BB0514C9F772">
    <w:name w:val="D3B6E400FBAC4CB58F36BB0514C9F772"/>
    <w:rsid w:val="00BD0635"/>
  </w:style>
  <w:style w:type="paragraph" w:customStyle="1" w:styleId="1D3339DB163E4DDC9D6B8C4DADFBF80A">
    <w:name w:val="1D3339DB163E4DDC9D6B8C4DADFBF80A"/>
    <w:rsid w:val="00BD0635"/>
  </w:style>
  <w:style w:type="paragraph" w:customStyle="1" w:styleId="0E28DD1463984FD2B6D52383ECA79A22">
    <w:name w:val="0E28DD1463984FD2B6D52383ECA79A22"/>
    <w:rsid w:val="00BD0635"/>
  </w:style>
  <w:style w:type="paragraph" w:customStyle="1" w:styleId="7234C8CB8FD94D3AB57AC3107F3885B6">
    <w:name w:val="7234C8CB8FD94D3AB57AC3107F3885B6"/>
    <w:rsid w:val="00BD0635"/>
  </w:style>
  <w:style w:type="paragraph" w:customStyle="1" w:styleId="4681852E2BAC437394D53E9AA96EBC0B">
    <w:name w:val="4681852E2BAC437394D53E9AA96EBC0B"/>
    <w:rsid w:val="00BD0635"/>
  </w:style>
  <w:style w:type="paragraph" w:customStyle="1" w:styleId="8FEE429EC3D843F7B2F08C643FC94C84">
    <w:name w:val="8FEE429EC3D843F7B2F08C643FC94C84"/>
    <w:rsid w:val="00BD0635"/>
  </w:style>
  <w:style w:type="paragraph" w:customStyle="1" w:styleId="8707D816D2DB47F8B92F6F74B53993ED">
    <w:name w:val="8707D816D2DB47F8B92F6F74B53993ED"/>
    <w:rsid w:val="00BD0635"/>
  </w:style>
  <w:style w:type="paragraph" w:customStyle="1" w:styleId="932828F57E364D84AE3FFFDB0147A90F">
    <w:name w:val="932828F57E364D84AE3FFFDB0147A90F"/>
    <w:rsid w:val="00BD0635"/>
  </w:style>
  <w:style w:type="paragraph" w:customStyle="1" w:styleId="62311712FD54447D858CA5248CCCDEC4">
    <w:name w:val="62311712FD54447D858CA5248CCCDEC4"/>
    <w:rsid w:val="00BD0635"/>
  </w:style>
  <w:style w:type="paragraph" w:customStyle="1" w:styleId="E59BD41FC64D4A229C9522010CD3EE09">
    <w:name w:val="E59BD41FC64D4A229C9522010CD3EE09"/>
    <w:rsid w:val="00BD0635"/>
  </w:style>
  <w:style w:type="paragraph" w:customStyle="1" w:styleId="020966E4A5E440CBB6814D931F2B7444">
    <w:name w:val="020966E4A5E440CBB6814D931F2B7444"/>
    <w:rsid w:val="00BD0635"/>
  </w:style>
  <w:style w:type="paragraph" w:customStyle="1" w:styleId="2133592E261348CD9A7966983C99FACC">
    <w:name w:val="2133592E261348CD9A7966983C99FACC"/>
    <w:rsid w:val="00BD0635"/>
  </w:style>
  <w:style w:type="paragraph" w:customStyle="1" w:styleId="01ED0EBD57F14B0994B2EEC454B37C5B">
    <w:name w:val="01ED0EBD57F14B0994B2EEC454B37C5B"/>
    <w:rsid w:val="00BD0635"/>
  </w:style>
  <w:style w:type="paragraph" w:customStyle="1" w:styleId="6B18EF57628C456EAFE582B62019A9CE">
    <w:name w:val="6B18EF57628C456EAFE582B62019A9CE"/>
    <w:rsid w:val="00BD0635"/>
  </w:style>
  <w:style w:type="paragraph" w:customStyle="1" w:styleId="74B368C1D94C47CD8BB379069B52370D">
    <w:name w:val="74B368C1D94C47CD8BB379069B52370D"/>
    <w:rsid w:val="00BD0635"/>
  </w:style>
  <w:style w:type="paragraph" w:customStyle="1" w:styleId="F35A526D5A954EB9A76EFCECD0652387">
    <w:name w:val="F35A526D5A954EB9A76EFCECD0652387"/>
    <w:rsid w:val="00BD0635"/>
  </w:style>
  <w:style w:type="paragraph" w:customStyle="1" w:styleId="8AC3CF1175F44CD48C6A0BA4B0DB7DF9">
    <w:name w:val="8AC3CF1175F44CD48C6A0BA4B0DB7DF9"/>
    <w:rsid w:val="00BD0635"/>
  </w:style>
  <w:style w:type="paragraph" w:customStyle="1" w:styleId="5FA4EC33F6114832AFEF98066DBC733A">
    <w:name w:val="5FA4EC33F6114832AFEF98066DBC733A"/>
    <w:rsid w:val="00BD0635"/>
  </w:style>
  <w:style w:type="paragraph" w:customStyle="1" w:styleId="5770ED6BC3FF4890A5B4FB30B6492B7C">
    <w:name w:val="5770ED6BC3FF4890A5B4FB30B6492B7C"/>
    <w:rsid w:val="00BD0635"/>
  </w:style>
  <w:style w:type="paragraph" w:customStyle="1" w:styleId="81A41A158BD14AF28BDF6F030E48B0A1">
    <w:name w:val="81A41A158BD14AF28BDF6F030E48B0A1"/>
    <w:rsid w:val="00BD0635"/>
  </w:style>
  <w:style w:type="paragraph" w:customStyle="1" w:styleId="BEBF93E97CA94AE9BE098B485E1A47EA">
    <w:name w:val="BEBF93E97CA94AE9BE098B485E1A47EA"/>
    <w:rsid w:val="00BD0635"/>
  </w:style>
  <w:style w:type="paragraph" w:customStyle="1" w:styleId="2A981656549E41C78ECBADA5C5525E1D">
    <w:name w:val="2A981656549E41C78ECBADA5C5525E1D"/>
    <w:rsid w:val="00BD0635"/>
  </w:style>
  <w:style w:type="paragraph" w:customStyle="1" w:styleId="26821CF3D8B74F039CD5952671B1F969">
    <w:name w:val="26821CF3D8B74F039CD5952671B1F969"/>
    <w:rsid w:val="00BD0635"/>
  </w:style>
  <w:style w:type="paragraph" w:customStyle="1" w:styleId="A362BA620C49446FAAADE380B97B59EF">
    <w:name w:val="A362BA620C49446FAAADE380B97B59EF"/>
    <w:rsid w:val="00BD0635"/>
  </w:style>
  <w:style w:type="paragraph" w:customStyle="1" w:styleId="EAE95F938C0E44418DC6199BDCC551BC">
    <w:name w:val="EAE95F938C0E44418DC6199BDCC551BC"/>
    <w:rsid w:val="00BD0635"/>
  </w:style>
  <w:style w:type="paragraph" w:customStyle="1" w:styleId="33C6D23F9706407E89F0D0AE0D4835E4">
    <w:name w:val="33C6D23F9706407E89F0D0AE0D4835E4"/>
    <w:rsid w:val="00BD0635"/>
  </w:style>
  <w:style w:type="paragraph" w:customStyle="1" w:styleId="F3504940053443AB8A5734D54EC701A0">
    <w:name w:val="F3504940053443AB8A5734D54EC701A0"/>
    <w:rsid w:val="00BD0635"/>
  </w:style>
  <w:style w:type="paragraph" w:customStyle="1" w:styleId="38CD576757144474B55CE14D8000BDE4">
    <w:name w:val="38CD576757144474B55CE14D8000BDE4"/>
    <w:rsid w:val="00BD0635"/>
  </w:style>
  <w:style w:type="paragraph" w:customStyle="1" w:styleId="30B6B4EE4A6E42CB80F4CF7C8183593F">
    <w:name w:val="30B6B4EE4A6E42CB80F4CF7C8183593F"/>
    <w:rsid w:val="00BD0635"/>
  </w:style>
  <w:style w:type="paragraph" w:customStyle="1" w:styleId="0D2957E6E57647DE964FFF69C5E518B8">
    <w:name w:val="0D2957E6E57647DE964FFF69C5E518B8"/>
    <w:rsid w:val="00BD0635"/>
  </w:style>
  <w:style w:type="paragraph" w:customStyle="1" w:styleId="AC8E088CD3DD4F908C62845045EF30EF">
    <w:name w:val="AC8E088CD3DD4F908C62845045EF30EF"/>
    <w:rsid w:val="00BD0635"/>
  </w:style>
  <w:style w:type="paragraph" w:customStyle="1" w:styleId="FC686E4866AB4F19A98AFEDBB951AA50">
    <w:name w:val="FC686E4866AB4F19A98AFEDBB951AA50"/>
    <w:rsid w:val="00BD0635"/>
  </w:style>
  <w:style w:type="paragraph" w:customStyle="1" w:styleId="F25ABAE0DBD34FC699BFC75C1BC97757">
    <w:name w:val="F25ABAE0DBD34FC699BFC75C1BC97757"/>
    <w:rsid w:val="00BD0635"/>
  </w:style>
  <w:style w:type="paragraph" w:customStyle="1" w:styleId="A078B4D262ED4547A46A8F1B45A02707">
    <w:name w:val="A078B4D262ED4547A46A8F1B45A02707"/>
    <w:rsid w:val="00BD0635"/>
  </w:style>
  <w:style w:type="paragraph" w:customStyle="1" w:styleId="0C9DF9E812204DEFAE90CB4326E6F4D4">
    <w:name w:val="0C9DF9E812204DEFAE90CB4326E6F4D4"/>
    <w:rsid w:val="00BD0635"/>
  </w:style>
  <w:style w:type="paragraph" w:customStyle="1" w:styleId="AE0B7B88D5F94ED0B0E49199C558FD6D">
    <w:name w:val="AE0B7B88D5F94ED0B0E49199C558FD6D"/>
    <w:rsid w:val="00BD0635"/>
  </w:style>
  <w:style w:type="paragraph" w:customStyle="1" w:styleId="91E2016898B4485FA3A24776D4404589">
    <w:name w:val="91E2016898B4485FA3A24776D4404589"/>
    <w:rsid w:val="00BD0635"/>
  </w:style>
  <w:style w:type="paragraph" w:customStyle="1" w:styleId="4BC321DF93FB4E5196903F10E0ED0B48">
    <w:name w:val="4BC321DF93FB4E5196903F10E0ED0B48"/>
    <w:rsid w:val="00BD0635"/>
  </w:style>
  <w:style w:type="paragraph" w:customStyle="1" w:styleId="7ED8DAD2872D45F68B66BA4C6AF32D5E">
    <w:name w:val="7ED8DAD2872D45F68B66BA4C6AF32D5E"/>
    <w:rsid w:val="00BD0635"/>
  </w:style>
  <w:style w:type="paragraph" w:customStyle="1" w:styleId="78385E226F834E3899BB453A6BB4DE53">
    <w:name w:val="78385E226F834E3899BB453A6BB4DE53"/>
    <w:rsid w:val="00BD0635"/>
  </w:style>
  <w:style w:type="paragraph" w:customStyle="1" w:styleId="1B98B79EF23B4CDE896EF4591C5B3396">
    <w:name w:val="1B98B79EF23B4CDE896EF4591C5B3396"/>
    <w:rsid w:val="00BD0635"/>
  </w:style>
  <w:style w:type="paragraph" w:customStyle="1" w:styleId="30526E89445C4745BA0B3F63D54AD1BA">
    <w:name w:val="30526E89445C4745BA0B3F63D54AD1BA"/>
    <w:rsid w:val="00BD0635"/>
  </w:style>
  <w:style w:type="paragraph" w:customStyle="1" w:styleId="ED4C42E72D964FCFAC2F47DEF8934CDD">
    <w:name w:val="ED4C42E72D964FCFAC2F47DEF8934CDD"/>
    <w:rsid w:val="00BD0635"/>
  </w:style>
  <w:style w:type="paragraph" w:customStyle="1" w:styleId="98C3F1679D754F199E0DBF745D5E426E">
    <w:name w:val="98C3F1679D754F199E0DBF745D5E426E"/>
    <w:rsid w:val="00BD0635"/>
  </w:style>
  <w:style w:type="paragraph" w:customStyle="1" w:styleId="F6D3EC4FB4A84DC0919AC0949F2D678A">
    <w:name w:val="F6D3EC4FB4A84DC0919AC0949F2D678A"/>
    <w:rsid w:val="00BD0635"/>
  </w:style>
  <w:style w:type="paragraph" w:customStyle="1" w:styleId="FC18C9ADBF0344769BBE8EE2AC8DE545">
    <w:name w:val="FC18C9ADBF0344769BBE8EE2AC8DE545"/>
    <w:rsid w:val="00BD0635"/>
  </w:style>
  <w:style w:type="paragraph" w:customStyle="1" w:styleId="B609DDF49A364594AE6D180932D1D939">
    <w:name w:val="B609DDF49A364594AE6D180932D1D939"/>
    <w:rsid w:val="00BD0635"/>
  </w:style>
  <w:style w:type="paragraph" w:customStyle="1" w:styleId="84BABBE4FB714491BC866AB0789F91DF">
    <w:name w:val="84BABBE4FB714491BC866AB0789F91DF"/>
    <w:rsid w:val="00BD0635"/>
  </w:style>
  <w:style w:type="paragraph" w:customStyle="1" w:styleId="6918040D87AD4521B434BDCB6F861EBD">
    <w:name w:val="6918040D87AD4521B434BDCB6F861EBD"/>
    <w:rsid w:val="00BD0635"/>
  </w:style>
  <w:style w:type="paragraph" w:customStyle="1" w:styleId="4564A2F4EBE74AD0BAFA87DAD924738E">
    <w:name w:val="4564A2F4EBE74AD0BAFA87DAD924738E"/>
    <w:rsid w:val="00BD0635"/>
  </w:style>
  <w:style w:type="paragraph" w:customStyle="1" w:styleId="0D781A46769D483FA1F59FD011928298">
    <w:name w:val="0D781A46769D483FA1F59FD011928298"/>
    <w:rsid w:val="00BD0635"/>
  </w:style>
  <w:style w:type="paragraph" w:customStyle="1" w:styleId="493290BFC8DC4DC4BAC6409AC445D3BD">
    <w:name w:val="493290BFC8DC4DC4BAC6409AC445D3BD"/>
    <w:rsid w:val="00BD0635"/>
  </w:style>
  <w:style w:type="paragraph" w:customStyle="1" w:styleId="59949486E9824646A056D98B05475CB8">
    <w:name w:val="59949486E9824646A056D98B05475CB8"/>
    <w:rsid w:val="00BD0635"/>
  </w:style>
  <w:style w:type="paragraph" w:customStyle="1" w:styleId="D1D3CB01E20B4829BF07A73A66DB9800">
    <w:name w:val="D1D3CB01E20B4829BF07A73A66DB9800"/>
    <w:rsid w:val="00BD0635"/>
  </w:style>
  <w:style w:type="paragraph" w:customStyle="1" w:styleId="32C6B4B858AE41DA865DD370EDB05D51">
    <w:name w:val="32C6B4B858AE41DA865DD370EDB05D51"/>
    <w:rsid w:val="00BD0635"/>
  </w:style>
  <w:style w:type="paragraph" w:customStyle="1" w:styleId="579B347D78BD4AF58DB05CD166FC4FC1">
    <w:name w:val="579B347D78BD4AF58DB05CD166FC4FC1"/>
    <w:rsid w:val="00BD0635"/>
  </w:style>
  <w:style w:type="paragraph" w:customStyle="1" w:styleId="B7C77C43D5E94BFAAE983B2160484B25">
    <w:name w:val="B7C77C43D5E94BFAAE983B2160484B25"/>
    <w:rsid w:val="00BD0635"/>
  </w:style>
  <w:style w:type="paragraph" w:customStyle="1" w:styleId="344E8F154E2A41C3B2D9A315334B4C94">
    <w:name w:val="344E8F154E2A41C3B2D9A315334B4C94"/>
    <w:rsid w:val="00BD0635"/>
  </w:style>
  <w:style w:type="paragraph" w:customStyle="1" w:styleId="82FC8AB05AB44FAB8E82269C1EAF9FE2">
    <w:name w:val="82FC8AB05AB44FAB8E82269C1EAF9FE2"/>
    <w:rsid w:val="00BD0635"/>
  </w:style>
  <w:style w:type="paragraph" w:customStyle="1" w:styleId="82CEFBEF901D4E0B8544ADF59351EC2F">
    <w:name w:val="82CEFBEF901D4E0B8544ADF59351EC2F"/>
    <w:rsid w:val="00BD0635"/>
  </w:style>
  <w:style w:type="paragraph" w:customStyle="1" w:styleId="68E8A045BB8741239101C28D816390CD">
    <w:name w:val="68E8A045BB8741239101C28D816390CD"/>
    <w:rsid w:val="00BD0635"/>
  </w:style>
  <w:style w:type="paragraph" w:customStyle="1" w:styleId="39A5B802CEBE493AB5F0F17260B0EB57">
    <w:name w:val="39A5B802CEBE493AB5F0F17260B0EB57"/>
    <w:rsid w:val="00BD0635"/>
  </w:style>
  <w:style w:type="paragraph" w:customStyle="1" w:styleId="A5B7A0E4AEC44A54BA534B6D26B72987">
    <w:name w:val="A5B7A0E4AEC44A54BA534B6D26B72987"/>
    <w:rsid w:val="00BD0635"/>
  </w:style>
  <w:style w:type="paragraph" w:customStyle="1" w:styleId="710E5C01764E441B98C40A697EDAF0FD">
    <w:name w:val="710E5C01764E441B98C40A697EDAF0FD"/>
    <w:rsid w:val="00BD0635"/>
  </w:style>
  <w:style w:type="paragraph" w:customStyle="1" w:styleId="CF3C832F18C8496CB6CFA7B5469A939D">
    <w:name w:val="CF3C832F18C8496CB6CFA7B5469A939D"/>
    <w:rsid w:val="00BD0635"/>
  </w:style>
  <w:style w:type="paragraph" w:customStyle="1" w:styleId="929654A2125A469B9F9D9751C19CD601">
    <w:name w:val="929654A2125A469B9F9D9751C19CD601"/>
    <w:rsid w:val="00BD0635"/>
  </w:style>
  <w:style w:type="paragraph" w:customStyle="1" w:styleId="209251AA59774C74993938B14C115C5A">
    <w:name w:val="209251AA59774C74993938B14C115C5A"/>
    <w:rsid w:val="00BD0635"/>
  </w:style>
  <w:style w:type="paragraph" w:customStyle="1" w:styleId="BDFA2EF32F544B2FA5C48764EBD51891">
    <w:name w:val="BDFA2EF32F544B2FA5C48764EBD51891"/>
    <w:rsid w:val="00BD0635"/>
  </w:style>
  <w:style w:type="paragraph" w:customStyle="1" w:styleId="B5F57DBC53DB430D9D1181C601F942B1">
    <w:name w:val="B5F57DBC53DB430D9D1181C601F942B1"/>
    <w:rsid w:val="00BD0635"/>
  </w:style>
  <w:style w:type="paragraph" w:customStyle="1" w:styleId="3FB59183BC9E4770A6C0C75F9ED3E368">
    <w:name w:val="3FB59183BC9E4770A6C0C75F9ED3E368"/>
    <w:rsid w:val="00BD0635"/>
  </w:style>
  <w:style w:type="paragraph" w:customStyle="1" w:styleId="9CB9F237C15E4C54B020BC16FD167672">
    <w:name w:val="9CB9F237C15E4C54B020BC16FD167672"/>
    <w:rsid w:val="00BD0635"/>
  </w:style>
  <w:style w:type="paragraph" w:customStyle="1" w:styleId="2BC01300C9F94FFB9F939B659111486E">
    <w:name w:val="2BC01300C9F94FFB9F939B659111486E"/>
    <w:rsid w:val="00BD0635"/>
  </w:style>
  <w:style w:type="paragraph" w:customStyle="1" w:styleId="501F33196F464171AD005D13DAB83671">
    <w:name w:val="501F33196F464171AD005D13DAB83671"/>
    <w:rsid w:val="00BD0635"/>
  </w:style>
  <w:style w:type="paragraph" w:customStyle="1" w:styleId="BF0AF6A9F1E6435185E33079AFC519A8">
    <w:name w:val="BF0AF6A9F1E6435185E33079AFC519A8"/>
    <w:rsid w:val="00BD0635"/>
  </w:style>
  <w:style w:type="paragraph" w:customStyle="1" w:styleId="E989BF4AC44B4988819D12B84939ED42">
    <w:name w:val="E989BF4AC44B4988819D12B84939ED42"/>
    <w:rsid w:val="00BD0635"/>
  </w:style>
  <w:style w:type="paragraph" w:customStyle="1" w:styleId="28D8D8A950054E939FCD959EE0745748">
    <w:name w:val="28D8D8A950054E939FCD959EE0745748"/>
    <w:rsid w:val="00BD0635"/>
  </w:style>
  <w:style w:type="paragraph" w:customStyle="1" w:styleId="04FC429437A34247838E88597E4C8313">
    <w:name w:val="04FC429437A34247838E88597E4C8313"/>
    <w:rsid w:val="00BD0635"/>
  </w:style>
  <w:style w:type="paragraph" w:customStyle="1" w:styleId="F3F9D1E4A9C34AC793841C69789C3AE7">
    <w:name w:val="F3F9D1E4A9C34AC793841C69789C3AE7"/>
    <w:rsid w:val="00BD0635"/>
  </w:style>
  <w:style w:type="paragraph" w:customStyle="1" w:styleId="E0CF71F714FB4D128E7C715E248FAF6B">
    <w:name w:val="E0CF71F714FB4D128E7C715E248FAF6B"/>
    <w:rsid w:val="00BD0635"/>
  </w:style>
  <w:style w:type="paragraph" w:customStyle="1" w:styleId="A9C4888A86874CE48BFC774438F137A7">
    <w:name w:val="A9C4888A86874CE48BFC774438F137A7"/>
    <w:rsid w:val="00BD0635"/>
  </w:style>
  <w:style w:type="paragraph" w:customStyle="1" w:styleId="6EAB2BD8999E4B698CBCB3AD8ACDEA87">
    <w:name w:val="6EAB2BD8999E4B698CBCB3AD8ACDEA87"/>
    <w:rsid w:val="00BD0635"/>
  </w:style>
  <w:style w:type="paragraph" w:customStyle="1" w:styleId="7D75FC5A372946A9AB46136DE9B2746E">
    <w:name w:val="7D75FC5A372946A9AB46136DE9B2746E"/>
    <w:rsid w:val="00BD0635"/>
  </w:style>
  <w:style w:type="paragraph" w:customStyle="1" w:styleId="D6F50A493DE84B418A877DA22BE0D9AF">
    <w:name w:val="D6F50A493DE84B418A877DA22BE0D9AF"/>
    <w:rsid w:val="00BD0635"/>
  </w:style>
  <w:style w:type="paragraph" w:customStyle="1" w:styleId="C79A70524C3A49E5859D3284B14A46F7">
    <w:name w:val="C79A70524C3A49E5859D3284B14A46F7"/>
    <w:rsid w:val="00BD0635"/>
  </w:style>
  <w:style w:type="paragraph" w:customStyle="1" w:styleId="89F0F072EEB44D0DBA484DB265DE2FC5">
    <w:name w:val="89F0F072EEB44D0DBA484DB265DE2FC5"/>
    <w:rsid w:val="00BD0635"/>
  </w:style>
  <w:style w:type="paragraph" w:customStyle="1" w:styleId="716ADD91B55248028BD4FB78D675D29E">
    <w:name w:val="716ADD91B55248028BD4FB78D675D29E"/>
    <w:rsid w:val="00BD0635"/>
  </w:style>
  <w:style w:type="paragraph" w:customStyle="1" w:styleId="9843818D17B2452DB4C4BA5F24400EEA">
    <w:name w:val="9843818D17B2452DB4C4BA5F24400EEA"/>
    <w:rsid w:val="00BD0635"/>
  </w:style>
  <w:style w:type="paragraph" w:customStyle="1" w:styleId="77F1F8C10C6B4F64AA0D8A249CA3304F">
    <w:name w:val="77F1F8C10C6B4F64AA0D8A249CA3304F"/>
    <w:rsid w:val="00BD0635"/>
  </w:style>
  <w:style w:type="paragraph" w:customStyle="1" w:styleId="F310EF54DC61494E8808086E603C7101">
    <w:name w:val="F310EF54DC61494E8808086E603C7101"/>
    <w:rsid w:val="00BD0635"/>
  </w:style>
  <w:style w:type="paragraph" w:customStyle="1" w:styleId="078A00E83E734D2E8CC8388EBF804F33">
    <w:name w:val="078A00E83E734D2E8CC8388EBF804F33"/>
    <w:rsid w:val="00BD0635"/>
  </w:style>
  <w:style w:type="paragraph" w:customStyle="1" w:styleId="F03C188956D34D3486843B13C37FC383">
    <w:name w:val="F03C188956D34D3486843B13C37FC383"/>
    <w:rsid w:val="00BD0635"/>
  </w:style>
  <w:style w:type="paragraph" w:customStyle="1" w:styleId="F9092E3846504FA7868B44A9E7D98A16">
    <w:name w:val="F9092E3846504FA7868B44A9E7D98A16"/>
    <w:rsid w:val="00BD0635"/>
  </w:style>
  <w:style w:type="paragraph" w:customStyle="1" w:styleId="10B74ADF72464DD5BC33508C577C7F19">
    <w:name w:val="10B74ADF72464DD5BC33508C577C7F19"/>
    <w:rsid w:val="00BD0635"/>
  </w:style>
  <w:style w:type="paragraph" w:customStyle="1" w:styleId="30F44AA6E89B43BFB2E214001C724FB0">
    <w:name w:val="30F44AA6E89B43BFB2E214001C724FB0"/>
    <w:rsid w:val="00BD0635"/>
  </w:style>
  <w:style w:type="paragraph" w:customStyle="1" w:styleId="A1D5FFC7750D4F168F54317B5C9BD02E">
    <w:name w:val="A1D5FFC7750D4F168F54317B5C9BD02E"/>
    <w:rsid w:val="00BD0635"/>
  </w:style>
  <w:style w:type="paragraph" w:customStyle="1" w:styleId="A575F90BD03A474887F01E55751CF127">
    <w:name w:val="A575F90BD03A474887F01E55751CF127"/>
    <w:rsid w:val="00BD0635"/>
  </w:style>
  <w:style w:type="paragraph" w:customStyle="1" w:styleId="A11933F3BDF545F68D4875524428AD6E">
    <w:name w:val="A11933F3BDF545F68D4875524428AD6E"/>
    <w:rsid w:val="00BD0635"/>
  </w:style>
  <w:style w:type="paragraph" w:customStyle="1" w:styleId="DC0E04D679A842E5A79FC7E3ED5F4AA0">
    <w:name w:val="DC0E04D679A842E5A79FC7E3ED5F4AA0"/>
    <w:rsid w:val="00BD0635"/>
  </w:style>
  <w:style w:type="paragraph" w:customStyle="1" w:styleId="7E64436ADDFF4AD497C753510D7EB95A">
    <w:name w:val="7E64436ADDFF4AD497C753510D7EB95A"/>
    <w:rsid w:val="00BD0635"/>
  </w:style>
  <w:style w:type="paragraph" w:customStyle="1" w:styleId="4CD878CC8B584E29AF1A82664C950DF4">
    <w:name w:val="4CD878CC8B584E29AF1A82664C950DF4"/>
    <w:rsid w:val="00BD0635"/>
  </w:style>
  <w:style w:type="paragraph" w:customStyle="1" w:styleId="BE7C56F0BC9B4C59AE9724CDF5AC9F24">
    <w:name w:val="BE7C56F0BC9B4C59AE9724CDF5AC9F24"/>
    <w:rsid w:val="00BD0635"/>
  </w:style>
  <w:style w:type="paragraph" w:customStyle="1" w:styleId="1C66178CC9664BCFB7F379466ACB5670">
    <w:name w:val="1C66178CC9664BCFB7F379466ACB5670"/>
    <w:rsid w:val="00BD0635"/>
  </w:style>
  <w:style w:type="paragraph" w:customStyle="1" w:styleId="2317A6D3D67546D281DBCEEEB0AB7824">
    <w:name w:val="2317A6D3D67546D281DBCEEEB0AB7824"/>
    <w:rsid w:val="00BD0635"/>
  </w:style>
  <w:style w:type="paragraph" w:customStyle="1" w:styleId="3836A7E5AEC2451286BE93FC70F0355D">
    <w:name w:val="3836A7E5AEC2451286BE93FC70F0355D"/>
    <w:rsid w:val="00BD0635"/>
  </w:style>
  <w:style w:type="paragraph" w:customStyle="1" w:styleId="4FE894C9009D4CD782E9399E6C28BD56">
    <w:name w:val="4FE894C9009D4CD782E9399E6C28BD56"/>
    <w:rsid w:val="00BD0635"/>
  </w:style>
  <w:style w:type="paragraph" w:customStyle="1" w:styleId="2593FE4BB51246F6A95D1D9C7AC51780">
    <w:name w:val="2593FE4BB51246F6A95D1D9C7AC51780"/>
    <w:rsid w:val="00BD0635"/>
  </w:style>
  <w:style w:type="paragraph" w:customStyle="1" w:styleId="E29BF0CD1FB844A48E6692BABA72DEA6">
    <w:name w:val="E29BF0CD1FB844A48E6692BABA72DEA6"/>
    <w:rsid w:val="00BD0635"/>
  </w:style>
  <w:style w:type="paragraph" w:customStyle="1" w:styleId="23557195FE4845B8BE7D9FDA29FB1BA6">
    <w:name w:val="23557195FE4845B8BE7D9FDA29FB1BA6"/>
    <w:rsid w:val="00BD0635"/>
  </w:style>
  <w:style w:type="paragraph" w:customStyle="1" w:styleId="3356BFF06A994367BCD27DAD3AE77D91">
    <w:name w:val="3356BFF06A994367BCD27DAD3AE77D91"/>
    <w:rsid w:val="00BD0635"/>
  </w:style>
  <w:style w:type="paragraph" w:customStyle="1" w:styleId="124BCC142A434F82A00B922172C6189A">
    <w:name w:val="124BCC142A434F82A00B922172C6189A"/>
    <w:rsid w:val="00BD0635"/>
  </w:style>
  <w:style w:type="paragraph" w:customStyle="1" w:styleId="3B74BC6FFD164930A5F603C7DA36F2BF">
    <w:name w:val="3B74BC6FFD164930A5F603C7DA36F2BF"/>
    <w:rsid w:val="00BD0635"/>
  </w:style>
  <w:style w:type="paragraph" w:customStyle="1" w:styleId="1B7484C8209E42D19FD1D66A24966AD1">
    <w:name w:val="1B7484C8209E42D19FD1D66A24966AD1"/>
    <w:rsid w:val="00BD0635"/>
  </w:style>
  <w:style w:type="paragraph" w:customStyle="1" w:styleId="93B9DE09D38243F98B1068BB73412C9A">
    <w:name w:val="93B9DE09D38243F98B1068BB73412C9A"/>
    <w:rsid w:val="00BD0635"/>
  </w:style>
  <w:style w:type="paragraph" w:customStyle="1" w:styleId="0D10720FEBA04514B2157CBF659C5699">
    <w:name w:val="0D10720FEBA04514B2157CBF659C5699"/>
    <w:rsid w:val="00BD0635"/>
  </w:style>
  <w:style w:type="paragraph" w:customStyle="1" w:styleId="BC72D83BC2CD43B3B1B04B10C370CA63">
    <w:name w:val="BC72D83BC2CD43B3B1B04B10C370CA63"/>
    <w:rsid w:val="00BD0635"/>
  </w:style>
  <w:style w:type="paragraph" w:customStyle="1" w:styleId="C07EF5476CE74F65894BE67BA7D3003D">
    <w:name w:val="C07EF5476CE74F65894BE67BA7D3003D"/>
    <w:rsid w:val="00BD0635"/>
  </w:style>
  <w:style w:type="paragraph" w:customStyle="1" w:styleId="C02C661B8A2644E0BE8F433FC395BF4C">
    <w:name w:val="C02C661B8A2644E0BE8F433FC395BF4C"/>
    <w:rsid w:val="00BD0635"/>
  </w:style>
  <w:style w:type="paragraph" w:customStyle="1" w:styleId="6F6A32307E4242C6A6856FA0854C0301">
    <w:name w:val="6F6A32307E4242C6A6856FA0854C0301"/>
    <w:rsid w:val="00BD0635"/>
  </w:style>
  <w:style w:type="paragraph" w:customStyle="1" w:styleId="D184626D2CF34B2993909C7265D84666">
    <w:name w:val="D184626D2CF34B2993909C7265D84666"/>
    <w:rsid w:val="00BD0635"/>
  </w:style>
  <w:style w:type="paragraph" w:customStyle="1" w:styleId="0796FAA26A7346AD883D0678ABCA6959">
    <w:name w:val="0796FAA26A7346AD883D0678ABCA6959"/>
    <w:rsid w:val="00BD0635"/>
  </w:style>
  <w:style w:type="paragraph" w:customStyle="1" w:styleId="FC44F7CFD7D14752B848B199AFBCD7B6">
    <w:name w:val="FC44F7CFD7D14752B848B199AFBCD7B6"/>
    <w:rsid w:val="00BD0635"/>
  </w:style>
  <w:style w:type="paragraph" w:customStyle="1" w:styleId="61A0BA296DE14DA0B98A34C9FF874963">
    <w:name w:val="61A0BA296DE14DA0B98A34C9FF874963"/>
    <w:rsid w:val="00BD0635"/>
  </w:style>
  <w:style w:type="paragraph" w:customStyle="1" w:styleId="934538623AB94A488E8A6A9F76B78D2A">
    <w:name w:val="934538623AB94A488E8A6A9F76B78D2A"/>
    <w:rsid w:val="00BD0635"/>
  </w:style>
  <w:style w:type="paragraph" w:customStyle="1" w:styleId="4BC6B12C282746B0A9F427708F28B9E0">
    <w:name w:val="4BC6B12C282746B0A9F427708F28B9E0"/>
    <w:rsid w:val="00BD0635"/>
  </w:style>
  <w:style w:type="paragraph" w:customStyle="1" w:styleId="B023F5C8AD704CAE84ACE307B65A0810">
    <w:name w:val="B023F5C8AD704CAE84ACE307B65A0810"/>
    <w:rsid w:val="00BD0635"/>
  </w:style>
  <w:style w:type="paragraph" w:customStyle="1" w:styleId="CE3478F43CB34F98A9501AC51A1A12CF">
    <w:name w:val="CE3478F43CB34F98A9501AC51A1A12CF"/>
    <w:rsid w:val="00BD0635"/>
  </w:style>
  <w:style w:type="paragraph" w:customStyle="1" w:styleId="9951BD8BD8DF4E8EAF66C18CC962C959">
    <w:name w:val="9951BD8BD8DF4E8EAF66C18CC962C959"/>
    <w:rsid w:val="00BD0635"/>
  </w:style>
  <w:style w:type="paragraph" w:customStyle="1" w:styleId="7B3256C412E64C88B58E42A83A40534D">
    <w:name w:val="7B3256C412E64C88B58E42A83A40534D"/>
    <w:rsid w:val="00BD0635"/>
  </w:style>
  <w:style w:type="paragraph" w:customStyle="1" w:styleId="C1170764F0B14D62B476BC28613D5519">
    <w:name w:val="C1170764F0B14D62B476BC28613D5519"/>
    <w:rsid w:val="00BD0635"/>
  </w:style>
  <w:style w:type="paragraph" w:customStyle="1" w:styleId="3FBAE2D613EA4912BB00C0ED5D03BAFE">
    <w:name w:val="3FBAE2D613EA4912BB00C0ED5D03BAFE"/>
    <w:rsid w:val="00BD0635"/>
  </w:style>
  <w:style w:type="paragraph" w:customStyle="1" w:styleId="3C875163725D43F99AC2DAD5EA49BED2">
    <w:name w:val="3C875163725D43F99AC2DAD5EA49BED2"/>
    <w:rsid w:val="00BD0635"/>
  </w:style>
  <w:style w:type="paragraph" w:customStyle="1" w:styleId="5F6160B817874D4E8E08E02E0BE3A057">
    <w:name w:val="5F6160B817874D4E8E08E02E0BE3A057"/>
    <w:rsid w:val="00BD0635"/>
  </w:style>
  <w:style w:type="paragraph" w:customStyle="1" w:styleId="3604D4FAF5A946379BEBCB49A3DB6DF7">
    <w:name w:val="3604D4FAF5A946379BEBCB49A3DB6DF7"/>
    <w:rsid w:val="00BD0635"/>
  </w:style>
  <w:style w:type="paragraph" w:customStyle="1" w:styleId="F3B05CC068794F338AB4AAC5865F8B36">
    <w:name w:val="F3B05CC068794F338AB4AAC5865F8B36"/>
    <w:rsid w:val="00BD0635"/>
  </w:style>
  <w:style w:type="paragraph" w:customStyle="1" w:styleId="8B36C76255A449D08A1500865E358FFE">
    <w:name w:val="8B36C76255A449D08A1500865E358FFE"/>
    <w:rsid w:val="00BD0635"/>
  </w:style>
  <w:style w:type="paragraph" w:customStyle="1" w:styleId="BDE3630B177C4C96BBE74006F88A76D7">
    <w:name w:val="BDE3630B177C4C96BBE74006F88A76D7"/>
    <w:rsid w:val="00BD0635"/>
  </w:style>
  <w:style w:type="paragraph" w:customStyle="1" w:styleId="22F1E0EA1ED141BDAF424FA96C96C74F">
    <w:name w:val="22F1E0EA1ED141BDAF424FA96C96C74F"/>
    <w:rsid w:val="00BD0635"/>
  </w:style>
  <w:style w:type="paragraph" w:customStyle="1" w:styleId="40D5873517514F8FA1314029A4FB770E">
    <w:name w:val="40D5873517514F8FA1314029A4FB770E"/>
    <w:rsid w:val="00BD0635"/>
  </w:style>
  <w:style w:type="paragraph" w:customStyle="1" w:styleId="822DBDE04C5A47C1B4D9B033F67A5B1D">
    <w:name w:val="822DBDE04C5A47C1B4D9B033F67A5B1D"/>
    <w:rsid w:val="00BD0635"/>
  </w:style>
  <w:style w:type="paragraph" w:customStyle="1" w:styleId="08D04A9DBBE74290AF8E6CE883D9058A">
    <w:name w:val="08D04A9DBBE74290AF8E6CE883D9058A"/>
    <w:rsid w:val="00BD0635"/>
  </w:style>
  <w:style w:type="paragraph" w:customStyle="1" w:styleId="05447FFD9E6F413AA036ADAE731ECDF6">
    <w:name w:val="05447FFD9E6F413AA036ADAE731ECDF6"/>
    <w:rsid w:val="00BD0635"/>
  </w:style>
  <w:style w:type="paragraph" w:customStyle="1" w:styleId="8EC6E19B09F54670ADCF0C6D3F4B6A1E">
    <w:name w:val="8EC6E19B09F54670ADCF0C6D3F4B6A1E"/>
    <w:rsid w:val="00BD0635"/>
  </w:style>
  <w:style w:type="paragraph" w:customStyle="1" w:styleId="5D9538FA18724F53B74E73046A0EBC3B">
    <w:name w:val="5D9538FA18724F53B74E73046A0EBC3B"/>
    <w:rsid w:val="00BD0635"/>
  </w:style>
  <w:style w:type="paragraph" w:customStyle="1" w:styleId="011A308E7AC84A309D085466263653A1">
    <w:name w:val="011A308E7AC84A309D085466263653A1"/>
    <w:rsid w:val="00BD0635"/>
  </w:style>
  <w:style w:type="paragraph" w:customStyle="1" w:styleId="A7E4EC1E57B64B34960ADA7108B92AFE">
    <w:name w:val="A7E4EC1E57B64B34960ADA7108B92AFE"/>
    <w:rsid w:val="00BD0635"/>
  </w:style>
  <w:style w:type="paragraph" w:customStyle="1" w:styleId="3F32EA36E9AE48A593A6854BB3D1B03E">
    <w:name w:val="3F32EA36E9AE48A593A6854BB3D1B03E"/>
    <w:rsid w:val="00BD0635"/>
  </w:style>
  <w:style w:type="paragraph" w:customStyle="1" w:styleId="87F1B81A9A254EE384BAAC896A0C4636">
    <w:name w:val="87F1B81A9A254EE384BAAC896A0C4636"/>
    <w:rsid w:val="00BD0635"/>
  </w:style>
  <w:style w:type="paragraph" w:customStyle="1" w:styleId="96B06E7455FB456E84B70BA5BCE85B92">
    <w:name w:val="96B06E7455FB456E84B70BA5BCE85B92"/>
    <w:rsid w:val="00BD0635"/>
  </w:style>
  <w:style w:type="paragraph" w:customStyle="1" w:styleId="D4FCFD8DEDE24D8098D115B6D97DE4C6">
    <w:name w:val="D4FCFD8DEDE24D8098D115B6D97DE4C6"/>
    <w:rsid w:val="00BD0635"/>
  </w:style>
  <w:style w:type="paragraph" w:customStyle="1" w:styleId="0574930459A346999A2069425D55FE02">
    <w:name w:val="0574930459A346999A2069425D55FE02"/>
    <w:rsid w:val="00BD0635"/>
  </w:style>
  <w:style w:type="paragraph" w:customStyle="1" w:styleId="93FA144E89644967AFD1CC793C6770FE">
    <w:name w:val="93FA144E89644967AFD1CC793C6770FE"/>
    <w:rsid w:val="00BD0635"/>
  </w:style>
  <w:style w:type="paragraph" w:customStyle="1" w:styleId="0EB46016AC8B4BC487AAA27985F6D392">
    <w:name w:val="0EB46016AC8B4BC487AAA27985F6D392"/>
    <w:rsid w:val="00BD0635"/>
  </w:style>
  <w:style w:type="paragraph" w:customStyle="1" w:styleId="AF0D4B127AAE42E6A0DA49E8088A6626">
    <w:name w:val="AF0D4B127AAE42E6A0DA49E8088A6626"/>
    <w:rsid w:val="00BD0635"/>
  </w:style>
  <w:style w:type="paragraph" w:customStyle="1" w:styleId="B950C782E775409180AEEC8D9CCAB32B">
    <w:name w:val="B950C782E775409180AEEC8D9CCAB32B"/>
    <w:rsid w:val="00BD0635"/>
  </w:style>
  <w:style w:type="paragraph" w:customStyle="1" w:styleId="CB5A279FDC494BB89C503BF1E896BC3F">
    <w:name w:val="CB5A279FDC494BB89C503BF1E896BC3F"/>
    <w:rsid w:val="00BD0635"/>
  </w:style>
  <w:style w:type="paragraph" w:customStyle="1" w:styleId="860F7A29DE034E3BA4A15771616B972E">
    <w:name w:val="860F7A29DE034E3BA4A15771616B972E"/>
    <w:rsid w:val="00BD0635"/>
  </w:style>
  <w:style w:type="paragraph" w:customStyle="1" w:styleId="8E17C70E4CFF46A9AADA9195996CAED6">
    <w:name w:val="8E17C70E4CFF46A9AADA9195996CAED6"/>
    <w:rsid w:val="00BD0635"/>
  </w:style>
  <w:style w:type="paragraph" w:customStyle="1" w:styleId="10B0EF485A9C4C66870C228D02599381">
    <w:name w:val="10B0EF485A9C4C66870C228D02599381"/>
    <w:rsid w:val="00BD0635"/>
  </w:style>
  <w:style w:type="paragraph" w:customStyle="1" w:styleId="BCA1560A00C14B69A4D6FAF3E5799466">
    <w:name w:val="BCA1560A00C14B69A4D6FAF3E5799466"/>
    <w:rsid w:val="00BD0635"/>
  </w:style>
  <w:style w:type="paragraph" w:customStyle="1" w:styleId="9EE17E6C6A6F4FE59ADD8CF1C68C88DB">
    <w:name w:val="9EE17E6C6A6F4FE59ADD8CF1C68C88DB"/>
    <w:rsid w:val="00BD0635"/>
  </w:style>
  <w:style w:type="paragraph" w:customStyle="1" w:styleId="87A15F668CEB4E2BA283D09A026D04E1">
    <w:name w:val="87A15F668CEB4E2BA283D09A026D04E1"/>
    <w:rsid w:val="00BD0635"/>
  </w:style>
  <w:style w:type="paragraph" w:customStyle="1" w:styleId="FA3CCF9F8A964AC192FD6963ED1B8578">
    <w:name w:val="FA3CCF9F8A964AC192FD6963ED1B8578"/>
    <w:rsid w:val="00BD0635"/>
  </w:style>
  <w:style w:type="paragraph" w:customStyle="1" w:styleId="BE731149592241BCBADE2106D2F3BA6B">
    <w:name w:val="BE731149592241BCBADE2106D2F3BA6B"/>
    <w:rsid w:val="00BD0635"/>
  </w:style>
  <w:style w:type="paragraph" w:customStyle="1" w:styleId="0F96DF35DA2441D79823C4BD434A5519">
    <w:name w:val="0F96DF35DA2441D79823C4BD434A5519"/>
    <w:rsid w:val="00BD0635"/>
  </w:style>
  <w:style w:type="paragraph" w:customStyle="1" w:styleId="CE2766E48BDA45CAB99F0DC1D56D5CF1">
    <w:name w:val="CE2766E48BDA45CAB99F0DC1D56D5CF1"/>
    <w:rsid w:val="00BD0635"/>
  </w:style>
  <w:style w:type="paragraph" w:customStyle="1" w:styleId="ECB306EA9A864293948242E4287D6EB7">
    <w:name w:val="ECB306EA9A864293948242E4287D6EB7"/>
    <w:rsid w:val="00BD0635"/>
  </w:style>
  <w:style w:type="paragraph" w:customStyle="1" w:styleId="7064BC10A63445D38CB85A1C45CB39FC">
    <w:name w:val="7064BC10A63445D38CB85A1C45CB39FC"/>
    <w:rsid w:val="00BD0635"/>
  </w:style>
  <w:style w:type="paragraph" w:customStyle="1" w:styleId="6ADACBCC73C444F1B9D87CC1349F14A5">
    <w:name w:val="6ADACBCC73C444F1B9D87CC1349F14A5"/>
    <w:rsid w:val="00BD0635"/>
  </w:style>
  <w:style w:type="paragraph" w:customStyle="1" w:styleId="ADC7B42F7DA04A09BD141640626768E7">
    <w:name w:val="ADC7B42F7DA04A09BD141640626768E7"/>
    <w:rsid w:val="00BD0635"/>
  </w:style>
  <w:style w:type="paragraph" w:customStyle="1" w:styleId="DF220AF34DDD4A62B03327E7CDCF6D98">
    <w:name w:val="DF220AF34DDD4A62B03327E7CDCF6D98"/>
    <w:rsid w:val="00BD0635"/>
  </w:style>
  <w:style w:type="paragraph" w:customStyle="1" w:styleId="71F126AE6D1D43AB99DB7947CFF87184">
    <w:name w:val="71F126AE6D1D43AB99DB7947CFF87184"/>
    <w:rsid w:val="00BD0635"/>
  </w:style>
  <w:style w:type="paragraph" w:customStyle="1" w:styleId="F29EA77874F8463B8723668E07AAE352">
    <w:name w:val="F29EA77874F8463B8723668E07AAE352"/>
    <w:rsid w:val="00BD0635"/>
  </w:style>
  <w:style w:type="paragraph" w:customStyle="1" w:styleId="5BED96125AD6484ABB2B5B227C877CF2">
    <w:name w:val="5BED96125AD6484ABB2B5B227C877CF2"/>
    <w:rsid w:val="00BD0635"/>
  </w:style>
  <w:style w:type="paragraph" w:customStyle="1" w:styleId="D0073DEFFA094EE397BF3D77FD3C59F8">
    <w:name w:val="D0073DEFFA094EE397BF3D77FD3C59F8"/>
    <w:rsid w:val="00BD0635"/>
  </w:style>
  <w:style w:type="paragraph" w:customStyle="1" w:styleId="FEB6600A645D480F9FAFAD0B300201D1">
    <w:name w:val="FEB6600A645D480F9FAFAD0B300201D1"/>
    <w:rsid w:val="00BD0635"/>
  </w:style>
  <w:style w:type="paragraph" w:customStyle="1" w:styleId="851C8AB45DF34A94909E5D18EC3991C8">
    <w:name w:val="851C8AB45DF34A94909E5D18EC3991C8"/>
    <w:rsid w:val="00BD0635"/>
  </w:style>
  <w:style w:type="paragraph" w:customStyle="1" w:styleId="413D0F54A5AE4AA9A07AF04738CD2522">
    <w:name w:val="413D0F54A5AE4AA9A07AF04738CD2522"/>
    <w:rsid w:val="00BD0635"/>
  </w:style>
  <w:style w:type="paragraph" w:customStyle="1" w:styleId="8A55DF7AD9D8422C8F6BA3A5649B0A9F">
    <w:name w:val="8A55DF7AD9D8422C8F6BA3A5649B0A9F"/>
    <w:rsid w:val="00BD0635"/>
  </w:style>
  <w:style w:type="paragraph" w:customStyle="1" w:styleId="C0DE98ECA28A4D2585DD288395597EC1">
    <w:name w:val="C0DE98ECA28A4D2585DD288395597EC1"/>
    <w:rsid w:val="00BD0635"/>
  </w:style>
  <w:style w:type="paragraph" w:customStyle="1" w:styleId="4E52B375860A473993BEF5850DFABDEC">
    <w:name w:val="4E52B375860A473993BEF5850DFABDEC"/>
    <w:rsid w:val="00BD0635"/>
  </w:style>
  <w:style w:type="paragraph" w:customStyle="1" w:styleId="06E891CA0AF14E2592EBB3F2EE7E4BAE">
    <w:name w:val="06E891CA0AF14E2592EBB3F2EE7E4BAE"/>
    <w:rsid w:val="00BD0635"/>
  </w:style>
  <w:style w:type="paragraph" w:customStyle="1" w:styleId="0EDA50C7499F455FB2A50033E5C42933">
    <w:name w:val="0EDA50C7499F455FB2A50033E5C42933"/>
    <w:rsid w:val="00BD0635"/>
  </w:style>
  <w:style w:type="paragraph" w:customStyle="1" w:styleId="07446BA0105F4F57BD7DA08B2299AA11">
    <w:name w:val="07446BA0105F4F57BD7DA08B2299AA11"/>
    <w:rsid w:val="00BD0635"/>
  </w:style>
  <w:style w:type="paragraph" w:customStyle="1" w:styleId="212AAD6CE3114BEDBEB7AFFF61C007C2">
    <w:name w:val="212AAD6CE3114BEDBEB7AFFF61C007C2"/>
    <w:rsid w:val="00BD0635"/>
  </w:style>
  <w:style w:type="paragraph" w:customStyle="1" w:styleId="E80F8B6C17044519AA639560F8A6A3E5">
    <w:name w:val="E80F8B6C17044519AA639560F8A6A3E5"/>
    <w:rsid w:val="00BD0635"/>
  </w:style>
  <w:style w:type="paragraph" w:customStyle="1" w:styleId="37CF34579D3541C79F235B11C5C79855">
    <w:name w:val="37CF34579D3541C79F235B11C5C79855"/>
    <w:rsid w:val="00BD0635"/>
  </w:style>
  <w:style w:type="paragraph" w:customStyle="1" w:styleId="CA2F7C2411C74E42B353844A78752CD1">
    <w:name w:val="CA2F7C2411C74E42B353844A78752CD1"/>
    <w:rsid w:val="00BD0635"/>
  </w:style>
  <w:style w:type="paragraph" w:customStyle="1" w:styleId="CDD9A13A7C054BEE90AF63528C503D54">
    <w:name w:val="CDD9A13A7C054BEE90AF63528C503D54"/>
    <w:rsid w:val="00BD0635"/>
  </w:style>
  <w:style w:type="paragraph" w:customStyle="1" w:styleId="0BB8A2BB126D4A819A64DA7DB07CFBE2">
    <w:name w:val="0BB8A2BB126D4A819A64DA7DB07CFBE2"/>
    <w:rsid w:val="00BD0635"/>
  </w:style>
  <w:style w:type="paragraph" w:customStyle="1" w:styleId="C964841CFABB45FA98FEC264B33DAFD2">
    <w:name w:val="C964841CFABB45FA98FEC264B33DAFD2"/>
    <w:rsid w:val="00BD0635"/>
  </w:style>
  <w:style w:type="paragraph" w:customStyle="1" w:styleId="0A80652207D149D29B7F6EE3A4E9198C">
    <w:name w:val="0A80652207D149D29B7F6EE3A4E9198C"/>
    <w:rsid w:val="00BD0635"/>
  </w:style>
  <w:style w:type="paragraph" w:customStyle="1" w:styleId="B6909432BA9541FA87EB09E1DC20D892">
    <w:name w:val="B6909432BA9541FA87EB09E1DC20D892"/>
    <w:rsid w:val="00BD0635"/>
  </w:style>
  <w:style w:type="paragraph" w:customStyle="1" w:styleId="A65AEDB4C0E342FBB579AAEAD0005B30">
    <w:name w:val="A65AEDB4C0E342FBB579AAEAD0005B30"/>
    <w:rsid w:val="00BD0635"/>
  </w:style>
  <w:style w:type="paragraph" w:customStyle="1" w:styleId="F10B8C2606494496803F7343DCF41D5C">
    <w:name w:val="F10B8C2606494496803F7343DCF41D5C"/>
    <w:rsid w:val="00BD0635"/>
  </w:style>
  <w:style w:type="paragraph" w:customStyle="1" w:styleId="6C13A1AAF5BE44A28F5DE078C26DD8A1">
    <w:name w:val="6C13A1AAF5BE44A28F5DE078C26DD8A1"/>
    <w:rsid w:val="00BD0635"/>
  </w:style>
  <w:style w:type="paragraph" w:customStyle="1" w:styleId="24D0E1F7ECAE4F4A81D14CD63234C7A6">
    <w:name w:val="24D0E1F7ECAE4F4A81D14CD63234C7A6"/>
    <w:rsid w:val="00BD0635"/>
  </w:style>
  <w:style w:type="paragraph" w:customStyle="1" w:styleId="19A29C6BF3A9463B9DEB3F6FD4A74B2F">
    <w:name w:val="19A29C6BF3A9463B9DEB3F6FD4A74B2F"/>
    <w:rsid w:val="00BD0635"/>
  </w:style>
  <w:style w:type="paragraph" w:customStyle="1" w:styleId="84778C7EF89647F9A760110596FB4D1D">
    <w:name w:val="84778C7EF89647F9A760110596FB4D1D"/>
    <w:rsid w:val="00BD0635"/>
  </w:style>
  <w:style w:type="paragraph" w:customStyle="1" w:styleId="04F8BDA64B2E4B9DB86F5AA6EEE55AA1">
    <w:name w:val="04F8BDA64B2E4B9DB86F5AA6EEE55AA1"/>
    <w:rsid w:val="00BD0635"/>
  </w:style>
  <w:style w:type="paragraph" w:customStyle="1" w:styleId="74EC01366F2A428CAD53760D8C59A9DE">
    <w:name w:val="74EC01366F2A428CAD53760D8C59A9DE"/>
    <w:rsid w:val="00BD0635"/>
  </w:style>
  <w:style w:type="paragraph" w:customStyle="1" w:styleId="91DD2655B2144E0DB1B0B4186F2DFF70">
    <w:name w:val="91DD2655B2144E0DB1B0B4186F2DFF70"/>
    <w:rsid w:val="00BD0635"/>
  </w:style>
  <w:style w:type="paragraph" w:customStyle="1" w:styleId="CB64273985864EE5A2BF50B704B35AAD">
    <w:name w:val="CB64273985864EE5A2BF50B704B35AAD"/>
    <w:rsid w:val="00BD0635"/>
  </w:style>
  <w:style w:type="paragraph" w:customStyle="1" w:styleId="0169D90689A94A53A09A87A15B255961">
    <w:name w:val="0169D90689A94A53A09A87A15B255961"/>
    <w:rsid w:val="00BD0635"/>
  </w:style>
  <w:style w:type="paragraph" w:customStyle="1" w:styleId="973E9D1AA6D347E78179781BFCC7D407">
    <w:name w:val="973E9D1AA6D347E78179781BFCC7D407"/>
    <w:rsid w:val="00BD0635"/>
  </w:style>
  <w:style w:type="paragraph" w:customStyle="1" w:styleId="B323BA8CA10C4D9E8D7CB7C730EA939B">
    <w:name w:val="B323BA8CA10C4D9E8D7CB7C730EA939B"/>
    <w:rsid w:val="00BD0635"/>
  </w:style>
  <w:style w:type="paragraph" w:customStyle="1" w:styleId="12D466350B594741ACEB1AE3613F9E1C">
    <w:name w:val="12D466350B594741ACEB1AE3613F9E1C"/>
    <w:rsid w:val="00BD0635"/>
  </w:style>
  <w:style w:type="paragraph" w:customStyle="1" w:styleId="EC2BD6C853C14D31AB3D0D5DF44E032B">
    <w:name w:val="EC2BD6C853C14D31AB3D0D5DF44E032B"/>
    <w:rsid w:val="00BD0635"/>
  </w:style>
  <w:style w:type="paragraph" w:customStyle="1" w:styleId="477D016B1F0445BB885BE15CF0D216F4">
    <w:name w:val="477D016B1F0445BB885BE15CF0D216F4"/>
    <w:rsid w:val="00BD0635"/>
  </w:style>
  <w:style w:type="paragraph" w:customStyle="1" w:styleId="ADBEDD7199AA42A6B2C84A8411D796F5">
    <w:name w:val="ADBEDD7199AA42A6B2C84A8411D796F5"/>
    <w:rsid w:val="00BD0635"/>
  </w:style>
  <w:style w:type="paragraph" w:customStyle="1" w:styleId="BF18B79D917C49F98B653F24BE0B2368">
    <w:name w:val="BF18B79D917C49F98B653F24BE0B2368"/>
    <w:rsid w:val="00BD0635"/>
  </w:style>
  <w:style w:type="paragraph" w:customStyle="1" w:styleId="C7CE0950586B4A2ABC260AFA7AFDF75A">
    <w:name w:val="C7CE0950586B4A2ABC260AFA7AFDF75A"/>
    <w:rsid w:val="00BD0635"/>
  </w:style>
  <w:style w:type="paragraph" w:customStyle="1" w:styleId="D2C334C4CA864DD5B3283FDDD3D72F9B">
    <w:name w:val="D2C334C4CA864DD5B3283FDDD3D72F9B"/>
    <w:rsid w:val="00BD0635"/>
  </w:style>
  <w:style w:type="paragraph" w:customStyle="1" w:styleId="CA474F677976439EB0EA80CA398D8327">
    <w:name w:val="CA474F677976439EB0EA80CA398D8327"/>
    <w:rsid w:val="00BD0635"/>
  </w:style>
  <w:style w:type="paragraph" w:customStyle="1" w:styleId="F2ABCD1B5FA246298D8293AD415E762B">
    <w:name w:val="F2ABCD1B5FA246298D8293AD415E762B"/>
    <w:rsid w:val="00BD0635"/>
  </w:style>
  <w:style w:type="paragraph" w:customStyle="1" w:styleId="960F988B00294A94BD792C0F1292C213">
    <w:name w:val="960F988B00294A94BD792C0F1292C213"/>
    <w:rsid w:val="00BD0635"/>
  </w:style>
  <w:style w:type="paragraph" w:customStyle="1" w:styleId="885531BBBDBB4B6D88AB57E5E756F6A1">
    <w:name w:val="885531BBBDBB4B6D88AB57E5E756F6A1"/>
    <w:rsid w:val="00BD0635"/>
  </w:style>
  <w:style w:type="paragraph" w:customStyle="1" w:styleId="C4CADCF9343E4E489DB72CCF307B80B9">
    <w:name w:val="C4CADCF9343E4E489DB72CCF307B80B9"/>
    <w:rsid w:val="00BD0635"/>
  </w:style>
  <w:style w:type="paragraph" w:customStyle="1" w:styleId="6F654C23754949E5816212C77B9920C9">
    <w:name w:val="6F654C23754949E5816212C77B9920C9"/>
    <w:rsid w:val="00BD0635"/>
  </w:style>
  <w:style w:type="paragraph" w:customStyle="1" w:styleId="7DA2F1E1E3AC45D29F53D500685D87BE">
    <w:name w:val="7DA2F1E1E3AC45D29F53D500685D87BE"/>
    <w:rsid w:val="00BD0635"/>
  </w:style>
  <w:style w:type="paragraph" w:customStyle="1" w:styleId="A6E1431AB2214C23A1E692F30AB066C2">
    <w:name w:val="A6E1431AB2214C23A1E692F30AB066C2"/>
    <w:rsid w:val="00BD0635"/>
  </w:style>
  <w:style w:type="paragraph" w:customStyle="1" w:styleId="D48A469478A04F94ACF4F29EC94C65D8">
    <w:name w:val="D48A469478A04F94ACF4F29EC94C65D8"/>
    <w:rsid w:val="00BD0635"/>
  </w:style>
  <w:style w:type="paragraph" w:customStyle="1" w:styleId="D69995884FAC4300871825C0BEB9EB89">
    <w:name w:val="D69995884FAC4300871825C0BEB9EB89"/>
    <w:rsid w:val="00BD0635"/>
  </w:style>
  <w:style w:type="paragraph" w:customStyle="1" w:styleId="1C7DD118D61B41F49A2B963437654B7A">
    <w:name w:val="1C7DD118D61B41F49A2B963437654B7A"/>
    <w:rsid w:val="00BD0635"/>
  </w:style>
  <w:style w:type="paragraph" w:customStyle="1" w:styleId="33CDD9BDB8544265813F36DFE3CEEAB1">
    <w:name w:val="33CDD9BDB8544265813F36DFE3CEEAB1"/>
    <w:rsid w:val="00BD0635"/>
  </w:style>
  <w:style w:type="paragraph" w:customStyle="1" w:styleId="BB6C4FF2D5BD4A73A059D87C32BC5232">
    <w:name w:val="BB6C4FF2D5BD4A73A059D87C32BC5232"/>
    <w:rsid w:val="00BD0635"/>
  </w:style>
  <w:style w:type="paragraph" w:customStyle="1" w:styleId="09F05EBDD93B470C8933013C5603F3C6">
    <w:name w:val="09F05EBDD93B470C8933013C5603F3C6"/>
    <w:rsid w:val="00BD0635"/>
  </w:style>
  <w:style w:type="paragraph" w:customStyle="1" w:styleId="123F0149EEAB45C4A3E1DD9EE80F45B0">
    <w:name w:val="123F0149EEAB45C4A3E1DD9EE80F45B0"/>
    <w:rsid w:val="00BD0635"/>
  </w:style>
  <w:style w:type="paragraph" w:customStyle="1" w:styleId="CAE9C82864DD42E8AA087B191CF995B4">
    <w:name w:val="CAE9C82864DD42E8AA087B191CF995B4"/>
    <w:rsid w:val="00BD0635"/>
  </w:style>
  <w:style w:type="paragraph" w:customStyle="1" w:styleId="2AF1AA920A784FCD829B64672FB67EC1">
    <w:name w:val="2AF1AA920A784FCD829B64672FB67EC1"/>
    <w:rsid w:val="00BD0635"/>
  </w:style>
  <w:style w:type="paragraph" w:customStyle="1" w:styleId="34C6678EFE49471D94BD6CF2B5E20369">
    <w:name w:val="34C6678EFE49471D94BD6CF2B5E20369"/>
    <w:rsid w:val="00BD0635"/>
  </w:style>
  <w:style w:type="paragraph" w:customStyle="1" w:styleId="17FCA859C601452BBF812723C1F4DFA2">
    <w:name w:val="17FCA859C601452BBF812723C1F4DFA2"/>
    <w:rsid w:val="00BD0635"/>
  </w:style>
  <w:style w:type="paragraph" w:customStyle="1" w:styleId="F6B8092A0A774A88932E559D42F466E0">
    <w:name w:val="F6B8092A0A774A88932E559D42F466E0"/>
    <w:rsid w:val="00BD0635"/>
  </w:style>
  <w:style w:type="paragraph" w:customStyle="1" w:styleId="61AA51C8C22741CB960CB98B257F9B35">
    <w:name w:val="61AA51C8C22741CB960CB98B257F9B35"/>
    <w:rsid w:val="00BD0635"/>
  </w:style>
  <w:style w:type="paragraph" w:customStyle="1" w:styleId="B79F0B34EA9F4655B85331004FE563A9">
    <w:name w:val="B79F0B34EA9F4655B85331004FE563A9"/>
    <w:rsid w:val="00BD0635"/>
  </w:style>
  <w:style w:type="paragraph" w:customStyle="1" w:styleId="45DDAB2EA7804DA2999FA90DF5C9FE3D">
    <w:name w:val="45DDAB2EA7804DA2999FA90DF5C9FE3D"/>
    <w:rsid w:val="00BD0635"/>
  </w:style>
  <w:style w:type="paragraph" w:customStyle="1" w:styleId="0EC51A6C03CD40E391291043D0B46ACB">
    <w:name w:val="0EC51A6C03CD40E391291043D0B46ACB"/>
    <w:rsid w:val="00BD0635"/>
  </w:style>
  <w:style w:type="paragraph" w:customStyle="1" w:styleId="2856F610D6DC4AD98EAD712EDF27794F">
    <w:name w:val="2856F610D6DC4AD98EAD712EDF27794F"/>
    <w:rsid w:val="00BD0635"/>
  </w:style>
  <w:style w:type="paragraph" w:customStyle="1" w:styleId="E68671C4EB4242EA9333FF3AE85DE287">
    <w:name w:val="E68671C4EB4242EA9333FF3AE85DE287"/>
    <w:rsid w:val="00BD0635"/>
  </w:style>
  <w:style w:type="paragraph" w:customStyle="1" w:styleId="509CB072457246A484360D0817A578CF">
    <w:name w:val="509CB072457246A484360D0817A578CF"/>
    <w:rsid w:val="00BD0635"/>
  </w:style>
  <w:style w:type="paragraph" w:customStyle="1" w:styleId="AFEACB42023A439AAB65C385C27AF95D">
    <w:name w:val="AFEACB42023A439AAB65C385C27AF95D"/>
    <w:rsid w:val="00BD0635"/>
  </w:style>
  <w:style w:type="paragraph" w:customStyle="1" w:styleId="A474096438A04FF9865D36DA335EA5BE">
    <w:name w:val="A474096438A04FF9865D36DA335EA5BE"/>
    <w:rsid w:val="00BD0635"/>
  </w:style>
  <w:style w:type="paragraph" w:customStyle="1" w:styleId="FD4E0F16FB5A46EBAA0603CC88751F6D">
    <w:name w:val="FD4E0F16FB5A46EBAA0603CC88751F6D"/>
    <w:rsid w:val="00BD0635"/>
  </w:style>
  <w:style w:type="paragraph" w:customStyle="1" w:styleId="182BF1ED36D54BE190C9EA3510D9EF9C">
    <w:name w:val="182BF1ED36D54BE190C9EA3510D9EF9C"/>
    <w:rsid w:val="00BD0635"/>
  </w:style>
  <w:style w:type="paragraph" w:customStyle="1" w:styleId="DA81EC1B72C24A52B1127E0901906D6A">
    <w:name w:val="DA81EC1B72C24A52B1127E0901906D6A"/>
    <w:rsid w:val="00BD0635"/>
  </w:style>
  <w:style w:type="paragraph" w:customStyle="1" w:styleId="5991DF1B2F6144D39DEE513073C8585F">
    <w:name w:val="5991DF1B2F6144D39DEE513073C8585F"/>
    <w:rsid w:val="00BD0635"/>
  </w:style>
  <w:style w:type="paragraph" w:customStyle="1" w:styleId="EA5DF769078A4592B348EBD6AF18DBE8">
    <w:name w:val="EA5DF769078A4592B348EBD6AF18DBE8"/>
    <w:rsid w:val="00BD0635"/>
  </w:style>
  <w:style w:type="paragraph" w:customStyle="1" w:styleId="792E3FE0452548229EFE2587A3312E0B">
    <w:name w:val="792E3FE0452548229EFE2587A3312E0B"/>
    <w:rsid w:val="00BD0635"/>
  </w:style>
  <w:style w:type="paragraph" w:customStyle="1" w:styleId="0AE694276B114C72A163AD4C50C5BC38">
    <w:name w:val="0AE694276B114C72A163AD4C50C5BC38"/>
    <w:rsid w:val="00BD0635"/>
  </w:style>
  <w:style w:type="paragraph" w:customStyle="1" w:styleId="969A9A99E1DD4A9FB6246798DE7C7577">
    <w:name w:val="969A9A99E1DD4A9FB6246798DE7C7577"/>
    <w:rsid w:val="00BD0635"/>
  </w:style>
  <w:style w:type="paragraph" w:customStyle="1" w:styleId="6203ED7C05BA407CAFD9B06CCCA26DDD">
    <w:name w:val="6203ED7C05BA407CAFD9B06CCCA26DDD"/>
    <w:rsid w:val="00BD0635"/>
  </w:style>
  <w:style w:type="paragraph" w:customStyle="1" w:styleId="93EA9B72CDF747C588783823FC5506E3">
    <w:name w:val="93EA9B72CDF747C588783823FC5506E3"/>
    <w:rsid w:val="00BD0635"/>
  </w:style>
  <w:style w:type="paragraph" w:customStyle="1" w:styleId="44C7B034408241A1AC57828DAF1A86A4">
    <w:name w:val="44C7B034408241A1AC57828DAF1A86A4"/>
    <w:rsid w:val="00BD0635"/>
  </w:style>
  <w:style w:type="paragraph" w:customStyle="1" w:styleId="AF4BF5BD295B4C6988026095CA2B2BFE">
    <w:name w:val="AF4BF5BD295B4C6988026095CA2B2BFE"/>
    <w:rsid w:val="00BD0635"/>
  </w:style>
  <w:style w:type="paragraph" w:customStyle="1" w:styleId="72E238B2E4564E38A03BB1B0B8A68C39">
    <w:name w:val="72E238B2E4564E38A03BB1B0B8A68C39"/>
    <w:rsid w:val="00BD0635"/>
  </w:style>
  <w:style w:type="paragraph" w:customStyle="1" w:styleId="3F1FEE46D7E14D249D12F986B3C9931C">
    <w:name w:val="3F1FEE46D7E14D249D12F986B3C9931C"/>
    <w:rsid w:val="00BD0635"/>
  </w:style>
  <w:style w:type="paragraph" w:customStyle="1" w:styleId="088DC3DB7FD3412A8FBB3A73682321F1">
    <w:name w:val="088DC3DB7FD3412A8FBB3A73682321F1"/>
    <w:rsid w:val="00BD0635"/>
  </w:style>
  <w:style w:type="paragraph" w:customStyle="1" w:styleId="48DE1FDB836B48878A1EC5AC2C50B940">
    <w:name w:val="48DE1FDB836B48878A1EC5AC2C50B940"/>
    <w:rsid w:val="00BD0635"/>
  </w:style>
  <w:style w:type="paragraph" w:customStyle="1" w:styleId="F2462313D1024500A7A844E2391B552B">
    <w:name w:val="F2462313D1024500A7A844E2391B552B"/>
    <w:rsid w:val="00BD0635"/>
  </w:style>
  <w:style w:type="paragraph" w:customStyle="1" w:styleId="80FA3B1406C64801936254A46C88950C">
    <w:name w:val="80FA3B1406C64801936254A46C88950C"/>
    <w:rsid w:val="00BD0635"/>
  </w:style>
  <w:style w:type="paragraph" w:customStyle="1" w:styleId="EFB7790FEDC7401197BC034966D92222">
    <w:name w:val="EFB7790FEDC7401197BC034966D92222"/>
    <w:rsid w:val="00BD0635"/>
  </w:style>
  <w:style w:type="paragraph" w:customStyle="1" w:styleId="41AED097317240978FB5F79704F203B3">
    <w:name w:val="41AED097317240978FB5F79704F203B3"/>
    <w:rsid w:val="00BD0635"/>
  </w:style>
  <w:style w:type="paragraph" w:customStyle="1" w:styleId="D4C06EF5C19940588E5FD825C844F01A">
    <w:name w:val="D4C06EF5C19940588E5FD825C844F01A"/>
    <w:rsid w:val="00BD0635"/>
  </w:style>
  <w:style w:type="paragraph" w:customStyle="1" w:styleId="CD47AEDD13F547EE9F9FC3BB1C914B8D">
    <w:name w:val="CD47AEDD13F547EE9F9FC3BB1C914B8D"/>
    <w:rsid w:val="00BD0635"/>
  </w:style>
  <w:style w:type="paragraph" w:customStyle="1" w:styleId="CDBBD74DF8BA427C8B7FB1B106F7D866">
    <w:name w:val="CDBBD74DF8BA427C8B7FB1B106F7D866"/>
    <w:rsid w:val="00BD0635"/>
  </w:style>
  <w:style w:type="paragraph" w:customStyle="1" w:styleId="7C64EF662C64433D8134F47D7BC67259">
    <w:name w:val="7C64EF662C64433D8134F47D7BC67259"/>
    <w:rsid w:val="00BD0635"/>
  </w:style>
  <w:style w:type="paragraph" w:customStyle="1" w:styleId="EE019175C42E4EF4B0BAD4D0534FB4D7">
    <w:name w:val="EE019175C42E4EF4B0BAD4D0534FB4D7"/>
    <w:rsid w:val="00BD0635"/>
  </w:style>
  <w:style w:type="paragraph" w:customStyle="1" w:styleId="C10823E8353F40458F61A872085E5D1E">
    <w:name w:val="C10823E8353F40458F61A872085E5D1E"/>
    <w:rsid w:val="00BD0635"/>
  </w:style>
  <w:style w:type="paragraph" w:customStyle="1" w:styleId="D7F48728AA7E4669BB910E11C946A9B0">
    <w:name w:val="D7F48728AA7E4669BB910E11C946A9B0"/>
    <w:rsid w:val="00BD0635"/>
  </w:style>
  <w:style w:type="paragraph" w:customStyle="1" w:styleId="26EDDF82A4C340DFBF51030FAFF2259C">
    <w:name w:val="26EDDF82A4C340DFBF51030FAFF2259C"/>
    <w:rsid w:val="00BD0635"/>
  </w:style>
  <w:style w:type="paragraph" w:customStyle="1" w:styleId="39D3C060501F4B44BEEDE33E6DF161F9">
    <w:name w:val="39D3C060501F4B44BEEDE33E6DF161F9"/>
    <w:rsid w:val="00BD0635"/>
  </w:style>
  <w:style w:type="paragraph" w:customStyle="1" w:styleId="3404BDCF631F4E2688291D74D2984F4D">
    <w:name w:val="3404BDCF631F4E2688291D74D2984F4D"/>
    <w:rsid w:val="00BD0635"/>
  </w:style>
  <w:style w:type="paragraph" w:customStyle="1" w:styleId="9CA83905F9B7438993D7BC1DBED9AE73">
    <w:name w:val="9CA83905F9B7438993D7BC1DBED9AE73"/>
    <w:rsid w:val="00BD0635"/>
  </w:style>
  <w:style w:type="paragraph" w:customStyle="1" w:styleId="C4118A0A2DBC42088A65625B24D3B2CB">
    <w:name w:val="C4118A0A2DBC42088A65625B24D3B2CB"/>
    <w:rsid w:val="00BD0635"/>
  </w:style>
  <w:style w:type="paragraph" w:customStyle="1" w:styleId="8A2910B3EA4649DB8E3C6D16390B9062">
    <w:name w:val="8A2910B3EA4649DB8E3C6D16390B9062"/>
    <w:rsid w:val="00BD0635"/>
  </w:style>
  <w:style w:type="paragraph" w:customStyle="1" w:styleId="598EA60011F0451C862156D2B0A2065D">
    <w:name w:val="598EA60011F0451C862156D2B0A2065D"/>
    <w:rsid w:val="00BD0635"/>
  </w:style>
  <w:style w:type="paragraph" w:customStyle="1" w:styleId="E60F4158A6C1480EB94E6B4C41DD5EBD">
    <w:name w:val="E60F4158A6C1480EB94E6B4C41DD5EBD"/>
    <w:rsid w:val="00BD0635"/>
  </w:style>
  <w:style w:type="paragraph" w:customStyle="1" w:styleId="91B079EF571943ECB1A20A5B8AB5E117">
    <w:name w:val="91B079EF571943ECB1A20A5B8AB5E117"/>
    <w:rsid w:val="00BD0635"/>
  </w:style>
  <w:style w:type="paragraph" w:customStyle="1" w:styleId="AE09D30F58634E2997650877F4B5C8D5">
    <w:name w:val="AE09D30F58634E2997650877F4B5C8D5"/>
    <w:rsid w:val="00BD0635"/>
  </w:style>
  <w:style w:type="paragraph" w:customStyle="1" w:styleId="0BBFC56CD04C4B6C9503E24E4D1927FF">
    <w:name w:val="0BBFC56CD04C4B6C9503E24E4D1927FF"/>
    <w:rsid w:val="00BD0635"/>
  </w:style>
  <w:style w:type="paragraph" w:customStyle="1" w:styleId="8B9EBA999A634088991338124E839F17">
    <w:name w:val="8B9EBA999A634088991338124E839F17"/>
    <w:rsid w:val="00BD0635"/>
  </w:style>
  <w:style w:type="paragraph" w:customStyle="1" w:styleId="A0151A72D44A4856AFA519996A89E257">
    <w:name w:val="A0151A72D44A4856AFA519996A89E257"/>
    <w:rsid w:val="00BD0635"/>
  </w:style>
  <w:style w:type="paragraph" w:customStyle="1" w:styleId="4C82254BE5784480B7628F9B50DB0581">
    <w:name w:val="4C82254BE5784480B7628F9B50DB0581"/>
    <w:rsid w:val="00BD0635"/>
  </w:style>
  <w:style w:type="paragraph" w:customStyle="1" w:styleId="7B0BFC55D5934620B52CDBF687804DE7">
    <w:name w:val="7B0BFC55D5934620B52CDBF687804DE7"/>
    <w:rsid w:val="00BD0635"/>
  </w:style>
  <w:style w:type="paragraph" w:customStyle="1" w:styleId="A024EA21726E4B38B9ABED18BC54C633">
    <w:name w:val="A024EA21726E4B38B9ABED18BC54C633"/>
    <w:rsid w:val="00BD0635"/>
  </w:style>
  <w:style w:type="paragraph" w:customStyle="1" w:styleId="C1209A5C00324570BD31549967EF045E">
    <w:name w:val="C1209A5C00324570BD31549967EF045E"/>
    <w:rsid w:val="00BD0635"/>
  </w:style>
  <w:style w:type="paragraph" w:customStyle="1" w:styleId="3B2C20C2D4CC416A971DD856C15CB708">
    <w:name w:val="3B2C20C2D4CC416A971DD856C15CB708"/>
    <w:rsid w:val="00BD0635"/>
  </w:style>
  <w:style w:type="paragraph" w:customStyle="1" w:styleId="B76E9B41C503430EAA06723976A69ECC">
    <w:name w:val="B76E9B41C503430EAA06723976A69ECC"/>
    <w:rsid w:val="00BD0635"/>
  </w:style>
  <w:style w:type="paragraph" w:customStyle="1" w:styleId="9917363644364C898BA4A8D9D0FE15E1">
    <w:name w:val="9917363644364C898BA4A8D9D0FE15E1"/>
    <w:rsid w:val="00BD0635"/>
  </w:style>
  <w:style w:type="paragraph" w:customStyle="1" w:styleId="6B64393815E74D86ABCE047E34DFF326">
    <w:name w:val="6B64393815E74D86ABCE047E34DFF326"/>
    <w:rsid w:val="00BD0635"/>
  </w:style>
  <w:style w:type="paragraph" w:customStyle="1" w:styleId="FC2051A49BAB4B75A9E32DC75F5D1BB7">
    <w:name w:val="FC2051A49BAB4B75A9E32DC75F5D1BB7"/>
    <w:rsid w:val="00BD0635"/>
  </w:style>
  <w:style w:type="paragraph" w:customStyle="1" w:styleId="D0A03A423D634DB3B538C92C87C4CB21">
    <w:name w:val="D0A03A423D634DB3B538C92C87C4CB21"/>
    <w:rsid w:val="00BD0635"/>
  </w:style>
  <w:style w:type="paragraph" w:customStyle="1" w:styleId="725D5BC8FD9E47FE85A0191F48BA972E">
    <w:name w:val="725D5BC8FD9E47FE85A0191F48BA972E"/>
    <w:rsid w:val="00BD0635"/>
  </w:style>
  <w:style w:type="paragraph" w:customStyle="1" w:styleId="7C44B3D1A80E41B8B2AD6D91814570C2">
    <w:name w:val="7C44B3D1A80E41B8B2AD6D91814570C2"/>
    <w:rsid w:val="00BD0635"/>
  </w:style>
  <w:style w:type="paragraph" w:customStyle="1" w:styleId="6A5DC667EFF54D6FBB0928516C22B32E">
    <w:name w:val="6A5DC667EFF54D6FBB0928516C22B32E"/>
    <w:rsid w:val="00BD0635"/>
  </w:style>
  <w:style w:type="paragraph" w:customStyle="1" w:styleId="B5A9092171AB4034A58373BD1A18E122">
    <w:name w:val="B5A9092171AB4034A58373BD1A18E122"/>
    <w:rsid w:val="00BD0635"/>
  </w:style>
  <w:style w:type="paragraph" w:customStyle="1" w:styleId="95F60946F2044B8DBC0CAEC2492B94B5">
    <w:name w:val="95F60946F2044B8DBC0CAEC2492B94B5"/>
    <w:rsid w:val="00BD0635"/>
  </w:style>
  <w:style w:type="paragraph" w:customStyle="1" w:styleId="C3B5FF534F684D5F8AE3F9C1EE157A0F">
    <w:name w:val="C3B5FF534F684D5F8AE3F9C1EE157A0F"/>
    <w:rsid w:val="00BD0635"/>
  </w:style>
  <w:style w:type="paragraph" w:customStyle="1" w:styleId="81932D50BABA4008A32319D051AB6BAD">
    <w:name w:val="81932D50BABA4008A32319D051AB6BAD"/>
    <w:rsid w:val="00BD0635"/>
  </w:style>
  <w:style w:type="paragraph" w:customStyle="1" w:styleId="5B32C847D306481BAB74F7437BACA543">
    <w:name w:val="5B32C847D306481BAB74F7437BACA543"/>
    <w:rsid w:val="00BD0635"/>
  </w:style>
  <w:style w:type="paragraph" w:customStyle="1" w:styleId="6EE293EB7BB749FDA937AEFAD917A88B">
    <w:name w:val="6EE293EB7BB749FDA937AEFAD917A88B"/>
    <w:rsid w:val="00BD0635"/>
  </w:style>
  <w:style w:type="paragraph" w:customStyle="1" w:styleId="4F6DC165412E422DB9305D31C27D22D0">
    <w:name w:val="4F6DC165412E422DB9305D31C27D22D0"/>
    <w:rsid w:val="00BD0635"/>
  </w:style>
  <w:style w:type="paragraph" w:customStyle="1" w:styleId="CF8C75868BC941FA9B17AF7EE1657595">
    <w:name w:val="CF8C75868BC941FA9B17AF7EE1657595"/>
    <w:rsid w:val="00BD0635"/>
  </w:style>
  <w:style w:type="paragraph" w:customStyle="1" w:styleId="33EBD8109B9E42A39D24B3D781664D60">
    <w:name w:val="33EBD8109B9E42A39D24B3D781664D60"/>
    <w:rsid w:val="00BD0635"/>
  </w:style>
  <w:style w:type="paragraph" w:customStyle="1" w:styleId="06146DEDD7174E5D8301F1303551B7BC">
    <w:name w:val="06146DEDD7174E5D8301F1303551B7BC"/>
    <w:rsid w:val="00BD0635"/>
  </w:style>
  <w:style w:type="paragraph" w:customStyle="1" w:styleId="AFAC145497424C30AF665D7ACE018E0C">
    <w:name w:val="AFAC145497424C30AF665D7ACE018E0C"/>
    <w:rsid w:val="00BD0635"/>
  </w:style>
  <w:style w:type="paragraph" w:customStyle="1" w:styleId="9742CF550ACF4BC7B1153A7316C9212B">
    <w:name w:val="9742CF550ACF4BC7B1153A7316C9212B"/>
    <w:rsid w:val="00BD0635"/>
  </w:style>
  <w:style w:type="paragraph" w:customStyle="1" w:styleId="28C2A1053E8645C386082F46DDA763C3">
    <w:name w:val="28C2A1053E8645C386082F46DDA763C3"/>
    <w:rsid w:val="00BD0635"/>
  </w:style>
  <w:style w:type="paragraph" w:customStyle="1" w:styleId="57809FE4DF6F4DF29DE2CB82AC6EF133">
    <w:name w:val="57809FE4DF6F4DF29DE2CB82AC6EF133"/>
    <w:rsid w:val="00BD0635"/>
  </w:style>
  <w:style w:type="paragraph" w:customStyle="1" w:styleId="0C5559B6099B4C59B5AEAB3C3AF7FDF6">
    <w:name w:val="0C5559B6099B4C59B5AEAB3C3AF7FDF6"/>
    <w:rsid w:val="00BD0635"/>
  </w:style>
  <w:style w:type="paragraph" w:customStyle="1" w:styleId="05376499B0AD408B94DE5FB63C0EFEB5">
    <w:name w:val="05376499B0AD408B94DE5FB63C0EFEB5"/>
    <w:rsid w:val="00BD0635"/>
  </w:style>
  <w:style w:type="paragraph" w:customStyle="1" w:styleId="EEE71F34D2534BFE9A477B373A74B6FC">
    <w:name w:val="EEE71F34D2534BFE9A477B373A74B6FC"/>
    <w:rsid w:val="00BD0635"/>
  </w:style>
  <w:style w:type="paragraph" w:customStyle="1" w:styleId="B617EECEDC68499B86A471B9519A6CE7">
    <w:name w:val="B617EECEDC68499B86A471B9519A6CE7"/>
    <w:rsid w:val="00BD0635"/>
  </w:style>
  <w:style w:type="paragraph" w:customStyle="1" w:styleId="8F91E4101AEA4BF88AB0DBFAC0A5AE4E">
    <w:name w:val="8F91E4101AEA4BF88AB0DBFAC0A5AE4E"/>
    <w:rsid w:val="00BD0635"/>
  </w:style>
  <w:style w:type="paragraph" w:customStyle="1" w:styleId="316320D595E74886BAB004BF8CDDE25C">
    <w:name w:val="316320D595E74886BAB004BF8CDDE25C"/>
    <w:rsid w:val="00BD0635"/>
  </w:style>
  <w:style w:type="paragraph" w:customStyle="1" w:styleId="D39B15E206134A0BB4B0493D025DA0DC">
    <w:name w:val="D39B15E206134A0BB4B0493D025DA0DC"/>
    <w:rsid w:val="00BD0635"/>
  </w:style>
  <w:style w:type="paragraph" w:customStyle="1" w:styleId="C9EFBCDDBFF5444293BB396827FD2AB8">
    <w:name w:val="C9EFBCDDBFF5444293BB396827FD2AB8"/>
    <w:rsid w:val="00BD0635"/>
  </w:style>
  <w:style w:type="paragraph" w:customStyle="1" w:styleId="C58C8D79E792482AB5D73780D475D96F">
    <w:name w:val="C58C8D79E792482AB5D73780D475D96F"/>
    <w:rsid w:val="00BD0635"/>
  </w:style>
  <w:style w:type="paragraph" w:customStyle="1" w:styleId="1FF2036CE0E84583B81C7EB6AFD215C2">
    <w:name w:val="1FF2036CE0E84583B81C7EB6AFD215C2"/>
    <w:rsid w:val="00BD0635"/>
  </w:style>
  <w:style w:type="paragraph" w:customStyle="1" w:styleId="41227D67408D4BC69BC872CF757B077E">
    <w:name w:val="41227D67408D4BC69BC872CF757B077E"/>
    <w:rsid w:val="00BD0635"/>
  </w:style>
  <w:style w:type="paragraph" w:customStyle="1" w:styleId="7DFD7454AF8E4A82B88D0BA6B74E665D">
    <w:name w:val="7DFD7454AF8E4A82B88D0BA6B74E665D"/>
    <w:rsid w:val="00BD0635"/>
  </w:style>
  <w:style w:type="paragraph" w:customStyle="1" w:styleId="576721644D134A53B976F860AFF09097">
    <w:name w:val="576721644D134A53B976F860AFF09097"/>
    <w:rsid w:val="00BD0635"/>
  </w:style>
  <w:style w:type="paragraph" w:customStyle="1" w:styleId="A5A185D53ECA49A8936977BA0F90935B">
    <w:name w:val="A5A185D53ECA49A8936977BA0F90935B"/>
    <w:rsid w:val="00BD0635"/>
  </w:style>
  <w:style w:type="paragraph" w:customStyle="1" w:styleId="F4D9C902805C4DF9B6A55694C5D9A070">
    <w:name w:val="F4D9C902805C4DF9B6A55694C5D9A070"/>
    <w:rsid w:val="00BD0635"/>
  </w:style>
  <w:style w:type="paragraph" w:customStyle="1" w:styleId="47D2D0DA6B164B0EA7E90197BAD586E9">
    <w:name w:val="47D2D0DA6B164B0EA7E90197BAD586E9"/>
    <w:rsid w:val="00BD0635"/>
  </w:style>
  <w:style w:type="paragraph" w:customStyle="1" w:styleId="2DCF4F049FBF4A9183442C1C66A15A02">
    <w:name w:val="2DCF4F049FBF4A9183442C1C66A15A02"/>
    <w:rsid w:val="00BD0635"/>
  </w:style>
  <w:style w:type="paragraph" w:customStyle="1" w:styleId="ABF5E904A3024F25BB1CF13B88B7A9A1">
    <w:name w:val="ABF5E904A3024F25BB1CF13B88B7A9A1"/>
    <w:rsid w:val="00BD0635"/>
  </w:style>
  <w:style w:type="paragraph" w:customStyle="1" w:styleId="E3406CD56776498AB52B7935036D79BD">
    <w:name w:val="E3406CD56776498AB52B7935036D79BD"/>
    <w:rsid w:val="00BD0635"/>
  </w:style>
  <w:style w:type="paragraph" w:customStyle="1" w:styleId="14937C03DD8D44EE88EF6A6BF483ACE5">
    <w:name w:val="14937C03DD8D44EE88EF6A6BF483ACE5"/>
    <w:rsid w:val="00BD0635"/>
  </w:style>
  <w:style w:type="paragraph" w:customStyle="1" w:styleId="D6CCF9D35AA04793A0FB72D0A5DB2CC4">
    <w:name w:val="D6CCF9D35AA04793A0FB72D0A5DB2CC4"/>
    <w:rsid w:val="00BD0635"/>
  </w:style>
  <w:style w:type="paragraph" w:customStyle="1" w:styleId="4AE72CB359294104BF39CA85D5A0FABF">
    <w:name w:val="4AE72CB359294104BF39CA85D5A0FABF"/>
    <w:rsid w:val="00BD0635"/>
  </w:style>
  <w:style w:type="paragraph" w:customStyle="1" w:styleId="D9D9BCDC34434684B55F559E32C0AAB8">
    <w:name w:val="D9D9BCDC34434684B55F559E32C0AAB8"/>
    <w:rsid w:val="00BD0635"/>
  </w:style>
  <w:style w:type="paragraph" w:customStyle="1" w:styleId="B5C9A688C4B442CF918C9026F3AE17DE">
    <w:name w:val="B5C9A688C4B442CF918C9026F3AE17DE"/>
    <w:rsid w:val="00BD0635"/>
  </w:style>
  <w:style w:type="paragraph" w:customStyle="1" w:styleId="C167400E35E4451780CC2CEAF1FF5D7B">
    <w:name w:val="C167400E35E4451780CC2CEAF1FF5D7B"/>
    <w:rsid w:val="00BD0635"/>
  </w:style>
  <w:style w:type="paragraph" w:customStyle="1" w:styleId="5DEF114081434829950E381922D03638">
    <w:name w:val="5DEF114081434829950E381922D03638"/>
    <w:rsid w:val="00BD0635"/>
  </w:style>
  <w:style w:type="paragraph" w:customStyle="1" w:styleId="9317CBCA147744BD80731C7D68A5FE97">
    <w:name w:val="9317CBCA147744BD80731C7D68A5FE97"/>
    <w:rsid w:val="00BD0635"/>
  </w:style>
  <w:style w:type="paragraph" w:customStyle="1" w:styleId="16EC60A1D77C4004A1A26855D875162F">
    <w:name w:val="16EC60A1D77C4004A1A26855D875162F"/>
    <w:rsid w:val="00BD0635"/>
  </w:style>
  <w:style w:type="paragraph" w:customStyle="1" w:styleId="AB274A3C8A584AF18B5C5BAC785FFE3C">
    <w:name w:val="AB274A3C8A584AF18B5C5BAC785FFE3C"/>
    <w:rsid w:val="00BD0635"/>
  </w:style>
  <w:style w:type="paragraph" w:customStyle="1" w:styleId="D76100DC4E5F4FF8AB4FB72EF962F9B6">
    <w:name w:val="D76100DC4E5F4FF8AB4FB72EF962F9B6"/>
    <w:rsid w:val="00BD0635"/>
  </w:style>
  <w:style w:type="paragraph" w:customStyle="1" w:styleId="F1B588D4AEBE4DB6A3956DA4F35CE9A9">
    <w:name w:val="F1B588D4AEBE4DB6A3956DA4F35CE9A9"/>
    <w:rsid w:val="00BD0635"/>
  </w:style>
  <w:style w:type="paragraph" w:customStyle="1" w:styleId="EE01E7327FA447A6976D08E541C53163">
    <w:name w:val="EE01E7327FA447A6976D08E541C53163"/>
    <w:rsid w:val="00BD0635"/>
  </w:style>
  <w:style w:type="paragraph" w:customStyle="1" w:styleId="9EB2FE7B60BB4DF38574703AC83C815A">
    <w:name w:val="9EB2FE7B60BB4DF38574703AC83C815A"/>
    <w:rsid w:val="00BD0635"/>
  </w:style>
  <w:style w:type="paragraph" w:customStyle="1" w:styleId="F5EA7A8B68234C668234B392800FF68C">
    <w:name w:val="F5EA7A8B68234C668234B392800FF68C"/>
    <w:rsid w:val="00BD0635"/>
  </w:style>
  <w:style w:type="paragraph" w:customStyle="1" w:styleId="C08CC4E7004C4790933AE2821848C8C1">
    <w:name w:val="C08CC4E7004C4790933AE2821848C8C1"/>
    <w:rsid w:val="00BD0635"/>
  </w:style>
  <w:style w:type="paragraph" w:customStyle="1" w:styleId="9D5C7F61EBF940BB8B64DEBF33F718D1">
    <w:name w:val="9D5C7F61EBF940BB8B64DEBF33F718D1"/>
    <w:rsid w:val="00BD0635"/>
  </w:style>
  <w:style w:type="paragraph" w:customStyle="1" w:styleId="852FFDD0C07341C5A9B558CB231C6559">
    <w:name w:val="852FFDD0C07341C5A9B558CB231C6559"/>
    <w:rsid w:val="00BD0635"/>
  </w:style>
  <w:style w:type="paragraph" w:customStyle="1" w:styleId="E70FDC0880F543F5BCE208E3E86F9002">
    <w:name w:val="E70FDC0880F543F5BCE208E3E86F9002"/>
    <w:rsid w:val="00BD0635"/>
  </w:style>
  <w:style w:type="paragraph" w:customStyle="1" w:styleId="C6ABA30EDD9B43ED970180AB7884C0CF">
    <w:name w:val="C6ABA30EDD9B43ED970180AB7884C0CF"/>
    <w:rsid w:val="00BD0635"/>
  </w:style>
  <w:style w:type="paragraph" w:customStyle="1" w:styleId="91270511F1D140F2B245593680E9BCB5">
    <w:name w:val="91270511F1D140F2B245593680E9BCB5"/>
    <w:rsid w:val="00BD0635"/>
  </w:style>
  <w:style w:type="paragraph" w:customStyle="1" w:styleId="2D5375D85270417EA723DAA5F5A6D2BF">
    <w:name w:val="2D5375D85270417EA723DAA5F5A6D2BF"/>
    <w:rsid w:val="00BD0635"/>
  </w:style>
  <w:style w:type="paragraph" w:customStyle="1" w:styleId="4B498664CF354593B0A68B80CF1E5F22">
    <w:name w:val="4B498664CF354593B0A68B80CF1E5F22"/>
    <w:rsid w:val="00BD0635"/>
  </w:style>
  <w:style w:type="paragraph" w:customStyle="1" w:styleId="00EAA7D480664B339B7630CC5677F008">
    <w:name w:val="00EAA7D480664B339B7630CC5677F008"/>
    <w:rsid w:val="00BD0635"/>
  </w:style>
  <w:style w:type="paragraph" w:customStyle="1" w:styleId="019B5F8702FF4FA7AD6023626A3D8086">
    <w:name w:val="019B5F8702FF4FA7AD6023626A3D8086"/>
    <w:rsid w:val="00BD0635"/>
  </w:style>
  <w:style w:type="paragraph" w:customStyle="1" w:styleId="91926915C2A647D4982C287326D77BD5">
    <w:name w:val="91926915C2A647D4982C287326D77BD5"/>
    <w:rsid w:val="00BD0635"/>
  </w:style>
  <w:style w:type="paragraph" w:customStyle="1" w:styleId="934C284B1F934402A2528DC328E99577">
    <w:name w:val="934C284B1F934402A2528DC328E99577"/>
    <w:rsid w:val="00BD0635"/>
  </w:style>
  <w:style w:type="paragraph" w:customStyle="1" w:styleId="26B4E8C47FC64B9AB94ADD6E1479545E">
    <w:name w:val="26B4E8C47FC64B9AB94ADD6E1479545E"/>
    <w:rsid w:val="00BD0635"/>
  </w:style>
  <w:style w:type="paragraph" w:customStyle="1" w:styleId="0BF844A7E8764CFA9BD9A704FB810101">
    <w:name w:val="0BF844A7E8764CFA9BD9A704FB810101"/>
    <w:rsid w:val="00BD0635"/>
  </w:style>
  <w:style w:type="paragraph" w:customStyle="1" w:styleId="CEC9648D0D2B48D1AB69D47CFB65B98A">
    <w:name w:val="CEC9648D0D2B48D1AB69D47CFB65B98A"/>
    <w:rsid w:val="00BD0635"/>
  </w:style>
  <w:style w:type="paragraph" w:customStyle="1" w:styleId="1A588F32062B49ACA645F3BA46816C67">
    <w:name w:val="1A588F32062B49ACA645F3BA46816C67"/>
    <w:rsid w:val="00BD0635"/>
  </w:style>
  <w:style w:type="paragraph" w:customStyle="1" w:styleId="A9A0F8C6BBF14C6DB1F814365FF44CA1">
    <w:name w:val="A9A0F8C6BBF14C6DB1F814365FF44CA1"/>
    <w:rsid w:val="00BD0635"/>
  </w:style>
  <w:style w:type="paragraph" w:customStyle="1" w:styleId="5257E4B2D5C44E3D95A8F936BA930027">
    <w:name w:val="5257E4B2D5C44E3D95A8F936BA930027"/>
    <w:rsid w:val="00BD0635"/>
  </w:style>
  <w:style w:type="paragraph" w:customStyle="1" w:styleId="193D66DB50F34EF0A3D2502705C40F6E">
    <w:name w:val="193D66DB50F34EF0A3D2502705C40F6E"/>
    <w:rsid w:val="00BD0635"/>
  </w:style>
  <w:style w:type="paragraph" w:customStyle="1" w:styleId="BB4EFE88169D438794068488E21562D4">
    <w:name w:val="BB4EFE88169D438794068488E21562D4"/>
    <w:rsid w:val="00BD0635"/>
  </w:style>
  <w:style w:type="paragraph" w:customStyle="1" w:styleId="E016F85BF4494C8EA717EEF9C4911B24">
    <w:name w:val="E016F85BF4494C8EA717EEF9C4911B24"/>
    <w:rsid w:val="00BD0635"/>
  </w:style>
  <w:style w:type="paragraph" w:customStyle="1" w:styleId="2230C16C4B5948049E6C8B3A749EF82B">
    <w:name w:val="2230C16C4B5948049E6C8B3A749EF82B"/>
    <w:rsid w:val="00BD0635"/>
  </w:style>
  <w:style w:type="paragraph" w:customStyle="1" w:styleId="8805316D3E884F18A0833EE3292CCA9C">
    <w:name w:val="8805316D3E884F18A0833EE3292CCA9C"/>
    <w:rsid w:val="00BD0635"/>
  </w:style>
  <w:style w:type="paragraph" w:customStyle="1" w:styleId="B06136C5C0FC4B4981F75B1FC3DDD0FF">
    <w:name w:val="B06136C5C0FC4B4981F75B1FC3DDD0FF"/>
    <w:rsid w:val="00BD0635"/>
  </w:style>
  <w:style w:type="paragraph" w:customStyle="1" w:styleId="7858E6272C0A4B9E968368C86EB2E2E7">
    <w:name w:val="7858E6272C0A4B9E968368C86EB2E2E7"/>
    <w:rsid w:val="00BD0635"/>
  </w:style>
  <w:style w:type="paragraph" w:customStyle="1" w:styleId="AEE881E1A8384975BDE60C4F5DD19041">
    <w:name w:val="AEE881E1A8384975BDE60C4F5DD19041"/>
    <w:rsid w:val="00BD0635"/>
  </w:style>
  <w:style w:type="paragraph" w:customStyle="1" w:styleId="B4D50AEB1DC5488D847EB6C18E353A58">
    <w:name w:val="B4D50AEB1DC5488D847EB6C18E353A58"/>
    <w:rsid w:val="00BD0635"/>
  </w:style>
  <w:style w:type="paragraph" w:customStyle="1" w:styleId="6A5BB3B06CDC42C7B6D819388423C4E3">
    <w:name w:val="6A5BB3B06CDC42C7B6D819388423C4E3"/>
    <w:rsid w:val="00BD0635"/>
  </w:style>
  <w:style w:type="paragraph" w:customStyle="1" w:styleId="C17FD728FECC497FAC54B4C3C47F4A6C">
    <w:name w:val="C17FD728FECC497FAC54B4C3C47F4A6C"/>
    <w:rsid w:val="00BD0635"/>
  </w:style>
  <w:style w:type="paragraph" w:customStyle="1" w:styleId="1BAD90A16DF34953A4D89CABF54933AF">
    <w:name w:val="1BAD90A16DF34953A4D89CABF54933AF"/>
    <w:rsid w:val="00BD0635"/>
  </w:style>
  <w:style w:type="paragraph" w:customStyle="1" w:styleId="721CCCD44C8A470E9ADA72CDAA889167">
    <w:name w:val="721CCCD44C8A470E9ADA72CDAA889167"/>
    <w:rsid w:val="00BD0635"/>
  </w:style>
  <w:style w:type="paragraph" w:customStyle="1" w:styleId="585251F1558641DDAA753764EBB56787">
    <w:name w:val="585251F1558641DDAA753764EBB56787"/>
    <w:rsid w:val="00BD0635"/>
  </w:style>
  <w:style w:type="paragraph" w:customStyle="1" w:styleId="201D721C935244809C1D234D03A4D93B">
    <w:name w:val="201D721C935244809C1D234D03A4D93B"/>
    <w:rsid w:val="00BD0635"/>
  </w:style>
  <w:style w:type="paragraph" w:customStyle="1" w:styleId="3CB7105B845A4A9E80F5A198664C1F3C">
    <w:name w:val="3CB7105B845A4A9E80F5A198664C1F3C"/>
    <w:rsid w:val="00BD0635"/>
  </w:style>
  <w:style w:type="paragraph" w:customStyle="1" w:styleId="E85ABCEA71B74D4FBCCE6E7281F6CE7C">
    <w:name w:val="E85ABCEA71B74D4FBCCE6E7281F6CE7C"/>
    <w:rsid w:val="00BD0635"/>
  </w:style>
  <w:style w:type="paragraph" w:customStyle="1" w:styleId="748A7E4DE3E8440C8C7663C441B0774F">
    <w:name w:val="748A7E4DE3E8440C8C7663C441B0774F"/>
    <w:rsid w:val="00BD0635"/>
  </w:style>
  <w:style w:type="paragraph" w:customStyle="1" w:styleId="ADF0D1304BA942BCBE2042816FBD9CDC">
    <w:name w:val="ADF0D1304BA942BCBE2042816FBD9CDC"/>
    <w:rsid w:val="00BD0635"/>
  </w:style>
  <w:style w:type="paragraph" w:customStyle="1" w:styleId="FB21E36F2BD748D0B05A574999419800">
    <w:name w:val="FB21E36F2BD748D0B05A574999419800"/>
    <w:rsid w:val="00BD0635"/>
  </w:style>
  <w:style w:type="paragraph" w:customStyle="1" w:styleId="BB65460EE0C44DA5AD3B182D2DC97156">
    <w:name w:val="BB65460EE0C44DA5AD3B182D2DC97156"/>
    <w:rsid w:val="00BD0635"/>
  </w:style>
  <w:style w:type="paragraph" w:customStyle="1" w:styleId="610F9E13F6634E97AE15E08A1B628841">
    <w:name w:val="610F9E13F6634E97AE15E08A1B628841"/>
    <w:rsid w:val="00BD0635"/>
  </w:style>
  <w:style w:type="paragraph" w:customStyle="1" w:styleId="6B9829FAE68B46A4A1A52682437E4E5A">
    <w:name w:val="6B9829FAE68B46A4A1A52682437E4E5A"/>
    <w:rsid w:val="00BD0635"/>
  </w:style>
  <w:style w:type="paragraph" w:customStyle="1" w:styleId="FD2ACEB5DBAF4674999AABE01EBBEB6A">
    <w:name w:val="FD2ACEB5DBAF4674999AABE01EBBEB6A"/>
    <w:rsid w:val="00BD0635"/>
  </w:style>
  <w:style w:type="paragraph" w:customStyle="1" w:styleId="AA8016E6781B41BA9D9BDAB9D6C8355E">
    <w:name w:val="AA8016E6781B41BA9D9BDAB9D6C8355E"/>
    <w:rsid w:val="00BD0635"/>
  </w:style>
  <w:style w:type="paragraph" w:customStyle="1" w:styleId="7CD59DC534514250A4C684AB55D1BB7A">
    <w:name w:val="7CD59DC534514250A4C684AB55D1BB7A"/>
    <w:rsid w:val="00BD0635"/>
  </w:style>
  <w:style w:type="paragraph" w:customStyle="1" w:styleId="A290EAA5EEB549A898A6B2530FF30E72">
    <w:name w:val="A290EAA5EEB549A898A6B2530FF30E72"/>
    <w:rsid w:val="00BD0635"/>
  </w:style>
  <w:style w:type="paragraph" w:customStyle="1" w:styleId="03DBC7EC37EA4C0E9E1E9F006B31CE0F">
    <w:name w:val="03DBC7EC37EA4C0E9E1E9F006B31CE0F"/>
    <w:rsid w:val="00BD0635"/>
  </w:style>
  <w:style w:type="paragraph" w:customStyle="1" w:styleId="6524746874DC4C49B9F5EF79834E1BD1">
    <w:name w:val="6524746874DC4C49B9F5EF79834E1BD1"/>
    <w:rsid w:val="00BD0635"/>
  </w:style>
  <w:style w:type="paragraph" w:customStyle="1" w:styleId="C332E4691647435F95D3E3280F8C69BE">
    <w:name w:val="C332E4691647435F95D3E3280F8C69BE"/>
    <w:rsid w:val="00BD0635"/>
  </w:style>
  <w:style w:type="paragraph" w:customStyle="1" w:styleId="D4F62570EF564114B0DBFBB2B16F7010">
    <w:name w:val="D4F62570EF564114B0DBFBB2B16F7010"/>
    <w:rsid w:val="00BD0635"/>
  </w:style>
  <w:style w:type="paragraph" w:customStyle="1" w:styleId="46B7816D7943423298418F6000B34507">
    <w:name w:val="46B7816D7943423298418F6000B34507"/>
    <w:rsid w:val="00BD0635"/>
  </w:style>
  <w:style w:type="paragraph" w:customStyle="1" w:styleId="8BA2E5A4DBE54CB4AE9FDDB58BEDE235">
    <w:name w:val="8BA2E5A4DBE54CB4AE9FDDB58BEDE235"/>
    <w:rsid w:val="00BD0635"/>
  </w:style>
  <w:style w:type="paragraph" w:customStyle="1" w:styleId="3E614FAA288545758978187C9A1B552D">
    <w:name w:val="3E614FAA288545758978187C9A1B552D"/>
    <w:rsid w:val="00BD0635"/>
  </w:style>
  <w:style w:type="paragraph" w:customStyle="1" w:styleId="D08EAE49F8A54974824F668A57E5EEAF">
    <w:name w:val="D08EAE49F8A54974824F668A57E5EEAF"/>
    <w:rsid w:val="00BD0635"/>
  </w:style>
  <w:style w:type="paragraph" w:customStyle="1" w:styleId="007F21D5680C4BB09B42FEE5B753AC86">
    <w:name w:val="007F21D5680C4BB09B42FEE5B753AC86"/>
    <w:rsid w:val="00BD0635"/>
  </w:style>
  <w:style w:type="paragraph" w:customStyle="1" w:styleId="4E6D7EDDDDBC41EEA1F46D92C6756496">
    <w:name w:val="4E6D7EDDDDBC41EEA1F46D92C6756496"/>
    <w:rsid w:val="00BD0635"/>
  </w:style>
  <w:style w:type="paragraph" w:customStyle="1" w:styleId="BC143DA2C7E24AFBB2C6140CDF358575">
    <w:name w:val="BC143DA2C7E24AFBB2C6140CDF358575"/>
    <w:rsid w:val="00BD0635"/>
  </w:style>
  <w:style w:type="paragraph" w:customStyle="1" w:styleId="A6A9453C4843452087D358B0BFDFBBE3">
    <w:name w:val="A6A9453C4843452087D358B0BFDFBBE3"/>
    <w:rsid w:val="00BD0635"/>
  </w:style>
  <w:style w:type="paragraph" w:customStyle="1" w:styleId="8638F2665CF148F8832DDB249D62BDEF">
    <w:name w:val="8638F2665CF148F8832DDB249D62BDEF"/>
    <w:rsid w:val="00BD0635"/>
  </w:style>
  <w:style w:type="paragraph" w:customStyle="1" w:styleId="5AF4572C76B846FD87D3C8B9732EE125">
    <w:name w:val="5AF4572C76B846FD87D3C8B9732EE125"/>
    <w:rsid w:val="00BD0635"/>
  </w:style>
  <w:style w:type="paragraph" w:customStyle="1" w:styleId="F74BFAEF9C9A458BA91D7718F1B0D26A">
    <w:name w:val="F74BFAEF9C9A458BA91D7718F1B0D26A"/>
    <w:rsid w:val="00BD0635"/>
  </w:style>
  <w:style w:type="paragraph" w:customStyle="1" w:styleId="B35CCB7924BB47638C1217FC1EDC981C">
    <w:name w:val="B35CCB7924BB47638C1217FC1EDC981C"/>
    <w:rsid w:val="00BD0635"/>
  </w:style>
  <w:style w:type="paragraph" w:customStyle="1" w:styleId="5AE1212F53E342F8A7DBE646A9F7B8C0">
    <w:name w:val="5AE1212F53E342F8A7DBE646A9F7B8C0"/>
    <w:rsid w:val="00BD0635"/>
  </w:style>
  <w:style w:type="paragraph" w:customStyle="1" w:styleId="60556DD3BF174A7B88ECF2EF24CA8155">
    <w:name w:val="60556DD3BF174A7B88ECF2EF24CA8155"/>
    <w:rsid w:val="00BD0635"/>
  </w:style>
  <w:style w:type="paragraph" w:customStyle="1" w:styleId="5F4BA83FE33C49378052A0FCDA5C4D46">
    <w:name w:val="5F4BA83FE33C49378052A0FCDA5C4D46"/>
    <w:rsid w:val="00BD0635"/>
  </w:style>
  <w:style w:type="paragraph" w:customStyle="1" w:styleId="6CA57F25C5184C06B0B3F4C356BDFFBC">
    <w:name w:val="6CA57F25C5184C06B0B3F4C356BDFFBC"/>
    <w:rsid w:val="00BD0635"/>
  </w:style>
  <w:style w:type="paragraph" w:customStyle="1" w:styleId="7F283DA532D84A6C89C3FD94EDA8F063">
    <w:name w:val="7F283DA532D84A6C89C3FD94EDA8F063"/>
    <w:rsid w:val="00BD0635"/>
  </w:style>
  <w:style w:type="paragraph" w:customStyle="1" w:styleId="8AEBC01571494F128676274255C9915F">
    <w:name w:val="8AEBC01571494F128676274255C9915F"/>
    <w:rsid w:val="00BD0635"/>
  </w:style>
  <w:style w:type="paragraph" w:customStyle="1" w:styleId="ABBE86C359F4449CBE6BA7ACAB078BC9">
    <w:name w:val="ABBE86C359F4449CBE6BA7ACAB078BC9"/>
    <w:rsid w:val="00BD0635"/>
  </w:style>
  <w:style w:type="paragraph" w:customStyle="1" w:styleId="0A2FCE0B74EF4229AE8983D8617121FF">
    <w:name w:val="0A2FCE0B74EF4229AE8983D8617121FF"/>
    <w:rsid w:val="00BD0635"/>
  </w:style>
  <w:style w:type="paragraph" w:customStyle="1" w:styleId="33412359AF3443009D6EF2FFEE80F3E9">
    <w:name w:val="33412359AF3443009D6EF2FFEE80F3E9"/>
    <w:rsid w:val="00BD0635"/>
  </w:style>
  <w:style w:type="paragraph" w:customStyle="1" w:styleId="ABDC5E452A6448F98A66CDEDD012A537">
    <w:name w:val="ABDC5E452A6448F98A66CDEDD012A537"/>
    <w:rsid w:val="00BD0635"/>
  </w:style>
  <w:style w:type="paragraph" w:customStyle="1" w:styleId="91F54B8F79F343A48E02F6FCE3C8846C">
    <w:name w:val="91F54B8F79F343A48E02F6FCE3C8846C"/>
    <w:rsid w:val="00BD0635"/>
  </w:style>
  <w:style w:type="paragraph" w:customStyle="1" w:styleId="241D9795596F498993DEFA86A550C5F9">
    <w:name w:val="241D9795596F498993DEFA86A550C5F9"/>
    <w:rsid w:val="00BD0635"/>
  </w:style>
  <w:style w:type="paragraph" w:customStyle="1" w:styleId="5F5973D74F95458188B2BCE8E0E7D3F1">
    <w:name w:val="5F5973D74F95458188B2BCE8E0E7D3F1"/>
    <w:rsid w:val="00BD0635"/>
  </w:style>
  <w:style w:type="paragraph" w:customStyle="1" w:styleId="0F67A952FC5340E49DE3FFA91CBEFE60">
    <w:name w:val="0F67A952FC5340E49DE3FFA91CBEFE60"/>
    <w:rsid w:val="00BD0635"/>
  </w:style>
  <w:style w:type="paragraph" w:customStyle="1" w:styleId="F30205250A174D46810DF7CB83691A96">
    <w:name w:val="F30205250A174D46810DF7CB83691A96"/>
    <w:rsid w:val="00BD0635"/>
  </w:style>
  <w:style w:type="paragraph" w:customStyle="1" w:styleId="C7FA49661FB648A780B4B0A6FF0753D4">
    <w:name w:val="C7FA49661FB648A780B4B0A6FF0753D4"/>
    <w:rsid w:val="00BD0635"/>
  </w:style>
  <w:style w:type="paragraph" w:customStyle="1" w:styleId="D22915BDE2B64E5FB3BCD77E70E683F4">
    <w:name w:val="D22915BDE2B64E5FB3BCD77E70E683F4"/>
    <w:rsid w:val="00BD0635"/>
  </w:style>
  <w:style w:type="paragraph" w:customStyle="1" w:styleId="76B132B3EDF1423F853D4415CDDE9EF2">
    <w:name w:val="76B132B3EDF1423F853D4415CDDE9EF2"/>
    <w:rsid w:val="00BD0635"/>
  </w:style>
  <w:style w:type="paragraph" w:customStyle="1" w:styleId="C0423D23C3414C15949650D5B892B75D">
    <w:name w:val="C0423D23C3414C15949650D5B892B75D"/>
    <w:rsid w:val="00BD0635"/>
  </w:style>
  <w:style w:type="paragraph" w:customStyle="1" w:styleId="61CACE3C324C480D899CB84B8279CDDE">
    <w:name w:val="61CACE3C324C480D899CB84B8279CDDE"/>
    <w:rsid w:val="00BD0635"/>
  </w:style>
  <w:style w:type="paragraph" w:customStyle="1" w:styleId="8B08800DEF9743588D549B5844194A64">
    <w:name w:val="8B08800DEF9743588D549B5844194A64"/>
    <w:rsid w:val="00BD0635"/>
  </w:style>
  <w:style w:type="paragraph" w:customStyle="1" w:styleId="E27C79D9CA7948FC9A254BA53BB90B34">
    <w:name w:val="E27C79D9CA7948FC9A254BA53BB90B34"/>
    <w:rsid w:val="00BD0635"/>
  </w:style>
  <w:style w:type="paragraph" w:customStyle="1" w:styleId="93076F61E70C4FBDAF1B45A3B7698978">
    <w:name w:val="93076F61E70C4FBDAF1B45A3B7698978"/>
    <w:rsid w:val="00BD0635"/>
  </w:style>
  <w:style w:type="paragraph" w:customStyle="1" w:styleId="BC68FF00C4924D5DAD524F85BF588D70">
    <w:name w:val="BC68FF00C4924D5DAD524F85BF588D70"/>
    <w:rsid w:val="00BD0635"/>
  </w:style>
  <w:style w:type="paragraph" w:customStyle="1" w:styleId="9F1350273F7E4B7D823190896A9070BF">
    <w:name w:val="9F1350273F7E4B7D823190896A9070BF"/>
    <w:rsid w:val="00BD0635"/>
  </w:style>
  <w:style w:type="paragraph" w:customStyle="1" w:styleId="E7C20BA98A354C289D2BACC630BD8BCF">
    <w:name w:val="E7C20BA98A354C289D2BACC630BD8BCF"/>
    <w:rsid w:val="00BD0635"/>
  </w:style>
  <w:style w:type="paragraph" w:customStyle="1" w:styleId="E30DE9FDC7C746D8B60AE0A421612F7A">
    <w:name w:val="E30DE9FDC7C746D8B60AE0A421612F7A"/>
    <w:rsid w:val="00BD0635"/>
  </w:style>
  <w:style w:type="paragraph" w:customStyle="1" w:styleId="B54A11C2493B4EC3A38FF21CE3E52ACB">
    <w:name w:val="B54A11C2493B4EC3A38FF21CE3E52ACB"/>
    <w:rsid w:val="00BD0635"/>
  </w:style>
  <w:style w:type="paragraph" w:customStyle="1" w:styleId="0E93A2768B234D0B972C4F43538CAE0F">
    <w:name w:val="0E93A2768B234D0B972C4F43538CAE0F"/>
    <w:rsid w:val="00BD0635"/>
  </w:style>
  <w:style w:type="paragraph" w:customStyle="1" w:styleId="C76C4C3419EB4D3598BD88639CF7BC3F">
    <w:name w:val="C76C4C3419EB4D3598BD88639CF7BC3F"/>
    <w:rsid w:val="00BD0635"/>
  </w:style>
  <w:style w:type="paragraph" w:customStyle="1" w:styleId="3702E4046C9A4B26B938AA14C83D78CB">
    <w:name w:val="3702E4046C9A4B26B938AA14C83D78CB"/>
    <w:rsid w:val="00BD0635"/>
  </w:style>
  <w:style w:type="paragraph" w:customStyle="1" w:styleId="10165E6E3DB540C18199F67A691A63A4">
    <w:name w:val="10165E6E3DB540C18199F67A691A63A4"/>
    <w:rsid w:val="00BD0635"/>
  </w:style>
  <w:style w:type="paragraph" w:customStyle="1" w:styleId="BA534E32EB004935A1E0ADC5194093CE">
    <w:name w:val="BA534E32EB004935A1E0ADC5194093CE"/>
    <w:rsid w:val="00BD0635"/>
  </w:style>
  <w:style w:type="paragraph" w:customStyle="1" w:styleId="0F1B2F4822D8460092CE826D8CAEB5F1">
    <w:name w:val="0F1B2F4822D8460092CE826D8CAEB5F1"/>
    <w:rsid w:val="00BD0635"/>
  </w:style>
  <w:style w:type="paragraph" w:customStyle="1" w:styleId="BC777D212B9D4269900BDD49FF2166C2">
    <w:name w:val="BC777D212B9D4269900BDD49FF2166C2"/>
    <w:rsid w:val="00BD0635"/>
  </w:style>
  <w:style w:type="paragraph" w:customStyle="1" w:styleId="A735DCDEA7C942C7B3D245EBF4161228">
    <w:name w:val="A735DCDEA7C942C7B3D245EBF4161228"/>
    <w:rsid w:val="00BD0635"/>
  </w:style>
  <w:style w:type="paragraph" w:customStyle="1" w:styleId="AA8B8B3D903A41C6BC4E6C5D22200C0F">
    <w:name w:val="AA8B8B3D903A41C6BC4E6C5D22200C0F"/>
    <w:rsid w:val="00BD0635"/>
  </w:style>
  <w:style w:type="paragraph" w:customStyle="1" w:styleId="DB9F139C01A74B118C93DEED692CDE94">
    <w:name w:val="DB9F139C01A74B118C93DEED692CDE94"/>
    <w:rsid w:val="00BD0635"/>
  </w:style>
  <w:style w:type="paragraph" w:customStyle="1" w:styleId="A2CBA4F9E23B484797E1DCEE8B5C0237">
    <w:name w:val="A2CBA4F9E23B484797E1DCEE8B5C0237"/>
    <w:rsid w:val="00BD0635"/>
  </w:style>
  <w:style w:type="paragraph" w:customStyle="1" w:styleId="739AFB105C5A47CB9DD09366D9572DE5">
    <w:name w:val="739AFB105C5A47CB9DD09366D9572DE5"/>
    <w:rsid w:val="00BD0635"/>
  </w:style>
  <w:style w:type="paragraph" w:customStyle="1" w:styleId="157E29F1B6004992BA47DE279A8A4041">
    <w:name w:val="157E29F1B6004992BA47DE279A8A4041"/>
    <w:rsid w:val="00BD0635"/>
  </w:style>
  <w:style w:type="paragraph" w:customStyle="1" w:styleId="2D12521D29DC4AB9AAA83ACF5790284A">
    <w:name w:val="2D12521D29DC4AB9AAA83ACF5790284A"/>
    <w:rsid w:val="00BD0635"/>
  </w:style>
  <w:style w:type="paragraph" w:customStyle="1" w:styleId="0B8ED14120504849A629EAFC086966F5">
    <w:name w:val="0B8ED14120504849A629EAFC086966F5"/>
    <w:rsid w:val="00BD0635"/>
  </w:style>
  <w:style w:type="paragraph" w:customStyle="1" w:styleId="E2CBBDD3EB234A2E85513E4FD2651980">
    <w:name w:val="E2CBBDD3EB234A2E85513E4FD2651980"/>
    <w:rsid w:val="00BD0635"/>
  </w:style>
  <w:style w:type="paragraph" w:customStyle="1" w:styleId="8A58273D8B2848FF90597CB1A532A4E7">
    <w:name w:val="8A58273D8B2848FF90597CB1A532A4E7"/>
    <w:rsid w:val="00BD0635"/>
  </w:style>
  <w:style w:type="paragraph" w:customStyle="1" w:styleId="BCB120538CA5406D9992F55F7FBD969E">
    <w:name w:val="BCB120538CA5406D9992F55F7FBD969E"/>
    <w:rsid w:val="00BD0635"/>
  </w:style>
  <w:style w:type="paragraph" w:customStyle="1" w:styleId="89AFDE5F606C485B8E13229E0C4F6972">
    <w:name w:val="89AFDE5F606C485B8E13229E0C4F6972"/>
    <w:rsid w:val="00BD0635"/>
  </w:style>
  <w:style w:type="paragraph" w:customStyle="1" w:styleId="8C0DDAC91C6A4C02B620D13F3FE1C991">
    <w:name w:val="8C0DDAC91C6A4C02B620D13F3FE1C991"/>
    <w:rsid w:val="00BD0635"/>
  </w:style>
  <w:style w:type="paragraph" w:customStyle="1" w:styleId="0D7E5F02972B487AB194CB243D7B54A2">
    <w:name w:val="0D7E5F02972B487AB194CB243D7B54A2"/>
    <w:rsid w:val="00BD0635"/>
  </w:style>
  <w:style w:type="paragraph" w:customStyle="1" w:styleId="F537BAD9854C48DF9EAAB308EFC9CE07">
    <w:name w:val="F537BAD9854C48DF9EAAB308EFC9CE07"/>
    <w:rsid w:val="00BD0635"/>
  </w:style>
  <w:style w:type="paragraph" w:customStyle="1" w:styleId="7AF37BAB20DD4F3195C4D14F399E9282">
    <w:name w:val="7AF37BAB20DD4F3195C4D14F399E9282"/>
    <w:rsid w:val="00BD0635"/>
  </w:style>
  <w:style w:type="paragraph" w:customStyle="1" w:styleId="A0CB7D1B90074CDEAED50B1408A46C37">
    <w:name w:val="A0CB7D1B90074CDEAED50B1408A46C37"/>
    <w:rsid w:val="00BD0635"/>
  </w:style>
  <w:style w:type="paragraph" w:customStyle="1" w:styleId="1A1D6353A25D469C8D3EDF245574949F">
    <w:name w:val="1A1D6353A25D469C8D3EDF245574949F"/>
    <w:rsid w:val="00BD0635"/>
  </w:style>
  <w:style w:type="paragraph" w:customStyle="1" w:styleId="085D1AF214CE4AEB819BF2CFE20A946A">
    <w:name w:val="085D1AF214CE4AEB819BF2CFE20A946A"/>
    <w:rsid w:val="00BD0635"/>
  </w:style>
  <w:style w:type="paragraph" w:customStyle="1" w:styleId="505E4DBA7CAA4F06A64AF3AF9382E069">
    <w:name w:val="505E4DBA7CAA4F06A64AF3AF9382E069"/>
    <w:rsid w:val="00BD0635"/>
  </w:style>
  <w:style w:type="paragraph" w:customStyle="1" w:styleId="51D76096779D4ABFB5B02D7E500E6B24">
    <w:name w:val="51D76096779D4ABFB5B02D7E500E6B24"/>
    <w:rsid w:val="00BD0635"/>
  </w:style>
  <w:style w:type="paragraph" w:customStyle="1" w:styleId="7B087770E8D444B1A84C8A9A5893AE6B">
    <w:name w:val="7B087770E8D444B1A84C8A9A5893AE6B"/>
    <w:rsid w:val="00BD0635"/>
  </w:style>
  <w:style w:type="paragraph" w:customStyle="1" w:styleId="79F24C07D6884CDA8975522E6CF1F900">
    <w:name w:val="79F24C07D6884CDA8975522E6CF1F900"/>
    <w:rsid w:val="00BD0635"/>
  </w:style>
  <w:style w:type="paragraph" w:customStyle="1" w:styleId="60C054DBCC3C4C5DBF2BBBD2201B1D30">
    <w:name w:val="60C054DBCC3C4C5DBF2BBBD2201B1D30"/>
    <w:rsid w:val="00BD0635"/>
  </w:style>
  <w:style w:type="paragraph" w:customStyle="1" w:styleId="945D79748EFC46FFA1997E17D43C342A">
    <w:name w:val="945D79748EFC46FFA1997E17D43C342A"/>
    <w:rsid w:val="00BD0635"/>
  </w:style>
  <w:style w:type="paragraph" w:customStyle="1" w:styleId="9A2B12DA29294007941D94D37C8A88E7">
    <w:name w:val="9A2B12DA29294007941D94D37C8A88E7"/>
    <w:rsid w:val="00BD0635"/>
  </w:style>
  <w:style w:type="paragraph" w:customStyle="1" w:styleId="B5266DE9F64047D987A87AF45636DD93">
    <w:name w:val="B5266DE9F64047D987A87AF45636DD93"/>
    <w:rsid w:val="00BD0635"/>
  </w:style>
  <w:style w:type="paragraph" w:customStyle="1" w:styleId="0D5E10F1EDE74D6BA0E2C69AB8A438E2">
    <w:name w:val="0D5E10F1EDE74D6BA0E2C69AB8A438E2"/>
    <w:rsid w:val="00BD0635"/>
  </w:style>
  <w:style w:type="paragraph" w:customStyle="1" w:styleId="7216B568CBC54B3596445E1245A4777D">
    <w:name w:val="7216B568CBC54B3596445E1245A4777D"/>
    <w:rsid w:val="00BD0635"/>
  </w:style>
  <w:style w:type="paragraph" w:customStyle="1" w:styleId="7272430B6A0C42278B022C374FD4CFD6">
    <w:name w:val="7272430B6A0C42278B022C374FD4CFD6"/>
    <w:rsid w:val="00BD0635"/>
  </w:style>
  <w:style w:type="paragraph" w:customStyle="1" w:styleId="A876749E942E4E50B48585181D30E2D2">
    <w:name w:val="A876749E942E4E50B48585181D30E2D2"/>
    <w:rsid w:val="00BD0635"/>
  </w:style>
  <w:style w:type="paragraph" w:customStyle="1" w:styleId="C4FB9C1C05FB4DE28CF315055A7F17A9">
    <w:name w:val="C4FB9C1C05FB4DE28CF315055A7F17A9"/>
    <w:rsid w:val="00BD0635"/>
  </w:style>
  <w:style w:type="paragraph" w:customStyle="1" w:styleId="A71AB7BFF81A4719AE3720F9A275A9D0">
    <w:name w:val="A71AB7BFF81A4719AE3720F9A275A9D0"/>
    <w:rsid w:val="00BD0635"/>
  </w:style>
  <w:style w:type="paragraph" w:customStyle="1" w:styleId="AA1A28FD622E42B79AFDF63284A47E09">
    <w:name w:val="AA1A28FD622E42B79AFDF63284A47E09"/>
    <w:rsid w:val="00BD0635"/>
  </w:style>
  <w:style w:type="paragraph" w:customStyle="1" w:styleId="DD462E6D49E64ABE9F588BFF22ED0074">
    <w:name w:val="DD462E6D49E64ABE9F588BFF22ED0074"/>
    <w:rsid w:val="00BD0635"/>
  </w:style>
  <w:style w:type="paragraph" w:customStyle="1" w:styleId="AB26201BAFB64AB894DA1487EDD030B9">
    <w:name w:val="AB26201BAFB64AB894DA1487EDD030B9"/>
    <w:rsid w:val="00BD0635"/>
  </w:style>
  <w:style w:type="paragraph" w:customStyle="1" w:styleId="B3DD9085ABC14F04923480C903E65AB1">
    <w:name w:val="B3DD9085ABC14F04923480C903E65AB1"/>
    <w:rsid w:val="00BD0635"/>
  </w:style>
  <w:style w:type="paragraph" w:customStyle="1" w:styleId="60438473BE884A93AA7BB67E91022B52">
    <w:name w:val="60438473BE884A93AA7BB67E91022B52"/>
    <w:rsid w:val="00BD0635"/>
  </w:style>
  <w:style w:type="paragraph" w:customStyle="1" w:styleId="FD3D9F61A6BB4959995DB843E56C4A5E">
    <w:name w:val="FD3D9F61A6BB4959995DB843E56C4A5E"/>
    <w:rsid w:val="00BD0635"/>
  </w:style>
  <w:style w:type="paragraph" w:customStyle="1" w:styleId="B60BDEBBA81148688AFF0F9A3BD755F1">
    <w:name w:val="B60BDEBBA81148688AFF0F9A3BD755F1"/>
    <w:rsid w:val="00BD0635"/>
  </w:style>
  <w:style w:type="paragraph" w:customStyle="1" w:styleId="74A128DD52AC40E685A55CCD16F70343">
    <w:name w:val="74A128DD52AC40E685A55CCD16F70343"/>
    <w:rsid w:val="00BD0635"/>
  </w:style>
  <w:style w:type="paragraph" w:customStyle="1" w:styleId="EF4073B948B0459A9DAA51BBD11FD6A1">
    <w:name w:val="EF4073B948B0459A9DAA51BBD11FD6A1"/>
    <w:rsid w:val="00BD0635"/>
  </w:style>
  <w:style w:type="paragraph" w:customStyle="1" w:styleId="29F61D991E924730B723D2141A057FFC">
    <w:name w:val="29F61D991E924730B723D2141A057FFC"/>
    <w:rsid w:val="00BD0635"/>
  </w:style>
  <w:style w:type="paragraph" w:customStyle="1" w:styleId="C88B8D6E09E941F2A94030477C47FACE">
    <w:name w:val="C88B8D6E09E941F2A94030477C47FACE"/>
    <w:rsid w:val="00BD0635"/>
  </w:style>
  <w:style w:type="paragraph" w:customStyle="1" w:styleId="CBA8681372FD41058AAC8AFA4836E4F0">
    <w:name w:val="CBA8681372FD41058AAC8AFA4836E4F0"/>
    <w:rsid w:val="00BD0635"/>
  </w:style>
  <w:style w:type="paragraph" w:customStyle="1" w:styleId="74476E073A47430BBD2880E75CEC49A0">
    <w:name w:val="74476E073A47430BBD2880E75CEC49A0"/>
    <w:rsid w:val="00BD0635"/>
  </w:style>
  <w:style w:type="paragraph" w:customStyle="1" w:styleId="E4083A475B0A420DBE1D2149BC1454AB">
    <w:name w:val="E4083A475B0A420DBE1D2149BC1454AB"/>
    <w:rsid w:val="00BD0635"/>
  </w:style>
  <w:style w:type="paragraph" w:customStyle="1" w:styleId="15930D5B70554B5786B17106FD4DA47A">
    <w:name w:val="15930D5B70554B5786B17106FD4DA47A"/>
    <w:rsid w:val="00BD0635"/>
  </w:style>
  <w:style w:type="paragraph" w:customStyle="1" w:styleId="2811D32BCF974F72872DF631406084D6">
    <w:name w:val="2811D32BCF974F72872DF631406084D6"/>
    <w:rsid w:val="00BD0635"/>
  </w:style>
  <w:style w:type="paragraph" w:customStyle="1" w:styleId="F910087157464BF69C2C0272820A2F3C">
    <w:name w:val="F910087157464BF69C2C0272820A2F3C"/>
    <w:rsid w:val="00BD0635"/>
  </w:style>
  <w:style w:type="paragraph" w:customStyle="1" w:styleId="EE3934792B054715A2F211E23352A586">
    <w:name w:val="EE3934792B054715A2F211E23352A586"/>
    <w:rsid w:val="00BD0635"/>
  </w:style>
  <w:style w:type="paragraph" w:customStyle="1" w:styleId="A981FC4178A1465E986ABB1798BAE478">
    <w:name w:val="A981FC4178A1465E986ABB1798BAE478"/>
    <w:rsid w:val="00BD0635"/>
  </w:style>
  <w:style w:type="paragraph" w:customStyle="1" w:styleId="0B048360348845EE82545C3CAD85E56D">
    <w:name w:val="0B048360348845EE82545C3CAD85E56D"/>
    <w:rsid w:val="00BD0635"/>
  </w:style>
  <w:style w:type="paragraph" w:customStyle="1" w:styleId="307745BA7806488BA4EB6FA2FE1264F7">
    <w:name w:val="307745BA7806488BA4EB6FA2FE1264F7"/>
    <w:rsid w:val="00BD0635"/>
  </w:style>
  <w:style w:type="paragraph" w:customStyle="1" w:styleId="F2DC11F754CC4FED9E20ADA21D2FE5C5">
    <w:name w:val="F2DC11F754CC4FED9E20ADA21D2FE5C5"/>
    <w:rsid w:val="00BD0635"/>
  </w:style>
  <w:style w:type="paragraph" w:customStyle="1" w:styleId="78CB27AC777444228DC55A15E3C8AE4F">
    <w:name w:val="78CB27AC777444228DC55A15E3C8AE4F"/>
    <w:rsid w:val="00BD0635"/>
  </w:style>
  <w:style w:type="paragraph" w:customStyle="1" w:styleId="92376C753C1D459C8866448BA8BF42BB">
    <w:name w:val="92376C753C1D459C8866448BA8BF42BB"/>
    <w:rsid w:val="00BD0635"/>
  </w:style>
  <w:style w:type="paragraph" w:customStyle="1" w:styleId="3E5F1B8FC3E041E2A9B06F0CEF0CF20E">
    <w:name w:val="3E5F1B8FC3E041E2A9B06F0CEF0CF20E"/>
    <w:rsid w:val="00BD0635"/>
  </w:style>
  <w:style w:type="paragraph" w:customStyle="1" w:styleId="3DEEDD8DAE8943D5B31FE0D0EAAA9E48">
    <w:name w:val="3DEEDD8DAE8943D5B31FE0D0EAAA9E48"/>
    <w:rsid w:val="00BD0635"/>
  </w:style>
  <w:style w:type="paragraph" w:customStyle="1" w:styleId="47A8B38A2BA64E6083987905E9007177">
    <w:name w:val="47A8B38A2BA64E6083987905E9007177"/>
    <w:rsid w:val="00BD0635"/>
  </w:style>
  <w:style w:type="paragraph" w:customStyle="1" w:styleId="BCB02EDD21D349338C726C471C2236C3">
    <w:name w:val="BCB02EDD21D349338C726C471C2236C3"/>
    <w:rsid w:val="00BD0635"/>
  </w:style>
  <w:style w:type="paragraph" w:customStyle="1" w:styleId="F9E3057653104B85A895B109C1B58764">
    <w:name w:val="F9E3057653104B85A895B109C1B58764"/>
    <w:rsid w:val="00BD0635"/>
  </w:style>
  <w:style w:type="paragraph" w:customStyle="1" w:styleId="30064A39EDB64D68A5DD802402C42DA0">
    <w:name w:val="30064A39EDB64D68A5DD802402C42DA0"/>
    <w:rsid w:val="00BD0635"/>
  </w:style>
  <w:style w:type="paragraph" w:customStyle="1" w:styleId="3F34DDE053A34C1EACF3E0610FBA4E55">
    <w:name w:val="3F34DDE053A34C1EACF3E0610FBA4E55"/>
    <w:rsid w:val="00BD0635"/>
  </w:style>
  <w:style w:type="paragraph" w:customStyle="1" w:styleId="245F8435834F4DB7B7DAE366AB8C3D1A">
    <w:name w:val="245F8435834F4DB7B7DAE366AB8C3D1A"/>
    <w:rsid w:val="00BD0635"/>
  </w:style>
  <w:style w:type="paragraph" w:customStyle="1" w:styleId="1B2796C70EDF49A78644355BC0077D9E">
    <w:name w:val="1B2796C70EDF49A78644355BC0077D9E"/>
    <w:rsid w:val="00BD0635"/>
  </w:style>
  <w:style w:type="paragraph" w:customStyle="1" w:styleId="D7D612E259AF4CB2B8DD6C0B8613EEB1">
    <w:name w:val="D7D612E259AF4CB2B8DD6C0B8613EEB1"/>
    <w:rsid w:val="00BD0635"/>
  </w:style>
  <w:style w:type="paragraph" w:customStyle="1" w:styleId="CEF356A96B9D42D895564600C44D69BD">
    <w:name w:val="CEF356A96B9D42D895564600C44D69BD"/>
    <w:rsid w:val="00BD0635"/>
  </w:style>
  <w:style w:type="paragraph" w:customStyle="1" w:styleId="1FDB2EDC480D4E909495D36B553C7CB5">
    <w:name w:val="1FDB2EDC480D4E909495D36B553C7CB5"/>
    <w:rsid w:val="00BD0635"/>
  </w:style>
  <w:style w:type="paragraph" w:customStyle="1" w:styleId="758F9BA923E04709851A0B739F79E9D7">
    <w:name w:val="758F9BA923E04709851A0B739F79E9D7"/>
    <w:rsid w:val="00BD0635"/>
  </w:style>
  <w:style w:type="paragraph" w:customStyle="1" w:styleId="81DB86892D55479EA50E55BF22F576BF">
    <w:name w:val="81DB86892D55479EA50E55BF22F576BF"/>
    <w:rsid w:val="00BD0635"/>
  </w:style>
  <w:style w:type="paragraph" w:customStyle="1" w:styleId="BDB8C5921A714FB980FBF1AD570662BC">
    <w:name w:val="BDB8C5921A714FB980FBF1AD570662BC"/>
    <w:rsid w:val="00BD0635"/>
  </w:style>
  <w:style w:type="paragraph" w:customStyle="1" w:styleId="31789CB920B4419B8D429BD1BD0F8914">
    <w:name w:val="31789CB920B4419B8D429BD1BD0F8914"/>
    <w:rsid w:val="00BD0635"/>
  </w:style>
  <w:style w:type="paragraph" w:customStyle="1" w:styleId="92EAF0B5E8404E1694765344C03C2F60">
    <w:name w:val="92EAF0B5E8404E1694765344C03C2F60"/>
    <w:rsid w:val="00BD0635"/>
  </w:style>
  <w:style w:type="paragraph" w:customStyle="1" w:styleId="9CA1A46C93B843E4A2E57FFF343F9678">
    <w:name w:val="9CA1A46C93B843E4A2E57FFF343F9678"/>
    <w:rsid w:val="00BD0635"/>
  </w:style>
  <w:style w:type="paragraph" w:customStyle="1" w:styleId="8E867D4963874BE68BCFD4EA23EE5CEC">
    <w:name w:val="8E867D4963874BE68BCFD4EA23EE5CEC"/>
    <w:rsid w:val="00BD0635"/>
  </w:style>
  <w:style w:type="paragraph" w:customStyle="1" w:styleId="0ED0B2F1F93442A89A7594352B4DCBF4">
    <w:name w:val="0ED0B2F1F93442A89A7594352B4DCBF4"/>
    <w:rsid w:val="00BD0635"/>
  </w:style>
  <w:style w:type="paragraph" w:customStyle="1" w:styleId="ECD23AA7F976422A85EA09CA198046B1">
    <w:name w:val="ECD23AA7F976422A85EA09CA198046B1"/>
    <w:rsid w:val="00BD0635"/>
  </w:style>
  <w:style w:type="paragraph" w:customStyle="1" w:styleId="B4FD066B59E645619897C0A6BF100CC6">
    <w:name w:val="B4FD066B59E645619897C0A6BF100CC6"/>
    <w:rsid w:val="00BD0635"/>
  </w:style>
  <w:style w:type="paragraph" w:customStyle="1" w:styleId="DF13D59E2543492385345ABE5DCBDCB4">
    <w:name w:val="DF13D59E2543492385345ABE5DCBDCB4"/>
    <w:rsid w:val="00BD0635"/>
  </w:style>
  <w:style w:type="paragraph" w:customStyle="1" w:styleId="855CA032DDAD420CAC60D4021C4D5AD8">
    <w:name w:val="855CA032DDAD420CAC60D4021C4D5AD8"/>
    <w:rsid w:val="00BD0635"/>
  </w:style>
  <w:style w:type="paragraph" w:customStyle="1" w:styleId="31DD5791C61547B3AEE8C8EA0ED9561A">
    <w:name w:val="31DD5791C61547B3AEE8C8EA0ED9561A"/>
    <w:rsid w:val="00BD0635"/>
  </w:style>
  <w:style w:type="paragraph" w:customStyle="1" w:styleId="83061988C3914C3F8FD7CB2A5D8D661F">
    <w:name w:val="83061988C3914C3F8FD7CB2A5D8D661F"/>
    <w:rsid w:val="00BD0635"/>
  </w:style>
  <w:style w:type="paragraph" w:customStyle="1" w:styleId="C84019E2C7C84D21B896720792E7E312">
    <w:name w:val="C84019E2C7C84D21B896720792E7E312"/>
    <w:rsid w:val="00BD0635"/>
  </w:style>
  <w:style w:type="paragraph" w:customStyle="1" w:styleId="33AD0020FBA1458E8D2FD1FFCCCA359E">
    <w:name w:val="33AD0020FBA1458E8D2FD1FFCCCA359E"/>
    <w:rsid w:val="00BD0635"/>
  </w:style>
  <w:style w:type="paragraph" w:customStyle="1" w:styleId="F33A1F66D61F495A841612C549B7DB69">
    <w:name w:val="F33A1F66D61F495A841612C549B7DB69"/>
    <w:rsid w:val="00BD0635"/>
  </w:style>
  <w:style w:type="paragraph" w:customStyle="1" w:styleId="DED8CB6F9CF94B8AB4D74E59BF6A69F1">
    <w:name w:val="DED8CB6F9CF94B8AB4D74E59BF6A69F1"/>
    <w:rsid w:val="00BD0635"/>
  </w:style>
  <w:style w:type="paragraph" w:customStyle="1" w:styleId="57D9C1B09ABF44BDBE02BD4CB788EB21">
    <w:name w:val="57D9C1B09ABF44BDBE02BD4CB788EB21"/>
    <w:rsid w:val="00BD0635"/>
  </w:style>
  <w:style w:type="paragraph" w:customStyle="1" w:styleId="520E575305C84C6BA7A531B3599E7ECA">
    <w:name w:val="520E575305C84C6BA7A531B3599E7ECA"/>
    <w:rsid w:val="00BD0635"/>
  </w:style>
  <w:style w:type="paragraph" w:customStyle="1" w:styleId="F0C25339DF9B45BB9F1DA60BF848C371">
    <w:name w:val="F0C25339DF9B45BB9F1DA60BF848C371"/>
    <w:rsid w:val="00BD0635"/>
  </w:style>
  <w:style w:type="paragraph" w:customStyle="1" w:styleId="203DF47E717E44FAAC303F75B05614DB">
    <w:name w:val="203DF47E717E44FAAC303F75B05614DB"/>
    <w:rsid w:val="00BD0635"/>
  </w:style>
  <w:style w:type="paragraph" w:customStyle="1" w:styleId="303AB551708E46C2A81D0CDBDFF70143">
    <w:name w:val="303AB551708E46C2A81D0CDBDFF70143"/>
    <w:rsid w:val="00BD0635"/>
  </w:style>
  <w:style w:type="paragraph" w:customStyle="1" w:styleId="9B8DB8A6B2FC445081135AE300EBBD30">
    <w:name w:val="9B8DB8A6B2FC445081135AE300EBBD30"/>
    <w:rsid w:val="00BD0635"/>
  </w:style>
  <w:style w:type="paragraph" w:customStyle="1" w:styleId="B5A68B8AAAA74F73826AD742177CEE07">
    <w:name w:val="B5A68B8AAAA74F73826AD742177CEE07"/>
    <w:rsid w:val="00BD0635"/>
  </w:style>
  <w:style w:type="paragraph" w:customStyle="1" w:styleId="08F452A8B3EB4B38917128977E5A58CA">
    <w:name w:val="08F452A8B3EB4B38917128977E5A58CA"/>
    <w:rsid w:val="00BD0635"/>
  </w:style>
  <w:style w:type="paragraph" w:customStyle="1" w:styleId="0822F03DBDBA414B8EC68F50E1189A5B">
    <w:name w:val="0822F03DBDBA414B8EC68F50E1189A5B"/>
    <w:rsid w:val="00BD0635"/>
  </w:style>
  <w:style w:type="paragraph" w:customStyle="1" w:styleId="2E911DC97F584434A7DA902D5666D5C2">
    <w:name w:val="2E911DC97F584434A7DA902D5666D5C2"/>
    <w:rsid w:val="00BD0635"/>
  </w:style>
  <w:style w:type="paragraph" w:customStyle="1" w:styleId="FA1E13EECA1E49BA92DEDE76EFD45C6B">
    <w:name w:val="FA1E13EECA1E49BA92DEDE76EFD45C6B"/>
    <w:rsid w:val="00BD0635"/>
  </w:style>
  <w:style w:type="paragraph" w:customStyle="1" w:styleId="D7A45B2773074BFBAEC581513D561376">
    <w:name w:val="D7A45B2773074BFBAEC581513D561376"/>
    <w:rsid w:val="00BD0635"/>
  </w:style>
  <w:style w:type="paragraph" w:customStyle="1" w:styleId="E3B43511C1634AB5B06ACEE616536647">
    <w:name w:val="E3B43511C1634AB5B06ACEE616536647"/>
    <w:rsid w:val="00BD0635"/>
  </w:style>
  <w:style w:type="paragraph" w:customStyle="1" w:styleId="D068F791F3944156A184AED1B29AA270">
    <w:name w:val="D068F791F3944156A184AED1B29AA270"/>
    <w:rsid w:val="00BD0635"/>
  </w:style>
  <w:style w:type="paragraph" w:customStyle="1" w:styleId="C21538EC982748839655B9F2117E61E1">
    <w:name w:val="C21538EC982748839655B9F2117E61E1"/>
    <w:rsid w:val="00BD0635"/>
  </w:style>
  <w:style w:type="paragraph" w:customStyle="1" w:styleId="0F14F1E18DC24FDFB0871743F21BAB5B">
    <w:name w:val="0F14F1E18DC24FDFB0871743F21BAB5B"/>
    <w:rsid w:val="00BD0635"/>
  </w:style>
  <w:style w:type="paragraph" w:customStyle="1" w:styleId="B4F380B3E8F547008ACEE75D831961A9">
    <w:name w:val="B4F380B3E8F547008ACEE75D831961A9"/>
    <w:rsid w:val="00BD0635"/>
  </w:style>
  <w:style w:type="paragraph" w:customStyle="1" w:styleId="B6F6025D15DB4368B28B5767EACB7D05">
    <w:name w:val="B6F6025D15DB4368B28B5767EACB7D05"/>
    <w:rsid w:val="00BD0635"/>
  </w:style>
  <w:style w:type="paragraph" w:customStyle="1" w:styleId="87AB5C0F9F6742FAA17150C10EA052CD">
    <w:name w:val="87AB5C0F9F6742FAA17150C10EA052CD"/>
    <w:rsid w:val="00BD0635"/>
  </w:style>
  <w:style w:type="paragraph" w:customStyle="1" w:styleId="D9447A51551E4E5DA77635B4CAADC406">
    <w:name w:val="D9447A51551E4E5DA77635B4CAADC406"/>
    <w:rsid w:val="00BD0635"/>
  </w:style>
  <w:style w:type="paragraph" w:customStyle="1" w:styleId="8AF8D9E407724ABB8581293CBDE3756D">
    <w:name w:val="8AF8D9E407724ABB8581293CBDE3756D"/>
    <w:rsid w:val="00BD0635"/>
  </w:style>
  <w:style w:type="paragraph" w:customStyle="1" w:styleId="492EF55FE5494780B16F205401004789">
    <w:name w:val="492EF55FE5494780B16F205401004789"/>
    <w:rsid w:val="00BD0635"/>
  </w:style>
  <w:style w:type="paragraph" w:customStyle="1" w:styleId="1A3E091E09EA4EB09C8A323DFE7ED9C6">
    <w:name w:val="1A3E091E09EA4EB09C8A323DFE7ED9C6"/>
    <w:rsid w:val="00BD0635"/>
  </w:style>
  <w:style w:type="paragraph" w:customStyle="1" w:styleId="967B60B4FCBC4C2DA12BFC5261B047BF">
    <w:name w:val="967B60B4FCBC4C2DA12BFC5261B047BF"/>
    <w:rsid w:val="00BD0635"/>
  </w:style>
  <w:style w:type="paragraph" w:customStyle="1" w:styleId="B94893CAE5E04E8BB982C16041C66C3F">
    <w:name w:val="B94893CAE5E04E8BB982C16041C66C3F"/>
    <w:rsid w:val="00BD0635"/>
  </w:style>
  <w:style w:type="paragraph" w:customStyle="1" w:styleId="6CD18D0A9A7B45B0A0CC89A422538C92">
    <w:name w:val="6CD18D0A9A7B45B0A0CC89A422538C92"/>
    <w:rsid w:val="00BD0635"/>
  </w:style>
  <w:style w:type="paragraph" w:customStyle="1" w:styleId="D71FE48F76194284BE3FF1334A2E7CFE">
    <w:name w:val="D71FE48F76194284BE3FF1334A2E7CFE"/>
    <w:rsid w:val="00BD0635"/>
  </w:style>
  <w:style w:type="paragraph" w:customStyle="1" w:styleId="D5AE9AF62D4845CA83FD0C05638DA4DB">
    <w:name w:val="D5AE9AF62D4845CA83FD0C05638DA4DB"/>
    <w:rsid w:val="00BD0635"/>
  </w:style>
  <w:style w:type="paragraph" w:customStyle="1" w:styleId="865F7732C8B4465A83C30B2D95265942">
    <w:name w:val="865F7732C8B4465A83C30B2D95265942"/>
    <w:rsid w:val="00BD0635"/>
  </w:style>
  <w:style w:type="paragraph" w:customStyle="1" w:styleId="C727FEAF78BE4B3DB8D365A318D1C14F">
    <w:name w:val="C727FEAF78BE4B3DB8D365A318D1C14F"/>
    <w:rsid w:val="00BD0635"/>
  </w:style>
  <w:style w:type="paragraph" w:customStyle="1" w:styleId="E4821A7E865E4694953C18E4435C06BB">
    <w:name w:val="E4821A7E865E4694953C18E4435C06BB"/>
    <w:rsid w:val="00BD0635"/>
  </w:style>
  <w:style w:type="paragraph" w:customStyle="1" w:styleId="EF31080DFD28409F9BB7EFEF1C11460B">
    <w:name w:val="EF31080DFD28409F9BB7EFEF1C11460B"/>
    <w:rsid w:val="00BD0635"/>
  </w:style>
  <w:style w:type="paragraph" w:customStyle="1" w:styleId="5A4118AAD55F4806BE05F75736828176">
    <w:name w:val="5A4118AAD55F4806BE05F75736828176"/>
    <w:rsid w:val="00BD0635"/>
  </w:style>
  <w:style w:type="paragraph" w:customStyle="1" w:styleId="BCAE1127D0564A47BD65CFA081F6511F">
    <w:name w:val="BCAE1127D0564A47BD65CFA081F6511F"/>
    <w:rsid w:val="00BD0635"/>
  </w:style>
  <w:style w:type="paragraph" w:customStyle="1" w:styleId="D08BF53C070741C68CB4C6BEEA7F2938">
    <w:name w:val="D08BF53C070741C68CB4C6BEEA7F2938"/>
    <w:rsid w:val="00BD0635"/>
  </w:style>
  <w:style w:type="paragraph" w:customStyle="1" w:styleId="986B3A91E85E4955965F02CC8156471F">
    <w:name w:val="986B3A91E85E4955965F02CC8156471F"/>
    <w:rsid w:val="00BD0635"/>
  </w:style>
  <w:style w:type="paragraph" w:customStyle="1" w:styleId="CCAC92AFED084CA19AC5F3F30C5CFFBF">
    <w:name w:val="CCAC92AFED084CA19AC5F3F30C5CFFBF"/>
    <w:rsid w:val="00BD0635"/>
  </w:style>
  <w:style w:type="paragraph" w:customStyle="1" w:styleId="F2D07E7B61D940549BE17D1011A62A57">
    <w:name w:val="F2D07E7B61D940549BE17D1011A62A57"/>
    <w:rsid w:val="00BD0635"/>
  </w:style>
  <w:style w:type="paragraph" w:customStyle="1" w:styleId="82854F7D34D84445986D38ADDF225DFA">
    <w:name w:val="82854F7D34D84445986D38ADDF225DFA"/>
    <w:rsid w:val="00BD0635"/>
  </w:style>
  <w:style w:type="paragraph" w:customStyle="1" w:styleId="B5F21C3A53334AC38075017C4B2C022A">
    <w:name w:val="B5F21C3A53334AC38075017C4B2C022A"/>
    <w:rsid w:val="00BD0635"/>
  </w:style>
  <w:style w:type="paragraph" w:customStyle="1" w:styleId="94C72E6E660F4717AD42B065C3D70E51">
    <w:name w:val="94C72E6E660F4717AD42B065C3D70E51"/>
    <w:rsid w:val="00BD0635"/>
  </w:style>
  <w:style w:type="paragraph" w:customStyle="1" w:styleId="2BE64C8104C54D709FDEC4B6BAC6CCFF">
    <w:name w:val="2BE64C8104C54D709FDEC4B6BAC6CCFF"/>
    <w:rsid w:val="00BD0635"/>
  </w:style>
  <w:style w:type="paragraph" w:customStyle="1" w:styleId="90DABCFAFC7241F2A935E896524BDC14">
    <w:name w:val="90DABCFAFC7241F2A935E896524BDC14"/>
    <w:rsid w:val="00BD0635"/>
  </w:style>
  <w:style w:type="paragraph" w:customStyle="1" w:styleId="B5DD07852A7A4FE09EBBCBAF8D958986">
    <w:name w:val="B5DD07852A7A4FE09EBBCBAF8D958986"/>
    <w:rsid w:val="00BD0635"/>
  </w:style>
  <w:style w:type="paragraph" w:customStyle="1" w:styleId="3E2235E187C14C38BEC7501FF9D7C88F">
    <w:name w:val="3E2235E187C14C38BEC7501FF9D7C88F"/>
    <w:rsid w:val="00BD0635"/>
  </w:style>
  <w:style w:type="paragraph" w:customStyle="1" w:styleId="80D3B151EE294A1FB27145D08AFAB189">
    <w:name w:val="80D3B151EE294A1FB27145D08AFAB189"/>
    <w:rsid w:val="00BD0635"/>
  </w:style>
  <w:style w:type="paragraph" w:customStyle="1" w:styleId="C176060B96BE4AE9BE6A9AB1E931995A">
    <w:name w:val="C176060B96BE4AE9BE6A9AB1E931995A"/>
    <w:rsid w:val="00BD0635"/>
  </w:style>
  <w:style w:type="paragraph" w:customStyle="1" w:styleId="3E9A42906D7A416A9CAD851599FD4C27">
    <w:name w:val="3E9A42906D7A416A9CAD851599FD4C27"/>
    <w:rsid w:val="00BD0635"/>
  </w:style>
  <w:style w:type="paragraph" w:customStyle="1" w:styleId="0D200ED001864DFE89833FCDB0CA4BAA">
    <w:name w:val="0D200ED001864DFE89833FCDB0CA4BAA"/>
    <w:rsid w:val="00BD0635"/>
  </w:style>
  <w:style w:type="paragraph" w:customStyle="1" w:styleId="341B161D13064200BC0B360C6C4353B4">
    <w:name w:val="341B161D13064200BC0B360C6C4353B4"/>
    <w:rsid w:val="00BD0635"/>
  </w:style>
  <w:style w:type="paragraph" w:customStyle="1" w:styleId="BE5C284F032E4EAABC806AE3F107A0A7">
    <w:name w:val="BE5C284F032E4EAABC806AE3F107A0A7"/>
    <w:rsid w:val="00BD0635"/>
  </w:style>
  <w:style w:type="paragraph" w:customStyle="1" w:styleId="C457E8593A72487D829BDC10B635C1C3">
    <w:name w:val="C457E8593A72487D829BDC10B635C1C3"/>
    <w:rsid w:val="00BD0635"/>
  </w:style>
  <w:style w:type="paragraph" w:customStyle="1" w:styleId="5AF70E7A728749ADB862316B8422C600">
    <w:name w:val="5AF70E7A728749ADB862316B8422C600"/>
    <w:rsid w:val="00BD0635"/>
  </w:style>
  <w:style w:type="paragraph" w:customStyle="1" w:styleId="8C9FFCAE0F6543AFBCF8868BFB246673">
    <w:name w:val="8C9FFCAE0F6543AFBCF8868BFB246673"/>
    <w:rsid w:val="00BD0635"/>
  </w:style>
  <w:style w:type="paragraph" w:customStyle="1" w:styleId="7885C5660CA54FFA9779DC3C1A779009">
    <w:name w:val="7885C5660CA54FFA9779DC3C1A779009"/>
    <w:rsid w:val="00BD0635"/>
  </w:style>
  <w:style w:type="paragraph" w:customStyle="1" w:styleId="4C3A8B81CEB5408C8C00391D0A7F8DA5">
    <w:name w:val="4C3A8B81CEB5408C8C00391D0A7F8DA5"/>
    <w:rsid w:val="00BD0635"/>
  </w:style>
  <w:style w:type="paragraph" w:customStyle="1" w:styleId="1B4FBEF934EA480F80C2239E7C5A4D4E">
    <w:name w:val="1B4FBEF934EA480F80C2239E7C5A4D4E"/>
    <w:rsid w:val="00BD0635"/>
  </w:style>
  <w:style w:type="paragraph" w:customStyle="1" w:styleId="9F2E3D6EFB9B42D0A5AC327A61E25DA1">
    <w:name w:val="9F2E3D6EFB9B42D0A5AC327A61E25DA1"/>
    <w:rsid w:val="00BD0635"/>
  </w:style>
  <w:style w:type="paragraph" w:customStyle="1" w:styleId="F4784BE448AD48D3BD24B71B45A15AAC">
    <w:name w:val="F4784BE448AD48D3BD24B71B45A15AAC"/>
    <w:rsid w:val="00BD0635"/>
  </w:style>
  <w:style w:type="paragraph" w:customStyle="1" w:styleId="16B4034D9452493D8AE94CEEEA0A927D">
    <w:name w:val="16B4034D9452493D8AE94CEEEA0A927D"/>
    <w:rsid w:val="00BD0635"/>
  </w:style>
  <w:style w:type="paragraph" w:customStyle="1" w:styleId="BC0E473E54D24E32B15F77190F9805E6">
    <w:name w:val="BC0E473E54D24E32B15F77190F9805E6"/>
    <w:rsid w:val="00BD0635"/>
  </w:style>
  <w:style w:type="paragraph" w:customStyle="1" w:styleId="1DD7F7DAC4C94F5883617C30A083EA10">
    <w:name w:val="1DD7F7DAC4C94F5883617C30A083EA10"/>
    <w:rsid w:val="00BD0635"/>
  </w:style>
  <w:style w:type="paragraph" w:customStyle="1" w:styleId="FEADDAEC5783456A80DCB5C77AB62F23">
    <w:name w:val="FEADDAEC5783456A80DCB5C77AB62F23"/>
    <w:rsid w:val="00BD0635"/>
  </w:style>
  <w:style w:type="paragraph" w:customStyle="1" w:styleId="25116C0B01C6402B89C1F1AC34358789">
    <w:name w:val="25116C0B01C6402B89C1F1AC34358789"/>
    <w:rsid w:val="00BD0635"/>
  </w:style>
  <w:style w:type="paragraph" w:customStyle="1" w:styleId="9005829D955A4AC4B7A0B7C2C653E7EF">
    <w:name w:val="9005829D955A4AC4B7A0B7C2C653E7EF"/>
    <w:rsid w:val="00BD0635"/>
  </w:style>
  <w:style w:type="paragraph" w:customStyle="1" w:styleId="0EC9E90F6EF949E599C7E82C6DD7B360">
    <w:name w:val="0EC9E90F6EF949E599C7E82C6DD7B360"/>
    <w:rsid w:val="00BD0635"/>
  </w:style>
  <w:style w:type="paragraph" w:customStyle="1" w:styleId="56374AE8874C406B9D32ECAAE46280A2">
    <w:name w:val="56374AE8874C406B9D32ECAAE46280A2"/>
    <w:rsid w:val="00BD0635"/>
  </w:style>
  <w:style w:type="paragraph" w:customStyle="1" w:styleId="F53C24D05F66412EA9623DB32457AB50">
    <w:name w:val="F53C24D05F66412EA9623DB32457AB50"/>
    <w:rsid w:val="00BD0635"/>
  </w:style>
  <w:style w:type="paragraph" w:customStyle="1" w:styleId="E4B1319FC47F4C4EA7D64AF32DFE1201">
    <w:name w:val="E4B1319FC47F4C4EA7D64AF32DFE1201"/>
    <w:rsid w:val="00BD0635"/>
  </w:style>
  <w:style w:type="paragraph" w:customStyle="1" w:styleId="E8E9F18E0F2B42C1B60C9C2EFCB4C2E2">
    <w:name w:val="E8E9F18E0F2B42C1B60C9C2EFCB4C2E2"/>
    <w:rsid w:val="00BD0635"/>
  </w:style>
  <w:style w:type="paragraph" w:customStyle="1" w:styleId="641B6E4A221546E78759DD07CF1BA41B">
    <w:name w:val="641B6E4A221546E78759DD07CF1BA41B"/>
    <w:rsid w:val="00BD0635"/>
  </w:style>
  <w:style w:type="paragraph" w:customStyle="1" w:styleId="B93EA31FBA1849BBB747E623142B8232">
    <w:name w:val="B93EA31FBA1849BBB747E623142B8232"/>
    <w:rsid w:val="00BD0635"/>
  </w:style>
  <w:style w:type="paragraph" w:customStyle="1" w:styleId="4266B83236D0489F9E4B0122F8D03A92">
    <w:name w:val="4266B83236D0489F9E4B0122F8D03A92"/>
    <w:rsid w:val="00BD0635"/>
  </w:style>
  <w:style w:type="paragraph" w:customStyle="1" w:styleId="AB402530049F41EEB742BC252D66EF5F">
    <w:name w:val="AB402530049F41EEB742BC252D66EF5F"/>
    <w:rsid w:val="00BD0635"/>
  </w:style>
  <w:style w:type="paragraph" w:customStyle="1" w:styleId="3D9DB629D4BA4584975407C99AE695DB">
    <w:name w:val="3D9DB629D4BA4584975407C99AE695DB"/>
    <w:rsid w:val="00BD0635"/>
  </w:style>
  <w:style w:type="paragraph" w:customStyle="1" w:styleId="EA1A9881887047CEAEC25AE1FA10D855">
    <w:name w:val="EA1A9881887047CEAEC25AE1FA10D855"/>
    <w:rsid w:val="00BD0635"/>
  </w:style>
  <w:style w:type="paragraph" w:customStyle="1" w:styleId="C974C10717494FAFA9E89E6B7D90698F">
    <w:name w:val="C974C10717494FAFA9E89E6B7D90698F"/>
    <w:rsid w:val="00BD0635"/>
  </w:style>
  <w:style w:type="paragraph" w:customStyle="1" w:styleId="DB71E4BCAD914951AE44BD8490A1894F">
    <w:name w:val="DB71E4BCAD914951AE44BD8490A1894F"/>
    <w:rsid w:val="00BD0635"/>
  </w:style>
  <w:style w:type="paragraph" w:customStyle="1" w:styleId="CC25614012924113A0C85A090D26A037">
    <w:name w:val="CC25614012924113A0C85A090D26A037"/>
    <w:rsid w:val="00BD0635"/>
  </w:style>
  <w:style w:type="paragraph" w:customStyle="1" w:styleId="F436FA5474D64FD98A77165B514886AA">
    <w:name w:val="F436FA5474D64FD98A77165B514886AA"/>
    <w:rsid w:val="00BD0635"/>
  </w:style>
  <w:style w:type="paragraph" w:customStyle="1" w:styleId="D0E16811E5B643229AB4D20CD7A31FD0">
    <w:name w:val="D0E16811E5B643229AB4D20CD7A31FD0"/>
    <w:rsid w:val="00BD0635"/>
  </w:style>
  <w:style w:type="paragraph" w:customStyle="1" w:styleId="E97E436FE1CE420085900D467FC2C22E">
    <w:name w:val="E97E436FE1CE420085900D467FC2C22E"/>
    <w:rsid w:val="00BD0635"/>
  </w:style>
  <w:style w:type="paragraph" w:customStyle="1" w:styleId="1838B5CAED1241299FA7CCB547FA555D">
    <w:name w:val="1838B5CAED1241299FA7CCB547FA555D"/>
    <w:rsid w:val="00BD0635"/>
  </w:style>
  <w:style w:type="paragraph" w:customStyle="1" w:styleId="8FB108D842EF49BBB3EE9715235C0C27">
    <w:name w:val="8FB108D842EF49BBB3EE9715235C0C27"/>
    <w:rsid w:val="00BD0635"/>
  </w:style>
  <w:style w:type="paragraph" w:customStyle="1" w:styleId="51D357C8FCAD4C939C9627BF40D15A0A">
    <w:name w:val="51D357C8FCAD4C939C9627BF40D15A0A"/>
    <w:rsid w:val="00BD0635"/>
  </w:style>
  <w:style w:type="paragraph" w:customStyle="1" w:styleId="55EA2A88661942A5A01EA223D08CCE67">
    <w:name w:val="55EA2A88661942A5A01EA223D08CCE67"/>
    <w:rsid w:val="00BD0635"/>
  </w:style>
  <w:style w:type="paragraph" w:customStyle="1" w:styleId="94D6BE6D552843FBAF38F07F27381DE7">
    <w:name w:val="94D6BE6D552843FBAF38F07F27381DE7"/>
    <w:rsid w:val="00BD0635"/>
  </w:style>
  <w:style w:type="paragraph" w:customStyle="1" w:styleId="F1D76F51318C471EAFC03F722C0541DE">
    <w:name w:val="F1D76F51318C471EAFC03F722C0541DE"/>
    <w:rsid w:val="00BD0635"/>
  </w:style>
  <w:style w:type="paragraph" w:customStyle="1" w:styleId="E75828885A6648CC8FFEC39363FDA7A2">
    <w:name w:val="E75828885A6648CC8FFEC39363FDA7A2"/>
    <w:rsid w:val="00BD0635"/>
  </w:style>
  <w:style w:type="paragraph" w:customStyle="1" w:styleId="213F86AB30884582B5D99510DBC4F104">
    <w:name w:val="213F86AB30884582B5D99510DBC4F104"/>
    <w:rsid w:val="00BD0635"/>
  </w:style>
  <w:style w:type="paragraph" w:customStyle="1" w:styleId="25BD3608F6744F1F99C42E7DB037EA28">
    <w:name w:val="25BD3608F6744F1F99C42E7DB037EA28"/>
    <w:rsid w:val="00BD0635"/>
  </w:style>
  <w:style w:type="paragraph" w:customStyle="1" w:styleId="FB90251F83D74F2081CD338E52CF76D0">
    <w:name w:val="FB90251F83D74F2081CD338E52CF76D0"/>
    <w:rsid w:val="00BD0635"/>
  </w:style>
  <w:style w:type="paragraph" w:customStyle="1" w:styleId="A8A1A51231BD4F3792D04B39B8F0AE74">
    <w:name w:val="A8A1A51231BD4F3792D04B39B8F0AE74"/>
    <w:rsid w:val="00BD0635"/>
  </w:style>
  <w:style w:type="paragraph" w:customStyle="1" w:styleId="408F22ADF09746F4B8F84ACC0420A4F0">
    <w:name w:val="408F22ADF09746F4B8F84ACC0420A4F0"/>
    <w:rsid w:val="00BD0635"/>
  </w:style>
  <w:style w:type="paragraph" w:customStyle="1" w:styleId="5D2E16F029484116B6516C112540201D">
    <w:name w:val="5D2E16F029484116B6516C112540201D"/>
    <w:rsid w:val="00BD0635"/>
  </w:style>
  <w:style w:type="paragraph" w:customStyle="1" w:styleId="2A45540E84124F868159F2FB90811BFB">
    <w:name w:val="2A45540E84124F868159F2FB90811BFB"/>
    <w:rsid w:val="00BD0635"/>
  </w:style>
  <w:style w:type="paragraph" w:customStyle="1" w:styleId="76E5AC97EE554614BBADBF3435C35770">
    <w:name w:val="76E5AC97EE554614BBADBF3435C35770"/>
    <w:rsid w:val="00BD0635"/>
  </w:style>
  <w:style w:type="paragraph" w:customStyle="1" w:styleId="3630232E697F42D6B3F8E154E4F6A054">
    <w:name w:val="3630232E697F42D6B3F8E154E4F6A054"/>
    <w:rsid w:val="00BD0635"/>
  </w:style>
  <w:style w:type="paragraph" w:customStyle="1" w:styleId="AF70D455ADFB4EEE900CEE3659FF5302">
    <w:name w:val="AF70D455ADFB4EEE900CEE3659FF5302"/>
    <w:rsid w:val="00BD0635"/>
  </w:style>
  <w:style w:type="paragraph" w:customStyle="1" w:styleId="7EFE8884AD314660A6EF58B83901AA28">
    <w:name w:val="7EFE8884AD314660A6EF58B83901AA28"/>
    <w:rsid w:val="00BD0635"/>
  </w:style>
  <w:style w:type="paragraph" w:customStyle="1" w:styleId="79919DCA2A4C427F8DE8BED8954E1DFC">
    <w:name w:val="79919DCA2A4C427F8DE8BED8954E1DFC"/>
    <w:rsid w:val="00BD0635"/>
  </w:style>
  <w:style w:type="paragraph" w:customStyle="1" w:styleId="D623B4FDE2914FDF8E2ECED4F295625D">
    <w:name w:val="D623B4FDE2914FDF8E2ECED4F295625D"/>
    <w:rsid w:val="00BD0635"/>
  </w:style>
  <w:style w:type="paragraph" w:customStyle="1" w:styleId="CB98DF81B1CB4C1FBE348A71ED09AA60">
    <w:name w:val="CB98DF81B1CB4C1FBE348A71ED09AA60"/>
    <w:rsid w:val="00BD0635"/>
  </w:style>
  <w:style w:type="paragraph" w:customStyle="1" w:styleId="0E4E57BB398B48C9B506748560082676">
    <w:name w:val="0E4E57BB398B48C9B506748560082676"/>
    <w:rsid w:val="00BD0635"/>
  </w:style>
  <w:style w:type="paragraph" w:customStyle="1" w:styleId="7982CC13B3324A52B2CE66A47294A1F0">
    <w:name w:val="7982CC13B3324A52B2CE66A47294A1F0"/>
    <w:rsid w:val="00BD0635"/>
  </w:style>
  <w:style w:type="paragraph" w:customStyle="1" w:styleId="E46A53FC3DFF4C19A866E4F802A3B937">
    <w:name w:val="E46A53FC3DFF4C19A866E4F802A3B937"/>
    <w:rsid w:val="00BD0635"/>
  </w:style>
  <w:style w:type="paragraph" w:customStyle="1" w:styleId="9C1B9559F006466BB2439218B10ECE90">
    <w:name w:val="9C1B9559F006466BB2439218B10ECE90"/>
    <w:rsid w:val="00BD0635"/>
  </w:style>
  <w:style w:type="paragraph" w:customStyle="1" w:styleId="F876F9AA44C84438AFB1039337652521">
    <w:name w:val="F876F9AA44C84438AFB1039337652521"/>
    <w:rsid w:val="00BD0635"/>
  </w:style>
  <w:style w:type="paragraph" w:customStyle="1" w:styleId="29A23E09635C41459BF1E0397DB717A9">
    <w:name w:val="29A23E09635C41459BF1E0397DB717A9"/>
    <w:rsid w:val="00BD0635"/>
  </w:style>
  <w:style w:type="paragraph" w:customStyle="1" w:styleId="944AA6356B564A54BD128A77B7720DAF">
    <w:name w:val="944AA6356B564A54BD128A77B7720DAF"/>
    <w:rsid w:val="00BD0635"/>
  </w:style>
  <w:style w:type="paragraph" w:customStyle="1" w:styleId="4175E518F9AB4E808604EA391DFEC322">
    <w:name w:val="4175E518F9AB4E808604EA391DFEC322"/>
    <w:rsid w:val="00BD0635"/>
  </w:style>
  <w:style w:type="paragraph" w:customStyle="1" w:styleId="7A2CE90F15A4490390FA246366C3C9E7">
    <w:name w:val="7A2CE90F15A4490390FA246366C3C9E7"/>
    <w:rsid w:val="00BD0635"/>
  </w:style>
  <w:style w:type="paragraph" w:customStyle="1" w:styleId="E85DD828A6CB41879E0512A50256FE7B">
    <w:name w:val="E85DD828A6CB41879E0512A50256FE7B"/>
    <w:rsid w:val="00BD0635"/>
  </w:style>
  <w:style w:type="paragraph" w:customStyle="1" w:styleId="D0DEC86FC15D45E0A96ED03C21962A1C">
    <w:name w:val="D0DEC86FC15D45E0A96ED03C21962A1C"/>
    <w:rsid w:val="00BD0635"/>
  </w:style>
  <w:style w:type="paragraph" w:customStyle="1" w:styleId="C11A3F9620894300B2C7212C23BB9A67">
    <w:name w:val="C11A3F9620894300B2C7212C23BB9A67"/>
    <w:rsid w:val="00BD0635"/>
  </w:style>
  <w:style w:type="paragraph" w:customStyle="1" w:styleId="26B38F683E4249838DDEB64A2840D1D4">
    <w:name w:val="26B38F683E4249838DDEB64A2840D1D4"/>
    <w:rsid w:val="00BD0635"/>
  </w:style>
  <w:style w:type="paragraph" w:customStyle="1" w:styleId="02CD7884692149B286F67AAAC54013B0">
    <w:name w:val="02CD7884692149B286F67AAAC54013B0"/>
    <w:rsid w:val="00BD0635"/>
  </w:style>
  <w:style w:type="paragraph" w:customStyle="1" w:styleId="ED63D9C9883A4BE4A81858AC4640F6D8">
    <w:name w:val="ED63D9C9883A4BE4A81858AC4640F6D8"/>
    <w:rsid w:val="00BD0635"/>
  </w:style>
  <w:style w:type="paragraph" w:customStyle="1" w:styleId="F8F04A6C1E4448DE82899221EB6E0442">
    <w:name w:val="F8F04A6C1E4448DE82899221EB6E0442"/>
    <w:rsid w:val="00BD0635"/>
  </w:style>
  <w:style w:type="paragraph" w:customStyle="1" w:styleId="D3237FB887B1451F9826277B994F3F63">
    <w:name w:val="D3237FB887B1451F9826277B994F3F63"/>
    <w:rsid w:val="00BD0635"/>
  </w:style>
  <w:style w:type="paragraph" w:customStyle="1" w:styleId="0C87F99CFAC54B0EAFA159DE75983F96">
    <w:name w:val="0C87F99CFAC54B0EAFA159DE75983F96"/>
    <w:rsid w:val="00BD0635"/>
  </w:style>
  <w:style w:type="paragraph" w:customStyle="1" w:styleId="C4F1429EC2A44D82A49678F4FC35966C">
    <w:name w:val="C4F1429EC2A44D82A49678F4FC35966C"/>
    <w:rsid w:val="00BD0635"/>
  </w:style>
  <w:style w:type="paragraph" w:customStyle="1" w:styleId="F2A3535B3A3A4969900553C83DD63E4D">
    <w:name w:val="F2A3535B3A3A4969900553C83DD63E4D"/>
    <w:rsid w:val="00BD0635"/>
  </w:style>
  <w:style w:type="paragraph" w:customStyle="1" w:styleId="BC64B9BABEE543CDB4DDEF339D32223E">
    <w:name w:val="BC64B9BABEE543CDB4DDEF339D32223E"/>
    <w:rsid w:val="00BD0635"/>
  </w:style>
  <w:style w:type="paragraph" w:customStyle="1" w:styleId="B25AFC4B84784EE79C90AEE4A4F61DEF">
    <w:name w:val="B25AFC4B84784EE79C90AEE4A4F61DEF"/>
    <w:rsid w:val="00BD0635"/>
  </w:style>
  <w:style w:type="paragraph" w:customStyle="1" w:styleId="B44BEB5DF7354382AD93C1D49CE1513D">
    <w:name w:val="B44BEB5DF7354382AD93C1D49CE1513D"/>
    <w:rsid w:val="00BD0635"/>
  </w:style>
  <w:style w:type="paragraph" w:customStyle="1" w:styleId="2913C538B5684BC2AA815FC630C144B7">
    <w:name w:val="2913C538B5684BC2AA815FC630C144B7"/>
    <w:rsid w:val="00BD0635"/>
  </w:style>
  <w:style w:type="paragraph" w:customStyle="1" w:styleId="550B26A58721479C9C0786F312CE446A">
    <w:name w:val="550B26A58721479C9C0786F312CE446A"/>
    <w:rsid w:val="00BD0635"/>
  </w:style>
  <w:style w:type="paragraph" w:customStyle="1" w:styleId="41D2DEDC55B04C0FAD529156FDF94F64">
    <w:name w:val="41D2DEDC55B04C0FAD529156FDF94F64"/>
    <w:rsid w:val="00BD0635"/>
  </w:style>
  <w:style w:type="paragraph" w:customStyle="1" w:styleId="FA521716973240A493EE563911A59210">
    <w:name w:val="FA521716973240A493EE563911A59210"/>
    <w:rsid w:val="00BD0635"/>
  </w:style>
  <w:style w:type="paragraph" w:customStyle="1" w:styleId="7BB16358A4534DBF857921A46B59E693">
    <w:name w:val="7BB16358A4534DBF857921A46B59E693"/>
    <w:rsid w:val="00BD0635"/>
  </w:style>
  <w:style w:type="paragraph" w:customStyle="1" w:styleId="8EC04F4AA6CF418FB5D9FE83C02B3598">
    <w:name w:val="8EC04F4AA6CF418FB5D9FE83C02B3598"/>
    <w:rsid w:val="00BD0635"/>
  </w:style>
  <w:style w:type="paragraph" w:customStyle="1" w:styleId="0CD6EB1EB0D941BD94E883CDD1A5CD51">
    <w:name w:val="0CD6EB1EB0D941BD94E883CDD1A5CD51"/>
    <w:rsid w:val="00BD0635"/>
  </w:style>
  <w:style w:type="paragraph" w:customStyle="1" w:styleId="9B265ACE90E3400FA4E772369C4C3EA4">
    <w:name w:val="9B265ACE90E3400FA4E772369C4C3EA4"/>
    <w:rsid w:val="00BD0635"/>
  </w:style>
  <w:style w:type="paragraph" w:customStyle="1" w:styleId="6BC91485D8184BDAAB7A8C54C906EEBD">
    <w:name w:val="6BC91485D8184BDAAB7A8C54C906EEBD"/>
    <w:rsid w:val="00BD0635"/>
  </w:style>
  <w:style w:type="paragraph" w:customStyle="1" w:styleId="0D1887E071C84E5B8CB517811C21709A">
    <w:name w:val="0D1887E071C84E5B8CB517811C21709A"/>
    <w:rsid w:val="00BD0635"/>
  </w:style>
  <w:style w:type="paragraph" w:customStyle="1" w:styleId="C6313500CF454EC287F09D543FD7DF3D">
    <w:name w:val="C6313500CF454EC287F09D543FD7DF3D"/>
    <w:rsid w:val="00BD0635"/>
  </w:style>
  <w:style w:type="paragraph" w:customStyle="1" w:styleId="69542AEFE5F349F4917EE1D4F0B2C83B">
    <w:name w:val="69542AEFE5F349F4917EE1D4F0B2C83B"/>
    <w:rsid w:val="00BD0635"/>
  </w:style>
  <w:style w:type="paragraph" w:customStyle="1" w:styleId="214B089B0B6F4B4787F2EE659FFFA228">
    <w:name w:val="214B089B0B6F4B4787F2EE659FFFA228"/>
    <w:rsid w:val="00BD0635"/>
  </w:style>
  <w:style w:type="paragraph" w:customStyle="1" w:styleId="03473738949F4B1193F4D9C1A03B1B94">
    <w:name w:val="03473738949F4B1193F4D9C1A03B1B94"/>
    <w:rsid w:val="00BD0635"/>
  </w:style>
  <w:style w:type="paragraph" w:customStyle="1" w:styleId="AA2E4A026DF04886BE3CBA328C3F64D5">
    <w:name w:val="AA2E4A026DF04886BE3CBA328C3F64D5"/>
    <w:rsid w:val="00BD0635"/>
  </w:style>
  <w:style w:type="paragraph" w:customStyle="1" w:styleId="0847892B6F29404FBA69492BB25EB7D7">
    <w:name w:val="0847892B6F29404FBA69492BB25EB7D7"/>
    <w:rsid w:val="00BD0635"/>
  </w:style>
  <w:style w:type="paragraph" w:customStyle="1" w:styleId="FCC77A63858E4C9A95C6712E63618DA1">
    <w:name w:val="FCC77A63858E4C9A95C6712E63618DA1"/>
    <w:rsid w:val="00BD0635"/>
  </w:style>
  <w:style w:type="paragraph" w:customStyle="1" w:styleId="ECAB22EFC6D34744A25DD75616727F33">
    <w:name w:val="ECAB22EFC6D34744A25DD75616727F33"/>
    <w:rsid w:val="00BD0635"/>
  </w:style>
  <w:style w:type="paragraph" w:customStyle="1" w:styleId="62206622F62E4188ACCDFAA57DE7CAE8">
    <w:name w:val="62206622F62E4188ACCDFAA57DE7CAE8"/>
    <w:rsid w:val="00BD0635"/>
  </w:style>
  <w:style w:type="paragraph" w:customStyle="1" w:styleId="F885AC12D4304ED693AE54906FC6DC13">
    <w:name w:val="F885AC12D4304ED693AE54906FC6DC13"/>
    <w:rsid w:val="00BD0635"/>
  </w:style>
  <w:style w:type="paragraph" w:customStyle="1" w:styleId="5249EB138DE94099B822915FB48A8102">
    <w:name w:val="5249EB138DE94099B822915FB48A8102"/>
    <w:rsid w:val="00BD0635"/>
  </w:style>
  <w:style w:type="paragraph" w:customStyle="1" w:styleId="A773C21FEE334A4590A1927F38AA891A">
    <w:name w:val="A773C21FEE334A4590A1927F38AA891A"/>
    <w:rsid w:val="00BD0635"/>
  </w:style>
  <w:style w:type="paragraph" w:customStyle="1" w:styleId="4AEEE56E48C94A6BB8AE6E513A3A6768">
    <w:name w:val="4AEEE56E48C94A6BB8AE6E513A3A6768"/>
    <w:rsid w:val="00BD0635"/>
  </w:style>
  <w:style w:type="paragraph" w:customStyle="1" w:styleId="4616ED8F7FB74AF49FEE908411B0862E">
    <w:name w:val="4616ED8F7FB74AF49FEE908411B0862E"/>
    <w:rsid w:val="00BD0635"/>
  </w:style>
  <w:style w:type="paragraph" w:customStyle="1" w:styleId="5798399BDE9B47F1A5DA6FD8209CE0FA">
    <w:name w:val="5798399BDE9B47F1A5DA6FD8209CE0FA"/>
    <w:rsid w:val="00BD0635"/>
  </w:style>
  <w:style w:type="paragraph" w:customStyle="1" w:styleId="BACA0F58D88B409F9C47252CB0C0061B">
    <w:name w:val="BACA0F58D88B409F9C47252CB0C0061B"/>
    <w:rsid w:val="00BD0635"/>
  </w:style>
  <w:style w:type="paragraph" w:customStyle="1" w:styleId="5411A276519843EDBBCA0EC70E15A8C4">
    <w:name w:val="5411A276519843EDBBCA0EC70E15A8C4"/>
    <w:rsid w:val="00BD0635"/>
  </w:style>
  <w:style w:type="paragraph" w:customStyle="1" w:styleId="8605D31A7E5E481897BBAAEE069045FA">
    <w:name w:val="8605D31A7E5E481897BBAAEE069045FA"/>
    <w:rsid w:val="00BD0635"/>
  </w:style>
  <w:style w:type="paragraph" w:customStyle="1" w:styleId="A12566008DD744638DCE229578005CBD">
    <w:name w:val="A12566008DD744638DCE229578005CBD"/>
    <w:rsid w:val="00BD0635"/>
  </w:style>
  <w:style w:type="paragraph" w:customStyle="1" w:styleId="D4C4559BD19745F9A6097CA443C50C9C">
    <w:name w:val="D4C4559BD19745F9A6097CA443C50C9C"/>
    <w:rsid w:val="00BD0635"/>
  </w:style>
  <w:style w:type="paragraph" w:customStyle="1" w:styleId="66CF3DB7195D48B9A49A508AF8430942">
    <w:name w:val="66CF3DB7195D48B9A49A508AF8430942"/>
    <w:rsid w:val="00BD0635"/>
  </w:style>
  <w:style w:type="paragraph" w:customStyle="1" w:styleId="562522DEA3B546CC80F6A470304F77C5">
    <w:name w:val="562522DEA3B546CC80F6A470304F77C5"/>
    <w:rsid w:val="00BD0635"/>
  </w:style>
  <w:style w:type="paragraph" w:customStyle="1" w:styleId="9D693731C0F64503BADB39B1A127204C">
    <w:name w:val="9D693731C0F64503BADB39B1A127204C"/>
    <w:rsid w:val="00BD0635"/>
  </w:style>
  <w:style w:type="paragraph" w:customStyle="1" w:styleId="43AACB734E2A4747A7F7D1890F4B32EE">
    <w:name w:val="43AACB734E2A4747A7F7D1890F4B32EE"/>
    <w:rsid w:val="00BD0635"/>
  </w:style>
  <w:style w:type="paragraph" w:customStyle="1" w:styleId="345302C6E67B4B99B12226C046723E8B">
    <w:name w:val="345302C6E67B4B99B12226C046723E8B"/>
    <w:rsid w:val="00BD0635"/>
  </w:style>
  <w:style w:type="paragraph" w:customStyle="1" w:styleId="70186E4F9CB24C7BAA77AADCB072E026">
    <w:name w:val="70186E4F9CB24C7BAA77AADCB072E026"/>
    <w:rsid w:val="00BD0635"/>
  </w:style>
  <w:style w:type="paragraph" w:customStyle="1" w:styleId="8D554181DF2347E9A7B6AE7D0AD7D82D">
    <w:name w:val="8D554181DF2347E9A7B6AE7D0AD7D82D"/>
    <w:rsid w:val="00BD0635"/>
  </w:style>
  <w:style w:type="paragraph" w:customStyle="1" w:styleId="59DBA00FAE204974B9607CAD411A97A1">
    <w:name w:val="59DBA00FAE204974B9607CAD411A97A1"/>
    <w:rsid w:val="00BD0635"/>
  </w:style>
  <w:style w:type="paragraph" w:customStyle="1" w:styleId="A0E9D95344B74A8F9E23D79611A26464">
    <w:name w:val="A0E9D95344B74A8F9E23D79611A26464"/>
    <w:rsid w:val="00BD0635"/>
  </w:style>
  <w:style w:type="paragraph" w:customStyle="1" w:styleId="64353A08DACF421D8B49A4621A09E716">
    <w:name w:val="64353A08DACF421D8B49A4621A09E716"/>
    <w:rsid w:val="00BD0635"/>
  </w:style>
  <w:style w:type="paragraph" w:customStyle="1" w:styleId="599628F4D7AE4CF5B415ECE7A13954ED">
    <w:name w:val="599628F4D7AE4CF5B415ECE7A13954ED"/>
    <w:rsid w:val="00BD0635"/>
  </w:style>
  <w:style w:type="paragraph" w:customStyle="1" w:styleId="74D84DF7E52243DD9BA6429A763C2A1E">
    <w:name w:val="74D84DF7E52243DD9BA6429A763C2A1E"/>
    <w:rsid w:val="00BD0635"/>
  </w:style>
  <w:style w:type="paragraph" w:customStyle="1" w:styleId="2903FB6DF1C7471DAF1B631D3121E5B5">
    <w:name w:val="2903FB6DF1C7471DAF1B631D3121E5B5"/>
    <w:rsid w:val="00BD0635"/>
  </w:style>
  <w:style w:type="paragraph" w:customStyle="1" w:styleId="4B8123E7556F48E29B6D388C10228424">
    <w:name w:val="4B8123E7556F48E29B6D388C10228424"/>
    <w:rsid w:val="00BD0635"/>
  </w:style>
  <w:style w:type="paragraph" w:customStyle="1" w:styleId="4C5944EBCDD5409A95301324C6515AE0">
    <w:name w:val="4C5944EBCDD5409A95301324C6515AE0"/>
    <w:rsid w:val="00BD0635"/>
  </w:style>
  <w:style w:type="paragraph" w:customStyle="1" w:styleId="40D79A28E86F4B25BC74DCBCD2818026">
    <w:name w:val="40D79A28E86F4B25BC74DCBCD2818026"/>
    <w:rsid w:val="00BD0635"/>
  </w:style>
  <w:style w:type="paragraph" w:customStyle="1" w:styleId="5D7D540A8F0C4D29B7869D751798A386">
    <w:name w:val="5D7D540A8F0C4D29B7869D751798A386"/>
    <w:rsid w:val="00BD0635"/>
  </w:style>
  <w:style w:type="paragraph" w:customStyle="1" w:styleId="385EA0691E35402DBA09E4A867B69DE4">
    <w:name w:val="385EA0691E35402DBA09E4A867B69DE4"/>
    <w:rsid w:val="00BD0635"/>
  </w:style>
  <w:style w:type="paragraph" w:customStyle="1" w:styleId="DB3A8E7E978B41D6B12DECFB5F074498">
    <w:name w:val="DB3A8E7E978B41D6B12DECFB5F074498"/>
    <w:rsid w:val="00BD0635"/>
  </w:style>
  <w:style w:type="paragraph" w:customStyle="1" w:styleId="46ADDB6C4E8B43F9A6D1F183854B4ABC">
    <w:name w:val="46ADDB6C4E8B43F9A6D1F183854B4ABC"/>
    <w:rsid w:val="00BD0635"/>
  </w:style>
  <w:style w:type="paragraph" w:customStyle="1" w:styleId="6341AFC074684F09862838EA564BF053">
    <w:name w:val="6341AFC074684F09862838EA564BF053"/>
    <w:rsid w:val="00BD0635"/>
  </w:style>
  <w:style w:type="paragraph" w:customStyle="1" w:styleId="98344283BEAB462885BDB38D4A5B4639">
    <w:name w:val="98344283BEAB462885BDB38D4A5B4639"/>
    <w:rsid w:val="00BD0635"/>
  </w:style>
  <w:style w:type="paragraph" w:customStyle="1" w:styleId="D1D72F00D7824B9CBF444FE3AD2CC84A">
    <w:name w:val="D1D72F00D7824B9CBF444FE3AD2CC84A"/>
    <w:rsid w:val="00BD0635"/>
  </w:style>
  <w:style w:type="paragraph" w:customStyle="1" w:styleId="5ABE34D411174400A531E0BB27D32B73">
    <w:name w:val="5ABE34D411174400A531E0BB27D32B73"/>
    <w:rsid w:val="00BD0635"/>
  </w:style>
  <w:style w:type="paragraph" w:customStyle="1" w:styleId="7E1979CC2AB74645A8D846FAD385B9EC">
    <w:name w:val="7E1979CC2AB74645A8D846FAD385B9EC"/>
    <w:rsid w:val="00BD0635"/>
  </w:style>
  <w:style w:type="paragraph" w:customStyle="1" w:styleId="7FECB2F53F7D4DBCA3F29E1D9ED7B8DF">
    <w:name w:val="7FECB2F53F7D4DBCA3F29E1D9ED7B8DF"/>
    <w:rsid w:val="00BD0635"/>
  </w:style>
  <w:style w:type="paragraph" w:customStyle="1" w:styleId="DEE18C81EEC644298F4F2526AEBFFAFB">
    <w:name w:val="DEE18C81EEC644298F4F2526AEBFFAFB"/>
    <w:rsid w:val="00BD0635"/>
  </w:style>
  <w:style w:type="paragraph" w:customStyle="1" w:styleId="018E0E5A2939445B9FEC535C203EE8CC">
    <w:name w:val="018E0E5A2939445B9FEC535C203EE8CC"/>
    <w:rsid w:val="00BD0635"/>
  </w:style>
  <w:style w:type="paragraph" w:customStyle="1" w:styleId="3CACBF14BD8D4A689599722711A0EDAE">
    <w:name w:val="3CACBF14BD8D4A689599722711A0EDAE"/>
    <w:rsid w:val="00BD0635"/>
  </w:style>
  <w:style w:type="paragraph" w:customStyle="1" w:styleId="B2D6F3ADD05F448FBD7F3CFBF54A9473">
    <w:name w:val="B2D6F3ADD05F448FBD7F3CFBF54A9473"/>
    <w:rsid w:val="00BD0635"/>
  </w:style>
  <w:style w:type="paragraph" w:customStyle="1" w:styleId="C55AA088FE534F96859A71F2C9BC0B7B">
    <w:name w:val="C55AA088FE534F96859A71F2C9BC0B7B"/>
    <w:rsid w:val="00BD0635"/>
  </w:style>
  <w:style w:type="paragraph" w:customStyle="1" w:styleId="FC084A2CEFD144668D1E104A0A39EFD6">
    <w:name w:val="FC084A2CEFD144668D1E104A0A39EFD6"/>
    <w:rsid w:val="00BD0635"/>
  </w:style>
  <w:style w:type="paragraph" w:customStyle="1" w:styleId="6779798103F440289A4A66E4838B9272">
    <w:name w:val="6779798103F440289A4A66E4838B9272"/>
    <w:rsid w:val="00BD0635"/>
  </w:style>
  <w:style w:type="paragraph" w:customStyle="1" w:styleId="2D31FAFC2346469C864E05B98E452233">
    <w:name w:val="2D31FAFC2346469C864E05B98E452233"/>
    <w:rsid w:val="00BD0635"/>
  </w:style>
  <w:style w:type="paragraph" w:customStyle="1" w:styleId="1C317937C708488FBA45430D1D30C6A8">
    <w:name w:val="1C317937C708488FBA45430D1D30C6A8"/>
    <w:rsid w:val="00BD0635"/>
  </w:style>
  <w:style w:type="paragraph" w:customStyle="1" w:styleId="F1BFFB117AEB4567843CF06A4A88246F">
    <w:name w:val="F1BFFB117AEB4567843CF06A4A88246F"/>
    <w:rsid w:val="00BD0635"/>
  </w:style>
  <w:style w:type="paragraph" w:customStyle="1" w:styleId="1B6E707B65A447F095AB7D13D49804E2">
    <w:name w:val="1B6E707B65A447F095AB7D13D49804E2"/>
    <w:rsid w:val="00BD0635"/>
  </w:style>
  <w:style w:type="paragraph" w:customStyle="1" w:styleId="050790A5B1AA4C6D975344D08765831C">
    <w:name w:val="050790A5B1AA4C6D975344D08765831C"/>
    <w:rsid w:val="00BD0635"/>
  </w:style>
  <w:style w:type="paragraph" w:customStyle="1" w:styleId="DFA88A9737424609BE7970E302B5623E">
    <w:name w:val="DFA88A9737424609BE7970E302B5623E"/>
    <w:rsid w:val="00BD0635"/>
  </w:style>
  <w:style w:type="paragraph" w:customStyle="1" w:styleId="D1AEDEBE200B4374A4CE01A903AFE271">
    <w:name w:val="D1AEDEBE200B4374A4CE01A903AFE271"/>
    <w:rsid w:val="00BD0635"/>
  </w:style>
  <w:style w:type="paragraph" w:customStyle="1" w:styleId="EA9E06844E194A89804DE85224FCA2F3">
    <w:name w:val="EA9E06844E194A89804DE85224FCA2F3"/>
    <w:rsid w:val="00BD0635"/>
  </w:style>
  <w:style w:type="paragraph" w:customStyle="1" w:styleId="CC1C52755A0042959380854360CCC255">
    <w:name w:val="CC1C52755A0042959380854360CCC255"/>
    <w:rsid w:val="00BD0635"/>
  </w:style>
  <w:style w:type="paragraph" w:customStyle="1" w:styleId="1DEC7CA830AD478481CAF8160BC4E685">
    <w:name w:val="1DEC7CA830AD478481CAF8160BC4E685"/>
    <w:rsid w:val="00BD0635"/>
  </w:style>
  <w:style w:type="paragraph" w:customStyle="1" w:styleId="3194F365DB8749B68146FDABF1DF1C09">
    <w:name w:val="3194F365DB8749B68146FDABF1DF1C09"/>
    <w:rsid w:val="00BD0635"/>
  </w:style>
  <w:style w:type="paragraph" w:customStyle="1" w:styleId="53D6B146D890493B8852E4699D83966F">
    <w:name w:val="53D6B146D890493B8852E4699D83966F"/>
    <w:rsid w:val="00BD0635"/>
  </w:style>
  <w:style w:type="paragraph" w:customStyle="1" w:styleId="B57F7EEA3BD54CC186C1178BFD1581D0">
    <w:name w:val="B57F7EEA3BD54CC186C1178BFD1581D0"/>
    <w:rsid w:val="00BD0635"/>
  </w:style>
  <w:style w:type="paragraph" w:customStyle="1" w:styleId="89C1A5362D034A70A7B15E68B4C080AD">
    <w:name w:val="89C1A5362D034A70A7B15E68B4C080AD"/>
    <w:rsid w:val="00BD0635"/>
  </w:style>
  <w:style w:type="paragraph" w:customStyle="1" w:styleId="10F491D9862A4B539026020401068E23">
    <w:name w:val="10F491D9862A4B539026020401068E23"/>
    <w:rsid w:val="00BD0635"/>
  </w:style>
  <w:style w:type="paragraph" w:customStyle="1" w:styleId="0A0B8416A9F24C6D88280BADE9C1C666">
    <w:name w:val="0A0B8416A9F24C6D88280BADE9C1C666"/>
    <w:rsid w:val="00BD0635"/>
  </w:style>
  <w:style w:type="paragraph" w:customStyle="1" w:styleId="1EA91A9734A64D62860A88E1D7F9DFDE">
    <w:name w:val="1EA91A9734A64D62860A88E1D7F9DFDE"/>
    <w:rsid w:val="00BD0635"/>
  </w:style>
  <w:style w:type="paragraph" w:customStyle="1" w:styleId="E1BB127416704B26A9F06DD2B8C112CC">
    <w:name w:val="E1BB127416704B26A9F06DD2B8C112CC"/>
    <w:rsid w:val="00BD0635"/>
  </w:style>
  <w:style w:type="paragraph" w:customStyle="1" w:styleId="EC11806A69FD4CD8B6F708F6E331B1CC">
    <w:name w:val="EC11806A69FD4CD8B6F708F6E331B1CC"/>
    <w:rsid w:val="00BD0635"/>
  </w:style>
  <w:style w:type="paragraph" w:customStyle="1" w:styleId="F8C8F64DC2764F418007430BAD556EE9">
    <w:name w:val="F8C8F64DC2764F418007430BAD556EE9"/>
    <w:rsid w:val="00BD0635"/>
  </w:style>
  <w:style w:type="paragraph" w:customStyle="1" w:styleId="ED25051B381246CD9DA8AA9F2ED7E9D4">
    <w:name w:val="ED25051B381246CD9DA8AA9F2ED7E9D4"/>
    <w:rsid w:val="00BD0635"/>
  </w:style>
  <w:style w:type="paragraph" w:customStyle="1" w:styleId="3B242A906770400FBAEDE305943649A1">
    <w:name w:val="3B242A906770400FBAEDE305943649A1"/>
    <w:rsid w:val="00BD0635"/>
  </w:style>
  <w:style w:type="paragraph" w:customStyle="1" w:styleId="2C1B4F9D8AD744658426724238BCCABA">
    <w:name w:val="2C1B4F9D8AD744658426724238BCCABA"/>
    <w:rsid w:val="00BD0635"/>
  </w:style>
  <w:style w:type="paragraph" w:customStyle="1" w:styleId="70A637DC20A24B05B4DFB2A169346CA7">
    <w:name w:val="70A637DC20A24B05B4DFB2A169346CA7"/>
    <w:rsid w:val="00BD0635"/>
  </w:style>
  <w:style w:type="paragraph" w:customStyle="1" w:styleId="7A9B7B48B90041999CAE992F4D692350">
    <w:name w:val="7A9B7B48B90041999CAE992F4D692350"/>
    <w:rsid w:val="00BD0635"/>
  </w:style>
  <w:style w:type="paragraph" w:customStyle="1" w:styleId="D2ED1C3B0D6B4E2C84F3485B64AAE4BB">
    <w:name w:val="D2ED1C3B0D6B4E2C84F3485B64AAE4BB"/>
    <w:rsid w:val="00BD0635"/>
  </w:style>
  <w:style w:type="paragraph" w:customStyle="1" w:styleId="9A207D9910C245C287067A84827E822C">
    <w:name w:val="9A207D9910C245C287067A84827E822C"/>
    <w:rsid w:val="00BD0635"/>
  </w:style>
  <w:style w:type="paragraph" w:customStyle="1" w:styleId="0C82DBFFE5F644D1A189BD1E3CD750AE">
    <w:name w:val="0C82DBFFE5F644D1A189BD1E3CD750AE"/>
    <w:rsid w:val="00BD0635"/>
  </w:style>
  <w:style w:type="paragraph" w:customStyle="1" w:styleId="893AEE1B2E8F4823B582663A899F3184">
    <w:name w:val="893AEE1B2E8F4823B582663A899F3184"/>
    <w:rsid w:val="00BD0635"/>
  </w:style>
  <w:style w:type="paragraph" w:customStyle="1" w:styleId="E80102FBA13C4E66ADE48161063F97ED">
    <w:name w:val="E80102FBA13C4E66ADE48161063F97ED"/>
    <w:rsid w:val="00BD0635"/>
  </w:style>
  <w:style w:type="paragraph" w:customStyle="1" w:styleId="A26EA2AE306B41089733B289D5C62DBE">
    <w:name w:val="A26EA2AE306B41089733B289D5C62DBE"/>
    <w:rsid w:val="00BD0635"/>
  </w:style>
  <w:style w:type="paragraph" w:customStyle="1" w:styleId="993C5F62D582452081D775CB27BFC19E">
    <w:name w:val="993C5F62D582452081D775CB27BFC19E"/>
    <w:rsid w:val="00BD0635"/>
  </w:style>
  <w:style w:type="paragraph" w:customStyle="1" w:styleId="28FA930F325B4FD0B291B7007ECE06FF">
    <w:name w:val="28FA930F325B4FD0B291B7007ECE06FF"/>
    <w:rsid w:val="00BD0635"/>
  </w:style>
  <w:style w:type="paragraph" w:customStyle="1" w:styleId="80A545AC0DE8418FAE5E9F660EB78F42">
    <w:name w:val="80A545AC0DE8418FAE5E9F660EB78F42"/>
    <w:rsid w:val="00BD0635"/>
  </w:style>
  <w:style w:type="paragraph" w:customStyle="1" w:styleId="72486EEC5292445FA3E58036390AC051">
    <w:name w:val="72486EEC5292445FA3E58036390AC051"/>
    <w:rsid w:val="00BD0635"/>
  </w:style>
  <w:style w:type="paragraph" w:customStyle="1" w:styleId="57717EBE3B9C4BCDBD30AB65CD272FD8">
    <w:name w:val="57717EBE3B9C4BCDBD30AB65CD272FD8"/>
    <w:rsid w:val="00BD0635"/>
  </w:style>
  <w:style w:type="paragraph" w:customStyle="1" w:styleId="0204FFF5E59E4DE7B9174F90F6B03BA7">
    <w:name w:val="0204FFF5E59E4DE7B9174F90F6B03BA7"/>
    <w:rsid w:val="00BD0635"/>
  </w:style>
  <w:style w:type="paragraph" w:customStyle="1" w:styleId="A8E4001695B447C88CE7E81006EE34C6">
    <w:name w:val="A8E4001695B447C88CE7E81006EE34C6"/>
    <w:rsid w:val="00BD0635"/>
  </w:style>
  <w:style w:type="paragraph" w:customStyle="1" w:styleId="0697159B7DD541FAA8D961DBA9F302D8">
    <w:name w:val="0697159B7DD541FAA8D961DBA9F302D8"/>
    <w:rsid w:val="00BD0635"/>
  </w:style>
  <w:style w:type="paragraph" w:customStyle="1" w:styleId="12DACC379AC44199AC8D758F5D201F41">
    <w:name w:val="12DACC379AC44199AC8D758F5D201F41"/>
    <w:rsid w:val="00BD0635"/>
  </w:style>
  <w:style w:type="paragraph" w:customStyle="1" w:styleId="34DF3473D736411190B3ABFC849B0699">
    <w:name w:val="34DF3473D736411190B3ABFC849B0699"/>
    <w:rsid w:val="00BD0635"/>
  </w:style>
  <w:style w:type="paragraph" w:customStyle="1" w:styleId="752FF02F12E64B95956CD0D7A386F934">
    <w:name w:val="752FF02F12E64B95956CD0D7A386F934"/>
    <w:rsid w:val="00BD0635"/>
  </w:style>
  <w:style w:type="paragraph" w:customStyle="1" w:styleId="2361EF65F8164A95B4F2E5C096928FED">
    <w:name w:val="2361EF65F8164A95B4F2E5C096928FED"/>
    <w:rsid w:val="00BD0635"/>
  </w:style>
  <w:style w:type="paragraph" w:customStyle="1" w:styleId="8241AC691585410DA751EF4C20F93E11">
    <w:name w:val="8241AC691585410DA751EF4C20F93E11"/>
    <w:rsid w:val="00BD0635"/>
  </w:style>
  <w:style w:type="paragraph" w:customStyle="1" w:styleId="E157CB66E47C45C7816D386F6EC02559">
    <w:name w:val="E157CB66E47C45C7816D386F6EC02559"/>
    <w:rsid w:val="00BD0635"/>
  </w:style>
  <w:style w:type="paragraph" w:customStyle="1" w:styleId="9FEE605B2CDB47C2A23525D36D5D4DBD">
    <w:name w:val="9FEE605B2CDB47C2A23525D36D5D4DBD"/>
    <w:rsid w:val="00BD0635"/>
  </w:style>
  <w:style w:type="paragraph" w:customStyle="1" w:styleId="81FCD1F7918C45EA808B04F63E6A9EA6">
    <w:name w:val="81FCD1F7918C45EA808B04F63E6A9EA6"/>
    <w:rsid w:val="00BD0635"/>
  </w:style>
  <w:style w:type="paragraph" w:customStyle="1" w:styleId="D587D4182A6347F8B84636D2D49F3301">
    <w:name w:val="D587D4182A6347F8B84636D2D49F3301"/>
    <w:rsid w:val="00BD0635"/>
  </w:style>
  <w:style w:type="paragraph" w:customStyle="1" w:styleId="C03963E0E0484823BF56F0CC5937A97E">
    <w:name w:val="C03963E0E0484823BF56F0CC5937A97E"/>
    <w:rsid w:val="00BD0635"/>
  </w:style>
  <w:style w:type="paragraph" w:customStyle="1" w:styleId="43847ABB4F7A42D69B7B4D9E2FF52EAB">
    <w:name w:val="43847ABB4F7A42D69B7B4D9E2FF52EAB"/>
    <w:rsid w:val="00BD0635"/>
  </w:style>
  <w:style w:type="paragraph" w:customStyle="1" w:styleId="F75D1E58D8A44CD289345776B19667C0">
    <w:name w:val="F75D1E58D8A44CD289345776B19667C0"/>
    <w:rsid w:val="00BD0635"/>
  </w:style>
  <w:style w:type="paragraph" w:customStyle="1" w:styleId="5FD7179033974FF481DEF51FEA928248">
    <w:name w:val="5FD7179033974FF481DEF51FEA928248"/>
    <w:rsid w:val="00BD0635"/>
  </w:style>
  <w:style w:type="paragraph" w:customStyle="1" w:styleId="07FB5853563D4AE485737684DA859424">
    <w:name w:val="07FB5853563D4AE485737684DA859424"/>
    <w:rsid w:val="00BD0635"/>
  </w:style>
  <w:style w:type="paragraph" w:customStyle="1" w:styleId="0AE82BF13045422A96E0A2F696F77DBF">
    <w:name w:val="0AE82BF13045422A96E0A2F696F77DBF"/>
    <w:rsid w:val="00BD0635"/>
  </w:style>
  <w:style w:type="paragraph" w:customStyle="1" w:styleId="19C744CCA6444E6AA5CD1C9EF00258A2">
    <w:name w:val="19C744CCA6444E6AA5CD1C9EF00258A2"/>
    <w:rsid w:val="00BD0635"/>
  </w:style>
  <w:style w:type="paragraph" w:customStyle="1" w:styleId="ACCB53CB74424EADA67AD4A9E728E206">
    <w:name w:val="ACCB53CB74424EADA67AD4A9E728E206"/>
    <w:rsid w:val="00BD0635"/>
  </w:style>
  <w:style w:type="paragraph" w:customStyle="1" w:styleId="3E30E8D050684825ABA8E1642DD472BE">
    <w:name w:val="3E30E8D050684825ABA8E1642DD472BE"/>
    <w:rsid w:val="00BD0635"/>
  </w:style>
  <w:style w:type="paragraph" w:customStyle="1" w:styleId="164FA6AB6D0A4760A39A12291E674D1B">
    <w:name w:val="164FA6AB6D0A4760A39A12291E674D1B"/>
    <w:rsid w:val="00BD0635"/>
  </w:style>
  <w:style w:type="paragraph" w:customStyle="1" w:styleId="27AFED6CCEF2459185369A764D9FB1F6">
    <w:name w:val="27AFED6CCEF2459185369A764D9FB1F6"/>
    <w:rsid w:val="00BD0635"/>
  </w:style>
  <w:style w:type="paragraph" w:customStyle="1" w:styleId="165D502824A14886A76F9C5F8343B590">
    <w:name w:val="165D502824A14886A76F9C5F8343B590"/>
    <w:rsid w:val="00BD0635"/>
  </w:style>
  <w:style w:type="paragraph" w:customStyle="1" w:styleId="561F96667B9B491BBA8A041AC9860E2B">
    <w:name w:val="561F96667B9B491BBA8A041AC9860E2B"/>
    <w:rsid w:val="00BD0635"/>
  </w:style>
  <w:style w:type="paragraph" w:customStyle="1" w:styleId="C4B45014011B48C6837E9A466BEA73D1">
    <w:name w:val="C4B45014011B48C6837E9A466BEA73D1"/>
    <w:rsid w:val="00BD0635"/>
  </w:style>
  <w:style w:type="paragraph" w:customStyle="1" w:styleId="08988613BE0A4EBA86FFBC2DBF14AA50">
    <w:name w:val="08988613BE0A4EBA86FFBC2DBF14AA50"/>
    <w:rsid w:val="00BD0635"/>
  </w:style>
  <w:style w:type="paragraph" w:customStyle="1" w:styleId="D60900330AB64B149ED3189DC95535B7">
    <w:name w:val="D60900330AB64B149ED3189DC95535B7"/>
    <w:rsid w:val="00BD0635"/>
  </w:style>
  <w:style w:type="paragraph" w:customStyle="1" w:styleId="FCBD58E407454405A0BC47AD2CAE6478">
    <w:name w:val="FCBD58E407454405A0BC47AD2CAE6478"/>
    <w:rsid w:val="00BD0635"/>
  </w:style>
  <w:style w:type="paragraph" w:customStyle="1" w:styleId="2A377EC2CCC449A28950224806D66BD3">
    <w:name w:val="2A377EC2CCC449A28950224806D66BD3"/>
    <w:rsid w:val="00BD0635"/>
  </w:style>
  <w:style w:type="paragraph" w:customStyle="1" w:styleId="BE531101C9BB4E40ADC3259DDF27B216">
    <w:name w:val="BE531101C9BB4E40ADC3259DDF27B216"/>
    <w:rsid w:val="00BD0635"/>
  </w:style>
  <w:style w:type="paragraph" w:customStyle="1" w:styleId="89177498EA7B4256A1AB440AE57CE92A">
    <w:name w:val="89177498EA7B4256A1AB440AE57CE92A"/>
    <w:rsid w:val="00BD0635"/>
  </w:style>
  <w:style w:type="paragraph" w:customStyle="1" w:styleId="9E28BE0365934470BE4DFF3AE03C98DB">
    <w:name w:val="9E28BE0365934470BE4DFF3AE03C98DB"/>
    <w:rsid w:val="00BD0635"/>
  </w:style>
  <w:style w:type="paragraph" w:customStyle="1" w:styleId="C5F0632FFC91467DA14F4E3C8D538D81">
    <w:name w:val="C5F0632FFC91467DA14F4E3C8D538D81"/>
    <w:rsid w:val="00BD0635"/>
  </w:style>
  <w:style w:type="paragraph" w:customStyle="1" w:styleId="E05824AA0B054BBF8192C76B275DBADF">
    <w:name w:val="E05824AA0B054BBF8192C76B275DBADF"/>
    <w:rsid w:val="00BD0635"/>
  </w:style>
  <w:style w:type="paragraph" w:customStyle="1" w:styleId="6220BCA59A444080A0CB10DA28908213">
    <w:name w:val="6220BCA59A444080A0CB10DA28908213"/>
    <w:rsid w:val="00BD0635"/>
  </w:style>
  <w:style w:type="paragraph" w:customStyle="1" w:styleId="415138C54DD549D3BF97E6DEE42480DF">
    <w:name w:val="415138C54DD549D3BF97E6DEE42480DF"/>
    <w:rsid w:val="00BD0635"/>
  </w:style>
  <w:style w:type="paragraph" w:customStyle="1" w:styleId="C000A7F114DB45E58A3977510DEBCEE3">
    <w:name w:val="C000A7F114DB45E58A3977510DEBCEE3"/>
    <w:rsid w:val="00BD0635"/>
  </w:style>
  <w:style w:type="paragraph" w:customStyle="1" w:styleId="478CE7DBE1ED403AA1ECDDF0F2AEB5B9">
    <w:name w:val="478CE7DBE1ED403AA1ECDDF0F2AEB5B9"/>
    <w:rsid w:val="00BD0635"/>
  </w:style>
  <w:style w:type="paragraph" w:customStyle="1" w:styleId="F56D3FDB5D674F8BB77EAB37E8A4DEE0">
    <w:name w:val="F56D3FDB5D674F8BB77EAB37E8A4DEE0"/>
    <w:rsid w:val="00BD0635"/>
  </w:style>
  <w:style w:type="paragraph" w:customStyle="1" w:styleId="A082585EA6C342C1BCAFF518B05B4E7F">
    <w:name w:val="A082585EA6C342C1BCAFF518B05B4E7F"/>
    <w:rsid w:val="00BD0635"/>
  </w:style>
  <w:style w:type="paragraph" w:customStyle="1" w:styleId="005777EA027E4CBEA522254CBC081ABB">
    <w:name w:val="005777EA027E4CBEA522254CBC081ABB"/>
    <w:rsid w:val="00BD0635"/>
  </w:style>
  <w:style w:type="paragraph" w:customStyle="1" w:styleId="015E01D7909A49ECA6FFA496ADC8B5CD">
    <w:name w:val="015E01D7909A49ECA6FFA496ADC8B5CD"/>
    <w:rsid w:val="00BD0635"/>
  </w:style>
  <w:style w:type="paragraph" w:customStyle="1" w:styleId="1C179B785EE74B2194D127B21549573F">
    <w:name w:val="1C179B785EE74B2194D127B21549573F"/>
    <w:rsid w:val="00BD0635"/>
  </w:style>
  <w:style w:type="paragraph" w:customStyle="1" w:styleId="D1B5092C0C794FE48235B417065B053A">
    <w:name w:val="D1B5092C0C794FE48235B417065B053A"/>
    <w:rsid w:val="00BD0635"/>
  </w:style>
  <w:style w:type="paragraph" w:customStyle="1" w:styleId="AB58CC4BB2014EACA6BAE62B57FCF25E">
    <w:name w:val="AB58CC4BB2014EACA6BAE62B57FCF25E"/>
    <w:rsid w:val="00BD0635"/>
  </w:style>
  <w:style w:type="paragraph" w:customStyle="1" w:styleId="078141ABD3BE45D4BB5325EDC60E2B85">
    <w:name w:val="078141ABD3BE45D4BB5325EDC60E2B85"/>
    <w:rsid w:val="00BD0635"/>
  </w:style>
  <w:style w:type="paragraph" w:customStyle="1" w:styleId="29AD0DC02FBF450195EC30D9FF5F72BE">
    <w:name w:val="29AD0DC02FBF450195EC30D9FF5F72BE"/>
    <w:rsid w:val="00BD0635"/>
  </w:style>
  <w:style w:type="paragraph" w:customStyle="1" w:styleId="4D8BD267D26D40E59D2DD03BEAB27F3A">
    <w:name w:val="4D8BD267D26D40E59D2DD03BEAB27F3A"/>
    <w:rsid w:val="00BD0635"/>
  </w:style>
  <w:style w:type="paragraph" w:customStyle="1" w:styleId="143CC2F9DF42410695E0B3D4B3B5E222">
    <w:name w:val="143CC2F9DF42410695E0B3D4B3B5E222"/>
    <w:rsid w:val="00BD0635"/>
  </w:style>
  <w:style w:type="paragraph" w:customStyle="1" w:styleId="391231C626C34CF69B9E9AE6728C4433">
    <w:name w:val="391231C626C34CF69B9E9AE6728C4433"/>
    <w:rsid w:val="00BD0635"/>
  </w:style>
  <w:style w:type="paragraph" w:customStyle="1" w:styleId="D548FEA907154B0BA60CBFA726A00CB0">
    <w:name w:val="D548FEA907154B0BA60CBFA726A00CB0"/>
    <w:rsid w:val="00BD0635"/>
  </w:style>
  <w:style w:type="paragraph" w:customStyle="1" w:styleId="63BDB30F077C40F3BF28C1EB9F802E39">
    <w:name w:val="63BDB30F077C40F3BF28C1EB9F802E39"/>
    <w:rsid w:val="00BD0635"/>
  </w:style>
  <w:style w:type="paragraph" w:customStyle="1" w:styleId="4BB2687A93554A44AB487E42DB6802E5">
    <w:name w:val="4BB2687A93554A44AB487E42DB6802E5"/>
    <w:rsid w:val="00BD0635"/>
  </w:style>
  <w:style w:type="paragraph" w:customStyle="1" w:styleId="1544ED9B61704E5BA79D3F3B3707712B">
    <w:name w:val="1544ED9B61704E5BA79D3F3B3707712B"/>
    <w:rsid w:val="00BD0635"/>
  </w:style>
  <w:style w:type="paragraph" w:customStyle="1" w:styleId="FA33885F60B941DBB70D91572E822E2E">
    <w:name w:val="FA33885F60B941DBB70D91572E822E2E"/>
    <w:rsid w:val="00BD0635"/>
  </w:style>
  <w:style w:type="paragraph" w:customStyle="1" w:styleId="8287C507008A481F9897A4617A1F0CAA">
    <w:name w:val="8287C507008A481F9897A4617A1F0CAA"/>
    <w:rsid w:val="00BD0635"/>
  </w:style>
  <w:style w:type="paragraph" w:customStyle="1" w:styleId="D4B8164D30844A84B5E86A53487F68E5">
    <w:name w:val="D4B8164D30844A84B5E86A53487F68E5"/>
    <w:rsid w:val="00BD0635"/>
  </w:style>
  <w:style w:type="paragraph" w:customStyle="1" w:styleId="061520BE0B71467D99DBCF27BBB7CF82">
    <w:name w:val="061520BE0B71467D99DBCF27BBB7CF82"/>
    <w:rsid w:val="00BD0635"/>
  </w:style>
  <w:style w:type="paragraph" w:customStyle="1" w:styleId="5B24499DCBA546BFBD05957DA95D460B">
    <w:name w:val="5B24499DCBA546BFBD05957DA95D460B"/>
    <w:rsid w:val="00BD0635"/>
  </w:style>
  <w:style w:type="paragraph" w:customStyle="1" w:styleId="A353C78E1F6248418B1B8775EF4B2FB9">
    <w:name w:val="A353C78E1F6248418B1B8775EF4B2FB9"/>
    <w:rsid w:val="00BD0635"/>
  </w:style>
  <w:style w:type="paragraph" w:customStyle="1" w:styleId="EBC556F278F24B4198F738772901D550">
    <w:name w:val="EBC556F278F24B4198F738772901D550"/>
    <w:rsid w:val="00BD0635"/>
  </w:style>
  <w:style w:type="paragraph" w:customStyle="1" w:styleId="71D1AD437DD74840867616E59886ACD9">
    <w:name w:val="71D1AD437DD74840867616E59886ACD9"/>
    <w:rsid w:val="00BD0635"/>
  </w:style>
  <w:style w:type="paragraph" w:customStyle="1" w:styleId="09CD3BF6D11E47D69928208514C0BFD9">
    <w:name w:val="09CD3BF6D11E47D69928208514C0BFD9"/>
    <w:rsid w:val="00BD0635"/>
  </w:style>
  <w:style w:type="paragraph" w:customStyle="1" w:styleId="CE6C49FE20EB4FE8868B8595353E25EC">
    <w:name w:val="CE6C49FE20EB4FE8868B8595353E25EC"/>
    <w:rsid w:val="00BD0635"/>
  </w:style>
  <w:style w:type="paragraph" w:customStyle="1" w:styleId="E6E319A52F3A4DBF8B8DE1F8D4F29F13">
    <w:name w:val="E6E319A52F3A4DBF8B8DE1F8D4F29F13"/>
    <w:rsid w:val="00BD0635"/>
  </w:style>
  <w:style w:type="paragraph" w:customStyle="1" w:styleId="D4156C71A38F467B9E35B027CF4A392C">
    <w:name w:val="D4156C71A38F467B9E35B027CF4A392C"/>
    <w:rsid w:val="00BD0635"/>
  </w:style>
  <w:style w:type="paragraph" w:customStyle="1" w:styleId="372431C2CE7E4E1F9B41B76848E82E73">
    <w:name w:val="372431C2CE7E4E1F9B41B76848E82E73"/>
    <w:rsid w:val="00BD0635"/>
  </w:style>
  <w:style w:type="paragraph" w:customStyle="1" w:styleId="77D5F5D7120B4E3DBA44C41129B570E0">
    <w:name w:val="77D5F5D7120B4E3DBA44C41129B570E0"/>
    <w:rsid w:val="00BD0635"/>
  </w:style>
  <w:style w:type="paragraph" w:customStyle="1" w:styleId="F1FC44BFE63D4C888D20DFD04B7F064C">
    <w:name w:val="F1FC44BFE63D4C888D20DFD04B7F064C"/>
    <w:rsid w:val="00BD0635"/>
  </w:style>
  <w:style w:type="paragraph" w:customStyle="1" w:styleId="2CC12AA029DE4783BE34129094F86AAE">
    <w:name w:val="2CC12AA029DE4783BE34129094F86AAE"/>
    <w:rsid w:val="00BD0635"/>
  </w:style>
  <w:style w:type="paragraph" w:customStyle="1" w:styleId="065801BB5E1145C59445CA31CA4CA451">
    <w:name w:val="065801BB5E1145C59445CA31CA4CA451"/>
    <w:rsid w:val="00BD0635"/>
  </w:style>
  <w:style w:type="paragraph" w:customStyle="1" w:styleId="C907B1799C27450381EB2FF34E443BBB">
    <w:name w:val="C907B1799C27450381EB2FF34E443BBB"/>
    <w:rsid w:val="00BD0635"/>
  </w:style>
  <w:style w:type="paragraph" w:customStyle="1" w:styleId="DFD37758A7634E2D939F07DAD78C7D54">
    <w:name w:val="DFD37758A7634E2D939F07DAD78C7D54"/>
    <w:rsid w:val="00BD0635"/>
  </w:style>
  <w:style w:type="paragraph" w:customStyle="1" w:styleId="01F94B1D3BB3430E873AD7DA3C164D7A">
    <w:name w:val="01F94B1D3BB3430E873AD7DA3C164D7A"/>
    <w:rsid w:val="00BD0635"/>
  </w:style>
  <w:style w:type="paragraph" w:customStyle="1" w:styleId="A135F0C4E56F4CEF92E39EB99D304F93">
    <w:name w:val="A135F0C4E56F4CEF92E39EB99D304F93"/>
    <w:rsid w:val="00BD0635"/>
  </w:style>
  <w:style w:type="paragraph" w:customStyle="1" w:styleId="9BF13688B68B4CC69C294C7853ED7DE8">
    <w:name w:val="9BF13688B68B4CC69C294C7853ED7DE8"/>
    <w:rsid w:val="00BD0635"/>
  </w:style>
  <w:style w:type="paragraph" w:customStyle="1" w:styleId="9893184294EF4EF696F749170BAA9F47">
    <w:name w:val="9893184294EF4EF696F749170BAA9F47"/>
    <w:rsid w:val="00BD0635"/>
  </w:style>
  <w:style w:type="paragraph" w:customStyle="1" w:styleId="F5B03B07F37B4556AC3C0113CD023502">
    <w:name w:val="F5B03B07F37B4556AC3C0113CD023502"/>
    <w:rsid w:val="00BD0635"/>
  </w:style>
  <w:style w:type="paragraph" w:customStyle="1" w:styleId="8FB6648900B7445085EAF60FAAB84E72">
    <w:name w:val="8FB6648900B7445085EAF60FAAB84E72"/>
    <w:rsid w:val="00BD0635"/>
  </w:style>
  <w:style w:type="paragraph" w:customStyle="1" w:styleId="A097A277677C4E238631BDFA98A7A2FC">
    <w:name w:val="A097A277677C4E238631BDFA98A7A2FC"/>
    <w:rsid w:val="00BD0635"/>
  </w:style>
  <w:style w:type="paragraph" w:customStyle="1" w:styleId="2C6030E544CC4C55B9F01625F3CEA5C0">
    <w:name w:val="2C6030E544CC4C55B9F01625F3CEA5C0"/>
    <w:rsid w:val="00BD0635"/>
  </w:style>
  <w:style w:type="paragraph" w:customStyle="1" w:styleId="E3718F74A8FE4CFAB32080A6159D68F0">
    <w:name w:val="E3718F74A8FE4CFAB32080A6159D68F0"/>
    <w:rsid w:val="00BD0635"/>
  </w:style>
  <w:style w:type="paragraph" w:customStyle="1" w:styleId="C00699F0E93C49E7AB2A1EEF601A3E9E">
    <w:name w:val="C00699F0E93C49E7AB2A1EEF601A3E9E"/>
    <w:rsid w:val="00BD0635"/>
  </w:style>
  <w:style w:type="paragraph" w:customStyle="1" w:styleId="9CC87B16E6AC456793DA8D65493B832F">
    <w:name w:val="9CC87B16E6AC456793DA8D65493B832F"/>
    <w:rsid w:val="00BD0635"/>
  </w:style>
  <w:style w:type="paragraph" w:customStyle="1" w:styleId="42B35D80A88C4215963EC21D8791558D">
    <w:name w:val="42B35D80A88C4215963EC21D8791558D"/>
    <w:rsid w:val="00BD0635"/>
  </w:style>
  <w:style w:type="paragraph" w:customStyle="1" w:styleId="8B6AE7CD92DC46BBAE0BC6F5ED806760">
    <w:name w:val="8B6AE7CD92DC46BBAE0BC6F5ED806760"/>
    <w:rsid w:val="00BD0635"/>
  </w:style>
  <w:style w:type="paragraph" w:customStyle="1" w:styleId="EADBC4BD7D494ECF91453F61ACF79495">
    <w:name w:val="EADBC4BD7D494ECF91453F61ACF79495"/>
    <w:rsid w:val="00BD0635"/>
  </w:style>
  <w:style w:type="paragraph" w:customStyle="1" w:styleId="5D82548638B943018279595F028CDAB0">
    <w:name w:val="5D82548638B943018279595F028CDAB0"/>
    <w:rsid w:val="00BD0635"/>
  </w:style>
  <w:style w:type="paragraph" w:customStyle="1" w:styleId="9325D41838354EE5B15933ADE25A2081">
    <w:name w:val="9325D41838354EE5B15933ADE25A2081"/>
    <w:rsid w:val="00BD0635"/>
  </w:style>
  <w:style w:type="paragraph" w:customStyle="1" w:styleId="2DAA9E8636374072B37E6F201FE6B152">
    <w:name w:val="2DAA9E8636374072B37E6F201FE6B152"/>
    <w:rsid w:val="00BD0635"/>
  </w:style>
  <w:style w:type="paragraph" w:customStyle="1" w:styleId="B0E253F4C66F46FCB608CAEC65CE54D0">
    <w:name w:val="B0E253F4C66F46FCB608CAEC65CE54D0"/>
    <w:rsid w:val="00BD0635"/>
  </w:style>
  <w:style w:type="paragraph" w:customStyle="1" w:styleId="7158C40E676B4DA0BED768FCC09EFFC1">
    <w:name w:val="7158C40E676B4DA0BED768FCC09EFFC1"/>
    <w:rsid w:val="00BD0635"/>
  </w:style>
  <w:style w:type="paragraph" w:customStyle="1" w:styleId="D8D502D9ED9E49B2ABE50E3AA157F9C0">
    <w:name w:val="D8D502D9ED9E49B2ABE50E3AA157F9C0"/>
    <w:rsid w:val="00BD0635"/>
  </w:style>
  <w:style w:type="paragraph" w:customStyle="1" w:styleId="777F9381FEC84605B4175953FE03E46A">
    <w:name w:val="777F9381FEC84605B4175953FE03E46A"/>
    <w:rsid w:val="00BD0635"/>
  </w:style>
  <w:style w:type="paragraph" w:customStyle="1" w:styleId="59974584FF6B4B07AC15EAFE0C3120C7">
    <w:name w:val="59974584FF6B4B07AC15EAFE0C3120C7"/>
    <w:rsid w:val="00BD0635"/>
  </w:style>
  <w:style w:type="paragraph" w:customStyle="1" w:styleId="9E338A084A5443D4AFB3C14EA9CDB90C">
    <w:name w:val="9E338A084A5443D4AFB3C14EA9CDB90C"/>
    <w:rsid w:val="00BD0635"/>
  </w:style>
  <w:style w:type="paragraph" w:customStyle="1" w:styleId="B5E22189BB3F4C289E8F7B66A8427D73">
    <w:name w:val="B5E22189BB3F4C289E8F7B66A8427D73"/>
    <w:rsid w:val="00BD0635"/>
  </w:style>
  <w:style w:type="paragraph" w:customStyle="1" w:styleId="044A831A8BE34299A5EBAA73C950BA42">
    <w:name w:val="044A831A8BE34299A5EBAA73C950BA42"/>
    <w:rsid w:val="00BD0635"/>
  </w:style>
  <w:style w:type="paragraph" w:customStyle="1" w:styleId="9ED218D08D6B41B089A3B1EE08AC5443">
    <w:name w:val="9ED218D08D6B41B089A3B1EE08AC5443"/>
    <w:rsid w:val="00BD0635"/>
  </w:style>
  <w:style w:type="paragraph" w:customStyle="1" w:styleId="236C6A92320A4D39AD59D53D0568D6E6">
    <w:name w:val="236C6A92320A4D39AD59D53D0568D6E6"/>
    <w:rsid w:val="00BD0635"/>
  </w:style>
  <w:style w:type="paragraph" w:customStyle="1" w:styleId="2448F389788C4920824D2A6B4A8E18BA">
    <w:name w:val="2448F389788C4920824D2A6B4A8E18BA"/>
    <w:rsid w:val="00BD0635"/>
  </w:style>
  <w:style w:type="paragraph" w:customStyle="1" w:styleId="0E1BA7483C404DDC99AD1C95DAE18393">
    <w:name w:val="0E1BA7483C404DDC99AD1C95DAE18393"/>
    <w:rsid w:val="00BD0635"/>
  </w:style>
  <w:style w:type="paragraph" w:customStyle="1" w:styleId="1FA820CC9F074A6CAC009171E0171DEF">
    <w:name w:val="1FA820CC9F074A6CAC009171E0171DEF"/>
    <w:rsid w:val="00BD0635"/>
  </w:style>
  <w:style w:type="paragraph" w:customStyle="1" w:styleId="80CFA4CBCA924122A052D344E5F99561">
    <w:name w:val="80CFA4CBCA924122A052D344E5F99561"/>
    <w:rsid w:val="00BD0635"/>
  </w:style>
  <w:style w:type="paragraph" w:customStyle="1" w:styleId="63C02EDED98041F0AFC02AC8A9B935B7">
    <w:name w:val="63C02EDED98041F0AFC02AC8A9B935B7"/>
    <w:rsid w:val="00BD0635"/>
  </w:style>
  <w:style w:type="paragraph" w:customStyle="1" w:styleId="8F41D77382A64FF0AAC068DC5FF2E480">
    <w:name w:val="8F41D77382A64FF0AAC068DC5FF2E480"/>
    <w:rsid w:val="00BD0635"/>
  </w:style>
  <w:style w:type="paragraph" w:customStyle="1" w:styleId="241F710E2AC34366B20BC418550A7F30">
    <w:name w:val="241F710E2AC34366B20BC418550A7F30"/>
    <w:rsid w:val="00BD0635"/>
  </w:style>
  <w:style w:type="paragraph" w:customStyle="1" w:styleId="F72279F80D02453D831D9FF8D214DA52">
    <w:name w:val="F72279F80D02453D831D9FF8D214DA52"/>
    <w:rsid w:val="00BD0635"/>
  </w:style>
  <w:style w:type="paragraph" w:customStyle="1" w:styleId="244238F866484BEE9A82C3C5A45004E5">
    <w:name w:val="244238F866484BEE9A82C3C5A45004E5"/>
    <w:rsid w:val="00BD0635"/>
  </w:style>
  <w:style w:type="paragraph" w:customStyle="1" w:styleId="3463958EE03A4AAD88E2B3E0DB588449">
    <w:name w:val="3463958EE03A4AAD88E2B3E0DB588449"/>
    <w:rsid w:val="00BD0635"/>
  </w:style>
  <w:style w:type="paragraph" w:customStyle="1" w:styleId="73EF5A1F994C48369AFFA6F4A7C1711F">
    <w:name w:val="73EF5A1F994C48369AFFA6F4A7C1711F"/>
    <w:rsid w:val="00BD0635"/>
  </w:style>
  <w:style w:type="paragraph" w:customStyle="1" w:styleId="1BC2279F611B4931B1ABC20E8BD62B5B">
    <w:name w:val="1BC2279F611B4931B1ABC20E8BD62B5B"/>
    <w:rsid w:val="00BD0635"/>
  </w:style>
  <w:style w:type="paragraph" w:customStyle="1" w:styleId="1626252CA3AE4025BA0716FA62257064">
    <w:name w:val="1626252CA3AE4025BA0716FA62257064"/>
    <w:rsid w:val="00BD0635"/>
  </w:style>
  <w:style w:type="paragraph" w:customStyle="1" w:styleId="4C21AF1DB9314C3D860336E5BCB24E60">
    <w:name w:val="4C21AF1DB9314C3D860336E5BCB24E60"/>
    <w:rsid w:val="00BD0635"/>
  </w:style>
  <w:style w:type="paragraph" w:customStyle="1" w:styleId="42E5DF6A2FE94C7DBAA85CDA6903D3A9">
    <w:name w:val="42E5DF6A2FE94C7DBAA85CDA6903D3A9"/>
    <w:rsid w:val="00BD0635"/>
  </w:style>
  <w:style w:type="paragraph" w:customStyle="1" w:styleId="CE90F4E885F7495AB3770D44EDDB4CF5">
    <w:name w:val="CE90F4E885F7495AB3770D44EDDB4CF5"/>
    <w:rsid w:val="00BD0635"/>
  </w:style>
  <w:style w:type="paragraph" w:customStyle="1" w:styleId="59F6803C12A6484CB69AD8269C971783">
    <w:name w:val="59F6803C12A6484CB69AD8269C971783"/>
    <w:rsid w:val="00BD0635"/>
  </w:style>
  <w:style w:type="paragraph" w:customStyle="1" w:styleId="C57C001EEE4D49E2B88ED45943FA4894">
    <w:name w:val="C57C001EEE4D49E2B88ED45943FA4894"/>
    <w:rsid w:val="00BD0635"/>
  </w:style>
  <w:style w:type="paragraph" w:customStyle="1" w:styleId="4FDC866DC8FC4174B6917D053E7DB751">
    <w:name w:val="4FDC866DC8FC4174B6917D053E7DB751"/>
    <w:rsid w:val="00BD0635"/>
  </w:style>
  <w:style w:type="paragraph" w:customStyle="1" w:styleId="5927BBB2CE7943C99887243676B22FE4">
    <w:name w:val="5927BBB2CE7943C99887243676B22FE4"/>
    <w:rsid w:val="00BD0635"/>
  </w:style>
  <w:style w:type="paragraph" w:customStyle="1" w:styleId="823DB57FD31840FD9A7CEEE8917BC4B9">
    <w:name w:val="823DB57FD31840FD9A7CEEE8917BC4B9"/>
    <w:rsid w:val="00BD0635"/>
  </w:style>
  <w:style w:type="paragraph" w:customStyle="1" w:styleId="4EBCB85DDB924AC8ADAE1FE3B55B8AEA">
    <w:name w:val="4EBCB85DDB924AC8ADAE1FE3B55B8AEA"/>
    <w:rsid w:val="00BD0635"/>
  </w:style>
  <w:style w:type="paragraph" w:customStyle="1" w:styleId="80493BAB686147B38AA5073C7331F4E9">
    <w:name w:val="80493BAB686147B38AA5073C7331F4E9"/>
    <w:rsid w:val="00BD0635"/>
  </w:style>
  <w:style w:type="paragraph" w:customStyle="1" w:styleId="726EE8EC98654155A48CB33D433B055C">
    <w:name w:val="726EE8EC98654155A48CB33D433B055C"/>
    <w:rsid w:val="00BD0635"/>
  </w:style>
  <w:style w:type="paragraph" w:customStyle="1" w:styleId="DE5FCD498C2E429F9D9CA47DA54B1CFB">
    <w:name w:val="DE5FCD498C2E429F9D9CA47DA54B1CFB"/>
    <w:rsid w:val="00BD0635"/>
  </w:style>
  <w:style w:type="paragraph" w:customStyle="1" w:styleId="6176B7B1C0C4489E98B4E5FC761EB35E">
    <w:name w:val="6176B7B1C0C4489E98B4E5FC761EB35E"/>
    <w:rsid w:val="00BD0635"/>
  </w:style>
  <w:style w:type="paragraph" w:customStyle="1" w:styleId="DFA3E3781640414EBE095FE879858CEB">
    <w:name w:val="DFA3E3781640414EBE095FE879858CEB"/>
    <w:rsid w:val="00BD0635"/>
  </w:style>
  <w:style w:type="paragraph" w:customStyle="1" w:styleId="DE81056C74E943C78E7024E1A5CC6D74">
    <w:name w:val="DE81056C74E943C78E7024E1A5CC6D74"/>
    <w:rsid w:val="00BD0635"/>
  </w:style>
  <w:style w:type="paragraph" w:customStyle="1" w:styleId="DD447CEE35F24F7F81B607975B13D94F">
    <w:name w:val="DD447CEE35F24F7F81B607975B13D94F"/>
    <w:rsid w:val="00BD0635"/>
  </w:style>
  <w:style w:type="paragraph" w:customStyle="1" w:styleId="1F746BFB140D447AB4360206AAAC20C9">
    <w:name w:val="1F746BFB140D447AB4360206AAAC20C9"/>
    <w:rsid w:val="00BD0635"/>
  </w:style>
  <w:style w:type="paragraph" w:customStyle="1" w:styleId="4FFA9F39A7F04FD8A28915388C20844F">
    <w:name w:val="4FFA9F39A7F04FD8A28915388C20844F"/>
    <w:rsid w:val="00BD0635"/>
  </w:style>
  <w:style w:type="paragraph" w:customStyle="1" w:styleId="FCA8EC2C10FB4F29BBEFD597C4909486">
    <w:name w:val="FCA8EC2C10FB4F29BBEFD597C4909486"/>
    <w:rsid w:val="00BD0635"/>
  </w:style>
  <w:style w:type="paragraph" w:customStyle="1" w:styleId="706E27CC52404E438D21ADFB1932F4C2">
    <w:name w:val="706E27CC52404E438D21ADFB1932F4C2"/>
    <w:rsid w:val="00BD0635"/>
  </w:style>
  <w:style w:type="paragraph" w:customStyle="1" w:styleId="673CF84E9C4749BFADBA0454760E8FAF">
    <w:name w:val="673CF84E9C4749BFADBA0454760E8FAF"/>
    <w:rsid w:val="00BD0635"/>
  </w:style>
  <w:style w:type="paragraph" w:customStyle="1" w:styleId="1C0880AB81AA4141A019D113ACCA3FF8">
    <w:name w:val="1C0880AB81AA4141A019D113ACCA3FF8"/>
    <w:rsid w:val="00BD0635"/>
  </w:style>
  <w:style w:type="paragraph" w:customStyle="1" w:styleId="5BBA11ADF2C244F18C39A1C9D47FBB3A">
    <w:name w:val="5BBA11ADF2C244F18C39A1C9D47FBB3A"/>
    <w:rsid w:val="00BD0635"/>
  </w:style>
  <w:style w:type="paragraph" w:customStyle="1" w:styleId="BABF2D37DA4541CBA58CF3AB728FF3F7">
    <w:name w:val="BABF2D37DA4541CBA58CF3AB728FF3F7"/>
    <w:rsid w:val="00BD0635"/>
  </w:style>
  <w:style w:type="paragraph" w:customStyle="1" w:styleId="689E1FC6436747D3A419DB0FC71778E8">
    <w:name w:val="689E1FC6436747D3A419DB0FC71778E8"/>
    <w:rsid w:val="00BD0635"/>
  </w:style>
  <w:style w:type="paragraph" w:customStyle="1" w:styleId="5C89B14107614116B3E2355C9ADE827F">
    <w:name w:val="5C89B14107614116B3E2355C9ADE827F"/>
    <w:rsid w:val="00BD0635"/>
  </w:style>
  <w:style w:type="paragraph" w:customStyle="1" w:styleId="24F55BEB29124245BAEF1B1CF89DB37E">
    <w:name w:val="24F55BEB29124245BAEF1B1CF89DB37E"/>
    <w:rsid w:val="00BD0635"/>
  </w:style>
  <w:style w:type="paragraph" w:customStyle="1" w:styleId="B49232CBD2B1422FADC44EBCFEA3AD55">
    <w:name w:val="B49232CBD2B1422FADC44EBCFEA3AD55"/>
    <w:rsid w:val="00BD0635"/>
  </w:style>
  <w:style w:type="paragraph" w:customStyle="1" w:styleId="97360F5E288C4430AB26540F8E0FA877">
    <w:name w:val="97360F5E288C4430AB26540F8E0FA877"/>
    <w:rsid w:val="00BD0635"/>
  </w:style>
  <w:style w:type="paragraph" w:customStyle="1" w:styleId="49F0CF9BACCD442490319DE52FC898E9">
    <w:name w:val="49F0CF9BACCD442490319DE52FC898E9"/>
    <w:rsid w:val="00BD0635"/>
  </w:style>
  <w:style w:type="paragraph" w:customStyle="1" w:styleId="E06588A4209445FAADE643FC424F1450">
    <w:name w:val="E06588A4209445FAADE643FC424F1450"/>
    <w:rsid w:val="00BD0635"/>
  </w:style>
  <w:style w:type="paragraph" w:customStyle="1" w:styleId="1C65532E86584C99A863255DADCB35CC">
    <w:name w:val="1C65532E86584C99A863255DADCB35CC"/>
    <w:rsid w:val="00BD0635"/>
  </w:style>
  <w:style w:type="paragraph" w:customStyle="1" w:styleId="BFB076B722974518B3D5F5538B8DADE7">
    <w:name w:val="BFB076B722974518B3D5F5538B8DADE7"/>
    <w:rsid w:val="00BD0635"/>
  </w:style>
  <w:style w:type="paragraph" w:customStyle="1" w:styleId="607C89AAB7B94DC2AED5E56AAE9ED33C">
    <w:name w:val="607C89AAB7B94DC2AED5E56AAE9ED33C"/>
    <w:rsid w:val="00BD0635"/>
  </w:style>
  <w:style w:type="paragraph" w:customStyle="1" w:styleId="6D5352CE297E4C6898D8AEF78821EAA8">
    <w:name w:val="6D5352CE297E4C6898D8AEF78821EAA8"/>
    <w:rsid w:val="00BD0635"/>
  </w:style>
  <w:style w:type="paragraph" w:customStyle="1" w:styleId="CFF5CA4074AE4B8AAB89BB2E84D1248F">
    <w:name w:val="CFF5CA4074AE4B8AAB89BB2E84D1248F"/>
    <w:rsid w:val="00BD0635"/>
  </w:style>
  <w:style w:type="paragraph" w:customStyle="1" w:styleId="7926B27DEC0E4767B9F72ED7AE8AB909">
    <w:name w:val="7926B27DEC0E4767B9F72ED7AE8AB909"/>
    <w:rsid w:val="00BD0635"/>
  </w:style>
  <w:style w:type="paragraph" w:customStyle="1" w:styleId="6C54B5E97EC64FC69C849A45A4FB4A54">
    <w:name w:val="6C54B5E97EC64FC69C849A45A4FB4A54"/>
    <w:rsid w:val="00BD0635"/>
  </w:style>
  <w:style w:type="paragraph" w:customStyle="1" w:styleId="9950A6D74F65448AB1CB26BB840415DE">
    <w:name w:val="9950A6D74F65448AB1CB26BB840415DE"/>
    <w:rsid w:val="00BD0635"/>
  </w:style>
  <w:style w:type="paragraph" w:customStyle="1" w:styleId="8A4A9CEC38214733983E08637F6D1709">
    <w:name w:val="8A4A9CEC38214733983E08637F6D1709"/>
    <w:rsid w:val="00BD0635"/>
  </w:style>
  <w:style w:type="paragraph" w:customStyle="1" w:styleId="AFEF68AC082C4D24AE2223F900CE402D">
    <w:name w:val="AFEF68AC082C4D24AE2223F900CE402D"/>
    <w:rsid w:val="00BD0635"/>
  </w:style>
  <w:style w:type="paragraph" w:customStyle="1" w:styleId="530C8E18C99F4F1E9834A052170F972C">
    <w:name w:val="530C8E18C99F4F1E9834A052170F972C"/>
    <w:rsid w:val="00BD0635"/>
  </w:style>
  <w:style w:type="paragraph" w:customStyle="1" w:styleId="F686E33FD07449B39531B99D5D8E3ADD">
    <w:name w:val="F686E33FD07449B39531B99D5D8E3ADD"/>
    <w:rsid w:val="00BD0635"/>
  </w:style>
  <w:style w:type="paragraph" w:customStyle="1" w:styleId="2FFB7C24F7514D128418AE24CE0A5B95">
    <w:name w:val="2FFB7C24F7514D128418AE24CE0A5B95"/>
    <w:rsid w:val="00BD0635"/>
  </w:style>
  <w:style w:type="paragraph" w:customStyle="1" w:styleId="30F22D5D2DA74C5196C404590478E19E">
    <w:name w:val="30F22D5D2DA74C5196C404590478E19E"/>
    <w:rsid w:val="00BD0635"/>
  </w:style>
  <w:style w:type="paragraph" w:customStyle="1" w:styleId="A0234B2538EF4BEA9BC1A4B133E86FBF">
    <w:name w:val="A0234B2538EF4BEA9BC1A4B133E86FBF"/>
    <w:rsid w:val="00BD0635"/>
  </w:style>
  <w:style w:type="paragraph" w:customStyle="1" w:styleId="D116FB2A53234839AFD2B5FF18B67F7B">
    <w:name w:val="D116FB2A53234839AFD2B5FF18B67F7B"/>
    <w:rsid w:val="00BD0635"/>
  </w:style>
  <w:style w:type="paragraph" w:customStyle="1" w:styleId="A64A3493904F4D2784F0E2148CCD61A7">
    <w:name w:val="A64A3493904F4D2784F0E2148CCD61A7"/>
    <w:rsid w:val="00BD0635"/>
  </w:style>
  <w:style w:type="paragraph" w:customStyle="1" w:styleId="5078ACCB5211465AA1851030B11C86D5">
    <w:name w:val="5078ACCB5211465AA1851030B11C86D5"/>
    <w:rsid w:val="00BD0635"/>
  </w:style>
  <w:style w:type="paragraph" w:customStyle="1" w:styleId="9F25081CE8DF42AE8A7C46FBDF67BCF6">
    <w:name w:val="9F25081CE8DF42AE8A7C46FBDF67BCF6"/>
    <w:rsid w:val="00BD0635"/>
  </w:style>
  <w:style w:type="paragraph" w:customStyle="1" w:styleId="258A2589382942EF812E112FF8495DE3">
    <w:name w:val="258A2589382942EF812E112FF8495DE3"/>
    <w:rsid w:val="00BD0635"/>
  </w:style>
  <w:style w:type="paragraph" w:customStyle="1" w:styleId="893280798979451D9FAE5B61958623BB">
    <w:name w:val="893280798979451D9FAE5B61958623BB"/>
    <w:rsid w:val="00BD0635"/>
  </w:style>
  <w:style w:type="paragraph" w:customStyle="1" w:styleId="7F874B597B1745D5A07C2B2C051A4D32">
    <w:name w:val="7F874B597B1745D5A07C2B2C051A4D32"/>
    <w:rsid w:val="00BD0635"/>
  </w:style>
  <w:style w:type="paragraph" w:customStyle="1" w:styleId="ECE718FE1A354418A0567927E7D8A342">
    <w:name w:val="ECE718FE1A354418A0567927E7D8A342"/>
    <w:rsid w:val="00BD0635"/>
  </w:style>
  <w:style w:type="paragraph" w:customStyle="1" w:styleId="9BD4F4EBE2EC4804BEF4DBDA843C45D7">
    <w:name w:val="9BD4F4EBE2EC4804BEF4DBDA843C45D7"/>
    <w:rsid w:val="00BD0635"/>
  </w:style>
  <w:style w:type="paragraph" w:customStyle="1" w:styleId="29ACE699976547B88B6C3ED8F37F86E4">
    <w:name w:val="29ACE699976547B88B6C3ED8F37F86E4"/>
    <w:rsid w:val="00BD0635"/>
  </w:style>
  <w:style w:type="paragraph" w:customStyle="1" w:styleId="6B3A1DA8EBD440D5AF09D05731C0F9E6">
    <w:name w:val="6B3A1DA8EBD440D5AF09D05731C0F9E6"/>
    <w:rsid w:val="00BD0635"/>
  </w:style>
  <w:style w:type="paragraph" w:customStyle="1" w:styleId="7674A9283E974D558A2CE6DCB741191C">
    <w:name w:val="7674A9283E974D558A2CE6DCB741191C"/>
    <w:rsid w:val="00BD0635"/>
  </w:style>
  <w:style w:type="paragraph" w:customStyle="1" w:styleId="FBBD329C617F4248BCA5838CC0DFAE6B">
    <w:name w:val="FBBD329C617F4248BCA5838CC0DFAE6B"/>
    <w:rsid w:val="00BD0635"/>
  </w:style>
  <w:style w:type="paragraph" w:customStyle="1" w:styleId="0E657E8737334D9E9E190487407477DC">
    <w:name w:val="0E657E8737334D9E9E190487407477DC"/>
    <w:rsid w:val="00BD0635"/>
  </w:style>
  <w:style w:type="paragraph" w:customStyle="1" w:styleId="9BD746F2E6004AF6B24234223524BBCB">
    <w:name w:val="9BD746F2E6004AF6B24234223524BBCB"/>
    <w:rsid w:val="00BD0635"/>
  </w:style>
  <w:style w:type="paragraph" w:customStyle="1" w:styleId="1FE7CC05B1554589AC510B9520A1AEC2">
    <w:name w:val="1FE7CC05B1554589AC510B9520A1AEC2"/>
    <w:rsid w:val="00BD0635"/>
  </w:style>
  <w:style w:type="paragraph" w:customStyle="1" w:styleId="FA734534B7DD46C8ACB693738724A6FF">
    <w:name w:val="FA734534B7DD46C8ACB693738724A6FF"/>
    <w:rsid w:val="00BD0635"/>
  </w:style>
  <w:style w:type="paragraph" w:customStyle="1" w:styleId="8190344588E5423DBC2B76652A424DB1">
    <w:name w:val="8190344588E5423DBC2B76652A424DB1"/>
    <w:rsid w:val="00BD0635"/>
  </w:style>
  <w:style w:type="paragraph" w:customStyle="1" w:styleId="890268443799457B91B2815A6CAFA952">
    <w:name w:val="890268443799457B91B2815A6CAFA952"/>
    <w:rsid w:val="00BD0635"/>
  </w:style>
  <w:style w:type="paragraph" w:customStyle="1" w:styleId="5CABD95989F349E3B5245574A6DDEB3F">
    <w:name w:val="5CABD95989F349E3B5245574A6DDEB3F"/>
    <w:rsid w:val="00BD0635"/>
  </w:style>
  <w:style w:type="paragraph" w:customStyle="1" w:styleId="5B67EAF8D48B4FF7BEDB1A10226A277F">
    <w:name w:val="5B67EAF8D48B4FF7BEDB1A10226A277F"/>
    <w:rsid w:val="00BD0635"/>
  </w:style>
  <w:style w:type="paragraph" w:customStyle="1" w:styleId="E93A8D7C520D4FEFBFF4CDCFBD61D093">
    <w:name w:val="E93A8D7C520D4FEFBFF4CDCFBD61D093"/>
    <w:rsid w:val="00BD0635"/>
  </w:style>
  <w:style w:type="paragraph" w:customStyle="1" w:styleId="0ADF5890FEBC445E9E0DA1FA11290FDE">
    <w:name w:val="0ADF5890FEBC445E9E0DA1FA11290FDE"/>
    <w:rsid w:val="00BD0635"/>
  </w:style>
  <w:style w:type="paragraph" w:customStyle="1" w:styleId="D9C970F955324AA99643A9FC6FF86CA9">
    <w:name w:val="D9C970F955324AA99643A9FC6FF86CA9"/>
    <w:rsid w:val="00BD0635"/>
  </w:style>
  <w:style w:type="paragraph" w:customStyle="1" w:styleId="3515DFDBBE5B4746AF0101B4DD9670FF">
    <w:name w:val="3515DFDBBE5B4746AF0101B4DD9670FF"/>
    <w:rsid w:val="00BD0635"/>
  </w:style>
  <w:style w:type="paragraph" w:customStyle="1" w:styleId="CC1D02B799C9421AB263336981262A5C">
    <w:name w:val="CC1D02B799C9421AB263336981262A5C"/>
    <w:rsid w:val="00BD0635"/>
  </w:style>
  <w:style w:type="paragraph" w:customStyle="1" w:styleId="A5C6E5BD140C463A92C2FEC40F653CE8">
    <w:name w:val="A5C6E5BD140C463A92C2FEC40F653CE8"/>
    <w:rsid w:val="00BD0635"/>
  </w:style>
  <w:style w:type="paragraph" w:customStyle="1" w:styleId="0551F16A3B4245729F875907CD9DDB73">
    <w:name w:val="0551F16A3B4245729F875907CD9DDB73"/>
    <w:rsid w:val="00BD0635"/>
  </w:style>
  <w:style w:type="paragraph" w:customStyle="1" w:styleId="9088815A64F24DDCB628268B9F11BE29">
    <w:name w:val="9088815A64F24DDCB628268B9F11BE29"/>
    <w:rsid w:val="00BD0635"/>
  </w:style>
  <w:style w:type="paragraph" w:customStyle="1" w:styleId="ED1DFF840AE24C36869B0B7DA34CE650">
    <w:name w:val="ED1DFF840AE24C36869B0B7DA34CE650"/>
    <w:rsid w:val="00BD0635"/>
  </w:style>
  <w:style w:type="paragraph" w:customStyle="1" w:styleId="27282D4B88D344B7914D88FD7E84D098">
    <w:name w:val="27282D4B88D344B7914D88FD7E84D098"/>
    <w:rsid w:val="00BD0635"/>
  </w:style>
  <w:style w:type="paragraph" w:customStyle="1" w:styleId="5E2DB9DCF080430EA49EA1C4BEBEE4C0">
    <w:name w:val="5E2DB9DCF080430EA49EA1C4BEBEE4C0"/>
    <w:rsid w:val="00BD0635"/>
  </w:style>
  <w:style w:type="paragraph" w:customStyle="1" w:styleId="BC60D79210A949B3B27AB2EE8FBB6E1C">
    <w:name w:val="BC60D79210A949B3B27AB2EE8FBB6E1C"/>
    <w:rsid w:val="00BD0635"/>
  </w:style>
  <w:style w:type="paragraph" w:customStyle="1" w:styleId="EA1E48167F4E40548DD1F79499A3CEE6">
    <w:name w:val="EA1E48167F4E40548DD1F79499A3CEE6"/>
    <w:rsid w:val="00BD0635"/>
  </w:style>
  <w:style w:type="paragraph" w:customStyle="1" w:styleId="4C77C559966044EEB916B2E62F5CF32E">
    <w:name w:val="4C77C559966044EEB916B2E62F5CF32E"/>
    <w:rsid w:val="00BD0635"/>
  </w:style>
  <w:style w:type="paragraph" w:customStyle="1" w:styleId="2CD65C7BB2754C47B4AE83F3A74FBC2B">
    <w:name w:val="2CD65C7BB2754C47B4AE83F3A74FBC2B"/>
    <w:rsid w:val="00BD0635"/>
  </w:style>
  <w:style w:type="paragraph" w:customStyle="1" w:styleId="42ABE603670E4C8BA502621BC1C4B452">
    <w:name w:val="42ABE603670E4C8BA502621BC1C4B452"/>
    <w:rsid w:val="00BD0635"/>
  </w:style>
  <w:style w:type="paragraph" w:customStyle="1" w:styleId="517EF4BB4167463BB35728A7BFCB42CF">
    <w:name w:val="517EF4BB4167463BB35728A7BFCB42CF"/>
    <w:rsid w:val="00BD0635"/>
  </w:style>
  <w:style w:type="paragraph" w:customStyle="1" w:styleId="2C96E55C40C548C0AE6C98BCAA75D10D">
    <w:name w:val="2C96E55C40C548C0AE6C98BCAA75D10D"/>
    <w:rsid w:val="00BD0635"/>
  </w:style>
  <w:style w:type="paragraph" w:customStyle="1" w:styleId="2D5F6D9332D8460F8BF5ADB88D04F979">
    <w:name w:val="2D5F6D9332D8460F8BF5ADB88D04F979"/>
    <w:rsid w:val="00BD0635"/>
  </w:style>
  <w:style w:type="paragraph" w:customStyle="1" w:styleId="411DC9B5DA8844738F4C13DC3D3C8A3D">
    <w:name w:val="411DC9B5DA8844738F4C13DC3D3C8A3D"/>
    <w:rsid w:val="00BD0635"/>
  </w:style>
  <w:style w:type="paragraph" w:customStyle="1" w:styleId="5FD83FB844FF42DD9E9207EC92B1C187">
    <w:name w:val="5FD83FB844FF42DD9E9207EC92B1C187"/>
    <w:rsid w:val="00BD0635"/>
  </w:style>
  <w:style w:type="paragraph" w:customStyle="1" w:styleId="98DEA8988FB6485A8FFEB2D6A9B5DC5F">
    <w:name w:val="98DEA8988FB6485A8FFEB2D6A9B5DC5F"/>
    <w:rsid w:val="00BD0635"/>
  </w:style>
  <w:style w:type="paragraph" w:customStyle="1" w:styleId="EBBB7C0BF0B04D888853223F6F760C02">
    <w:name w:val="EBBB7C0BF0B04D888853223F6F760C02"/>
    <w:rsid w:val="00BD0635"/>
  </w:style>
  <w:style w:type="paragraph" w:customStyle="1" w:styleId="67261B40CB5841F6BD3778CEC3F1AA91">
    <w:name w:val="67261B40CB5841F6BD3778CEC3F1AA91"/>
    <w:rsid w:val="00BD0635"/>
  </w:style>
  <w:style w:type="paragraph" w:customStyle="1" w:styleId="72056E2390C8454880B0CAA5F5A1C603">
    <w:name w:val="72056E2390C8454880B0CAA5F5A1C603"/>
    <w:rsid w:val="00BD0635"/>
  </w:style>
  <w:style w:type="paragraph" w:customStyle="1" w:styleId="FC7DB9857AC341F287E03A69D1CF1F76">
    <w:name w:val="FC7DB9857AC341F287E03A69D1CF1F76"/>
    <w:rsid w:val="00BD0635"/>
  </w:style>
  <w:style w:type="paragraph" w:customStyle="1" w:styleId="5147A4CD1B7D408E94088D4A0BCCC73B">
    <w:name w:val="5147A4CD1B7D408E94088D4A0BCCC73B"/>
    <w:rsid w:val="00BD0635"/>
  </w:style>
  <w:style w:type="paragraph" w:customStyle="1" w:styleId="DDBD037BE6804C47B6877C8401A9266E">
    <w:name w:val="DDBD037BE6804C47B6877C8401A9266E"/>
    <w:rsid w:val="00BD0635"/>
  </w:style>
  <w:style w:type="paragraph" w:customStyle="1" w:styleId="2416A725ACE54C349696B87D54710136">
    <w:name w:val="2416A725ACE54C349696B87D54710136"/>
    <w:rsid w:val="00BD0635"/>
  </w:style>
  <w:style w:type="paragraph" w:customStyle="1" w:styleId="BA49E9AD2D51400D9C620EEFB45E4AB2">
    <w:name w:val="BA49E9AD2D51400D9C620EEFB45E4AB2"/>
    <w:rsid w:val="00BD0635"/>
  </w:style>
  <w:style w:type="paragraph" w:customStyle="1" w:styleId="51717D86D94D4CC39FAD9E43E1F0D664">
    <w:name w:val="51717D86D94D4CC39FAD9E43E1F0D664"/>
    <w:rsid w:val="00BD0635"/>
  </w:style>
  <w:style w:type="paragraph" w:customStyle="1" w:styleId="5096503545BF4848B9A5ED3FF2E92A65">
    <w:name w:val="5096503545BF4848B9A5ED3FF2E92A65"/>
    <w:rsid w:val="00BD0635"/>
  </w:style>
  <w:style w:type="paragraph" w:customStyle="1" w:styleId="40952102774642ED9BD53CFE1635B5F8">
    <w:name w:val="40952102774642ED9BD53CFE1635B5F8"/>
    <w:rsid w:val="00BD0635"/>
  </w:style>
  <w:style w:type="paragraph" w:customStyle="1" w:styleId="A8E5C6874710425A98EAFD205B8D1499">
    <w:name w:val="A8E5C6874710425A98EAFD205B8D1499"/>
    <w:rsid w:val="00BD0635"/>
  </w:style>
  <w:style w:type="paragraph" w:customStyle="1" w:styleId="555CFD4DE46548908C2A4024665BD097">
    <w:name w:val="555CFD4DE46548908C2A4024665BD097"/>
    <w:rsid w:val="00BD0635"/>
  </w:style>
  <w:style w:type="paragraph" w:customStyle="1" w:styleId="AE2E51BE697A48C1A2880BE4C5053ED7">
    <w:name w:val="AE2E51BE697A48C1A2880BE4C5053ED7"/>
    <w:rsid w:val="00BD0635"/>
  </w:style>
  <w:style w:type="paragraph" w:customStyle="1" w:styleId="A8C5D837EEF14AFA87EDE688FA631349">
    <w:name w:val="A8C5D837EEF14AFA87EDE688FA631349"/>
    <w:rsid w:val="00BD0635"/>
  </w:style>
  <w:style w:type="paragraph" w:customStyle="1" w:styleId="A4BFA7EFB63B4C209E6EA63C71399649">
    <w:name w:val="A4BFA7EFB63B4C209E6EA63C71399649"/>
    <w:rsid w:val="00BD0635"/>
  </w:style>
  <w:style w:type="paragraph" w:customStyle="1" w:styleId="4D29ED6DC20A4FACA9ECD34D82C4B845">
    <w:name w:val="4D29ED6DC20A4FACA9ECD34D82C4B845"/>
    <w:rsid w:val="00BD0635"/>
  </w:style>
  <w:style w:type="paragraph" w:customStyle="1" w:styleId="E8AC65A1F08B424DAF39421CE3EA7A23">
    <w:name w:val="E8AC65A1F08B424DAF39421CE3EA7A23"/>
    <w:rsid w:val="00BD0635"/>
  </w:style>
  <w:style w:type="paragraph" w:customStyle="1" w:styleId="4EFA7A509A6F4BDFBCB47C69D32BFC19">
    <w:name w:val="4EFA7A509A6F4BDFBCB47C69D32BFC19"/>
    <w:rsid w:val="00BD0635"/>
  </w:style>
  <w:style w:type="paragraph" w:customStyle="1" w:styleId="F209950BE2294761A72F802DABC86434">
    <w:name w:val="F209950BE2294761A72F802DABC86434"/>
    <w:rsid w:val="00BD0635"/>
  </w:style>
  <w:style w:type="paragraph" w:customStyle="1" w:styleId="50734C1197584FA79FB90764A466D4C8">
    <w:name w:val="50734C1197584FA79FB90764A466D4C8"/>
    <w:rsid w:val="00BD0635"/>
  </w:style>
  <w:style w:type="paragraph" w:customStyle="1" w:styleId="02062D69C0B84C2D9F73D2ACE11B09F8">
    <w:name w:val="02062D69C0B84C2D9F73D2ACE11B09F8"/>
    <w:rsid w:val="00BD0635"/>
  </w:style>
  <w:style w:type="paragraph" w:customStyle="1" w:styleId="986C80BAC0B2412EB7B05B170907636C">
    <w:name w:val="986C80BAC0B2412EB7B05B170907636C"/>
    <w:rsid w:val="00BD0635"/>
  </w:style>
  <w:style w:type="paragraph" w:customStyle="1" w:styleId="7F57A662252A4F05A437319784E7027E">
    <w:name w:val="7F57A662252A4F05A437319784E7027E"/>
    <w:rsid w:val="00BD0635"/>
  </w:style>
  <w:style w:type="paragraph" w:customStyle="1" w:styleId="9C1B58DAE1BA442A9F0BAE284B41E9C6">
    <w:name w:val="9C1B58DAE1BA442A9F0BAE284B41E9C6"/>
    <w:rsid w:val="00BD0635"/>
  </w:style>
  <w:style w:type="paragraph" w:customStyle="1" w:styleId="0F6E517196A644E9951B814DD4C9FC14">
    <w:name w:val="0F6E517196A644E9951B814DD4C9FC14"/>
    <w:rsid w:val="00BD0635"/>
  </w:style>
  <w:style w:type="paragraph" w:customStyle="1" w:styleId="B07C956368394B5988AAB3EFFC55B692">
    <w:name w:val="B07C956368394B5988AAB3EFFC55B692"/>
    <w:rsid w:val="00BD0635"/>
  </w:style>
  <w:style w:type="paragraph" w:customStyle="1" w:styleId="7E3F4852984743BF92ED8AB2A805A179">
    <w:name w:val="7E3F4852984743BF92ED8AB2A805A179"/>
    <w:rsid w:val="00BD0635"/>
  </w:style>
  <w:style w:type="paragraph" w:customStyle="1" w:styleId="5EF7D83011584074A4C125CDA3685C4F">
    <w:name w:val="5EF7D83011584074A4C125CDA3685C4F"/>
    <w:rsid w:val="00BD0635"/>
  </w:style>
  <w:style w:type="paragraph" w:customStyle="1" w:styleId="B636931E649A4D5C96278080AF5B79EA">
    <w:name w:val="B636931E649A4D5C96278080AF5B79EA"/>
    <w:rsid w:val="00BD0635"/>
  </w:style>
  <w:style w:type="paragraph" w:customStyle="1" w:styleId="6A8E562C665D4F438E485D43B405A0B9">
    <w:name w:val="6A8E562C665D4F438E485D43B405A0B9"/>
    <w:rsid w:val="00BD0635"/>
  </w:style>
  <w:style w:type="paragraph" w:customStyle="1" w:styleId="8D829C4074F9471A9BC286E9C9B6C066">
    <w:name w:val="8D829C4074F9471A9BC286E9C9B6C066"/>
    <w:rsid w:val="00BD0635"/>
  </w:style>
  <w:style w:type="paragraph" w:customStyle="1" w:styleId="39253D13329941A49B268A1A6ECD091F">
    <w:name w:val="39253D13329941A49B268A1A6ECD091F"/>
    <w:rsid w:val="00BD0635"/>
  </w:style>
  <w:style w:type="paragraph" w:customStyle="1" w:styleId="B8F1DDDD8CF04EBFA318F2C06006C145">
    <w:name w:val="B8F1DDDD8CF04EBFA318F2C06006C145"/>
    <w:rsid w:val="00BD0635"/>
  </w:style>
  <w:style w:type="paragraph" w:customStyle="1" w:styleId="C5E06D0E442144F3BC23D65147CA1D0D">
    <w:name w:val="C5E06D0E442144F3BC23D65147CA1D0D"/>
    <w:rsid w:val="00BD0635"/>
  </w:style>
  <w:style w:type="paragraph" w:customStyle="1" w:styleId="6B097936F3D04F0592F8B2089CADE79C">
    <w:name w:val="6B097936F3D04F0592F8B2089CADE79C"/>
    <w:rsid w:val="00BD0635"/>
  </w:style>
  <w:style w:type="paragraph" w:customStyle="1" w:styleId="10CF346C21904AB79903C649F13CF4CF">
    <w:name w:val="10CF346C21904AB79903C649F13CF4CF"/>
    <w:rsid w:val="00BD0635"/>
  </w:style>
  <w:style w:type="paragraph" w:customStyle="1" w:styleId="3BEF0402846C4FBBAA5822290BF75224">
    <w:name w:val="3BEF0402846C4FBBAA5822290BF75224"/>
    <w:rsid w:val="00BD0635"/>
  </w:style>
  <w:style w:type="paragraph" w:customStyle="1" w:styleId="E462366E1AC04DB1B4BDDA0FBF4A819A">
    <w:name w:val="E462366E1AC04DB1B4BDDA0FBF4A819A"/>
    <w:rsid w:val="00BD0635"/>
  </w:style>
  <w:style w:type="paragraph" w:customStyle="1" w:styleId="3FC8CC939CB9450CA964F8CD13DC0A33">
    <w:name w:val="3FC8CC939CB9450CA964F8CD13DC0A33"/>
    <w:rsid w:val="00BD0635"/>
  </w:style>
  <w:style w:type="paragraph" w:customStyle="1" w:styleId="273ACF578441449D8BD795CEC0B3ED94">
    <w:name w:val="273ACF578441449D8BD795CEC0B3ED94"/>
    <w:rsid w:val="00BD0635"/>
  </w:style>
  <w:style w:type="paragraph" w:customStyle="1" w:styleId="3C1461BFD22C47F29D1CA8E8CE3EC647">
    <w:name w:val="3C1461BFD22C47F29D1CA8E8CE3EC647"/>
    <w:rsid w:val="00BD0635"/>
  </w:style>
  <w:style w:type="paragraph" w:customStyle="1" w:styleId="4AB083EE9C3D4CB0BB803CCAB6FF4740">
    <w:name w:val="4AB083EE9C3D4CB0BB803CCAB6FF4740"/>
    <w:rsid w:val="00BD0635"/>
  </w:style>
  <w:style w:type="paragraph" w:customStyle="1" w:styleId="37B800C4C71541F78904289C22EBB1B6">
    <w:name w:val="37B800C4C71541F78904289C22EBB1B6"/>
    <w:rsid w:val="00BD0635"/>
  </w:style>
  <w:style w:type="paragraph" w:customStyle="1" w:styleId="022C361A53374F64BD652AB89C2D8F51">
    <w:name w:val="022C361A53374F64BD652AB89C2D8F51"/>
    <w:rsid w:val="00BD0635"/>
  </w:style>
  <w:style w:type="paragraph" w:customStyle="1" w:styleId="B0B775EB2BA64D86BCB87E16109DBEF2">
    <w:name w:val="B0B775EB2BA64D86BCB87E16109DBEF2"/>
    <w:rsid w:val="00BD0635"/>
  </w:style>
  <w:style w:type="paragraph" w:customStyle="1" w:styleId="1FB6055612C64C009789DF549CD48B27">
    <w:name w:val="1FB6055612C64C009789DF549CD48B27"/>
    <w:rsid w:val="00BD0635"/>
  </w:style>
  <w:style w:type="paragraph" w:customStyle="1" w:styleId="7E3EF03650ED4572B98BA9519F1AA298">
    <w:name w:val="7E3EF03650ED4572B98BA9519F1AA298"/>
    <w:rsid w:val="00BD0635"/>
  </w:style>
  <w:style w:type="paragraph" w:customStyle="1" w:styleId="BD2371D6497145519B893D9F62939234">
    <w:name w:val="BD2371D6497145519B893D9F62939234"/>
    <w:rsid w:val="00BD0635"/>
  </w:style>
  <w:style w:type="paragraph" w:customStyle="1" w:styleId="E28C13F90D6E4449920F6E41BC2DB517">
    <w:name w:val="E28C13F90D6E4449920F6E41BC2DB517"/>
    <w:rsid w:val="00BD0635"/>
  </w:style>
  <w:style w:type="paragraph" w:customStyle="1" w:styleId="D8B95FB0E4A94C56B6C92E1409E75D07">
    <w:name w:val="D8B95FB0E4A94C56B6C92E1409E75D07"/>
    <w:rsid w:val="00BD0635"/>
  </w:style>
  <w:style w:type="paragraph" w:customStyle="1" w:styleId="1C9A150FFB11400788316D4CC347929A">
    <w:name w:val="1C9A150FFB11400788316D4CC347929A"/>
    <w:rsid w:val="00BD0635"/>
  </w:style>
  <w:style w:type="paragraph" w:customStyle="1" w:styleId="E69A5E7452EC417D8D6F41A40811AB1A">
    <w:name w:val="E69A5E7452EC417D8D6F41A40811AB1A"/>
    <w:rsid w:val="00BD0635"/>
  </w:style>
  <w:style w:type="paragraph" w:customStyle="1" w:styleId="0F86E7183F714BE3BD8F9964B541406B">
    <w:name w:val="0F86E7183F714BE3BD8F9964B541406B"/>
    <w:rsid w:val="00BD0635"/>
  </w:style>
  <w:style w:type="paragraph" w:customStyle="1" w:styleId="23AB5BCE16874F72A0E5EAD38C5DD953">
    <w:name w:val="23AB5BCE16874F72A0E5EAD38C5DD953"/>
    <w:rsid w:val="00BD0635"/>
  </w:style>
  <w:style w:type="paragraph" w:customStyle="1" w:styleId="B2D6F859B70D4B36A66EC67B1A4434CC">
    <w:name w:val="B2D6F859B70D4B36A66EC67B1A4434CC"/>
    <w:rsid w:val="00BD0635"/>
  </w:style>
  <w:style w:type="paragraph" w:customStyle="1" w:styleId="025B3B1E21D243A7AE223C9E2F7F5367">
    <w:name w:val="025B3B1E21D243A7AE223C9E2F7F5367"/>
    <w:rsid w:val="00BD0635"/>
  </w:style>
  <w:style w:type="paragraph" w:customStyle="1" w:styleId="CB0A402ED6E642E3B901C75BCFB46B3D">
    <w:name w:val="CB0A402ED6E642E3B901C75BCFB46B3D"/>
    <w:rsid w:val="00BD0635"/>
  </w:style>
  <w:style w:type="paragraph" w:customStyle="1" w:styleId="47CC0A3C131B47C6943B5A60244FC6E8">
    <w:name w:val="47CC0A3C131B47C6943B5A60244FC6E8"/>
    <w:rsid w:val="00BD0635"/>
  </w:style>
  <w:style w:type="paragraph" w:customStyle="1" w:styleId="541E79EAD41549FC900E4CA0DB2E69D7">
    <w:name w:val="541E79EAD41549FC900E4CA0DB2E69D7"/>
    <w:rsid w:val="00BD0635"/>
  </w:style>
  <w:style w:type="paragraph" w:customStyle="1" w:styleId="6C1A925986A242659A7436ED1D04EB6A">
    <w:name w:val="6C1A925986A242659A7436ED1D04EB6A"/>
    <w:rsid w:val="00BD0635"/>
  </w:style>
  <w:style w:type="paragraph" w:customStyle="1" w:styleId="87BB5C131FC14F53A674428B4D5ED68F">
    <w:name w:val="87BB5C131FC14F53A674428B4D5ED68F"/>
    <w:rsid w:val="00BD0635"/>
  </w:style>
  <w:style w:type="paragraph" w:customStyle="1" w:styleId="DD729555244543B0BFA534E795AEAD8C">
    <w:name w:val="DD729555244543B0BFA534E795AEAD8C"/>
    <w:rsid w:val="00BD0635"/>
  </w:style>
  <w:style w:type="paragraph" w:customStyle="1" w:styleId="EFAC65873E704662AB86E87015CDCF35">
    <w:name w:val="EFAC65873E704662AB86E87015CDCF35"/>
    <w:rsid w:val="00BD0635"/>
  </w:style>
  <w:style w:type="paragraph" w:customStyle="1" w:styleId="637062160836442BA61490363152E9A1">
    <w:name w:val="637062160836442BA61490363152E9A1"/>
    <w:rsid w:val="00BD0635"/>
  </w:style>
  <w:style w:type="paragraph" w:customStyle="1" w:styleId="484D8AF153D34CBB8A99512F0DE57F9A">
    <w:name w:val="484D8AF153D34CBB8A99512F0DE57F9A"/>
    <w:rsid w:val="00BD0635"/>
  </w:style>
  <w:style w:type="paragraph" w:customStyle="1" w:styleId="FE549813331746DF8AE8A62D3984AC4A">
    <w:name w:val="FE549813331746DF8AE8A62D3984AC4A"/>
    <w:rsid w:val="00BD0635"/>
  </w:style>
  <w:style w:type="paragraph" w:customStyle="1" w:styleId="9206B13A5B5A45CA93EA0899A88226DA">
    <w:name w:val="9206B13A5B5A45CA93EA0899A88226DA"/>
    <w:rsid w:val="00BD0635"/>
  </w:style>
  <w:style w:type="paragraph" w:customStyle="1" w:styleId="6A5763224EF44C42A31D3DE800019996">
    <w:name w:val="6A5763224EF44C42A31D3DE800019996"/>
    <w:rsid w:val="00BD0635"/>
  </w:style>
  <w:style w:type="paragraph" w:customStyle="1" w:styleId="67F805F5F9054A3B9112523E5B13C6DE">
    <w:name w:val="67F805F5F9054A3B9112523E5B13C6DE"/>
    <w:rsid w:val="00BD0635"/>
  </w:style>
  <w:style w:type="paragraph" w:customStyle="1" w:styleId="C81C40FB02BF43958D49FAB6CCDEC114">
    <w:name w:val="C81C40FB02BF43958D49FAB6CCDEC114"/>
    <w:rsid w:val="00BD0635"/>
  </w:style>
  <w:style w:type="paragraph" w:customStyle="1" w:styleId="C2F0D3BD9BB74750AAE76B324DEDD435">
    <w:name w:val="C2F0D3BD9BB74750AAE76B324DEDD435"/>
    <w:rsid w:val="00BD0635"/>
  </w:style>
  <w:style w:type="paragraph" w:customStyle="1" w:styleId="E3CEF72AD52B4A95B9AC1A3E02C126E9">
    <w:name w:val="E3CEF72AD52B4A95B9AC1A3E02C126E9"/>
    <w:rsid w:val="00BD0635"/>
  </w:style>
  <w:style w:type="paragraph" w:customStyle="1" w:styleId="4855D2E284364F4F85A42501D65D9304">
    <w:name w:val="4855D2E284364F4F85A42501D65D9304"/>
    <w:rsid w:val="00BD0635"/>
  </w:style>
  <w:style w:type="paragraph" w:customStyle="1" w:styleId="E004F799CE3847219F1716D15413281E">
    <w:name w:val="E004F799CE3847219F1716D15413281E"/>
    <w:rsid w:val="00BD0635"/>
  </w:style>
  <w:style w:type="paragraph" w:customStyle="1" w:styleId="3AD081C171F941368642DBFCE9CBA982">
    <w:name w:val="3AD081C171F941368642DBFCE9CBA982"/>
    <w:rsid w:val="00BD0635"/>
  </w:style>
  <w:style w:type="paragraph" w:customStyle="1" w:styleId="179B49F2EE384F5499EB6ABD34577A10">
    <w:name w:val="179B49F2EE384F5499EB6ABD34577A10"/>
    <w:rsid w:val="00BD0635"/>
  </w:style>
  <w:style w:type="paragraph" w:customStyle="1" w:styleId="9D563298E92D4EDF965A695E90261DFD">
    <w:name w:val="9D563298E92D4EDF965A695E90261DFD"/>
    <w:rsid w:val="00BD0635"/>
  </w:style>
  <w:style w:type="paragraph" w:customStyle="1" w:styleId="0A2037608B07489296295E986D21980D">
    <w:name w:val="0A2037608B07489296295E986D21980D"/>
    <w:rsid w:val="00BD0635"/>
  </w:style>
  <w:style w:type="paragraph" w:customStyle="1" w:styleId="C4FBF30E4F8D44D09BD34C348ACAE055">
    <w:name w:val="C4FBF30E4F8D44D09BD34C348ACAE055"/>
    <w:rsid w:val="00BD0635"/>
  </w:style>
  <w:style w:type="paragraph" w:customStyle="1" w:styleId="1B1FF864E0664A10956CBD671B435829">
    <w:name w:val="1B1FF864E0664A10956CBD671B435829"/>
    <w:rsid w:val="00BD0635"/>
  </w:style>
  <w:style w:type="paragraph" w:customStyle="1" w:styleId="89CB928EF7CC427AA4AF9025315C6762">
    <w:name w:val="89CB928EF7CC427AA4AF9025315C6762"/>
    <w:rsid w:val="00BD0635"/>
  </w:style>
  <w:style w:type="paragraph" w:customStyle="1" w:styleId="83ECABC918D24F6EB7A4D1E633FA6D91">
    <w:name w:val="83ECABC918D24F6EB7A4D1E633FA6D91"/>
    <w:rsid w:val="00BD0635"/>
  </w:style>
  <w:style w:type="paragraph" w:customStyle="1" w:styleId="86D1F0A5FBB540FBA3813854A9D4600C">
    <w:name w:val="86D1F0A5FBB540FBA3813854A9D4600C"/>
    <w:rsid w:val="00BD0635"/>
  </w:style>
  <w:style w:type="paragraph" w:customStyle="1" w:styleId="1C83544B49CE4D5CB22B4B855B990EB4">
    <w:name w:val="1C83544B49CE4D5CB22B4B855B990EB4"/>
    <w:rsid w:val="00BD0635"/>
  </w:style>
  <w:style w:type="paragraph" w:customStyle="1" w:styleId="E48A10C546E44882B4EC6665508DADBC">
    <w:name w:val="E48A10C546E44882B4EC6665508DADBC"/>
    <w:rsid w:val="00BD0635"/>
  </w:style>
  <w:style w:type="paragraph" w:customStyle="1" w:styleId="8CB477730A8040B4A1E131C0BBA62E06">
    <w:name w:val="8CB477730A8040B4A1E131C0BBA62E06"/>
    <w:rsid w:val="00BD0635"/>
  </w:style>
  <w:style w:type="paragraph" w:customStyle="1" w:styleId="1E29A25267D1476EA2FF29FCF2CC3A9B">
    <w:name w:val="1E29A25267D1476EA2FF29FCF2CC3A9B"/>
    <w:rsid w:val="00BD0635"/>
  </w:style>
  <w:style w:type="paragraph" w:customStyle="1" w:styleId="16BD225FC24247A5913DE012D94ED7ED">
    <w:name w:val="16BD225FC24247A5913DE012D94ED7ED"/>
    <w:rsid w:val="00BD0635"/>
  </w:style>
  <w:style w:type="paragraph" w:customStyle="1" w:styleId="886E629069E54EE4A300605B39249018">
    <w:name w:val="886E629069E54EE4A300605B39249018"/>
    <w:rsid w:val="00BD0635"/>
  </w:style>
  <w:style w:type="paragraph" w:customStyle="1" w:styleId="6E9AD28FC4D749CAB60B8999C0B3FB3A">
    <w:name w:val="6E9AD28FC4D749CAB60B8999C0B3FB3A"/>
    <w:rsid w:val="00BD0635"/>
  </w:style>
  <w:style w:type="paragraph" w:customStyle="1" w:styleId="6DB41990E6C0408A88D7D9A5002EB919">
    <w:name w:val="6DB41990E6C0408A88D7D9A5002EB919"/>
    <w:rsid w:val="00BD0635"/>
  </w:style>
  <w:style w:type="paragraph" w:customStyle="1" w:styleId="5BBF051543CD46CA87ADD4447D6E451F">
    <w:name w:val="5BBF051543CD46CA87ADD4447D6E451F"/>
    <w:rsid w:val="00BD0635"/>
  </w:style>
  <w:style w:type="paragraph" w:customStyle="1" w:styleId="B39D65B9C069420C94A6EDC38FC10BAE">
    <w:name w:val="B39D65B9C069420C94A6EDC38FC10BAE"/>
    <w:rsid w:val="00BD0635"/>
  </w:style>
  <w:style w:type="paragraph" w:customStyle="1" w:styleId="7D0D6DE597CF49008A89D0A081B22FB2">
    <w:name w:val="7D0D6DE597CF49008A89D0A081B22FB2"/>
    <w:rsid w:val="00BD0635"/>
  </w:style>
  <w:style w:type="paragraph" w:customStyle="1" w:styleId="77C278C197E94EF3A4C5E876E8159D8D">
    <w:name w:val="77C278C197E94EF3A4C5E876E8159D8D"/>
    <w:rsid w:val="00BD0635"/>
  </w:style>
  <w:style w:type="paragraph" w:customStyle="1" w:styleId="499B3C74345B4EC9A8A4C98145446792">
    <w:name w:val="499B3C74345B4EC9A8A4C98145446792"/>
    <w:rsid w:val="00BD0635"/>
  </w:style>
  <w:style w:type="paragraph" w:customStyle="1" w:styleId="359C4C82E87A4E8C9A845DF44F96A077">
    <w:name w:val="359C4C82E87A4E8C9A845DF44F96A077"/>
    <w:rsid w:val="00BD0635"/>
  </w:style>
  <w:style w:type="paragraph" w:customStyle="1" w:styleId="E5CAEDD27D814822ACA3ED72CBA714A4">
    <w:name w:val="E5CAEDD27D814822ACA3ED72CBA714A4"/>
    <w:rsid w:val="00BD0635"/>
  </w:style>
  <w:style w:type="paragraph" w:customStyle="1" w:styleId="AC911F902F41455CB0A0E9AE8517F01D">
    <w:name w:val="AC911F902F41455CB0A0E9AE8517F01D"/>
    <w:rsid w:val="00BD0635"/>
  </w:style>
  <w:style w:type="paragraph" w:customStyle="1" w:styleId="F0BFE6B3D4D5435F9E4D996AD9A8AF80">
    <w:name w:val="F0BFE6B3D4D5435F9E4D996AD9A8AF80"/>
    <w:rsid w:val="00BD0635"/>
  </w:style>
  <w:style w:type="paragraph" w:customStyle="1" w:styleId="EC4ADDC61ACA4A1485F03B4978339E04">
    <w:name w:val="EC4ADDC61ACA4A1485F03B4978339E04"/>
    <w:rsid w:val="00BD0635"/>
  </w:style>
  <w:style w:type="paragraph" w:customStyle="1" w:styleId="89F4CD7499034CFB9D4A129DCDCFB723">
    <w:name w:val="89F4CD7499034CFB9D4A129DCDCFB723"/>
    <w:rsid w:val="00BD0635"/>
  </w:style>
  <w:style w:type="paragraph" w:customStyle="1" w:styleId="589127E01E6F4967948E6EF2D4B5231D">
    <w:name w:val="589127E01E6F4967948E6EF2D4B5231D"/>
    <w:rsid w:val="00BD0635"/>
  </w:style>
  <w:style w:type="paragraph" w:customStyle="1" w:styleId="3B8054325E0646B691A2E64B6982518E">
    <w:name w:val="3B8054325E0646B691A2E64B6982518E"/>
    <w:rsid w:val="00BD0635"/>
  </w:style>
  <w:style w:type="paragraph" w:customStyle="1" w:styleId="BE218F98E1384152BEF3A6FAB115093E">
    <w:name w:val="BE218F98E1384152BEF3A6FAB115093E"/>
    <w:rsid w:val="00BD0635"/>
  </w:style>
  <w:style w:type="paragraph" w:customStyle="1" w:styleId="534FD6D7D4C04E3BA95C48BCE1A267E2">
    <w:name w:val="534FD6D7D4C04E3BA95C48BCE1A267E2"/>
    <w:rsid w:val="00BD0635"/>
  </w:style>
  <w:style w:type="paragraph" w:customStyle="1" w:styleId="E4E1EC6FA5E744328C159CC96AF12A30">
    <w:name w:val="E4E1EC6FA5E744328C159CC96AF12A30"/>
    <w:rsid w:val="00BD0635"/>
  </w:style>
  <w:style w:type="paragraph" w:customStyle="1" w:styleId="C4F9D8908D5E455FA094B886FD55E1AB">
    <w:name w:val="C4F9D8908D5E455FA094B886FD55E1AB"/>
    <w:rsid w:val="00BD0635"/>
  </w:style>
  <w:style w:type="paragraph" w:customStyle="1" w:styleId="3941C28FE1E3400FB0155BA468698031">
    <w:name w:val="3941C28FE1E3400FB0155BA468698031"/>
    <w:rsid w:val="00BD0635"/>
  </w:style>
  <w:style w:type="paragraph" w:customStyle="1" w:styleId="28062397BFFF4D62B442A9273E4DA5DB">
    <w:name w:val="28062397BFFF4D62B442A9273E4DA5DB"/>
    <w:rsid w:val="00BD0635"/>
  </w:style>
  <w:style w:type="paragraph" w:customStyle="1" w:styleId="8E2FEBD35ADC493E82220AD3EC9160C9">
    <w:name w:val="8E2FEBD35ADC493E82220AD3EC9160C9"/>
    <w:rsid w:val="00BD0635"/>
  </w:style>
  <w:style w:type="paragraph" w:customStyle="1" w:styleId="6B56F6F7786D4A498D3CD2E11930404F">
    <w:name w:val="6B56F6F7786D4A498D3CD2E11930404F"/>
    <w:rsid w:val="00BD0635"/>
  </w:style>
  <w:style w:type="paragraph" w:customStyle="1" w:styleId="282E90DD5B4D4B6DA6AA0F8DD79CDDB9">
    <w:name w:val="282E90DD5B4D4B6DA6AA0F8DD79CDDB9"/>
    <w:rsid w:val="00BD0635"/>
  </w:style>
  <w:style w:type="paragraph" w:customStyle="1" w:styleId="AE19615F7F2B440E8D76B5100A493AA4">
    <w:name w:val="AE19615F7F2B440E8D76B5100A493AA4"/>
    <w:rsid w:val="00BD0635"/>
  </w:style>
  <w:style w:type="paragraph" w:customStyle="1" w:styleId="7C2B6EFE68884B87898DC337DEA36887">
    <w:name w:val="7C2B6EFE68884B87898DC337DEA36887"/>
    <w:rsid w:val="00BD0635"/>
  </w:style>
  <w:style w:type="paragraph" w:customStyle="1" w:styleId="B7407EFACA5146238F4FE77509DF7764">
    <w:name w:val="B7407EFACA5146238F4FE77509DF7764"/>
    <w:rsid w:val="00BD0635"/>
  </w:style>
  <w:style w:type="paragraph" w:customStyle="1" w:styleId="05B3BD694B904EC69830F553DB48068E">
    <w:name w:val="05B3BD694B904EC69830F553DB48068E"/>
    <w:rsid w:val="00BD0635"/>
  </w:style>
  <w:style w:type="paragraph" w:customStyle="1" w:styleId="C7D8EFEA9F3B4EA1B5A3ADBB7C24CA54">
    <w:name w:val="C7D8EFEA9F3B4EA1B5A3ADBB7C24CA54"/>
    <w:rsid w:val="00BD0635"/>
  </w:style>
  <w:style w:type="paragraph" w:customStyle="1" w:styleId="E837C8DC2BAD4999B6C1D2185E6B0C8A">
    <w:name w:val="E837C8DC2BAD4999B6C1D2185E6B0C8A"/>
    <w:rsid w:val="00BD0635"/>
  </w:style>
  <w:style w:type="paragraph" w:customStyle="1" w:styleId="5338213272624E148F295FF425F03FDC">
    <w:name w:val="5338213272624E148F295FF425F03FDC"/>
    <w:rsid w:val="00BD0635"/>
  </w:style>
  <w:style w:type="paragraph" w:customStyle="1" w:styleId="F4AA456799AD4EA9AED7164F572F2471">
    <w:name w:val="F4AA456799AD4EA9AED7164F572F2471"/>
    <w:rsid w:val="00BD0635"/>
  </w:style>
  <w:style w:type="paragraph" w:customStyle="1" w:styleId="BA9D4F54B7014403B799780593365A7B">
    <w:name w:val="BA9D4F54B7014403B799780593365A7B"/>
    <w:rsid w:val="00BD0635"/>
  </w:style>
  <w:style w:type="paragraph" w:customStyle="1" w:styleId="A2D2CAB211A247808364D40C46A85472">
    <w:name w:val="A2D2CAB211A247808364D40C46A85472"/>
    <w:rsid w:val="00BD0635"/>
  </w:style>
  <w:style w:type="paragraph" w:customStyle="1" w:styleId="8508FC96D2184C7786843DA6ECB70823">
    <w:name w:val="8508FC96D2184C7786843DA6ECB70823"/>
    <w:rsid w:val="00BD0635"/>
  </w:style>
  <w:style w:type="paragraph" w:customStyle="1" w:styleId="A86A8CC7A59B4A458ECD0168FED64BC9">
    <w:name w:val="A86A8CC7A59B4A458ECD0168FED64BC9"/>
    <w:rsid w:val="00BD0635"/>
  </w:style>
  <w:style w:type="paragraph" w:customStyle="1" w:styleId="230DDDAEBF39458799127426D5A66CC7">
    <w:name w:val="230DDDAEBF39458799127426D5A66CC7"/>
    <w:rsid w:val="00BD0635"/>
  </w:style>
  <w:style w:type="paragraph" w:customStyle="1" w:styleId="02A9FEE34C75450E885A6BBEEAC84D02">
    <w:name w:val="02A9FEE34C75450E885A6BBEEAC84D02"/>
    <w:rsid w:val="00BD0635"/>
  </w:style>
  <w:style w:type="paragraph" w:customStyle="1" w:styleId="8BBDCA5435F3460F83E0D6342D30A0C9">
    <w:name w:val="8BBDCA5435F3460F83E0D6342D30A0C9"/>
    <w:rsid w:val="00BD0635"/>
  </w:style>
  <w:style w:type="paragraph" w:customStyle="1" w:styleId="51282367152E49A0B6654740AF86EF94">
    <w:name w:val="51282367152E49A0B6654740AF86EF94"/>
    <w:rsid w:val="00BD0635"/>
  </w:style>
  <w:style w:type="paragraph" w:customStyle="1" w:styleId="0A3C922B3CAF48D7BEE9E79AB9F863ED">
    <w:name w:val="0A3C922B3CAF48D7BEE9E79AB9F863ED"/>
    <w:rsid w:val="00BD0635"/>
  </w:style>
  <w:style w:type="paragraph" w:customStyle="1" w:styleId="84AFC8DB8F894B5BA681F71B3E3E7DA5">
    <w:name w:val="84AFC8DB8F894B5BA681F71B3E3E7DA5"/>
    <w:rsid w:val="00BD0635"/>
  </w:style>
  <w:style w:type="paragraph" w:customStyle="1" w:styleId="FC43EB4FB3BA4FE8976C9976BA392970">
    <w:name w:val="FC43EB4FB3BA4FE8976C9976BA392970"/>
    <w:rsid w:val="00BD0635"/>
  </w:style>
  <w:style w:type="paragraph" w:customStyle="1" w:styleId="E6FB0C2521CC4518A2F0A42153B44DB9">
    <w:name w:val="E6FB0C2521CC4518A2F0A42153B44DB9"/>
    <w:rsid w:val="00BD0635"/>
  </w:style>
  <w:style w:type="paragraph" w:customStyle="1" w:styleId="83F3ED8B19CB4AFE8CFB86C27B9AB3EC">
    <w:name w:val="83F3ED8B19CB4AFE8CFB86C27B9AB3EC"/>
    <w:rsid w:val="00BD0635"/>
  </w:style>
  <w:style w:type="paragraph" w:customStyle="1" w:styleId="2BCA4CD7AD794970910E6522BB5A7997">
    <w:name w:val="2BCA4CD7AD794970910E6522BB5A7997"/>
    <w:rsid w:val="00BD0635"/>
  </w:style>
  <w:style w:type="paragraph" w:customStyle="1" w:styleId="3DA1A8367A304A5684E3F53F853FCB45">
    <w:name w:val="3DA1A8367A304A5684E3F53F853FCB45"/>
    <w:rsid w:val="00BD0635"/>
  </w:style>
  <w:style w:type="paragraph" w:customStyle="1" w:styleId="0D4BFBC2D4FD4DF7B6729DF38B1057E8">
    <w:name w:val="0D4BFBC2D4FD4DF7B6729DF38B1057E8"/>
    <w:rsid w:val="00BD0635"/>
  </w:style>
  <w:style w:type="paragraph" w:customStyle="1" w:styleId="54F934D59B024696AF06AC2D07FE4C96">
    <w:name w:val="54F934D59B024696AF06AC2D07FE4C96"/>
    <w:rsid w:val="00BD0635"/>
  </w:style>
  <w:style w:type="paragraph" w:customStyle="1" w:styleId="A0C7C296E79F4F63BFF55C1ED9286937">
    <w:name w:val="A0C7C296E79F4F63BFF55C1ED9286937"/>
    <w:rsid w:val="00BD0635"/>
  </w:style>
  <w:style w:type="paragraph" w:customStyle="1" w:styleId="0A4DAE7293AC42099DCE6A24AD3CD216">
    <w:name w:val="0A4DAE7293AC42099DCE6A24AD3CD216"/>
    <w:rsid w:val="00BD0635"/>
  </w:style>
  <w:style w:type="paragraph" w:customStyle="1" w:styleId="F4F8869CB8504CCD968613EEC96157D3">
    <w:name w:val="F4F8869CB8504CCD968613EEC96157D3"/>
    <w:rsid w:val="00BD0635"/>
  </w:style>
  <w:style w:type="paragraph" w:customStyle="1" w:styleId="F5737CD320BE4FF08B6C3E9C662EDD51">
    <w:name w:val="F5737CD320BE4FF08B6C3E9C662EDD51"/>
    <w:rsid w:val="00BD0635"/>
  </w:style>
  <w:style w:type="paragraph" w:customStyle="1" w:styleId="1B5D135D5908470A9A79D50FD2C0EA20">
    <w:name w:val="1B5D135D5908470A9A79D50FD2C0EA20"/>
    <w:rsid w:val="00BD0635"/>
  </w:style>
  <w:style w:type="paragraph" w:customStyle="1" w:styleId="93AAC71C8F084C768DA4ACEFF6F948FD">
    <w:name w:val="93AAC71C8F084C768DA4ACEFF6F948FD"/>
    <w:rsid w:val="00BD0635"/>
  </w:style>
  <w:style w:type="paragraph" w:customStyle="1" w:styleId="151A546999194BF6A58A5E9CF492C7D2">
    <w:name w:val="151A546999194BF6A58A5E9CF492C7D2"/>
    <w:rsid w:val="00BD0635"/>
  </w:style>
  <w:style w:type="paragraph" w:customStyle="1" w:styleId="750E3AE374A942F7B35F153662D3CBC0">
    <w:name w:val="750E3AE374A942F7B35F153662D3CBC0"/>
    <w:rsid w:val="00BD0635"/>
  </w:style>
  <w:style w:type="paragraph" w:customStyle="1" w:styleId="0C85E2846C0F4553ACCB60EBA730C9EE">
    <w:name w:val="0C85E2846C0F4553ACCB60EBA730C9EE"/>
    <w:rsid w:val="00BD0635"/>
  </w:style>
  <w:style w:type="paragraph" w:customStyle="1" w:styleId="A3FDC748FD62436E9CE11B5D8F44757B">
    <w:name w:val="A3FDC748FD62436E9CE11B5D8F44757B"/>
    <w:rsid w:val="00BD0635"/>
  </w:style>
  <w:style w:type="paragraph" w:customStyle="1" w:styleId="B788E953AAA04413BDFD9B2D8B3E5D6A">
    <w:name w:val="B788E953AAA04413BDFD9B2D8B3E5D6A"/>
    <w:rsid w:val="00BD0635"/>
  </w:style>
  <w:style w:type="paragraph" w:customStyle="1" w:styleId="B4D20B37B604480A96FD78B14BCDE58C">
    <w:name w:val="B4D20B37B604480A96FD78B14BCDE58C"/>
    <w:rsid w:val="00BD0635"/>
  </w:style>
  <w:style w:type="paragraph" w:customStyle="1" w:styleId="CD65DD6745F84571A04484F0D08EFD43">
    <w:name w:val="CD65DD6745F84571A04484F0D08EFD43"/>
    <w:rsid w:val="00BD0635"/>
  </w:style>
  <w:style w:type="paragraph" w:customStyle="1" w:styleId="77D4F722CDBA433988EC386B420556A9">
    <w:name w:val="77D4F722CDBA433988EC386B420556A9"/>
    <w:rsid w:val="00BD0635"/>
  </w:style>
  <w:style w:type="paragraph" w:customStyle="1" w:styleId="CDCEB79107DA42838492F83D746BA58E">
    <w:name w:val="CDCEB79107DA42838492F83D746BA58E"/>
    <w:rsid w:val="00BD0635"/>
  </w:style>
  <w:style w:type="paragraph" w:customStyle="1" w:styleId="07007FB7199446428D445ABEB6C4D13E">
    <w:name w:val="07007FB7199446428D445ABEB6C4D13E"/>
    <w:rsid w:val="00BD0635"/>
  </w:style>
  <w:style w:type="paragraph" w:customStyle="1" w:styleId="E042903E11DF4F079248D2980279AA6A">
    <w:name w:val="E042903E11DF4F079248D2980279AA6A"/>
    <w:rsid w:val="00BD0635"/>
  </w:style>
  <w:style w:type="paragraph" w:customStyle="1" w:styleId="F88B71E75BDC4F92B9BE12ADB30AE01A">
    <w:name w:val="F88B71E75BDC4F92B9BE12ADB30AE01A"/>
    <w:rsid w:val="00BD0635"/>
  </w:style>
  <w:style w:type="paragraph" w:customStyle="1" w:styleId="5AFDF8648EE64B239666B7B0D66E2F69">
    <w:name w:val="5AFDF8648EE64B239666B7B0D66E2F69"/>
    <w:rsid w:val="00BD0635"/>
  </w:style>
  <w:style w:type="paragraph" w:customStyle="1" w:styleId="7D4BB20AA6254AFF8116F334343201E6">
    <w:name w:val="7D4BB20AA6254AFF8116F334343201E6"/>
    <w:rsid w:val="00BD0635"/>
  </w:style>
  <w:style w:type="paragraph" w:customStyle="1" w:styleId="C2FF942FEBC14F528F761B5F8C2BE5E8">
    <w:name w:val="C2FF942FEBC14F528F761B5F8C2BE5E8"/>
    <w:rsid w:val="00BD0635"/>
  </w:style>
  <w:style w:type="paragraph" w:customStyle="1" w:styleId="3D5D8BEFFFD24EE28FF801264964E5CA">
    <w:name w:val="3D5D8BEFFFD24EE28FF801264964E5CA"/>
    <w:rsid w:val="00BD0635"/>
  </w:style>
  <w:style w:type="paragraph" w:customStyle="1" w:styleId="2694B3B506AA4DA18C1516122A4F92F2">
    <w:name w:val="2694B3B506AA4DA18C1516122A4F92F2"/>
    <w:rsid w:val="00BD0635"/>
  </w:style>
  <w:style w:type="paragraph" w:customStyle="1" w:styleId="B9A237AA5CAC4D45AC02493B846F9392">
    <w:name w:val="B9A237AA5CAC4D45AC02493B846F9392"/>
    <w:rsid w:val="00BD0635"/>
  </w:style>
  <w:style w:type="paragraph" w:customStyle="1" w:styleId="FC1F47B975D4494EBCD2397F36C1D241">
    <w:name w:val="FC1F47B975D4494EBCD2397F36C1D241"/>
    <w:rsid w:val="00BD0635"/>
  </w:style>
  <w:style w:type="paragraph" w:customStyle="1" w:styleId="61A1F88195B846A0A57F0AE516A8C2CD">
    <w:name w:val="61A1F88195B846A0A57F0AE516A8C2CD"/>
    <w:rsid w:val="00BD0635"/>
  </w:style>
  <w:style w:type="paragraph" w:customStyle="1" w:styleId="0CFCF468931C412680017D60E0C2F550">
    <w:name w:val="0CFCF468931C412680017D60E0C2F550"/>
    <w:rsid w:val="00BD0635"/>
  </w:style>
  <w:style w:type="paragraph" w:customStyle="1" w:styleId="10A06A3C8F4E41F4984ED35E2BEEF066">
    <w:name w:val="10A06A3C8F4E41F4984ED35E2BEEF066"/>
    <w:rsid w:val="00BD0635"/>
  </w:style>
  <w:style w:type="paragraph" w:customStyle="1" w:styleId="6251FA4FA16E473EAAF62CFBE5A26196">
    <w:name w:val="6251FA4FA16E473EAAF62CFBE5A26196"/>
    <w:rsid w:val="00BD0635"/>
  </w:style>
  <w:style w:type="paragraph" w:customStyle="1" w:styleId="CD2D1549ECD44B17A95854012681FC67">
    <w:name w:val="CD2D1549ECD44B17A95854012681FC67"/>
    <w:rsid w:val="00BD0635"/>
  </w:style>
  <w:style w:type="paragraph" w:customStyle="1" w:styleId="695FE4EF0BD04EE6A8DDA8BEFB91B079">
    <w:name w:val="695FE4EF0BD04EE6A8DDA8BEFB91B079"/>
    <w:rsid w:val="00BD0635"/>
  </w:style>
  <w:style w:type="paragraph" w:customStyle="1" w:styleId="D007A81A70284DBA86805F30527EAD3C">
    <w:name w:val="D007A81A70284DBA86805F30527EAD3C"/>
    <w:rsid w:val="00BD0635"/>
  </w:style>
  <w:style w:type="paragraph" w:customStyle="1" w:styleId="8708C446A3A7483FA5F73004632D6B1E">
    <w:name w:val="8708C446A3A7483FA5F73004632D6B1E"/>
    <w:rsid w:val="00BD0635"/>
  </w:style>
  <w:style w:type="paragraph" w:customStyle="1" w:styleId="BEE71A12076C497DA2EA1D7C37ADBC07">
    <w:name w:val="BEE71A12076C497DA2EA1D7C37ADBC07"/>
    <w:rsid w:val="00BD0635"/>
  </w:style>
  <w:style w:type="paragraph" w:customStyle="1" w:styleId="BDC8F03159D14312B45551D82C2D6261">
    <w:name w:val="BDC8F03159D14312B45551D82C2D6261"/>
    <w:rsid w:val="00BD0635"/>
  </w:style>
  <w:style w:type="paragraph" w:customStyle="1" w:styleId="D570E44CC8FB4BC8AA72A0A7D8A79CC6">
    <w:name w:val="D570E44CC8FB4BC8AA72A0A7D8A79CC6"/>
    <w:rsid w:val="00BD0635"/>
  </w:style>
  <w:style w:type="paragraph" w:customStyle="1" w:styleId="2C5F1B1FD9264AA99AB23F0D680E36C4">
    <w:name w:val="2C5F1B1FD9264AA99AB23F0D680E36C4"/>
    <w:rsid w:val="00BD0635"/>
  </w:style>
  <w:style w:type="paragraph" w:customStyle="1" w:styleId="B34C2AEE3CBD45B3B8E996A091B88C4B">
    <w:name w:val="B34C2AEE3CBD45B3B8E996A091B88C4B"/>
    <w:rsid w:val="00BD0635"/>
  </w:style>
  <w:style w:type="paragraph" w:customStyle="1" w:styleId="B0E876A18A2C442A8C8F05DC3F63F023">
    <w:name w:val="B0E876A18A2C442A8C8F05DC3F63F023"/>
    <w:rsid w:val="00BD0635"/>
  </w:style>
  <w:style w:type="paragraph" w:customStyle="1" w:styleId="C47FBBE201A640DF96D495135C2EC295">
    <w:name w:val="C47FBBE201A640DF96D495135C2EC295"/>
    <w:rsid w:val="00BD0635"/>
  </w:style>
  <w:style w:type="paragraph" w:customStyle="1" w:styleId="EF6F82E42DCF44AD8E932B78E02347FB">
    <w:name w:val="EF6F82E42DCF44AD8E932B78E02347FB"/>
    <w:rsid w:val="00BD0635"/>
  </w:style>
  <w:style w:type="paragraph" w:customStyle="1" w:styleId="E67541302D1E4A49A58158E4F219D0FD">
    <w:name w:val="E67541302D1E4A49A58158E4F219D0FD"/>
    <w:rsid w:val="00BD0635"/>
  </w:style>
  <w:style w:type="paragraph" w:customStyle="1" w:styleId="E8EA675D82924D2C891350D6322E1BBD">
    <w:name w:val="E8EA675D82924D2C891350D6322E1BBD"/>
    <w:rsid w:val="00BD0635"/>
  </w:style>
  <w:style w:type="paragraph" w:customStyle="1" w:styleId="08C3251D64B34C3E88C05540E2817EC3">
    <w:name w:val="08C3251D64B34C3E88C05540E2817EC3"/>
    <w:rsid w:val="00BD0635"/>
  </w:style>
  <w:style w:type="paragraph" w:customStyle="1" w:styleId="5A067EFFA80B43D18B37683FD5A5AB5C">
    <w:name w:val="5A067EFFA80B43D18B37683FD5A5AB5C"/>
    <w:rsid w:val="00BD0635"/>
  </w:style>
  <w:style w:type="paragraph" w:customStyle="1" w:styleId="8F774EEB53F5472B94500A4E8EBDE245">
    <w:name w:val="8F774EEB53F5472B94500A4E8EBDE245"/>
    <w:rsid w:val="00BD0635"/>
  </w:style>
  <w:style w:type="paragraph" w:customStyle="1" w:styleId="4D1ADC599EE24ED4A72FD1B548E04971">
    <w:name w:val="4D1ADC599EE24ED4A72FD1B548E04971"/>
    <w:rsid w:val="00BD0635"/>
  </w:style>
  <w:style w:type="paragraph" w:customStyle="1" w:styleId="061C85A88034450BB9ACB004F0C55D85">
    <w:name w:val="061C85A88034450BB9ACB004F0C55D85"/>
    <w:rsid w:val="00BD0635"/>
  </w:style>
  <w:style w:type="paragraph" w:customStyle="1" w:styleId="D00CD8540D52467EB50B5C6DA6AC62C7">
    <w:name w:val="D00CD8540D52467EB50B5C6DA6AC62C7"/>
    <w:rsid w:val="00BD0635"/>
  </w:style>
  <w:style w:type="paragraph" w:customStyle="1" w:styleId="AC1ADF0759524CD0887103558EA16D4E">
    <w:name w:val="AC1ADF0759524CD0887103558EA16D4E"/>
    <w:rsid w:val="00BD0635"/>
  </w:style>
  <w:style w:type="paragraph" w:customStyle="1" w:styleId="026AB7D0A5AF439CAC8DFF0596A68711">
    <w:name w:val="026AB7D0A5AF439CAC8DFF0596A68711"/>
    <w:rsid w:val="00BD0635"/>
  </w:style>
  <w:style w:type="paragraph" w:customStyle="1" w:styleId="54D47C4AF3554A9AA122C6C9BA3A1C50">
    <w:name w:val="54D47C4AF3554A9AA122C6C9BA3A1C50"/>
    <w:rsid w:val="00BD0635"/>
  </w:style>
  <w:style w:type="paragraph" w:customStyle="1" w:styleId="300EDDFF9466462FBF7BC9B6E903BC13">
    <w:name w:val="300EDDFF9466462FBF7BC9B6E903BC13"/>
    <w:rsid w:val="00BD0635"/>
  </w:style>
  <w:style w:type="paragraph" w:customStyle="1" w:styleId="99ECFFB4E4714B27BFB19FD93D45304D">
    <w:name w:val="99ECFFB4E4714B27BFB19FD93D45304D"/>
    <w:rsid w:val="00BD0635"/>
  </w:style>
  <w:style w:type="paragraph" w:customStyle="1" w:styleId="B9B3AC7AF6B14CACBD7FAFC669532158">
    <w:name w:val="B9B3AC7AF6B14CACBD7FAFC669532158"/>
    <w:rsid w:val="00BD0635"/>
  </w:style>
  <w:style w:type="paragraph" w:customStyle="1" w:styleId="FB7F9600F54846EBADBF62CCBB470A58">
    <w:name w:val="FB7F9600F54846EBADBF62CCBB470A58"/>
    <w:rsid w:val="00BD0635"/>
  </w:style>
  <w:style w:type="paragraph" w:customStyle="1" w:styleId="2C7FA864A2304445929E4F4C091EE296">
    <w:name w:val="2C7FA864A2304445929E4F4C091EE296"/>
    <w:rsid w:val="00BD0635"/>
  </w:style>
  <w:style w:type="paragraph" w:customStyle="1" w:styleId="17028E0D8D2148AE98B7754A995AE866">
    <w:name w:val="17028E0D8D2148AE98B7754A995AE866"/>
    <w:rsid w:val="00BD0635"/>
  </w:style>
  <w:style w:type="paragraph" w:customStyle="1" w:styleId="8995E52682A84D22A53114281F12881E">
    <w:name w:val="8995E52682A84D22A53114281F12881E"/>
    <w:rsid w:val="00BD0635"/>
  </w:style>
  <w:style w:type="paragraph" w:customStyle="1" w:styleId="2032C024DE27493395001BA4285B650A">
    <w:name w:val="2032C024DE27493395001BA4285B650A"/>
    <w:rsid w:val="00BD0635"/>
  </w:style>
  <w:style w:type="paragraph" w:customStyle="1" w:styleId="52CD4A2EB884465DAA685C573B1145CF">
    <w:name w:val="52CD4A2EB884465DAA685C573B1145CF"/>
    <w:rsid w:val="00BD0635"/>
  </w:style>
  <w:style w:type="paragraph" w:customStyle="1" w:styleId="A76BEF953B1D469AB4367CEEA9696B2C">
    <w:name w:val="A76BEF953B1D469AB4367CEEA9696B2C"/>
    <w:rsid w:val="00BD0635"/>
  </w:style>
  <w:style w:type="paragraph" w:customStyle="1" w:styleId="AC7305FB7EA74C6AAAE8757562092526">
    <w:name w:val="AC7305FB7EA74C6AAAE8757562092526"/>
    <w:rsid w:val="00BD0635"/>
  </w:style>
  <w:style w:type="paragraph" w:customStyle="1" w:styleId="D6E03D2C8DE847DE9A7DDD07A61FC27A">
    <w:name w:val="D6E03D2C8DE847DE9A7DDD07A61FC27A"/>
    <w:rsid w:val="00BD0635"/>
  </w:style>
  <w:style w:type="paragraph" w:customStyle="1" w:styleId="385C183DEA664C6DB0DB40BF9A26FC82">
    <w:name w:val="385C183DEA664C6DB0DB40BF9A26FC82"/>
    <w:rsid w:val="00BD0635"/>
  </w:style>
  <w:style w:type="paragraph" w:customStyle="1" w:styleId="20FFB6DCFBF34E65B6A1D20035AF5C9C">
    <w:name w:val="20FFB6DCFBF34E65B6A1D20035AF5C9C"/>
    <w:rsid w:val="00BD0635"/>
  </w:style>
  <w:style w:type="paragraph" w:customStyle="1" w:styleId="FA4AA64BF81D4B65A1F969330AEDF706">
    <w:name w:val="FA4AA64BF81D4B65A1F969330AEDF706"/>
    <w:rsid w:val="00BD0635"/>
  </w:style>
  <w:style w:type="paragraph" w:customStyle="1" w:styleId="D1A4964EAC2A4AF388DE7131A9115EE7">
    <w:name w:val="D1A4964EAC2A4AF388DE7131A9115EE7"/>
    <w:rsid w:val="00BD0635"/>
  </w:style>
  <w:style w:type="paragraph" w:customStyle="1" w:styleId="7EB4F879DF8E446B8112C84BD9E7A790">
    <w:name w:val="7EB4F879DF8E446B8112C84BD9E7A790"/>
    <w:rsid w:val="00BD0635"/>
  </w:style>
  <w:style w:type="paragraph" w:customStyle="1" w:styleId="B11EF71880F34837B5AAF89F8576F4E9">
    <w:name w:val="B11EF71880F34837B5AAF89F8576F4E9"/>
    <w:rsid w:val="00BD0635"/>
  </w:style>
  <w:style w:type="paragraph" w:customStyle="1" w:styleId="D6FF1302BC5242E9BA0D37C4996E6629">
    <w:name w:val="D6FF1302BC5242E9BA0D37C4996E6629"/>
    <w:rsid w:val="00BD0635"/>
  </w:style>
  <w:style w:type="paragraph" w:customStyle="1" w:styleId="3BE8962267904973A88DFD9F2A658EF1">
    <w:name w:val="3BE8962267904973A88DFD9F2A658EF1"/>
    <w:rsid w:val="00BD0635"/>
  </w:style>
  <w:style w:type="paragraph" w:customStyle="1" w:styleId="BCF3414538864CF59AEBB19C28A10588">
    <w:name w:val="BCF3414538864CF59AEBB19C28A10588"/>
    <w:rsid w:val="00BD0635"/>
  </w:style>
  <w:style w:type="paragraph" w:customStyle="1" w:styleId="E799D2071DD5493CB9A6A3F3FEB3BA7A">
    <w:name w:val="E799D2071DD5493CB9A6A3F3FEB3BA7A"/>
    <w:rsid w:val="00BD0635"/>
  </w:style>
  <w:style w:type="paragraph" w:customStyle="1" w:styleId="EE549C59F01641FC99E0E36DDB5CFCF8">
    <w:name w:val="EE549C59F01641FC99E0E36DDB5CFCF8"/>
    <w:rsid w:val="00BD0635"/>
  </w:style>
  <w:style w:type="paragraph" w:customStyle="1" w:styleId="A1FFCAB0BEB54496ADF590EC7BB82768">
    <w:name w:val="A1FFCAB0BEB54496ADF590EC7BB82768"/>
    <w:rsid w:val="00BD0635"/>
  </w:style>
  <w:style w:type="paragraph" w:customStyle="1" w:styleId="3A431A0EDE47430EAC51831EDDA1C8CA">
    <w:name w:val="3A431A0EDE47430EAC51831EDDA1C8CA"/>
    <w:rsid w:val="00BD0635"/>
  </w:style>
  <w:style w:type="paragraph" w:customStyle="1" w:styleId="570860FDBA2B43579097E89332423B51">
    <w:name w:val="570860FDBA2B43579097E89332423B51"/>
    <w:rsid w:val="00BD0635"/>
  </w:style>
  <w:style w:type="paragraph" w:customStyle="1" w:styleId="E5919091C4754B459F71E4FB44785DE6">
    <w:name w:val="E5919091C4754B459F71E4FB44785DE6"/>
    <w:rsid w:val="00BD0635"/>
  </w:style>
  <w:style w:type="paragraph" w:customStyle="1" w:styleId="62D7BBF5952E4ABEB5AFEB4F9C1F3FCF">
    <w:name w:val="62D7BBF5952E4ABEB5AFEB4F9C1F3FCF"/>
    <w:rsid w:val="00BD0635"/>
  </w:style>
  <w:style w:type="paragraph" w:customStyle="1" w:styleId="22FEEB47016D4BC9B4341725798AFAC5">
    <w:name w:val="22FEEB47016D4BC9B4341725798AFAC5"/>
    <w:rsid w:val="00BD0635"/>
  </w:style>
  <w:style w:type="paragraph" w:customStyle="1" w:styleId="E70646A345664A54BFE30F41D4591A2F">
    <w:name w:val="E70646A345664A54BFE30F41D4591A2F"/>
    <w:rsid w:val="00BD0635"/>
  </w:style>
  <w:style w:type="paragraph" w:customStyle="1" w:styleId="6798CB33F91540A9904D4E080F578152">
    <w:name w:val="6798CB33F91540A9904D4E080F578152"/>
    <w:rsid w:val="00BD0635"/>
  </w:style>
  <w:style w:type="paragraph" w:customStyle="1" w:styleId="6D4124ABFB7948D7AE95CC8690CDCA3F">
    <w:name w:val="6D4124ABFB7948D7AE95CC8690CDCA3F"/>
    <w:rsid w:val="00BD0635"/>
  </w:style>
  <w:style w:type="paragraph" w:customStyle="1" w:styleId="D33C27B1C0D549ADAAD16A938795097C">
    <w:name w:val="D33C27B1C0D549ADAAD16A938795097C"/>
    <w:rsid w:val="00BD0635"/>
  </w:style>
  <w:style w:type="paragraph" w:customStyle="1" w:styleId="5CE77CA3E14F4778AFAB96E20FABA971">
    <w:name w:val="5CE77CA3E14F4778AFAB96E20FABA971"/>
    <w:rsid w:val="00BD0635"/>
  </w:style>
  <w:style w:type="paragraph" w:customStyle="1" w:styleId="747371FC60054B05AD94E583A45AF1C2">
    <w:name w:val="747371FC60054B05AD94E583A45AF1C2"/>
    <w:rsid w:val="00BD06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FA0D85-13F2-44C0-BDF4-66C77DD96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91</Pages>
  <Words>45422</Words>
  <Characters>258907</Characters>
  <Application>Microsoft Office Word</Application>
  <DocSecurity>0</DocSecurity>
  <Lines>2157</Lines>
  <Paragraphs>607</Paragraphs>
  <ScaleCrop>false</ScaleCrop>
  <HeadingPairs>
    <vt:vector size="2" baseType="variant">
      <vt:variant>
        <vt:lpstr>Title</vt:lpstr>
      </vt:variant>
      <vt:variant>
        <vt:i4>1</vt:i4>
      </vt:variant>
    </vt:vector>
  </HeadingPairs>
  <TitlesOfParts>
    <vt:vector size="1" baseType="lpstr">
      <vt:lpstr>IZVEDBENI PLAN NASTAVE 
DIPLOMSKOGA SVEUČILIŠNOG STUDIJA 
BIOPROCESNO INŽENJERSTVO</vt:lpstr>
    </vt:vector>
  </TitlesOfParts>
  <Company/>
  <LinksUpToDate>false</LinksUpToDate>
  <CharactersWithSpaces>303722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BIOPROCESNO INŽENJERSTVO</dc:title>
  <dc:subject>Priručnik</dc:subject>
  <dc:creator>Povjerenstvo za upravljanje kvalitetom</dc:creator>
  <cp:keywords/>
  <dc:description/>
  <cp:lastModifiedBy>Maja Žmikić</cp:lastModifiedBy>
  <cp:revision>10</cp:revision>
  <cp:lastPrinted>2018-07-04T12:27:00Z</cp:lastPrinted>
  <dcterms:created xsi:type="dcterms:W3CDTF">2020-09-21T07:42:00Z</dcterms:created>
  <dcterms:modified xsi:type="dcterms:W3CDTF">2020-09-29T11:48:00Z</dcterms:modified>
</cp:coreProperties>
</file>